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4DAA" w14:textId="6FD0C946" w:rsidR="002E11A0" w:rsidRDefault="00D130FD" w:rsidP="00D130FD">
      <w:pPr>
        <w:pStyle w:val="1"/>
        <w:jc w:val="center"/>
      </w:pPr>
      <w:r>
        <w:t>Smart Search</w:t>
      </w:r>
      <w:r>
        <w:rPr>
          <w:rFonts w:hint="eastAsia"/>
        </w:rPr>
        <w:t>技术调研</w:t>
      </w:r>
    </w:p>
    <w:p w14:paraId="37C688C7" w14:textId="1D5087C4" w:rsidR="00D130FD" w:rsidRDefault="00590005" w:rsidP="008C75E2">
      <w:pPr>
        <w:pStyle w:val="2"/>
        <w:numPr>
          <w:ilvl w:val="0"/>
          <w:numId w:val="2"/>
        </w:numPr>
      </w:pPr>
      <w:r>
        <w:rPr>
          <w:rFonts w:hint="eastAsia"/>
        </w:rPr>
        <w:t>需求</w:t>
      </w:r>
      <w:r w:rsidR="004A5E61">
        <w:rPr>
          <w:rFonts w:hint="eastAsia"/>
        </w:rPr>
        <w:t>功能</w:t>
      </w:r>
    </w:p>
    <w:p w14:paraId="6F3596B4" w14:textId="7C230ABD" w:rsidR="00590005" w:rsidRDefault="00C7051D" w:rsidP="00A1467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</w:t>
      </w:r>
      <w:r w:rsidR="00FA1C05">
        <w:rPr>
          <w:rFonts w:ascii="宋体" w:eastAsia="宋体" w:hAnsi="宋体" w:hint="eastAsia"/>
          <w:sz w:val="24"/>
          <w:szCs w:val="24"/>
        </w:rPr>
        <w:t>视频的</w:t>
      </w:r>
      <w:r w:rsidR="00AE3762">
        <w:rPr>
          <w:rFonts w:ascii="宋体" w:eastAsia="宋体" w:hAnsi="宋体" w:hint="eastAsia"/>
          <w:sz w:val="24"/>
          <w:szCs w:val="24"/>
        </w:rPr>
        <w:t>某</w:t>
      </w:r>
      <w:r w:rsidR="006C2C91">
        <w:rPr>
          <w:rFonts w:ascii="宋体" w:eastAsia="宋体" w:hAnsi="宋体" w:hint="eastAsia"/>
          <w:sz w:val="24"/>
          <w:szCs w:val="24"/>
        </w:rPr>
        <w:t>些</w:t>
      </w:r>
      <w:r w:rsidR="00115C87">
        <w:rPr>
          <w:rFonts w:ascii="宋体" w:eastAsia="宋体" w:hAnsi="宋体" w:hint="eastAsia"/>
          <w:sz w:val="24"/>
          <w:szCs w:val="24"/>
        </w:rPr>
        <w:t>封闭</w:t>
      </w:r>
      <w:r w:rsidR="00FA1C05">
        <w:rPr>
          <w:rFonts w:ascii="宋体" w:eastAsia="宋体" w:hAnsi="宋体" w:hint="eastAsia"/>
          <w:sz w:val="24"/>
          <w:szCs w:val="24"/>
        </w:rPr>
        <w:t>区域</w:t>
      </w:r>
      <w:r w:rsidR="00B24307">
        <w:rPr>
          <w:rFonts w:ascii="宋体" w:eastAsia="宋体" w:hAnsi="宋体" w:hint="eastAsia"/>
          <w:sz w:val="24"/>
          <w:szCs w:val="24"/>
        </w:rPr>
        <w:t>（重叠的部分取并集）</w:t>
      </w:r>
      <w:r w:rsidR="00FA1C05">
        <w:rPr>
          <w:rFonts w:ascii="宋体" w:eastAsia="宋体" w:hAnsi="宋体" w:hint="eastAsia"/>
          <w:sz w:val="24"/>
          <w:szCs w:val="24"/>
        </w:rPr>
        <w:t>，</w:t>
      </w:r>
      <w:r w:rsidR="00000084">
        <w:rPr>
          <w:rFonts w:ascii="宋体" w:eastAsia="宋体" w:hAnsi="宋体" w:hint="eastAsia"/>
          <w:sz w:val="24"/>
          <w:szCs w:val="24"/>
        </w:rPr>
        <w:t>通过相关技术（如图像</w:t>
      </w:r>
      <w:r w:rsidR="009B0DE4">
        <w:rPr>
          <w:rFonts w:ascii="宋体" w:eastAsia="宋体" w:hAnsi="宋体" w:hint="eastAsia"/>
          <w:sz w:val="24"/>
          <w:szCs w:val="24"/>
        </w:rPr>
        <w:t>处理</w:t>
      </w:r>
      <w:r w:rsidR="00000084">
        <w:rPr>
          <w:rFonts w:ascii="宋体" w:eastAsia="宋体" w:hAnsi="宋体" w:hint="eastAsia"/>
          <w:sz w:val="24"/>
          <w:szCs w:val="24"/>
        </w:rPr>
        <w:t>）</w:t>
      </w:r>
      <w:r w:rsidR="007F0B2D">
        <w:rPr>
          <w:rFonts w:ascii="宋体" w:eastAsia="宋体" w:hAnsi="宋体" w:hint="eastAsia"/>
          <w:sz w:val="24"/>
          <w:szCs w:val="24"/>
        </w:rPr>
        <w:t>对视频或图像进行处理，从而</w:t>
      </w:r>
      <w:r w:rsidR="00000084">
        <w:rPr>
          <w:rFonts w:ascii="宋体" w:eastAsia="宋体" w:hAnsi="宋体" w:hint="eastAsia"/>
          <w:sz w:val="24"/>
          <w:szCs w:val="24"/>
        </w:rPr>
        <w:t>检测出</w:t>
      </w:r>
      <w:r w:rsidR="00CC71C5">
        <w:rPr>
          <w:rFonts w:ascii="宋体" w:eastAsia="宋体" w:hAnsi="宋体" w:hint="eastAsia"/>
          <w:sz w:val="24"/>
          <w:szCs w:val="24"/>
        </w:rPr>
        <w:t>是否</w:t>
      </w:r>
      <w:r w:rsidR="008E50E8">
        <w:rPr>
          <w:rFonts w:ascii="宋体" w:eastAsia="宋体" w:hAnsi="宋体" w:hint="eastAsia"/>
          <w:sz w:val="24"/>
          <w:szCs w:val="24"/>
        </w:rPr>
        <w:t>发生变化的</w:t>
      </w:r>
      <w:r w:rsidR="00CC71C5">
        <w:rPr>
          <w:rFonts w:ascii="宋体" w:eastAsia="宋体" w:hAnsi="宋体" w:hint="eastAsia"/>
          <w:sz w:val="24"/>
          <w:szCs w:val="24"/>
        </w:rPr>
        <w:t>以及发生变化的</w:t>
      </w:r>
      <w:r w:rsidR="00000084">
        <w:rPr>
          <w:rFonts w:ascii="宋体" w:eastAsia="宋体" w:hAnsi="宋体" w:hint="eastAsia"/>
          <w:sz w:val="24"/>
          <w:szCs w:val="24"/>
        </w:rPr>
        <w:t>区域</w:t>
      </w:r>
    </w:p>
    <w:p w14:paraId="3475E629" w14:textId="4A1C532F" w:rsidR="008E6CC0" w:rsidRDefault="00CB01DA" w:rsidP="008C75E2">
      <w:pPr>
        <w:pStyle w:val="2"/>
        <w:numPr>
          <w:ilvl w:val="0"/>
          <w:numId w:val="2"/>
        </w:numPr>
      </w:pPr>
      <w:r>
        <w:rPr>
          <w:rFonts w:hint="eastAsia"/>
        </w:rPr>
        <w:t>技术方案</w:t>
      </w:r>
    </w:p>
    <w:p w14:paraId="641DFAE4" w14:textId="78D785E7" w:rsidR="007C0CA2" w:rsidRDefault="00E87E4F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通过需求</w:t>
      </w:r>
      <w:r w:rsidR="00837F0F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的定义可以看出，</w:t>
      </w:r>
      <w:r w:rsidR="000409BA">
        <w:rPr>
          <w:rFonts w:ascii="宋体" w:eastAsia="宋体" w:hAnsi="宋体" w:hint="eastAsia"/>
          <w:sz w:val="24"/>
          <w:szCs w:val="24"/>
        </w:rPr>
        <w:t>该场景主要</w:t>
      </w:r>
      <w:r w:rsidR="005326D9">
        <w:rPr>
          <w:rFonts w:ascii="宋体" w:eastAsia="宋体" w:hAnsi="宋体" w:hint="eastAsia"/>
          <w:sz w:val="24"/>
          <w:szCs w:val="24"/>
        </w:rPr>
        <w:t>归属于计算机视觉</w:t>
      </w:r>
      <w:r w:rsidR="000409BA">
        <w:rPr>
          <w:rFonts w:ascii="宋体" w:eastAsia="宋体" w:hAnsi="宋体" w:hint="eastAsia"/>
          <w:sz w:val="24"/>
          <w:szCs w:val="24"/>
        </w:rPr>
        <w:t>相关的应用，</w:t>
      </w:r>
      <w:r w:rsidR="00B8716A">
        <w:rPr>
          <w:rFonts w:ascii="宋体" w:eastAsia="宋体" w:hAnsi="宋体" w:hint="eastAsia"/>
          <w:sz w:val="24"/>
          <w:szCs w:val="24"/>
        </w:rPr>
        <w:t>进一步细分为图像比对的应用</w:t>
      </w:r>
    </w:p>
    <w:p w14:paraId="7F38DA49" w14:textId="27DFACF1" w:rsidR="00DC0114" w:rsidRDefault="00DC0114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计算机视觉应用解决方案中，目前主流的解决方案主要分为两个方向，即</w:t>
      </w:r>
      <w:r w:rsidR="00A5194B">
        <w:rPr>
          <w:rFonts w:ascii="宋体" w:eastAsia="宋体" w:hAnsi="宋体" w:hint="eastAsia"/>
          <w:sz w:val="24"/>
          <w:szCs w:val="24"/>
        </w:rPr>
        <w:t>以OpenCV计算机视觉开源库为代表的</w:t>
      </w:r>
      <w:r>
        <w:rPr>
          <w:rFonts w:ascii="宋体" w:eastAsia="宋体" w:hAnsi="宋体" w:hint="eastAsia"/>
          <w:sz w:val="24"/>
          <w:szCs w:val="24"/>
        </w:rPr>
        <w:t>传统方式和</w:t>
      </w:r>
      <w:r w:rsidR="00A5194B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卷积神经网络</w:t>
      </w:r>
      <w:r w:rsidR="00A5194B">
        <w:rPr>
          <w:rFonts w:ascii="宋体" w:eastAsia="宋体" w:hAnsi="宋体" w:hint="eastAsia"/>
          <w:sz w:val="24"/>
          <w:szCs w:val="24"/>
        </w:rPr>
        <w:t>为代表的人工智能方式</w:t>
      </w:r>
    </w:p>
    <w:p w14:paraId="4AFA586A" w14:textId="7130A034" w:rsidR="000B7D67" w:rsidRDefault="000B7D67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考虑到项目实际需求以及</w:t>
      </w:r>
      <w:r w:rsidR="00EF0B46">
        <w:rPr>
          <w:rFonts w:ascii="宋体" w:eastAsia="宋体" w:hAnsi="宋体" w:hint="eastAsia"/>
          <w:sz w:val="24"/>
          <w:szCs w:val="24"/>
        </w:rPr>
        <w:t>方案</w:t>
      </w:r>
      <w:r>
        <w:rPr>
          <w:rFonts w:ascii="宋体" w:eastAsia="宋体" w:hAnsi="宋体" w:hint="eastAsia"/>
          <w:sz w:val="24"/>
          <w:szCs w:val="24"/>
        </w:rPr>
        <w:t>实现的复杂</w:t>
      </w:r>
      <w:r w:rsidR="00B3479A">
        <w:rPr>
          <w:rFonts w:ascii="宋体" w:eastAsia="宋体" w:hAnsi="宋体" w:hint="eastAsia"/>
          <w:sz w:val="24"/>
          <w:szCs w:val="24"/>
        </w:rPr>
        <w:t>度</w:t>
      </w:r>
      <w:r>
        <w:rPr>
          <w:rFonts w:ascii="宋体" w:eastAsia="宋体" w:hAnsi="宋体" w:hint="eastAsia"/>
          <w:sz w:val="24"/>
          <w:szCs w:val="24"/>
        </w:rPr>
        <w:t>，目前考虑基于传统方式的方案</w:t>
      </w:r>
    </w:p>
    <w:p w14:paraId="2E583B66" w14:textId="3F33EF1A" w:rsidR="009A443C" w:rsidRDefault="00B8716A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通过技术调研，目前得到</w:t>
      </w:r>
      <w:r w:rsidR="009D5D39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两种方案可以实现图像比对</w:t>
      </w:r>
      <w:r w:rsidR="00D06B34">
        <w:rPr>
          <w:rFonts w:ascii="宋体" w:eastAsia="宋体" w:hAnsi="宋体" w:hint="eastAsia"/>
          <w:sz w:val="24"/>
          <w:szCs w:val="24"/>
        </w:rPr>
        <w:t>：</w:t>
      </w:r>
      <w:r w:rsidR="00350363">
        <w:rPr>
          <w:rFonts w:ascii="宋体" w:eastAsia="宋体" w:hAnsi="宋体" w:hint="eastAsia"/>
          <w:sz w:val="24"/>
          <w:szCs w:val="24"/>
        </w:rPr>
        <w:t>（1）</w:t>
      </w:r>
      <w:r w:rsidR="00D06B34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D06B34">
        <w:rPr>
          <w:rFonts w:ascii="宋体" w:eastAsia="宋体" w:hAnsi="宋体" w:hint="eastAsia"/>
          <w:sz w:val="24"/>
          <w:szCs w:val="24"/>
        </w:rPr>
        <w:t>相似度</w:t>
      </w:r>
      <w:r w:rsidR="00350363">
        <w:rPr>
          <w:rFonts w:ascii="宋体" w:eastAsia="宋体" w:hAnsi="宋体" w:hint="eastAsia"/>
          <w:sz w:val="24"/>
          <w:szCs w:val="24"/>
        </w:rPr>
        <w:t>（2）</w:t>
      </w:r>
      <w:r w:rsidR="00F42177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F42177">
        <w:rPr>
          <w:rFonts w:ascii="宋体" w:eastAsia="宋体" w:hAnsi="宋体" w:hint="eastAsia"/>
          <w:sz w:val="24"/>
          <w:szCs w:val="24"/>
        </w:rPr>
        <w:t>差</w:t>
      </w:r>
      <w:r w:rsidR="00C84108">
        <w:rPr>
          <w:rFonts w:ascii="宋体" w:eastAsia="宋体" w:hAnsi="宋体" w:hint="eastAsia"/>
          <w:sz w:val="24"/>
          <w:szCs w:val="24"/>
        </w:rPr>
        <w:t>分</w:t>
      </w:r>
    </w:p>
    <w:p w14:paraId="46688FBD" w14:textId="38304960" w:rsidR="0073323A" w:rsidRPr="00670762" w:rsidRDefault="00D73DBE" w:rsidP="00670762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查找变化的帧</w:t>
      </w:r>
    </w:p>
    <w:p w14:paraId="32E913AE" w14:textId="0F4E241B" w:rsidR="00B11BF7" w:rsidRDefault="00137F87" w:rsidP="008D3819">
      <w:pPr>
        <w:pStyle w:val="4"/>
        <w:numPr>
          <w:ilvl w:val="2"/>
          <w:numId w:val="2"/>
        </w:numPr>
      </w:pPr>
      <w:r>
        <w:rPr>
          <w:rFonts w:hint="eastAsia"/>
        </w:rPr>
        <w:t>基于</w:t>
      </w:r>
      <w:r w:rsidR="00034CA6">
        <w:rPr>
          <w:rFonts w:hint="eastAsia"/>
        </w:rPr>
        <w:t>图像的</w:t>
      </w:r>
      <w:r w:rsidR="003F6913">
        <w:rPr>
          <w:rFonts w:hint="eastAsia"/>
        </w:rPr>
        <w:t>相似度</w:t>
      </w:r>
    </w:p>
    <w:p w14:paraId="33828629" w14:textId="1E71A7E1" w:rsidR="004D1982" w:rsidRDefault="00331239" w:rsidP="008742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244B7D">
        <w:rPr>
          <w:rFonts w:ascii="宋体" w:eastAsia="宋体" w:hAnsi="宋体" w:hint="eastAsia"/>
          <w:sz w:val="24"/>
          <w:szCs w:val="24"/>
        </w:rPr>
        <w:t>分别</w:t>
      </w:r>
      <w:r w:rsidR="00CF7A8C">
        <w:rPr>
          <w:rFonts w:ascii="宋体" w:eastAsia="宋体" w:hAnsi="宋体" w:hint="eastAsia"/>
          <w:sz w:val="24"/>
          <w:szCs w:val="24"/>
        </w:rPr>
        <w:t>对两张图片</w:t>
      </w:r>
      <w:r>
        <w:rPr>
          <w:rFonts w:ascii="宋体" w:eastAsia="宋体" w:hAnsi="宋体" w:hint="eastAsia"/>
          <w:sz w:val="24"/>
          <w:szCs w:val="24"/>
        </w:rPr>
        <w:t>提取</w:t>
      </w:r>
      <w:r w:rsidR="00B45605">
        <w:rPr>
          <w:rFonts w:ascii="宋体" w:eastAsia="宋体" w:hAnsi="宋体" w:hint="eastAsia"/>
          <w:sz w:val="24"/>
          <w:szCs w:val="24"/>
        </w:rPr>
        <w:t>其</w:t>
      </w:r>
      <w:r w:rsidR="00AA0C29">
        <w:rPr>
          <w:rFonts w:ascii="宋体" w:eastAsia="宋体" w:hAnsi="宋体" w:hint="eastAsia"/>
          <w:sz w:val="24"/>
          <w:szCs w:val="24"/>
        </w:rPr>
        <w:t>各自的</w:t>
      </w:r>
      <w:r>
        <w:rPr>
          <w:rFonts w:ascii="宋体" w:eastAsia="宋体" w:hAnsi="宋体" w:hint="eastAsia"/>
          <w:sz w:val="24"/>
          <w:szCs w:val="24"/>
        </w:rPr>
        <w:t>特征</w:t>
      </w:r>
      <w:r w:rsidR="00017C4E">
        <w:rPr>
          <w:rFonts w:ascii="宋体" w:eastAsia="宋体" w:hAnsi="宋体" w:hint="eastAsia"/>
          <w:sz w:val="24"/>
          <w:szCs w:val="24"/>
        </w:rPr>
        <w:t>（如颜色、纹理、形状、空间关系</w:t>
      </w:r>
      <w:r w:rsidR="00244B7D">
        <w:rPr>
          <w:rFonts w:ascii="宋体" w:eastAsia="宋体" w:hAnsi="宋体" w:hint="eastAsia"/>
          <w:sz w:val="24"/>
          <w:szCs w:val="24"/>
        </w:rPr>
        <w:t>、边缘</w:t>
      </w:r>
      <w:r w:rsidR="00017C4E">
        <w:rPr>
          <w:rFonts w:ascii="宋体" w:eastAsia="宋体" w:hAnsi="宋体" w:hint="eastAsia"/>
          <w:sz w:val="24"/>
          <w:szCs w:val="24"/>
        </w:rPr>
        <w:t>等）</w:t>
      </w:r>
      <w:r w:rsidR="00931C5D">
        <w:rPr>
          <w:rFonts w:ascii="宋体" w:eastAsia="宋体" w:hAnsi="宋体" w:hint="eastAsia"/>
          <w:sz w:val="24"/>
          <w:szCs w:val="24"/>
        </w:rPr>
        <w:t>，再</w:t>
      </w:r>
      <w:r w:rsidR="005441D9">
        <w:rPr>
          <w:rFonts w:ascii="宋体" w:eastAsia="宋体" w:hAnsi="宋体" w:hint="eastAsia"/>
          <w:sz w:val="24"/>
          <w:szCs w:val="24"/>
        </w:rPr>
        <w:t>基于</w:t>
      </w:r>
      <w:r w:rsidR="00493AAD">
        <w:rPr>
          <w:rFonts w:ascii="宋体" w:eastAsia="宋体" w:hAnsi="宋体" w:hint="eastAsia"/>
          <w:sz w:val="24"/>
          <w:szCs w:val="24"/>
        </w:rPr>
        <w:t>提取的这些</w:t>
      </w:r>
      <w:r w:rsidR="00931C5D">
        <w:rPr>
          <w:rFonts w:ascii="宋体" w:eastAsia="宋体" w:hAnsi="宋体" w:hint="eastAsia"/>
          <w:sz w:val="24"/>
          <w:szCs w:val="24"/>
        </w:rPr>
        <w:t>特征</w:t>
      </w:r>
      <w:r w:rsidR="00493AAD">
        <w:rPr>
          <w:rFonts w:ascii="宋体" w:eastAsia="宋体" w:hAnsi="宋体" w:hint="eastAsia"/>
          <w:sz w:val="24"/>
          <w:szCs w:val="24"/>
        </w:rPr>
        <w:t>进行</w:t>
      </w:r>
      <w:r w:rsidR="00096024">
        <w:rPr>
          <w:rFonts w:ascii="宋体" w:eastAsia="宋体" w:hAnsi="宋体" w:hint="eastAsia"/>
          <w:sz w:val="24"/>
          <w:szCs w:val="24"/>
        </w:rPr>
        <w:t>相似度</w:t>
      </w:r>
      <w:r w:rsidR="000A6CDE">
        <w:rPr>
          <w:rFonts w:ascii="宋体" w:eastAsia="宋体" w:hAnsi="宋体" w:hint="eastAsia"/>
          <w:sz w:val="24"/>
          <w:szCs w:val="24"/>
        </w:rPr>
        <w:t>的计算</w:t>
      </w:r>
      <w:r w:rsidR="009A4D7E">
        <w:rPr>
          <w:rFonts w:ascii="宋体" w:eastAsia="宋体" w:hAnsi="宋体" w:hint="eastAsia"/>
          <w:sz w:val="24"/>
          <w:szCs w:val="24"/>
        </w:rPr>
        <w:t>，基于计算出的相似度推测两张图片是否</w:t>
      </w:r>
      <w:r w:rsidR="00207F1A">
        <w:rPr>
          <w:rFonts w:ascii="宋体" w:eastAsia="宋体" w:hAnsi="宋体" w:hint="eastAsia"/>
          <w:sz w:val="24"/>
          <w:szCs w:val="24"/>
        </w:rPr>
        <w:t>发生变化</w:t>
      </w:r>
    </w:p>
    <w:p w14:paraId="4563B203" w14:textId="6B7C4067" w:rsidR="00C939B8" w:rsidRPr="00095187" w:rsidRDefault="00B62A00" w:rsidP="00FC672C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1FEABBC4" w14:textId="0C3A0D5F" w:rsidR="00F72B5E" w:rsidRDefault="00AC6CAC" w:rsidP="00E17B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 w:rsidR="002A2018">
        <w:rPr>
          <w:rFonts w:ascii="宋体" w:eastAsia="宋体" w:hAnsi="宋体" w:hint="eastAsia"/>
          <w:sz w:val="24"/>
          <w:szCs w:val="24"/>
        </w:rPr>
        <w:t>图像的</w:t>
      </w:r>
      <w:r>
        <w:rPr>
          <w:rFonts w:ascii="宋体" w:eastAsia="宋体" w:hAnsi="宋体" w:hint="eastAsia"/>
          <w:sz w:val="24"/>
          <w:szCs w:val="24"/>
        </w:rPr>
        <w:t>相似度对比方式的</w:t>
      </w:r>
      <w:r w:rsidR="00F72B5E">
        <w:rPr>
          <w:rFonts w:ascii="宋体" w:eastAsia="宋体" w:hAnsi="宋体" w:hint="eastAsia"/>
          <w:sz w:val="24"/>
          <w:szCs w:val="24"/>
        </w:rPr>
        <w:t>工作流程如下图所示：</w:t>
      </w:r>
    </w:p>
    <w:p w14:paraId="7AF7782F" w14:textId="4E5E4652" w:rsidR="00BC4338" w:rsidRDefault="00E47116" w:rsidP="006848CD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53E8B" wp14:editId="3B29D1B1">
            <wp:extent cx="322008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651F" w14:textId="4AD4B09C" w:rsidR="002E14F9" w:rsidRDefault="00F91C20" w:rsidP="00877BFA">
      <w:pPr>
        <w:pStyle w:val="5"/>
        <w:numPr>
          <w:ilvl w:val="3"/>
          <w:numId w:val="2"/>
        </w:numPr>
      </w:pPr>
      <w:r>
        <w:rPr>
          <w:rFonts w:hint="eastAsia"/>
        </w:rPr>
        <w:lastRenderedPageBreak/>
        <w:t>典型</w:t>
      </w:r>
      <w:r w:rsidR="006E1933">
        <w:rPr>
          <w:rFonts w:hint="eastAsia"/>
        </w:rPr>
        <w:t>方式</w:t>
      </w:r>
    </w:p>
    <w:p w14:paraId="18AE5B25" w14:textId="02A477AD" w:rsidR="006E1933" w:rsidRDefault="00D77CDC" w:rsidP="00E1440F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9857F6">
        <w:rPr>
          <w:rFonts w:hint="eastAsia"/>
        </w:rPr>
        <w:t>p</w:t>
      </w:r>
      <w:r>
        <w:t>Hash</w:t>
      </w:r>
      <w:r>
        <w:rPr>
          <w:rFonts w:hint="eastAsia"/>
        </w:rPr>
        <w:t>算法</w:t>
      </w:r>
    </w:p>
    <w:p w14:paraId="7880157E" w14:textId="54162DC2" w:rsidR="00C03210" w:rsidRPr="00C66FCB" w:rsidRDefault="00582451" w:rsidP="00C66FC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pHash也称感知哈希算法，</w:t>
      </w:r>
      <w:r w:rsidR="00D13FF3">
        <w:rPr>
          <w:rFonts w:ascii="宋体" w:eastAsia="宋体" w:hAnsi="宋体" w:hint="eastAsia"/>
          <w:sz w:val="24"/>
          <w:szCs w:val="24"/>
        </w:rPr>
        <w:t>通过离散余弦变换（DCT）降低图片的频率</w:t>
      </w:r>
      <w:r w:rsidR="00B115B5">
        <w:rPr>
          <w:rFonts w:ascii="宋体" w:eastAsia="宋体" w:hAnsi="宋体" w:hint="eastAsia"/>
          <w:sz w:val="24"/>
          <w:szCs w:val="24"/>
        </w:rPr>
        <w:t>，通过提取</w:t>
      </w:r>
      <w:r w:rsidR="004C0236">
        <w:rPr>
          <w:rFonts w:ascii="宋体" w:eastAsia="宋体" w:hAnsi="宋体" w:hint="eastAsia"/>
          <w:sz w:val="24"/>
          <w:szCs w:val="24"/>
        </w:rPr>
        <w:t>图像特征生成独特的（但不是唯一的）指纹，而这些指纹是可比较的</w:t>
      </w:r>
      <w:r w:rsidR="005F1B20">
        <w:rPr>
          <w:rFonts w:ascii="宋体" w:eastAsia="宋体" w:hAnsi="宋体" w:hint="eastAsia"/>
          <w:sz w:val="24"/>
          <w:szCs w:val="24"/>
        </w:rPr>
        <w:t>，比较不同图片的指纹，结果越接近，说明图片越相似</w:t>
      </w:r>
    </w:p>
    <w:p w14:paraId="1767052F" w14:textId="01BE1C16" w:rsidR="00053853" w:rsidRDefault="00537A56" w:rsidP="008E2355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C317AA">
        <w:rPr>
          <w:rFonts w:hint="eastAsia"/>
        </w:rPr>
        <w:t>SSIM算法</w:t>
      </w:r>
    </w:p>
    <w:p w14:paraId="5772BE3C" w14:textId="69A7A0CA" w:rsidR="006F783A" w:rsidRPr="009E1867" w:rsidRDefault="009E1867" w:rsidP="004873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SSIM的全称为Structural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Similarity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Index，结构相似性，</w:t>
      </w:r>
      <w:r w:rsidR="00FF3054">
        <w:rPr>
          <w:rFonts w:ascii="宋体" w:eastAsia="宋体" w:hAnsi="宋体" w:hint="eastAsia"/>
          <w:sz w:val="24"/>
          <w:szCs w:val="24"/>
        </w:rPr>
        <w:t>分别从亮度、对比度、结构三个方面度量图像相似性，均值作为亮度的估计，标准差作为对比度的估计，协方差作为结构相似程度的度量，SSIM取值范围[</w:t>
      </w:r>
      <w:r w:rsidR="00FF3054">
        <w:rPr>
          <w:rFonts w:ascii="宋体" w:eastAsia="宋体" w:hAnsi="宋体"/>
          <w:sz w:val="24"/>
          <w:szCs w:val="24"/>
        </w:rPr>
        <w:t>0, 1]</w:t>
      </w:r>
      <w:r w:rsidR="00FF3054">
        <w:rPr>
          <w:rFonts w:ascii="宋体" w:eastAsia="宋体" w:hAnsi="宋体" w:hint="eastAsia"/>
          <w:sz w:val="24"/>
          <w:szCs w:val="24"/>
        </w:rPr>
        <w:t>，值越大，表示图像失真越小，越相似</w:t>
      </w:r>
    </w:p>
    <w:p w14:paraId="27C18A60" w14:textId="23C4E281" w:rsidR="000058DD" w:rsidRDefault="00F82C5A" w:rsidP="00A648AA">
      <w:pPr>
        <w:pStyle w:val="4"/>
        <w:numPr>
          <w:ilvl w:val="2"/>
          <w:numId w:val="2"/>
        </w:numPr>
      </w:pPr>
      <w:r>
        <w:rPr>
          <w:rFonts w:hint="eastAsia"/>
        </w:rPr>
        <w:t>基于图像差</w:t>
      </w:r>
      <w:r w:rsidR="00DD289F">
        <w:rPr>
          <w:rFonts w:hint="eastAsia"/>
        </w:rPr>
        <w:t>分</w:t>
      </w:r>
    </w:p>
    <w:p w14:paraId="36418E78" w14:textId="2AEC9005" w:rsidR="00C61FD1" w:rsidRDefault="00B74E4C" w:rsidP="00B75A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74E4C">
        <w:rPr>
          <w:rFonts w:ascii="宋体" w:eastAsia="宋体" w:hAnsi="宋体" w:hint="eastAsia"/>
          <w:sz w:val="24"/>
          <w:szCs w:val="24"/>
        </w:rPr>
        <w:t>求</w:t>
      </w:r>
      <w:r>
        <w:rPr>
          <w:rFonts w:ascii="宋体" w:eastAsia="宋体" w:hAnsi="宋体" w:hint="eastAsia"/>
          <w:sz w:val="24"/>
          <w:szCs w:val="24"/>
        </w:rPr>
        <w:t>两幅</w:t>
      </w:r>
      <w:r w:rsidRPr="00B74E4C">
        <w:rPr>
          <w:rFonts w:ascii="宋体" w:eastAsia="宋体" w:hAnsi="宋体" w:hint="eastAsia"/>
          <w:sz w:val="24"/>
          <w:szCs w:val="24"/>
        </w:rPr>
        <w:t>图像对应位置像素值差的绝对值</w:t>
      </w:r>
      <w:r w:rsidR="00475001">
        <w:rPr>
          <w:rFonts w:ascii="宋体" w:eastAsia="宋体" w:hAnsi="宋体" w:hint="eastAsia"/>
          <w:sz w:val="24"/>
          <w:szCs w:val="24"/>
        </w:rPr>
        <w:t>，根据差异结果来推测两幅图片的</w:t>
      </w:r>
      <w:r w:rsidR="00245922">
        <w:rPr>
          <w:rFonts w:ascii="宋体" w:eastAsia="宋体" w:hAnsi="宋体" w:hint="eastAsia"/>
          <w:sz w:val="24"/>
          <w:szCs w:val="24"/>
        </w:rPr>
        <w:t>相似情况</w:t>
      </w:r>
    </w:p>
    <w:p w14:paraId="16A6BB8F" w14:textId="4410B335" w:rsidR="007474E2" w:rsidRDefault="003A7245" w:rsidP="008A50B1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4FB7C820" w14:textId="587C49AB" w:rsidR="00ED2E8E" w:rsidRPr="009A4BEC" w:rsidRDefault="00ED2E8E" w:rsidP="009A4BE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D2E8E">
        <w:rPr>
          <w:rFonts w:ascii="宋体" w:eastAsia="宋体" w:hAnsi="宋体" w:hint="eastAsia"/>
          <w:sz w:val="24"/>
          <w:szCs w:val="24"/>
        </w:rPr>
        <w:t>基于</w:t>
      </w:r>
      <w:r w:rsidR="001A0AED">
        <w:rPr>
          <w:rFonts w:ascii="宋体" w:eastAsia="宋体" w:hAnsi="宋体" w:hint="eastAsia"/>
          <w:sz w:val="24"/>
          <w:szCs w:val="24"/>
        </w:rPr>
        <w:t>图像差分</w:t>
      </w:r>
      <w:r w:rsidRPr="00ED2E8E">
        <w:rPr>
          <w:rFonts w:ascii="宋体" w:eastAsia="宋体" w:hAnsi="宋体" w:hint="eastAsia"/>
          <w:sz w:val="24"/>
          <w:szCs w:val="24"/>
        </w:rPr>
        <w:t>方式的工作流程如下图所示：</w:t>
      </w:r>
    </w:p>
    <w:p w14:paraId="223D2FA4" w14:textId="654C8CBB" w:rsidR="000E3304" w:rsidRDefault="00D528FE" w:rsidP="00786564">
      <w:pPr>
        <w:jc w:val="center"/>
      </w:pPr>
      <w:r>
        <w:rPr>
          <w:noProof/>
        </w:rPr>
        <w:lastRenderedPageBreak/>
        <w:drawing>
          <wp:inline distT="0" distB="0" distL="0" distR="0" wp14:anchorId="587B4B99" wp14:editId="14627AFE">
            <wp:extent cx="3733800" cy="842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74EE" w14:textId="2BBF4EFE" w:rsidR="00C3009A" w:rsidRDefault="008E3653" w:rsidP="00C3009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生成</w:t>
      </w:r>
      <w:r w:rsidR="00F66595">
        <w:rPr>
          <w:rFonts w:hint="eastAsia"/>
        </w:rPr>
        <w:t>变化</w:t>
      </w:r>
      <w:r>
        <w:rPr>
          <w:rFonts w:hint="eastAsia"/>
        </w:rPr>
        <w:t>热力图</w:t>
      </w:r>
    </w:p>
    <w:p w14:paraId="654622D0" w14:textId="143EEB79" w:rsidR="00AF65EE" w:rsidRPr="00AF65EE" w:rsidRDefault="00AF65EE" w:rsidP="00AF65E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F65EE">
        <w:rPr>
          <w:rFonts w:ascii="宋体" w:eastAsia="宋体" w:hAnsi="宋体" w:hint="eastAsia"/>
          <w:sz w:val="24"/>
          <w:szCs w:val="24"/>
        </w:rPr>
        <w:t>热力图</w:t>
      </w:r>
      <w:r w:rsidRPr="00AF65EE">
        <w:rPr>
          <w:rFonts w:ascii="宋体" w:eastAsia="宋体" w:hAnsi="宋体"/>
          <w:sz w:val="24"/>
          <w:szCs w:val="24"/>
        </w:rPr>
        <w:t>是通过密度函数进行可视化用于表示地图中点的密度的热图。它使人们能够独立于缩放因子感知点的密度</w:t>
      </w:r>
      <w:r w:rsidR="00867404">
        <w:rPr>
          <w:rFonts w:ascii="宋体" w:eastAsia="宋体" w:hAnsi="宋体" w:hint="eastAsia"/>
          <w:sz w:val="24"/>
          <w:szCs w:val="24"/>
        </w:rPr>
        <w:t>。</w:t>
      </w:r>
    </w:p>
    <w:p w14:paraId="3988245D" w14:textId="16DE6022" w:rsidR="006038DB" w:rsidRPr="00095187" w:rsidRDefault="006038DB" w:rsidP="000C762E">
      <w:pPr>
        <w:pStyle w:val="4"/>
        <w:numPr>
          <w:ilvl w:val="2"/>
          <w:numId w:val="2"/>
        </w:numPr>
      </w:pPr>
      <w:r>
        <w:rPr>
          <w:rFonts w:hint="eastAsia"/>
        </w:rPr>
        <w:t>工作流程</w:t>
      </w:r>
    </w:p>
    <w:p w14:paraId="19F07A15" w14:textId="77777777" w:rsidR="006038DB" w:rsidRPr="006038DB" w:rsidRDefault="006038DB" w:rsidP="006038DB">
      <w:pPr>
        <w:rPr>
          <w:rFonts w:hint="eastAsia"/>
        </w:rPr>
      </w:pPr>
    </w:p>
    <w:p w14:paraId="44BFD2BD" w14:textId="47BA3549" w:rsidR="00C3009A" w:rsidRDefault="00F1070A" w:rsidP="006C60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2E5A90" wp14:editId="4CF75665">
            <wp:extent cx="171450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CA7E" w14:textId="41B4B383" w:rsidR="002D48A5" w:rsidRDefault="00D17BFD" w:rsidP="00CA44D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</w:t>
      </w:r>
    </w:p>
    <w:p w14:paraId="4C578BDF" w14:textId="57B555D0" w:rsidR="007D7775" w:rsidRDefault="00641B19" w:rsidP="00A47768">
      <w:pPr>
        <w:jc w:val="left"/>
      </w:pPr>
      <w:r>
        <w:object w:dxaOrig="2889" w:dyaOrig="895" w14:anchorId="6EA18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45pt" o:ole="">
            <v:imagedata r:id="rId10" o:title=""/>
          </v:shape>
          <o:OLEObject Type="Embed" ProgID="Package" ShapeID="_x0000_i1025" DrawAspect="Content" ObjectID="_1693396346" r:id="rId11"/>
        </w:object>
      </w:r>
    </w:p>
    <w:p w14:paraId="6C9761F5" w14:textId="431E504C" w:rsidR="008D680C" w:rsidRPr="002E4931" w:rsidRDefault="00DE7F1C" w:rsidP="002E4931">
      <w:pPr>
        <w:pStyle w:val="2"/>
        <w:numPr>
          <w:ilvl w:val="0"/>
          <w:numId w:val="2"/>
        </w:numPr>
      </w:pPr>
      <w:r>
        <w:rPr>
          <w:rFonts w:hint="eastAsia"/>
        </w:rPr>
        <w:t>总结</w:t>
      </w:r>
    </w:p>
    <w:p w14:paraId="45B61BCA" w14:textId="63FE568B" w:rsidR="00AA694D" w:rsidRDefault="00AA694D" w:rsidP="00AA694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综合几个方案来看最优条件下CPU占用率在2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左右，Memory在1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M内</w:t>
      </w:r>
    </w:p>
    <w:p w14:paraId="17F2B8CC" w14:textId="2F4AF986" w:rsidR="00C541E3" w:rsidRPr="000E2983" w:rsidRDefault="00AA694D" w:rsidP="000E298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视频的高低清主要影响检测的处理速度，建议使用低清</w:t>
      </w:r>
    </w:p>
    <w:p w14:paraId="4CD5E7F8" w14:textId="3636B219" w:rsidR="00B30919" w:rsidRDefault="00162E5F" w:rsidP="00B30919">
      <w:pPr>
        <w:pStyle w:val="2"/>
        <w:numPr>
          <w:ilvl w:val="0"/>
          <w:numId w:val="2"/>
        </w:numPr>
      </w:pPr>
      <w:r>
        <w:rPr>
          <w:rFonts w:hint="eastAsia"/>
        </w:rPr>
        <w:t>服务构建</w:t>
      </w:r>
    </w:p>
    <w:p w14:paraId="6B5B27A5" w14:textId="3F82940F" w:rsidR="00A96CCD" w:rsidRDefault="0048591F" w:rsidP="00C901E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</w:t>
      </w:r>
      <w:r w:rsidR="00966BD8">
        <w:rPr>
          <w:rFonts w:ascii="宋体" w:eastAsia="宋体" w:hAnsi="宋体" w:hint="eastAsia"/>
          <w:sz w:val="24"/>
          <w:szCs w:val="24"/>
        </w:rPr>
        <w:t>S</w:t>
      </w:r>
      <w:r w:rsidR="00966BD8">
        <w:rPr>
          <w:rFonts w:ascii="宋体" w:eastAsia="宋体" w:hAnsi="宋体"/>
          <w:sz w:val="24"/>
          <w:szCs w:val="24"/>
        </w:rPr>
        <w:t>mart Search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C414C6">
        <w:rPr>
          <w:rFonts w:ascii="宋体" w:eastAsia="宋体" w:hAnsi="宋体" w:hint="eastAsia"/>
          <w:sz w:val="24"/>
          <w:szCs w:val="24"/>
        </w:rPr>
        <w:t>被构建成</w:t>
      </w:r>
      <w:r>
        <w:rPr>
          <w:rFonts w:ascii="宋体" w:eastAsia="宋体" w:hAnsi="宋体" w:hint="eastAsia"/>
          <w:sz w:val="24"/>
          <w:szCs w:val="24"/>
        </w:rPr>
        <w:t>一个独立的服务，</w:t>
      </w:r>
      <w:r w:rsidR="008E13EE">
        <w:rPr>
          <w:rFonts w:ascii="宋体" w:eastAsia="宋体" w:hAnsi="宋体" w:hint="eastAsia"/>
          <w:sz w:val="24"/>
          <w:szCs w:val="24"/>
        </w:rPr>
        <w:t>该服务由很多子服务组成，</w:t>
      </w:r>
      <w:r w:rsidR="00224EE0">
        <w:rPr>
          <w:rFonts w:ascii="宋体" w:eastAsia="宋体" w:hAnsi="宋体" w:hint="eastAsia"/>
          <w:sz w:val="24"/>
          <w:szCs w:val="24"/>
        </w:rPr>
        <w:t>并</w:t>
      </w:r>
      <w:r w:rsidR="000C7EA3">
        <w:rPr>
          <w:rFonts w:ascii="宋体" w:eastAsia="宋体" w:hAnsi="宋体" w:hint="eastAsia"/>
          <w:sz w:val="24"/>
          <w:szCs w:val="24"/>
        </w:rPr>
        <w:t>基于网络协议</w:t>
      </w:r>
      <w:r w:rsidR="00EC67E4">
        <w:rPr>
          <w:rFonts w:ascii="宋体" w:eastAsia="宋体" w:hAnsi="宋体" w:hint="eastAsia"/>
          <w:sz w:val="24"/>
          <w:szCs w:val="24"/>
        </w:rPr>
        <w:t>（Web</w:t>
      </w:r>
      <w:r w:rsidR="00895552">
        <w:rPr>
          <w:rFonts w:ascii="宋体" w:eastAsia="宋体" w:hAnsi="宋体"/>
          <w:sz w:val="24"/>
          <w:szCs w:val="24"/>
        </w:rPr>
        <w:t>Socket</w:t>
      </w:r>
      <w:r w:rsidR="00EC67E4">
        <w:rPr>
          <w:rFonts w:ascii="宋体" w:eastAsia="宋体" w:hAnsi="宋体" w:hint="eastAsia"/>
          <w:sz w:val="24"/>
          <w:szCs w:val="24"/>
        </w:rPr>
        <w:t>）</w:t>
      </w:r>
      <w:r w:rsidR="000C7EA3">
        <w:rPr>
          <w:rFonts w:ascii="宋体" w:eastAsia="宋体" w:hAnsi="宋体" w:hint="eastAsia"/>
          <w:sz w:val="24"/>
          <w:szCs w:val="24"/>
        </w:rPr>
        <w:t>对外</w:t>
      </w:r>
      <w:r w:rsidR="00224EE0">
        <w:rPr>
          <w:rFonts w:ascii="宋体" w:eastAsia="宋体" w:hAnsi="宋体" w:hint="eastAsia"/>
          <w:sz w:val="24"/>
          <w:szCs w:val="24"/>
        </w:rPr>
        <w:t>暴露</w:t>
      </w:r>
      <w:r w:rsidR="000C7EA3">
        <w:rPr>
          <w:rFonts w:ascii="宋体" w:eastAsia="宋体" w:hAnsi="宋体" w:hint="eastAsia"/>
          <w:sz w:val="24"/>
          <w:szCs w:val="24"/>
        </w:rPr>
        <w:t>服务</w:t>
      </w:r>
      <w:r w:rsidR="00224EE0">
        <w:rPr>
          <w:rFonts w:ascii="宋体" w:eastAsia="宋体" w:hAnsi="宋体" w:hint="eastAsia"/>
          <w:sz w:val="24"/>
          <w:szCs w:val="24"/>
        </w:rPr>
        <w:t>以及进行数据交互。</w:t>
      </w:r>
      <w:r w:rsidR="001D3E06">
        <w:rPr>
          <w:rFonts w:ascii="宋体" w:eastAsia="宋体" w:hAnsi="宋体" w:hint="eastAsia"/>
          <w:sz w:val="24"/>
          <w:szCs w:val="24"/>
        </w:rPr>
        <w:t>整个服务层次结构如下图</w:t>
      </w:r>
      <w:r w:rsidR="00983569">
        <w:rPr>
          <w:rFonts w:ascii="宋体" w:eastAsia="宋体" w:hAnsi="宋体" w:hint="eastAsia"/>
          <w:sz w:val="24"/>
          <w:szCs w:val="24"/>
        </w:rPr>
        <w:t>所示。</w:t>
      </w:r>
      <w:r w:rsidR="005A0AA7">
        <w:rPr>
          <w:rFonts w:ascii="宋体" w:eastAsia="宋体" w:hAnsi="宋体"/>
          <w:sz w:val="24"/>
          <w:szCs w:val="24"/>
        </w:rPr>
        <w:t xml:space="preserve"> </w:t>
      </w:r>
    </w:p>
    <w:p w14:paraId="1E276F3D" w14:textId="792B60F0" w:rsidR="0055394D" w:rsidRDefault="00041842" w:rsidP="00966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290509D7" wp14:editId="10F0EB8E">
                <wp:extent cx="5274310" cy="2505075"/>
                <wp:effectExtent l="0" t="0" r="2540" b="952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矩形: 圆角 19"/>
                        <wps:cNvSpPr/>
                        <wps:spPr>
                          <a:xfrm>
                            <a:off x="714375" y="190498"/>
                            <a:ext cx="4076700" cy="22098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895350" y="190498"/>
                            <a:ext cx="357187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179D2" w14:textId="77777777" w:rsidR="0093172C" w:rsidRPr="00EB7DB8" w:rsidRDefault="0093172C" w:rsidP="00247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Smart Search Service</w:t>
                              </w:r>
                            </w:p>
                            <w:p w14:paraId="792D7CA5" w14:textId="77777777" w:rsidR="0093172C" w:rsidRDefault="009317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组合 31"/>
                        <wpg:cNvGrpSpPr/>
                        <wpg:grpSpPr>
                          <a:xfrm>
                            <a:off x="895350" y="1579564"/>
                            <a:ext cx="2038350" cy="754062"/>
                            <a:chOff x="895350" y="2188876"/>
                            <a:chExt cx="2038350" cy="582899"/>
                          </a:xfrm>
                        </wpg:grpSpPr>
                        <wps:wsp>
                          <wps:cNvPr id="27" name="矩形: 圆角 27"/>
                          <wps:cNvSpPr/>
                          <wps:spPr>
                            <a:xfrm>
                              <a:off x="895350" y="2188876"/>
                              <a:ext cx="2038350" cy="58289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1057274" y="2188876"/>
                              <a:ext cx="1695451" cy="248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49334" w14:textId="3FDF6D7C" w:rsidR="0043012B" w:rsidRPr="0043012B" w:rsidRDefault="0043012B" w:rsidP="00270F3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43012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A</w:t>
                                </w:r>
                                <w:r w:rsidRPr="0043012B">
                                  <w:rPr>
                                    <w:b/>
                                    <w:bCs/>
                                  </w:rPr>
                                  <w:t>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990599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60ACF" w14:textId="49E06446" w:rsidR="0043012B" w:rsidRPr="0043012B" w:rsidRDefault="004628F3" w:rsidP="0043012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Motion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: 圆角 30"/>
                          <wps:cNvSpPr/>
                          <wps:spPr>
                            <a:xfrm>
                              <a:off x="1951650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C8A1F9" w14:textId="3DDCF74B" w:rsidR="00336D64" w:rsidRDefault="00336D64" w:rsidP="00336D64">
                                <w:pPr>
                                  <w:jc w:val="center"/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  <w:t>Hot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" name="组合 36"/>
                        <wpg:cNvGrpSpPr/>
                        <wpg:grpSpPr>
                          <a:xfrm>
                            <a:off x="895350" y="657225"/>
                            <a:ext cx="3714750" cy="781051"/>
                            <a:chOff x="809625" y="771524"/>
                            <a:chExt cx="3714750" cy="781051"/>
                          </a:xfrm>
                        </wpg:grpSpPr>
                        <wps:wsp>
                          <wps:cNvPr id="32" name="矩形: 圆角 32"/>
                          <wps:cNvSpPr/>
                          <wps:spPr>
                            <a:xfrm>
                              <a:off x="809625" y="771524"/>
                              <a:ext cx="3714750" cy="78105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990599" y="790574"/>
                              <a:ext cx="3409951" cy="304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1F58A" w14:textId="145EC4FD" w:rsidR="0002448A" w:rsidRPr="0002448A" w:rsidRDefault="0002448A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2448A">
                                  <w:rPr>
                                    <w:b/>
                                    <w:bCs/>
                                  </w:rPr>
                                  <w:t>P</w:t>
                                </w:r>
                                <w:r w:rsidRPr="0002448A">
                                  <w:rPr>
                                    <w:b/>
                                    <w:bCs/>
                                  </w:rPr>
                                  <w:t>rotocol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: 圆角 35"/>
                          <wps:cNvSpPr/>
                          <wps:spPr>
                            <a:xfrm>
                              <a:off x="903899" y="1143001"/>
                              <a:ext cx="972525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51506" w14:textId="2C032FB3" w:rsidR="00D3738C" w:rsidRPr="00D3738C" w:rsidRDefault="00D3738C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3738C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W</w:t>
                                </w:r>
                                <w:r w:rsidRPr="00D3738C">
                                  <w:rPr>
                                    <w:b/>
                                    <w:bCs/>
                                  </w:rPr>
                                  <w:t>ebSocket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0509D7" id="画布 8" o:spid="_x0000_s1026" editas="canvas" style="width:415.3pt;height:197.25pt;mso-position-horizontal-relative:char;mso-position-vertical-relative:line" coordsize="52743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">
                <v:shape id="_x0000_s1027" type="#_x0000_t75" style="position:absolute;width:52743;height:25050;visibility:visible;mso-wrap-style:square" filled="t">
                  <v:fill o:detectmouseclick="t"/>
                  <v:path o:connecttype="none"/>
                </v:shape>
                <v:roundrect id="矩形: 圆角 19" o:spid="_x0000_s1028" style="position:absolute;left:7143;top:1904;width:40767;height:22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29" type="#_x0000_t202" style="position:absolute;left:8953;top:1904;width:3571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64179D2" w14:textId="77777777" w:rsidR="0093172C" w:rsidRPr="00EB7DB8" w:rsidRDefault="0093172C" w:rsidP="00247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Smart Search Service</w:t>
                        </w:r>
                      </w:p>
                      <w:p w14:paraId="792D7CA5" w14:textId="77777777" w:rsidR="0093172C" w:rsidRDefault="0093172C"/>
                    </w:txbxContent>
                  </v:textbox>
                </v:shape>
                <v:group id="组合 31" o:spid="_x0000_s1030" style="position:absolute;left:8953;top:15795;width:20384;height:7541" coordorigin="8953,21888" coordsize="20383,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矩形: 圆角 27" o:spid="_x0000_s1031" style="position:absolute;left:8953;top:21888;width:20384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28" o:spid="_x0000_s1032" type="#_x0000_t202" style="position:absolute;left:10572;top:21888;width:16955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26C49334" w14:textId="3FDF6D7C" w:rsidR="0043012B" w:rsidRPr="0043012B" w:rsidRDefault="0043012B" w:rsidP="00270F3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43012B">
                            <w:rPr>
                              <w:rFonts w:hint="eastAsia"/>
                              <w:b/>
                              <w:bCs/>
                            </w:rPr>
                            <w:t>A</w:t>
                          </w:r>
                          <w:r w:rsidRPr="0043012B">
                            <w:rPr>
                              <w:b/>
                              <w:bCs/>
                            </w:rPr>
                            <w:t>nalysis</w:t>
                          </w:r>
                        </w:p>
                      </w:txbxContent>
                    </v:textbox>
                  </v:shape>
                  <v:roundrect id="矩形: 圆角 29" o:spid="_x0000_s1033" style="position:absolute;left:9905;top:24531;width:8859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6AB60ACF" w14:textId="49E06446" w:rsidR="0043012B" w:rsidRPr="0043012B" w:rsidRDefault="004628F3" w:rsidP="0043012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Motion</w:t>
                          </w:r>
                        </w:p>
                      </w:txbxContent>
                    </v:textbox>
                  </v:roundrect>
                  <v:roundrect id="矩形: 圆角 30" o:spid="_x0000_s1034" style="position:absolute;left:19516;top:24531;width:8858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" fillcolor="black [3200]" strokecolor="black [1600]" strokeweight="1pt">
                    <v:stroke joinstyle="miter"/>
                    <v:textbox>
                      <w:txbxContent>
                        <w:p w14:paraId="30C8A1F9" w14:textId="3DDCF74B" w:rsidR="00336D64" w:rsidRDefault="00336D64" w:rsidP="00336D64">
                          <w:pPr>
                            <w:jc w:val="center"/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  <w:t>Hot Map</w:t>
                          </w:r>
                        </w:p>
                      </w:txbxContent>
                    </v:textbox>
                  </v:roundrect>
                </v:group>
                <v:group id="组合 36" o:spid="_x0000_s1035" style="position:absolute;left:8953;top:6572;width:37148;height:7810" coordorigin="8096,7715" coordsize="37147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矩形: 圆角 32" o:spid="_x0000_s1036" style="position:absolute;left:8096;top:7715;width:37147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34" o:spid="_x0000_s1037" type="#_x0000_t202" style="position:absolute;left:9905;top:7905;width:341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1151F58A" w14:textId="145EC4FD" w:rsidR="0002448A" w:rsidRPr="0002448A" w:rsidRDefault="0002448A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2448A">
                            <w:rPr>
                              <w:b/>
                              <w:bCs/>
                            </w:rPr>
                            <w:t>P</w:t>
                          </w:r>
                          <w:r w:rsidRPr="0002448A">
                            <w:rPr>
                              <w:b/>
                              <w:bCs/>
                            </w:rPr>
                            <w:t>rotocol</w:t>
                          </w:r>
                        </w:p>
                      </w:txbxContent>
                    </v:textbox>
                  </v:shape>
                  <v:roundrect id="矩形: 圆角 35" o:spid="_x0000_s1038" style="position:absolute;left:9038;top:11430;width:972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35751506" w14:textId="2C032FB3" w:rsidR="00D3738C" w:rsidRPr="00D3738C" w:rsidRDefault="00D3738C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3738C">
                            <w:rPr>
                              <w:rFonts w:hint="eastAsia"/>
                              <w:b/>
                              <w:bCs/>
                            </w:rPr>
                            <w:t>W</w:t>
                          </w:r>
                          <w:r w:rsidRPr="00D3738C">
                            <w:rPr>
                              <w:b/>
                              <w:bCs/>
                            </w:rPr>
                            <w:t>ebSocket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14:paraId="1032C616" w14:textId="7A30630E" w:rsidR="00B557B5" w:rsidRDefault="00160CDA" w:rsidP="009C426B">
      <w:pPr>
        <w:pStyle w:val="3"/>
        <w:numPr>
          <w:ilvl w:val="1"/>
          <w:numId w:val="2"/>
        </w:numPr>
      </w:pPr>
      <w:r>
        <w:rPr>
          <w:rFonts w:hint="eastAsia"/>
        </w:rPr>
        <w:t>A</w:t>
      </w:r>
      <w:r>
        <w:t>nalysis</w:t>
      </w:r>
    </w:p>
    <w:p w14:paraId="2D54FFBB" w14:textId="3E32640D" w:rsidR="00F61A56" w:rsidRPr="00322C49" w:rsidRDefault="00E4224D" w:rsidP="003C111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nalysis</w:t>
      </w:r>
      <w:r>
        <w:rPr>
          <w:rFonts w:ascii="宋体" w:eastAsia="宋体" w:hAnsi="宋体" w:hint="eastAsia"/>
          <w:sz w:val="24"/>
          <w:szCs w:val="24"/>
        </w:rPr>
        <w:t>服务主要对视频或图片集进行一定的分析，</w:t>
      </w:r>
      <w:r w:rsidR="00AB731E">
        <w:rPr>
          <w:rFonts w:ascii="宋体" w:eastAsia="宋体" w:hAnsi="宋体" w:hint="eastAsia"/>
          <w:sz w:val="24"/>
          <w:szCs w:val="24"/>
        </w:rPr>
        <w:t>目前支持两种功能：Motion检测以及变化Hot</w:t>
      </w:r>
      <w:r w:rsidR="00AB731E">
        <w:rPr>
          <w:rFonts w:ascii="宋体" w:eastAsia="宋体" w:hAnsi="宋体"/>
          <w:sz w:val="24"/>
          <w:szCs w:val="24"/>
        </w:rPr>
        <w:t xml:space="preserve"> </w:t>
      </w:r>
      <w:r w:rsidR="00AB731E">
        <w:rPr>
          <w:rFonts w:ascii="宋体" w:eastAsia="宋体" w:hAnsi="宋体" w:hint="eastAsia"/>
          <w:sz w:val="24"/>
          <w:szCs w:val="24"/>
        </w:rPr>
        <w:t>Map</w:t>
      </w:r>
      <w:r w:rsidR="00F37F77">
        <w:rPr>
          <w:rFonts w:ascii="宋体" w:eastAsia="宋体" w:hAnsi="宋体" w:hint="eastAsia"/>
          <w:sz w:val="24"/>
          <w:szCs w:val="24"/>
        </w:rPr>
        <w:t>。</w:t>
      </w:r>
    </w:p>
    <w:p w14:paraId="37F57044" w14:textId="77777777" w:rsidR="008D680C" w:rsidRPr="007D7775" w:rsidRDefault="008D680C" w:rsidP="007D7775"/>
    <w:sectPr w:rsidR="008D680C" w:rsidRPr="007D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C0134" w14:textId="77777777" w:rsidR="009A5F14" w:rsidRDefault="009A5F14" w:rsidP="00215586">
      <w:r>
        <w:separator/>
      </w:r>
    </w:p>
  </w:endnote>
  <w:endnote w:type="continuationSeparator" w:id="0">
    <w:p w14:paraId="2914E6D8" w14:textId="77777777" w:rsidR="009A5F14" w:rsidRDefault="009A5F14" w:rsidP="0021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D44AB" w14:textId="77777777" w:rsidR="009A5F14" w:rsidRDefault="009A5F14" w:rsidP="00215586">
      <w:r>
        <w:separator/>
      </w:r>
    </w:p>
  </w:footnote>
  <w:footnote w:type="continuationSeparator" w:id="0">
    <w:p w14:paraId="30ED282B" w14:textId="77777777" w:rsidR="009A5F14" w:rsidRDefault="009A5F14" w:rsidP="0021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6F59"/>
    <w:multiLevelType w:val="multilevel"/>
    <w:tmpl w:val="29D8C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8B805FE"/>
    <w:multiLevelType w:val="hybridMultilevel"/>
    <w:tmpl w:val="B1581C7E"/>
    <w:lvl w:ilvl="0" w:tplc="E04089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D585D"/>
    <w:multiLevelType w:val="hybridMultilevel"/>
    <w:tmpl w:val="B352094E"/>
    <w:lvl w:ilvl="0" w:tplc="05701B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C5478"/>
    <w:multiLevelType w:val="hybridMultilevel"/>
    <w:tmpl w:val="A09038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9C5536"/>
    <w:multiLevelType w:val="hybridMultilevel"/>
    <w:tmpl w:val="760E7638"/>
    <w:lvl w:ilvl="0" w:tplc="F190D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BD66EC3"/>
    <w:multiLevelType w:val="hybridMultilevel"/>
    <w:tmpl w:val="D90EAB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C27532"/>
    <w:multiLevelType w:val="hybridMultilevel"/>
    <w:tmpl w:val="E1724F9E"/>
    <w:lvl w:ilvl="0" w:tplc="E81645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95425"/>
    <w:multiLevelType w:val="hybridMultilevel"/>
    <w:tmpl w:val="9852FE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E436BE"/>
    <w:multiLevelType w:val="hybridMultilevel"/>
    <w:tmpl w:val="362C8770"/>
    <w:lvl w:ilvl="0" w:tplc="B88C41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E8941C2"/>
    <w:multiLevelType w:val="hybridMultilevel"/>
    <w:tmpl w:val="3F366B80"/>
    <w:lvl w:ilvl="0" w:tplc="C4F2F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A0"/>
    <w:rsid w:val="00000084"/>
    <w:rsid w:val="00000F24"/>
    <w:rsid w:val="00001509"/>
    <w:rsid w:val="000058DD"/>
    <w:rsid w:val="00010F67"/>
    <w:rsid w:val="00017C4E"/>
    <w:rsid w:val="000200C8"/>
    <w:rsid w:val="00021827"/>
    <w:rsid w:val="000224A4"/>
    <w:rsid w:val="0002448A"/>
    <w:rsid w:val="00034CA6"/>
    <w:rsid w:val="00036DA1"/>
    <w:rsid w:val="000409BA"/>
    <w:rsid w:val="00041842"/>
    <w:rsid w:val="0004664A"/>
    <w:rsid w:val="000522C6"/>
    <w:rsid w:val="00053853"/>
    <w:rsid w:val="00095187"/>
    <w:rsid w:val="00096024"/>
    <w:rsid w:val="0009653F"/>
    <w:rsid w:val="000A0041"/>
    <w:rsid w:val="000A2A5D"/>
    <w:rsid w:val="000A6CDE"/>
    <w:rsid w:val="000B48C7"/>
    <w:rsid w:val="000B7D67"/>
    <w:rsid w:val="000C36FF"/>
    <w:rsid w:val="000C762E"/>
    <w:rsid w:val="000C7EA3"/>
    <w:rsid w:val="000D797C"/>
    <w:rsid w:val="000E2983"/>
    <w:rsid w:val="000E3304"/>
    <w:rsid w:val="000F15ED"/>
    <w:rsid w:val="00104275"/>
    <w:rsid w:val="00115C87"/>
    <w:rsid w:val="00134EBD"/>
    <w:rsid w:val="00137F87"/>
    <w:rsid w:val="0014241C"/>
    <w:rsid w:val="00155B01"/>
    <w:rsid w:val="00157666"/>
    <w:rsid w:val="00160CDA"/>
    <w:rsid w:val="00162919"/>
    <w:rsid w:val="00162E5F"/>
    <w:rsid w:val="0017061E"/>
    <w:rsid w:val="00190A4C"/>
    <w:rsid w:val="00193D04"/>
    <w:rsid w:val="00195D67"/>
    <w:rsid w:val="001A0AED"/>
    <w:rsid w:val="001A79A5"/>
    <w:rsid w:val="001B4315"/>
    <w:rsid w:val="001B55C8"/>
    <w:rsid w:val="001C262A"/>
    <w:rsid w:val="001C771D"/>
    <w:rsid w:val="001D3E06"/>
    <w:rsid w:val="001D6EE4"/>
    <w:rsid w:val="001E0AE5"/>
    <w:rsid w:val="001E5299"/>
    <w:rsid w:val="001E67B0"/>
    <w:rsid w:val="002024E8"/>
    <w:rsid w:val="00203100"/>
    <w:rsid w:val="00207F1A"/>
    <w:rsid w:val="00215586"/>
    <w:rsid w:val="00224EE0"/>
    <w:rsid w:val="002333A3"/>
    <w:rsid w:val="002434DA"/>
    <w:rsid w:val="00244B7D"/>
    <w:rsid w:val="00245922"/>
    <w:rsid w:val="0024627C"/>
    <w:rsid w:val="002474AF"/>
    <w:rsid w:val="0025521C"/>
    <w:rsid w:val="00270F35"/>
    <w:rsid w:val="0028405C"/>
    <w:rsid w:val="00296D08"/>
    <w:rsid w:val="002A2018"/>
    <w:rsid w:val="002B3BBD"/>
    <w:rsid w:val="002C39BB"/>
    <w:rsid w:val="002D48A5"/>
    <w:rsid w:val="002E11A0"/>
    <w:rsid w:val="002E14F9"/>
    <w:rsid w:val="002E4931"/>
    <w:rsid w:val="002F7D9B"/>
    <w:rsid w:val="00312C6E"/>
    <w:rsid w:val="003225B6"/>
    <w:rsid w:val="00322C49"/>
    <w:rsid w:val="00331168"/>
    <w:rsid w:val="00331239"/>
    <w:rsid w:val="00331E9D"/>
    <w:rsid w:val="00336D35"/>
    <w:rsid w:val="00336D64"/>
    <w:rsid w:val="00350363"/>
    <w:rsid w:val="00360113"/>
    <w:rsid w:val="00361BC6"/>
    <w:rsid w:val="003649F0"/>
    <w:rsid w:val="003660EB"/>
    <w:rsid w:val="00366B97"/>
    <w:rsid w:val="003739BC"/>
    <w:rsid w:val="003742B9"/>
    <w:rsid w:val="003809B9"/>
    <w:rsid w:val="00383242"/>
    <w:rsid w:val="00397C65"/>
    <w:rsid w:val="003A1AE7"/>
    <w:rsid w:val="003A45D9"/>
    <w:rsid w:val="003A7245"/>
    <w:rsid w:val="003B59A7"/>
    <w:rsid w:val="003C07DF"/>
    <w:rsid w:val="003C111F"/>
    <w:rsid w:val="003C17FF"/>
    <w:rsid w:val="003D3910"/>
    <w:rsid w:val="003E6F38"/>
    <w:rsid w:val="003E73F9"/>
    <w:rsid w:val="003F20DA"/>
    <w:rsid w:val="003F2F50"/>
    <w:rsid w:val="003F6913"/>
    <w:rsid w:val="004052EC"/>
    <w:rsid w:val="00406600"/>
    <w:rsid w:val="004078BD"/>
    <w:rsid w:val="00415C3A"/>
    <w:rsid w:val="00415DF3"/>
    <w:rsid w:val="0043012B"/>
    <w:rsid w:val="00436058"/>
    <w:rsid w:val="004403F0"/>
    <w:rsid w:val="00441C24"/>
    <w:rsid w:val="00442BC7"/>
    <w:rsid w:val="004550B0"/>
    <w:rsid w:val="004561E3"/>
    <w:rsid w:val="004562B7"/>
    <w:rsid w:val="004628F3"/>
    <w:rsid w:val="004658D9"/>
    <w:rsid w:val="00465CC9"/>
    <w:rsid w:val="00475001"/>
    <w:rsid w:val="004816A4"/>
    <w:rsid w:val="004819A1"/>
    <w:rsid w:val="00483737"/>
    <w:rsid w:val="0048591F"/>
    <w:rsid w:val="00485BF5"/>
    <w:rsid w:val="0048732F"/>
    <w:rsid w:val="004878B0"/>
    <w:rsid w:val="00493AAD"/>
    <w:rsid w:val="00494633"/>
    <w:rsid w:val="004A4828"/>
    <w:rsid w:val="004A5CD2"/>
    <w:rsid w:val="004A5E61"/>
    <w:rsid w:val="004B3B70"/>
    <w:rsid w:val="004C0236"/>
    <w:rsid w:val="004D1982"/>
    <w:rsid w:val="004D372D"/>
    <w:rsid w:val="004D7BAD"/>
    <w:rsid w:val="004E1C0C"/>
    <w:rsid w:val="004E1D44"/>
    <w:rsid w:val="004F4208"/>
    <w:rsid w:val="004F4AEF"/>
    <w:rsid w:val="00503CCC"/>
    <w:rsid w:val="00505442"/>
    <w:rsid w:val="00517040"/>
    <w:rsid w:val="0052748B"/>
    <w:rsid w:val="005326D9"/>
    <w:rsid w:val="00537A56"/>
    <w:rsid w:val="005441D9"/>
    <w:rsid w:val="00546E70"/>
    <w:rsid w:val="00550CFF"/>
    <w:rsid w:val="0055394D"/>
    <w:rsid w:val="005562E2"/>
    <w:rsid w:val="00556316"/>
    <w:rsid w:val="00560F28"/>
    <w:rsid w:val="00574BDF"/>
    <w:rsid w:val="00582451"/>
    <w:rsid w:val="00584CDD"/>
    <w:rsid w:val="00590005"/>
    <w:rsid w:val="005956EC"/>
    <w:rsid w:val="00595CF2"/>
    <w:rsid w:val="005A0AA7"/>
    <w:rsid w:val="005B04CD"/>
    <w:rsid w:val="005C0352"/>
    <w:rsid w:val="005C4623"/>
    <w:rsid w:val="005C79DC"/>
    <w:rsid w:val="005D234E"/>
    <w:rsid w:val="005E0B36"/>
    <w:rsid w:val="005E2BDE"/>
    <w:rsid w:val="005F1B20"/>
    <w:rsid w:val="006038DB"/>
    <w:rsid w:val="0060673D"/>
    <w:rsid w:val="006104EE"/>
    <w:rsid w:val="006178DB"/>
    <w:rsid w:val="00625CC8"/>
    <w:rsid w:val="00632DF3"/>
    <w:rsid w:val="006330E2"/>
    <w:rsid w:val="006407C4"/>
    <w:rsid w:val="00641B19"/>
    <w:rsid w:val="006706AF"/>
    <w:rsid w:val="00670762"/>
    <w:rsid w:val="00672537"/>
    <w:rsid w:val="00680F9C"/>
    <w:rsid w:val="00681B6E"/>
    <w:rsid w:val="00682991"/>
    <w:rsid w:val="006848CD"/>
    <w:rsid w:val="00686FE0"/>
    <w:rsid w:val="006873E2"/>
    <w:rsid w:val="006A20B6"/>
    <w:rsid w:val="006A31DD"/>
    <w:rsid w:val="006A328E"/>
    <w:rsid w:val="006B3998"/>
    <w:rsid w:val="006B6CE7"/>
    <w:rsid w:val="006C2C91"/>
    <w:rsid w:val="006C6088"/>
    <w:rsid w:val="006E07BD"/>
    <w:rsid w:val="006E1933"/>
    <w:rsid w:val="006E545B"/>
    <w:rsid w:val="006E6959"/>
    <w:rsid w:val="006F783A"/>
    <w:rsid w:val="00714822"/>
    <w:rsid w:val="007243F3"/>
    <w:rsid w:val="0073323A"/>
    <w:rsid w:val="0073352A"/>
    <w:rsid w:val="007456B2"/>
    <w:rsid w:val="007474E2"/>
    <w:rsid w:val="00754573"/>
    <w:rsid w:val="00756570"/>
    <w:rsid w:val="0076139A"/>
    <w:rsid w:val="00763B1F"/>
    <w:rsid w:val="007841FF"/>
    <w:rsid w:val="00784EFD"/>
    <w:rsid w:val="00786564"/>
    <w:rsid w:val="007A7C61"/>
    <w:rsid w:val="007B206C"/>
    <w:rsid w:val="007B2A0D"/>
    <w:rsid w:val="007B4914"/>
    <w:rsid w:val="007B61BA"/>
    <w:rsid w:val="007C0CA2"/>
    <w:rsid w:val="007C2BD3"/>
    <w:rsid w:val="007C72E7"/>
    <w:rsid w:val="007D5EEC"/>
    <w:rsid w:val="007D7775"/>
    <w:rsid w:val="007E670B"/>
    <w:rsid w:val="007F0B2D"/>
    <w:rsid w:val="007F0E06"/>
    <w:rsid w:val="007F2D63"/>
    <w:rsid w:val="007F3CEA"/>
    <w:rsid w:val="007F4618"/>
    <w:rsid w:val="007F7673"/>
    <w:rsid w:val="007F7FF5"/>
    <w:rsid w:val="00800784"/>
    <w:rsid w:val="00801EF2"/>
    <w:rsid w:val="00813F7A"/>
    <w:rsid w:val="0081537A"/>
    <w:rsid w:val="00820049"/>
    <w:rsid w:val="008220FD"/>
    <w:rsid w:val="00824BCD"/>
    <w:rsid w:val="0082599A"/>
    <w:rsid w:val="00832C69"/>
    <w:rsid w:val="00837F0F"/>
    <w:rsid w:val="00855C11"/>
    <w:rsid w:val="008570FA"/>
    <w:rsid w:val="00863AD4"/>
    <w:rsid w:val="00867404"/>
    <w:rsid w:val="008678D8"/>
    <w:rsid w:val="008742FD"/>
    <w:rsid w:val="00876D08"/>
    <w:rsid w:val="00877BFA"/>
    <w:rsid w:val="008817AC"/>
    <w:rsid w:val="00887ABE"/>
    <w:rsid w:val="00890159"/>
    <w:rsid w:val="00895552"/>
    <w:rsid w:val="00896B1C"/>
    <w:rsid w:val="008A50B1"/>
    <w:rsid w:val="008A569D"/>
    <w:rsid w:val="008B35F8"/>
    <w:rsid w:val="008B7C59"/>
    <w:rsid w:val="008C131E"/>
    <w:rsid w:val="008C1AFD"/>
    <w:rsid w:val="008C75E2"/>
    <w:rsid w:val="008D12DE"/>
    <w:rsid w:val="008D3819"/>
    <w:rsid w:val="008D4396"/>
    <w:rsid w:val="008D680C"/>
    <w:rsid w:val="008E0AD1"/>
    <w:rsid w:val="008E13EE"/>
    <w:rsid w:val="008E18EE"/>
    <w:rsid w:val="008E1FC2"/>
    <w:rsid w:val="008E218A"/>
    <w:rsid w:val="008E2355"/>
    <w:rsid w:val="008E273C"/>
    <w:rsid w:val="008E3653"/>
    <w:rsid w:val="008E49A8"/>
    <w:rsid w:val="008E50E8"/>
    <w:rsid w:val="008E5FD4"/>
    <w:rsid w:val="008E6CC0"/>
    <w:rsid w:val="008F4630"/>
    <w:rsid w:val="008F61E0"/>
    <w:rsid w:val="00913EFE"/>
    <w:rsid w:val="009144AE"/>
    <w:rsid w:val="00926BA7"/>
    <w:rsid w:val="0093172C"/>
    <w:rsid w:val="00931C5D"/>
    <w:rsid w:val="0093539D"/>
    <w:rsid w:val="009353FC"/>
    <w:rsid w:val="00936112"/>
    <w:rsid w:val="00941255"/>
    <w:rsid w:val="00941630"/>
    <w:rsid w:val="00941AD9"/>
    <w:rsid w:val="00942875"/>
    <w:rsid w:val="00954F3D"/>
    <w:rsid w:val="00960AF6"/>
    <w:rsid w:val="009650DB"/>
    <w:rsid w:val="009663FD"/>
    <w:rsid w:val="00966BD8"/>
    <w:rsid w:val="00967251"/>
    <w:rsid w:val="0097312F"/>
    <w:rsid w:val="00977346"/>
    <w:rsid w:val="00977729"/>
    <w:rsid w:val="00983569"/>
    <w:rsid w:val="009857F6"/>
    <w:rsid w:val="00995074"/>
    <w:rsid w:val="00997314"/>
    <w:rsid w:val="009A443C"/>
    <w:rsid w:val="009A4BEC"/>
    <w:rsid w:val="009A4D7E"/>
    <w:rsid w:val="009A5F14"/>
    <w:rsid w:val="009A6796"/>
    <w:rsid w:val="009A774F"/>
    <w:rsid w:val="009A7F07"/>
    <w:rsid w:val="009B0DE4"/>
    <w:rsid w:val="009B3CCB"/>
    <w:rsid w:val="009C426B"/>
    <w:rsid w:val="009D5D39"/>
    <w:rsid w:val="009E1867"/>
    <w:rsid w:val="009E495D"/>
    <w:rsid w:val="009E5A35"/>
    <w:rsid w:val="009F3398"/>
    <w:rsid w:val="00A06AF5"/>
    <w:rsid w:val="00A1177B"/>
    <w:rsid w:val="00A14677"/>
    <w:rsid w:val="00A21FBC"/>
    <w:rsid w:val="00A23663"/>
    <w:rsid w:val="00A26549"/>
    <w:rsid w:val="00A35560"/>
    <w:rsid w:val="00A35F84"/>
    <w:rsid w:val="00A47768"/>
    <w:rsid w:val="00A50BF4"/>
    <w:rsid w:val="00A5194B"/>
    <w:rsid w:val="00A53C2C"/>
    <w:rsid w:val="00A56AE4"/>
    <w:rsid w:val="00A61B02"/>
    <w:rsid w:val="00A648AA"/>
    <w:rsid w:val="00A712D8"/>
    <w:rsid w:val="00A77BD0"/>
    <w:rsid w:val="00A8118C"/>
    <w:rsid w:val="00A81930"/>
    <w:rsid w:val="00A836F0"/>
    <w:rsid w:val="00A83CFD"/>
    <w:rsid w:val="00A8692F"/>
    <w:rsid w:val="00A900B1"/>
    <w:rsid w:val="00A93F9C"/>
    <w:rsid w:val="00A9462D"/>
    <w:rsid w:val="00A96CCD"/>
    <w:rsid w:val="00AA0C29"/>
    <w:rsid w:val="00AA694D"/>
    <w:rsid w:val="00AB731E"/>
    <w:rsid w:val="00AC25D9"/>
    <w:rsid w:val="00AC6CAC"/>
    <w:rsid w:val="00AE3762"/>
    <w:rsid w:val="00AF04F1"/>
    <w:rsid w:val="00AF1131"/>
    <w:rsid w:val="00AF5D3C"/>
    <w:rsid w:val="00AF65EE"/>
    <w:rsid w:val="00B04F6A"/>
    <w:rsid w:val="00B0684A"/>
    <w:rsid w:val="00B10369"/>
    <w:rsid w:val="00B115B5"/>
    <w:rsid w:val="00B11BF7"/>
    <w:rsid w:val="00B12C60"/>
    <w:rsid w:val="00B12EAE"/>
    <w:rsid w:val="00B24307"/>
    <w:rsid w:val="00B30919"/>
    <w:rsid w:val="00B3479A"/>
    <w:rsid w:val="00B40B62"/>
    <w:rsid w:val="00B40C8C"/>
    <w:rsid w:val="00B45061"/>
    <w:rsid w:val="00B45605"/>
    <w:rsid w:val="00B45E69"/>
    <w:rsid w:val="00B53128"/>
    <w:rsid w:val="00B54879"/>
    <w:rsid w:val="00B557B5"/>
    <w:rsid w:val="00B62A00"/>
    <w:rsid w:val="00B637E7"/>
    <w:rsid w:val="00B65269"/>
    <w:rsid w:val="00B70293"/>
    <w:rsid w:val="00B73B84"/>
    <w:rsid w:val="00B74E4C"/>
    <w:rsid w:val="00B75A36"/>
    <w:rsid w:val="00B77CB0"/>
    <w:rsid w:val="00B8716A"/>
    <w:rsid w:val="00B955D1"/>
    <w:rsid w:val="00BA5152"/>
    <w:rsid w:val="00BB0BD1"/>
    <w:rsid w:val="00BC4338"/>
    <w:rsid w:val="00BD6170"/>
    <w:rsid w:val="00BE0705"/>
    <w:rsid w:val="00BE2F81"/>
    <w:rsid w:val="00BE62F8"/>
    <w:rsid w:val="00BF3F79"/>
    <w:rsid w:val="00BF51E5"/>
    <w:rsid w:val="00C02CC3"/>
    <w:rsid w:val="00C03210"/>
    <w:rsid w:val="00C137B8"/>
    <w:rsid w:val="00C16452"/>
    <w:rsid w:val="00C1663B"/>
    <w:rsid w:val="00C174A3"/>
    <w:rsid w:val="00C243AC"/>
    <w:rsid w:val="00C3009A"/>
    <w:rsid w:val="00C317AA"/>
    <w:rsid w:val="00C414C6"/>
    <w:rsid w:val="00C50E1B"/>
    <w:rsid w:val="00C541E3"/>
    <w:rsid w:val="00C61FD1"/>
    <w:rsid w:val="00C648F4"/>
    <w:rsid w:val="00C66FCB"/>
    <w:rsid w:val="00C7051D"/>
    <w:rsid w:val="00C81CC9"/>
    <w:rsid w:val="00C84108"/>
    <w:rsid w:val="00C84410"/>
    <w:rsid w:val="00C85FC8"/>
    <w:rsid w:val="00C901E1"/>
    <w:rsid w:val="00C939B8"/>
    <w:rsid w:val="00CA44DC"/>
    <w:rsid w:val="00CB01DA"/>
    <w:rsid w:val="00CB2545"/>
    <w:rsid w:val="00CC0647"/>
    <w:rsid w:val="00CC0C97"/>
    <w:rsid w:val="00CC1CDF"/>
    <w:rsid w:val="00CC71C5"/>
    <w:rsid w:val="00CC7887"/>
    <w:rsid w:val="00CD02D6"/>
    <w:rsid w:val="00CF11ED"/>
    <w:rsid w:val="00CF7A8C"/>
    <w:rsid w:val="00D06B34"/>
    <w:rsid w:val="00D130FD"/>
    <w:rsid w:val="00D13FF3"/>
    <w:rsid w:val="00D142E7"/>
    <w:rsid w:val="00D1474D"/>
    <w:rsid w:val="00D17BFD"/>
    <w:rsid w:val="00D20253"/>
    <w:rsid w:val="00D20FEB"/>
    <w:rsid w:val="00D265FB"/>
    <w:rsid w:val="00D3108B"/>
    <w:rsid w:val="00D32CA6"/>
    <w:rsid w:val="00D3738C"/>
    <w:rsid w:val="00D41C5E"/>
    <w:rsid w:val="00D4382E"/>
    <w:rsid w:val="00D512F5"/>
    <w:rsid w:val="00D528FE"/>
    <w:rsid w:val="00D55571"/>
    <w:rsid w:val="00D6454F"/>
    <w:rsid w:val="00D65709"/>
    <w:rsid w:val="00D73DBE"/>
    <w:rsid w:val="00D75928"/>
    <w:rsid w:val="00D77CDC"/>
    <w:rsid w:val="00D825CF"/>
    <w:rsid w:val="00D825F9"/>
    <w:rsid w:val="00D95C64"/>
    <w:rsid w:val="00D96B82"/>
    <w:rsid w:val="00DB3154"/>
    <w:rsid w:val="00DB402C"/>
    <w:rsid w:val="00DB6375"/>
    <w:rsid w:val="00DC0114"/>
    <w:rsid w:val="00DC102F"/>
    <w:rsid w:val="00DC259B"/>
    <w:rsid w:val="00DD289F"/>
    <w:rsid w:val="00DE431E"/>
    <w:rsid w:val="00DE7F1C"/>
    <w:rsid w:val="00DF317E"/>
    <w:rsid w:val="00DF72E0"/>
    <w:rsid w:val="00E010F9"/>
    <w:rsid w:val="00E03BA3"/>
    <w:rsid w:val="00E10F44"/>
    <w:rsid w:val="00E141A4"/>
    <w:rsid w:val="00E1440F"/>
    <w:rsid w:val="00E17BEA"/>
    <w:rsid w:val="00E22135"/>
    <w:rsid w:val="00E364FE"/>
    <w:rsid w:val="00E4224D"/>
    <w:rsid w:val="00E42881"/>
    <w:rsid w:val="00E46F4D"/>
    <w:rsid w:val="00E47116"/>
    <w:rsid w:val="00E602F3"/>
    <w:rsid w:val="00E63E33"/>
    <w:rsid w:val="00E87E4F"/>
    <w:rsid w:val="00E93A77"/>
    <w:rsid w:val="00E960B0"/>
    <w:rsid w:val="00E96F33"/>
    <w:rsid w:val="00EA3698"/>
    <w:rsid w:val="00EA44BF"/>
    <w:rsid w:val="00EB127C"/>
    <w:rsid w:val="00EB584F"/>
    <w:rsid w:val="00EB7DB8"/>
    <w:rsid w:val="00EC454C"/>
    <w:rsid w:val="00EC5295"/>
    <w:rsid w:val="00EC67E4"/>
    <w:rsid w:val="00ED2E8E"/>
    <w:rsid w:val="00ED4D8F"/>
    <w:rsid w:val="00EF045E"/>
    <w:rsid w:val="00EF0B46"/>
    <w:rsid w:val="00EF556F"/>
    <w:rsid w:val="00F019C7"/>
    <w:rsid w:val="00F050BC"/>
    <w:rsid w:val="00F06CC9"/>
    <w:rsid w:val="00F1070A"/>
    <w:rsid w:val="00F14DE5"/>
    <w:rsid w:val="00F15E2E"/>
    <w:rsid w:val="00F2443F"/>
    <w:rsid w:val="00F251CA"/>
    <w:rsid w:val="00F37F77"/>
    <w:rsid w:val="00F42177"/>
    <w:rsid w:val="00F50536"/>
    <w:rsid w:val="00F5343E"/>
    <w:rsid w:val="00F57DFE"/>
    <w:rsid w:val="00F61A56"/>
    <w:rsid w:val="00F6253A"/>
    <w:rsid w:val="00F6599C"/>
    <w:rsid w:val="00F66595"/>
    <w:rsid w:val="00F673F4"/>
    <w:rsid w:val="00F70786"/>
    <w:rsid w:val="00F72966"/>
    <w:rsid w:val="00F72B5E"/>
    <w:rsid w:val="00F82C5A"/>
    <w:rsid w:val="00F91C20"/>
    <w:rsid w:val="00F960CD"/>
    <w:rsid w:val="00FA1C05"/>
    <w:rsid w:val="00FA43F6"/>
    <w:rsid w:val="00FA6700"/>
    <w:rsid w:val="00FB34F1"/>
    <w:rsid w:val="00FC468B"/>
    <w:rsid w:val="00FC672C"/>
    <w:rsid w:val="00FD008E"/>
    <w:rsid w:val="00FD2B54"/>
    <w:rsid w:val="00FE3C1F"/>
    <w:rsid w:val="00FF0527"/>
    <w:rsid w:val="00FF3054"/>
    <w:rsid w:val="00FF4314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E45"/>
  <w15:chartTrackingRefBased/>
  <w15:docId w15:val="{9CD6DC4A-54E6-411D-A64E-BCDF06D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4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50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32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0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0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56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474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5074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1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55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5586"/>
    <w:rPr>
      <w:sz w:val="18"/>
      <w:szCs w:val="18"/>
    </w:rPr>
  </w:style>
  <w:style w:type="table" w:styleId="a8">
    <w:name w:val="Table Grid"/>
    <w:basedOn w:val="a1"/>
    <w:uiPriority w:val="39"/>
    <w:rsid w:val="0043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436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0"/>
    <w:link w:val="6"/>
    <w:uiPriority w:val="9"/>
    <w:rsid w:val="00C032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2748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2748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2748B"/>
  </w:style>
  <w:style w:type="paragraph" w:styleId="ad">
    <w:name w:val="annotation subject"/>
    <w:basedOn w:val="ab"/>
    <w:next w:val="ab"/>
    <w:link w:val="ae"/>
    <w:uiPriority w:val="99"/>
    <w:semiHidden/>
    <w:unhideWhenUsed/>
    <w:rsid w:val="0052748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7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7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Gong</dc:creator>
  <cp:keywords/>
  <dc:description/>
  <cp:lastModifiedBy>Chen Gong</cp:lastModifiedBy>
  <cp:revision>1072</cp:revision>
  <dcterms:created xsi:type="dcterms:W3CDTF">2021-08-30T06:20:00Z</dcterms:created>
  <dcterms:modified xsi:type="dcterms:W3CDTF">2021-09-17T07:04:00Z</dcterms:modified>
</cp:coreProperties>
</file>