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7A8C" w14:textId="77777777" w:rsidR="00721CEA" w:rsidRDefault="00721CEA" w:rsidP="00721CEA">
      <w:pPr>
        <w:jc w:val="center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Dankook</w:t>
      </w:r>
      <w:proofErr w:type="spellEnd"/>
      <w:r>
        <w:rPr>
          <w:rFonts w:hint="eastAsia"/>
          <w:b/>
          <w:sz w:val="28"/>
        </w:rPr>
        <w:t xml:space="preserve"> University</w:t>
      </w:r>
    </w:p>
    <w:p w14:paraId="7CB03216" w14:textId="77777777" w:rsidR="00721CEA" w:rsidRDefault="00721CEA" w:rsidP="00721CEA">
      <w:pPr>
        <w:jc w:val="center"/>
        <w:rPr>
          <w:b/>
          <w:sz w:val="96"/>
        </w:rPr>
      </w:pPr>
    </w:p>
    <w:p w14:paraId="0E7E5F0C" w14:textId="77777777" w:rsidR="00721CEA" w:rsidRDefault="00721CEA" w:rsidP="00721CEA">
      <w:pPr>
        <w:jc w:val="center"/>
        <w:rPr>
          <w:b/>
          <w:sz w:val="96"/>
        </w:rPr>
      </w:pPr>
    </w:p>
    <w:p w14:paraId="2110F5F3" w14:textId="77777777" w:rsidR="00721CEA" w:rsidRDefault="00721CEA" w:rsidP="00721CEA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REPORT</w:t>
      </w:r>
    </w:p>
    <w:p w14:paraId="22B833A9" w14:textId="77777777" w:rsidR="00721CEA" w:rsidRDefault="00721CEA" w:rsidP="00721CEA">
      <w:pPr>
        <w:rPr>
          <w:b/>
          <w:sz w:val="96"/>
        </w:rPr>
      </w:pPr>
    </w:p>
    <w:p w14:paraId="0FA29FB5" w14:textId="77777777" w:rsidR="00721CEA" w:rsidRDefault="00721CEA" w:rsidP="00721CEA">
      <w:pPr>
        <w:jc w:val="center"/>
        <w:rPr>
          <w:b/>
          <w:sz w:val="96"/>
        </w:rPr>
      </w:pPr>
    </w:p>
    <w:tbl>
      <w:tblPr>
        <w:tblStyle w:val="GridTable1Light"/>
        <w:tblpPr w:leftFromText="142" w:rightFromText="142" w:vertAnchor="text" w:horzAnchor="margin" w:tblpXSpec="right" w:tblpYSpec="bottom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397"/>
      </w:tblGrid>
      <w:tr w:rsidR="00721CEA" w14:paraId="16EFC94B" w14:textId="77777777" w:rsidTr="00721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nil"/>
              <w:left w:val="nil"/>
              <w:right w:val="nil"/>
            </w:tcBorders>
            <w:hideMark/>
          </w:tcPr>
          <w:p w14:paraId="6CD596E7" w14:textId="77777777" w:rsidR="00721CEA" w:rsidRDefault="00721CEA">
            <w:pPr>
              <w:spacing w:after="0" w:line="240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과목명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  <w:hideMark/>
          </w:tcPr>
          <w:p w14:paraId="590B05F1" w14:textId="77777777" w:rsidR="00721CEA" w:rsidRDefault="00721CE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컴퓨터 그래픽스</w:t>
            </w:r>
          </w:p>
        </w:tc>
      </w:tr>
      <w:tr w:rsidR="00721CEA" w14:paraId="1F6A07FD" w14:textId="77777777" w:rsidTr="00721CE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14:paraId="0809F474" w14:textId="77777777" w:rsidR="00721CEA" w:rsidRDefault="00721CEA">
            <w:pPr>
              <w:spacing w:after="0" w:line="240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교수님</w:t>
            </w:r>
          </w:p>
        </w:tc>
        <w:tc>
          <w:tcPr>
            <w:tcW w:w="2397" w:type="dxa"/>
            <w:hideMark/>
          </w:tcPr>
          <w:p w14:paraId="00F3AE15" w14:textId="77777777" w:rsidR="00721CEA" w:rsidRDefault="00721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송인식 교수님</w:t>
            </w:r>
          </w:p>
        </w:tc>
      </w:tr>
      <w:tr w:rsidR="00721CEA" w14:paraId="4EB517FA" w14:textId="77777777" w:rsidTr="00721CE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14:paraId="41C13CC5" w14:textId="77777777" w:rsidR="00721CEA" w:rsidRDefault="00721CEA">
            <w:pPr>
              <w:spacing w:after="0" w:line="240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마감일자</w:t>
            </w:r>
          </w:p>
        </w:tc>
        <w:tc>
          <w:tcPr>
            <w:tcW w:w="2397" w:type="dxa"/>
            <w:hideMark/>
          </w:tcPr>
          <w:p w14:paraId="2D4517F7" w14:textId="2968C45D" w:rsidR="00721CEA" w:rsidRDefault="00721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2020.0</w:t>
            </w:r>
            <w:r>
              <w:rPr>
                <w:sz w:val="22"/>
              </w:rPr>
              <w:t>5.22</w:t>
            </w:r>
          </w:p>
        </w:tc>
      </w:tr>
      <w:tr w:rsidR="00721CEA" w14:paraId="51931E3F" w14:textId="77777777" w:rsidTr="00721CE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14:paraId="1465A2F8" w14:textId="77777777" w:rsidR="00721CEA" w:rsidRDefault="00721CEA">
            <w:pPr>
              <w:spacing w:after="0" w:line="240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학번</w:t>
            </w:r>
          </w:p>
        </w:tc>
        <w:tc>
          <w:tcPr>
            <w:tcW w:w="2397" w:type="dxa"/>
            <w:hideMark/>
          </w:tcPr>
          <w:p w14:paraId="1A29D312" w14:textId="77777777" w:rsidR="00721CEA" w:rsidRDefault="00721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32160204</w:t>
            </w:r>
          </w:p>
        </w:tc>
      </w:tr>
      <w:tr w:rsidR="00721CEA" w14:paraId="3113AB51" w14:textId="77777777" w:rsidTr="00721CE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14:paraId="13FC4662" w14:textId="77777777" w:rsidR="00721CEA" w:rsidRDefault="00721CEA">
            <w:pPr>
              <w:spacing w:after="0" w:line="240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이름</w:t>
            </w:r>
          </w:p>
        </w:tc>
        <w:tc>
          <w:tcPr>
            <w:tcW w:w="2397" w:type="dxa"/>
            <w:hideMark/>
          </w:tcPr>
          <w:p w14:paraId="5024DBDE" w14:textId="77777777" w:rsidR="00721CEA" w:rsidRDefault="00721C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공채운</w:t>
            </w:r>
          </w:p>
        </w:tc>
      </w:tr>
    </w:tbl>
    <w:p w14:paraId="5AA009D5" w14:textId="77777777" w:rsidR="00721CEA" w:rsidRDefault="00721CEA" w:rsidP="00721CEA">
      <w:pPr>
        <w:jc w:val="center"/>
        <w:rPr>
          <w:b/>
          <w:sz w:val="96"/>
        </w:rPr>
      </w:pPr>
    </w:p>
    <w:p w14:paraId="48A60E30" w14:textId="4620F03D" w:rsidR="00721CEA" w:rsidRPr="00721CEA" w:rsidRDefault="00721CEA" w:rsidP="00721CEA">
      <w:pPr>
        <w:rPr>
          <w:b/>
        </w:rPr>
      </w:pPr>
      <w:r w:rsidRPr="00721CEA">
        <w:rPr>
          <w:rFonts w:hint="eastAsia"/>
          <w:b/>
        </w:rPr>
        <w:lastRenderedPageBreak/>
        <w:t>목차</w:t>
      </w:r>
    </w:p>
    <w:p w14:paraId="508A64E2" w14:textId="08B418C5" w:rsidR="00721CEA" w:rsidRDefault="00721CEA" w:rsidP="00721CEA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구현 주제</w:t>
      </w:r>
      <w:r w:rsidR="00C70ABC">
        <w:rPr>
          <w:rFonts w:hint="eastAsia"/>
        </w:rPr>
        <w:t xml:space="preserve"> </w:t>
      </w:r>
    </w:p>
    <w:p w14:paraId="2814B668" w14:textId="477B0E69" w:rsidR="00721CEA" w:rsidRDefault="00721CEA" w:rsidP="00721CEA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구현 내용</w:t>
      </w:r>
    </w:p>
    <w:p w14:paraId="56E49EF2" w14:textId="0DD71459" w:rsidR="00721CEA" w:rsidRDefault="00721CEA" w:rsidP="00721CEA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예상 </w:t>
      </w:r>
      <w:r>
        <w:t>UI</w:t>
      </w:r>
    </w:p>
    <w:p w14:paraId="0F345501" w14:textId="1A7D7FAF" w:rsidR="002F0909" w:rsidRDefault="002F0909" w:rsidP="00721CEA">
      <w:r>
        <w:t xml:space="preserve"> 4. </w:t>
      </w:r>
      <w:r>
        <w:rPr>
          <w:rFonts w:hint="eastAsia"/>
        </w:rPr>
        <w:t>사진 출처</w:t>
      </w:r>
    </w:p>
    <w:p w14:paraId="7DE49DFC" w14:textId="468DDB5C" w:rsidR="00721CEA" w:rsidRDefault="00721CEA" w:rsidP="00721CEA"/>
    <w:p w14:paraId="4B253A5A" w14:textId="6E3C780B" w:rsidR="00721CEA" w:rsidRDefault="00721CEA" w:rsidP="00721CEA"/>
    <w:p w14:paraId="20D626AC" w14:textId="529664E2" w:rsidR="00721CEA" w:rsidRDefault="00721CEA" w:rsidP="00721CEA"/>
    <w:p w14:paraId="6EA9081E" w14:textId="65A954D1" w:rsidR="00721CEA" w:rsidRDefault="00721CEA" w:rsidP="00721CEA"/>
    <w:p w14:paraId="2C27C1C0" w14:textId="0C40A4D7" w:rsidR="00721CEA" w:rsidRDefault="00721CEA" w:rsidP="00721CEA"/>
    <w:p w14:paraId="27008787" w14:textId="5A5BFB17" w:rsidR="00721CEA" w:rsidRDefault="00721CEA" w:rsidP="00721CEA"/>
    <w:p w14:paraId="15BC9246" w14:textId="7E445700" w:rsidR="00721CEA" w:rsidRDefault="00721CEA" w:rsidP="00721CEA"/>
    <w:p w14:paraId="1ECA9775" w14:textId="5D21321A" w:rsidR="00721CEA" w:rsidRDefault="00721CEA" w:rsidP="00721CEA"/>
    <w:p w14:paraId="5D8BFE0A" w14:textId="5E9DA35E" w:rsidR="00721CEA" w:rsidRDefault="00721CEA" w:rsidP="00721CEA"/>
    <w:p w14:paraId="60912FE7" w14:textId="3CE79A31" w:rsidR="00721CEA" w:rsidRDefault="00721CEA" w:rsidP="00721CEA"/>
    <w:p w14:paraId="1C132B83" w14:textId="2678EEAC" w:rsidR="00721CEA" w:rsidRDefault="00721CEA" w:rsidP="00721CEA"/>
    <w:p w14:paraId="08690B2A" w14:textId="40DDF318" w:rsidR="00721CEA" w:rsidRDefault="00721CEA" w:rsidP="00721CEA"/>
    <w:p w14:paraId="1DC3B956" w14:textId="78A9D502" w:rsidR="00721CEA" w:rsidRDefault="00721CEA" w:rsidP="00721CEA"/>
    <w:p w14:paraId="265D937B" w14:textId="6EEFA2EF" w:rsidR="00721CEA" w:rsidRDefault="00721CEA" w:rsidP="00721CEA"/>
    <w:p w14:paraId="7A4A8F13" w14:textId="195FCD9B" w:rsidR="00721CEA" w:rsidRDefault="00721CEA" w:rsidP="00721CEA"/>
    <w:p w14:paraId="0B5F76F9" w14:textId="6863E2C1" w:rsidR="00721CEA" w:rsidRDefault="00721CEA" w:rsidP="00721CEA"/>
    <w:p w14:paraId="5AFEFE12" w14:textId="0365F154" w:rsidR="00721CEA" w:rsidRDefault="00721CEA" w:rsidP="00721CEA"/>
    <w:p w14:paraId="78E7CF7F" w14:textId="70102CE0" w:rsidR="00721CEA" w:rsidRDefault="00721CEA" w:rsidP="00721CEA"/>
    <w:p w14:paraId="37968363" w14:textId="243B4A1A" w:rsidR="00721CEA" w:rsidRDefault="00721CEA" w:rsidP="00721CEA"/>
    <w:p w14:paraId="119698D2" w14:textId="3554F084" w:rsidR="00721CEA" w:rsidRDefault="00721CEA" w:rsidP="00721CE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구현 주제</w:t>
      </w:r>
    </w:p>
    <w:p w14:paraId="5395D4F6" w14:textId="225CB876" w:rsidR="00721CEA" w:rsidRDefault="00C70ABC" w:rsidP="00721CEA">
      <w:pPr>
        <w:ind w:firstLine="204"/>
      </w:pPr>
      <w:r>
        <w:t>WebGL</w:t>
      </w:r>
      <w:r>
        <w:rPr>
          <w:rFonts w:hint="eastAsia"/>
        </w:rPr>
        <w:t>을 이용하여 해왕성과 그 위성들을 모델링</w:t>
      </w:r>
      <w:r>
        <w:t xml:space="preserve"> </w:t>
      </w:r>
      <w:r>
        <w:rPr>
          <w:rFonts w:hint="eastAsia"/>
        </w:rPr>
        <w:t>및 렌더링.</w:t>
      </w:r>
    </w:p>
    <w:p w14:paraId="3AB2B8EA" w14:textId="169BBD1D" w:rsidR="002F0909" w:rsidRDefault="002F0909" w:rsidP="00721CEA">
      <w:pPr>
        <w:ind w:firstLine="204"/>
        <w:rPr>
          <w:rFonts w:hint="eastAsia"/>
        </w:rPr>
      </w:pPr>
      <w:r w:rsidRPr="005001B2">
        <w:drawing>
          <wp:anchor distT="0" distB="0" distL="114300" distR="114300" simplePos="0" relativeHeight="251659264" behindDoc="0" locked="0" layoutInCell="1" allowOverlap="1" wp14:anchorId="3CE342DF" wp14:editId="4A8A216E">
            <wp:simplePos x="0" y="0"/>
            <wp:positionH relativeFrom="margin">
              <wp:posOffset>2407920</wp:posOffset>
            </wp:positionH>
            <wp:positionV relativeFrom="paragraph">
              <wp:posOffset>4445</wp:posOffset>
            </wp:positionV>
            <wp:extent cx="1030605" cy="1082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88FEC" w14:textId="13B21049" w:rsidR="00721CEA" w:rsidRDefault="00721CEA" w:rsidP="00721CEA"/>
    <w:p w14:paraId="3127774B" w14:textId="2C3A9F1E" w:rsidR="005001B2" w:rsidRDefault="005001B2" w:rsidP="00721CEA"/>
    <w:p w14:paraId="5FF71BF6" w14:textId="2997119B" w:rsidR="005001B2" w:rsidRDefault="005001B2" w:rsidP="00721C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F4F14" wp14:editId="570249D3">
                <wp:simplePos x="0" y="0"/>
                <wp:positionH relativeFrom="column">
                  <wp:posOffset>2354580</wp:posOffset>
                </wp:positionH>
                <wp:positionV relativeFrom="paragraph">
                  <wp:posOffset>7620</wp:posOffset>
                </wp:positionV>
                <wp:extent cx="1143000" cy="23622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2B364C" w14:textId="497A1BBB" w:rsidR="005001B2" w:rsidRPr="005001B2" w:rsidRDefault="005001B2" w:rsidP="005001B2">
                            <w:pPr>
                              <w:pStyle w:val="Caption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1B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5001B2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001B2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5001B2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F0909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5001B2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5001B2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5001B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해왕성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F4F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5.4pt;margin-top:.6pt;width:90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" stroked="f">
                <v:textbox inset="0,0,0,0">
                  <w:txbxContent>
                    <w:p w14:paraId="642B364C" w14:textId="497A1BBB" w:rsidR="005001B2" w:rsidRPr="005001B2" w:rsidRDefault="005001B2" w:rsidP="005001B2">
                      <w:pPr>
                        <w:pStyle w:val="Caption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001B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5001B2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5001B2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5001B2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2F0909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5001B2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5001B2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5001B2">
                        <w:rPr>
                          <w:rFonts w:hint="eastAsia"/>
                          <w:sz w:val="16"/>
                          <w:szCs w:val="16"/>
                        </w:rPr>
                        <w:t>해왕성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A1AF1" w14:textId="77777777" w:rsidR="005001B2" w:rsidRDefault="005001B2" w:rsidP="00721CEA">
      <w:pPr>
        <w:rPr>
          <w:rFonts w:hint="eastAsia"/>
        </w:rPr>
      </w:pPr>
    </w:p>
    <w:p w14:paraId="737A6617" w14:textId="16202174" w:rsidR="00721CEA" w:rsidRDefault="00721CEA" w:rsidP="00721C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구현 내용</w:t>
      </w:r>
    </w:p>
    <w:p w14:paraId="162DEA14" w14:textId="725A2DAA" w:rsidR="002B7A92" w:rsidRDefault="00C70ABC" w:rsidP="005001B2">
      <w:pPr>
        <w:ind w:firstLine="204"/>
      </w:pPr>
      <w:r>
        <w:rPr>
          <w:rFonts w:hint="eastAsia"/>
        </w:rPr>
        <w:t xml:space="preserve">태양계의 </w:t>
      </w:r>
      <w:r>
        <w:t>8</w:t>
      </w:r>
      <w:r>
        <w:rPr>
          <w:rFonts w:hint="eastAsia"/>
        </w:rPr>
        <w:t>번째 행성인 해왕성</w:t>
      </w:r>
      <w:r w:rsidR="005001B2">
        <w:rPr>
          <w:rFonts w:hint="eastAsia"/>
        </w:rPr>
        <w:t xml:space="preserve">은 </w:t>
      </w:r>
      <w:r w:rsidR="005001B2">
        <w:t>14</w:t>
      </w:r>
      <w:r w:rsidR="005001B2">
        <w:rPr>
          <w:rFonts w:hint="eastAsia"/>
        </w:rPr>
        <w:t>개의 위성을 갖고 있다.</w:t>
      </w:r>
      <w:r w:rsidR="005001B2">
        <w:t xml:space="preserve"> </w:t>
      </w:r>
      <w:r w:rsidR="005001B2">
        <w:rPr>
          <w:rFonts w:hint="eastAsia"/>
        </w:rPr>
        <w:t>이러한 위성들은 각각 보이는 색,</w:t>
      </w:r>
      <w:r w:rsidR="005001B2">
        <w:t xml:space="preserve"> </w:t>
      </w:r>
      <w:r w:rsidR="005001B2">
        <w:rPr>
          <w:rFonts w:hint="eastAsia"/>
        </w:rPr>
        <w:t>형태도 다르다.</w:t>
      </w:r>
      <w:r w:rsidR="005001B2">
        <w:t xml:space="preserve"> </w:t>
      </w:r>
      <w:r w:rsidR="005001B2">
        <w:rPr>
          <w:rFonts w:hint="eastAsia"/>
        </w:rPr>
        <w:t xml:space="preserve">이번 과제를 통해 해왕성과 해왕성을 공전하는 위성들을 </w:t>
      </w:r>
      <w:r w:rsidR="005001B2">
        <w:t>WebGL</w:t>
      </w:r>
      <w:r w:rsidR="005001B2">
        <w:rPr>
          <w:rFonts w:hint="eastAsia"/>
        </w:rPr>
        <w:t>로 구현하고자 한다.</w:t>
      </w:r>
    </w:p>
    <w:p w14:paraId="764FE8B9" w14:textId="77777777" w:rsidR="005001B2" w:rsidRDefault="005001B2" w:rsidP="005001B2">
      <w:pPr>
        <w:keepNext/>
        <w:ind w:firstLine="204"/>
      </w:pPr>
      <w:r w:rsidRPr="005001B2">
        <w:drawing>
          <wp:inline distT="0" distB="0" distL="0" distR="0" wp14:anchorId="267ACFCC" wp14:editId="7C578909">
            <wp:extent cx="5731510" cy="2390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8566" w14:textId="75FD2C6F" w:rsidR="005001B2" w:rsidRDefault="005001B2" w:rsidP="005001B2">
      <w:pPr>
        <w:pStyle w:val="Caption"/>
        <w:jc w:val="center"/>
      </w:pPr>
      <w:r>
        <w:t xml:space="preserve">Figure </w:t>
      </w:r>
      <w:fldSimple w:instr=" SEQ Figure \* ARABIC ">
        <w:r w:rsidR="002F0909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해왕성과</w:t>
      </w:r>
      <w:r>
        <w:t xml:space="preserve"> </w:t>
      </w:r>
      <w:r>
        <w:rPr>
          <w:rFonts w:hint="eastAsia"/>
        </w:rPr>
        <w:t>위성들</w:t>
      </w:r>
    </w:p>
    <w:p w14:paraId="515A2D91" w14:textId="6A221AE6" w:rsidR="005001B2" w:rsidRDefault="005001B2" w:rsidP="002F0909">
      <w:pPr>
        <w:ind w:firstLine="204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해왕성은</w:t>
      </w:r>
      <w:r>
        <w:t xml:space="preserve"> </w:t>
      </w:r>
      <w:r>
        <w:rPr>
          <w:rFonts w:hint="eastAsia"/>
        </w:rPr>
        <w:t>아주 미약한 붉은색의 고리를 갖고 있다.</w:t>
      </w:r>
      <w:r>
        <w:t xml:space="preserve"> </w:t>
      </w:r>
      <w:r>
        <w:rPr>
          <w:rFonts w:hint="eastAsia"/>
        </w:rPr>
        <w:t>행성의 고리는 아주 작은 먼지들과 같은 작은 입자들</w:t>
      </w:r>
      <w:r w:rsidR="002F0909">
        <w:rPr>
          <w:rFonts w:hint="eastAsia"/>
        </w:rPr>
        <w:t>이 해왕성을 공전하는 형태이다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 내용도 구현을 시도할 예</w:t>
      </w:r>
      <w:bookmarkStart w:id="0" w:name="_GoBack"/>
      <w:bookmarkEnd w:id="0"/>
      <w:r>
        <w:rPr>
          <w:rFonts w:hint="eastAsia"/>
        </w:rPr>
        <w:t>정이다.</w:t>
      </w:r>
    </w:p>
    <w:p w14:paraId="5AE31E4D" w14:textId="6924B5D1" w:rsidR="005001B2" w:rsidRPr="005001B2" w:rsidRDefault="002F0909" w:rsidP="002F0909">
      <w:pPr>
        <w:ind w:firstLine="204"/>
        <w:rPr>
          <w:rFonts w:hint="eastAsia"/>
        </w:rPr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태양계 행성은 태양이라는 광원이 존재하기 때문에 이러한 특성도 살려 렌더링할 계획이다.</w:t>
      </w:r>
    </w:p>
    <w:p w14:paraId="0A3BA163" w14:textId="09E75D52" w:rsidR="0086488D" w:rsidRDefault="002B7A92" w:rsidP="0086488D">
      <w:r>
        <w:rPr>
          <w:rFonts w:hint="eastAsia"/>
        </w:rPr>
        <w:lastRenderedPageBreak/>
        <w:t>3</w:t>
      </w:r>
      <w:r>
        <w:t xml:space="preserve">. </w:t>
      </w:r>
      <w:r w:rsidR="005001B2">
        <w:rPr>
          <w:rFonts w:hint="eastAsia"/>
        </w:rPr>
        <w:t>예상</w:t>
      </w:r>
      <w:r w:rsidR="002F0909">
        <w:rPr>
          <w:rFonts w:hint="eastAsia"/>
        </w:rPr>
        <w:t xml:space="preserve"> 렌더링</w:t>
      </w:r>
    </w:p>
    <w:p w14:paraId="3010C1A5" w14:textId="77777777" w:rsidR="002F0909" w:rsidRDefault="002F0909" w:rsidP="002F0909">
      <w:pPr>
        <w:keepNext/>
        <w:jc w:val="center"/>
      </w:pPr>
      <w:r w:rsidRPr="002F0909">
        <w:drawing>
          <wp:inline distT="0" distB="0" distL="0" distR="0" wp14:anchorId="7FA5DCE7" wp14:editId="20684C3C">
            <wp:extent cx="5731510" cy="2578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CB5D" w14:textId="63BCEEC0" w:rsidR="002F0909" w:rsidRPr="002F0909" w:rsidRDefault="002F0909" w:rsidP="002F0909">
      <w:pPr>
        <w:pStyle w:val="Caption"/>
        <w:jc w:val="center"/>
        <w:rPr>
          <w:rFonts w:hint="eastAsia"/>
          <w:sz w:val="16"/>
          <w:szCs w:val="16"/>
        </w:rPr>
      </w:pPr>
      <w:r w:rsidRPr="002F0909">
        <w:rPr>
          <w:sz w:val="16"/>
          <w:szCs w:val="16"/>
        </w:rPr>
        <w:t xml:space="preserve">Figure </w:t>
      </w:r>
      <w:r w:rsidRPr="002F0909">
        <w:rPr>
          <w:sz w:val="16"/>
          <w:szCs w:val="16"/>
        </w:rPr>
        <w:fldChar w:fldCharType="begin"/>
      </w:r>
      <w:r w:rsidRPr="002F0909">
        <w:rPr>
          <w:sz w:val="16"/>
          <w:szCs w:val="16"/>
        </w:rPr>
        <w:instrText xml:space="preserve"> SEQ Figure \* ARABIC </w:instrText>
      </w:r>
      <w:r w:rsidRPr="002F0909">
        <w:rPr>
          <w:sz w:val="16"/>
          <w:szCs w:val="16"/>
        </w:rPr>
        <w:fldChar w:fldCharType="separate"/>
      </w:r>
      <w:r w:rsidRPr="002F0909">
        <w:rPr>
          <w:noProof/>
          <w:sz w:val="16"/>
          <w:szCs w:val="16"/>
        </w:rPr>
        <w:t>3</w:t>
      </w:r>
      <w:r w:rsidRPr="002F0909">
        <w:rPr>
          <w:sz w:val="16"/>
          <w:szCs w:val="16"/>
        </w:rPr>
        <w:fldChar w:fldCharType="end"/>
      </w:r>
      <w:r w:rsidRPr="002F0909">
        <w:rPr>
          <w:sz w:val="16"/>
          <w:szCs w:val="16"/>
        </w:rPr>
        <w:t xml:space="preserve">. </w:t>
      </w:r>
      <w:r w:rsidRPr="002F0909">
        <w:rPr>
          <w:rFonts w:hint="eastAsia"/>
          <w:sz w:val="16"/>
          <w:szCs w:val="16"/>
        </w:rPr>
        <w:t>예상 렌더링</w:t>
      </w:r>
    </w:p>
    <w:p w14:paraId="4A532961" w14:textId="7AC583A9" w:rsidR="0086488D" w:rsidRDefault="0086488D" w:rsidP="0086488D">
      <w:pPr>
        <w:keepNext/>
        <w:ind w:firstLine="800"/>
      </w:pPr>
    </w:p>
    <w:p w14:paraId="38B58821" w14:textId="780FA3A0" w:rsidR="0086488D" w:rsidRDefault="0086488D" w:rsidP="005001B2">
      <w:pPr>
        <w:pStyle w:val="Caption"/>
      </w:pPr>
    </w:p>
    <w:p w14:paraId="15E39E27" w14:textId="1D4D3CE2" w:rsidR="0086488D" w:rsidRPr="00721CEA" w:rsidRDefault="0086488D" w:rsidP="002B7A92">
      <w:pPr>
        <w:jc w:val="center"/>
      </w:pPr>
    </w:p>
    <w:p w14:paraId="6DD471B1" w14:textId="4503F51D" w:rsidR="008F686B" w:rsidRDefault="002F090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사진 출처</w:t>
      </w:r>
    </w:p>
    <w:p w14:paraId="43DF2C2E" w14:textId="26D9BAFE" w:rsidR="002F0909" w:rsidRDefault="002F0909">
      <w:pPr>
        <w:rPr>
          <w:rFonts w:hint="eastAsia"/>
        </w:rPr>
      </w:pPr>
      <w:r>
        <w:rPr>
          <w:rFonts w:hint="eastAsia"/>
        </w:rPr>
        <w:t xml:space="preserve"> </w:t>
      </w:r>
      <w:hyperlink r:id="rId8" w:history="1">
        <w:r>
          <w:rPr>
            <w:rStyle w:val="Hyperlink"/>
          </w:rPr>
          <w:t>https://ko.wikipedia.org/wiki/%ED%95%B4%EC%99%95%EC%84%B1</w:t>
        </w:r>
      </w:hyperlink>
    </w:p>
    <w:p w14:paraId="226D7BAE" w14:textId="6FAFC420" w:rsidR="002F0909" w:rsidRDefault="002F0909">
      <w:pPr>
        <w:rPr>
          <w:rFonts w:hint="eastAsia"/>
        </w:rPr>
      </w:pPr>
      <w:r>
        <w:rPr>
          <w:rFonts w:hint="eastAsia"/>
        </w:rPr>
        <w:t xml:space="preserve"> </w:t>
      </w:r>
      <w:hyperlink r:id="rId9" w:history="1">
        <w:r>
          <w:rPr>
            <w:rStyle w:val="Hyperlink"/>
          </w:rPr>
          <w:t>http://m.dongascience.donga.com/news.php?idx=26955</w:t>
        </w:r>
      </w:hyperlink>
    </w:p>
    <w:sectPr w:rsidR="002F0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16B02"/>
    <w:multiLevelType w:val="hybridMultilevel"/>
    <w:tmpl w:val="DAAEC450"/>
    <w:lvl w:ilvl="0" w:tplc="87A6907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85"/>
    <w:rsid w:val="000F142F"/>
    <w:rsid w:val="001A3785"/>
    <w:rsid w:val="002B7A92"/>
    <w:rsid w:val="002F0909"/>
    <w:rsid w:val="005001B2"/>
    <w:rsid w:val="00553A4C"/>
    <w:rsid w:val="00721CEA"/>
    <w:rsid w:val="0086488D"/>
    <w:rsid w:val="008F686B"/>
    <w:rsid w:val="00C61250"/>
    <w:rsid w:val="00C70ABC"/>
    <w:rsid w:val="00C73021"/>
    <w:rsid w:val="00CA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312A"/>
  <w15:chartTrackingRefBased/>
  <w15:docId w15:val="{EDC07EE3-6B1C-4B20-8976-0B534FB2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1CE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21C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21CEA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721CEA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F0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95%B4%EC%99%95%EC%84%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.dongascience.donga.com/news.php?idx=26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채운</dc:creator>
  <cp:keywords/>
  <dc:description/>
  <cp:lastModifiedBy>공 채운</cp:lastModifiedBy>
  <cp:revision>3</cp:revision>
  <dcterms:created xsi:type="dcterms:W3CDTF">2020-05-16T00:36:00Z</dcterms:created>
  <dcterms:modified xsi:type="dcterms:W3CDTF">2020-05-17T06:33:00Z</dcterms:modified>
</cp:coreProperties>
</file>