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E1B" w:rsidRPr="00654E1B" w:rsidRDefault="00654E1B">
      <w:pPr>
        <w:rPr>
          <w:b/>
          <w:color w:val="FF0000"/>
          <w:sz w:val="40"/>
        </w:rPr>
      </w:pPr>
      <w:r w:rsidRPr="00654E1B">
        <w:rPr>
          <w:b/>
          <w:color w:val="FF0000"/>
          <w:sz w:val="40"/>
        </w:rPr>
        <w:t>Name</w:t>
      </w:r>
      <w:bookmarkStart w:id="0" w:name="_GoBack"/>
      <w:bookmarkEnd w:id="0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654E1B" w:rsidRPr="00654E1B" w:rsidTr="00654E1B">
        <w:tc>
          <w:tcPr>
            <w:tcW w:w="10064" w:type="dxa"/>
          </w:tcPr>
          <w:p w:rsidR="00654E1B" w:rsidRPr="00654E1B" w:rsidRDefault="00654E1B" w:rsidP="00654E1B">
            <w:pPr>
              <w:pStyle w:val="ListParagraph"/>
              <w:numPr>
                <w:ilvl w:val="0"/>
                <w:numId w:val="3"/>
              </w:numPr>
              <w:ind w:left="0" w:firstLine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Sort all the cars by make then by model.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  <w:p w:rsidR="00654E1B" w:rsidRP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(4)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Pr="00654E1B" w:rsidRDefault="00654E1B" w:rsidP="00654E1B">
            <w:pPr>
              <w:pStyle w:val="ListParagraph"/>
              <w:numPr>
                <w:ilvl w:val="0"/>
                <w:numId w:val="3"/>
              </w:numPr>
              <w:ind w:left="0" w:firstLine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List all the registration numbers that have passed through the Heron tollgate.  Display only the registration number.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  <w:p w:rsidR="00654E1B" w:rsidRP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(5)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Pr="00654E1B" w:rsidRDefault="00654E1B" w:rsidP="00654E1B">
            <w:pPr>
              <w:pStyle w:val="ListParagraph"/>
              <w:numPr>
                <w:ilvl w:val="0"/>
                <w:numId w:val="3"/>
              </w:numPr>
              <w:ind w:left="0" w:firstLine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 xml:space="preserve">Count the number of Toyotas.  Name this field </w:t>
            </w:r>
            <w:proofErr w:type="spellStart"/>
            <w:r w:rsidRPr="00654E1B">
              <w:rPr>
                <w:rFonts w:ascii="Arial" w:hAnsi="Arial" w:cs="Arial"/>
                <w:sz w:val="24"/>
                <w:szCs w:val="24"/>
              </w:rPr>
              <w:t>ToyotaCount</w:t>
            </w:r>
            <w:proofErr w:type="spellEnd"/>
            <w:r w:rsidRPr="00654E1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  <w:p w:rsidR="00654E1B" w:rsidRP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(5)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Pr="00654E1B" w:rsidRDefault="00654E1B" w:rsidP="00654E1B">
            <w:pPr>
              <w:pStyle w:val="ListParagraph"/>
              <w:numPr>
                <w:ilvl w:val="0"/>
                <w:numId w:val="3"/>
              </w:numPr>
              <w:ind w:left="0" w:firstLine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Count the number of cars that have passed through each toll gate.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  <w:p w:rsidR="00654E1B" w:rsidRP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(5)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Pr="00654E1B" w:rsidRDefault="00654E1B" w:rsidP="00654E1B">
            <w:pPr>
              <w:pStyle w:val="ListParagraph"/>
              <w:numPr>
                <w:ilvl w:val="0"/>
                <w:numId w:val="3"/>
              </w:numPr>
              <w:ind w:left="0" w:firstLine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List all the cars that have passed through the Heron tollgate before 11:00 AM on the 2 November.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  <w:p w:rsidR="00654E1B" w:rsidRP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(5)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Pr="00654E1B" w:rsidRDefault="00654E1B" w:rsidP="00654E1B">
            <w:pPr>
              <w:pStyle w:val="ListParagraph"/>
              <w:numPr>
                <w:ilvl w:val="0"/>
                <w:numId w:val="3"/>
              </w:numPr>
              <w:ind w:left="0" w:firstLine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Find the first three cars that have passed through the Stork tollgate.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  <w:p w:rsidR="00654E1B" w:rsidRP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(5)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Pr="00654E1B" w:rsidRDefault="00654E1B" w:rsidP="00654E1B">
            <w:pPr>
              <w:pStyle w:val="ListParagraph"/>
              <w:numPr>
                <w:ilvl w:val="0"/>
                <w:numId w:val="3"/>
              </w:numPr>
              <w:ind w:left="0" w:firstLine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Insert a new car.  Use any registration number, make, model and colour.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  <w:p w:rsidR="00654E1B" w:rsidRP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Pr="00654E1B" w:rsidRDefault="00654E1B" w:rsidP="00654E1B">
            <w:pPr>
              <w:pStyle w:val="ListParagraph"/>
              <w:numPr>
                <w:ilvl w:val="0"/>
                <w:numId w:val="3"/>
              </w:numPr>
              <w:ind w:left="0" w:firstLine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Delete the car with the Registration ‘</w:t>
            </w:r>
            <w:proofErr w:type="spellStart"/>
            <w:r w:rsidRPr="00654E1B">
              <w:rPr>
                <w:rFonts w:ascii="Arial" w:hAnsi="Arial" w:cs="Arial"/>
                <w:sz w:val="24"/>
                <w:szCs w:val="24"/>
              </w:rPr>
              <w:t>Kassie</w:t>
            </w:r>
            <w:proofErr w:type="spellEnd"/>
            <w:r w:rsidRPr="00654E1B">
              <w:rPr>
                <w:rFonts w:ascii="Arial" w:hAnsi="Arial" w:cs="Arial"/>
                <w:sz w:val="24"/>
                <w:szCs w:val="24"/>
              </w:rPr>
              <w:t>’.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  <w:p w:rsidR="00654E1B" w:rsidRPr="00654E1B" w:rsidRDefault="00654E1B" w:rsidP="00654E1B">
            <w:pPr>
              <w:pStyle w:val="ListParagraph"/>
              <w:spacing w:afterLines="120" w:after="288"/>
              <w:ind w:left="0"/>
              <w:contextualSpacing w:val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Pr="00654E1B" w:rsidRDefault="00654E1B" w:rsidP="00654E1B">
            <w:pPr>
              <w:pStyle w:val="ListParagraph"/>
              <w:numPr>
                <w:ilvl w:val="0"/>
                <w:numId w:val="3"/>
              </w:numPr>
              <w:ind w:left="0" w:firstLine="0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Create a code for each car.  Use the first 2 letters of the registration number, the third letter of the make and the last 2 letters of the model.</w:t>
            </w:r>
          </w:p>
        </w:tc>
      </w:tr>
      <w:tr w:rsidR="00654E1B" w:rsidRPr="00654E1B" w:rsidTr="00654E1B">
        <w:tc>
          <w:tcPr>
            <w:tcW w:w="10064" w:type="dxa"/>
          </w:tcPr>
          <w:p w:rsidR="00654E1B" w:rsidRDefault="00654E1B" w:rsidP="00654E1B">
            <w:pPr>
              <w:pStyle w:val="ListParagraph"/>
              <w:spacing w:after="120"/>
              <w:ind w:left="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  <w:p w:rsidR="00654E1B" w:rsidRPr="00654E1B" w:rsidRDefault="00654E1B" w:rsidP="00654E1B">
            <w:pPr>
              <w:pStyle w:val="ListParagraph"/>
              <w:spacing w:after="120"/>
              <w:ind w:left="0"/>
              <w:contextualSpacing w:val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54E1B">
              <w:rPr>
                <w:rFonts w:ascii="Arial" w:hAnsi="Arial" w:cs="Arial"/>
                <w:sz w:val="24"/>
                <w:szCs w:val="24"/>
              </w:rPr>
              <w:t>(5)</w:t>
            </w:r>
          </w:p>
        </w:tc>
      </w:tr>
    </w:tbl>
    <w:p w:rsidR="0041073E" w:rsidRDefault="0041073E" w:rsidP="00654E1B"/>
    <w:sectPr w:rsidR="0041073E" w:rsidSect="00654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209A"/>
    <w:multiLevelType w:val="multilevel"/>
    <w:tmpl w:val="DEDC2300"/>
    <w:lvl w:ilvl="0">
      <w:numFmt w:val="bullet"/>
      <w:pStyle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▪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"/>
      <w:lvlJc w:val="left"/>
      <w:pPr>
        <w:ind w:left="993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02066"/>
    <w:multiLevelType w:val="hybridMultilevel"/>
    <w:tmpl w:val="67EAFF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E1B"/>
    <w:rsid w:val="0041073E"/>
    <w:rsid w:val="00654E1B"/>
    <w:rsid w:val="00950EFC"/>
    <w:rsid w:val="009D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EF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ListParagraph"/>
    <w:qFormat/>
    <w:rsid w:val="009D736B"/>
    <w:pPr>
      <w:numPr>
        <w:numId w:val="2"/>
      </w:numPr>
      <w:spacing w:after="0" w:line="240" w:lineRule="auto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9D73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0EFC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654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EF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ListParagraph"/>
    <w:qFormat/>
    <w:rsid w:val="009D736B"/>
    <w:pPr>
      <w:numPr>
        <w:numId w:val="2"/>
      </w:numPr>
      <w:spacing w:after="0" w:line="240" w:lineRule="auto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9D73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0EFC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654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 Kench</dc:creator>
  <cp:lastModifiedBy>Delia Kench</cp:lastModifiedBy>
  <cp:revision>1</cp:revision>
  <dcterms:created xsi:type="dcterms:W3CDTF">2012-11-06T06:38:00Z</dcterms:created>
  <dcterms:modified xsi:type="dcterms:W3CDTF">2012-11-06T06:43:00Z</dcterms:modified>
</cp:coreProperties>
</file>