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FB38" w14:textId="0C862EE3" w:rsidR="00D86D4B" w:rsidRPr="00D86D4B" w:rsidRDefault="00C06CCD" w:rsidP="00D86D4B">
      <w:r>
        <w:t xml:space="preserve">**** </w:t>
      </w:r>
      <w:r w:rsidR="00D86D4B" w:rsidRPr="00D86D4B">
        <w:t>Create a dashboard in Power BI for Claire that reflects all relevant Key Performance Indicators (KPIs) and metrics in the dataset. Get creative! </w:t>
      </w:r>
    </w:p>
    <w:p w14:paraId="1FDC75E0" w14:textId="77777777" w:rsidR="00D86D4B" w:rsidRPr="00D86D4B" w:rsidRDefault="00D86D4B" w:rsidP="00D86D4B">
      <w:r w:rsidRPr="00D86D4B">
        <w:rPr>
          <w:b/>
          <w:bCs/>
        </w:rPr>
        <w:t>Possible KPIs include (to get you started, but not limited to):</w:t>
      </w:r>
    </w:p>
    <w:p w14:paraId="67A2E6BE" w14:textId="77777777" w:rsidR="00D86D4B" w:rsidRPr="00D86D4B" w:rsidRDefault="00D86D4B" w:rsidP="00D86D4B">
      <w:pPr>
        <w:numPr>
          <w:ilvl w:val="0"/>
          <w:numId w:val="1"/>
        </w:numPr>
      </w:pPr>
      <w:r w:rsidRPr="00D86D4B">
        <w:t>Overall customer satisfaction</w:t>
      </w:r>
    </w:p>
    <w:p w14:paraId="6F7AF517" w14:textId="77777777" w:rsidR="00D86D4B" w:rsidRPr="00D86D4B" w:rsidRDefault="00D86D4B" w:rsidP="00D86D4B">
      <w:pPr>
        <w:numPr>
          <w:ilvl w:val="0"/>
          <w:numId w:val="1"/>
        </w:numPr>
      </w:pPr>
      <w:r w:rsidRPr="00D86D4B">
        <w:t>Overall calls answered/abandoned</w:t>
      </w:r>
    </w:p>
    <w:p w14:paraId="5B196D0A" w14:textId="77777777" w:rsidR="00D86D4B" w:rsidRPr="00D86D4B" w:rsidRDefault="00D86D4B" w:rsidP="00D86D4B">
      <w:pPr>
        <w:numPr>
          <w:ilvl w:val="0"/>
          <w:numId w:val="1"/>
        </w:numPr>
      </w:pPr>
      <w:r w:rsidRPr="00D86D4B">
        <w:t>Calls by time</w:t>
      </w:r>
    </w:p>
    <w:p w14:paraId="7978F1DF" w14:textId="77777777" w:rsidR="00D86D4B" w:rsidRPr="00D86D4B" w:rsidRDefault="00D86D4B" w:rsidP="00D86D4B">
      <w:pPr>
        <w:numPr>
          <w:ilvl w:val="0"/>
          <w:numId w:val="1"/>
        </w:numPr>
      </w:pPr>
      <w:r w:rsidRPr="00D86D4B">
        <w:t>Average speed of answer</w:t>
      </w:r>
    </w:p>
    <w:p w14:paraId="2FE3DEAA" w14:textId="77777777" w:rsidR="00D86D4B" w:rsidRDefault="00D86D4B" w:rsidP="00D86D4B">
      <w:pPr>
        <w:numPr>
          <w:ilvl w:val="0"/>
          <w:numId w:val="1"/>
        </w:numPr>
      </w:pPr>
      <w:r w:rsidRPr="00D86D4B">
        <w:t>Agent’s performance quadrant -&gt; average handle time (talk duration) vs calls answered</w:t>
      </w:r>
    </w:p>
    <w:p w14:paraId="24162C08" w14:textId="77777777" w:rsidR="00C06CCD" w:rsidRDefault="00C06CCD" w:rsidP="00C06CCD"/>
    <w:p w14:paraId="0A77F584" w14:textId="77777777" w:rsidR="00C06CCD" w:rsidRDefault="00C06CCD" w:rsidP="00C06CCD">
      <w:pPr>
        <w:pBdr>
          <w:bottom w:val="dotted" w:sz="24" w:space="1" w:color="auto"/>
        </w:pBdr>
      </w:pPr>
    </w:p>
    <w:p w14:paraId="0EB1F79E" w14:textId="77777777" w:rsidR="00C06CCD" w:rsidRPr="00C06CCD" w:rsidRDefault="00C06CCD" w:rsidP="00C06CCD">
      <w:r w:rsidRPr="00C06CCD">
        <w:t>Here is a hint: Calculating the following </w:t>
      </w:r>
      <w:r w:rsidRPr="00C06CCD">
        <w:rPr>
          <w:b/>
          <w:bCs/>
        </w:rPr>
        <w:t>measures</w:t>
      </w:r>
      <w:r w:rsidRPr="00C06CCD">
        <w:t> could help to define proper KPIs:</w:t>
      </w:r>
    </w:p>
    <w:p w14:paraId="5C752FCE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# of men</w:t>
      </w:r>
    </w:p>
    <w:p w14:paraId="16B7CFA6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# of women</w:t>
      </w:r>
    </w:p>
    <w:p w14:paraId="24A5D6AB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# of leavers</w:t>
      </w:r>
    </w:p>
    <w:p w14:paraId="09291CEA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% employees promoted (FY21)</w:t>
      </w:r>
    </w:p>
    <w:p w14:paraId="0946F8BB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% of women promoted</w:t>
      </w:r>
    </w:p>
    <w:p w14:paraId="02C0C87F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% of hires men</w:t>
      </w:r>
    </w:p>
    <w:p w14:paraId="38D86A35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% of hires women</w:t>
      </w:r>
    </w:p>
    <w:p w14:paraId="616F4454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% turnover </w:t>
      </w:r>
    </w:p>
    <w:p w14:paraId="049D2987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Average performance rating: men</w:t>
      </w:r>
    </w:p>
    <w:p w14:paraId="1C4EDFCF" w14:textId="77777777" w:rsidR="00C06CCD" w:rsidRPr="00C06CCD" w:rsidRDefault="00C06CCD" w:rsidP="00C06CCD">
      <w:pPr>
        <w:numPr>
          <w:ilvl w:val="0"/>
          <w:numId w:val="2"/>
        </w:numPr>
      </w:pPr>
      <w:r w:rsidRPr="00C06CCD">
        <w:t>Average Performance rating: women</w:t>
      </w:r>
    </w:p>
    <w:p w14:paraId="4340C733" w14:textId="77777777" w:rsidR="00C06CCD" w:rsidRPr="00D86D4B" w:rsidRDefault="00C06CCD" w:rsidP="00C06CCD"/>
    <w:p w14:paraId="5FDF3EAE" w14:textId="77777777" w:rsidR="00C25F08" w:rsidRDefault="00C25F08"/>
    <w:sectPr w:rsidR="00C25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94908"/>
    <w:multiLevelType w:val="multilevel"/>
    <w:tmpl w:val="00EC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51BCA"/>
    <w:multiLevelType w:val="multilevel"/>
    <w:tmpl w:val="AF4A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590113">
    <w:abstractNumId w:val="0"/>
  </w:num>
  <w:num w:numId="2" w16cid:durableId="9829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4B"/>
    <w:rsid w:val="00364B0B"/>
    <w:rsid w:val="00AC7D0B"/>
    <w:rsid w:val="00C06CCD"/>
    <w:rsid w:val="00C25F08"/>
    <w:rsid w:val="00CA7951"/>
    <w:rsid w:val="00D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E03D"/>
  <w15:chartTrackingRefBased/>
  <w15:docId w15:val="{D0410A4D-974D-4274-9AEE-D4794518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Chittireddy</dc:creator>
  <cp:keywords/>
  <dc:description/>
  <cp:lastModifiedBy>Goutham Chittireddy</cp:lastModifiedBy>
  <cp:revision>2</cp:revision>
  <dcterms:created xsi:type="dcterms:W3CDTF">2024-12-01T01:46:00Z</dcterms:created>
  <dcterms:modified xsi:type="dcterms:W3CDTF">2024-12-02T04:49:00Z</dcterms:modified>
</cp:coreProperties>
</file>