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08DF" w:rsidRDefault="00E36B40">
      <w:pPr>
        <w:pStyle w:val="normal0"/>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rsidR="00CA08DF" w:rsidRDefault="00E36B40">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rsidR="00CA08DF" w:rsidRDefault="00CA08DF">
      <w:pPr>
        <w:pStyle w:val="normal0"/>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Date</w:t>
            </w:r>
          </w:p>
        </w:tc>
        <w:tc>
          <w:tcPr>
            <w:tcW w:w="4508" w:type="dxa"/>
          </w:tcPr>
          <w:p w:rsidR="00CA08DF" w:rsidRDefault="00E36B40">
            <w:pPr>
              <w:pStyle w:val="normal0"/>
              <w:rPr>
                <w:rFonts w:ascii="Calibri" w:eastAsia="Calibri" w:hAnsi="Calibri" w:cs="Calibri"/>
              </w:rPr>
            </w:pPr>
            <w:r>
              <w:rPr>
                <w:rFonts w:ascii="Calibri" w:eastAsia="Calibri" w:hAnsi="Calibri" w:cs="Calibri"/>
              </w:rPr>
              <w:t>26-05-2025</w:t>
            </w:r>
          </w:p>
        </w:tc>
      </w:tr>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Team ID</w:t>
            </w:r>
          </w:p>
        </w:tc>
        <w:tc>
          <w:tcPr>
            <w:tcW w:w="4508" w:type="dxa"/>
          </w:tcPr>
          <w:p w:rsidR="00CA08DF" w:rsidRDefault="00CA08DF">
            <w:pPr>
              <w:pStyle w:val="normal0"/>
              <w:rPr>
                <w:rFonts w:ascii="Calibri" w:eastAsia="Calibri" w:hAnsi="Calibri" w:cs="Calibri"/>
              </w:rPr>
            </w:pPr>
          </w:p>
        </w:tc>
      </w:tr>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Project Name</w:t>
            </w:r>
          </w:p>
        </w:tc>
        <w:tc>
          <w:tcPr>
            <w:tcW w:w="4508" w:type="dxa"/>
          </w:tcPr>
          <w:p w:rsidR="00CA08DF" w:rsidRDefault="00041FB8">
            <w:pPr>
              <w:pStyle w:val="normal0"/>
              <w:rPr>
                <w:rFonts w:ascii="Calibri" w:eastAsia="Calibri" w:hAnsi="Calibri" w:cs="Calibri"/>
              </w:rPr>
            </w:pPr>
            <w:r>
              <w:rPr>
                <w:rFonts w:ascii="Calibri" w:eastAsia="Calibri" w:hAnsi="Calibri" w:cs="Calibri"/>
              </w:rPr>
              <w:t>Ecommerce</w:t>
            </w:r>
          </w:p>
        </w:tc>
      </w:tr>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Maximum Marks</w:t>
            </w:r>
          </w:p>
        </w:tc>
        <w:tc>
          <w:tcPr>
            <w:tcW w:w="4508" w:type="dxa"/>
          </w:tcPr>
          <w:p w:rsidR="00CA08DF" w:rsidRDefault="00E36B40">
            <w:pPr>
              <w:pStyle w:val="normal0"/>
              <w:rPr>
                <w:rFonts w:ascii="Calibri" w:eastAsia="Calibri" w:hAnsi="Calibri" w:cs="Calibri"/>
              </w:rPr>
            </w:pPr>
            <w:r>
              <w:rPr>
                <w:rFonts w:ascii="Calibri" w:eastAsia="Calibri" w:hAnsi="Calibri" w:cs="Calibri"/>
              </w:rPr>
              <w:t>2 Marks</w:t>
            </w:r>
          </w:p>
        </w:tc>
      </w:tr>
    </w:tbl>
    <w:p w:rsidR="00CA08DF" w:rsidRDefault="00CA08DF">
      <w:pPr>
        <w:pStyle w:val="normal0"/>
        <w:spacing w:after="160" w:line="259" w:lineRule="auto"/>
        <w:rPr>
          <w:rFonts w:ascii="Calibri" w:eastAsia="Calibri" w:hAnsi="Calibri" w:cs="Calibri"/>
          <w:b/>
        </w:rPr>
      </w:pPr>
    </w:p>
    <w:p w:rsidR="00CA08DF" w:rsidRDefault="00E36B40">
      <w:pPr>
        <w:pStyle w:val="normal0"/>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rsidR="00041FB8" w:rsidRDefault="00041FB8" w:rsidP="00041FB8">
      <w:pPr>
        <w:pStyle w:val="NormalWeb"/>
      </w:pPr>
      <w:r>
        <w:t>The Problem–Solution Fit ensures that the E-commerce Platform addresses key gaps in the online shopping market and aligns with the real needs of shoppers and sellers. This validation is essential before expanding the platform at scale.</w:t>
      </w:r>
    </w:p>
    <w:p w:rsidR="00041FB8" w:rsidRDefault="00041FB8" w:rsidP="00041FB8">
      <w:r>
        <w:pict>
          <v:rect id="_x0000_i1025" style="width:0;height:1.5pt" o:hralign="center" o:hrstd="t" o:hr="t" fillcolor="#a0a0a0" stroked="f"/>
        </w:pict>
      </w:r>
    </w:p>
    <w:p w:rsidR="00041FB8" w:rsidRPr="00041FB8" w:rsidRDefault="00041FB8" w:rsidP="00041FB8">
      <w:pPr>
        <w:pStyle w:val="Heading2"/>
        <w:rPr>
          <w:sz w:val="24"/>
          <w:szCs w:val="24"/>
        </w:rPr>
      </w:pPr>
      <w:r w:rsidRPr="00041FB8">
        <w:rPr>
          <w:rStyle w:val="Strong"/>
          <w:b w:val="0"/>
          <w:bCs w:val="0"/>
          <w:sz w:val="24"/>
          <w:szCs w:val="24"/>
        </w:rPr>
        <w:t>• Problem Identification:</w:t>
      </w:r>
    </w:p>
    <w:p w:rsidR="00041FB8" w:rsidRPr="00041FB8" w:rsidRDefault="00041FB8" w:rsidP="00041FB8">
      <w:pPr>
        <w:pStyle w:val="NormalWeb"/>
      </w:pPr>
      <w:r w:rsidRPr="00041FB8">
        <w:t>Shoppers often face challenges such as confusing product discovery, unclear pricing, hidden charges, unreliable product information, and complicated checkout flows. Sellers struggle with limited visibility, poor customer engagement, and inefficient order management tools.</w:t>
      </w:r>
    </w:p>
    <w:p w:rsidR="00041FB8" w:rsidRPr="00041FB8" w:rsidRDefault="00041FB8" w:rsidP="00041FB8">
      <w:pPr>
        <w:rPr>
          <w:sz w:val="24"/>
          <w:szCs w:val="24"/>
        </w:rPr>
      </w:pPr>
      <w:r w:rsidRPr="00041FB8">
        <w:rPr>
          <w:sz w:val="24"/>
          <w:szCs w:val="24"/>
        </w:rPr>
        <w:pict>
          <v:rect id="_x0000_i1026" style="width:0;height:1.5pt" o:hralign="center" o:hrstd="t" o:hr="t" fillcolor="#a0a0a0" stroked="f"/>
        </w:pict>
      </w:r>
    </w:p>
    <w:p w:rsidR="00041FB8" w:rsidRPr="00041FB8" w:rsidRDefault="00041FB8" w:rsidP="00041FB8">
      <w:pPr>
        <w:pStyle w:val="Heading2"/>
        <w:rPr>
          <w:sz w:val="24"/>
          <w:szCs w:val="24"/>
        </w:rPr>
      </w:pPr>
      <w:r w:rsidRPr="00041FB8">
        <w:rPr>
          <w:rStyle w:val="Strong"/>
          <w:b w:val="0"/>
          <w:bCs w:val="0"/>
          <w:sz w:val="24"/>
          <w:szCs w:val="24"/>
        </w:rPr>
        <w:t>• Proposed Solution:</w:t>
      </w:r>
    </w:p>
    <w:p w:rsidR="00041FB8" w:rsidRPr="00041FB8" w:rsidRDefault="00041FB8" w:rsidP="00041FB8">
      <w:pPr>
        <w:pStyle w:val="NormalWeb"/>
      </w:pPr>
      <w:r w:rsidRPr="00041FB8">
        <w:t>The E-commerce Platform offers a clean and intuitive shopping experience with powerful product search, transparent pricing, secure payments, streamlined checkout, order tracking, real-time notifications, and a trusted reviews &amp; ratings system. For sellers, it provides efficient catalog management, order handling, and customer interaction tools—creating a smooth and reliable marketplace for both sides.</w:t>
      </w:r>
    </w:p>
    <w:p w:rsidR="00041FB8" w:rsidRPr="00041FB8" w:rsidRDefault="00041FB8" w:rsidP="00041FB8">
      <w:pPr>
        <w:rPr>
          <w:sz w:val="24"/>
          <w:szCs w:val="24"/>
        </w:rPr>
      </w:pPr>
      <w:r w:rsidRPr="00041FB8">
        <w:rPr>
          <w:sz w:val="24"/>
          <w:szCs w:val="24"/>
        </w:rPr>
        <w:pict>
          <v:rect id="_x0000_i1027" style="width:0;height:1.5pt" o:hralign="center" o:hrstd="t" o:hr="t" fillcolor="#a0a0a0" stroked="f"/>
        </w:pict>
      </w:r>
    </w:p>
    <w:p w:rsidR="00041FB8" w:rsidRPr="00041FB8" w:rsidRDefault="00041FB8" w:rsidP="00041FB8">
      <w:pPr>
        <w:pStyle w:val="Heading2"/>
        <w:rPr>
          <w:sz w:val="24"/>
          <w:szCs w:val="24"/>
        </w:rPr>
      </w:pPr>
      <w:r w:rsidRPr="00041FB8">
        <w:rPr>
          <w:rStyle w:val="Strong"/>
          <w:b w:val="0"/>
          <w:bCs w:val="0"/>
          <w:sz w:val="24"/>
          <w:szCs w:val="24"/>
        </w:rPr>
        <w:t>• Validation:</w:t>
      </w:r>
    </w:p>
    <w:p w:rsidR="00041FB8" w:rsidRPr="00041FB8" w:rsidRDefault="00041FB8" w:rsidP="00041FB8">
      <w:pPr>
        <w:pStyle w:val="NormalWeb"/>
      </w:pPr>
      <w:r w:rsidRPr="00041FB8">
        <w:t>By testing core features like product search, cart and checkout flow, payment processing, order tracking, notifications, and customer support, we can confirm that the platform effectively solves shopper pain points while supporting seller requirements. This ensures the system is ready for broader market adoption.</w:t>
      </w:r>
    </w:p>
    <w:p w:rsidR="00CA08DF" w:rsidRDefault="00E36B40">
      <w:pPr>
        <w:pStyle w:val="normal0"/>
        <w:spacing w:after="160" w:line="259" w:lineRule="auto"/>
        <w:rPr>
          <w:rFonts w:ascii="Calibri" w:eastAsia="Calibri" w:hAnsi="Calibri" w:cs="Calibri"/>
          <w:b/>
          <w:sz w:val="26"/>
          <w:szCs w:val="26"/>
        </w:rPr>
      </w:pPr>
      <w:r>
        <w:rPr>
          <w:rFonts w:ascii="Calibri" w:eastAsia="Calibri" w:hAnsi="Calibri" w:cs="Calibri"/>
          <w:b/>
          <w:sz w:val="26"/>
          <w:szCs w:val="26"/>
        </w:rPr>
        <w:t>Purpose:</w:t>
      </w:r>
    </w:p>
    <w:p w:rsidR="00041FB8" w:rsidRPr="00041FB8" w:rsidRDefault="00041FB8" w:rsidP="00041FB8">
      <w:pPr>
        <w:pStyle w:val="NormalWeb"/>
      </w:pPr>
      <w:r>
        <w:t xml:space="preserve">• </w:t>
      </w:r>
      <w:r w:rsidRPr="00041FB8">
        <w:rPr>
          <w:rStyle w:val="Strong"/>
          <w:b w:val="0"/>
        </w:rPr>
        <w:t>Bridge the gap between shoppers and sellers by providing an easy-to-use platform for browsing products, comparing options, and completing purchases seamlessly.</w:t>
      </w:r>
    </w:p>
    <w:p w:rsidR="00041FB8" w:rsidRPr="00041FB8" w:rsidRDefault="00041FB8" w:rsidP="00041FB8">
      <w:pPr>
        <w:pStyle w:val="NormalWeb"/>
      </w:pPr>
      <w:r w:rsidRPr="00041FB8">
        <w:lastRenderedPageBreak/>
        <w:t xml:space="preserve">• </w:t>
      </w:r>
      <w:r w:rsidRPr="00041FB8">
        <w:rPr>
          <w:rStyle w:val="Strong"/>
          <w:b w:val="0"/>
        </w:rPr>
        <w:t>Offer a unified platform that handles the entire shopping lifecycle—from product search and discovery to checkout, payment, and order management—without needing multiple apps or websites.</w:t>
      </w:r>
    </w:p>
    <w:p w:rsidR="00041FB8" w:rsidRPr="00041FB8" w:rsidRDefault="00041FB8" w:rsidP="00041FB8">
      <w:pPr>
        <w:pStyle w:val="NormalWeb"/>
      </w:pPr>
      <w:r w:rsidRPr="00041FB8">
        <w:t xml:space="preserve">• </w:t>
      </w:r>
      <w:r w:rsidRPr="00041FB8">
        <w:rPr>
          <w:rStyle w:val="Strong"/>
          <w:b w:val="0"/>
        </w:rPr>
        <w:t>Enable secure, seamless transactions to build trust and ensure safe payment processing for online shoppers.</w:t>
      </w:r>
    </w:p>
    <w:p w:rsidR="00041FB8" w:rsidRPr="00041FB8" w:rsidRDefault="00041FB8" w:rsidP="00041FB8">
      <w:pPr>
        <w:pStyle w:val="NormalWeb"/>
      </w:pPr>
      <w:r w:rsidRPr="00041FB8">
        <w:t xml:space="preserve">• </w:t>
      </w:r>
      <w:r w:rsidRPr="00041FB8">
        <w:rPr>
          <w:rStyle w:val="Strong"/>
          <w:b w:val="0"/>
        </w:rPr>
        <w:t>Provide visibility and choices for customers through smart search, advanced filters, transparent pricing, and product/seller rating systems.</w:t>
      </w:r>
    </w:p>
    <w:p w:rsidR="00041FB8" w:rsidRPr="00041FB8" w:rsidRDefault="00041FB8" w:rsidP="00041FB8">
      <w:pPr>
        <w:pStyle w:val="NormalWeb"/>
      </w:pPr>
      <w:r w:rsidRPr="00041FB8">
        <w:t xml:space="preserve">• </w:t>
      </w:r>
      <w:r w:rsidRPr="00041FB8">
        <w:rPr>
          <w:rStyle w:val="Strong"/>
          <w:b w:val="0"/>
        </w:rPr>
        <w:t>Improve shopping decisions and purchase success rates through real-time notifications, stock alerts, price drop alerts, and a user-friendly buying experience.</w:t>
      </w:r>
    </w:p>
    <w:p w:rsidR="00CA08DF" w:rsidRDefault="00CA08DF">
      <w:pPr>
        <w:pStyle w:val="normal0"/>
        <w:spacing w:after="240" w:line="240" w:lineRule="auto"/>
        <w:ind w:left="720"/>
        <w:rPr>
          <w:rFonts w:ascii="Calibri" w:eastAsia="Calibri" w:hAnsi="Calibri" w:cs="Calibri"/>
        </w:rPr>
      </w:pPr>
    </w:p>
    <w:p w:rsidR="00CA08DF" w:rsidRDefault="00E36B40">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rsidR="00041FB8" w:rsidRDefault="00041FB8">
      <w:pPr>
        <w:pStyle w:val="Heading3"/>
        <w:keepNext w:val="0"/>
        <w:keepLines w:val="0"/>
        <w:spacing w:before="280" w:line="240" w:lineRule="auto"/>
        <w:rPr>
          <w:sz w:val="22"/>
          <w:szCs w:val="22"/>
        </w:rPr>
      </w:pPr>
      <w:bookmarkStart w:id="1" w:name="_30j0zll" w:colFirst="0" w:colLast="0"/>
      <w:bookmarkEnd w:id="1"/>
      <w:r w:rsidRPr="00041FB8">
        <w:rPr>
          <w:sz w:val="22"/>
          <w:szCs w:val="22"/>
        </w:rPr>
        <w:t xml:space="preserve">• </w:t>
      </w:r>
      <w:r w:rsidRPr="00041FB8">
        <w:rPr>
          <w:rStyle w:val="Strong"/>
          <w:sz w:val="22"/>
          <w:szCs w:val="22"/>
        </w:rPr>
        <w:t>Complex and confusing shopping experiences</w:t>
      </w:r>
      <w:r w:rsidRPr="00041FB8">
        <w:rPr>
          <w:sz w:val="22"/>
          <w:szCs w:val="22"/>
        </w:rPr>
        <w:t xml:space="preserve"> that make finding and purchasing products time-consuming.</w:t>
      </w:r>
    </w:p>
    <w:p w:rsidR="00041FB8" w:rsidRDefault="00041FB8">
      <w:pPr>
        <w:pStyle w:val="Heading3"/>
        <w:keepNext w:val="0"/>
        <w:keepLines w:val="0"/>
        <w:spacing w:before="280" w:line="240" w:lineRule="auto"/>
        <w:rPr>
          <w:sz w:val="22"/>
          <w:szCs w:val="22"/>
        </w:rPr>
      </w:pPr>
      <w:r w:rsidRPr="00041FB8">
        <w:rPr>
          <w:sz w:val="22"/>
          <w:szCs w:val="22"/>
        </w:rPr>
        <w:br/>
        <w:t xml:space="preserve">• </w:t>
      </w:r>
      <w:r w:rsidRPr="00041FB8">
        <w:rPr>
          <w:rStyle w:val="Strong"/>
          <w:sz w:val="22"/>
          <w:szCs w:val="22"/>
        </w:rPr>
        <w:t>Lack of transparency in pricing, discounts, and stock availability</w:t>
      </w:r>
      <w:r w:rsidRPr="00041FB8">
        <w:rPr>
          <w:sz w:val="22"/>
          <w:szCs w:val="22"/>
        </w:rPr>
        <w:t>, leading to unexpected costs or order cancellations.</w:t>
      </w:r>
    </w:p>
    <w:p w:rsidR="00041FB8" w:rsidRDefault="00041FB8">
      <w:pPr>
        <w:pStyle w:val="Heading3"/>
        <w:keepNext w:val="0"/>
        <w:keepLines w:val="0"/>
        <w:spacing w:before="280" w:line="240" w:lineRule="auto"/>
        <w:rPr>
          <w:sz w:val="22"/>
          <w:szCs w:val="22"/>
        </w:rPr>
      </w:pPr>
      <w:r w:rsidRPr="00041FB8">
        <w:rPr>
          <w:sz w:val="22"/>
          <w:szCs w:val="22"/>
        </w:rPr>
        <w:br/>
        <w:t xml:space="preserve">• </w:t>
      </w:r>
      <w:r w:rsidRPr="00041FB8">
        <w:rPr>
          <w:rStyle w:val="Strong"/>
          <w:sz w:val="22"/>
          <w:szCs w:val="22"/>
        </w:rPr>
        <w:t>Delayed, insecure, or failed payment processing</w:t>
      </w:r>
      <w:r w:rsidRPr="00041FB8">
        <w:rPr>
          <w:sz w:val="22"/>
          <w:szCs w:val="22"/>
        </w:rPr>
        <w:t>, causing mistrust and checkout abandonment.</w:t>
      </w:r>
    </w:p>
    <w:p w:rsidR="00041FB8" w:rsidRDefault="00041FB8">
      <w:pPr>
        <w:pStyle w:val="Heading3"/>
        <w:keepNext w:val="0"/>
        <w:keepLines w:val="0"/>
        <w:spacing w:before="280" w:line="240" w:lineRule="auto"/>
        <w:rPr>
          <w:sz w:val="22"/>
          <w:szCs w:val="22"/>
        </w:rPr>
      </w:pPr>
      <w:r w:rsidRPr="00041FB8">
        <w:rPr>
          <w:sz w:val="22"/>
          <w:szCs w:val="22"/>
        </w:rPr>
        <w:br/>
        <w:t xml:space="preserve">• </w:t>
      </w:r>
      <w:r w:rsidRPr="00041FB8">
        <w:rPr>
          <w:rStyle w:val="Strong"/>
          <w:sz w:val="22"/>
          <w:szCs w:val="22"/>
        </w:rPr>
        <w:t>Difficulty in comparing products, brands, ratings, and prices</w:t>
      </w:r>
      <w:r w:rsidRPr="00041FB8">
        <w:rPr>
          <w:sz w:val="22"/>
          <w:szCs w:val="22"/>
        </w:rPr>
        <w:t xml:space="preserve"> to choose the best option.</w:t>
      </w:r>
    </w:p>
    <w:p w:rsidR="00041FB8" w:rsidRDefault="00041FB8">
      <w:pPr>
        <w:pStyle w:val="Heading3"/>
        <w:keepNext w:val="0"/>
        <w:keepLines w:val="0"/>
        <w:spacing w:before="280" w:line="240" w:lineRule="auto"/>
        <w:rPr>
          <w:sz w:val="22"/>
          <w:szCs w:val="22"/>
        </w:rPr>
      </w:pPr>
      <w:r w:rsidRPr="00041FB8">
        <w:rPr>
          <w:sz w:val="22"/>
          <w:szCs w:val="22"/>
        </w:rPr>
        <w:br/>
        <w:t xml:space="preserve">• </w:t>
      </w:r>
      <w:r w:rsidRPr="00041FB8">
        <w:rPr>
          <w:rStyle w:val="Strong"/>
          <w:sz w:val="22"/>
          <w:szCs w:val="22"/>
        </w:rPr>
        <w:t>No centralized system for managing orders, returns, notifications, and purchase history</w:t>
      </w:r>
      <w:r w:rsidRPr="00041FB8">
        <w:rPr>
          <w:sz w:val="22"/>
          <w:szCs w:val="22"/>
        </w:rPr>
        <w:t>, making it hard for users to track deliveries or handle issues.</w:t>
      </w:r>
    </w:p>
    <w:p w:rsidR="00041FB8" w:rsidRDefault="00041FB8">
      <w:pPr>
        <w:pStyle w:val="Heading3"/>
        <w:keepNext w:val="0"/>
        <w:keepLines w:val="0"/>
        <w:spacing w:before="280" w:line="240" w:lineRule="auto"/>
        <w:rPr>
          <w:sz w:val="22"/>
          <w:szCs w:val="22"/>
        </w:rPr>
      </w:pPr>
      <w:r w:rsidRPr="00041FB8">
        <w:rPr>
          <w:sz w:val="22"/>
          <w:szCs w:val="22"/>
        </w:rPr>
        <w:br/>
        <w:t xml:space="preserve">• </w:t>
      </w:r>
      <w:r w:rsidRPr="00041FB8">
        <w:rPr>
          <w:rStyle w:val="Strong"/>
          <w:sz w:val="22"/>
          <w:szCs w:val="22"/>
        </w:rPr>
        <w:t>Limited tools for sellers</w:t>
      </w:r>
      <w:r w:rsidRPr="00041FB8">
        <w:rPr>
          <w:sz w:val="22"/>
          <w:szCs w:val="22"/>
        </w:rPr>
        <w:t>, resulting in poor product visibility, ineffective customer engagement, and inconsistent order management.</w:t>
      </w:r>
    </w:p>
    <w:p w:rsidR="00CA08DF" w:rsidRDefault="00E36B40">
      <w:pPr>
        <w:pStyle w:val="Heading3"/>
        <w:keepNext w:val="0"/>
        <w:keepLines w:val="0"/>
        <w:spacing w:before="280" w:line="240" w:lineRule="auto"/>
        <w:rPr>
          <w:rFonts w:ascii="Calibri" w:eastAsia="Calibri" w:hAnsi="Calibri" w:cs="Calibri"/>
          <w:b/>
          <w:color w:val="000000"/>
          <w:sz w:val="26"/>
          <w:szCs w:val="26"/>
        </w:rPr>
      </w:pPr>
      <w:r>
        <w:rPr>
          <w:rFonts w:ascii="Calibri" w:eastAsia="Calibri" w:hAnsi="Calibri" w:cs="Calibri"/>
          <w:b/>
          <w:color w:val="000000"/>
          <w:sz w:val="26"/>
          <w:szCs w:val="26"/>
        </w:rPr>
        <w:t>Solution:</w:t>
      </w:r>
    </w:p>
    <w:p w:rsidR="00041FB8" w:rsidRDefault="00041FB8" w:rsidP="00041FB8">
      <w:pPr>
        <w:pStyle w:val="NormalWeb"/>
      </w:pPr>
      <w:r>
        <w:t>The E-commerce Platform, a modern full-stack online shopping solution, offers:</w:t>
      </w:r>
    </w:p>
    <w:p w:rsidR="00041FB8" w:rsidRDefault="00041FB8" w:rsidP="00041FB8">
      <w:pPr>
        <w:pStyle w:val="NormalWeb"/>
      </w:pPr>
      <w:r>
        <w:t xml:space="preserve">• </w:t>
      </w:r>
      <w:r>
        <w:rPr>
          <w:rStyle w:val="Strong"/>
        </w:rPr>
        <w:t>End-to-end shopping management</w:t>
      </w:r>
      <w:r>
        <w:t>, including product discovery, checkout, order tracking, returns, and delivery updates.</w:t>
      </w:r>
      <w:r>
        <w:br/>
        <w:t xml:space="preserve">• </w:t>
      </w:r>
      <w:r>
        <w:rPr>
          <w:rStyle w:val="Strong"/>
        </w:rPr>
        <w:t>Secure payment system</w:t>
      </w:r>
      <w:r>
        <w:t xml:space="preserve"> with multiple payment options (cards, UPI, wallets, COD) and instant order confirmation.</w:t>
      </w:r>
      <w:r>
        <w:br/>
        <w:t xml:space="preserve">• </w:t>
      </w:r>
      <w:r>
        <w:rPr>
          <w:rStyle w:val="Strong"/>
        </w:rPr>
        <w:t>Smart product recommendations</w:t>
      </w:r>
      <w:r>
        <w:t xml:space="preserve"> using filters, user preferences, purchase history, pricing trends, and browsing behavior.</w:t>
      </w:r>
      <w:r>
        <w:br/>
        <w:t xml:space="preserve">• </w:t>
      </w:r>
      <w:r>
        <w:rPr>
          <w:rStyle w:val="Strong"/>
        </w:rPr>
        <w:t>Real-time notifications and alerts</w:t>
      </w:r>
      <w:r>
        <w:t xml:space="preserve"> for order updates, price drops, stock availability, and </w:t>
      </w:r>
      <w:r>
        <w:lastRenderedPageBreak/>
        <w:t>personalized offers.</w:t>
      </w:r>
      <w:r>
        <w:br/>
        <w:t xml:space="preserve">• </w:t>
      </w:r>
      <w:r>
        <w:rPr>
          <w:rStyle w:val="Strong"/>
        </w:rPr>
        <w:t xml:space="preserve">User profile, </w:t>
      </w:r>
      <w:proofErr w:type="spellStart"/>
      <w:r>
        <w:rPr>
          <w:rStyle w:val="Strong"/>
        </w:rPr>
        <w:t>wishlist</w:t>
      </w:r>
      <w:proofErr w:type="spellEnd"/>
      <w:r>
        <w:rPr>
          <w:rStyle w:val="Strong"/>
        </w:rPr>
        <w:t>, and purchase history pages</w:t>
      </w:r>
      <w:r>
        <w:t xml:space="preserve"> for managing addresses, saved items, orders, reviews, and preferences.</w:t>
      </w:r>
      <w:r>
        <w:br/>
        <w:t xml:space="preserve">• </w:t>
      </w:r>
      <w:r>
        <w:rPr>
          <w:rStyle w:val="Strong"/>
        </w:rPr>
        <w:t>Admin-controlled dispute management</w:t>
      </w:r>
      <w:r>
        <w:t>, supporting cancellations, refunds, returns, and customer service queries.</w:t>
      </w:r>
      <w:r>
        <w:br/>
        <w:t xml:space="preserve">• </w:t>
      </w:r>
      <w:proofErr w:type="spellStart"/>
      <w:r>
        <w:rPr>
          <w:rStyle w:val="Strong"/>
        </w:rPr>
        <w:t>Freemium</w:t>
      </w:r>
      <w:proofErr w:type="spellEnd"/>
      <w:r>
        <w:rPr>
          <w:rStyle w:val="Strong"/>
        </w:rPr>
        <w:t xml:space="preserve"> model or promotional offers</w:t>
      </w:r>
      <w:r>
        <w:t xml:space="preserve"> with premium features like priority delivery, exclusive discounts, subscription benefits, and extended return periods.</w:t>
      </w:r>
    </w:p>
    <w:p w:rsidR="00CA08DF" w:rsidRDefault="00CA08DF">
      <w:pPr>
        <w:pStyle w:val="normal0"/>
        <w:spacing w:before="240" w:after="240" w:line="240" w:lineRule="auto"/>
        <w:ind w:left="720"/>
        <w:rPr>
          <w:rFonts w:ascii="Calibri" w:eastAsia="Calibri" w:hAnsi="Calibri" w:cs="Calibri"/>
          <w:b/>
        </w:rPr>
      </w:pPr>
    </w:p>
    <w:p w:rsidR="00CA08DF" w:rsidRDefault="00CA08DF">
      <w:pPr>
        <w:pStyle w:val="normal0"/>
      </w:pPr>
    </w:p>
    <w:sectPr w:rsidR="00CA08DF" w:rsidSect="00CA08DF">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6025A1"/>
    <w:multiLevelType w:val="multilevel"/>
    <w:tmpl w:val="827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086205D"/>
    <w:multiLevelType w:val="multilevel"/>
    <w:tmpl w:val="7E6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D82F14"/>
    <w:multiLevelType w:val="multilevel"/>
    <w:tmpl w:val="86223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98D045C"/>
    <w:multiLevelType w:val="multilevel"/>
    <w:tmpl w:val="ED7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8D3225"/>
    <w:multiLevelType w:val="multilevel"/>
    <w:tmpl w:val="C30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41119A"/>
    <w:multiLevelType w:val="multilevel"/>
    <w:tmpl w:val="EFD4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CA08DF"/>
    <w:rsid w:val="00041FB8"/>
    <w:rsid w:val="005A3600"/>
    <w:rsid w:val="00CA08DF"/>
    <w:rsid w:val="00E36B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600"/>
  </w:style>
  <w:style w:type="paragraph" w:styleId="Heading1">
    <w:name w:val="heading 1"/>
    <w:basedOn w:val="normal0"/>
    <w:next w:val="normal0"/>
    <w:rsid w:val="00CA08DF"/>
    <w:pPr>
      <w:keepNext/>
      <w:keepLines/>
      <w:spacing w:before="400" w:after="120"/>
      <w:outlineLvl w:val="0"/>
    </w:pPr>
    <w:rPr>
      <w:sz w:val="40"/>
      <w:szCs w:val="40"/>
    </w:rPr>
  </w:style>
  <w:style w:type="paragraph" w:styleId="Heading2">
    <w:name w:val="heading 2"/>
    <w:basedOn w:val="normal0"/>
    <w:next w:val="normal0"/>
    <w:rsid w:val="00CA08DF"/>
    <w:pPr>
      <w:keepNext/>
      <w:keepLines/>
      <w:spacing w:before="360" w:after="120"/>
      <w:outlineLvl w:val="1"/>
    </w:pPr>
    <w:rPr>
      <w:sz w:val="32"/>
      <w:szCs w:val="32"/>
    </w:rPr>
  </w:style>
  <w:style w:type="paragraph" w:styleId="Heading3">
    <w:name w:val="heading 3"/>
    <w:basedOn w:val="normal0"/>
    <w:next w:val="normal0"/>
    <w:rsid w:val="00CA08DF"/>
    <w:pPr>
      <w:keepNext/>
      <w:keepLines/>
      <w:spacing w:before="320" w:after="80"/>
      <w:outlineLvl w:val="2"/>
    </w:pPr>
    <w:rPr>
      <w:color w:val="434343"/>
      <w:sz w:val="28"/>
      <w:szCs w:val="28"/>
    </w:rPr>
  </w:style>
  <w:style w:type="paragraph" w:styleId="Heading4">
    <w:name w:val="heading 4"/>
    <w:basedOn w:val="normal0"/>
    <w:next w:val="normal0"/>
    <w:rsid w:val="00CA08DF"/>
    <w:pPr>
      <w:keepNext/>
      <w:keepLines/>
      <w:spacing w:before="280" w:after="80"/>
      <w:outlineLvl w:val="3"/>
    </w:pPr>
    <w:rPr>
      <w:color w:val="666666"/>
      <w:sz w:val="24"/>
      <w:szCs w:val="24"/>
    </w:rPr>
  </w:style>
  <w:style w:type="paragraph" w:styleId="Heading5">
    <w:name w:val="heading 5"/>
    <w:basedOn w:val="normal0"/>
    <w:next w:val="normal0"/>
    <w:rsid w:val="00CA08DF"/>
    <w:pPr>
      <w:keepNext/>
      <w:keepLines/>
      <w:spacing w:before="240" w:after="80"/>
      <w:outlineLvl w:val="4"/>
    </w:pPr>
    <w:rPr>
      <w:color w:val="666666"/>
    </w:rPr>
  </w:style>
  <w:style w:type="paragraph" w:styleId="Heading6">
    <w:name w:val="heading 6"/>
    <w:basedOn w:val="normal0"/>
    <w:next w:val="normal0"/>
    <w:rsid w:val="00CA08D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A08DF"/>
  </w:style>
  <w:style w:type="paragraph" w:styleId="Title">
    <w:name w:val="Title"/>
    <w:basedOn w:val="normal0"/>
    <w:next w:val="normal0"/>
    <w:rsid w:val="00CA08DF"/>
    <w:pPr>
      <w:keepNext/>
      <w:keepLines/>
      <w:spacing w:after="60"/>
    </w:pPr>
    <w:rPr>
      <w:sz w:val="52"/>
      <w:szCs w:val="52"/>
    </w:rPr>
  </w:style>
  <w:style w:type="paragraph" w:styleId="Subtitle">
    <w:name w:val="Subtitle"/>
    <w:basedOn w:val="normal0"/>
    <w:next w:val="normal0"/>
    <w:rsid w:val="00CA08DF"/>
    <w:pPr>
      <w:keepNext/>
      <w:keepLines/>
      <w:spacing w:after="320"/>
    </w:pPr>
    <w:rPr>
      <w:color w:val="666666"/>
      <w:sz w:val="30"/>
      <w:szCs w:val="30"/>
    </w:rPr>
  </w:style>
  <w:style w:type="table" w:customStyle="1" w:styleId="a">
    <w:basedOn w:val="TableNormal"/>
    <w:rsid w:val="00CA08DF"/>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E36B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6B40"/>
    <w:rPr>
      <w:b/>
      <w:bCs/>
    </w:rPr>
  </w:style>
</w:styles>
</file>

<file path=word/webSettings.xml><?xml version="1.0" encoding="utf-8"?>
<w:webSettings xmlns:r="http://schemas.openxmlformats.org/officeDocument/2006/relationships" xmlns:w="http://schemas.openxmlformats.org/wordprocessingml/2006/main">
  <w:divs>
    <w:div w:id="345719756">
      <w:bodyDiv w:val="1"/>
      <w:marLeft w:val="0"/>
      <w:marRight w:val="0"/>
      <w:marTop w:val="0"/>
      <w:marBottom w:val="0"/>
      <w:divBdr>
        <w:top w:val="none" w:sz="0" w:space="0" w:color="auto"/>
        <w:left w:val="none" w:sz="0" w:space="0" w:color="auto"/>
        <w:bottom w:val="none" w:sz="0" w:space="0" w:color="auto"/>
        <w:right w:val="none" w:sz="0" w:space="0" w:color="auto"/>
      </w:divBdr>
    </w:div>
    <w:div w:id="460653509">
      <w:bodyDiv w:val="1"/>
      <w:marLeft w:val="0"/>
      <w:marRight w:val="0"/>
      <w:marTop w:val="0"/>
      <w:marBottom w:val="0"/>
      <w:divBdr>
        <w:top w:val="none" w:sz="0" w:space="0" w:color="auto"/>
        <w:left w:val="none" w:sz="0" w:space="0" w:color="auto"/>
        <w:bottom w:val="none" w:sz="0" w:space="0" w:color="auto"/>
        <w:right w:val="none" w:sz="0" w:space="0" w:color="auto"/>
      </w:divBdr>
    </w:div>
    <w:div w:id="1124881962">
      <w:bodyDiv w:val="1"/>
      <w:marLeft w:val="0"/>
      <w:marRight w:val="0"/>
      <w:marTop w:val="0"/>
      <w:marBottom w:val="0"/>
      <w:divBdr>
        <w:top w:val="none" w:sz="0" w:space="0" w:color="auto"/>
        <w:left w:val="none" w:sz="0" w:space="0" w:color="auto"/>
        <w:bottom w:val="none" w:sz="0" w:space="0" w:color="auto"/>
        <w:right w:val="none" w:sz="0" w:space="0" w:color="auto"/>
      </w:divBdr>
    </w:div>
    <w:div w:id="1131243529">
      <w:bodyDiv w:val="1"/>
      <w:marLeft w:val="0"/>
      <w:marRight w:val="0"/>
      <w:marTop w:val="0"/>
      <w:marBottom w:val="0"/>
      <w:divBdr>
        <w:top w:val="none" w:sz="0" w:space="0" w:color="auto"/>
        <w:left w:val="none" w:sz="0" w:space="0" w:color="auto"/>
        <w:bottom w:val="none" w:sz="0" w:space="0" w:color="auto"/>
        <w:right w:val="none" w:sz="0" w:space="0" w:color="auto"/>
      </w:divBdr>
    </w:div>
    <w:div w:id="1341809116">
      <w:bodyDiv w:val="1"/>
      <w:marLeft w:val="0"/>
      <w:marRight w:val="0"/>
      <w:marTop w:val="0"/>
      <w:marBottom w:val="0"/>
      <w:divBdr>
        <w:top w:val="none" w:sz="0" w:space="0" w:color="auto"/>
        <w:left w:val="none" w:sz="0" w:space="0" w:color="auto"/>
        <w:bottom w:val="none" w:sz="0" w:space="0" w:color="auto"/>
        <w:right w:val="none" w:sz="0" w:space="0" w:color="auto"/>
      </w:divBdr>
    </w:div>
    <w:div w:id="2035885129">
      <w:bodyDiv w:val="1"/>
      <w:marLeft w:val="0"/>
      <w:marRight w:val="0"/>
      <w:marTop w:val="0"/>
      <w:marBottom w:val="0"/>
      <w:divBdr>
        <w:top w:val="none" w:sz="0" w:space="0" w:color="auto"/>
        <w:left w:val="none" w:sz="0" w:space="0" w:color="auto"/>
        <w:bottom w:val="none" w:sz="0" w:space="0" w:color="auto"/>
        <w:right w:val="none" w:sz="0" w:space="0" w:color="auto"/>
      </w:divBdr>
    </w:div>
    <w:div w:id="2131387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2025-12-07T11:22:00Z</dcterms:created>
  <dcterms:modified xsi:type="dcterms:W3CDTF">2025-12-07T11:22:00Z</dcterms:modified>
</cp:coreProperties>
</file>