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3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6CADE356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</w:t>
      </w:r>
      <w:r w:rsidR="00C47EE7">
        <w:rPr>
          <w:rFonts w:ascii="Times New Roman" w:hAnsi="Times New Roman" w:cs="Times New Roman"/>
          <w:color w:val="000000" w:themeColor="text1"/>
          <w:sz w:val="28"/>
          <w:szCs w:val="28"/>
        </w:rPr>
        <w:t>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14BF32B1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37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18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a5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="005F49F0" w:rsidRPr="005F49F0">
              <w:rPr>
                <w:rStyle w:val="af8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690B71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690B7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20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20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Таблица 1.1 – Методы и свойства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</w:t>
            </w: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D(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  <w:proofErr w:type="spellEnd"/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  <w:proofErr w:type="spellEnd"/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Quit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1096A4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  <w:proofErr w:type="spellEnd"/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Update(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  <w:proofErr w:type="spellEnd"/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ksRectangleParam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  <w:proofErr w:type="spellEnd"/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(double xc, double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yc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xc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yc</w:t>
            </w:r>
            <w:proofErr w:type="spellEnd"/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rad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typeDoc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7AB9EAA8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  <w:proofErr w:type="spellEnd"/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  <w:proofErr w:type="spellEnd"/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  <w:proofErr w:type="spellEnd"/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NewEntity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  <w:proofErr w:type="spellEnd"/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  <w:proofErr w:type="spellEnd"/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proofErr w:type="spellEnd"/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  <w:proofErr w:type="spellEnd"/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  <w:proofErr w:type="spellEnd"/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20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>Плагин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1.1 – интерфейс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1"/>
      </w:pPr>
      <w:bookmarkStart w:id="4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4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5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5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0CE6B683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</w:p>
    <w:p w14:paraId="19E7709D" w14:textId="23D31440" w:rsidR="00300EC8" w:rsidRDefault="00300EC8" w:rsidP="00BE0997">
      <w:pPr>
        <w:ind w:firstLine="708"/>
        <w:jc w:val="both"/>
      </w:pPr>
      <w:r w:rsidRPr="00C05530">
        <w:rPr>
          <w:rFonts w:ascii="Times New Roman" w:hAnsi="Times New Roman" w:cs="Times New Roman"/>
          <w:sz w:val="28"/>
          <w:szCs w:val="28"/>
        </w:rPr>
        <w:t>Значения диаметров шпильки, ввинчиваемой резьбы и гаечной резьбы не могут превышать соответствующие значения длин.</w:t>
      </w:r>
      <w:r>
        <w:br w:type="page"/>
      </w:r>
    </w:p>
    <w:p w14:paraId="271218EE" w14:textId="510B5D19" w:rsidR="00282804" w:rsidRPr="001A75D9" w:rsidRDefault="00E72948" w:rsidP="00E162C2">
      <w:pPr>
        <w:pStyle w:val="1"/>
      </w:pPr>
      <w:bookmarkStart w:id="6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6"/>
    </w:p>
    <w:p w14:paraId="7C531A34" w14:textId="77777777" w:rsidR="00282804" w:rsidRPr="001A75D9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proofErr w:type="spellStart"/>
      <w:r w:rsidRPr="00B8715D">
        <w:t>NUnit</w:t>
      </w:r>
      <w:proofErr w:type="spellEnd"/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proofErr w:type="spellStart"/>
      <w:r w:rsidRPr="00B8715D">
        <w:rPr>
          <w:lang w:eastAsia="ru-RU"/>
        </w:rPr>
        <w:t>WinForm</w:t>
      </w:r>
      <w:proofErr w:type="spellEnd"/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1"/>
      </w:pPr>
      <w:bookmarkStart w:id="7" w:name="_Toc92221133"/>
      <w:bookmarkStart w:id="8" w:name="_Toc99005082"/>
      <w:r w:rsidRPr="00B8715D">
        <w:lastRenderedPageBreak/>
        <w:t>4. Описание плагина</w:t>
      </w:r>
      <w:bookmarkEnd w:id="7"/>
      <w:bookmarkEnd w:id="8"/>
    </w:p>
    <w:p w14:paraId="70A55D02" w14:textId="5C40F33E" w:rsidR="00E72948" w:rsidRPr="00B8715D" w:rsidRDefault="00E72948" w:rsidP="00E162C2">
      <w:pPr>
        <w:pStyle w:val="20"/>
      </w:pPr>
      <w:bookmarkStart w:id="9" w:name="_Toc92221134"/>
      <w:bookmarkStart w:id="10" w:name="_Toc99005083"/>
      <w:r w:rsidRPr="00B8715D">
        <w:t>4.1 Диаграмма классов</w:t>
      </w:r>
      <w:bookmarkEnd w:id="9"/>
      <w:bookmarkEnd w:id="10"/>
    </w:p>
    <w:p w14:paraId="1757916A" w14:textId="6B3E7B5B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DAD8F" w14:textId="4392E2BA" w:rsidR="007B2505" w:rsidRPr="00130C55" w:rsidRDefault="007B2505" w:rsidP="007B2505">
      <w:pPr>
        <w:rPr>
          <w:rFonts w:ascii="Times New Roman" w:hAnsi="Times New Roman" w:cs="Times New Roman"/>
          <w:sz w:val="28"/>
          <w:szCs w:val="28"/>
        </w:rPr>
      </w:pP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20E3AC41" w:rsidR="00E72948" w:rsidRPr="00B8715D" w:rsidRDefault="00D31673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6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40CDB" wp14:editId="2301D3EE">
            <wp:extent cx="5940425" cy="33947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proofErr w:type="spellStart"/>
      <w:r>
        <w:rPr>
          <w:lang w:val="en-US"/>
        </w:rPr>
        <w:t>ParameterNameTypes</w:t>
      </w:r>
      <w:proofErr w:type="spellEnd"/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0BACC11F" w:rsidR="00D31673" w:rsidRPr="00F22CC0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Были переработаны существующие классы. 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5711"/>
        <w:gridCol w:w="1964"/>
        <w:gridCol w:w="2002"/>
      </w:tblGrid>
      <w:tr w:rsidR="00C1217B" w:rsidRPr="00C1217B" w14:paraId="6EC6EAC0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2849608D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2598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2598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598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2598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C1217B" w:rsidRPr="00C1217B" w14:paraId="7A72B8A5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7D6B1074" w14:textId="47DF3CB1" w:rsidR="00F92408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0F632F0D" w14:textId="77777777" w:rsidR="00F92408" w:rsidRPr="00C1217B" w:rsidRDefault="00F92408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777" w:type="dxa"/>
            <w:vAlign w:val="center"/>
          </w:tcPr>
          <w:p w14:paraId="6B10B167" w14:textId="608FEBB9" w:rsidR="00F92408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  <w:proofErr w:type="spellEnd"/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3121"/>
        <w:gridCol w:w="3137"/>
      </w:tblGrid>
      <w:tr w:rsidR="00C1217B" w:rsidRPr="00C1217B" w14:paraId="653DEFA9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21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37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</w:p>
        </w:tc>
        <w:tc>
          <w:tcPr>
            <w:tcW w:w="3121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37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isChamfer</w:t>
            </w:r>
            <w:proofErr w:type="spellEnd"/>
          </w:p>
        </w:tc>
        <w:tc>
          <w:tcPr>
            <w:tcW w:w="3121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3137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121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37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37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37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37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0F2268C2" w14:textId="77777777" w:rsidR="002E5B8A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678FA" w14:textId="4C4AF7DE" w:rsidR="002E5B8A" w:rsidRPr="00C1217B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Validator</w:t>
      </w:r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823"/>
        <w:gridCol w:w="2844"/>
        <w:gridCol w:w="2705"/>
      </w:tblGrid>
      <w:tr w:rsidR="002E5B8A" w:rsidRPr="00C1217B" w14:paraId="13881C83" w14:textId="77777777" w:rsidTr="002E5B8A">
        <w:trPr>
          <w:trHeight w:val="319"/>
        </w:trPr>
        <w:tc>
          <w:tcPr>
            <w:tcW w:w="3823" w:type="dxa"/>
            <w:vAlign w:val="center"/>
          </w:tcPr>
          <w:p w14:paraId="2E1C03A3" w14:textId="77777777" w:rsidR="002E5B8A" w:rsidRPr="00C1217B" w:rsidRDefault="002E5B8A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844" w:type="dxa"/>
            <w:vAlign w:val="center"/>
          </w:tcPr>
          <w:p w14:paraId="03C43E83" w14:textId="77777777" w:rsidR="002E5B8A" w:rsidRPr="00C1217B" w:rsidRDefault="002E5B8A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1A9EE735" w14:textId="77777777" w:rsidR="002E5B8A" w:rsidRPr="00C1217B" w:rsidRDefault="002E5B8A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2705" w:type="dxa"/>
            <w:vAlign w:val="center"/>
          </w:tcPr>
          <w:p w14:paraId="5D1897E5" w14:textId="77777777" w:rsidR="002E5B8A" w:rsidRPr="00C1217B" w:rsidRDefault="002E5B8A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E5B8A" w:rsidRPr="00C1217B" w14:paraId="164AD5EE" w14:textId="77777777" w:rsidTr="002E5B8A">
        <w:trPr>
          <w:trHeight w:val="319"/>
        </w:trPr>
        <w:tc>
          <w:tcPr>
            <w:tcW w:w="3823" w:type="dxa"/>
            <w:vAlign w:val="center"/>
          </w:tcPr>
          <w:p w14:paraId="67BA8BC7" w14:textId="77777777" w:rsidR="002E5B8A" w:rsidRPr="00C1217B" w:rsidRDefault="002E5B8A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844" w:type="dxa"/>
            <w:vAlign w:val="center"/>
          </w:tcPr>
          <w:p w14:paraId="7A91485A" w14:textId="77777777" w:rsidR="002E5B8A" w:rsidRPr="00C1217B" w:rsidRDefault="002E5B8A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2705" w:type="dxa"/>
            <w:vAlign w:val="center"/>
          </w:tcPr>
          <w:p w14:paraId="32919696" w14:textId="77777777" w:rsidR="002E5B8A" w:rsidRPr="00C1217B" w:rsidRDefault="002E5B8A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если значение принадлежит диапазону, иначе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</w:tbl>
    <w:p w14:paraId="52592C3E" w14:textId="77777777" w:rsidR="002E5B8A" w:rsidRDefault="002E5B8A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69BB7" w14:textId="55DB1FA0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4127"/>
        <w:gridCol w:w="2105"/>
        <w:gridCol w:w="3140"/>
      </w:tblGrid>
      <w:tr w:rsidR="00C1217B" w:rsidRPr="00C1217B" w14:paraId="7B1C6911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0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10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Объект </w:t>
            </w:r>
            <w:proofErr w:type="spellStart"/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  <w:tr w:rsidR="00C1217B" w:rsidRPr="00C1217B" w14:paraId="03B7A42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6312B82" w14:textId="7B82BB12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</w:tbl>
    <w:p w14:paraId="2C6547C0" w14:textId="251B4F99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4.5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4969"/>
        <w:gridCol w:w="2808"/>
        <w:gridCol w:w="2216"/>
      </w:tblGrid>
      <w:tr w:rsidR="00C1217B" w:rsidRPr="00C1217B" w14:paraId="1658BB7E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39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589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2539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589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539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589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89B8197" w14:textId="6A23C4B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double)</w:t>
            </w:r>
          </w:p>
        </w:tc>
        <w:tc>
          <w:tcPr>
            <w:tcW w:w="2539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E150465" w14:textId="04EA2263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CreateElement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bool, bool, bool, double)</w:t>
            </w:r>
          </w:p>
        </w:tc>
        <w:tc>
          <w:tcPr>
            <w:tcW w:w="2539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3759C999" w14:textId="3AEC4547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double, double)</w:t>
            </w:r>
          </w:p>
        </w:tc>
        <w:tc>
          <w:tcPr>
            <w:tcW w:w="2539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42DC762" w14:textId="3E5D7564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double, double, double)</w:t>
            </w:r>
          </w:p>
        </w:tc>
        <w:tc>
          <w:tcPr>
            <w:tcW w:w="2539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3E11E9C2" w14:textId="76E9CCC3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539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19A879A5" w14:textId="69EEA56A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539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C9D4814" w14:textId="0BCF3B8E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double)</w:t>
            </w:r>
          </w:p>
        </w:tc>
        <w:tc>
          <w:tcPr>
            <w:tcW w:w="2539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89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7E01E389" w14:textId="5AD55FE4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CutTread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89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</w:tbl>
    <w:p w14:paraId="78ED4170" w14:textId="77777777" w:rsidR="00B23CD1" w:rsidRPr="006079B1" w:rsidRDefault="00B23CD1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1" w:name="_Toc92221135"/>
      <w:r>
        <w:br w:type="page"/>
      </w:r>
    </w:p>
    <w:p w14:paraId="267AC575" w14:textId="6F73E9A9" w:rsidR="00E72948" w:rsidRPr="00B8715D" w:rsidRDefault="00E72948" w:rsidP="00E162C2">
      <w:pPr>
        <w:pStyle w:val="20"/>
      </w:pPr>
      <w:bookmarkStart w:id="12" w:name="_Toc99005084"/>
      <w:r w:rsidRPr="00B8715D">
        <w:lastRenderedPageBreak/>
        <w:t>4.2 Макет пользовательского интерфейса</w:t>
      </w:r>
      <w:bookmarkEnd w:id="11"/>
      <w:bookmarkEnd w:id="12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1"/>
      </w:pPr>
      <w:bookmarkStart w:id="13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3"/>
    </w:p>
    <w:p w14:paraId="468C4964" w14:textId="65F666B2" w:rsidR="0082107C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20"/>
        <w:rPr>
          <w:rFonts w:eastAsia="TimesNewRomanPSMT-Italic"/>
        </w:rPr>
      </w:pPr>
      <w:bookmarkStart w:id="14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4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3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3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3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3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noProof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20"/>
      </w:pPr>
      <w:bookmarkStart w:id="15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5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714AEB8E" w:rsidR="00B47227" w:rsidRDefault="00AD442C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23B8BBD" wp14:editId="2F2BABD0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03DD8C20" w:rsidR="00B47227" w:rsidRDefault="00AD442C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655557CD" wp14:editId="16164BCF">
            <wp:extent cx="4706007" cy="3458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5752" w14:textId="4742E65A" w:rsidR="00D52E7F" w:rsidRDefault="00D52E7F" w:rsidP="00D5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</w:p>
    <w:p w14:paraId="251F0446" w14:textId="11FC5491" w:rsidR="000F0A72" w:rsidRDefault="00AA64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20"/>
      </w:pPr>
      <w:bookmarkStart w:id="16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6"/>
    </w:p>
    <w:p w14:paraId="5102576F" w14:textId="265E16E5" w:rsidR="00371666" w:rsidRPr="00B8715D" w:rsidRDefault="00921F15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3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 xml:space="preserve">Intel(R) </w:t>
      </w:r>
      <w:proofErr w:type="gramStart"/>
      <w:r w:rsidR="00CE3D8A" w:rsidRPr="00CE3D8A">
        <w:rPr>
          <w:szCs w:val="28"/>
          <w:lang w:val="en-US"/>
        </w:rPr>
        <w:t>Core(</w:t>
      </w:r>
      <w:proofErr w:type="gramEnd"/>
      <w:r w:rsidR="00CE3D8A" w:rsidRPr="00CE3D8A">
        <w:rPr>
          <w:szCs w:val="28"/>
          <w:lang w:val="en-US"/>
        </w:rPr>
        <w:t>TM) i5-4460  CPU @ 3.20GHz   3.20 GHz</w:t>
      </w:r>
    </w:p>
    <w:p w14:paraId="24106BF3" w14:textId="55DD0950" w:rsidR="009A116E" w:rsidRPr="00F81A12" w:rsidRDefault="00371666" w:rsidP="00A036AF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был использован класс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Stopwatch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ad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17ABC2ED" w:rsidR="00F81A12" w:rsidRDefault="00F81A12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lastRenderedPageBreak/>
        <w:t xml:space="preserve">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ad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1"/>
      </w:pPr>
      <w:bookmarkStart w:id="17" w:name="_Toc99005089"/>
      <w:r w:rsidRPr="00E162C2">
        <w:lastRenderedPageBreak/>
        <w:t>Заключение</w:t>
      </w:r>
      <w:bookmarkEnd w:id="17"/>
    </w:p>
    <w:p w14:paraId="3FABBEDD" w14:textId="307C0640" w:rsidR="00CD27DF" w:rsidRPr="009A116E" w:rsidRDefault="00CD1D9D" w:rsidP="009A116E">
      <w:pPr>
        <w:pStyle w:val="a3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563D5F9E" w14:textId="31FD3617" w:rsidR="00BE0B1C" w:rsidRPr="00D43D6B" w:rsidRDefault="009A116E" w:rsidP="00D43D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16E">
        <w:rPr>
          <w:rStyle w:val="a4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4"/>
          <w:szCs w:val="28"/>
        </w:rPr>
        <w:t xml:space="preserve">, выполняющий построение 3D-модели </w:t>
      </w:r>
      <w:r w:rsidR="00FF125C">
        <w:rPr>
          <w:rStyle w:val="a4"/>
          <w:szCs w:val="28"/>
          <w:lang w:val="ru-RU"/>
        </w:rPr>
        <w:t>резьбовой шпильки</w:t>
      </w:r>
      <w:r w:rsidRPr="009A116E">
        <w:rPr>
          <w:rStyle w:val="a4"/>
          <w:szCs w:val="28"/>
        </w:rPr>
        <w:t xml:space="preserve"> по заданным параметрам.</w:t>
      </w:r>
      <w:r w:rsidR="00D43D6B">
        <w:rPr>
          <w:rStyle w:val="a4"/>
          <w:szCs w:val="28"/>
          <w:lang w:val="ru-RU"/>
        </w:rPr>
        <w:t xml:space="preserve"> </w:t>
      </w:r>
      <w:r w:rsidRPr="00D43D6B">
        <w:rPr>
          <w:rStyle w:val="a4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 w:rsidRPr="00D43D6B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1"/>
      </w:pPr>
      <w:bookmarkStart w:id="18" w:name="_Toc99005090"/>
      <w:r w:rsidRPr="0087102A">
        <w:lastRenderedPageBreak/>
        <w:t>Список используемых источников</w:t>
      </w:r>
      <w:bookmarkEnd w:id="18"/>
    </w:p>
    <w:p w14:paraId="4CAB95D2" w14:textId="7C2B61A1" w:rsidR="00BF1FF0" w:rsidRPr="00C00222" w:rsidRDefault="00774189" w:rsidP="0087102A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7" w:history="1"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autodesk</w:t>
        </w:r>
        <w:proofErr w:type="spellEnd"/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28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29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1"/>
      </w:pPr>
      <w:bookmarkStart w:id="19" w:name="_Toc99005091"/>
      <w:r>
        <w:lastRenderedPageBreak/>
        <w:t>Приложение А</w:t>
      </w:r>
      <w:bookmarkEnd w:id="19"/>
    </w:p>
    <w:p w14:paraId="4EED975D" w14:textId="77777777" w:rsidR="000F0A72" w:rsidRDefault="000F0A72" w:rsidP="000F0A72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63"/>
        <w:gridCol w:w="2089"/>
        <w:gridCol w:w="1993"/>
      </w:tblGrid>
      <w:tr w:rsidR="00B33119" w:rsidRPr="00B33119" w14:paraId="16BC9147" w14:textId="77777777" w:rsidTr="00B33119">
        <w:tc>
          <w:tcPr>
            <w:tcW w:w="5285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919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41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B33119">
        <w:tc>
          <w:tcPr>
            <w:tcW w:w="5285" w:type="dxa"/>
            <w:vAlign w:val="center"/>
          </w:tcPr>
          <w:p w14:paraId="5B1E0A7D" w14:textId="77777777" w:rsidR="000F0A72" w:rsidRPr="00B33119" w:rsidRDefault="000F0A72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Test_ModelParameters_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919" w:type="dxa"/>
            <w:vAlign w:val="center"/>
          </w:tcPr>
          <w:p w14:paraId="2A853201" w14:textId="77777777" w:rsidR="000F0A72" w:rsidRPr="00B33119" w:rsidRDefault="000F0A72" w:rsidP="00B33119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52DC2CF9" w14:textId="77777777" w:rsidR="000F0A72" w:rsidRPr="00B33119" w:rsidRDefault="000F0A72" w:rsidP="00B33119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B33119">
        <w:tc>
          <w:tcPr>
            <w:tcW w:w="5285" w:type="dxa"/>
            <w:vAlign w:val="center"/>
          </w:tcPr>
          <w:p w14:paraId="60D361A8" w14:textId="77777777" w:rsidR="000F0A72" w:rsidRPr="00B33119" w:rsidRDefault="000F0A72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919" w:type="dxa"/>
            <w:vAlign w:val="center"/>
          </w:tcPr>
          <w:p w14:paraId="2856461F" w14:textId="77777777" w:rsidR="000F0A72" w:rsidRPr="00B33119" w:rsidRDefault="000F0A72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2141" w:type="dxa"/>
            <w:vAlign w:val="center"/>
          </w:tcPr>
          <w:p w14:paraId="10CCCFCF" w14:textId="77777777" w:rsidR="000F0A72" w:rsidRPr="00B33119" w:rsidRDefault="000F0A72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B33119">
        <w:tc>
          <w:tcPr>
            <w:tcW w:w="5285" w:type="dxa"/>
            <w:vMerge w:val="restart"/>
          </w:tcPr>
          <w:p w14:paraId="1E8B0702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DB19B69" w14:textId="7C568721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IncorrectDependedDiameterValue</w:t>
            </w:r>
            <w:proofErr w:type="spellEnd"/>
          </w:p>
          <w:p w14:paraId="659B885C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87F74C4" w14:textId="7F6FB022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double, </w:t>
            </w:r>
          </w:p>
          <w:p w14:paraId="27399658" w14:textId="050657E5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919" w:type="dxa"/>
          </w:tcPr>
          <w:p w14:paraId="30EE1B52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4977B2" w14:textId="4365BC1A" w:rsidR="00B33119" w:rsidRPr="00B33119" w:rsidRDefault="00B33119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16, 15</w:t>
            </w:r>
          </w:p>
        </w:tc>
        <w:tc>
          <w:tcPr>
            <w:tcW w:w="2141" w:type="dxa"/>
            <w:vMerge w:val="restart"/>
          </w:tcPr>
          <w:p w14:paraId="0881DDAE" w14:textId="3C43D15B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B33119">
        <w:tc>
          <w:tcPr>
            <w:tcW w:w="5285" w:type="dxa"/>
            <w:vMerge/>
          </w:tcPr>
          <w:p w14:paraId="2D095CFC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663D2CC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B40E8CA" w14:textId="399AE584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14, 12</w:t>
            </w:r>
          </w:p>
        </w:tc>
        <w:tc>
          <w:tcPr>
            <w:tcW w:w="2141" w:type="dxa"/>
            <w:vMerge/>
          </w:tcPr>
          <w:p w14:paraId="642F84E4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B33119">
        <w:tc>
          <w:tcPr>
            <w:tcW w:w="5285" w:type="dxa"/>
            <w:vMerge/>
          </w:tcPr>
          <w:p w14:paraId="6908A9F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4949ED43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C6DB9A2" w14:textId="3E9A876B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16, 15</w:t>
            </w:r>
          </w:p>
        </w:tc>
        <w:tc>
          <w:tcPr>
            <w:tcW w:w="2141" w:type="dxa"/>
            <w:vMerge/>
          </w:tcPr>
          <w:p w14:paraId="68773F3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B33119">
        <w:tc>
          <w:tcPr>
            <w:tcW w:w="5285" w:type="dxa"/>
            <w:vMerge/>
          </w:tcPr>
          <w:p w14:paraId="29BE0832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4883136E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D2EFE" w14:textId="341FF191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15,16</w:t>
            </w:r>
          </w:p>
        </w:tc>
        <w:tc>
          <w:tcPr>
            <w:tcW w:w="2141" w:type="dxa"/>
            <w:vMerge/>
          </w:tcPr>
          <w:p w14:paraId="7E10B563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B33119">
        <w:tc>
          <w:tcPr>
            <w:tcW w:w="5285" w:type="dxa"/>
            <w:vMerge/>
          </w:tcPr>
          <w:p w14:paraId="7F3454F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2E4E8E12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5ADBC6A" w14:textId="678D2EF0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15, 16</w:t>
            </w:r>
          </w:p>
        </w:tc>
        <w:tc>
          <w:tcPr>
            <w:tcW w:w="2141" w:type="dxa"/>
            <w:vMerge/>
          </w:tcPr>
          <w:p w14:paraId="4521F910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B33119">
        <w:tc>
          <w:tcPr>
            <w:tcW w:w="5285" w:type="dxa"/>
            <w:vMerge/>
          </w:tcPr>
          <w:p w14:paraId="40A2096E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0A409E19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3508778" w14:textId="16AD1D10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2141" w:type="dxa"/>
            <w:vMerge/>
          </w:tcPr>
          <w:p w14:paraId="6369DD8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B33119">
        <w:tc>
          <w:tcPr>
            <w:tcW w:w="5285" w:type="dxa"/>
            <w:vMerge w:val="restart"/>
          </w:tcPr>
          <w:p w14:paraId="3810FA70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1EE1F8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IncorrectDependedLengthValue</w:t>
            </w:r>
            <w:proofErr w:type="spellEnd"/>
          </w:p>
          <w:p w14:paraId="206DB16E" w14:textId="38C552CD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3B9E7D78" w14:textId="225F301B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1919" w:type="dxa"/>
          </w:tcPr>
          <w:p w14:paraId="0233711A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A402E3F" w14:textId="6BFDC9CB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40, 50</w:t>
            </w:r>
          </w:p>
        </w:tc>
        <w:tc>
          <w:tcPr>
            <w:tcW w:w="2141" w:type="dxa"/>
            <w:vMerge w:val="restart"/>
          </w:tcPr>
          <w:p w14:paraId="1B3B15EF" w14:textId="10C36CD3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B33119">
        <w:tc>
          <w:tcPr>
            <w:tcW w:w="5285" w:type="dxa"/>
            <w:vMerge/>
          </w:tcPr>
          <w:p w14:paraId="48E19FA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29469A4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B7D2AB" w14:textId="6B785652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50, 40</w:t>
            </w:r>
          </w:p>
        </w:tc>
        <w:tc>
          <w:tcPr>
            <w:tcW w:w="2141" w:type="dxa"/>
            <w:vMerge/>
          </w:tcPr>
          <w:p w14:paraId="3119B8A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B33119">
        <w:tc>
          <w:tcPr>
            <w:tcW w:w="5285" w:type="dxa"/>
            <w:vMerge/>
          </w:tcPr>
          <w:p w14:paraId="241FB3F3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16BA6A7E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F472B32" w14:textId="6E323223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12, 13</w:t>
            </w:r>
          </w:p>
        </w:tc>
        <w:tc>
          <w:tcPr>
            <w:tcW w:w="2141" w:type="dxa"/>
            <w:vMerge/>
          </w:tcPr>
          <w:p w14:paraId="185106AA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B33119">
        <w:tc>
          <w:tcPr>
            <w:tcW w:w="5285" w:type="dxa"/>
            <w:vMerge/>
          </w:tcPr>
          <w:p w14:paraId="767A781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2CBC7473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35E7B19" w14:textId="54CC2E4D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2141" w:type="dxa"/>
            <w:vMerge/>
          </w:tcPr>
          <w:p w14:paraId="6AA55F7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49ADD3" w14:textId="77777777" w:rsidR="000F0A72" w:rsidRPr="00B33119" w:rsidRDefault="000F0A72" w:rsidP="000F0A72">
      <w:pPr>
        <w:rPr>
          <w:rFonts w:ascii="Times New Roman" w:eastAsia="Calibri" w:hAnsi="Times New Roman" w:cs="Times New Roman"/>
          <w:sz w:val="28"/>
          <w:szCs w:val="28"/>
        </w:rPr>
      </w:pPr>
      <w:r w:rsidRPr="00B33119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B9E65A6" w14:textId="0F680B88" w:rsidR="000F0A72" w:rsidRPr="00B33119" w:rsidRDefault="000F0A72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3119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 Таблицы</w:t>
      </w:r>
      <w:proofErr w:type="gramEnd"/>
      <w:r w:rsidRPr="00B33119"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3"/>
        <w:gridCol w:w="3278"/>
        <w:gridCol w:w="1674"/>
      </w:tblGrid>
      <w:tr w:rsidR="00B33119" w:rsidRPr="00B33119" w14:paraId="4520D6D3" w14:textId="77777777" w:rsidTr="00221FD6">
        <w:tc>
          <w:tcPr>
            <w:tcW w:w="3762" w:type="dxa"/>
            <w:vAlign w:val="center"/>
          </w:tcPr>
          <w:p w14:paraId="16AE5DA9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4129" w:type="dxa"/>
            <w:vAlign w:val="center"/>
          </w:tcPr>
          <w:p w14:paraId="3A4BD364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54" w:type="dxa"/>
            <w:vAlign w:val="center"/>
          </w:tcPr>
          <w:p w14:paraId="09F9899C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41C9CC48" w14:textId="77777777" w:rsidTr="00221FD6">
        <w:tc>
          <w:tcPr>
            <w:tcW w:w="3762" w:type="dxa"/>
            <w:vMerge w:val="restart"/>
          </w:tcPr>
          <w:p w14:paraId="14CEE949" w14:textId="77777777" w:rsidR="007F41BA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2695EB4" w14:textId="127F31ED" w:rsidR="007F41BA" w:rsidRPr="00B33119" w:rsidRDefault="000F0A72" w:rsidP="007F41B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17DE3C7D" w14:textId="7D7BD3F4" w:rsidR="000F0A72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4129" w:type="dxa"/>
          </w:tcPr>
          <w:p w14:paraId="43C34719" w14:textId="26C44F46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 w:val="restart"/>
          </w:tcPr>
          <w:p w14:paraId="358B730F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221FD6">
        <w:tc>
          <w:tcPr>
            <w:tcW w:w="3762" w:type="dxa"/>
            <w:vMerge/>
          </w:tcPr>
          <w:p w14:paraId="75AECB1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DB1D82B" w14:textId="5E6F589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221FD6">
        <w:tc>
          <w:tcPr>
            <w:tcW w:w="3762" w:type="dxa"/>
            <w:vMerge/>
          </w:tcPr>
          <w:p w14:paraId="1C27FD47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52C46A3" w14:textId="71B073B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221FD6">
        <w:tc>
          <w:tcPr>
            <w:tcW w:w="3762" w:type="dxa"/>
            <w:vMerge/>
          </w:tcPr>
          <w:p w14:paraId="0F760630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3DD80C65" w14:textId="506365E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221FD6">
        <w:tc>
          <w:tcPr>
            <w:tcW w:w="3762" w:type="dxa"/>
            <w:vMerge/>
          </w:tcPr>
          <w:p w14:paraId="4A1B2888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EEEB4A3" w14:textId="381DAB83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221FD6">
        <w:tc>
          <w:tcPr>
            <w:tcW w:w="3762" w:type="dxa"/>
            <w:vMerge/>
          </w:tcPr>
          <w:p w14:paraId="072C2C72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4B1C0EB" w14:textId="3F86D4E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221FD6">
        <w:tc>
          <w:tcPr>
            <w:tcW w:w="3762" w:type="dxa"/>
            <w:vMerge/>
          </w:tcPr>
          <w:p w14:paraId="5897994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AE13248" w14:textId="1EA05BB6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221FD6">
        <w:tc>
          <w:tcPr>
            <w:tcW w:w="3762" w:type="dxa"/>
            <w:vMerge/>
          </w:tcPr>
          <w:p w14:paraId="4408E32F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4006488" w14:textId="0821A64D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221FD6">
        <w:tc>
          <w:tcPr>
            <w:tcW w:w="3762" w:type="dxa"/>
            <w:vMerge/>
          </w:tcPr>
          <w:p w14:paraId="0723DE7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61B3E2D" w14:textId="693C0622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221FD6">
        <w:tc>
          <w:tcPr>
            <w:tcW w:w="3762" w:type="dxa"/>
            <w:vMerge/>
          </w:tcPr>
          <w:p w14:paraId="115F9BC3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1BE73D6B" w14:textId="440E8EF2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221FD6">
        <w:tc>
          <w:tcPr>
            <w:tcW w:w="3762" w:type="dxa"/>
            <w:vMerge/>
          </w:tcPr>
          <w:p w14:paraId="142471DD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5530E128" w14:textId="40EC488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221FD6">
        <w:tc>
          <w:tcPr>
            <w:tcW w:w="3762" w:type="dxa"/>
            <w:vMerge/>
          </w:tcPr>
          <w:p w14:paraId="566CF3E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CD58CB5" w14:textId="21A74A7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А.2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06"/>
        <w:gridCol w:w="1507"/>
        <w:gridCol w:w="1832"/>
      </w:tblGrid>
      <w:tr w:rsidR="00221FD6" w:rsidRPr="00B33119" w14:paraId="072DCD5F" w14:textId="77777777" w:rsidTr="00221FD6">
        <w:tc>
          <w:tcPr>
            <w:tcW w:w="6179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430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36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221FD6">
        <w:tc>
          <w:tcPr>
            <w:tcW w:w="6179" w:type="dxa"/>
          </w:tcPr>
          <w:p w14:paraId="277BC478" w14:textId="3E1DE0CE" w:rsidR="00221FD6" w:rsidRPr="00221FD6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522CF427" w14:textId="75F210D2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19F5DBA" w14:textId="13F426C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221FD6">
        <w:tc>
          <w:tcPr>
            <w:tcW w:w="6179" w:type="dxa"/>
          </w:tcPr>
          <w:p w14:paraId="3B7EDAD6" w14:textId="027884ED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0C9E11AC" w14:textId="77777777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718A35E" w14:textId="628BA4BF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221FD6">
        <w:tc>
          <w:tcPr>
            <w:tcW w:w="6179" w:type="dxa"/>
            <w:vMerge w:val="restart"/>
          </w:tcPr>
          <w:p w14:paraId="5BC33698" w14:textId="1D570F09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430" w:type="dxa"/>
          </w:tcPr>
          <w:p w14:paraId="6B125B87" w14:textId="059C2983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1736" w:type="dxa"/>
            <w:vMerge w:val="restart"/>
          </w:tcPr>
          <w:p w14:paraId="3A4E42FA" w14:textId="3BAFC29E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221FD6">
        <w:tc>
          <w:tcPr>
            <w:tcW w:w="6179" w:type="dxa"/>
            <w:vMerge/>
          </w:tcPr>
          <w:p w14:paraId="23D63FFE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D61A672" w14:textId="1FE9E5FD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1736" w:type="dxa"/>
            <w:vMerge/>
          </w:tcPr>
          <w:p w14:paraId="563B65F0" w14:textId="77777777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221FD6">
        <w:tc>
          <w:tcPr>
            <w:tcW w:w="6179" w:type="dxa"/>
            <w:vMerge w:val="restart"/>
          </w:tcPr>
          <w:p w14:paraId="3281151A" w14:textId="77777777" w:rsidR="00EA1F97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2C17BD5" w14:textId="35C06F78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430" w:type="dxa"/>
          </w:tcPr>
          <w:p w14:paraId="03B8841B" w14:textId="74983950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1736" w:type="dxa"/>
            <w:vMerge w:val="restart"/>
          </w:tcPr>
          <w:p w14:paraId="58B0BEAC" w14:textId="442C62D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221FD6">
        <w:tc>
          <w:tcPr>
            <w:tcW w:w="6179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14:paraId="79F5ED46" w14:textId="1788EE21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1736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885B1" w14:textId="320F2377" w:rsidR="002533DD" w:rsidRPr="000F0A72" w:rsidRDefault="002533DD" w:rsidP="002533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 А.</w:t>
      </w:r>
      <w:r w:rsidR="00827238" w:rsidRPr="00093879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ValidatorTests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06"/>
        <w:gridCol w:w="1507"/>
        <w:gridCol w:w="1832"/>
      </w:tblGrid>
      <w:tr w:rsidR="002533DD" w:rsidRPr="00B33119" w14:paraId="5A55B214" w14:textId="77777777" w:rsidTr="00827238">
        <w:tc>
          <w:tcPr>
            <w:tcW w:w="6006" w:type="dxa"/>
            <w:vAlign w:val="center"/>
          </w:tcPr>
          <w:p w14:paraId="7F6DCF08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507" w:type="dxa"/>
            <w:vAlign w:val="center"/>
          </w:tcPr>
          <w:p w14:paraId="32AC7026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32" w:type="dxa"/>
            <w:vAlign w:val="center"/>
          </w:tcPr>
          <w:p w14:paraId="1C574097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533DD" w:rsidRPr="00B33119" w14:paraId="436E9895" w14:textId="77777777" w:rsidTr="00827238">
        <w:tc>
          <w:tcPr>
            <w:tcW w:w="6006" w:type="dxa"/>
          </w:tcPr>
          <w:p w14:paraId="249D7F36" w14:textId="210D73D1" w:rsidR="002533DD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238">
              <w:rPr>
                <w:rFonts w:ascii="Courier New" w:hAnsi="Courier New" w:cs="Courier New"/>
                <w:sz w:val="24"/>
                <w:szCs w:val="24"/>
              </w:rPr>
              <w:t>Test_IsInRange_</w:t>
            </w:r>
            <w:proofErr w:type="gramStart"/>
            <w:r w:rsidRPr="00827238">
              <w:rPr>
                <w:rFonts w:ascii="Courier New" w:hAnsi="Courier New" w:cs="Courier New"/>
                <w:sz w:val="24"/>
                <w:szCs w:val="24"/>
              </w:rPr>
              <w:t>Correct</w:t>
            </w:r>
            <w:proofErr w:type="spellEnd"/>
            <w:r w:rsidRPr="0082723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272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4925FB35" w14:textId="77777777" w:rsidR="002533DD" w:rsidRPr="00827238" w:rsidRDefault="002533DD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832" w:type="dxa"/>
          </w:tcPr>
          <w:p w14:paraId="5122E9C2" w14:textId="3152BFBA" w:rsidR="002533DD" w:rsidRPr="00827238" w:rsidRDefault="00827238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38">
              <w:rPr>
                <w:rFonts w:ascii="Times New Roman" w:hAnsi="Times New Roman" w:cs="Times New Roman"/>
                <w:sz w:val="28"/>
                <w:szCs w:val="28"/>
              </w:rPr>
              <w:t>Позитивный тест валидатора</w:t>
            </w:r>
          </w:p>
        </w:tc>
      </w:tr>
      <w:tr w:rsidR="00827238" w:rsidRPr="00B33119" w14:paraId="17A2239F" w14:textId="77777777" w:rsidTr="00827238">
        <w:tc>
          <w:tcPr>
            <w:tcW w:w="6006" w:type="dxa"/>
            <w:vMerge w:val="restart"/>
          </w:tcPr>
          <w:p w14:paraId="04E0758F" w14:textId="29C2C6C9" w:rsidR="00827238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Test_IsInRange_</w:t>
            </w:r>
            <w:proofErr w:type="gramStart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Incorrect</w:t>
            </w:r>
            <w:proofErr w:type="spellEnd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507" w:type="dxa"/>
          </w:tcPr>
          <w:p w14:paraId="320A91DE" w14:textId="28D1D963" w:rsidR="00827238" w:rsidRPr="00827238" w:rsidRDefault="00827238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27238">
              <w:rPr>
                <w:rFonts w:ascii="Courier New" w:hAnsi="Courier New" w:cs="Courier New"/>
                <w:sz w:val="24"/>
                <w:szCs w:val="24"/>
              </w:rPr>
              <w:t>2, 3, 4</w:t>
            </w:r>
          </w:p>
        </w:tc>
        <w:tc>
          <w:tcPr>
            <w:tcW w:w="1832" w:type="dxa"/>
            <w:vMerge w:val="restart"/>
          </w:tcPr>
          <w:p w14:paraId="5A8ABDD9" w14:textId="59DF48C6" w:rsidR="00827238" w:rsidRPr="00827238" w:rsidRDefault="00827238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38">
              <w:rPr>
                <w:rFonts w:ascii="Times New Roman" w:hAnsi="Times New Roman" w:cs="Times New Roman"/>
                <w:sz w:val="28"/>
                <w:szCs w:val="28"/>
              </w:rPr>
              <w:t>Негативный тест валидатора</w:t>
            </w:r>
          </w:p>
        </w:tc>
      </w:tr>
      <w:tr w:rsidR="00827238" w:rsidRPr="00827238" w14:paraId="5F35D8E3" w14:textId="77777777" w:rsidTr="00827238">
        <w:tc>
          <w:tcPr>
            <w:tcW w:w="6006" w:type="dxa"/>
            <w:vMerge/>
          </w:tcPr>
          <w:p w14:paraId="3F08C089" w14:textId="382CCD0A" w:rsidR="00827238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4DCF1BC3" w14:textId="0AD4EE7C" w:rsidR="00827238" w:rsidRPr="00827238" w:rsidRDefault="00827238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27238">
              <w:rPr>
                <w:rFonts w:ascii="Courier New" w:hAnsi="Courier New" w:cs="Courier New"/>
                <w:sz w:val="24"/>
                <w:szCs w:val="24"/>
              </w:rPr>
              <w:t>8, 3, 4</w:t>
            </w:r>
          </w:p>
        </w:tc>
        <w:tc>
          <w:tcPr>
            <w:tcW w:w="1832" w:type="dxa"/>
            <w:vMerge/>
          </w:tcPr>
          <w:p w14:paraId="1D68F96F" w14:textId="77777777" w:rsidR="00827238" w:rsidRPr="00827238" w:rsidRDefault="00827238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</w:tc>
      </w:tr>
    </w:tbl>
    <w:p w14:paraId="71F74DA2" w14:textId="46EB2E1D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54F004" w14:textId="67BE1B90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457D4" w14:textId="695F5691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88E553" w14:textId="419B62BA" w:rsidR="00BE37AA" w:rsidRPr="00827238" w:rsidRDefault="00BE37AA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8B31" w14:textId="77777777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3B1C" w14:textId="77777777" w:rsidR="00690B71" w:rsidRDefault="00690B71" w:rsidP="00D20F1A">
      <w:pPr>
        <w:spacing w:after="0" w:line="240" w:lineRule="auto"/>
      </w:pPr>
      <w:r>
        <w:separator/>
      </w:r>
    </w:p>
  </w:endnote>
  <w:endnote w:type="continuationSeparator" w:id="0">
    <w:p w14:paraId="514DD8B1" w14:textId="77777777" w:rsidR="00690B71" w:rsidRDefault="00690B71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37EA" w14:textId="77777777" w:rsidR="00690B71" w:rsidRDefault="00690B71" w:rsidP="00D20F1A">
      <w:pPr>
        <w:spacing w:after="0" w:line="240" w:lineRule="auto"/>
      </w:pPr>
      <w:r>
        <w:separator/>
      </w:r>
    </w:p>
  </w:footnote>
  <w:footnote w:type="continuationSeparator" w:id="0">
    <w:p w14:paraId="5403C9C6" w14:textId="77777777" w:rsidR="00690B71" w:rsidRDefault="00690B71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574B7"/>
    <w:multiLevelType w:val="hybridMultilevel"/>
    <w:tmpl w:val="C9B0FA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"/>
  </w:num>
  <w:num w:numId="5">
    <w:abstractNumId w:val="21"/>
  </w:num>
  <w:num w:numId="6">
    <w:abstractNumId w:val="6"/>
  </w:num>
  <w:num w:numId="7">
    <w:abstractNumId w:val="8"/>
  </w:num>
  <w:num w:numId="8">
    <w:abstractNumId w:val="16"/>
  </w:num>
  <w:num w:numId="9">
    <w:abstractNumId w:val="26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0"/>
  </w:num>
  <w:num w:numId="19">
    <w:abstractNumId w:val="25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23"/>
  </w:num>
  <w:num w:numId="25">
    <w:abstractNumId w:val="5"/>
  </w:num>
  <w:num w:numId="26">
    <w:abstractNumId w:val="22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FD4"/>
    <w:rsid w:val="000746CD"/>
    <w:rsid w:val="000750A4"/>
    <w:rsid w:val="00083EB7"/>
    <w:rsid w:val="00093879"/>
    <w:rsid w:val="000A714F"/>
    <w:rsid w:val="000B0508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405FB"/>
    <w:rsid w:val="00171CCE"/>
    <w:rsid w:val="001767C9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96C7A"/>
    <w:rsid w:val="003A574F"/>
    <w:rsid w:val="003C0329"/>
    <w:rsid w:val="003D1610"/>
    <w:rsid w:val="003E239F"/>
    <w:rsid w:val="003F71A9"/>
    <w:rsid w:val="0041277E"/>
    <w:rsid w:val="004229B5"/>
    <w:rsid w:val="00451CB1"/>
    <w:rsid w:val="00463172"/>
    <w:rsid w:val="00470E33"/>
    <w:rsid w:val="004A0186"/>
    <w:rsid w:val="004A2E13"/>
    <w:rsid w:val="004A34CF"/>
    <w:rsid w:val="004A3CA5"/>
    <w:rsid w:val="004C5FF7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B6EB1"/>
    <w:rsid w:val="005B70C4"/>
    <w:rsid w:val="005C7C19"/>
    <w:rsid w:val="005D305D"/>
    <w:rsid w:val="005E22F6"/>
    <w:rsid w:val="005F49F0"/>
    <w:rsid w:val="006028BB"/>
    <w:rsid w:val="006079B1"/>
    <w:rsid w:val="00643135"/>
    <w:rsid w:val="00655719"/>
    <w:rsid w:val="00664E38"/>
    <w:rsid w:val="006754CC"/>
    <w:rsid w:val="00676DA5"/>
    <w:rsid w:val="00690B71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4242"/>
    <w:rsid w:val="007712A4"/>
    <w:rsid w:val="00774189"/>
    <w:rsid w:val="00780E2D"/>
    <w:rsid w:val="007A1D0A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D32"/>
    <w:rsid w:val="00986074"/>
    <w:rsid w:val="00987369"/>
    <w:rsid w:val="009A0D06"/>
    <w:rsid w:val="009A1169"/>
    <w:rsid w:val="009A116E"/>
    <w:rsid w:val="009A563C"/>
    <w:rsid w:val="009B7552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442C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47EE7"/>
    <w:rsid w:val="00C52887"/>
    <w:rsid w:val="00C54A13"/>
    <w:rsid w:val="00C604E4"/>
    <w:rsid w:val="00C676A9"/>
    <w:rsid w:val="00C71BF4"/>
    <w:rsid w:val="00C779C1"/>
    <w:rsid w:val="00CA6EF3"/>
    <w:rsid w:val="00CC4A06"/>
    <w:rsid w:val="00CD1D9D"/>
    <w:rsid w:val="00CD27DF"/>
    <w:rsid w:val="00CD52DB"/>
    <w:rsid w:val="00CE177C"/>
    <w:rsid w:val="00CE29B6"/>
    <w:rsid w:val="00CE3D8A"/>
    <w:rsid w:val="00D03169"/>
    <w:rsid w:val="00D20F1A"/>
    <w:rsid w:val="00D26101"/>
    <w:rsid w:val="00D31673"/>
    <w:rsid w:val="00D43D6B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A4A7F"/>
    <w:rsid w:val="00EB080B"/>
    <w:rsid w:val="00EB4EF2"/>
    <w:rsid w:val="00EC4930"/>
    <w:rsid w:val="00ED4393"/>
    <w:rsid w:val="00ED7EAE"/>
    <w:rsid w:val="00EE5DD9"/>
    <w:rsid w:val="00EE7E4C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6CD"/>
  </w:style>
  <w:style w:type="paragraph" w:styleId="1">
    <w:name w:val="heading 1"/>
    <w:basedOn w:val="a"/>
    <w:next w:val="a"/>
    <w:link w:val="10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4">
    <w:name w:val="мой стиль Знак"/>
    <w:link w:val="a3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a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746C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1A"/>
  </w:style>
  <w:style w:type="paragraph" w:styleId="a8">
    <w:name w:val="footer"/>
    <w:basedOn w:val="a"/>
    <w:link w:val="a9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1A"/>
  </w:style>
  <w:style w:type="paragraph" w:styleId="aa">
    <w:name w:val="Normal (Web)"/>
    <w:basedOn w:val="a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ab">
    <w:name w:val="Body Text"/>
    <w:basedOn w:val="a"/>
    <w:link w:val="ac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21">
    <w:name w:val="Заголовок 2 Знак"/>
    <w:basedOn w:val="a0"/>
    <w:link w:val="20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ad">
    <w:name w:val="List Paragraph"/>
    <w:aliases w:val="Список нумерованный"/>
    <w:basedOn w:val="a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a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1031C"/>
    <w:rPr>
      <w:b/>
      <w:bCs/>
    </w:rPr>
  </w:style>
  <w:style w:type="table" w:styleId="af">
    <w:name w:val="Table Grid"/>
    <w:basedOn w:val="a1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af0">
    <w:name w:val="Emphasis"/>
    <w:basedOn w:val="a0"/>
    <w:uiPriority w:val="20"/>
    <w:qFormat/>
    <w:rsid w:val="00D9131C"/>
    <w:rPr>
      <w:i/>
      <w:iCs/>
    </w:rPr>
  </w:style>
  <w:style w:type="paragraph" w:customStyle="1" w:styleId="p1">
    <w:name w:val="p1"/>
    <w:basedOn w:val="a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A809A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809A5"/>
    <w:rPr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64E38"/>
    <w:pPr>
      <w:spacing w:after="100"/>
      <w:ind w:firstLine="567"/>
    </w:p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F1FF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af8">
    <w:name w:val="Hyperlink"/>
    <w:basedOn w:val="a0"/>
    <w:uiPriority w:val="99"/>
    <w:unhideWhenUsed/>
    <w:rsid w:val="00BF1FF0"/>
    <w:rPr>
      <w:color w:val="0563C1" w:themeColor="hyperlink"/>
      <w:u w:val="single"/>
    </w:rPr>
  </w:style>
  <w:style w:type="character" w:customStyle="1" w:styleId="13">
    <w:name w:val="Заголовок1"/>
    <w:basedOn w:val="a0"/>
    <w:rsid w:val="00BF1FF0"/>
  </w:style>
  <w:style w:type="character" w:customStyle="1" w:styleId="x2ul">
    <w:name w:val="x2ul"/>
    <w:basedOn w:val="a0"/>
    <w:rsid w:val="00282804"/>
  </w:style>
  <w:style w:type="paragraph" w:customStyle="1" w:styleId="bodytext">
    <w:name w:val="bodytext"/>
    <w:basedOn w:val="a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40">
    <w:name w:val="Заголовок 4 Знак"/>
    <w:basedOn w:val="a0"/>
    <w:link w:val="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9">
    <w:name w:val="caption"/>
    <w:basedOn w:val="a"/>
    <w:next w:val="a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fa">
    <w:name w:val="FollowedHyperlink"/>
    <w:basedOn w:val="a0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b">
    <w:name w:val="Unresolved Mention"/>
    <w:basedOn w:val="a0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qa-academy.by/qaacademy/news/klassifikaciya-vidov-testirovaniy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k2x2.info/kompas_3d_v10_na_100/p9.php%20%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pps.autodesk.com/FUSION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37</Pages>
  <Words>3651</Words>
  <Characters>20811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Лев</cp:lastModifiedBy>
  <cp:revision>83</cp:revision>
  <dcterms:created xsi:type="dcterms:W3CDTF">2022-03-09T19:25:00Z</dcterms:created>
  <dcterms:modified xsi:type="dcterms:W3CDTF">2022-03-24T03:41:00Z</dcterms:modified>
</cp:coreProperties>
</file>