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9920" w14:textId="77777777" w:rsidR="003179F9" w:rsidRDefault="003179F9" w:rsidP="00615E48">
      <w:pPr>
        <w:pStyle w:val="Header"/>
        <w:spacing w:line="480" w:lineRule="auto"/>
      </w:pPr>
      <w:r>
        <w:t>Grant Bossa</w:t>
      </w:r>
    </w:p>
    <w:p w14:paraId="57450F14" w14:textId="77777777" w:rsidR="003179F9" w:rsidRDefault="003179F9" w:rsidP="00615E48">
      <w:pPr>
        <w:pStyle w:val="Header"/>
        <w:spacing w:line="480" w:lineRule="auto"/>
      </w:pPr>
      <w:r w:rsidRPr="004456D2">
        <w:t>Dr. Tammy Robertson Callahan Ph.D.</w:t>
      </w:r>
      <w:r>
        <w:tab/>
      </w:r>
    </w:p>
    <w:p w14:paraId="5E424488" w14:textId="77777777" w:rsidR="003179F9" w:rsidRDefault="003179F9" w:rsidP="00615E48">
      <w:pPr>
        <w:pStyle w:val="Header"/>
        <w:spacing w:line="480" w:lineRule="auto"/>
      </w:pPr>
      <w:r>
        <w:t>COSC 1350 NT</w:t>
      </w:r>
    </w:p>
    <w:p w14:paraId="15081969" w14:textId="0A46B191" w:rsidR="00EA679C" w:rsidRDefault="00EA679C" w:rsidP="00615E48">
      <w:pPr>
        <w:pStyle w:val="Header"/>
        <w:spacing w:line="480" w:lineRule="auto"/>
      </w:pPr>
      <w:r w:rsidRPr="00EA679C">
        <w:t>December 11, 2024</w:t>
      </w:r>
    </w:p>
    <w:p w14:paraId="6D13B946" w14:textId="77777777" w:rsidR="002D3B3F" w:rsidRPr="00D656E6" w:rsidRDefault="002D3B3F" w:rsidP="00D656E6">
      <w:pPr>
        <w:pStyle w:val="Title"/>
        <w:spacing w:after="0" w:line="480" w:lineRule="auto"/>
        <w:jc w:val="center"/>
        <w:rPr>
          <w:b/>
          <w:bCs/>
          <w:spacing w:val="-7"/>
          <w:kern w:val="0"/>
          <w:sz w:val="24"/>
          <w:szCs w:val="24"/>
          <w14:ligatures w14:val="none"/>
        </w:rPr>
      </w:pPr>
      <w:r w:rsidRPr="00D656E6">
        <w:rPr>
          <w:b/>
          <w:bCs/>
          <w:spacing w:val="-7"/>
          <w:kern w:val="0"/>
          <w:sz w:val="24"/>
          <w:szCs w:val="24"/>
          <w14:ligatures w14:val="none"/>
        </w:rPr>
        <w:t>Course Reflection Essay</w:t>
      </w:r>
    </w:p>
    <w:p w14:paraId="7D2C49A3" w14:textId="77777777" w:rsidR="00322271" w:rsidRPr="00924D2C" w:rsidRDefault="00322271" w:rsidP="00322271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Introduction</w:t>
      </w:r>
    </w:p>
    <w:p w14:paraId="1D1B9F5E" w14:textId="07AA20B3" w:rsidR="00083A37" w:rsidRDefault="000A4E9C" w:rsidP="00083A37">
      <w:pPr>
        <w:rPr>
          <w:b/>
          <w:bCs/>
        </w:rPr>
      </w:pPr>
      <w:r w:rsidRPr="00016FC3">
        <w:t>I have</w:t>
      </w:r>
      <w:r w:rsidR="00083A37" w:rsidRPr="00016FC3">
        <w:t xml:space="preserve"> been asked to describe five things that </w:t>
      </w:r>
      <w:r w:rsidRPr="00016FC3">
        <w:t>I have</w:t>
      </w:r>
      <w:r w:rsidR="00083A37" w:rsidRPr="00016FC3">
        <w:t xml:space="preserve"> learned in this class. </w:t>
      </w:r>
      <w:r w:rsidRPr="00016FC3">
        <w:t>I have</w:t>
      </w:r>
      <w:r w:rsidR="00083A37" w:rsidRPr="00016FC3">
        <w:t xml:space="preserve"> learned more than five things during this class,</w:t>
      </w:r>
      <w:r w:rsidR="00083A37">
        <w:t xml:space="preserve"> so it is </w:t>
      </w:r>
      <w:r w:rsidR="00083A37" w:rsidRPr="00016FC3">
        <w:t>hard to pick out the five top things. However, this is not insurmountable</w:t>
      </w:r>
      <w:r w:rsidR="00083A37">
        <w:t xml:space="preserve">, </w:t>
      </w:r>
      <w:r w:rsidR="00083A37" w:rsidRPr="00016FC3">
        <w:t xml:space="preserve">most of the things that I've learned that I'm mentioning in this paper are things that I can use to get a better job or using </w:t>
      </w:r>
      <w:r w:rsidR="00083A37">
        <w:t xml:space="preserve">for </w:t>
      </w:r>
      <w:r w:rsidR="00083A37" w:rsidRPr="00016FC3">
        <w:t>work or personal projects that I would like to be able to have programm</w:t>
      </w:r>
      <w:r w:rsidR="00083A37">
        <w:t>ed</w:t>
      </w:r>
      <w:r w:rsidR="00083A37" w:rsidRPr="00016FC3">
        <w:t xml:space="preserve"> for myself.</w:t>
      </w:r>
    </w:p>
    <w:p w14:paraId="10DDA184" w14:textId="77777777" w:rsidR="00615E48" w:rsidRPr="00A74446" w:rsidRDefault="00615E48" w:rsidP="00A74446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615E48">
        <w:rPr>
          <w:b/>
          <w:bCs/>
          <w:color w:val="auto"/>
          <w:kern w:val="0"/>
          <w:sz w:val="24"/>
          <w:szCs w:val="24"/>
          <w14:ligatures w14:val="none"/>
        </w:rPr>
        <w:t>1st Topic</w:t>
      </w:r>
    </w:p>
    <w:p w14:paraId="4F304212" w14:textId="06801127" w:rsidR="00851E78" w:rsidRDefault="001735FC" w:rsidP="00851E78">
      <w:r>
        <w:t xml:space="preserve">In this class, I was introduced to </w:t>
      </w:r>
      <w:r w:rsidR="0050137C">
        <w:t>Visual Studio</w:t>
      </w:r>
      <w:r w:rsidR="000A4E9C">
        <w:t xml:space="preserve">. </w:t>
      </w:r>
      <w:r w:rsidR="0050137C">
        <w:t xml:space="preserve">I have used a similar </w:t>
      </w:r>
      <w:r w:rsidR="00FB7DC7">
        <w:t xml:space="preserve">IDE </w:t>
      </w:r>
      <w:r w:rsidR="009324B4">
        <w:t>before but</w:t>
      </w:r>
      <w:r w:rsidR="00FB7DC7">
        <w:t xml:space="preserve"> am impressed with the advancements that this version has over </w:t>
      </w:r>
      <w:r w:rsidR="00B36030">
        <w:t xml:space="preserve">the previous ones. This is </w:t>
      </w:r>
      <w:r w:rsidR="000A4E9C">
        <w:t>easier</w:t>
      </w:r>
      <w:r w:rsidR="00B36030">
        <w:t xml:space="preserve"> to code with and not have to buy a separate IDE for each language that is being programmed for. </w:t>
      </w:r>
      <w:r w:rsidR="00CF0493">
        <w:t>I r</w:t>
      </w:r>
      <w:r w:rsidR="00B36030">
        <w:t>emember when</w:t>
      </w:r>
      <w:r w:rsidR="0050137C">
        <w:t xml:space="preserve"> </w:t>
      </w:r>
      <w:r w:rsidR="00CF0493">
        <w:t>you had Visual C, Visual Basic,</w:t>
      </w:r>
      <w:r w:rsidR="00D34AF9">
        <w:t xml:space="preserve"> and Java was being introduced. Each language needed its own space and software to program in. Linux and Unix still do to an extent </w:t>
      </w:r>
      <w:r w:rsidR="007B0F7F">
        <w:t>but with virtual desktops, that difference is closing as well.</w:t>
      </w:r>
    </w:p>
    <w:p w14:paraId="09637AD8" w14:textId="7EAD4CAF" w:rsidR="00851E78" w:rsidRDefault="00615C69" w:rsidP="00851E78">
      <w:r>
        <w:t>My main reason for having this as my first topic is that</w:t>
      </w:r>
      <w:r w:rsidR="003F7635">
        <w:t xml:space="preserve"> I can see </w:t>
      </w:r>
      <w:r w:rsidR="0025113E">
        <w:t xml:space="preserve">using it to </w:t>
      </w:r>
      <w:r w:rsidR="003F7635">
        <w:t>build</w:t>
      </w:r>
      <w:r w:rsidR="0025113E">
        <w:t xml:space="preserve"> </w:t>
      </w:r>
      <w:r w:rsidR="00851E78">
        <w:t xml:space="preserve">future </w:t>
      </w:r>
      <w:r w:rsidR="003F7635">
        <w:t>programs</w:t>
      </w:r>
      <w:r w:rsidR="00851E78">
        <w:t xml:space="preserve"> for income &amp; personal projects</w:t>
      </w:r>
      <w:r w:rsidR="0025113E">
        <w:t>.</w:t>
      </w:r>
    </w:p>
    <w:p w14:paraId="2189EE3E" w14:textId="77777777" w:rsidR="00615E48" w:rsidRDefault="00615E48" w:rsidP="00A74446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615E48">
        <w:rPr>
          <w:b/>
          <w:bCs/>
          <w:color w:val="auto"/>
          <w:kern w:val="0"/>
          <w:sz w:val="24"/>
          <w:szCs w:val="24"/>
          <w14:ligatures w14:val="none"/>
        </w:rPr>
        <w:t>2nd Topic</w:t>
      </w:r>
    </w:p>
    <w:p w14:paraId="681A3C33" w14:textId="247DCAF2" w:rsidR="00C91960" w:rsidRDefault="005C1558" w:rsidP="00C91960">
      <w:r>
        <w:t xml:space="preserve">Thanks to this class, I was introduced to </w:t>
      </w:r>
      <w:r w:rsidR="009324B4">
        <w:t>GitHub</w:t>
      </w:r>
      <w:r w:rsidR="00C43417">
        <w:t xml:space="preserve"> usage for development</w:t>
      </w:r>
      <w:r>
        <w:t xml:space="preserve">. Being able to tie in </w:t>
      </w:r>
      <w:r w:rsidR="000A4E9C">
        <w:t>a primary</w:t>
      </w:r>
      <w:r w:rsidR="006474B1">
        <w:t xml:space="preserve"> file on my system and a system on the network is nice enough by itself. </w:t>
      </w:r>
      <w:r w:rsidR="00671971">
        <w:t xml:space="preserve">This is </w:t>
      </w:r>
      <w:r w:rsidR="007674CB">
        <w:t>good for both version control</w:t>
      </w:r>
      <w:r w:rsidR="00A64B26">
        <w:t xml:space="preserve"> and being able to edit a file on the go while not in touch with my laptop</w:t>
      </w:r>
      <w:r w:rsidR="00C91960">
        <w:t xml:space="preserve">. There are times when I am working on location and may not have internet or have internet but </w:t>
      </w:r>
      <w:r w:rsidR="000A4E9C">
        <w:t>do not</w:t>
      </w:r>
      <w:r w:rsidR="00C91960">
        <w:t xml:space="preserve"> have my system. I can make changes </w:t>
      </w:r>
      <w:r w:rsidR="00EC7E43">
        <w:t>either way and if nothing else, have a place to store a brainstorm file for changes that need to be made or considered.</w:t>
      </w:r>
    </w:p>
    <w:p w14:paraId="44FC12F3" w14:textId="5D4BE9A3" w:rsidR="00C43417" w:rsidRPr="00615E48" w:rsidRDefault="004646A5" w:rsidP="00C43417">
      <w:r>
        <w:t>This functionality is why it is second on my list of most important things learned</w:t>
      </w:r>
      <w:r w:rsidR="00EC546E">
        <w:t xml:space="preserve"> in this class.</w:t>
      </w:r>
    </w:p>
    <w:p w14:paraId="43857739" w14:textId="77777777" w:rsidR="00615E48" w:rsidRDefault="00615E48" w:rsidP="00A74446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615E48">
        <w:rPr>
          <w:b/>
          <w:bCs/>
          <w:color w:val="auto"/>
          <w:kern w:val="0"/>
          <w:sz w:val="24"/>
          <w:szCs w:val="24"/>
          <w14:ligatures w14:val="none"/>
        </w:rPr>
        <w:t>3rd Topic</w:t>
      </w:r>
    </w:p>
    <w:p w14:paraId="6F40BAA8" w14:textId="760E83ED" w:rsidR="00C43417" w:rsidRDefault="00D51784" w:rsidP="00C43417">
      <w:r>
        <w:t xml:space="preserve">This next topic is something that I have heard about for years but have not had </w:t>
      </w:r>
      <w:r w:rsidR="000A4E9C">
        <w:t>a particularly good</w:t>
      </w:r>
      <w:r>
        <w:t xml:space="preserve"> understanding of until this class. T</w:t>
      </w:r>
      <w:r w:rsidR="00071FC6">
        <w:t xml:space="preserve">hat is </w:t>
      </w:r>
      <w:r w:rsidR="00EC546E">
        <w:t>CSS</w:t>
      </w:r>
      <w:r w:rsidR="00C43417">
        <w:t xml:space="preserve"> usage explained</w:t>
      </w:r>
      <w:r w:rsidR="00071FC6">
        <w:t>. Thank you for that!</w:t>
      </w:r>
    </w:p>
    <w:p w14:paraId="2145BF03" w14:textId="1128C576" w:rsidR="00C43417" w:rsidRDefault="00733817" w:rsidP="00C43417">
      <w:r>
        <w:t xml:space="preserve">I like the usage that we had with the personal page and adding more forms and pages to the original but being able to have a centralized location for </w:t>
      </w:r>
      <w:r w:rsidR="002E1910">
        <w:t>formatting and being able to change an entire webpage by modifying a single file is really smart.</w:t>
      </w:r>
    </w:p>
    <w:p w14:paraId="20FC59AB" w14:textId="641FB813" w:rsidR="00C43417" w:rsidRPr="00615E48" w:rsidRDefault="00C86A63" w:rsidP="00C43417">
      <w:r>
        <w:t xml:space="preserve">I have looked at </w:t>
      </w:r>
      <w:proofErr w:type="gramStart"/>
      <w:r>
        <w:t>a few</w:t>
      </w:r>
      <w:proofErr w:type="gramEnd"/>
      <w:r>
        <w:t xml:space="preserve"> </w:t>
      </w:r>
      <w:r w:rsidR="00692611">
        <w:t>assorted styles</w:t>
      </w:r>
      <w:r>
        <w:t xml:space="preserve"> and have not had to deal with CSS much in m</w:t>
      </w:r>
      <w:r w:rsidR="00E655F8">
        <w:t xml:space="preserve">y work experience. Most of that already had a format that was being used and it was just as simple to copy and paste the formatting </w:t>
      </w:r>
      <w:r w:rsidR="000A4E9C">
        <w:t>to</w:t>
      </w:r>
      <w:r w:rsidR="00E655F8">
        <w:t xml:space="preserve"> get the forms to work</w:t>
      </w:r>
      <w:r w:rsidR="000A4E9C">
        <w:t xml:space="preserve">. </w:t>
      </w:r>
      <w:r w:rsidR="00E655F8">
        <w:t xml:space="preserve">The ability to modify a forms format separately while maintaining a central location is a boon to any future </w:t>
      </w:r>
      <w:r w:rsidR="001B7609">
        <w:t>webpages or web work that I will be involved in the future.</w:t>
      </w:r>
    </w:p>
    <w:p w14:paraId="723B901C" w14:textId="77777777" w:rsidR="00615E48" w:rsidRDefault="00615E48" w:rsidP="00A74446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615E48">
        <w:rPr>
          <w:b/>
          <w:bCs/>
          <w:color w:val="auto"/>
          <w:kern w:val="0"/>
          <w:sz w:val="24"/>
          <w:szCs w:val="24"/>
          <w14:ligatures w14:val="none"/>
        </w:rPr>
        <w:t>4th Topic</w:t>
      </w:r>
    </w:p>
    <w:p w14:paraId="411B5127" w14:textId="6EC1F23F" w:rsidR="00C43417" w:rsidRDefault="001A7E9A" w:rsidP="00C43417">
      <w:r>
        <w:t>Along with the CSS, I have begun to learn where JavaScript</w:t>
      </w:r>
      <w:r w:rsidR="00C43417">
        <w:t xml:space="preserve"> </w:t>
      </w:r>
      <w:r>
        <w:t>can enhance a webpage or HTML page</w:t>
      </w:r>
      <w:r w:rsidR="0044379D">
        <w:t xml:space="preserve"> by its inclusion. It is </w:t>
      </w:r>
      <w:r w:rsidR="00C43417">
        <w:t>eas</w:t>
      </w:r>
      <w:r w:rsidR="0044379D">
        <w:t>y</w:t>
      </w:r>
      <w:r w:rsidR="00C43417">
        <w:t xml:space="preserve"> to use and implement</w:t>
      </w:r>
      <w:r w:rsidR="0044379D">
        <w:t xml:space="preserve">, while maintaining a </w:t>
      </w:r>
      <w:r w:rsidR="00914838">
        <w:t xml:space="preserve">separate place for code instead of having </w:t>
      </w:r>
      <w:r w:rsidR="00945924">
        <w:t xml:space="preserve">to search </w:t>
      </w:r>
      <w:r w:rsidR="00914838">
        <w:t>each HTML document</w:t>
      </w:r>
      <w:r w:rsidR="00945924">
        <w:t xml:space="preserve"> for changes involving that page. In addition, </w:t>
      </w:r>
      <w:r w:rsidR="00262F1B">
        <w:t>having a central location / file makes it easier to manage and modify.</w:t>
      </w:r>
    </w:p>
    <w:p w14:paraId="391BC798" w14:textId="44FDF87D" w:rsidR="00674DD0" w:rsidRDefault="00674DD0" w:rsidP="00C43417">
      <w:r>
        <w:t>I am sure that there are programmers out there that want to combine code w</w:t>
      </w:r>
      <w:r w:rsidR="00593453">
        <w:t xml:space="preserve">ith their HTML </w:t>
      </w:r>
      <w:r w:rsidR="00ED0D9A">
        <w:t>page,</w:t>
      </w:r>
      <w:r w:rsidR="00593453">
        <w:t xml:space="preserve"> and they can continue to do that. </w:t>
      </w:r>
      <w:r w:rsidR="003B77D3">
        <w:t>I</w:t>
      </w:r>
      <w:r w:rsidR="00593453">
        <w:t xml:space="preserve"> have had to debug spaghetti </w:t>
      </w:r>
      <w:r w:rsidR="00ED0D9A">
        <w:t>code</w:t>
      </w:r>
      <w:r w:rsidR="00812F28">
        <w:t>.</w:t>
      </w:r>
      <w:r w:rsidR="00ED0D9A">
        <w:t xml:space="preserve"> I</w:t>
      </w:r>
      <w:r w:rsidR="00593453">
        <w:t xml:space="preserve"> liken combi</w:t>
      </w:r>
      <w:r w:rsidR="00531DD9">
        <w:t xml:space="preserve">ned files </w:t>
      </w:r>
      <w:r w:rsidR="00331F6F">
        <w:t xml:space="preserve">to </w:t>
      </w:r>
      <w:r w:rsidR="00531DD9">
        <w:t xml:space="preserve">just that. Easy to find in a small, </w:t>
      </w:r>
      <w:r w:rsidR="003B77D3">
        <w:t>3-to-5-page</w:t>
      </w:r>
      <w:r w:rsidR="00531DD9">
        <w:t xml:space="preserve"> system,</w:t>
      </w:r>
      <w:r>
        <w:t xml:space="preserve"> </w:t>
      </w:r>
      <w:r w:rsidR="00B52E0B">
        <w:t xml:space="preserve">but </w:t>
      </w:r>
      <w:r w:rsidR="000A4E9C">
        <w:t>I am</w:t>
      </w:r>
      <w:r w:rsidR="00B52E0B">
        <w:t xml:space="preserve"> guessing that in production, there are many more pages that will be necessary and having to search each one to find how they relate to each other </w:t>
      </w:r>
      <w:r w:rsidR="00331F6F">
        <w:t>is just asking for Prego</w:t>
      </w:r>
      <w:r w:rsidR="006A6829">
        <w:t>, Extra Chunky.</w:t>
      </w:r>
    </w:p>
    <w:p w14:paraId="72146A2B" w14:textId="77777777" w:rsidR="00615E48" w:rsidRPr="00615E48" w:rsidRDefault="00615E48" w:rsidP="00A74446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615E48">
        <w:rPr>
          <w:b/>
          <w:bCs/>
          <w:color w:val="auto"/>
          <w:kern w:val="0"/>
          <w:sz w:val="24"/>
          <w:szCs w:val="24"/>
          <w14:ligatures w14:val="none"/>
        </w:rPr>
        <w:t>5th Topic</w:t>
      </w:r>
    </w:p>
    <w:p w14:paraId="11F9F8BE" w14:textId="3F33C162" w:rsidR="00C43417" w:rsidRDefault="006A6829" w:rsidP="00C43417">
      <w:r>
        <w:t xml:space="preserve">The last thing that makes it into the top </w:t>
      </w:r>
      <w:r w:rsidR="000A4E9C">
        <w:t>five</w:t>
      </w:r>
      <w:r>
        <w:t xml:space="preserve"> for this class, is the </w:t>
      </w:r>
      <w:r w:rsidR="003D25C8">
        <w:t xml:space="preserve">Breakout </w:t>
      </w:r>
      <w:r w:rsidR="00C43417">
        <w:t>game processing</w:t>
      </w:r>
      <w:r w:rsidR="003D25C8">
        <w:t>.</w:t>
      </w:r>
      <w:r w:rsidR="00DD52BD">
        <w:t xml:space="preserve"> It was </w:t>
      </w:r>
      <w:r w:rsidR="00C43417">
        <w:t>easier than I would have thought</w:t>
      </w:r>
      <w:r w:rsidR="00DD52BD">
        <w:t xml:space="preserve"> </w:t>
      </w:r>
      <w:r w:rsidR="00352AD1">
        <w:t>to</w:t>
      </w:r>
      <w:r w:rsidR="00DD52BD">
        <w:t xml:space="preserve"> build and modify. I </w:t>
      </w:r>
      <w:r w:rsidR="00C43417">
        <w:t>still want to improve</w:t>
      </w:r>
      <w:r w:rsidR="00DD52BD">
        <w:t xml:space="preserve"> the class version</w:t>
      </w:r>
      <w:r w:rsidR="00C43417">
        <w:t xml:space="preserve"> for granddaughters</w:t>
      </w:r>
      <w:r w:rsidR="00DD52BD">
        <w:t>. They loved</w:t>
      </w:r>
      <w:r w:rsidR="00604330">
        <w:t xml:space="preserve"> being able to play it while they were here.</w:t>
      </w:r>
      <w:r w:rsidR="005A13A5">
        <w:t xml:space="preserve"> Shown below is Brookly</w:t>
      </w:r>
      <w:r w:rsidR="00352AD1">
        <w:t>n</w:t>
      </w:r>
      <w:r w:rsidR="005A13A5">
        <w:t xml:space="preserve"> </w:t>
      </w:r>
      <w:r w:rsidR="00B152E1">
        <w:t xml:space="preserve">before watching me change the level to </w:t>
      </w:r>
      <w:r w:rsidR="00352AD1">
        <w:t>“</w:t>
      </w:r>
      <w:r w:rsidR="00B152E1">
        <w:t>Brooklyn’s Level</w:t>
      </w:r>
      <w:r w:rsidR="000A4E9C">
        <w:t>.”</w:t>
      </w:r>
      <w:r w:rsidR="00A92B98">
        <w:t xml:space="preserve"> She is seven in January and loved seeing the code next to the screen</w:t>
      </w:r>
      <w:r w:rsidR="00B23200">
        <w:t>. We changed the size and speed of the ball and decided to incorporate the changes per level</w:t>
      </w:r>
      <w:r w:rsidR="000A4E9C">
        <w:t xml:space="preserve">. </w:t>
      </w:r>
      <w:r w:rsidR="003F5522">
        <w:t>She died after getting to level 3. She needed a pause button as her parents kept calling her after she got to level 2</w:t>
      </w:r>
      <w:r w:rsidR="0046732C">
        <w:t xml:space="preserve">. She </w:t>
      </w:r>
      <w:r w:rsidR="003F5522">
        <w:t xml:space="preserve">was </w:t>
      </w:r>
      <w:r w:rsidR="0046732C">
        <w:t xml:space="preserve">also </w:t>
      </w:r>
      <w:r w:rsidR="003F5522">
        <w:t xml:space="preserve">frustrated every time she got to </w:t>
      </w:r>
      <w:r w:rsidR="00352AD1">
        <w:t>level three, she had to go.</w:t>
      </w:r>
      <w:r w:rsidR="00FA1092">
        <w:t xml:space="preserve"> Seeing her smile is enough to elevate this to the top.</w:t>
      </w:r>
    </w:p>
    <w:p w14:paraId="0708B38A" w14:textId="2ACC4508" w:rsidR="0015221E" w:rsidRPr="00615E48" w:rsidRDefault="005A13A5" w:rsidP="00C43417">
      <w:r w:rsidRPr="005A13A5">
        <w:drawing>
          <wp:inline distT="0" distB="0" distL="0" distR="0" wp14:anchorId="79810371" wp14:editId="031EE12E">
            <wp:extent cx="2867025" cy="2888622"/>
            <wp:effectExtent l="0" t="0" r="0" b="6985"/>
            <wp:docPr id="16007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67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7D78" w14:textId="77777777" w:rsidR="00E241E6" w:rsidRPr="00B53AFB" w:rsidRDefault="00E241E6" w:rsidP="00E241E6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B53AFB">
        <w:rPr>
          <w:b/>
          <w:bCs/>
          <w:color w:val="auto"/>
          <w:kern w:val="0"/>
          <w:sz w:val="24"/>
          <w:szCs w:val="24"/>
          <w14:ligatures w14:val="none"/>
        </w:rPr>
        <w:t>Conclusion</w:t>
      </w:r>
    </w:p>
    <w:p w14:paraId="2A28D367" w14:textId="791DAD47" w:rsidR="00A0272A" w:rsidRPr="000B2F02" w:rsidRDefault="00FA1092" w:rsidP="00E241E6">
      <w:r>
        <w:t>Everything considered, I learned a lot in this class and am glad that we worked out some of the bugs and hopefully can continue learning more in the upcoming semesters</w:t>
      </w:r>
      <w:r w:rsidR="000A4E9C">
        <w:t xml:space="preserve">. </w:t>
      </w:r>
      <w:r w:rsidR="00315174">
        <w:t xml:space="preserve">I appreciate the time it takes to get all the projects together and </w:t>
      </w:r>
      <w:r w:rsidR="00E16CE9">
        <w:t xml:space="preserve">still have time to grade them and answer all the questions that inevitably are asked over and over. </w:t>
      </w:r>
      <w:r w:rsidR="00D96860">
        <w:t>Thank you so much for your instruction and I will see more of you next semester.</w:t>
      </w:r>
    </w:p>
    <w:sectPr w:rsidR="00A0272A" w:rsidRPr="000B2F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79863" w14:textId="77777777" w:rsidR="00190C85" w:rsidRDefault="00190C85" w:rsidP="00F122CB">
      <w:pPr>
        <w:spacing w:line="240" w:lineRule="auto"/>
      </w:pPr>
      <w:r>
        <w:separator/>
      </w:r>
    </w:p>
  </w:endnote>
  <w:endnote w:type="continuationSeparator" w:id="0">
    <w:p w14:paraId="405DBDD2" w14:textId="77777777" w:rsidR="00190C85" w:rsidRDefault="00190C85" w:rsidP="00F12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723BB" w14:textId="77777777" w:rsidR="00190C85" w:rsidRDefault="00190C85" w:rsidP="00F122CB">
      <w:pPr>
        <w:spacing w:line="240" w:lineRule="auto"/>
      </w:pPr>
      <w:r>
        <w:separator/>
      </w:r>
    </w:p>
  </w:footnote>
  <w:footnote w:type="continuationSeparator" w:id="0">
    <w:p w14:paraId="467070D0" w14:textId="77777777" w:rsidR="00190C85" w:rsidRDefault="00190C85" w:rsidP="00F12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78FE8" w14:textId="7C84D93E" w:rsidR="002E24A9" w:rsidRDefault="00657A4C" w:rsidP="00657A4C">
    <w:pPr>
      <w:pStyle w:val="Header"/>
      <w:spacing w:line="480" w:lineRule="auto"/>
    </w:pPr>
    <w:r>
      <w:t>COSC 1350 NT</w:t>
    </w:r>
    <w:r w:rsidR="002E24A9">
      <w:tab/>
    </w:r>
    <w:r w:rsidR="002E24A9">
      <w:tab/>
      <w:t xml:space="preserve">Bossa </w:t>
    </w:r>
    <w:r w:rsidR="002E24A9">
      <w:fldChar w:fldCharType="begin"/>
    </w:r>
    <w:r w:rsidR="002E24A9">
      <w:instrText xml:space="preserve"> PAGE  \* Arabic  \* MERGEFORMAT </w:instrText>
    </w:r>
    <w:r w:rsidR="002E24A9">
      <w:fldChar w:fldCharType="separate"/>
    </w:r>
    <w:r w:rsidR="002E24A9">
      <w:t>1</w:t>
    </w:r>
    <w:r w:rsidR="002E24A9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B4"/>
    <w:rsid w:val="00022CB3"/>
    <w:rsid w:val="00071FC6"/>
    <w:rsid w:val="00083A37"/>
    <w:rsid w:val="000A4E9C"/>
    <w:rsid w:val="000B2F02"/>
    <w:rsid w:val="00117B53"/>
    <w:rsid w:val="0015221E"/>
    <w:rsid w:val="001735FC"/>
    <w:rsid w:val="00190C85"/>
    <w:rsid w:val="001A7E9A"/>
    <w:rsid w:val="001B1023"/>
    <w:rsid w:val="001B7609"/>
    <w:rsid w:val="001C472C"/>
    <w:rsid w:val="0025113E"/>
    <w:rsid w:val="00262F1B"/>
    <w:rsid w:val="002D3B3F"/>
    <w:rsid w:val="002E1910"/>
    <w:rsid w:val="002E24A9"/>
    <w:rsid w:val="00315174"/>
    <w:rsid w:val="003179F9"/>
    <w:rsid w:val="00322271"/>
    <w:rsid w:val="00331F6F"/>
    <w:rsid w:val="00352AD1"/>
    <w:rsid w:val="00362128"/>
    <w:rsid w:val="003B77D3"/>
    <w:rsid w:val="003D25C8"/>
    <w:rsid w:val="003E3FC4"/>
    <w:rsid w:val="003F5522"/>
    <w:rsid w:val="003F7635"/>
    <w:rsid w:val="0044379D"/>
    <w:rsid w:val="004646A5"/>
    <w:rsid w:val="0046732C"/>
    <w:rsid w:val="0050137C"/>
    <w:rsid w:val="00531DD9"/>
    <w:rsid w:val="00593453"/>
    <w:rsid w:val="005A13A5"/>
    <w:rsid w:val="005C1558"/>
    <w:rsid w:val="00604330"/>
    <w:rsid w:val="00615C69"/>
    <w:rsid w:val="00615E48"/>
    <w:rsid w:val="006474B1"/>
    <w:rsid w:val="00657A4C"/>
    <w:rsid w:val="00671971"/>
    <w:rsid w:val="00674DD0"/>
    <w:rsid w:val="00692611"/>
    <w:rsid w:val="006A10C8"/>
    <w:rsid w:val="006A6829"/>
    <w:rsid w:val="00733817"/>
    <w:rsid w:val="00751BC9"/>
    <w:rsid w:val="007674CB"/>
    <w:rsid w:val="007B0F7F"/>
    <w:rsid w:val="00805648"/>
    <w:rsid w:val="00812F28"/>
    <w:rsid w:val="00851E78"/>
    <w:rsid w:val="00874F5B"/>
    <w:rsid w:val="0088284A"/>
    <w:rsid w:val="00914838"/>
    <w:rsid w:val="009324B4"/>
    <w:rsid w:val="00945924"/>
    <w:rsid w:val="00A0272A"/>
    <w:rsid w:val="00A64B26"/>
    <w:rsid w:val="00A74446"/>
    <w:rsid w:val="00A92B98"/>
    <w:rsid w:val="00B152E1"/>
    <w:rsid w:val="00B23200"/>
    <w:rsid w:val="00B36030"/>
    <w:rsid w:val="00B52E0B"/>
    <w:rsid w:val="00BC673B"/>
    <w:rsid w:val="00C311FF"/>
    <w:rsid w:val="00C43417"/>
    <w:rsid w:val="00C86A63"/>
    <w:rsid w:val="00C86DD3"/>
    <w:rsid w:val="00C91960"/>
    <w:rsid w:val="00CF0493"/>
    <w:rsid w:val="00D34AF9"/>
    <w:rsid w:val="00D51784"/>
    <w:rsid w:val="00D656E6"/>
    <w:rsid w:val="00D96860"/>
    <w:rsid w:val="00DD52BD"/>
    <w:rsid w:val="00DF6C92"/>
    <w:rsid w:val="00E16CE9"/>
    <w:rsid w:val="00E241E6"/>
    <w:rsid w:val="00E376B4"/>
    <w:rsid w:val="00E655F8"/>
    <w:rsid w:val="00E9671B"/>
    <w:rsid w:val="00EA679C"/>
    <w:rsid w:val="00EC546E"/>
    <w:rsid w:val="00EC7E43"/>
    <w:rsid w:val="00ED0D9A"/>
    <w:rsid w:val="00F122CB"/>
    <w:rsid w:val="00FA1092"/>
    <w:rsid w:val="00FB1E95"/>
    <w:rsid w:val="00F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31CE"/>
  <w15:chartTrackingRefBased/>
  <w15:docId w15:val="{E7E35576-7B86-4501-9C3C-852BE76E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23"/>
    <w:pPr>
      <w:spacing w:after="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6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6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6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6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6B4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6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22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2CB"/>
  </w:style>
  <w:style w:type="paragraph" w:styleId="Footer">
    <w:name w:val="footer"/>
    <w:basedOn w:val="Normal"/>
    <w:link w:val="FooterChar"/>
    <w:uiPriority w:val="99"/>
    <w:unhideWhenUsed/>
    <w:rsid w:val="00F122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Bossa</dc:creator>
  <cp:keywords/>
  <dc:description/>
  <cp:lastModifiedBy>Grant Bossa</cp:lastModifiedBy>
  <cp:revision>87</cp:revision>
  <dcterms:created xsi:type="dcterms:W3CDTF">2024-12-04T22:30:00Z</dcterms:created>
  <dcterms:modified xsi:type="dcterms:W3CDTF">2024-12-12T03:23:00Z</dcterms:modified>
</cp:coreProperties>
</file>