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550" w:rsidRDefault="00E55550" w:rsidP="002B714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A56DB" w:rsidRPr="006E379C" w:rsidRDefault="000A56DB" w:rsidP="000A56D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379C">
        <w:rPr>
          <w:rFonts w:ascii="Times New Roman" w:hAnsi="Times New Roman" w:cs="Times New Roman"/>
          <w:b/>
          <w:sz w:val="28"/>
          <w:szCs w:val="28"/>
        </w:rPr>
        <w:t>План</w:t>
      </w:r>
    </w:p>
    <w:p w:rsidR="006E17C3" w:rsidRDefault="000A56DB" w:rsidP="000A56D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379C">
        <w:rPr>
          <w:rFonts w:ascii="Times New Roman" w:hAnsi="Times New Roman" w:cs="Times New Roman"/>
          <w:b/>
          <w:sz w:val="28"/>
          <w:szCs w:val="28"/>
        </w:rPr>
        <w:t xml:space="preserve">мероприятий по повышению качества подготовки выпускников </w:t>
      </w:r>
    </w:p>
    <w:p w:rsidR="006E17C3" w:rsidRDefault="000A56DB" w:rsidP="000A56D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379C">
        <w:rPr>
          <w:rFonts w:ascii="Times New Roman" w:hAnsi="Times New Roman" w:cs="Times New Roman"/>
          <w:b/>
          <w:sz w:val="28"/>
          <w:szCs w:val="28"/>
        </w:rPr>
        <w:t>11</w:t>
      </w:r>
      <w:r w:rsidR="00674836">
        <w:rPr>
          <w:rFonts w:ascii="Times New Roman" w:hAnsi="Times New Roman" w:cs="Times New Roman"/>
          <w:b/>
          <w:sz w:val="28"/>
          <w:szCs w:val="28"/>
        </w:rPr>
        <w:t>-</w:t>
      </w:r>
      <w:r w:rsidRPr="006E379C">
        <w:rPr>
          <w:rFonts w:ascii="Times New Roman" w:hAnsi="Times New Roman" w:cs="Times New Roman"/>
          <w:b/>
          <w:sz w:val="28"/>
          <w:szCs w:val="28"/>
        </w:rPr>
        <w:t xml:space="preserve">х классов общеобразовательных </w:t>
      </w:r>
      <w:r w:rsidR="00674836">
        <w:rPr>
          <w:rFonts w:ascii="Times New Roman" w:hAnsi="Times New Roman" w:cs="Times New Roman"/>
          <w:b/>
          <w:sz w:val="28"/>
          <w:szCs w:val="28"/>
        </w:rPr>
        <w:t>организаций</w:t>
      </w:r>
      <w:r w:rsidR="003F0C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56DB" w:rsidRPr="006E379C" w:rsidRDefault="000A56DB" w:rsidP="000A56D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379C">
        <w:rPr>
          <w:rFonts w:ascii="Times New Roman" w:hAnsi="Times New Roman" w:cs="Times New Roman"/>
          <w:b/>
          <w:sz w:val="28"/>
          <w:szCs w:val="28"/>
        </w:rPr>
        <w:t>города Благовещенска</w:t>
      </w:r>
    </w:p>
    <w:p w:rsidR="000A56DB" w:rsidRPr="006E379C" w:rsidRDefault="00674836" w:rsidP="000A56D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государственной итоговой</w:t>
      </w:r>
      <w:r w:rsidR="000A56DB" w:rsidRPr="006E379C">
        <w:rPr>
          <w:rFonts w:ascii="Times New Roman" w:hAnsi="Times New Roman" w:cs="Times New Roman"/>
          <w:b/>
          <w:sz w:val="28"/>
          <w:szCs w:val="28"/>
        </w:rPr>
        <w:t xml:space="preserve"> аттестации </w:t>
      </w:r>
    </w:p>
    <w:p w:rsidR="000A56DB" w:rsidRDefault="00105C4A" w:rsidP="000A56D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CF6C8D">
        <w:rPr>
          <w:rFonts w:ascii="Times New Roman" w:hAnsi="Times New Roman" w:cs="Times New Roman"/>
          <w:b/>
          <w:sz w:val="28"/>
          <w:szCs w:val="28"/>
        </w:rPr>
        <w:t>20</w:t>
      </w:r>
      <w:r w:rsidR="006E17C3">
        <w:rPr>
          <w:rFonts w:ascii="Times New Roman" w:hAnsi="Times New Roman" w:cs="Times New Roman"/>
          <w:b/>
          <w:sz w:val="28"/>
          <w:szCs w:val="28"/>
        </w:rPr>
        <w:t>20</w:t>
      </w:r>
      <w:r w:rsidR="000A56DB" w:rsidRPr="006E379C">
        <w:rPr>
          <w:rFonts w:ascii="Times New Roman" w:hAnsi="Times New Roman" w:cs="Times New Roman"/>
          <w:b/>
          <w:sz w:val="28"/>
          <w:szCs w:val="28"/>
        </w:rPr>
        <w:t>/</w:t>
      </w:r>
      <w:r w:rsidR="00D67165">
        <w:rPr>
          <w:rFonts w:ascii="Times New Roman" w:hAnsi="Times New Roman" w:cs="Times New Roman"/>
          <w:b/>
          <w:sz w:val="28"/>
          <w:szCs w:val="28"/>
        </w:rPr>
        <w:t>2</w:t>
      </w:r>
      <w:r w:rsidR="006E17C3">
        <w:rPr>
          <w:rFonts w:ascii="Times New Roman" w:hAnsi="Times New Roman" w:cs="Times New Roman"/>
          <w:b/>
          <w:sz w:val="28"/>
          <w:szCs w:val="28"/>
        </w:rPr>
        <w:t>1</w:t>
      </w:r>
      <w:r w:rsidR="000A56DB" w:rsidRPr="006E379C">
        <w:rPr>
          <w:rFonts w:ascii="Times New Roman" w:hAnsi="Times New Roman" w:cs="Times New Roman"/>
          <w:b/>
          <w:sz w:val="28"/>
          <w:szCs w:val="28"/>
        </w:rPr>
        <w:t>учебном году</w:t>
      </w:r>
    </w:p>
    <w:p w:rsidR="00D2555B" w:rsidRPr="00D2555B" w:rsidRDefault="00D2555B" w:rsidP="002B0DF1">
      <w:pPr>
        <w:pStyle w:val="a3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9884" w:type="dxa"/>
        <w:tblLayout w:type="fixed"/>
        <w:tblLook w:val="04A0" w:firstRow="1" w:lastRow="0" w:firstColumn="1" w:lastColumn="0" w:noHBand="0" w:noVBand="1"/>
      </w:tblPr>
      <w:tblGrid>
        <w:gridCol w:w="559"/>
        <w:gridCol w:w="3944"/>
        <w:gridCol w:w="147"/>
        <w:gridCol w:w="2488"/>
        <w:gridCol w:w="2746"/>
      </w:tblGrid>
      <w:tr w:rsidR="00A34E57" w:rsidRPr="00877D59" w:rsidTr="00A71623">
        <w:trPr>
          <w:trHeight w:val="285"/>
          <w:tblHeader/>
        </w:trPr>
        <w:tc>
          <w:tcPr>
            <w:tcW w:w="559" w:type="dxa"/>
          </w:tcPr>
          <w:p w:rsidR="0019519B" w:rsidRPr="00877D59" w:rsidRDefault="0019519B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44" w:type="dxa"/>
          </w:tcPr>
          <w:p w:rsidR="0019519B" w:rsidRPr="00877D59" w:rsidRDefault="0019519B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</w:p>
        </w:tc>
        <w:tc>
          <w:tcPr>
            <w:tcW w:w="2635" w:type="dxa"/>
            <w:gridSpan w:val="2"/>
          </w:tcPr>
          <w:p w:rsidR="0019519B" w:rsidRPr="00877D59" w:rsidRDefault="0019519B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  <w:r w:rsidR="00C42945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исполнения</w:t>
            </w:r>
          </w:p>
        </w:tc>
        <w:tc>
          <w:tcPr>
            <w:tcW w:w="2746" w:type="dxa"/>
          </w:tcPr>
          <w:p w:rsidR="0019519B" w:rsidRPr="00877D59" w:rsidRDefault="0019519B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Ответственные</w:t>
            </w:r>
          </w:p>
        </w:tc>
      </w:tr>
      <w:tr w:rsidR="0019519B" w:rsidRPr="00877D59" w:rsidTr="00877D59">
        <w:trPr>
          <w:trHeight w:val="442"/>
        </w:trPr>
        <w:tc>
          <w:tcPr>
            <w:tcW w:w="9884" w:type="dxa"/>
            <w:gridSpan w:val="5"/>
          </w:tcPr>
          <w:p w:rsidR="00BD716D" w:rsidRPr="00877D59" w:rsidRDefault="00D67165" w:rsidP="00B73A99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Информационно-</w:t>
            </w:r>
            <w:r w:rsidR="0019519B" w:rsidRPr="00877D59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организационная работа</w:t>
            </w:r>
            <w:r w:rsidR="00C42945" w:rsidRPr="00877D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 административным составом</w:t>
            </w:r>
          </w:p>
        </w:tc>
      </w:tr>
      <w:tr w:rsidR="00635EA7" w:rsidRPr="00877D59" w:rsidTr="00A71623">
        <w:trPr>
          <w:trHeight w:val="1413"/>
        </w:trPr>
        <w:tc>
          <w:tcPr>
            <w:tcW w:w="559" w:type="dxa"/>
          </w:tcPr>
          <w:p w:rsidR="00EE5FAE" w:rsidRPr="00877D59" w:rsidRDefault="00B73A99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44" w:type="dxa"/>
          </w:tcPr>
          <w:p w:rsidR="00EE5FAE" w:rsidRDefault="00EE5FAE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</w:t>
            </w:r>
            <w:r w:rsidR="002422DC" w:rsidRPr="00877D59">
              <w:rPr>
                <w:rFonts w:ascii="Times New Roman" w:hAnsi="Times New Roman" w:cs="Times New Roman"/>
                <w:sz w:val="24"/>
                <w:szCs w:val="24"/>
              </w:rPr>
              <w:t>совещаний</w:t>
            </w:r>
            <w:r w:rsidR="0085581B">
              <w:rPr>
                <w:rFonts w:ascii="Times New Roman" w:hAnsi="Times New Roman" w:cs="Times New Roman"/>
                <w:sz w:val="24"/>
                <w:szCs w:val="24"/>
              </w:rPr>
              <w:t>, семинаров:</w:t>
            </w:r>
          </w:p>
          <w:p w:rsidR="0085581B" w:rsidRPr="00877D59" w:rsidRDefault="0085581B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Анализ проблем ЕГЭ на августовском совещании </w:t>
            </w:r>
          </w:p>
          <w:p w:rsidR="00EE5FAE" w:rsidRPr="00877D59" w:rsidRDefault="0085581B" w:rsidP="0085581B">
            <w:pPr>
              <w:pStyle w:val="a3"/>
              <w:tabs>
                <w:tab w:val="left" w:pos="575"/>
                <w:tab w:val="left" w:pos="85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5440E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E7FBB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>Организацио</w:t>
            </w:r>
            <w:r w:rsidR="002422DC" w:rsidRPr="00877D59">
              <w:rPr>
                <w:rFonts w:ascii="Times New Roman" w:hAnsi="Times New Roman" w:cs="Times New Roman"/>
                <w:sz w:val="24"/>
                <w:szCs w:val="24"/>
              </w:rPr>
              <w:t>нная схема проведения ЕГЭ в 20</w:t>
            </w:r>
            <w:r w:rsidR="00A145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716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году»</w:t>
            </w:r>
            <w:r w:rsidR="00685D8D" w:rsidRPr="00877D5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85D8D" w:rsidRPr="00877D59" w:rsidRDefault="00722C4E" w:rsidP="00A71623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>. «Подготовк</w:t>
            </w:r>
            <w:r w:rsidR="00CF6C8D" w:rsidRPr="00877D5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2422DC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ППЭ для проведения 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>ГИА</w:t>
            </w:r>
            <w:r w:rsidR="002422DC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в 20</w:t>
            </w:r>
            <w:r w:rsidR="00A7162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году»</w:t>
            </w:r>
          </w:p>
        </w:tc>
        <w:tc>
          <w:tcPr>
            <w:tcW w:w="2635" w:type="dxa"/>
            <w:gridSpan w:val="2"/>
          </w:tcPr>
          <w:p w:rsidR="00A71623" w:rsidRDefault="00A71623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81B" w:rsidRDefault="0059558D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август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года</w:t>
            </w:r>
          </w:p>
          <w:p w:rsidR="0085581B" w:rsidRDefault="0085581B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5FAE" w:rsidRPr="00877D59" w:rsidRDefault="002422DC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A145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716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  <w:p w:rsidR="00BD716D" w:rsidRDefault="00BD716D" w:rsidP="0067483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D8D" w:rsidRPr="00877D59" w:rsidRDefault="00EE5FAE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8743A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22DC" w:rsidRPr="00877D5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A145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716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  <w:r w:rsidR="00685D8D" w:rsidRPr="00877D5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746" w:type="dxa"/>
            <w:vAlign w:val="center"/>
          </w:tcPr>
          <w:p w:rsidR="00EE5FAE" w:rsidRPr="00877D59" w:rsidRDefault="00EE5FAE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управление образования города</w:t>
            </w:r>
          </w:p>
        </w:tc>
      </w:tr>
      <w:tr w:rsidR="00B13736" w:rsidRPr="00877D59" w:rsidTr="00A71623">
        <w:trPr>
          <w:trHeight w:val="2255"/>
        </w:trPr>
        <w:tc>
          <w:tcPr>
            <w:tcW w:w="559" w:type="dxa"/>
          </w:tcPr>
          <w:p w:rsidR="00EE5FAE" w:rsidRPr="00877D59" w:rsidRDefault="00B73A99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44" w:type="dxa"/>
          </w:tcPr>
          <w:p w:rsidR="0078743A" w:rsidRPr="00877D59" w:rsidRDefault="00685D8D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Представление вопросов подготовки, организаци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>и и проведения государственной итоговой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аттестации на </w:t>
            </w:r>
            <w:r w:rsidR="00105C4A" w:rsidRPr="00877D59">
              <w:rPr>
                <w:rFonts w:ascii="Times New Roman" w:hAnsi="Times New Roman" w:cs="Times New Roman"/>
                <w:sz w:val="24"/>
                <w:szCs w:val="24"/>
              </w:rPr>
              <w:t>совещании</w:t>
            </w:r>
            <w:r w:rsidR="003F0C50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руководителей общеобразовательных 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>организаций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C57D6" w:rsidRPr="00877D59" w:rsidRDefault="00A71623" w:rsidP="00A71623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8743A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C1CAB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3490" w:rsidRPr="00877D59">
              <w:rPr>
                <w:rFonts w:ascii="Times New Roman" w:hAnsi="Times New Roman" w:cs="Times New Roman"/>
                <w:sz w:val="24"/>
                <w:szCs w:val="24"/>
              </w:rPr>
              <w:t>«Организацио</w:t>
            </w:r>
            <w:r w:rsidR="002422DC" w:rsidRPr="00877D59">
              <w:rPr>
                <w:rFonts w:ascii="Times New Roman" w:hAnsi="Times New Roman" w:cs="Times New Roman"/>
                <w:sz w:val="24"/>
                <w:szCs w:val="24"/>
              </w:rPr>
              <w:t>нная схема проведения ЕГЭ в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году»</w:t>
            </w:r>
          </w:p>
        </w:tc>
        <w:tc>
          <w:tcPr>
            <w:tcW w:w="2635" w:type="dxa"/>
            <w:gridSpan w:val="2"/>
          </w:tcPr>
          <w:p w:rsidR="00A9633E" w:rsidRDefault="00A9633E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1623" w:rsidRDefault="00A71623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1623" w:rsidRDefault="00A71623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1623" w:rsidRDefault="00A71623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1623" w:rsidRDefault="00A71623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1623" w:rsidRPr="00877D59" w:rsidRDefault="00A71623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490" w:rsidRPr="00877D59" w:rsidRDefault="002422DC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A145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716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F3490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2746" w:type="dxa"/>
            <w:vAlign w:val="center"/>
          </w:tcPr>
          <w:p w:rsidR="00EE5FAE" w:rsidRPr="00877D59" w:rsidRDefault="008F3490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управление образования города</w:t>
            </w:r>
          </w:p>
        </w:tc>
      </w:tr>
      <w:tr w:rsidR="00B13736" w:rsidRPr="00877D59" w:rsidTr="00A71623">
        <w:trPr>
          <w:trHeight w:val="1485"/>
        </w:trPr>
        <w:tc>
          <w:tcPr>
            <w:tcW w:w="559" w:type="dxa"/>
          </w:tcPr>
          <w:p w:rsidR="00EE5FAE" w:rsidRPr="00877D59" w:rsidRDefault="00B73A99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44" w:type="dxa"/>
          </w:tcPr>
          <w:p w:rsidR="00EE5FAE" w:rsidRPr="00877D59" w:rsidRDefault="00B73A99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Информирование об изменениях в нормативных документах, регули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>рующих порядок государственной итоговой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аттестации</w:t>
            </w:r>
          </w:p>
        </w:tc>
        <w:tc>
          <w:tcPr>
            <w:tcW w:w="2635" w:type="dxa"/>
            <w:gridSpan w:val="2"/>
            <w:vAlign w:val="center"/>
          </w:tcPr>
          <w:p w:rsidR="00EE5FAE" w:rsidRPr="00877D59" w:rsidRDefault="00B73A99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  <w:tc>
          <w:tcPr>
            <w:tcW w:w="2746" w:type="dxa"/>
            <w:vAlign w:val="center"/>
          </w:tcPr>
          <w:p w:rsidR="00EE5FAE" w:rsidRPr="00877D59" w:rsidRDefault="00B73A99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управление образования города</w:t>
            </w:r>
          </w:p>
        </w:tc>
      </w:tr>
      <w:tr w:rsidR="001D5F53" w:rsidRPr="00877D59" w:rsidTr="00A71623">
        <w:trPr>
          <w:trHeight w:val="416"/>
        </w:trPr>
        <w:tc>
          <w:tcPr>
            <w:tcW w:w="559" w:type="dxa"/>
          </w:tcPr>
          <w:p w:rsidR="001D5F53" w:rsidRPr="00877D59" w:rsidRDefault="004C57D6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44" w:type="dxa"/>
          </w:tcPr>
          <w:p w:rsidR="00D67165" w:rsidRPr="00877D59" w:rsidRDefault="001D5F53" w:rsidP="00A71623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Собеседование с администрацией общеобразовательных </w:t>
            </w:r>
            <w:r w:rsidR="00674836" w:rsidRPr="00877D59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организаций</w:t>
            </w:r>
            <w:r w:rsidR="003F0C50" w:rsidRPr="00877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9633E" w:rsidRPr="00877D59">
              <w:rPr>
                <w:rFonts w:ascii="Times New Roman" w:eastAsia="Times New Roman" w:hAnsi="Times New Roman" w:cs="Times New Roman"/>
                <w:sz w:val="24"/>
                <w:szCs w:val="24"/>
              </w:rPr>
              <w:t>по результатам репетиционных экзаменов</w:t>
            </w:r>
            <w:r w:rsidRPr="00877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целью выявления уровня готовности выпускников к государственной </w:t>
            </w:r>
            <w:r w:rsidR="00674836" w:rsidRPr="00877D59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итоговой</w:t>
            </w:r>
            <w:r w:rsidRPr="00877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аттестации, уровня условий организации подготовки к </w:t>
            </w:r>
            <w:r w:rsidR="00674836" w:rsidRPr="00877D59">
              <w:rPr>
                <w:rFonts w:ascii="Times New Roman" w:eastAsia="Times New Roman" w:hAnsi="Times New Roman" w:cs="Times New Roman"/>
                <w:sz w:val="24"/>
                <w:szCs w:val="24"/>
              </w:rPr>
              <w:t>ГИА</w:t>
            </w:r>
          </w:p>
        </w:tc>
        <w:tc>
          <w:tcPr>
            <w:tcW w:w="2635" w:type="dxa"/>
            <w:gridSpan w:val="2"/>
            <w:vAlign w:val="center"/>
          </w:tcPr>
          <w:p w:rsidR="001D5F53" w:rsidRPr="00877D59" w:rsidRDefault="007176AA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1D5F53" w:rsidRPr="00877D59">
              <w:rPr>
                <w:rFonts w:ascii="Times New Roman" w:hAnsi="Times New Roman" w:cs="Times New Roman"/>
                <w:sz w:val="24"/>
                <w:szCs w:val="24"/>
              </w:rPr>
              <w:t>арт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D5F53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A145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716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D5F53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2746" w:type="dxa"/>
            <w:vAlign w:val="center"/>
          </w:tcPr>
          <w:p w:rsidR="001D5F53" w:rsidRPr="00877D59" w:rsidRDefault="001D5F53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управление образования города</w:t>
            </w:r>
          </w:p>
        </w:tc>
      </w:tr>
      <w:tr w:rsidR="0059558D" w:rsidRPr="00877D59" w:rsidTr="00A71623">
        <w:trPr>
          <w:trHeight w:val="416"/>
        </w:trPr>
        <w:tc>
          <w:tcPr>
            <w:tcW w:w="559" w:type="dxa"/>
          </w:tcPr>
          <w:p w:rsidR="0059558D" w:rsidRPr="00877D59" w:rsidRDefault="0059558D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44" w:type="dxa"/>
          </w:tcPr>
          <w:p w:rsidR="0059558D" w:rsidRPr="00877D59" w:rsidRDefault="00087C9C" w:rsidP="00A71623">
            <w:pPr>
              <w:pStyle w:val="a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локальных актов по организации ГИА-11.</w:t>
            </w:r>
          </w:p>
        </w:tc>
        <w:tc>
          <w:tcPr>
            <w:tcW w:w="2635" w:type="dxa"/>
            <w:gridSpan w:val="2"/>
            <w:vAlign w:val="center"/>
          </w:tcPr>
          <w:p w:rsidR="0059558D" w:rsidRPr="00877D59" w:rsidRDefault="00087C9C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  <w:r w:rsidR="000E7C30"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март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  <w:r w:rsidR="000E7C30"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2746" w:type="dxa"/>
            <w:vAlign w:val="center"/>
          </w:tcPr>
          <w:p w:rsidR="0059558D" w:rsidRPr="00877D59" w:rsidRDefault="00087C9C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руководители общеобразовательных организаций</w:t>
            </w:r>
          </w:p>
        </w:tc>
      </w:tr>
      <w:tr w:rsidR="0059558D" w:rsidRPr="00877D59" w:rsidTr="00A71623">
        <w:trPr>
          <w:trHeight w:val="416"/>
        </w:trPr>
        <w:tc>
          <w:tcPr>
            <w:tcW w:w="559" w:type="dxa"/>
          </w:tcPr>
          <w:p w:rsidR="0059558D" w:rsidRPr="00877D59" w:rsidRDefault="00087C9C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944" w:type="dxa"/>
          </w:tcPr>
          <w:p w:rsidR="0059558D" w:rsidRPr="00877D59" w:rsidRDefault="00087C9C" w:rsidP="00A71623">
            <w:pPr>
              <w:pStyle w:val="a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лиц, ответственных за подготовку и проведение ГИА-11 (школьные координаторы)</w:t>
            </w:r>
          </w:p>
        </w:tc>
        <w:tc>
          <w:tcPr>
            <w:tcW w:w="2635" w:type="dxa"/>
            <w:gridSpan w:val="2"/>
            <w:vAlign w:val="center"/>
          </w:tcPr>
          <w:p w:rsidR="0059558D" w:rsidRPr="00877D59" w:rsidRDefault="00087C9C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2746" w:type="dxa"/>
            <w:vAlign w:val="center"/>
          </w:tcPr>
          <w:p w:rsidR="0059558D" w:rsidRPr="00877D59" w:rsidRDefault="00087C9C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руководители общеобразовательных организаций</w:t>
            </w:r>
          </w:p>
        </w:tc>
      </w:tr>
      <w:tr w:rsidR="0059558D" w:rsidRPr="00877D59" w:rsidTr="00A71623">
        <w:trPr>
          <w:trHeight w:val="416"/>
        </w:trPr>
        <w:tc>
          <w:tcPr>
            <w:tcW w:w="559" w:type="dxa"/>
          </w:tcPr>
          <w:p w:rsidR="0059558D" w:rsidRPr="00877D59" w:rsidRDefault="00087C9C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944" w:type="dxa"/>
          </w:tcPr>
          <w:p w:rsidR="0059558D" w:rsidRPr="00877D59" w:rsidRDefault="00087C9C" w:rsidP="00A71623">
            <w:pPr>
              <w:pStyle w:val="a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Внесение данных в школьную информационную систему обеспечения проведения государственной итоговой аттестации обучающихся, осовевших основные </w:t>
            </w:r>
            <w:r w:rsidR="000E7C30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образовательные программы среднего общего образования</w:t>
            </w:r>
          </w:p>
        </w:tc>
        <w:tc>
          <w:tcPr>
            <w:tcW w:w="2635" w:type="dxa"/>
            <w:gridSpan w:val="2"/>
            <w:vAlign w:val="center"/>
          </w:tcPr>
          <w:p w:rsidR="0059558D" w:rsidRDefault="000E7C30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года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  <w:p w:rsidR="000E7C30" w:rsidRDefault="000E7C30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 года</w:t>
            </w:r>
          </w:p>
          <w:p w:rsidR="000E7C30" w:rsidRPr="00877D59" w:rsidRDefault="000E7C30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6" w:type="dxa"/>
            <w:vAlign w:val="center"/>
          </w:tcPr>
          <w:p w:rsidR="0059558D" w:rsidRPr="00877D59" w:rsidRDefault="000E7C30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руководители общеобразовательных организаций</w:t>
            </w:r>
          </w:p>
        </w:tc>
      </w:tr>
      <w:tr w:rsidR="0059558D" w:rsidRPr="00877D59" w:rsidTr="00A71623">
        <w:trPr>
          <w:trHeight w:val="416"/>
        </w:trPr>
        <w:tc>
          <w:tcPr>
            <w:tcW w:w="559" w:type="dxa"/>
          </w:tcPr>
          <w:p w:rsidR="0059558D" w:rsidRPr="00877D59" w:rsidRDefault="000E7C30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944" w:type="dxa"/>
          </w:tcPr>
          <w:p w:rsidR="0059558D" w:rsidRDefault="000E7C30" w:rsidP="00A71623">
            <w:pPr>
              <w:pStyle w:val="a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Организация и проведение итогового сочинения в основные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дополнительные сроки.</w:t>
            </w:r>
          </w:p>
          <w:p w:rsidR="000E7C30" w:rsidRPr="00877D59" w:rsidRDefault="000E7C30" w:rsidP="00A71623">
            <w:pPr>
              <w:pStyle w:val="a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Апробация проведения итогового сочинения (региональный уровень)</w:t>
            </w:r>
          </w:p>
        </w:tc>
        <w:tc>
          <w:tcPr>
            <w:tcW w:w="2635" w:type="dxa"/>
            <w:gridSpan w:val="2"/>
            <w:vAlign w:val="center"/>
          </w:tcPr>
          <w:p w:rsidR="0059558D" w:rsidRDefault="000E7C30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октябрь – декабрь 2020 года</w:t>
            </w:r>
          </w:p>
          <w:p w:rsidR="000E7C30" w:rsidRDefault="000E7C30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7C30" w:rsidRDefault="000E7C30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октябрь-ноябрь </w:t>
            </w:r>
          </w:p>
          <w:p w:rsidR="000E7C30" w:rsidRPr="00877D59" w:rsidRDefault="000E7C30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 года</w:t>
            </w:r>
          </w:p>
        </w:tc>
        <w:tc>
          <w:tcPr>
            <w:tcW w:w="2746" w:type="dxa"/>
            <w:vAlign w:val="center"/>
          </w:tcPr>
          <w:p w:rsidR="0059558D" w:rsidRPr="00877D59" w:rsidRDefault="00CC1655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руководители общеобразовательных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организаций</w:t>
            </w:r>
          </w:p>
        </w:tc>
      </w:tr>
      <w:tr w:rsidR="00EE5FAE" w:rsidRPr="00877D59" w:rsidTr="00F215D1">
        <w:trPr>
          <w:trHeight w:val="300"/>
        </w:trPr>
        <w:tc>
          <w:tcPr>
            <w:tcW w:w="9884" w:type="dxa"/>
            <w:gridSpan w:val="5"/>
          </w:tcPr>
          <w:p w:rsidR="00BD716D" w:rsidRPr="00877D59" w:rsidRDefault="003F0C50" w:rsidP="00BD716D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Информационная </w:t>
            </w:r>
            <w:r w:rsidR="00EE5FAE" w:rsidRPr="00877D59">
              <w:rPr>
                <w:rFonts w:ascii="Times New Roman" w:hAnsi="Times New Roman" w:cs="Times New Roman"/>
                <w:b/>
                <w:sz w:val="24"/>
                <w:szCs w:val="24"/>
              </w:rPr>
              <w:t>работа с обучающимися, родителями</w:t>
            </w:r>
          </w:p>
        </w:tc>
      </w:tr>
      <w:tr w:rsidR="00A34E57" w:rsidRPr="00877D59" w:rsidTr="00A71623">
        <w:trPr>
          <w:trHeight w:val="2357"/>
        </w:trPr>
        <w:tc>
          <w:tcPr>
            <w:tcW w:w="559" w:type="dxa"/>
          </w:tcPr>
          <w:p w:rsidR="00EE5FAE" w:rsidRPr="00877D59" w:rsidRDefault="00CC1655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73A99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BD716D" w:rsidRPr="00877D59" w:rsidRDefault="00EE5FAE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Оформление стендов для выпускников и их родителей в общеобразовательных </w:t>
            </w:r>
            <w:r w:rsidR="00CF6C8D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организациях, представляющих информацию о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нормативно-правовой, содержательной, психологическо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>й состав</w:t>
            </w:r>
            <w:r w:rsidR="00142F91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ляющей государственной итоговой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аттестации </w:t>
            </w:r>
          </w:p>
        </w:tc>
        <w:tc>
          <w:tcPr>
            <w:tcW w:w="2635" w:type="dxa"/>
            <w:gridSpan w:val="2"/>
          </w:tcPr>
          <w:p w:rsidR="00DB791B" w:rsidRPr="00877D59" w:rsidRDefault="00DB791B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91B" w:rsidRPr="00877D59" w:rsidRDefault="00DB791B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91B" w:rsidRPr="00877D59" w:rsidRDefault="00DB791B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5FAE" w:rsidRPr="00877D59" w:rsidRDefault="00EE5FAE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  <w:tc>
          <w:tcPr>
            <w:tcW w:w="2746" w:type="dxa"/>
            <w:vAlign w:val="center"/>
          </w:tcPr>
          <w:p w:rsidR="00EE5FAE" w:rsidRPr="00877D59" w:rsidRDefault="00EE5FAE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руководители общеобразовательных 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>организаций</w:t>
            </w:r>
          </w:p>
        </w:tc>
      </w:tr>
      <w:tr w:rsidR="00A34E57" w:rsidRPr="00877D59" w:rsidTr="00A71623">
        <w:trPr>
          <w:trHeight w:val="2137"/>
        </w:trPr>
        <w:tc>
          <w:tcPr>
            <w:tcW w:w="559" w:type="dxa"/>
          </w:tcPr>
          <w:p w:rsidR="00EE5FAE" w:rsidRPr="00877D59" w:rsidRDefault="00CC1655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73A99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B73A99" w:rsidRPr="00877D59" w:rsidRDefault="00EE5FAE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Размещение </w:t>
            </w:r>
            <w:r w:rsidR="00B73A99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на школьных сайтах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информации</w:t>
            </w:r>
            <w:r w:rsidR="00B73A99" w:rsidRPr="00877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E5FAE" w:rsidRPr="00877D59" w:rsidRDefault="00B73A99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C417D8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подготовке к 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>государственной итоговой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аттестации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73A99" w:rsidRPr="00877D59" w:rsidRDefault="00B73A99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- об эта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пах проведения государственной итоговой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аттестации;</w:t>
            </w:r>
          </w:p>
          <w:p w:rsidR="00BD716D" w:rsidRPr="00877D59" w:rsidRDefault="00B73A99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- анализ результатов 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>ГИА</w:t>
            </w:r>
          </w:p>
        </w:tc>
        <w:tc>
          <w:tcPr>
            <w:tcW w:w="2635" w:type="dxa"/>
            <w:gridSpan w:val="2"/>
            <w:vAlign w:val="center"/>
          </w:tcPr>
          <w:p w:rsidR="00EE5FAE" w:rsidRPr="00877D59" w:rsidRDefault="00EE5FAE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  <w:tc>
          <w:tcPr>
            <w:tcW w:w="2746" w:type="dxa"/>
            <w:vAlign w:val="center"/>
          </w:tcPr>
          <w:p w:rsidR="00EE5FAE" w:rsidRPr="00877D59" w:rsidRDefault="00EE5FAE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руководители общеобразовательных 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>организаций</w:t>
            </w:r>
          </w:p>
        </w:tc>
      </w:tr>
      <w:tr w:rsidR="00A34E57" w:rsidRPr="00877D59" w:rsidTr="00A71623">
        <w:trPr>
          <w:trHeight w:val="1711"/>
        </w:trPr>
        <w:tc>
          <w:tcPr>
            <w:tcW w:w="559" w:type="dxa"/>
          </w:tcPr>
          <w:p w:rsidR="00EE5FAE" w:rsidRPr="00877D59" w:rsidRDefault="00CC1655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DB791B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EE5FAE" w:rsidRPr="00877D59" w:rsidRDefault="00EE5FAE" w:rsidP="00A71623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Размещение информации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о прохождении государственной итоговой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аттестации в форме ЕГЭ</w:t>
            </w:r>
            <w:r w:rsidR="00142F91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для выпускников прошлых лет на сайте управления образования города</w:t>
            </w:r>
          </w:p>
        </w:tc>
        <w:tc>
          <w:tcPr>
            <w:tcW w:w="2635" w:type="dxa"/>
            <w:gridSpan w:val="2"/>
            <w:vAlign w:val="center"/>
          </w:tcPr>
          <w:p w:rsidR="00EE5FAE" w:rsidRPr="00877D59" w:rsidRDefault="00EE5FAE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  <w:tc>
          <w:tcPr>
            <w:tcW w:w="2746" w:type="dxa"/>
            <w:vAlign w:val="center"/>
          </w:tcPr>
          <w:p w:rsidR="00EE5FAE" w:rsidRPr="00877D59" w:rsidRDefault="00EE5FAE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управление образования города</w:t>
            </w:r>
          </w:p>
        </w:tc>
      </w:tr>
      <w:tr w:rsidR="00A34E57" w:rsidRPr="00877D59" w:rsidTr="00A71623">
        <w:trPr>
          <w:trHeight w:val="2389"/>
        </w:trPr>
        <w:tc>
          <w:tcPr>
            <w:tcW w:w="559" w:type="dxa"/>
          </w:tcPr>
          <w:p w:rsidR="00EE5FAE" w:rsidRPr="00877D59" w:rsidRDefault="00CC1655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4C57D6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EE5FAE" w:rsidRPr="00877D59" w:rsidRDefault="00EE5FAE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родительских собраний по вопросам проведения и организации государственной 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итоговой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аттестации</w:t>
            </w:r>
          </w:p>
        </w:tc>
        <w:tc>
          <w:tcPr>
            <w:tcW w:w="2635" w:type="dxa"/>
            <w:gridSpan w:val="2"/>
          </w:tcPr>
          <w:p w:rsidR="00EE5FAE" w:rsidRPr="00877D59" w:rsidRDefault="00EE5FAE" w:rsidP="00C417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планом подготовки к ГИА общеобразовательных 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>организаций</w:t>
            </w:r>
            <w:r w:rsidR="00D339AF" w:rsidRPr="00877D59">
              <w:rPr>
                <w:rFonts w:ascii="Times New Roman" w:hAnsi="Times New Roman" w:cs="Times New Roman"/>
                <w:sz w:val="24"/>
                <w:szCs w:val="24"/>
              </w:rPr>
              <w:t>, в том числе</w:t>
            </w:r>
            <w:r w:rsidR="00A716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339AF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единые областные родительские собрания </w:t>
            </w:r>
          </w:p>
        </w:tc>
        <w:tc>
          <w:tcPr>
            <w:tcW w:w="2746" w:type="dxa"/>
            <w:vAlign w:val="center"/>
          </w:tcPr>
          <w:p w:rsidR="00A15156" w:rsidRDefault="00EE5FAE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образования города, </w:t>
            </w:r>
          </w:p>
          <w:p w:rsidR="00EE5FAE" w:rsidRPr="00877D59" w:rsidRDefault="00EE5FAE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руководители общеобразовательных </w:t>
            </w:r>
            <w:r w:rsidR="00C417D8" w:rsidRPr="00877D59">
              <w:rPr>
                <w:rFonts w:ascii="Times New Roman" w:hAnsi="Times New Roman" w:cs="Times New Roman"/>
                <w:sz w:val="24"/>
                <w:szCs w:val="24"/>
              </w:rPr>
              <w:t>организаций</w:t>
            </w:r>
          </w:p>
        </w:tc>
      </w:tr>
      <w:tr w:rsidR="00CC1655" w:rsidRPr="00877D59" w:rsidTr="00A15156">
        <w:trPr>
          <w:trHeight w:val="1612"/>
        </w:trPr>
        <w:tc>
          <w:tcPr>
            <w:tcW w:w="559" w:type="dxa"/>
          </w:tcPr>
          <w:p w:rsidR="00CC1655" w:rsidRPr="00877D59" w:rsidRDefault="00CC1655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3944" w:type="dxa"/>
          </w:tcPr>
          <w:p w:rsidR="00CC1655" w:rsidRDefault="00726A89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региональных конкурсах видеороликов «Я сдам ЕГЭ»;</w:t>
            </w:r>
          </w:p>
          <w:p w:rsidR="00726A89" w:rsidRDefault="00726A89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конкурс эссе «Выпускники ЕГЭ»;</w:t>
            </w:r>
          </w:p>
          <w:p w:rsidR="00726A89" w:rsidRDefault="00726A89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6A89" w:rsidRDefault="00726A89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конкурс эссе «Учителя о ЕГЭ»;</w:t>
            </w:r>
          </w:p>
          <w:p w:rsidR="00726A89" w:rsidRPr="00877D59" w:rsidRDefault="00726A89" w:rsidP="00A1515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конкурс эссе «Я остаюсь здесь»;</w:t>
            </w:r>
          </w:p>
        </w:tc>
        <w:tc>
          <w:tcPr>
            <w:tcW w:w="2635" w:type="dxa"/>
            <w:gridSpan w:val="2"/>
          </w:tcPr>
          <w:p w:rsidR="00CC1655" w:rsidRDefault="00726A89" w:rsidP="00C417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апрель, 2021 года </w:t>
            </w:r>
          </w:p>
          <w:p w:rsidR="00726A89" w:rsidRDefault="00726A89" w:rsidP="00C417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6A89" w:rsidRDefault="00726A89" w:rsidP="00C417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февраль-апрель, 2021 года</w:t>
            </w:r>
          </w:p>
          <w:p w:rsidR="00726A89" w:rsidRDefault="00726A89" w:rsidP="00C417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апрель, 2021 года</w:t>
            </w:r>
          </w:p>
          <w:p w:rsidR="00726A89" w:rsidRPr="00877D59" w:rsidRDefault="00726A89" w:rsidP="00C417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апрель, 2021 года</w:t>
            </w:r>
          </w:p>
        </w:tc>
        <w:tc>
          <w:tcPr>
            <w:tcW w:w="2746" w:type="dxa"/>
            <w:vAlign w:val="center"/>
          </w:tcPr>
          <w:p w:rsidR="00A15156" w:rsidRDefault="00A15156" w:rsidP="00A1515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образования города, </w:t>
            </w:r>
          </w:p>
          <w:p w:rsidR="00CC1655" w:rsidRPr="00877D59" w:rsidRDefault="00A15156" w:rsidP="00A1515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руководители общеобразовательных организаций</w:t>
            </w:r>
          </w:p>
        </w:tc>
      </w:tr>
      <w:tr w:rsidR="009D3278" w:rsidRPr="00877D59" w:rsidTr="00F215D1">
        <w:trPr>
          <w:trHeight w:val="300"/>
        </w:trPr>
        <w:tc>
          <w:tcPr>
            <w:tcW w:w="9884" w:type="dxa"/>
            <w:gridSpan w:val="5"/>
          </w:tcPr>
          <w:p w:rsidR="009D3278" w:rsidRPr="00877D59" w:rsidRDefault="009D3278" w:rsidP="009D3278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Организационно-методическая работа с педагогами</w:t>
            </w:r>
          </w:p>
        </w:tc>
      </w:tr>
      <w:tr w:rsidR="009D3278" w:rsidRPr="00877D59" w:rsidTr="00A71623">
        <w:trPr>
          <w:trHeight w:val="1237"/>
        </w:trPr>
        <w:tc>
          <w:tcPr>
            <w:tcW w:w="559" w:type="dxa"/>
          </w:tcPr>
          <w:p w:rsidR="009D3278" w:rsidRPr="00877D59" w:rsidRDefault="006E17C3" w:rsidP="00722C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9D3278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9D3278" w:rsidRPr="00877D59" w:rsidRDefault="009D3278" w:rsidP="00A71623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Проведение заседаний городских методических объединений учителей-предметников по результатам сдачи ЕГЭ в 20</w:t>
            </w:r>
            <w:r w:rsidR="00A7162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году </w:t>
            </w:r>
          </w:p>
        </w:tc>
        <w:tc>
          <w:tcPr>
            <w:tcW w:w="2635" w:type="dxa"/>
            <w:gridSpan w:val="2"/>
          </w:tcPr>
          <w:p w:rsidR="009D3278" w:rsidRPr="00877D59" w:rsidRDefault="009D3278" w:rsidP="00142F9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2C4E" w:rsidRPr="00877D59" w:rsidRDefault="009D3278" w:rsidP="00C417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сентябрь-октябрь</w:t>
            </w:r>
          </w:p>
          <w:p w:rsidR="009D3278" w:rsidRPr="00877D59" w:rsidRDefault="009D3278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A7162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2746" w:type="dxa"/>
            <w:vAlign w:val="center"/>
          </w:tcPr>
          <w:p w:rsidR="009D3278" w:rsidRPr="00877D59" w:rsidRDefault="009D327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МБУ ИАМЦ</w:t>
            </w:r>
          </w:p>
        </w:tc>
      </w:tr>
      <w:tr w:rsidR="00747BED" w:rsidRPr="00877D59" w:rsidTr="00A71623">
        <w:trPr>
          <w:trHeight w:val="2544"/>
        </w:trPr>
        <w:tc>
          <w:tcPr>
            <w:tcW w:w="559" w:type="dxa"/>
          </w:tcPr>
          <w:p w:rsidR="00747BED" w:rsidRPr="00877D59" w:rsidRDefault="00415BE8" w:rsidP="006E17C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6E17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747BED" w:rsidRPr="00877D59" w:rsidRDefault="00747BED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Мониторинг деятельности учителя по направлениям: повышение квалификации, повышение уровня профессионального мастерства, результативности работы по итогам независимой экспертизы, региональных тестирований</w:t>
            </w:r>
            <w:r w:rsidR="00142F91" w:rsidRPr="00877D5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7810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оценки качества учебных достижений обучающихся </w:t>
            </w:r>
          </w:p>
        </w:tc>
        <w:tc>
          <w:tcPr>
            <w:tcW w:w="2635" w:type="dxa"/>
            <w:gridSpan w:val="2"/>
            <w:vAlign w:val="center"/>
          </w:tcPr>
          <w:p w:rsidR="00747BED" w:rsidRPr="00877D59" w:rsidRDefault="004C7810" w:rsidP="00EE53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  <w:tc>
          <w:tcPr>
            <w:tcW w:w="2746" w:type="dxa"/>
            <w:vAlign w:val="center"/>
          </w:tcPr>
          <w:p w:rsidR="004C7810" w:rsidRPr="00877D59" w:rsidRDefault="004C7810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управление образования города,</w:t>
            </w:r>
          </w:p>
          <w:p w:rsidR="00747BED" w:rsidRPr="00877D59" w:rsidRDefault="004C7810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МБУ ИАМЦ</w:t>
            </w:r>
          </w:p>
        </w:tc>
      </w:tr>
      <w:tr w:rsidR="00415BE8" w:rsidRPr="00877D59" w:rsidTr="00A71623">
        <w:trPr>
          <w:trHeight w:val="1400"/>
        </w:trPr>
        <w:tc>
          <w:tcPr>
            <w:tcW w:w="559" w:type="dxa"/>
          </w:tcPr>
          <w:p w:rsidR="00415BE8" w:rsidRPr="00877D59" w:rsidRDefault="00415BE8" w:rsidP="006E17C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E17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415BE8" w:rsidRPr="00877D59" w:rsidRDefault="00415BE8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консультаций, семинаров, совещаний для учителей-предметников по методике, технологии, формам подготовки обучающихся к ЕГЭ </w:t>
            </w:r>
          </w:p>
        </w:tc>
        <w:tc>
          <w:tcPr>
            <w:tcW w:w="2635" w:type="dxa"/>
            <w:gridSpan w:val="2"/>
            <w:vAlign w:val="center"/>
          </w:tcPr>
          <w:p w:rsidR="00415BE8" w:rsidRPr="00877D59" w:rsidRDefault="00415BE8" w:rsidP="00EE53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  <w:tc>
          <w:tcPr>
            <w:tcW w:w="2746" w:type="dxa"/>
            <w:vAlign w:val="center"/>
          </w:tcPr>
          <w:p w:rsidR="00415BE8" w:rsidRPr="00877D59" w:rsidRDefault="00415BE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МБУ ИАМЦ, руководители общеобразовательных организаций</w:t>
            </w:r>
          </w:p>
        </w:tc>
      </w:tr>
      <w:tr w:rsidR="00415BE8" w:rsidRPr="00877D59" w:rsidTr="00A71623">
        <w:trPr>
          <w:trHeight w:val="1185"/>
        </w:trPr>
        <w:tc>
          <w:tcPr>
            <w:tcW w:w="559" w:type="dxa"/>
          </w:tcPr>
          <w:p w:rsidR="00415BE8" w:rsidRPr="00877D59" w:rsidRDefault="006E17C3" w:rsidP="00142F9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087C9C" w:rsidRPr="00877D59" w:rsidRDefault="00415BE8" w:rsidP="00087C9C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Организация контроля за курсовой подготовкой педагогов</w:t>
            </w:r>
            <w:r w:rsidR="004C2782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, работающих </w:t>
            </w:r>
            <w:r w:rsidR="00EE53E6">
              <w:rPr>
                <w:rFonts w:ascii="Times New Roman" w:hAnsi="Times New Roman" w:cs="Times New Roman"/>
                <w:sz w:val="24"/>
                <w:szCs w:val="24"/>
              </w:rPr>
              <w:t>по программам среднего общего образования</w:t>
            </w:r>
            <w:r w:rsidR="0059558D">
              <w:rPr>
                <w:rFonts w:ascii="Times New Roman" w:hAnsi="Times New Roman" w:cs="Times New Roman"/>
                <w:sz w:val="24"/>
                <w:szCs w:val="24"/>
              </w:rPr>
              <w:t>, по общеобразовательным предметам, по которым проводится ГИА-11</w:t>
            </w:r>
            <w:r w:rsidR="00087C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35" w:type="dxa"/>
            <w:gridSpan w:val="2"/>
          </w:tcPr>
          <w:p w:rsidR="00415BE8" w:rsidRPr="00877D59" w:rsidRDefault="00415BE8" w:rsidP="00415B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5BE8" w:rsidRPr="00877D59" w:rsidRDefault="00415BE8" w:rsidP="00415B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  <w:tc>
          <w:tcPr>
            <w:tcW w:w="2746" w:type="dxa"/>
            <w:vAlign w:val="center"/>
          </w:tcPr>
          <w:p w:rsidR="00415BE8" w:rsidRPr="00877D59" w:rsidRDefault="00415BE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МБУ ИАМЦ, руководители общеобразовательных организаций</w:t>
            </w:r>
          </w:p>
        </w:tc>
      </w:tr>
      <w:tr w:rsidR="00415BE8" w:rsidRPr="00877D59" w:rsidTr="00F215D1">
        <w:trPr>
          <w:trHeight w:val="300"/>
        </w:trPr>
        <w:tc>
          <w:tcPr>
            <w:tcW w:w="9884" w:type="dxa"/>
            <w:gridSpan w:val="5"/>
          </w:tcPr>
          <w:p w:rsidR="00415BE8" w:rsidRPr="00877D59" w:rsidRDefault="00415BE8" w:rsidP="006C5027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Инспекционно-контролирующая деятельность </w:t>
            </w:r>
          </w:p>
        </w:tc>
      </w:tr>
      <w:tr w:rsidR="00415BE8" w:rsidRPr="00877D59" w:rsidTr="00A71623">
        <w:trPr>
          <w:trHeight w:val="1894"/>
        </w:trPr>
        <w:tc>
          <w:tcPr>
            <w:tcW w:w="559" w:type="dxa"/>
          </w:tcPr>
          <w:p w:rsidR="00415BE8" w:rsidRPr="00877D59" w:rsidRDefault="006E17C3" w:rsidP="00142F9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91" w:type="dxa"/>
            <w:gridSpan w:val="2"/>
          </w:tcPr>
          <w:p w:rsidR="00415BE8" w:rsidRPr="00877D59" w:rsidRDefault="00415BE8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Тематическая проверка «Изучение деятельности администрации общеобразовательной</w:t>
            </w:r>
            <w:r w:rsidR="00CF6C8D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организации по осуществлению контроля за подготовкой выпускников 11-х классов к государственной итоговой аттестации» </w:t>
            </w:r>
          </w:p>
        </w:tc>
        <w:tc>
          <w:tcPr>
            <w:tcW w:w="2488" w:type="dxa"/>
          </w:tcPr>
          <w:p w:rsidR="00415BE8" w:rsidRPr="00877D59" w:rsidRDefault="00415BE8" w:rsidP="00415B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5BE8" w:rsidRPr="00877D59" w:rsidRDefault="00415BE8" w:rsidP="00415B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5BE8" w:rsidRPr="00877D59" w:rsidRDefault="00415BE8" w:rsidP="00415B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5BE8" w:rsidRPr="00877D59" w:rsidRDefault="007176AA" w:rsidP="00415B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CF6C8D" w:rsidRPr="00877D59">
              <w:rPr>
                <w:rFonts w:ascii="Times New Roman" w:hAnsi="Times New Roman" w:cs="Times New Roman"/>
                <w:sz w:val="24"/>
                <w:szCs w:val="24"/>
              </w:rPr>
              <w:t>нварь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F6C8D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E53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716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  <w:p w:rsidR="00415BE8" w:rsidRPr="00877D59" w:rsidRDefault="00415BE8" w:rsidP="00415B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5BE8" w:rsidRPr="00877D59" w:rsidRDefault="00415BE8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EE53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716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2746" w:type="dxa"/>
            <w:vAlign w:val="center"/>
          </w:tcPr>
          <w:p w:rsidR="00415BE8" w:rsidRPr="00877D59" w:rsidRDefault="00415BE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управление образования города</w:t>
            </w:r>
          </w:p>
          <w:p w:rsidR="00415BE8" w:rsidRPr="00877D59" w:rsidRDefault="00415BE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BE8" w:rsidRPr="00877D59" w:rsidTr="00A71623">
        <w:trPr>
          <w:trHeight w:val="1485"/>
        </w:trPr>
        <w:tc>
          <w:tcPr>
            <w:tcW w:w="559" w:type="dxa"/>
          </w:tcPr>
          <w:p w:rsidR="00415BE8" w:rsidRPr="00877D59" w:rsidRDefault="006E17C3" w:rsidP="00142F9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91" w:type="dxa"/>
            <w:gridSpan w:val="2"/>
          </w:tcPr>
          <w:p w:rsidR="00415BE8" w:rsidRPr="00877D59" w:rsidRDefault="00415BE8" w:rsidP="00D67165">
            <w:pPr>
              <w:pStyle w:val="a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7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Контроль наличия на сайтах общеобразовательных организаций актуальной информации о государственной итоговой аттестации </w:t>
            </w:r>
          </w:p>
        </w:tc>
        <w:tc>
          <w:tcPr>
            <w:tcW w:w="2488" w:type="dxa"/>
            <w:vAlign w:val="center"/>
          </w:tcPr>
          <w:p w:rsidR="00415BE8" w:rsidRPr="00877D59" w:rsidRDefault="00415BE8" w:rsidP="00EE53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  <w:tc>
          <w:tcPr>
            <w:tcW w:w="2746" w:type="dxa"/>
            <w:vAlign w:val="center"/>
          </w:tcPr>
          <w:p w:rsidR="00415BE8" w:rsidRPr="00877D59" w:rsidRDefault="001920D0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правление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образования города</w:t>
            </w:r>
          </w:p>
        </w:tc>
      </w:tr>
      <w:tr w:rsidR="00415BE8" w:rsidRPr="00877D59" w:rsidTr="00F215D1">
        <w:trPr>
          <w:trHeight w:val="300"/>
        </w:trPr>
        <w:tc>
          <w:tcPr>
            <w:tcW w:w="9884" w:type="dxa"/>
            <w:gridSpan w:val="5"/>
          </w:tcPr>
          <w:p w:rsidR="00415BE8" w:rsidRPr="00877D59" w:rsidRDefault="00415BE8" w:rsidP="00415BE8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Контрольно-диагностическая работа с обучающимися</w:t>
            </w:r>
          </w:p>
        </w:tc>
      </w:tr>
      <w:tr w:rsidR="00415BE8" w:rsidRPr="00877D59" w:rsidTr="00A71623">
        <w:trPr>
          <w:trHeight w:val="1408"/>
        </w:trPr>
        <w:tc>
          <w:tcPr>
            <w:tcW w:w="559" w:type="dxa"/>
          </w:tcPr>
          <w:p w:rsidR="00415BE8" w:rsidRPr="00877D59" w:rsidRDefault="006E17C3" w:rsidP="00142F9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415BE8" w:rsidRPr="00877D59" w:rsidRDefault="00415BE8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областном обследовании учебных достижений </w:t>
            </w:r>
          </w:p>
        </w:tc>
        <w:tc>
          <w:tcPr>
            <w:tcW w:w="2635" w:type="dxa"/>
            <w:gridSpan w:val="2"/>
          </w:tcPr>
          <w:p w:rsidR="00142F91" w:rsidRPr="00877D59" w:rsidRDefault="00142F91" w:rsidP="00142F9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по графику</w:t>
            </w:r>
          </w:p>
          <w:p w:rsidR="00415BE8" w:rsidRPr="00877D59" w:rsidRDefault="00142F91" w:rsidP="00142F9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ГОАУ ДПО Амурский областной институт развития образования</w:t>
            </w:r>
          </w:p>
        </w:tc>
        <w:tc>
          <w:tcPr>
            <w:tcW w:w="2746" w:type="dxa"/>
            <w:vAlign w:val="center"/>
          </w:tcPr>
          <w:p w:rsidR="00415BE8" w:rsidRPr="00877D59" w:rsidRDefault="00415BE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управление образования города,</w:t>
            </w:r>
          </w:p>
          <w:p w:rsidR="00415BE8" w:rsidRPr="00877D59" w:rsidRDefault="00415BE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руководители общеобразовательных организаций</w:t>
            </w:r>
          </w:p>
        </w:tc>
      </w:tr>
      <w:tr w:rsidR="00415BE8" w:rsidRPr="00877D59" w:rsidTr="00A71623">
        <w:trPr>
          <w:trHeight w:val="1485"/>
        </w:trPr>
        <w:tc>
          <w:tcPr>
            <w:tcW w:w="559" w:type="dxa"/>
          </w:tcPr>
          <w:p w:rsidR="00415BE8" w:rsidRPr="00877D59" w:rsidRDefault="006E17C3" w:rsidP="00142F9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415BE8" w:rsidRPr="00877D59" w:rsidRDefault="00415BE8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единого репетиционного экзамена в форме </w:t>
            </w:r>
            <w:r w:rsidR="007176AA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ЕГЭ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по русскому языку и математике</w:t>
            </w:r>
            <w:r w:rsidR="001920D0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в 11-х классах</w:t>
            </w:r>
          </w:p>
        </w:tc>
        <w:tc>
          <w:tcPr>
            <w:tcW w:w="2635" w:type="dxa"/>
            <w:gridSpan w:val="2"/>
          </w:tcPr>
          <w:p w:rsidR="00415BE8" w:rsidRPr="00877D59" w:rsidRDefault="00415BE8" w:rsidP="00415B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52D4" w:rsidRPr="00877D59" w:rsidRDefault="00105C4A" w:rsidP="00415B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6C8D" w:rsidRPr="00877D5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A7162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A0964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года,</w:t>
            </w:r>
            <w:r w:rsidR="00A9633E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05C4A" w:rsidRPr="00877D59" w:rsidRDefault="00CF6C8D" w:rsidP="00415B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EE53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C16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5C4A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  <w:p w:rsidR="00415BE8" w:rsidRPr="00877D59" w:rsidRDefault="00415BE8" w:rsidP="00142F9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46" w:type="dxa"/>
            <w:vAlign w:val="center"/>
          </w:tcPr>
          <w:p w:rsidR="00415BE8" w:rsidRPr="00877D59" w:rsidRDefault="00415BE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управление образования города,</w:t>
            </w:r>
          </w:p>
          <w:p w:rsidR="00415BE8" w:rsidRPr="00877D59" w:rsidRDefault="00415BE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руководители общеобразовательных организаций</w:t>
            </w:r>
          </w:p>
        </w:tc>
      </w:tr>
      <w:tr w:rsidR="00415BE8" w:rsidRPr="00877D59" w:rsidTr="00A71623">
        <w:trPr>
          <w:trHeight w:val="1200"/>
        </w:trPr>
        <w:tc>
          <w:tcPr>
            <w:tcW w:w="559" w:type="dxa"/>
          </w:tcPr>
          <w:p w:rsidR="00415BE8" w:rsidRPr="00877D59" w:rsidRDefault="006E17C3" w:rsidP="004C74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415BE8" w:rsidRPr="00877D59" w:rsidRDefault="00415BE8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диагностических работ по предметам для обучающихся 10-11-х классов. Анализ результатов. </w:t>
            </w:r>
          </w:p>
        </w:tc>
        <w:tc>
          <w:tcPr>
            <w:tcW w:w="2635" w:type="dxa"/>
            <w:gridSpan w:val="2"/>
          </w:tcPr>
          <w:p w:rsidR="00415BE8" w:rsidRPr="00877D59" w:rsidRDefault="00415BE8" w:rsidP="00415B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по плану-графику общеобразовательных организаций</w:t>
            </w:r>
          </w:p>
        </w:tc>
        <w:tc>
          <w:tcPr>
            <w:tcW w:w="2746" w:type="dxa"/>
            <w:vAlign w:val="center"/>
          </w:tcPr>
          <w:p w:rsidR="00415BE8" w:rsidRPr="00877D59" w:rsidRDefault="00415BE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руководители общеобразовательных организаций</w:t>
            </w:r>
          </w:p>
        </w:tc>
      </w:tr>
      <w:tr w:rsidR="00415BE8" w:rsidRPr="00877D59" w:rsidTr="00F215D1">
        <w:trPr>
          <w:trHeight w:val="600"/>
        </w:trPr>
        <w:tc>
          <w:tcPr>
            <w:tcW w:w="9884" w:type="dxa"/>
            <w:gridSpan w:val="5"/>
          </w:tcPr>
          <w:p w:rsidR="00415BE8" w:rsidRPr="00877D59" w:rsidRDefault="00415BE8" w:rsidP="00D6716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Психолого-педагогическое сопровождение подготовки и проведения государственной итоговой аттестации</w:t>
            </w:r>
          </w:p>
        </w:tc>
      </w:tr>
      <w:tr w:rsidR="00415BE8" w:rsidRPr="00877D59" w:rsidTr="00A71623">
        <w:trPr>
          <w:trHeight w:val="965"/>
        </w:trPr>
        <w:tc>
          <w:tcPr>
            <w:tcW w:w="559" w:type="dxa"/>
          </w:tcPr>
          <w:p w:rsidR="00415BE8" w:rsidRPr="00877D59" w:rsidRDefault="006E17C3" w:rsidP="004C74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415BE8" w:rsidRPr="00877D59" w:rsidRDefault="00415BE8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Организация консультационной помощи выпускникам, родителям</w:t>
            </w:r>
            <w:r w:rsidR="00A71623">
              <w:rPr>
                <w:rFonts w:ascii="Times New Roman" w:hAnsi="Times New Roman" w:cs="Times New Roman"/>
                <w:sz w:val="24"/>
                <w:szCs w:val="24"/>
              </w:rPr>
              <w:t xml:space="preserve"> (законным представителям)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педагогам</w:t>
            </w:r>
          </w:p>
        </w:tc>
        <w:tc>
          <w:tcPr>
            <w:tcW w:w="2635" w:type="dxa"/>
            <w:gridSpan w:val="2"/>
            <w:vAlign w:val="center"/>
          </w:tcPr>
          <w:p w:rsidR="00415BE8" w:rsidRPr="00877D59" w:rsidRDefault="00415BE8" w:rsidP="00EE53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весь период</w:t>
            </w:r>
          </w:p>
        </w:tc>
        <w:tc>
          <w:tcPr>
            <w:tcW w:w="2746" w:type="dxa"/>
            <w:vAlign w:val="center"/>
          </w:tcPr>
          <w:p w:rsidR="00415BE8" w:rsidRPr="00877D59" w:rsidRDefault="00415BE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руководители общеобразовательных организаций</w:t>
            </w:r>
          </w:p>
        </w:tc>
      </w:tr>
      <w:tr w:rsidR="00415BE8" w:rsidRPr="00877D59" w:rsidTr="00F215D1">
        <w:trPr>
          <w:trHeight w:val="285"/>
        </w:trPr>
        <w:tc>
          <w:tcPr>
            <w:tcW w:w="9884" w:type="dxa"/>
            <w:gridSpan w:val="5"/>
          </w:tcPr>
          <w:p w:rsidR="00415BE8" w:rsidRPr="00877D59" w:rsidRDefault="00415BE8" w:rsidP="002B7142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Планово-аналитическая работа </w:t>
            </w:r>
          </w:p>
        </w:tc>
      </w:tr>
      <w:tr w:rsidR="00415BE8" w:rsidRPr="00877D59" w:rsidTr="00A71623">
        <w:trPr>
          <w:trHeight w:val="1500"/>
        </w:trPr>
        <w:tc>
          <w:tcPr>
            <w:tcW w:w="559" w:type="dxa"/>
          </w:tcPr>
          <w:p w:rsidR="00415BE8" w:rsidRPr="00877D59" w:rsidRDefault="006E17C3" w:rsidP="00142F9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415BE8" w:rsidRPr="00877D59" w:rsidRDefault="00415BE8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аналитических отчетов по результатам государственной итоговой аттестации </w:t>
            </w:r>
          </w:p>
        </w:tc>
        <w:tc>
          <w:tcPr>
            <w:tcW w:w="2635" w:type="dxa"/>
            <w:gridSpan w:val="2"/>
            <w:vAlign w:val="center"/>
          </w:tcPr>
          <w:p w:rsidR="00415BE8" w:rsidRPr="00877D59" w:rsidRDefault="007176AA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юль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EE53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716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2746" w:type="dxa"/>
            <w:vAlign w:val="center"/>
          </w:tcPr>
          <w:p w:rsidR="00415BE8" w:rsidRPr="00877D59" w:rsidRDefault="00415BE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управление образования города,</w:t>
            </w:r>
          </w:p>
          <w:p w:rsidR="00415BE8" w:rsidRPr="00877D59" w:rsidRDefault="00415BE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руководители общеобразовательных организаций</w:t>
            </w:r>
          </w:p>
        </w:tc>
      </w:tr>
      <w:tr w:rsidR="00415BE8" w:rsidRPr="00877D59" w:rsidTr="00A71623">
        <w:trPr>
          <w:trHeight w:val="1801"/>
        </w:trPr>
        <w:tc>
          <w:tcPr>
            <w:tcW w:w="559" w:type="dxa"/>
          </w:tcPr>
          <w:p w:rsidR="00415BE8" w:rsidRPr="00877D59" w:rsidRDefault="006E17C3" w:rsidP="00142F9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bookmarkStart w:id="0" w:name="_GoBack"/>
            <w:bookmarkEnd w:id="0"/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415BE8" w:rsidRPr="00877D59" w:rsidRDefault="00415BE8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</w:t>
            </w:r>
            <w:r w:rsidR="007A0964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перспективного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плана мероприятий по подготовке к государственной итоговой</w:t>
            </w:r>
            <w:r w:rsidR="00105C4A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аттестации выпускников </w:t>
            </w:r>
          </w:p>
          <w:p w:rsidR="00415BE8" w:rsidRPr="00877D59" w:rsidRDefault="00142F91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-х классов </w:t>
            </w:r>
          </w:p>
        </w:tc>
        <w:tc>
          <w:tcPr>
            <w:tcW w:w="2635" w:type="dxa"/>
            <w:gridSpan w:val="2"/>
            <w:vAlign w:val="center"/>
          </w:tcPr>
          <w:p w:rsidR="00415BE8" w:rsidRPr="00877D59" w:rsidRDefault="00415BE8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июль-август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A145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716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2746" w:type="dxa"/>
            <w:vAlign w:val="center"/>
          </w:tcPr>
          <w:p w:rsidR="00415BE8" w:rsidRPr="00877D59" w:rsidRDefault="00415BE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управление образования города,</w:t>
            </w:r>
          </w:p>
          <w:p w:rsidR="00415BE8" w:rsidRPr="00877D59" w:rsidRDefault="00415BE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руководители общеобразовательных организаций</w:t>
            </w:r>
          </w:p>
        </w:tc>
      </w:tr>
    </w:tbl>
    <w:p w:rsidR="00BE3B9B" w:rsidRPr="00D2555B" w:rsidRDefault="00BE3B9B" w:rsidP="0019519B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sectPr w:rsidR="00BE3B9B" w:rsidRPr="00D2555B" w:rsidSect="003872A6">
      <w:pgSz w:w="11906" w:h="16838"/>
      <w:pgMar w:top="568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F48D9"/>
    <w:multiLevelType w:val="hybridMultilevel"/>
    <w:tmpl w:val="64B4B55C"/>
    <w:lvl w:ilvl="0" w:tplc="2B5603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9519B"/>
    <w:rsid w:val="000318F9"/>
    <w:rsid w:val="00042CA4"/>
    <w:rsid w:val="00053389"/>
    <w:rsid w:val="00075664"/>
    <w:rsid w:val="000757A7"/>
    <w:rsid w:val="00087C9C"/>
    <w:rsid w:val="000917D1"/>
    <w:rsid w:val="00094D07"/>
    <w:rsid w:val="000A56DB"/>
    <w:rsid w:val="000D514F"/>
    <w:rsid w:val="000D689A"/>
    <w:rsid w:val="000E7C30"/>
    <w:rsid w:val="000E7FBB"/>
    <w:rsid w:val="00105C4A"/>
    <w:rsid w:val="00123D85"/>
    <w:rsid w:val="00135A40"/>
    <w:rsid w:val="00142F91"/>
    <w:rsid w:val="001920D0"/>
    <w:rsid w:val="0019519B"/>
    <w:rsid w:val="001D5F53"/>
    <w:rsid w:val="001F51FA"/>
    <w:rsid w:val="002422DC"/>
    <w:rsid w:val="00245394"/>
    <w:rsid w:val="00256761"/>
    <w:rsid w:val="002755A4"/>
    <w:rsid w:val="00276989"/>
    <w:rsid w:val="002B0DF1"/>
    <w:rsid w:val="002B7142"/>
    <w:rsid w:val="002D42C6"/>
    <w:rsid w:val="00320E53"/>
    <w:rsid w:val="00331192"/>
    <w:rsid w:val="00365911"/>
    <w:rsid w:val="00374842"/>
    <w:rsid w:val="003872A6"/>
    <w:rsid w:val="003C3BB7"/>
    <w:rsid w:val="003F0C50"/>
    <w:rsid w:val="003F3AE1"/>
    <w:rsid w:val="003F5FE4"/>
    <w:rsid w:val="004027B8"/>
    <w:rsid w:val="004032A3"/>
    <w:rsid w:val="00415BE8"/>
    <w:rsid w:val="0043293A"/>
    <w:rsid w:val="004749D3"/>
    <w:rsid w:val="00485723"/>
    <w:rsid w:val="00485BA4"/>
    <w:rsid w:val="004C2782"/>
    <w:rsid w:val="004C57D6"/>
    <w:rsid w:val="004C7421"/>
    <w:rsid w:val="004C7810"/>
    <w:rsid w:val="004E7276"/>
    <w:rsid w:val="0051284C"/>
    <w:rsid w:val="00512DAB"/>
    <w:rsid w:val="0059558D"/>
    <w:rsid w:val="00597F6F"/>
    <w:rsid w:val="005F6FDC"/>
    <w:rsid w:val="00600B3F"/>
    <w:rsid w:val="00635EA7"/>
    <w:rsid w:val="00652567"/>
    <w:rsid w:val="00674836"/>
    <w:rsid w:val="00685D8D"/>
    <w:rsid w:val="006B69CA"/>
    <w:rsid w:val="006C5027"/>
    <w:rsid w:val="006E17C3"/>
    <w:rsid w:val="006E379C"/>
    <w:rsid w:val="00711A8A"/>
    <w:rsid w:val="007176AA"/>
    <w:rsid w:val="00722C4E"/>
    <w:rsid w:val="00726A89"/>
    <w:rsid w:val="00747BED"/>
    <w:rsid w:val="007647C7"/>
    <w:rsid w:val="0078743A"/>
    <w:rsid w:val="007926DB"/>
    <w:rsid w:val="007A0964"/>
    <w:rsid w:val="0080092D"/>
    <w:rsid w:val="008075AF"/>
    <w:rsid w:val="00811230"/>
    <w:rsid w:val="0085440E"/>
    <w:rsid w:val="0085581B"/>
    <w:rsid w:val="00877D59"/>
    <w:rsid w:val="008A4579"/>
    <w:rsid w:val="008B2ADD"/>
    <w:rsid w:val="008B4FEE"/>
    <w:rsid w:val="008D3751"/>
    <w:rsid w:val="008F3490"/>
    <w:rsid w:val="00907366"/>
    <w:rsid w:val="009211A3"/>
    <w:rsid w:val="00974BA8"/>
    <w:rsid w:val="00976F61"/>
    <w:rsid w:val="009800E1"/>
    <w:rsid w:val="00992158"/>
    <w:rsid w:val="009A62FE"/>
    <w:rsid w:val="009C1BC9"/>
    <w:rsid w:val="009D3278"/>
    <w:rsid w:val="009F497E"/>
    <w:rsid w:val="00A14535"/>
    <w:rsid w:val="00A1506A"/>
    <w:rsid w:val="00A15156"/>
    <w:rsid w:val="00A15A32"/>
    <w:rsid w:val="00A31B30"/>
    <w:rsid w:val="00A34E57"/>
    <w:rsid w:val="00A40E09"/>
    <w:rsid w:val="00A71623"/>
    <w:rsid w:val="00A93557"/>
    <w:rsid w:val="00A93E9D"/>
    <w:rsid w:val="00A9633E"/>
    <w:rsid w:val="00AD6947"/>
    <w:rsid w:val="00AE5FA9"/>
    <w:rsid w:val="00AF0F9D"/>
    <w:rsid w:val="00AF26F6"/>
    <w:rsid w:val="00B13736"/>
    <w:rsid w:val="00B13BA4"/>
    <w:rsid w:val="00B73A99"/>
    <w:rsid w:val="00B756EB"/>
    <w:rsid w:val="00BB52D4"/>
    <w:rsid w:val="00BC1F33"/>
    <w:rsid w:val="00BD716D"/>
    <w:rsid w:val="00BE3B9B"/>
    <w:rsid w:val="00BE5E92"/>
    <w:rsid w:val="00C03A9E"/>
    <w:rsid w:val="00C2120F"/>
    <w:rsid w:val="00C25A2D"/>
    <w:rsid w:val="00C417D8"/>
    <w:rsid w:val="00C42945"/>
    <w:rsid w:val="00C813C7"/>
    <w:rsid w:val="00CB121A"/>
    <w:rsid w:val="00CB5FF7"/>
    <w:rsid w:val="00CC1655"/>
    <w:rsid w:val="00CF6C8D"/>
    <w:rsid w:val="00D2555B"/>
    <w:rsid w:val="00D339AF"/>
    <w:rsid w:val="00D60FB4"/>
    <w:rsid w:val="00D67165"/>
    <w:rsid w:val="00DB1849"/>
    <w:rsid w:val="00DB2832"/>
    <w:rsid w:val="00DB791B"/>
    <w:rsid w:val="00DC0564"/>
    <w:rsid w:val="00DC31DE"/>
    <w:rsid w:val="00E3167F"/>
    <w:rsid w:val="00E327CE"/>
    <w:rsid w:val="00E45D5D"/>
    <w:rsid w:val="00E55550"/>
    <w:rsid w:val="00EC1CAB"/>
    <w:rsid w:val="00EE43ED"/>
    <w:rsid w:val="00EE53E6"/>
    <w:rsid w:val="00EE5FAE"/>
    <w:rsid w:val="00EF0C77"/>
    <w:rsid w:val="00F05829"/>
    <w:rsid w:val="00F215D1"/>
    <w:rsid w:val="00F21A88"/>
    <w:rsid w:val="00FC6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89DABD-B816-4732-AC1E-F4A99DDF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519B"/>
    <w:pPr>
      <w:spacing w:after="0" w:line="240" w:lineRule="auto"/>
    </w:pPr>
  </w:style>
  <w:style w:type="table" w:styleId="a4">
    <w:name w:val="Table Grid"/>
    <w:basedOn w:val="a1"/>
    <w:uiPriority w:val="59"/>
    <w:rsid w:val="001951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utback">
    <w:name w:val="butback"/>
    <w:basedOn w:val="a0"/>
    <w:rsid w:val="00BE3B9B"/>
  </w:style>
  <w:style w:type="character" w:customStyle="1" w:styleId="submenu-table">
    <w:name w:val="submenu-table"/>
    <w:basedOn w:val="a0"/>
    <w:rsid w:val="00BE3B9B"/>
  </w:style>
  <w:style w:type="paragraph" w:styleId="a5">
    <w:name w:val="Balloon Text"/>
    <w:basedOn w:val="a"/>
    <w:link w:val="a6"/>
    <w:uiPriority w:val="99"/>
    <w:semiHidden/>
    <w:unhideWhenUsed/>
    <w:rsid w:val="00722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22C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4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Магдалинская</dc:creator>
  <cp:keywords/>
  <dc:description/>
  <cp:lastModifiedBy>User</cp:lastModifiedBy>
  <cp:revision>80</cp:revision>
  <cp:lastPrinted>2018-10-31T23:47:00Z</cp:lastPrinted>
  <dcterms:created xsi:type="dcterms:W3CDTF">2012-07-12T23:45:00Z</dcterms:created>
  <dcterms:modified xsi:type="dcterms:W3CDTF">2020-10-14T03:30:00Z</dcterms:modified>
</cp:coreProperties>
</file>