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B7" w:rsidRPr="00D253B7" w:rsidRDefault="00D253B7" w:rsidP="00D253B7">
      <w:pPr>
        <w:jc w:val="center"/>
        <w:rPr>
          <w:rFonts w:asciiTheme="minorHAnsi" w:hAnsiTheme="minorHAnsi"/>
          <w:b/>
          <w:sz w:val="36"/>
          <w:szCs w:val="32"/>
          <w:lang w:val="es-AR"/>
        </w:rPr>
      </w:pPr>
      <w:r w:rsidRPr="00D253B7">
        <w:rPr>
          <w:rFonts w:asciiTheme="minorHAnsi" w:hAnsiTheme="minorHAnsi"/>
          <w:b/>
          <w:sz w:val="36"/>
          <w:szCs w:val="32"/>
          <w:lang w:val="es-AR"/>
        </w:rPr>
        <w:t>Hoteles</w:t>
      </w:r>
    </w:p>
    <w:p w:rsidR="00D253B7" w:rsidRDefault="00D253B7" w:rsidP="00D253B7">
      <w:pPr>
        <w:jc w:val="center"/>
        <w:rPr>
          <w:rFonts w:asciiTheme="minorHAnsi" w:hAnsiTheme="minorHAnsi"/>
          <w:sz w:val="32"/>
          <w:szCs w:val="32"/>
          <w:lang w:val="es-AR"/>
        </w:rPr>
      </w:pPr>
    </w:p>
    <w:p w:rsidR="00000000" w:rsidRDefault="005316B3">
      <w:pPr>
        <w:rPr>
          <w:rFonts w:asciiTheme="minorHAnsi" w:hAnsiTheme="minorHAnsi"/>
          <w:sz w:val="32"/>
          <w:szCs w:val="32"/>
          <w:lang w:val="es-AR"/>
        </w:rPr>
      </w:pPr>
      <w:r w:rsidRPr="00D253B7">
        <w:rPr>
          <w:rFonts w:asciiTheme="minorHAnsi" w:hAnsiTheme="minorHAnsi"/>
          <w:b/>
          <w:bCs/>
          <w:sz w:val="28"/>
          <w:szCs w:val="28"/>
          <w:lang w:val="es-AR"/>
        </w:rPr>
        <w:t>San Miguel de Tucumán (centro):</w:t>
      </w:r>
    </w:p>
    <w:p w:rsidR="00D253B7" w:rsidRPr="00D253B7" w:rsidRDefault="00D253B7">
      <w:pPr>
        <w:rPr>
          <w:rFonts w:asciiTheme="minorHAnsi" w:hAnsiTheme="minorHAnsi"/>
          <w:sz w:val="32"/>
          <w:szCs w:val="32"/>
          <w:lang w:val="es-AR"/>
        </w:rPr>
      </w:pPr>
    </w:p>
    <w:p w:rsidR="00D253B7" w:rsidRDefault="005316B3" w:rsidP="00D253B7">
      <w:pPr>
        <w:numPr>
          <w:ilvl w:val="0"/>
          <w:numId w:val="2"/>
        </w:numPr>
        <w:rPr>
          <w:rFonts w:asciiTheme="minorHAnsi" w:hAnsiTheme="minorHAnsi"/>
        </w:rPr>
      </w:pPr>
      <w:r w:rsidRPr="00D253B7">
        <w:rPr>
          <w:rFonts w:asciiTheme="minorHAnsi" w:hAnsiTheme="minorHAnsi"/>
          <w:lang w:val="es-AR"/>
        </w:rPr>
        <w:t xml:space="preserve"> </w:t>
      </w:r>
      <w:r w:rsidRPr="00D253B7">
        <w:rPr>
          <w:rFonts w:asciiTheme="minorHAnsi" w:hAnsiTheme="minorHAnsi"/>
        </w:rPr>
        <w:t xml:space="preserve">Hotel </w:t>
      </w:r>
      <w:proofErr w:type="spellStart"/>
      <w:r w:rsidRPr="00D253B7">
        <w:rPr>
          <w:rFonts w:asciiTheme="minorHAnsi" w:hAnsiTheme="minorHAnsi"/>
        </w:rPr>
        <w:t>Brisa</w:t>
      </w:r>
    </w:p>
    <w:p w:rsidR="00000000" w:rsidRPr="00D253B7" w:rsidRDefault="005316B3" w:rsidP="00D253B7">
      <w:pPr>
        <w:rPr>
          <w:rFonts w:asciiTheme="minorHAnsi" w:hAnsiTheme="minorHAnsi"/>
        </w:rPr>
      </w:pPr>
      <w:r w:rsidRPr="00D253B7">
        <w:rPr>
          <w:rFonts w:asciiTheme="minorHAnsi" w:hAnsiTheme="minorHAnsi"/>
        </w:rPr>
        <w:t>Congreso</w:t>
      </w:r>
      <w:proofErr w:type="spellEnd"/>
      <w:r w:rsidRPr="00D253B7">
        <w:rPr>
          <w:rFonts w:asciiTheme="minorHAnsi" w:hAnsiTheme="minorHAnsi"/>
        </w:rPr>
        <w:t xml:space="preserve"> 190 </w:t>
      </w:r>
    </w:p>
    <w:p w:rsidR="00000000" w:rsidRPr="00D253B7" w:rsidRDefault="005316B3">
      <w:pPr>
        <w:rPr>
          <w:rFonts w:asciiTheme="minorHAnsi" w:hAnsiTheme="minorHAnsi"/>
        </w:rPr>
      </w:pPr>
      <w:proofErr w:type="spellStart"/>
      <w:proofErr w:type="gramStart"/>
      <w:r w:rsidRPr="00D253B7">
        <w:rPr>
          <w:rFonts w:asciiTheme="minorHAnsi" w:hAnsiTheme="minorHAnsi"/>
        </w:rPr>
        <w:t>Cel</w:t>
      </w:r>
      <w:proofErr w:type="spellEnd"/>
      <w:r w:rsidRPr="00D253B7">
        <w:rPr>
          <w:rFonts w:asciiTheme="minorHAnsi" w:hAnsiTheme="minorHAnsi"/>
        </w:rPr>
        <w:t>.:</w:t>
      </w:r>
      <w:proofErr w:type="gramEnd"/>
      <w:r w:rsidRPr="00D253B7">
        <w:rPr>
          <w:rFonts w:asciiTheme="minorHAnsi" w:hAnsiTheme="minorHAnsi"/>
        </w:rPr>
        <w:t xml:space="preserve"> </w:t>
      </w:r>
      <w:r w:rsidR="00D253B7" w:rsidRPr="00D253B7">
        <w:rPr>
          <w:rFonts w:ascii="Calibri" w:hAnsi="Calibri"/>
          <w:lang w:val="es-AR"/>
        </w:rPr>
        <w:t>+54-</w:t>
      </w:r>
      <w:r w:rsidRPr="00D253B7">
        <w:rPr>
          <w:rFonts w:asciiTheme="minorHAnsi" w:hAnsiTheme="minorHAnsi"/>
        </w:rPr>
        <w:t>3816144627</w:t>
      </w:r>
    </w:p>
    <w:p w:rsidR="00000000" w:rsidRPr="00D253B7" w:rsidRDefault="00D253B7" w:rsidP="00D253B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Tel.: </w:t>
      </w:r>
      <w:r w:rsidRPr="00D253B7">
        <w:rPr>
          <w:rFonts w:ascii="Calibri" w:hAnsi="Calibri"/>
          <w:lang w:val="es-AR"/>
        </w:rPr>
        <w:t>+54-</w:t>
      </w:r>
      <w:r>
        <w:rPr>
          <w:rFonts w:asciiTheme="minorHAnsi" w:hAnsiTheme="minorHAnsi"/>
        </w:rPr>
        <w:t>0381-3079630</w:t>
      </w:r>
      <w:r w:rsidR="005316B3" w:rsidRPr="00D253B7">
        <w:rPr>
          <w:rFonts w:asciiTheme="minorHAnsi" w:hAnsiTheme="minorHAnsi"/>
        </w:rPr>
        <w:t xml:space="preserve">                     </w:t>
      </w:r>
    </w:p>
    <w:tbl>
      <w:tblPr>
        <w:tblStyle w:val="GridTable5Dark-Accent4"/>
        <w:tblW w:w="0" w:type="auto"/>
        <w:jc w:val="center"/>
        <w:tblLook w:val="0000" w:firstRow="0" w:lastRow="0" w:firstColumn="0" w:lastColumn="0" w:noHBand="0" w:noVBand="0"/>
      </w:tblPr>
      <w:tblGrid>
        <w:gridCol w:w="2508"/>
        <w:gridCol w:w="1007"/>
      </w:tblGrid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SIMPLE</w:t>
            </w:r>
          </w:p>
        </w:tc>
        <w:tc>
          <w:tcPr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$200.00</w:t>
            </w:r>
          </w:p>
        </w:tc>
      </w:tr>
      <w:tr w:rsidR="00000000" w:rsidRPr="00D253B7" w:rsidTr="00D253B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DOBLE</w:t>
            </w:r>
          </w:p>
        </w:tc>
        <w:tc>
          <w:tcPr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$260.00</w:t>
            </w:r>
          </w:p>
        </w:tc>
      </w:tr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TRIPLE</w:t>
            </w:r>
          </w:p>
        </w:tc>
        <w:tc>
          <w:tcPr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$300.00</w:t>
            </w:r>
          </w:p>
        </w:tc>
      </w:tr>
      <w:tr w:rsidR="00000000" w:rsidRPr="00D253B7" w:rsidTr="00D253B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CUADRUPLE</w:t>
            </w:r>
          </w:p>
        </w:tc>
        <w:tc>
          <w:tcPr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$360.00</w:t>
            </w:r>
          </w:p>
        </w:tc>
      </w:tr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QUI</w:t>
            </w:r>
            <w:r w:rsidRPr="00D253B7">
              <w:rPr>
                <w:rFonts w:asciiTheme="minorHAnsi" w:hAnsiTheme="minorHAnsi"/>
              </w:rPr>
              <w:t>NTUPLE</w:t>
            </w:r>
          </w:p>
        </w:tc>
        <w:tc>
          <w:tcPr>
            <w:tcW w:w="0" w:type="auto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$450.00</w:t>
            </w:r>
          </w:p>
        </w:tc>
      </w:tr>
    </w:tbl>
    <w:p w:rsidR="00000000" w:rsidRDefault="005316B3">
      <w:pPr>
        <w:rPr>
          <w:rFonts w:asciiTheme="minorHAnsi" w:hAnsiTheme="minorHAnsi"/>
        </w:rPr>
      </w:pPr>
    </w:p>
    <w:p w:rsidR="00D253B7" w:rsidRPr="00D253B7" w:rsidRDefault="00D253B7">
      <w:pPr>
        <w:rPr>
          <w:rFonts w:asciiTheme="minorHAnsi" w:hAnsiTheme="minorHAnsi"/>
        </w:rPr>
      </w:pPr>
    </w:p>
    <w:p w:rsidR="00000000" w:rsidRPr="00D253B7" w:rsidRDefault="005316B3">
      <w:pPr>
        <w:numPr>
          <w:ilvl w:val="0"/>
          <w:numId w:val="1"/>
        </w:numPr>
        <w:rPr>
          <w:rFonts w:asciiTheme="minorHAnsi" w:hAnsiTheme="minorHAnsi"/>
        </w:rPr>
      </w:pPr>
      <w:r w:rsidRPr="00D253B7">
        <w:rPr>
          <w:rFonts w:asciiTheme="minorHAnsi" w:hAnsiTheme="minorHAnsi"/>
        </w:rPr>
        <w:t xml:space="preserve">Hotel </w:t>
      </w:r>
      <w:proofErr w:type="spellStart"/>
      <w:r w:rsidRPr="00D253B7">
        <w:rPr>
          <w:rFonts w:asciiTheme="minorHAnsi" w:hAnsiTheme="minorHAnsi"/>
        </w:rPr>
        <w:t>Embajador</w:t>
      </w:r>
      <w:proofErr w:type="spellEnd"/>
    </w:p>
    <w:p w:rsidR="00000000" w:rsidRPr="00D253B7" w:rsidRDefault="005316B3">
      <w:pPr>
        <w:rPr>
          <w:rFonts w:asciiTheme="minorHAnsi" w:hAnsiTheme="minorHAnsi"/>
        </w:rPr>
      </w:pPr>
      <w:r w:rsidRPr="00D253B7">
        <w:rPr>
          <w:rFonts w:asciiTheme="minorHAnsi" w:hAnsiTheme="minorHAnsi"/>
        </w:rPr>
        <w:t xml:space="preserve">Las </w:t>
      </w:r>
      <w:proofErr w:type="spellStart"/>
      <w:r w:rsidRPr="00D253B7">
        <w:rPr>
          <w:rFonts w:asciiTheme="minorHAnsi" w:hAnsiTheme="minorHAnsi"/>
        </w:rPr>
        <w:t>Heras</w:t>
      </w:r>
      <w:proofErr w:type="spellEnd"/>
      <w:r w:rsidRPr="00D253B7">
        <w:rPr>
          <w:rFonts w:asciiTheme="minorHAnsi" w:hAnsiTheme="minorHAnsi"/>
        </w:rPr>
        <w:t xml:space="preserve"> 221 </w:t>
      </w:r>
    </w:p>
    <w:p w:rsidR="00000000" w:rsidRPr="00D253B7" w:rsidRDefault="005316B3">
      <w:pPr>
        <w:rPr>
          <w:rFonts w:asciiTheme="minorHAnsi" w:hAnsiTheme="minorHAnsi"/>
        </w:rPr>
      </w:pPr>
      <w:r w:rsidRPr="00D253B7">
        <w:rPr>
          <w:rFonts w:asciiTheme="minorHAnsi" w:hAnsiTheme="minorHAnsi"/>
        </w:rPr>
        <w:t xml:space="preserve">Tel.: </w:t>
      </w:r>
      <w:r w:rsidR="00D253B7" w:rsidRPr="00D253B7">
        <w:rPr>
          <w:rFonts w:ascii="Calibri" w:hAnsi="Calibri"/>
          <w:lang w:val="es-AR"/>
        </w:rPr>
        <w:t>+54-</w:t>
      </w:r>
      <w:r w:rsidRPr="00D253B7">
        <w:rPr>
          <w:rFonts w:asciiTheme="minorHAnsi" w:hAnsiTheme="minorHAnsi"/>
        </w:rPr>
        <w:t>0381-4311264</w:t>
      </w:r>
    </w:p>
    <w:p w:rsidR="00000000" w:rsidRPr="00D253B7" w:rsidRDefault="005316B3">
      <w:pPr>
        <w:rPr>
          <w:rFonts w:asciiTheme="minorHAnsi" w:hAnsiTheme="minorHAnsi"/>
        </w:rPr>
      </w:pPr>
      <w:hyperlink r:id="rId5" w:history="1">
        <w:r w:rsidRPr="00D253B7">
          <w:rPr>
            <w:rStyle w:val="Hyperlink"/>
            <w:rFonts w:asciiTheme="minorHAnsi" w:hAnsiTheme="minorHAnsi"/>
          </w:rPr>
          <w:t>www.hotelembajadort</w:t>
        </w:r>
        <w:r w:rsidRPr="00D253B7">
          <w:rPr>
            <w:rStyle w:val="Hyperlink"/>
            <w:rFonts w:asciiTheme="minorHAnsi" w:hAnsiTheme="minorHAnsi"/>
          </w:rPr>
          <w:t>u</w:t>
        </w:r>
        <w:r w:rsidRPr="00D253B7">
          <w:rPr>
            <w:rStyle w:val="Hyperlink"/>
            <w:rFonts w:asciiTheme="minorHAnsi" w:hAnsiTheme="minorHAnsi"/>
          </w:rPr>
          <w:t>c.com.ar</w:t>
        </w:r>
      </w:hyperlink>
    </w:p>
    <w:p w:rsidR="00000000" w:rsidRPr="00D253B7" w:rsidRDefault="005316B3" w:rsidP="00D253B7">
      <w:pPr>
        <w:rPr>
          <w:rFonts w:asciiTheme="minorHAnsi" w:hAnsiTheme="minorHAnsi"/>
        </w:rPr>
      </w:pPr>
      <w:r w:rsidRPr="00D253B7">
        <w:rPr>
          <w:rFonts w:asciiTheme="minorHAnsi" w:hAnsiTheme="minorHAnsi"/>
        </w:rPr>
        <w:t xml:space="preserve">                      </w:t>
      </w:r>
    </w:p>
    <w:tbl>
      <w:tblPr>
        <w:tblStyle w:val="GridTable5Dark-Accent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57"/>
        <w:gridCol w:w="1008"/>
        <w:gridCol w:w="2957"/>
        <w:gridCol w:w="1007"/>
      </w:tblGrid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5" w:type="dxa"/>
            <w:gridSpan w:val="2"/>
          </w:tcPr>
          <w:p w:rsidR="00000000" w:rsidRPr="00D253B7" w:rsidRDefault="005316B3" w:rsidP="00D253B7">
            <w:pPr>
              <w:pStyle w:val="Contenidodelatabla"/>
              <w:jc w:val="center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CLÁSICO</w:t>
            </w:r>
          </w:p>
        </w:tc>
        <w:tc>
          <w:tcPr>
            <w:tcW w:w="3964" w:type="dxa"/>
            <w:gridSpan w:val="2"/>
          </w:tcPr>
          <w:p w:rsidR="00000000" w:rsidRPr="00D253B7" w:rsidRDefault="005316B3" w:rsidP="00D253B7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SUPERIOR</w:t>
            </w:r>
          </w:p>
        </w:tc>
      </w:tr>
      <w:tr w:rsidR="00000000" w:rsidRPr="00D253B7" w:rsidTr="00D253B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Simple</w:t>
            </w:r>
          </w:p>
        </w:tc>
        <w:tc>
          <w:tcPr>
            <w:tcW w:w="1008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$380.00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Simple</w:t>
            </w:r>
          </w:p>
        </w:tc>
        <w:tc>
          <w:tcPr>
            <w:tcW w:w="100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$4</w:t>
            </w:r>
            <w:r w:rsidRPr="00D253B7">
              <w:rPr>
                <w:rFonts w:asciiTheme="minorHAnsi" w:hAnsiTheme="minorHAnsi"/>
              </w:rPr>
              <w:t>00.00</w:t>
            </w:r>
          </w:p>
        </w:tc>
      </w:tr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  <w:proofErr w:type="spellStart"/>
            <w:r w:rsidRPr="00D253B7">
              <w:rPr>
                <w:rFonts w:asciiTheme="minorHAnsi" w:hAnsiTheme="minorHAnsi"/>
              </w:rPr>
              <w:t>Doble</w:t>
            </w:r>
            <w:proofErr w:type="spellEnd"/>
          </w:p>
        </w:tc>
        <w:tc>
          <w:tcPr>
            <w:tcW w:w="1008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$440.00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  <w:proofErr w:type="spellStart"/>
            <w:r w:rsidRPr="00D253B7">
              <w:rPr>
                <w:rFonts w:asciiTheme="minorHAnsi" w:hAnsiTheme="minorHAnsi"/>
              </w:rPr>
              <w:t>Doble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00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$470.00</w:t>
            </w:r>
          </w:p>
        </w:tc>
      </w:tr>
      <w:tr w:rsidR="00000000" w:rsidRPr="00D253B7" w:rsidTr="00D253B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Triple</w:t>
            </w:r>
          </w:p>
        </w:tc>
        <w:tc>
          <w:tcPr>
            <w:tcW w:w="1008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$500.00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Habitación</w:t>
            </w:r>
            <w:proofErr w:type="spellEnd"/>
            <w:r w:rsidRPr="00D253B7">
              <w:rPr>
                <w:rFonts w:asciiTheme="minorHAnsi" w:hAnsiTheme="minorHAnsi"/>
              </w:rPr>
              <w:t xml:space="preserve"> Triple</w:t>
            </w:r>
          </w:p>
        </w:tc>
        <w:tc>
          <w:tcPr>
            <w:tcW w:w="100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$530.00</w:t>
            </w:r>
          </w:p>
        </w:tc>
      </w:tr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Habitaciones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  <w:proofErr w:type="spellStart"/>
            <w:r w:rsidRPr="00D253B7">
              <w:rPr>
                <w:rFonts w:asciiTheme="minorHAnsi" w:hAnsiTheme="minorHAnsi"/>
              </w:rPr>
              <w:t>conectadas</w:t>
            </w:r>
            <w:proofErr w:type="spellEnd"/>
            <w:r w:rsidRPr="00D253B7">
              <w:rPr>
                <w:rFonts w:asciiTheme="minorHAnsi" w:hAnsiTheme="minorHAnsi"/>
              </w:rPr>
              <w:t xml:space="preserve"> x 4</w:t>
            </w:r>
          </w:p>
        </w:tc>
        <w:tc>
          <w:tcPr>
            <w:tcW w:w="1008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$660.00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Doble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  <w:proofErr w:type="spellStart"/>
            <w:r w:rsidRPr="00D253B7">
              <w:rPr>
                <w:rFonts w:asciiTheme="minorHAnsi" w:hAnsiTheme="minorHAnsi"/>
              </w:rPr>
              <w:t>americana</w:t>
            </w:r>
            <w:proofErr w:type="spellEnd"/>
            <w:r w:rsidRPr="00D253B7">
              <w:rPr>
                <w:rFonts w:asciiTheme="minorHAnsi" w:hAnsiTheme="minorHAnsi"/>
              </w:rPr>
              <w:t xml:space="preserve"> x 2</w:t>
            </w:r>
          </w:p>
        </w:tc>
        <w:tc>
          <w:tcPr>
            <w:tcW w:w="100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$500.00</w:t>
            </w:r>
          </w:p>
        </w:tc>
      </w:tr>
      <w:tr w:rsidR="00000000" w:rsidRPr="00D253B7" w:rsidTr="00D253B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Habitaciones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  <w:proofErr w:type="spellStart"/>
            <w:r w:rsidRPr="00D253B7">
              <w:rPr>
                <w:rFonts w:asciiTheme="minorHAnsi" w:hAnsiTheme="minorHAnsi"/>
              </w:rPr>
              <w:t>conectadas</w:t>
            </w:r>
            <w:proofErr w:type="spellEnd"/>
            <w:r w:rsidRPr="00D253B7">
              <w:rPr>
                <w:rFonts w:asciiTheme="minorHAnsi" w:hAnsiTheme="minorHAnsi"/>
              </w:rPr>
              <w:t xml:space="preserve"> x 5</w:t>
            </w:r>
          </w:p>
        </w:tc>
        <w:tc>
          <w:tcPr>
            <w:tcW w:w="1008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$720.00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Doble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  <w:proofErr w:type="spellStart"/>
            <w:r w:rsidRPr="00D253B7">
              <w:rPr>
                <w:rFonts w:asciiTheme="minorHAnsi" w:hAnsiTheme="minorHAnsi"/>
              </w:rPr>
              <w:t>americana</w:t>
            </w:r>
            <w:proofErr w:type="spellEnd"/>
            <w:r w:rsidRPr="00D253B7">
              <w:rPr>
                <w:rFonts w:asciiTheme="minorHAnsi" w:hAnsiTheme="minorHAnsi"/>
              </w:rPr>
              <w:t xml:space="preserve"> x 4</w:t>
            </w:r>
          </w:p>
        </w:tc>
        <w:tc>
          <w:tcPr>
            <w:tcW w:w="100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$590.00</w:t>
            </w:r>
          </w:p>
        </w:tc>
      </w:tr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Cama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  <w:proofErr w:type="spellStart"/>
            <w:r w:rsidRPr="00D253B7">
              <w:rPr>
                <w:rFonts w:asciiTheme="minorHAnsi" w:hAnsiTheme="minorHAnsi"/>
              </w:rPr>
              <w:t>adicional</w:t>
            </w:r>
            <w:proofErr w:type="spellEnd"/>
          </w:p>
        </w:tc>
        <w:tc>
          <w:tcPr>
            <w:tcW w:w="1008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$90.00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Habitaciones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  <w:proofErr w:type="spellStart"/>
            <w:r w:rsidRPr="00D253B7">
              <w:rPr>
                <w:rFonts w:asciiTheme="minorHAnsi" w:hAnsiTheme="minorHAnsi"/>
              </w:rPr>
              <w:t>conectadas</w:t>
            </w:r>
            <w:proofErr w:type="spellEnd"/>
            <w:r w:rsidRPr="00D253B7">
              <w:rPr>
                <w:rFonts w:asciiTheme="minorHAnsi" w:hAnsiTheme="minorHAnsi"/>
              </w:rPr>
              <w:t xml:space="preserve"> x 4</w:t>
            </w:r>
          </w:p>
        </w:tc>
        <w:tc>
          <w:tcPr>
            <w:tcW w:w="100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$720.00</w:t>
            </w:r>
          </w:p>
        </w:tc>
      </w:tr>
      <w:tr w:rsidR="00000000" w:rsidRPr="00D253B7" w:rsidTr="00D253B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-</w:t>
            </w:r>
          </w:p>
        </w:tc>
        <w:tc>
          <w:tcPr>
            <w:tcW w:w="1008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SUITE</w:t>
            </w:r>
          </w:p>
        </w:tc>
        <w:tc>
          <w:tcPr>
            <w:tcW w:w="1007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$620.00</w:t>
            </w:r>
          </w:p>
        </w:tc>
      </w:tr>
    </w:tbl>
    <w:p w:rsidR="00000000" w:rsidRDefault="005316B3">
      <w:pPr>
        <w:rPr>
          <w:rFonts w:asciiTheme="minorHAnsi" w:hAnsiTheme="minorHAnsi"/>
        </w:rPr>
      </w:pPr>
    </w:p>
    <w:p w:rsidR="00D253B7" w:rsidRPr="00D253B7" w:rsidRDefault="00D253B7">
      <w:pPr>
        <w:rPr>
          <w:rFonts w:asciiTheme="minorHAnsi" w:hAnsiTheme="minorHAnsi"/>
        </w:rPr>
      </w:pPr>
    </w:p>
    <w:p w:rsidR="00000000" w:rsidRPr="00D253B7" w:rsidRDefault="005316B3">
      <w:pPr>
        <w:numPr>
          <w:ilvl w:val="0"/>
          <w:numId w:val="3"/>
        </w:numPr>
        <w:rPr>
          <w:rFonts w:asciiTheme="minorHAnsi" w:hAnsiTheme="minorHAnsi"/>
        </w:rPr>
      </w:pPr>
      <w:r w:rsidRPr="00D253B7">
        <w:rPr>
          <w:rFonts w:asciiTheme="minorHAnsi" w:hAnsiTheme="minorHAnsi"/>
        </w:rPr>
        <w:t xml:space="preserve">Hotel Premier </w:t>
      </w:r>
      <w:r w:rsidRPr="00D253B7">
        <w:rPr>
          <w:rFonts w:asciiTheme="minorHAnsi" w:hAnsiTheme="minorHAnsi"/>
          <w:b/>
          <w:color w:val="FF0000"/>
        </w:rPr>
        <w:t>*</w:t>
      </w:r>
    </w:p>
    <w:p w:rsidR="00000000" w:rsidRPr="00D253B7" w:rsidRDefault="005316B3">
      <w:pPr>
        <w:rPr>
          <w:rFonts w:asciiTheme="minorHAnsi" w:hAnsiTheme="minorHAnsi"/>
        </w:rPr>
      </w:pPr>
      <w:proofErr w:type="spellStart"/>
      <w:r w:rsidRPr="00D253B7">
        <w:rPr>
          <w:rFonts w:asciiTheme="minorHAnsi" w:hAnsiTheme="minorHAnsi"/>
        </w:rPr>
        <w:t>Crisóstomo</w:t>
      </w:r>
      <w:proofErr w:type="spellEnd"/>
      <w:r w:rsidRPr="00D253B7">
        <w:rPr>
          <w:rFonts w:asciiTheme="minorHAnsi" w:hAnsiTheme="minorHAnsi"/>
        </w:rPr>
        <w:t xml:space="preserve"> </w:t>
      </w:r>
      <w:proofErr w:type="spellStart"/>
      <w:r w:rsidRPr="00D253B7">
        <w:rPr>
          <w:rFonts w:asciiTheme="minorHAnsi" w:hAnsiTheme="minorHAnsi"/>
        </w:rPr>
        <w:t>Álvarez</w:t>
      </w:r>
      <w:proofErr w:type="spellEnd"/>
      <w:r w:rsidRPr="00D253B7">
        <w:rPr>
          <w:rFonts w:asciiTheme="minorHAnsi" w:hAnsiTheme="minorHAnsi"/>
        </w:rPr>
        <w:t xml:space="preserve"> 510</w:t>
      </w:r>
    </w:p>
    <w:p w:rsidR="00000000" w:rsidRPr="00D253B7" w:rsidRDefault="005316B3">
      <w:pPr>
        <w:rPr>
          <w:rFonts w:asciiTheme="minorHAnsi" w:hAnsiTheme="minorHAnsi"/>
        </w:rPr>
      </w:pPr>
      <w:r w:rsidRPr="00D253B7">
        <w:rPr>
          <w:rFonts w:asciiTheme="minorHAnsi" w:hAnsiTheme="minorHAnsi"/>
        </w:rPr>
        <w:t xml:space="preserve">Tel.: </w:t>
      </w:r>
      <w:r w:rsidR="00D253B7" w:rsidRPr="00D253B7">
        <w:rPr>
          <w:rFonts w:ascii="Calibri" w:hAnsi="Calibri"/>
          <w:lang w:val="es-AR"/>
        </w:rPr>
        <w:t>+54-</w:t>
      </w:r>
      <w:r w:rsidRPr="00D253B7">
        <w:rPr>
          <w:rFonts w:asciiTheme="minorHAnsi" w:hAnsiTheme="minorHAnsi"/>
        </w:rPr>
        <w:t>0381-4310381</w:t>
      </w:r>
    </w:p>
    <w:p w:rsidR="00000000" w:rsidRPr="00D253B7" w:rsidRDefault="005316B3">
      <w:pPr>
        <w:rPr>
          <w:rFonts w:asciiTheme="minorHAnsi" w:hAnsiTheme="minorHAnsi"/>
        </w:rPr>
      </w:pPr>
      <w:hyperlink r:id="rId6" w:history="1">
        <w:r w:rsidRPr="00D253B7">
          <w:rPr>
            <w:rStyle w:val="Hyperlink"/>
            <w:rFonts w:asciiTheme="minorHAnsi" w:hAnsiTheme="minorHAnsi"/>
          </w:rPr>
          <w:t>www.hotelpremier.com.ar</w:t>
        </w:r>
      </w:hyperlink>
    </w:p>
    <w:p w:rsidR="00000000" w:rsidRPr="00D253B7" w:rsidRDefault="005316B3">
      <w:p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lang w:val="es-AR"/>
        </w:rPr>
        <w:t>Habitaciones Simples, Dobles, Triples, Departamentos par</w:t>
      </w:r>
      <w:r w:rsidRPr="00D253B7">
        <w:rPr>
          <w:rFonts w:asciiTheme="minorHAnsi" w:hAnsiTheme="minorHAnsi"/>
          <w:lang w:val="es-AR"/>
        </w:rPr>
        <w:t>a 4 y 5 personas, Suites.</w:t>
      </w:r>
    </w:p>
    <w:p w:rsidR="00000000" w:rsidRDefault="005316B3">
      <w:pPr>
        <w:rPr>
          <w:rFonts w:asciiTheme="minorHAnsi" w:hAnsiTheme="minorHAnsi"/>
          <w:lang w:val="es-AR"/>
        </w:rPr>
      </w:pPr>
    </w:p>
    <w:p w:rsidR="00D253B7" w:rsidRPr="00D253B7" w:rsidRDefault="00D253B7">
      <w:pPr>
        <w:rPr>
          <w:rFonts w:asciiTheme="minorHAnsi" w:hAnsiTheme="minorHAnsi"/>
          <w:lang w:val="es-AR"/>
        </w:rPr>
      </w:pPr>
    </w:p>
    <w:p w:rsidR="00000000" w:rsidRPr="00D253B7" w:rsidRDefault="005316B3">
      <w:pPr>
        <w:numPr>
          <w:ilvl w:val="0"/>
          <w:numId w:val="4"/>
        </w:numPr>
        <w:rPr>
          <w:rFonts w:asciiTheme="minorHAnsi" w:hAnsiTheme="minorHAnsi"/>
        </w:rPr>
      </w:pPr>
      <w:r w:rsidRPr="00D253B7">
        <w:rPr>
          <w:rFonts w:asciiTheme="minorHAnsi" w:hAnsiTheme="minorHAnsi"/>
        </w:rPr>
        <w:t xml:space="preserve">Hotel Carlos V </w:t>
      </w:r>
      <w:r w:rsidRPr="00D253B7">
        <w:rPr>
          <w:rFonts w:asciiTheme="minorHAnsi" w:hAnsiTheme="minorHAnsi"/>
          <w:b/>
          <w:color w:val="FF0000"/>
        </w:rPr>
        <w:t>*</w:t>
      </w:r>
    </w:p>
    <w:p w:rsidR="00000000" w:rsidRPr="00D253B7" w:rsidRDefault="005316B3">
      <w:pPr>
        <w:rPr>
          <w:rFonts w:asciiTheme="minorHAnsi" w:hAnsiTheme="minorHAnsi"/>
        </w:rPr>
      </w:pPr>
      <w:r w:rsidRPr="00D253B7">
        <w:rPr>
          <w:rFonts w:asciiTheme="minorHAnsi" w:hAnsiTheme="minorHAnsi"/>
        </w:rPr>
        <w:t>25 de Mayo 330</w:t>
      </w:r>
    </w:p>
    <w:p w:rsidR="00000000" w:rsidRPr="00D253B7" w:rsidRDefault="005316B3">
      <w:pPr>
        <w:rPr>
          <w:rFonts w:asciiTheme="minorHAnsi" w:hAnsiTheme="minorHAnsi"/>
        </w:rPr>
      </w:pPr>
      <w:r w:rsidRPr="00D253B7">
        <w:rPr>
          <w:rFonts w:asciiTheme="minorHAnsi" w:hAnsiTheme="minorHAnsi"/>
        </w:rPr>
        <w:t xml:space="preserve">Tel.: </w:t>
      </w:r>
      <w:r w:rsidR="00D253B7" w:rsidRPr="00D253B7">
        <w:rPr>
          <w:rFonts w:ascii="Calibri" w:hAnsi="Calibri"/>
          <w:lang w:val="es-AR"/>
        </w:rPr>
        <w:t>+54-</w:t>
      </w:r>
      <w:r w:rsidRPr="00D253B7">
        <w:rPr>
          <w:rFonts w:asciiTheme="minorHAnsi" w:hAnsiTheme="minorHAnsi"/>
        </w:rPr>
        <w:t>0381-4311666</w:t>
      </w:r>
    </w:p>
    <w:p w:rsidR="00000000" w:rsidRPr="00D253B7" w:rsidRDefault="005316B3">
      <w:pPr>
        <w:rPr>
          <w:rFonts w:asciiTheme="minorHAnsi" w:hAnsiTheme="minorHAnsi"/>
        </w:rPr>
      </w:pPr>
      <w:hyperlink r:id="rId7" w:history="1">
        <w:r w:rsidRPr="00D253B7">
          <w:rPr>
            <w:rStyle w:val="Hyperlink"/>
            <w:rFonts w:asciiTheme="minorHAnsi" w:hAnsiTheme="minorHAnsi"/>
          </w:rPr>
          <w:t>www.hotelcarlosv.com.ar</w:t>
        </w:r>
      </w:hyperlink>
      <w:r w:rsidR="00D253B7">
        <w:rPr>
          <w:rFonts w:asciiTheme="minorHAnsi" w:hAnsiTheme="minorHAnsi"/>
        </w:rPr>
        <w:t xml:space="preserve"> / </w:t>
      </w:r>
      <w:hyperlink r:id="rId8" w:history="1">
        <w:r w:rsidR="00D253B7" w:rsidRPr="00D253B7">
          <w:rPr>
            <w:rStyle w:val="Hyperlink"/>
            <w:rFonts w:ascii="Calibri" w:hAnsi="Calibri"/>
          </w:rPr>
          <w:t>reservas@redcarlosv.com.ar</w:t>
        </w:r>
      </w:hyperlink>
    </w:p>
    <w:p w:rsidR="00000000" w:rsidRPr="00D253B7" w:rsidRDefault="005316B3">
      <w:pPr>
        <w:jc w:val="center"/>
        <w:rPr>
          <w:rFonts w:asciiTheme="minorHAnsi" w:hAnsiTheme="minorHAnsi"/>
        </w:rPr>
      </w:pPr>
    </w:p>
    <w:tbl>
      <w:tblPr>
        <w:tblStyle w:val="GridTable5Dark-Accent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390"/>
        <w:gridCol w:w="3199"/>
      </w:tblGrid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0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lastRenderedPageBreak/>
              <w:t>Habitacion</w:t>
            </w:r>
            <w:proofErr w:type="spellEnd"/>
            <w:r w:rsidRPr="00D253B7">
              <w:rPr>
                <w:rFonts w:asciiTheme="minorHAnsi" w:hAnsiTheme="minorHAnsi"/>
              </w:rPr>
              <w:t xml:space="preserve"> Simple</w:t>
            </w:r>
          </w:p>
        </w:tc>
        <w:tc>
          <w:tcPr>
            <w:tcW w:w="3199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$755.00</w:t>
            </w:r>
          </w:p>
        </w:tc>
      </w:tr>
      <w:tr w:rsidR="00000000" w:rsidRPr="00D253B7" w:rsidTr="00D253B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0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Habitacion</w:t>
            </w:r>
            <w:proofErr w:type="spellEnd"/>
            <w:r w:rsidRPr="00D253B7">
              <w:rPr>
                <w:rFonts w:asciiTheme="minorHAnsi" w:hAnsiTheme="minorHAnsi"/>
              </w:rPr>
              <w:t xml:space="preserve"> </w:t>
            </w:r>
            <w:proofErr w:type="spellStart"/>
            <w:r w:rsidRPr="00D253B7">
              <w:rPr>
                <w:rFonts w:asciiTheme="minorHAnsi" w:hAnsiTheme="minorHAnsi"/>
              </w:rPr>
              <w:t>Doble</w:t>
            </w:r>
            <w:proofErr w:type="spellEnd"/>
          </w:p>
        </w:tc>
        <w:tc>
          <w:tcPr>
            <w:tcW w:w="3199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$890.00</w:t>
            </w:r>
          </w:p>
        </w:tc>
      </w:tr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0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Habitacion</w:t>
            </w:r>
            <w:proofErr w:type="spellEnd"/>
            <w:r w:rsidRPr="00D253B7">
              <w:rPr>
                <w:rFonts w:asciiTheme="minorHAnsi" w:hAnsiTheme="minorHAnsi"/>
              </w:rPr>
              <w:t xml:space="preserve"> Triple</w:t>
            </w:r>
          </w:p>
        </w:tc>
        <w:tc>
          <w:tcPr>
            <w:tcW w:w="3199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$1,000.00</w:t>
            </w:r>
          </w:p>
        </w:tc>
      </w:tr>
      <w:tr w:rsidR="00000000" w:rsidRPr="00D253B7" w:rsidTr="00D253B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0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Departamento</w:t>
            </w:r>
            <w:proofErr w:type="spellEnd"/>
            <w:r w:rsidRPr="00D253B7">
              <w:rPr>
                <w:rFonts w:asciiTheme="minorHAnsi" w:hAnsiTheme="minorHAnsi"/>
              </w:rPr>
              <w:t xml:space="preserve"> x 4 </w:t>
            </w:r>
          </w:p>
        </w:tc>
        <w:tc>
          <w:tcPr>
            <w:tcW w:w="3199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$1,</w:t>
            </w:r>
            <w:r w:rsidRPr="00D253B7">
              <w:rPr>
                <w:rFonts w:asciiTheme="minorHAnsi" w:hAnsiTheme="minorHAnsi"/>
              </w:rPr>
              <w:t>060.00</w:t>
            </w:r>
          </w:p>
        </w:tc>
      </w:tr>
      <w:tr w:rsidR="00000000" w:rsidRPr="00D253B7" w:rsidTr="00D2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0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proofErr w:type="spellStart"/>
            <w:r w:rsidRPr="00D253B7">
              <w:rPr>
                <w:rFonts w:asciiTheme="minorHAnsi" w:hAnsiTheme="minorHAnsi"/>
              </w:rPr>
              <w:t>Departamento</w:t>
            </w:r>
            <w:proofErr w:type="spellEnd"/>
            <w:r w:rsidRPr="00D253B7">
              <w:rPr>
                <w:rFonts w:asciiTheme="minorHAnsi" w:hAnsiTheme="minorHAnsi"/>
              </w:rPr>
              <w:t xml:space="preserve"> x 5</w:t>
            </w:r>
          </w:p>
        </w:tc>
        <w:tc>
          <w:tcPr>
            <w:tcW w:w="3199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$1,220.00</w:t>
            </w:r>
          </w:p>
        </w:tc>
      </w:tr>
      <w:tr w:rsidR="00000000" w:rsidRPr="00D253B7" w:rsidTr="00D253B7">
        <w:trPr>
          <w:trHeight w:val="21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90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SUITE</w:t>
            </w:r>
          </w:p>
        </w:tc>
        <w:tc>
          <w:tcPr>
            <w:tcW w:w="3199" w:type="dxa"/>
          </w:tcPr>
          <w:p w:rsidR="00000000" w:rsidRPr="00D253B7" w:rsidRDefault="005316B3">
            <w:pPr>
              <w:pStyle w:val="Contenidodelatabla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53B7">
              <w:rPr>
                <w:rFonts w:asciiTheme="minorHAnsi" w:hAnsiTheme="minorHAnsi"/>
              </w:rPr>
              <w:t>$1,300.00</w:t>
            </w:r>
          </w:p>
        </w:tc>
      </w:tr>
    </w:tbl>
    <w:p w:rsidR="00000000" w:rsidRPr="00D253B7" w:rsidRDefault="005316B3">
      <w:pPr>
        <w:jc w:val="center"/>
        <w:rPr>
          <w:rFonts w:asciiTheme="minorHAnsi" w:hAnsiTheme="minorHAnsi"/>
        </w:rPr>
      </w:pPr>
    </w:p>
    <w:p w:rsidR="00000000" w:rsidRPr="00D253B7" w:rsidRDefault="005316B3">
      <w:pPr>
        <w:rPr>
          <w:rFonts w:asciiTheme="minorHAnsi" w:hAnsiTheme="minorHAnsi"/>
        </w:rPr>
      </w:pPr>
    </w:p>
    <w:p w:rsidR="00000000" w:rsidRPr="00D253B7" w:rsidRDefault="005316B3">
      <w:p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b/>
          <w:color w:val="FF0000"/>
          <w:lang w:val="es-AR"/>
        </w:rPr>
        <w:t>*</w:t>
      </w:r>
      <w:r w:rsidRPr="00D253B7">
        <w:rPr>
          <w:rFonts w:asciiTheme="minorHAnsi" w:hAnsiTheme="minorHAnsi"/>
          <w:lang w:val="es-AR"/>
        </w:rPr>
        <w:t xml:space="preserve">  CONSULTAS Hotel Premier y Hotel Carlo</w:t>
      </w:r>
      <w:r w:rsidR="00D253B7">
        <w:rPr>
          <w:rFonts w:asciiTheme="minorHAnsi" w:hAnsiTheme="minorHAnsi"/>
          <w:lang w:val="es-AR"/>
        </w:rPr>
        <w:t>s V (promociones y descuentos)</w:t>
      </w:r>
    </w:p>
    <w:p w:rsidR="00000000" w:rsidRPr="00D253B7" w:rsidRDefault="005316B3">
      <w:pPr>
        <w:rPr>
          <w:rFonts w:asciiTheme="minorHAnsi" w:hAnsiTheme="minorHAnsi"/>
          <w:lang w:val="es-AR"/>
        </w:rPr>
      </w:pPr>
    </w:p>
    <w:p w:rsidR="00000000" w:rsidRPr="00D253B7" w:rsidRDefault="005316B3" w:rsidP="00D253B7">
      <w:pPr>
        <w:numPr>
          <w:ilvl w:val="0"/>
          <w:numId w:val="6"/>
        </w:numPr>
        <w:rPr>
          <w:rFonts w:asciiTheme="minorHAnsi" w:hAnsiTheme="minorHAnsi"/>
          <w:bCs/>
          <w:lang w:val="es-AR"/>
        </w:rPr>
      </w:pPr>
      <w:proofErr w:type="spellStart"/>
      <w:r w:rsidRPr="00D253B7">
        <w:rPr>
          <w:rFonts w:asciiTheme="minorHAnsi" w:hAnsiTheme="minorHAnsi"/>
          <w:bCs/>
          <w:lang w:val="es-AR"/>
        </w:rPr>
        <w:t>CGAlquileres</w:t>
      </w:r>
      <w:proofErr w:type="spellEnd"/>
      <w:r w:rsidRPr="00D253B7">
        <w:rPr>
          <w:rFonts w:asciiTheme="minorHAnsi" w:hAnsiTheme="minorHAnsi"/>
          <w:bCs/>
          <w:lang w:val="es-AR"/>
        </w:rPr>
        <w:t xml:space="preserve"> temporarios</w:t>
      </w:r>
    </w:p>
    <w:p w:rsidR="00000000" w:rsidRPr="00D253B7" w:rsidRDefault="005316B3">
      <w:p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lang w:val="es-AR"/>
        </w:rPr>
        <w:t>Di</w:t>
      </w:r>
      <w:r w:rsidRPr="00D253B7">
        <w:rPr>
          <w:rFonts w:asciiTheme="minorHAnsi" w:hAnsiTheme="minorHAnsi"/>
          <w:lang w:val="es-AR"/>
        </w:rPr>
        <w:t>sponibilidad: 2 dptos. 1 dormitorio, p/4 personas.</w:t>
      </w:r>
    </w:p>
    <w:p w:rsidR="00000000" w:rsidRPr="00D253B7" w:rsidRDefault="005316B3">
      <w:p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lang w:val="es-AR"/>
        </w:rPr>
        <w:t xml:space="preserve">1 </w:t>
      </w:r>
      <w:proofErr w:type="spellStart"/>
      <w:r w:rsidRPr="00D253B7">
        <w:rPr>
          <w:rFonts w:asciiTheme="minorHAnsi" w:hAnsiTheme="minorHAnsi"/>
          <w:lang w:val="es-AR"/>
        </w:rPr>
        <w:t>monoambiente</w:t>
      </w:r>
      <w:proofErr w:type="spellEnd"/>
      <w:r w:rsidRPr="00D253B7">
        <w:rPr>
          <w:rFonts w:asciiTheme="minorHAnsi" w:hAnsiTheme="minorHAnsi"/>
          <w:lang w:val="es-AR"/>
        </w:rPr>
        <w:t>, p/3 personas</w:t>
      </w:r>
      <w:r w:rsidRPr="00D253B7">
        <w:rPr>
          <w:rFonts w:asciiTheme="minorHAnsi" w:hAnsiTheme="minorHAnsi"/>
          <w:lang w:val="es-AR"/>
        </w:rPr>
        <w:tab/>
      </w:r>
      <w:r w:rsidRPr="00D253B7">
        <w:rPr>
          <w:rFonts w:asciiTheme="minorHAnsi" w:hAnsiTheme="minorHAnsi"/>
          <w:lang w:val="es-AR"/>
        </w:rPr>
        <w:tab/>
      </w:r>
      <w:r w:rsidRPr="00D253B7">
        <w:rPr>
          <w:rFonts w:asciiTheme="minorHAnsi" w:hAnsiTheme="minorHAnsi"/>
          <w:lang w:val="es-AR"/>
        </w:rPr>
        <w:tab/>
      </w:r>
    </w:p>
    <w:p w:rsidR="00D253B7" w:rsidRDefault="005316B3">
      <w:p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lang w:val="es-AR"/>
        </w:rPr>
        <w:t>Tel.</w:t>
      </w:r>
      <w:r w:rsidR="00D253B7">
        <w:rPr>
          <w:rFonts w:asciiTheme="minorHAnsi" w:hAnsiTheme="minorHAnsi"/>
          <w:lang w:val="es-AR"/>
        </w:rPr>
        <w:t>:</w:t>
      </w:r>
      <w:r w:rsidRPr="00D253B7">
        <w:rPr>
          <w:rFonts w:asciiTheme="minorHAnsi" w:hAnsiTheme="minorHAnsi"/>
          <w:lang w:val="es-AR"/>
        </w:rPr>
        <w:t xml:space="preserve"> +54</w:t>
      </w:r>
      <w:r w:rsidR="00D253B7">
        <w:rPr>
          <w:rFonts w:asciiTheme="minorHAnsi" w:hAnsiTheme="minorHAnsi"/>
          <w:lang w:val="es-AR"/>
        </w:rPr>
        <w:t>-381</w:t>
      </w:r>
      <w:r w:rsidR="0010404A">
        <w:rPr>
          <w:rFonts w:asciiTheme="minorHAnsi" w:hAnsiTheme="minorHAnsi"/>
          <w:lang w:val="es-AR"/>
        </w:rPr>
        <w:t>-</w:t>
      </w:r>
      <w:r w:rsidR="00D253B7">
        <w:rPr>
          <w:rFonts w:asciiTheme="minorHAnsi" w:hAnsiTheme="minorHAnsi"/>
          <w:lang w:val="es-AR"/>
        </w:rPr>
        <w:t>5039162</w:t>
      </w:r>
    </w:p>
    <w:p w:rsidR="00000000" w:rsidRDefault="00D253B7">
      <w:pPr>
        <w:rPr>
          <w:rFonts w:asciiTheme="minorHAnsi" w:hAnsiTheme="minorHAnsi"/>
          <w:lang w:val="es-AR"/>
        </w:rPr>
      </w:pPr>
      <w:hyperlink r:id="rId9" w:history="1">
        <w:r w:rsidRPr="003D7059">
          <w:rPr>
            <w:rStyle w:val="Hyperlink"/>
            <w:rFonts w:asciiTheme="minorHAnsi" w:hAnsiTheme="minorHAnsi"/>
            <w:lang w:val="es-AR" w:eastAsia="hi-IN" w:bidi="hi-IN"/>
          </w:rPr>
          <w:t>www.cgalqtemporarios.com.ar</w:t>
        </w:r>
      </w:hyperlink>
    </w:p>
    <w:p w:rsidR="00D253B7" w:rsidRDefault="00D253B7">
      <w:pPr>
        <w:rPr>
          <w:rFonts w:asciiTheme="minorHAnsi" w:hAnsiTheme="minorHAnsi"/>
          <w:lang w:val="es-AR"/>
        </w:rPr>
      </w:pPr>
    </w:p>
    <w:p w:rsidR="00D253B7" w:rsidRPr="00D253B7" w:rsidRDefault="00D253B7">
      <w:pPr>
        <w:rPr>
          <w:rFonts w:asciiTheme="minorHAnsi" w:hAnsiTheme="minorHAnsi"/>
          <w:lang w:val="es-AR"/>
        </w:rPr>
      </w:pPr>
    </w:p>
    <w:p w:rsidR="00000000" w:rsidRPr="00D253B7" w:rsidRDefault="005316B3">
      <w:pPr>
        <w:rPr>
          <w:rFonts w:asciiTheme="minorHAnsi" w:hAnsiTheme="minorHAnsi"/>
          <w:b/>
          <w:sz w:val="28"/>
          <w:szCs w:val="28"/>
          <w:lang w:val="es-AR"/>
        </w:rPr>
      </w:pPr>
      <w:r w:rsidRPr="00D253B7">
        <w:rPr>
          <w:rFonts w:asciiTheme="minorHAnsi" w:hAnsiTheme="minorHAnsi"/>
          <w:b/>
          <w:bCs/>
          <w:sz w:val="28"/>
          <w:szCs w:val="28"/>
          <w:lang w:val="es-AR"/>
        </w:rPr>
        <w:t>Yerba Buena</w:t>
      </w:r>
      <w:r w:rsidR="00D253B7" w:rsidRPr="00D253B7">
        <w:rPr>
          <w:rFonts w:asciiTheme="minorHAnsi" w:hAnsiTheme="minorHAnsi"/>
          <w:b/>
          <w:sz w:val="28"/>
          <w:szCs w:val="28"/>
          <w:lang w:val="es-AR"/>
        </w:rPr>
        <w:t xml:space="preserve"> (</w:t>
      </w:r>
      <w:r w:rsidRPr="00D253B7">
        <w:rPr>
          <w:rFonts w:asciiTheme="minorHAnsi" w:hAnsiTheme="minorHAnsi"/>
          <w:b/>
          <w:sz w:val="28"/>
          <w:szCs w:val="28"/>
          <w:lang w:val="es-AR"/>
        </w:rPr>
        <w:t>aproximad</w:t>
      </w:r>
      <w:r w:rsidR="00D253B7" w:rsidRPr="00D253B7">
        <w:rPr>
          <w:rFonts w:asciiTheme="minorHAnsi" w:hAnsiTheme="minorHAnsi"/>
          <w:b/>
          <w:sz w:val="28"/>
          <w:szCs w:val="28"/>
          <w:lang w:val="es-AR"/>
        </w:rPr>
        <w:t>amente 2 km hasta la Residencia):</w:t>
      </w:r>
    </w:p>
    <w:p w:rsidR="00000000" w:rsidRPr="00D253B7" w:rsidRDefault="005316B3">
      <w:pPr>
        <w:rPr>
          <w:rFonts w:asciiTheme="minorHAnsi" w:hAnsiTheme="minorHAnsi"/>
          <w:b/>
          <w:bCs/>
          <w:sz w:val="28"/>
          <w:szCs w:val="28"/>
          <w:lang w:val="es-AR"/>
        </w:rPr>
      </w:pPr>
    </w:p>
    <w:p w:rsidR="00000000" w:rsidRPr="00D253B7" w:rsidRDefault="005316B3" w:rsidP="00D253B7">
      <w:pPr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bCs/>
          <w:lang w:val="es-AR"/>
        </w:rPr>
        <w:t>Lo de Sara</w:t>
      </w:r>
      <w:r w:rsidRPr="00D253B7">
        <w:rPr>
          <w:rFonts w:asciiTheme="minorHAnsi" w:hAnsiTheme="minorHAnsi"/>
          <w:b/>
          <w:bCs/>
          <w:lang w:val="es-AR"/>
        </w:rPr>
        <w:t xml:space="preserve"> </w:t>
      </w:r>
      <w:r w:rsidRPr="00D253B7">
        <w:rPr>
          <w:rFonts w:asciiTheme="minorHAnsi" w:hAnsiTheme="minorHAnsi"/>
          <w:lang w:val="es-AR"/>
        </w:rPr>
        <w:t>(alquileres temporarios)</w:t>
      </w:r>
    </w:p>
    <w:p w:rsidR="00D253B7" w:rsidRDefault="005316B3">
      <w:p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lang w:val="es-AR"/>
        </w:rPr>
        <w:t>Tel.</w:t>
      </w:r>
      <w:r w:rsidR="00D253B7">
        <w:rPr>
          <w:rFonts w:asciiTheme="minorHAnsi" w:hAnsiTheme="minorHAnsi"/>
          <w:lang w:val="es-AR"/>
        </w:rPr>
        <w:t>:</w:t>
      </w:r>
      <w:r w:rsidRPr="00D253B7">
        <w:rPr>
          <w:rFonts w:asciiTheme="minorHAnsi" w:hAnsiTheme="minorHAnsi"/>
          <w:lang w:val="es-AR"/>
        </w:rPr>
        <w:t xml:space="preserve"> +54</w:t>
      </w:r>
      <w:r w:rsidR="0010404A">
        <w:rPr>
          <w:rFonts w:asciiTheme="minorHAnsi" w:hAnsiTheme="minorHAnsi"/>
          <w:lang w:val="es-AR"/>
        </w:rPr>
        <w:t>-</w:t>
      </w:r>
      <w:r w:rsidRPr="00D253B7">
        <w:rPr>
          <w:rFonts w:asciiTheme="minorHAnsi" w:hAnsiTheme="minorHAnsi"/>
          <w:lang w:val="es-AR"/>
        </w:rPr>
        <w:t>38</w:t>
      </w:r>
      <w:r w:rsidR="00D253B7">
        <w:rPr>
          <w:rFonts w:asciiTheme="minorHAnsi" w:hAnsiTheme="minorHAnsi"/>
          <w:lang w:val="es-AR"/>
        </w:rPr>
        <w:t>1-4251920</w:t>
      </w:r>
    </w:p>
    <w:p w:rsidR="00000000" w:rsidRPr="00D253B7" w:rsidRDefault="005316B3">
      <w:p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lang w:val="es-AR"/>
        </w:rPr>
        <w:t>Cel.</w:t>
      </w:r>
      <w:r w:rsidR="00D253B7">
        <w:rPr>
          <w:rFonts w:asciiTheme="minorHAnsi" w:hAnsiTheme="minorHAnsi"/>
          <w:lang w:val="es-AR"/>
        </w:rPr>
        <w:t>:</w:t>
      </w:r>
      <w:r w:rsidRPr="00D253B7">
        <w:rPr>
          <w:rFonts w:asciiTheme="minorHAnsi" w:hAnsiTheme="minorHAnsi"/>
          <w:lang w:val="es-AR"/>
        </w:rPr>
        <w:t xml:space="preserve"> </w:t>
      </w:r>
      <w:r w:rsidR="0010404A">
        <w:rPr>
          <w:rFonts w:asciiTheme="minorHAnsi" w:hAnsiTheme="minorHAnsi"/>
          <w:lang w:val="es-AR"/>
        </w:rPr>
        <w:t>+</w:t>
      </w:r>
      <w:r w:rsidRPr="00D253B7">
        <w:rPr>
          <w:rFonts w:asciiTheme="minorHAnsi" w:hAnsiTheme="minorHAnsi"/>
          <w:lang w:val="es-AR"/>
        </w:rPr>
        <w:t>54</w:t>
      </w:r>
      <w:r w:rsidR="0010404A">
        <w:rPr>
          <w:rFonts w:asciiTheme="minorHAnsi" w:hAnsiTheme="minorHAnsi"/>
          <w:lang w:val="es-AR"/>
        </w:rPr>
        <w:t>-</w:t>
      </w:r>
      <w:r w:rsidRPr="00D253B7">
        <w:rPr>
          <w:rFonts w:asciiTheme="minorHAnsi" w:hAnsiTheme="minorHAnsi"/>
          <w:lang w:val="es-AR"/>
        </w:rPr>
        <w:t>381</w:t>
      </w:r>
      <w:r w:rsidR="0010404A">
        <w:rPr>
          <w:rFonts w:asciiTheme="minorHAnsi" w:hAnsiTheme="minorHAnsi"/>
          <w:lang w:val="es-AR"/>
        </w:rPr>
        <w:t>-</w:t>
      </w:r>
      <w:r w:rsidRPr="00D253B7">
        <w:rPr>
          <w:rFonts w:asciiTheme="minorHAnsi" w:hAnsiTheme="minorHAnsi"/>
          <w:lang w:val="es-AR"/>
        </w:rPr>
        <w:t>5849240</w:t>
      </w:r>
    </w:p>
    <w:p w:rsidR="00000000" w:rsidRPr="00D253B7" w:rsidRDefault="005316B3">
      <w:pPr>
        <w:rPr>
          <w:rFonts w:asciiTheme="minorHAnsi" w:hAnsiTheme="minorHAnsi"/>
          <w:b/>
          <w:bCs/>
          <w:lang w:val="es-AR"/>
        </w:rPr>
      </w:pPr>
      <w:hyperlink r:id="rId10" w:history="1">
        <w:r w:rsidRPr="00D253B7">
          <w:rPr>
            <w:rStyle w:val="Hyperlink"/>
            <w:rFonts w:asciiTheme="minorHAnsi" w:hAnsiTheme="minorHAnsi"/>
          </w:rPr>
          <w:t>www.lodesaravallejo.com.ar</w:t>
        </w:r>
      </w:hyperlink>
    </w:p>
    <w:p w:rsidR="00000000" w:rsidRPr="00D253B7" w:rsidRDefault="005316B3">
      <w:pPr>
        <w:rPr>
          <w:rFonts w:asciiTheme="minorHAnsi" w:hAnsiTheme="minorHAnsi"/>
          <w:b/>
          <w:bCs/>
          <w:lang w:val="es-AR"/>
        </w:rPr>
      </w:pPr>
    </w:p>
    <w:p w:rsidR="00000000" w:rsidRPr="00D253B7" w:rsidRDefault="005316B3" w:rsidP="00D253B7">
      <w:pPr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bCs/>
          <w:lang w:val="es-AR"/>
        </w:rPr>
        <w:t>La Posadita</w:t>
      </w:r>
      <w:r w:rsidRPr="00D253B7">
        <w:rPr>
          <w:rFonts w:asciiTheme="minorHAnsi" w:hAnsiTheme="minorHAnsi"/>
          <w:b/>
          <w:bCs/>
          <w:lang w:val="es-AR"/>
        </w:rPr>
        <w:t xml:space="preserve"> </w:t>
      </w:r>
      <w:r w:rsidRPr="00D253B7">
        <w:rPr>
          <w:rFonts w:asciiTheme="minorHAnsi" w:hAnsiTheme="minorHAnsi"/>
          <w:lang w:val="es-AR"/>
        </w:rPr>
        <w:t>(alquileres temporarios)</w:t>
      </w:r>
    </w:p>
    <w:p w:rsidR="0010404A" w:rsidRDefault="005316B3">
      <w:p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lang w:val="es-AR"/>
        </w:rPr>
        <w:t>Tel.</w:t>
      </w:r>
      <w:r w:rsidR="0010404A">
        <w:rPr>
          <w:rFonts w:asciiTheme="minorHAnsi" w:hAnsiTheme="minorHAnsi"/>
          <w:lang w:val="es-AR"/>
        </w:rPr>
        <w:t>: +54-381-4352110</w:t>
      </w:r>
    </w:p>
    <w:p w:rsidR="00000000" w:rsidRPr="00D253B7" w:rsidRDefault="005316B3">
      <w:pPr>
        <w:rPr>
          <w:rFonts w:asciiTheme="minorHAnsi" w:hAnsiTheme="minorHAnsi"/>
          <w:lang w:val="es-AR"/>
        </w:rPr>
      </w:pPr>
      <w:r w:rsidRPr="00D253B7">
        <w:rPr>
          <w:rFonts w:asciiTheme="minorHAnsi" w:hAnsiTheme="minorHAnsi"/>
          <w:lang w:val="es-AR"/>
        </w:rPr>
        <w:t>Cel.</w:t>
      </w:r>
      <w:r w:rsidR="0010404A">
        <w:rPr>
          <w:rFonts w:asciiTheme="minorHAnsi" w:hAnsiTheme="minorHAnsi"/>
          <w:lang w:val="es-AR"/>
        </w:rPr>
        <w:t>:</w:t>
      </w:r>
      <w:r w:rsidRPr="00D253B7">
        <w:rPr>
          <w:rFonts w:asciiTheme="minorHAnsi" w:hAnsiTheme="minorHAnsi"/>
          <w:lang w:val="es-AR"/>
        </w:rPr>
        <w:t xml:space="preserve"> </w:t>
      </w:r>
      <w:r w:rsidR="0010404A">
        <w:rPr>
          <w:rFonts w:asciiTheme="minorHAnsi" w:hAnsiTheme="minorHAnsi"/>
          <w:lang w:val="es-AR"/>
        </w:rPr>
        <w:t>+</w:t>
      </w:r>
      <w:r w:rsidRPr="00D253B7">
        <w:rPr>
          <w:rFonts w:asciiTheme="minorHAnsi" w:hAnsiTheme="minorHAnsi"/>
          <w:lang w:val="es-AR"/>
        </w:rPr>
        <w:t>54</w:t>
      </w:r>
      <w:r w:rsidR="0010404A">
        <w:rPr>
          <w:rFonts w:asciiTheme="minorHAnsi" w:hAnsiTheme="minorHAnsi"/>
          <w:lang w:val="es-AR"/>
        </w:rPr>
        <w:t>-</w:t>
      </w:r>
      <w:r w:rsidRPr="00D253B7">
        <w:rPr>
          <w:rFonts w:asciiTheme="minorHAnsi" w:hAnsiTheme="minorHAnsi"/>
          <w:lang w:val="es-AR"/>
        </w:rPr>
        <w:t>381</w:t>
      </w:r>
      <w:r w:rsidR="0010404A">
        <w:rPr>
          <w:rFonts w:asciiTheme="minorHAnsi" w:hAnsiTheme="minorHAnsi"/>
          <w:lang w:val="es-AR"/>
        </w:rPr>
        <w:t>-</w:t>
      </w:r>
      <w:r w:rsidRPr="00D253B7">
        <w:rPr>
          <w:rFonts w:asciiTheme="minorHAnsi" w:hAnsiTheme="minorHAnsi"/>
          <w:lang w:val="es-AR"/>
        </w:rPr>
        <w:t>6218881</w:t>
      </w:r>
    </w:p>
    <w:p w:rsidR="0010404A" w:rsidRDefault="005316B3">
      <w:pPr>
        <w:rPr>
          <w:rFonts w:asciiTheme="minorHAnsi" w:hAnsiTheme="minorHAnsi"/>
          <w:lang w:val="es-AR"/>
        </w:rPr>
      </w:pPr>
      <w:hyperlink r:id="rId11" w:history="1">
        <w:r w:rsidRPr="00D253B7">
          <w:rPr>
            <w:rStyle w:val="Hyperlink"/>
            <w:rFonts w:asciiTheme="minorHAnsi" w:hAnsiTheme="minorHAnsi"/>
          </w:rPr>
          <w:t>laposaditayb@</w:t>
        </w:r>
        <w:r w:rsidRPr="00D253B7">
          <w:rPr>
            <w:rStyle w:val="Hyperlink"/>
            <w:rFonts w:asciiTheme="minorHAnsi" w:hAnsiTheme="minorHAnsi"/>
          </w:rPr>
          <w:t>hotmail.com</w:t>
        </w:r>
      </w:hyperlink>
    </w:p>
    <w:p w:rsidR="005316B3" w:rsidRPr="00D253B7" w:rsidRDefault="005316B3">
      <w:pPr>
        <w:rPr>
          <w:rFonts w:asciiTheme="minorHAnsi" w:hAnsiTheme="minorHAnsi"/>
          <w:lang w:val="es-AR"/>
        </w:rPr>
      </w:pPr>
      <w:bookmarkStart w:id="0" w:name="_GoBack"/>
      <w:bookmarkEnd w:id="0"/>
      <w:proofErr w:type="spellStart"/>
      <w:r w:rsidRPr="00D253B7">
        <w:rPr>
          <w:rFonts w:asciiTheme="minorHAnsi" w:hAnsiTheme="minorHAnsi"/>
          <w:lang w:val="es-AR"/>
        </w:rPr>
        <w:t>facebook</w:t>
      </w:r>
      <w:proofErr w:type="spellEnd"/>
      <w:r w:rsidRPr="00D253B7">
        <w:rPr>
          <w:rFonts w:asciiTheme="minorHAnsi" w:hAnsiTheme="minorHAnsi"/>
          <w:lang w:val="es-AR"/>
        </w:rPr>
        <w:t xml:space="preserve">: La Posadita de Yerba Buena </w:t>
      </w:r>
    </w:p>
    <w:sectPr w:rsidR="005316B3" w:rsidRPr="00D253B7" w:rsidSect="00D253B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C215231"/>
    <w:multiLevelType w:val="hybridMultilevel"/>
    <w:tmpl w:val="B010E4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51CBF"/>
    <w:multiLevelType w:val="hybridMultilevel"/>
    <w:tmpl w:val="58CAB8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B7"/>
    <w:rsid w:val="0010404A"/>
    <w:rsid w:val="005316B3"/>
    <w:rsid w:val="00D2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chartTrackingRefBased/>
  <w15:docId w15:val="{98625FA6-5A3A-4998-BC30-16CCF4D2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GridTable3">
    <w:name w:val="Grid Table 3"/>
    <w:basedOn w:val="TableNormal"/>
    <w:uiPriority w:val="48"/>
    <w:rsid w:val="00D253B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D253B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253B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D253B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rvas@redcarlosv.com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otelcarlosv.com.a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premier.com.ar/" TargetMode="External"/><Relationship Id="rId11" Type="http://schemas.openxmlformats.org/officeDocument/2006/relationships/hyperlink" Target="mailto:laposaditayb@hotmail.com" TargetMode="External"/><Relationship Id="rId5" Type="http://schemas.openxmlformats.org/officeDocument/2006/relationships/hyperlink" Target="http://www.hotelembajadortuc.com.ar/" TargetMode="External"/><Relationship Id="rId10" Type="http://schemas.openxmlformats.org/officeDocument/2006/relationships/hyperlink" Target="http://www.lodesaravallejo.com.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galqtemporarios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Entomología FML</dc:creator>
  <cp:keywords/>
  <cp:lastModifiedBy>Alex Grunlich</cp:lastModifiedBy>
  <cp:revision>2</cp:revision>
  <cp:lastPrinted>2015-05-27T23:28:00Z</cp:lastPrinted>
  <dcterms:created xsi:type="dcterms:W3CDTF">2015-05-27T23:28:00Z</dcterms:created>
  <dcterms:modified xsi:type="dcterms:W3CDTF">2015-05-27T23:28:00Z</dcterms:modified>
</cp:coreProperties>
</file>