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28ABD" w14:textId="1D1C8B20" w:rsidR="00303D2E" w:rsidRPr="00270677" w:rsidRDefault="00303D2E" w:rsidP="00303D2E">
      <w:pPr>
        <w:spacing w:after="0" w:line="240" w:lineRule="auto"/>
        <w:contextualSpacing/>
        <w:rPr>
          <w:rFonts w:ascii="Arial" w:hAnsi="Arial" w:cs="Arial"/>
          <w:sz w:val="22"/>
          <w:szCs w:val="22"/>
        </w:rPr>
      </w:pPr>
      <w:r w:rsidRPr="00270677">
        <w:rPr>
          <w:rFonts w:ascii="Arial" w:hAnsi="Arial" w:cs="Arial"/>
          <w:noProof/>
          <w:sz w:val="18"/>
          <w:szCs w:val="22"/>
        </w:rPr>
        <w:drawing>
          <wp:inline distT="0" distB="0" distL="0" distR="0" wp14:anchorId="6B121E05" wp14:editId="1E837AE5">
            <wp:extent cx="5730875" cy="1171575"/>
            <wp:effectExtent l="0" t="0" r="3175" b="952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4" cstate="print"/>
                    <a:srcRect t="1" b="85896"/>
                    <a:stretch/>
                  </pic:blipFill>
                  <pic:spPr bwMode="auto">
                    <a:xfrm>
                      <a:off x="0" y="0"/>
                      <a:ext cx="5731510" cy="1171705"/>
                    </a:xfrm>
                    <a:prstGeom prst="rect">
                      <a:avLst/>
                    </a:prstGeom>
                    <a:ln>
                      <a:noFill/>
                    </a:ln>
                    <a:extLst>
                      <a:ext uri="{53640926-AAD7-44D8-BBD7-CCE9431645EC}">
                        <a14:shadowObscured xmlns:a14="http://schemas.microsoft.com/office/drawing/2010/main"/>
                      </a:ext>
                    </a:extLst>
                  </pic:spPr>
                </pic:pic>
              </a:graphicData>
            </a:graphic>
          </wp:inline>
        </w:drawing>
      </w:r>
    </w:p>
    <w:p w14:paraId="01CE714B" w14:textId="5F0600B1" w:rsidR="00303D2E" w:rsidRPr="00303D2E" w:rsidRDefault="004F1669" w:rsidP="004F1669">
      <w:pPr>
        <w:spacing w:after="0" w:line="240" w:lineRule="auto"/>
        <w:ind w:left="5040" w:firstLine="720"/>
        <w:contextualSpacing/>
        <w:rPr>
          <w:rFonts w:ascii="Arial" w:hAnsi="Arial" w:cs="Arial"/>
          <w:sz w:val="22"/>
          <w:szCs w:val="22"/>
        </w:rPr>
      </w:pPr>
      <w:r>
        <w:rPr>
          <w:rFonts w:ascii="Arial" w:hAnsi="Arial" w:cs="Arial"/>
          <w:sz w:val="22"/>
          <w:szCs w:val="22"/>
        </w:rPr>
        <w:t xml:space="preserve"> </w:t>
      </w:r>
      <w:r w:rsidR="00303D2E" w:rsidRPr="00270677">
        <w:rPr>
          <w:rFonts w:ascii="Arial" w:hAnsi="Arial" w:cs="Arial"/>
          <w:sz w:val="22"/>
          <w:szCs w:val="22"/>
        </w:rPr>
        <w:t>[TODAYDATE]</w:t>
      </w:r>
    </w:p>
    <w:p w14:paraId="7CE3CE54" w14:textId="11B3B794" w:rsidR="00303D2E" w:rsidRPr="00270677" w:rsidRDefault="00131EAB" w:rsidP="00303D2E">
      <w:pPr>
        <w:spacing w:after="0" w:line="240" w:lineRule="auto"/>
        <w:contextualSpacing/>
        <w:rPr>
          <w:rFonts w:ascii="Arial" w:hAnsi="Arial" w:cs="Arial"/>
          <w:sz w:val="22"/>
          <w:szCs w:val="22"/>
        </w:rPr>
      </w:pPr>
      <w:r w:rsidRPr="00270677">
        <w:rPr>
          <w:rFonts w:ascii="Arial" w:hAnsi="Arial" w:cs="Arial"/>
          <w:b/>
          <w:bCs/>
          <w:sz w:val="22"/>
          <w:szCs w:val="22"/>
        </w:rPr>
        <w:t>[COMPANYNAME]</w:t>
      </w:r>
      <w:r w:rsidR="00303D2E" w:rsidRPr="00303D2E">
        <w:rPr>
          <w:rFonts w:ascii="Arial" w:hAnsi="Arial" w:cs="Arial"/>
          <w:sz w:val="22"/>
          <w:szCs w:val="22"/>
        </w:rPr>
        <w:br/>
      </w:r>
      <w:r w:rsidR="00270677" w:rsidRPr="00270677">
        <w:rPr>
          <w:rFonts w:ascii="Arial" w:hAnsi="Arial" w:cs="Arial"/>
          <w:sz w:val="22"/>
          <w:szCs w:val="22"/>
        </w:rPr>
        <w:t>[</w:t>
      </w:r>
      <w:r w:rsidR="00270677" w:rsidRPr="00270677">
        <w:rPr>
          <w:rFonts w:ascii="Arial" w:hAnsi="Arial" w:cs="Arial"/>
          <w:sz w:val="22"/>
          <w:szCs w:val="22"/>
        </w:rPr>
        <w:t>ADDRESSLINE1</w:t>
      </w:r>
      <w:r w:rsidR="00270677" w:rsidRPr="00270677">
        <w:rPr>
          <w:rFonts w:ascii="Arial" w:hAnsi="Arial" w:cs="Arial"/>
          <w:sz w:val="22"/>
          <w:szCs w:val="22"/>
        </w:rPr>
        <w:t>]</w:t>
      </w:r>
      <w:r w:rsidR="00303D2E" w:rsidRPr="00303D2E">
        <w:rPr>
          <w:rFonts w:ascii="Arial" w:hAnsi="Arial" w:cs="Arial"/>
          <w:sz w:val="22"/>
          <w:szCs w:val="22"/>
        </w:rPr>
        <w:br/>
      </w:r>
      <w:r w:rsidRPr="00270677">
        <w:rPr>
          <w:rFonts w:ascii="Arial" w:hAnsi="Arial" w:cs="Arial"/>
          <w:b/>
          <w:bCs/>
          <w:sz w:val="22"/>
          <w:szCs w:val="22"/>
        </w:rPr>
        <w:t>[CITY]</w:t>
      </w:r>
      <w:r w:rsidR="00303D2E" w:rsidRPr="00303D2E">
        <w:rPr>
          <w:rFonts w:ascii="Arial" w:hAnsi="Arial" w:cs="Arial"/>
          <w:sz w:val="22"/>
          <w:szCs w:val="22"/>
        </w:rPr>
        <w:br/>
      </w:r>
      <w:r w:rsidRPr="00270677">
        <w:rPr>
          <w:rFonts w:ascii="Arial" w:hAnsi="Arial" w:cs="Arial"/>
          <w:sz w:val="22"/>
          <w:szCs w:val="22"/>
        </w:rPr>
        <w:t>[CODE]</w:t>
      </w:r>
    </w:p>
    <w:p w14:paraId="67DCE96A" w14:textId="03A4A436" w:rsidR="00303D2E" w:rsidRPr="00303D2E" w:rsidRDefault="00303D2E" w:rsidP="00303D2E">
      <w:pPr>
        <w:spacing w:after="0" w:line="240" w:lineRule="auto"/>
        <w:contextualSpacing/>
        <w:rPr>
          <w:rFonts w:ascii="Arial" w:hAnsi="Arial" w:cs="Arial"/>
          <w:sz w:val="22"/>
          <w:szCs w:val="22"/>
        </w:rPr>
      </w:pPr>
      <w:r w:rsidRPr="00303D2E">
        <w:rPr>
          <w:rFonts w:ascii="Arial" w:hAnsi="Arial" w:cs="Arial"/>
          <w:sz w:val="22"/>
          <w:szCs w:val="22"/>
        </w:rPr>
        <w:br/>
        <w:t xml:space="preserve">Tel: </w:t>
      </w:r>
      <w:r w:rsidR="00270677" w:rsidRPr="00270677">
        <w:rPr>
          <w:rFonts w:ascii="Arial" w:hAnsi="Arial" w:cs="Arial"/>
          <w:sz w:val="22"/>
          <w:szCs w:val="22"/>
        </w:rPr>
        <w:t>[</w:t>
      </w:r>
      <w:r w:rsidR="00270677" w:rsidRPr="00270677">
        <w:rPr>
          <w:rFonts w:ascii="Arial" w:hAnsi="Arial" w:cs="Arial"/>
          <w:sz w:val="22"/>
          <w:szCs w:val="22"/>
        </w:rPr>
        <w:t>PHONENUMBER</w:t>
      </w:r>
      <w:r w:rsidR="00270677" w:rsidRPr="00270677">
        <w:rPr>
          <w:rFonts w:ascii="Arial" w:hAnsi="Arial" w:cs="Arial"/>
          <w:sz w:val="22"/>
          <w:szCs w:val="22"/>
        </w:rPr>
        <w:t>]</w:t>
      </w:r>
      <w:r w:rsidRPr="00303D2E">
        <w:rPr>
          <w:rFonts w:ascii="Arial" w:hAnsi="Arial" w:cs="Arial"/>
          <w:sz w:val="22"/>
          <w:szCs w:val="22"/>
        </w:rPr>
        <w:br/>
        <w:t xml:space="preserve">Email: </w:t>
      </w:r>
      <w:r w:rsidR="00131EAB" w:rsidRPr="00270677">
        <w:rPr>
          <w:rFonts w:ascii="Arial" w:hAnsi="Arial" w:cs="Arial"/>
          <w:sz w:val="22"/>
          <w:szCs w:val="22"/>
        </w:rPr>
        <w:t>[EMAIL]</w:t>
      </w:r>
    </w:p>
    <w:p w14:paraId="53AD0229" w14:textId="77777777" w:rsidR="00303D2E" w:rsidRPr="00270677" w:rsidRDefault="00303D2E" w:rsidP="00303D2E">
      <w:pPr>
        <w:spacing w:after="0" w:line="240" w:lineRule="auto"/>
        <w:contextualSpacing/>
        <w:rPr>
          <w:rFonts w:ascii="Arial" w:hAnsi="Arial" w:cs="Arial"/>
          <w:b/>
          <w:bCs/>
          <w:sz w:val="22"/>
          <w:szCs w:val="22"/>
        </w:rPr>
      </w:pPr>
    </w:p>
    <w:p w14:paraId="372656C3" w14:textId="05EE3DCF" w:rsidR="00303D2E" w:rsidRPr="00270677" w:rsidRDefault="00303D2E" w:rsidP="00303D2E">
      <w:pPr>
        <w:spacing w:after="0" w:line="240" w:lineRule="auto"/>
        <w:contextualSpacing/>
        <w:rPr>
          <w:rFonts w:ascii="Arial" w:hAnsi="Arial" w:cs="Arial"/>
          <w:sz w:val="22"/>
          <w:szCs w:val="22"/>
        </w:rPr>
      </w:pPr>
      <w:r w:rsidRPr="00303D2E">
        <w:rPr>
          <w:rFonts w:ascii="Arial" w:hAnsi="Arial" w:cs="Arial"/>
          <w:sz w:val="22"/>
          <w:szCs w:val="22"/>
        </w:rPr>
        <w:t>Dear Sir or Madam</w:t>
      </w:r>
    </w:p>
    <w:p w14:paraId="0632F2BB" w14:textId="77777777" w:rsidR="00303D2E" w:rsidRPr="00303D2E" w:rsidRDefault="00303D2E" w:rsidP="00303D2E">
      <w:pPr>
        <w:spacing w:after="0" w:line="240" w:lineRule="auto"/>
        <w:contextualSpacing/>
        <w:rPr>
          <w:rFonts w:ascii="Arial" w:hAnsi="Arial" w:cs="Arial"/>
          <w:sz w:val="22"/>
          <w:szCs w:val="22"/>
        </w:rPr>
      </w:pPr>
    </w:p>
    <w:p w14:paraId="54DB498F" w14:textId="77777777" w:rsidR="00303D2E" w:rsidRPr="00270677" w:rsidRDefault="00303D2E" w:rsidP="00303D2E">
      <w:pPr>
        <w:spacing w:after="0" w:line="240" w:lineRule="auto"/>
        <w:contextualSpacing/>
        <w:rPr>
          <w:rFonts w:ascii="Arial" w:hAnsi="Arial" w:cs="Arial"/>
          <w:sz w:val="22"/>
          <w:szCs w:val="22"/>
        </w:rPr>
      </w:pPr>
      <w:r w:rsidRPr="00303D2E">
        <w:rPr>
          <w:rFonts w:ascii="Arial" w:hAnsi="Arial" w:cs="Arial"/>
          <w:sz w:val="22"/>
          <w:szCs w:val="22"/>
        </w:rPr>
        <w:t>This serves to inform that your application has been received by this office and that your company has been registered on our database.</w:t>
      </w:r>
    </w:p>
    <w:p w14:paraId="0B3619C5" w14:textId="77777777" w:rsidR="00303D2E" w:rsidRPr="00303D2E" w:rsidRDefault="00303D2E" w:rsidP="00303D2E">
      <w:pPr>
        <w:spacing w:after="0" w:line="240" w:lineRule="auto"/>
        <w:contextualSpacing/>
        <w:rPr>
          <w:rFonts w:ascii="Arial" w:hAnsi="Arial" w:cs="Arial"/>
          <w:sz w:val="22"/>
          <w:szCs w:val="22"/>
        </w:rPr>
      </w:pPr>
    </w:p>
    <w:p w14:paraId="7BA1E12A" w14:textId="77777777" w:rsidR="00303D2E" w:rsidRDefault="00303D2E" w:rsidP="00303D2E">
      <w:pPr>
        <w:spacing w:after="0" w:line="240" w:lineRule="auto"/>
        <w:contextualSpacing/>
        <w:rPr>
          <w:rFonts w:ascii="Arial" w:hAnsi="Arial" w:cs="Arial"/>
          <w:sz w:val="22"/>
          <w:szCs w:val="22"/>
        </w:rPr>
      </w:pPr>
      <w:r w:rsidRPr="00303D2E">
        <w:rPr>
          <w:rFonts w:ascii="Arial" w:hAnsi="Arial" w:cs="Arial"/>
          <w:sz w:val="22"/>
          <w:szCs w:val="22"/>
        </w:rPr>
        <w:t>Note that necessary assessments will be conducted on your vehicles/premises of operation prior to your receiving the waste management permits.</w:t>
      </w:r>
    </w:p>
    <w:p w14:paraId="7A0EB15F" w14:textId="77777777" w:rsidR="00270677" w:rsidRPr="00303D2E" w:rsidRDefault="00270677" w:rsidP="00303D2E">
      <w:pPr>
        <w:spacing w:after="0" w:line="240" w:lineRule="auto"/>
        <w:contextualSpacing/>
        <w:rPr>
          <w:rFonts w:ascii="Arial" w:hAnsi="Arial" w:cs="Arial"/>
          <w:sz w:val="22"/>
          <w:szCs w:val="22"/>
        </w:rPr>
      </w:pPr>
    </w:p>
    <w:p w14:paraId="0C480FE2" w14:textId="77777777" w:rsidR="00303D2E" w:rsidRPr="00270677" w:rsidRDefault="00303D2E" w:rsidP="00303D2E">
      <w:pPr>
        <w:spacing w:after="0" w:line="240" w:lineRule="auto"/>
        <w:contextualSpacing/>
        <w:rPr>
          <w:rFonts w:ascii="Arial" w:hAnsi="Arial" w:cs="Arial"/>
          <w:sz w:val="22"/>
          <w:szCs w:val="22"/>
        </w:rPr>
      </w:pPr>
      <w:r w:rsidRPr="00303D2E">
        <w:rPr>
          <w:rFonts w:ascii="Arial" w:hAnsi="Arial" w:cs="Arial"/>
          <w:sz w:val="22"/>
          <w:szCs w:val="22"/>
        </w:rPr>
        <w:t>Further note that you will be expected to accept our permits Terms and Conditions for Licensing before your permits are processed.</w:t>
      </w:r>
    </w:p>
    <w:p w14:paraId="7C60264D" w14:textId="77777777" w:rsidR="00303D2E" w:rsidRPr="00303D2E" w:rsidRDefault="00303D2E" w:rsidP="00303D2E">
      <w:pPr>
        <w:spacing w:after="0" w:line="240" w:lineRule="auto"/>
        <w:contextualSpacing/>
        <w:rPr>
          <w:rFonts w:ascii="Arial" w:hAnsi="Arial" w:cs="Arial"/>
          <w:sz w:val="22"/>
          <w:szCs w:val="22"/>
        </w:rPr>
      </w:pPr>
    </w:p>
    <w:p w14:paraId="4395FBE3" w14:textId="0FAA4CA4" w:rsidR="00303D2E" w:rsidRPr="00303D2E" w:rsidRDefault="00303D2E" w:rsidP="00303D2E">
      <w:pPr>
        <w:spacing w:after="0" w:line="240" w:lineRule="auto"/>
        <w:contextualSpacing/>
        <w:rPr>
          <w:rFonts w:ascii="Arial" w:hAnsi="Arial" w:cs="Arial"/>
          <w:sz w:val="22"/>
          <w:szCs w:val="22"/>
        </w:rPr>
      </w:pPr>
      <w:r w:rsidRPr="00303D2E">
        <w:rPr>
          <w:rFonts w:ascii="Arial" w:hAnsi="Arial" w:cs="Arial"/>
          <w:b/>
          <w:bCs/>
          <w:sz w:val="22"/>
          <w:szCs w:val="22"/>
        </w:rPr>
        <w:t xml:space="preserve">This letter serves as a Temporal Permit while the </w:t>
      </w:r>
      <w:proofErr w:type="spellStart"/>
      <w:r w:rsidRPr="00303D2E">
        <w:rPr>
          <w:rFonts w:ascii="Arial" w:hAnsi="Arial" w:cs="Arial"/>
          <w:b/>
          <w:bCs/>
          <w:sz w:val="22"/>
          <w:szCs w:val="22"/>
        </w:rPr>
        <w:t>Wastehub</w:t>
      </w:r>
      <w:proofErr w:type="spellEnd"/>
      <w:r w:rsidRPr="00303D2E">
        <w:rPr>
          <w:rFonts w:ascii="Arial" w:hAnsi="Arial" w:cs="Arial"/>
          <w:b/>
          <w:bCs/>
          <w:sz w:val="22"/>
          <w:szCs w:val="22"/>
        </w:rPr>
        <w:t xml:space="preserve"> Office is busy with the actual permit for your business, and it gives you an allowance to operate for a period of Three months.</w:t>
      </w:r>
      <w:r w:rsidRPr="00270677">
        <w:rPr>
          <w:rFonts w:ascii="Arial" w:hAnsi="Arial" w:cs="Arial"/>
          <w:b/>
          <w:bCs/>
          <w:sz w:val="22"/>
          <w:szCs w:val="22"/>
        </w:rPr>
        <w:br/>
      </w:r>
    </w:p>
    <w:p w14:paraId="6BED0270" w14:textId="0D9426F4" w:rsidR="00303D2E" w:rsidRPr="00270677" w:rsidRDefault="00303D2E" w:rsidP="00303D2E">
      <w:pPr>
        <w:spacing w:after="0" w:line="240" w:lineRule="auto"/>
        <w:contextualSpacing/>
        <w:rPr>
          <w:rFonts w:ascii="Arial" w:hAnsi="Arial" w:cs="Arial"/>
          <w:sz w:val="22"/>
          <w:szCs w:val="22"/>
        </w:rPr>
      </w:pPr>
      <w:r w:rsidRPr="00303D2E">
        <w:rPr>
          <w:rFonts w:ascii="Arial" w:hAnsi="Arial" w:cs="Arial"/>
          <w:sz w:val="22"/>
          <w:szCs w:val="22"/>
        </w:rPr>
        <w:t xml:space="preserve">Should you not have heard from CoJ compliance unit by the </w:t>
      </w:r>
      <w:r w:rsidR="00131EAB" w:rsidRPr="00270677">
        <w:rPr>
          <w:rFonts w:ascii="Arial" w:hAnsi="Arial" w:cs="Arial"/>
          <w:b/>
          <w:bCs/>
          <w:sz w:val="22"/>
          <w:szCs w:val="22"/>
        </w:rPr>
        <w:t>[EXPIRYDATE]</w:t>
      </w:r>
      <w:r w:rsidRPr="00303D2E">
        <w:rPr>
          <w:rFonts w:ascii="Arial" w:hAnsi="Arial" w:cs="Arial"/>
          <w:sz w:val="22"/>
          <w:szCs w:val="22"/>
        </w:rPr>
        <w:t xml:space="preserve">, please contact the </w:t>
      </w:r>
      <w:proofErr w:type="spellStart"/>
      <w:r w:rsidRPr="00303D2E">
        <w:rPr>
          <w:rFonts w:ascii="Arial" w:hAnsi="Arial" w:cs="Arial"/>
          <w:sz w:val="22"/>
          <w:szCs w:val="22"/>
        </w:rPr>
        <w:t>Wastehub</w:t>
      </w:r>
      <w:proofErr w:type="spellEnd"/>
      <w:r w:rsidRPr="00303D2E">
        <w:rPr>
          <w:rFonts w:ascii="Arial" w:hAnsi="Arial" w:cs="Arial"/>
          <w:sz w:val="22"/>
          <w:szCs w:val="22"/>
        </w:rPr>
        <w:t xml:space="preserve"> Office on 011 062 6103 / </w:t>
      </w:r>
      <w:hyperlink r:id="rId5" w:history="1">
        <w:r w:rsidRPr="00303D2E">
          <w:rPr>
            <w:rStyle w:val="Hyperlink"/>
            <w:rFonts w:ascii="Arial" w:hAnsi="Arial" w:cs="Arial"/>
            <w:sz w:val="22"/>
            <w:szCs w:val="22"/>
          </w:rPr>
          <w:t>FunananiN@joburg.org.za</w:t>
        </w:r>
      </w:hyperlink>
    </w:p>
    <w:p w14:paraId="39E72DEA" w14:textId="77777777" w:rsidR="00303D2E" w:rsidRPr="00303D2E" w:rsidRDefault="00303D2E" w:rsidP="00303D2E">
      <w:pPr>
        <w:spacing w:after="0" w:line="240" w:lineRule="auto"/>
        <w:contextualSpacing/>
        <w:rPr>
          <w:rFonts w:ascii="Arial" w:hAnsi="Arial" w:cs="Arial"/>
          <w:sz w:val="22"/>
          <w:szCs w:val="22"/>
        </w:rPr>
      </w:pPr>
    </w:p>
    <w:p w14:paraId="7E836DC2" w14:textId="77777777" w:rsidR="00303D2E" w:rsidRPr="00270677" w:rsidRDefault="00303D2E" w:rsidP="00303D2E">
      <w:pPr>
        <w:spacing w:after="0" w:line="240" w:lineRule="auto"/>
        <w:contextualSpacing/>
        <w:rPr>
          <w:rFonts w:ascii="Arial" w:hAnsi="Arial" w:cs="Arial"/>
          <w:sz w:val="22"/>
          <w:szCs w:val="22"/>
        </w:rPr>
      </w:pPr>
      <w:r w:rsidRPr="00303D2E">
        <w:rPr>
          <w:rFonts w:ascii="Arial" w:hAnsi="Arial" w:cs="Arial"/>
          <w:sz w:val="22"/>
          <w:szCs w:val="22"/>
        </w:rPr>
        <w:t>The application covers the following Vehicles:</w:t>
      </w:r>
    </w:p>
    <w:p w14:paraId="63D9B552" w14:textId="77777777" w:rsidR="00303D2E" w:rsidRPr="00303D2E" w:rsidRDefault="00303D2E" w:rsidP="00303D2E">
      <w:pPr>
        <w:spacing w:after="0" w:line="240" w:lineRule="auto"/>
        <w:contextualSpacing/>
        <w:rPr>
          <w:rFonts w:ascii="Arial" w:hAnsi="Arial" w:cs="Arial"/>
          <w:sz w:val="22"/>
          <w:szCs w:val="22"/>
        </w:rPr>
      </w:pPr>
    </w:p>
    <w:p w14:paraId="39F91E76" w14:textId="77777777" w:rsidR="00131EAB" w:rsidRPr="00270677" w:rsidRDefault="00131EAB" w:rsidP="00303D2E">
      <w:pPr>
        <w:spacing w:after="0" w:line="240" w:lineRule="auto"/>
        <w:contextualSpacing/>
        <w:rPr>
          <w:rFonts w:ascii="Arial" w:hAnsi="Arial" w:cs="Arial"/>
          <w:sz w:val="22"/>
          <w:szCs w:val="22"/>
        </w:rPr>
        <w:sectPr w:rsidR="00131EAB" w:rsidRPr="00270677">
          <w:pgSz w:w="11906" w:h="16838"/>
          <w:pgMar w:top="1440" w:right="1440" w:bottom="1440" w:left="1440" w:header="720" w:footer="720" w:gutter="0"/>
          <w:cols w:space="720"/>
          <w:docGrid w:linePitch="360"/>
        </w:sectPr>
      </w:pPr>
    </w:p>
    <w:p w14:paraId="13169B0C" w14:textId="763320D5" w:rsidR="00303D2E" w:rsidRPr="00270677" w:rsidRDefault="00131EAB" w:rsidP="00303D2E">
      <w:pPr>
        <w:spacing w:after="0" w:line="240" w:lineRule="auto"/>
        <w:contextualSpacing/>
        <w:rPr>
          <w:rFonts w:ascii="Arial" w:hAnsi="Arial" w:cs="Arial"/>
          <w:b/>
          <w:bCs/>
          <w:sz w:val="22"/>
          <w:szCs w:val="22"/>
        </w:rPr>
      </w:pPr>
      <w:r w:rsidRPr="00270677">
        <w:rPr>
          <w:rFonts w:ascii="Arial" w:hAnsi="Arial" w:cs="Arial"/>
          <w:b/>
          <w:bCs/>
          <w:sz w:val="20"/>
          <w:szCs w:val="20"/>
        </w:rPr>
        <w:t>[LICENCE</w:t>
      </w:r>
      <w:r w:rsidR="00270677" w:rsidRPr="00270677">
        <w:rPr>
          <w:rFonts w:ascii="Arial" w:hAnsi="Arial" w:cs="Arial"/>
          <w:b/>
          <w:bCs/>
          <w:sz w:val="20"/>
          <w:szCs w:val="20"/>
        </w:rPr>
        <w:t>S</w:t>
      </w:r>
      <w:r w:rsidRPr="00270677">
        <w:rPr>
          <w:rFonts w:ascii="Arial" w:hAnsi="Arial" w:cs="Arial"/>
          <w:b/>
          <w:bCs/>
          <w:sz w:val="20"/>
          <w:szCs w:val="20"/>
        </w:rPr>
        <w:t>]</w:t>
      </w:r>
    </w:p>
    <w:p w14:paraId="25126CE9" w14:textId="77777777" w:rsidR="00131EAB" w:rsidRPr="00270677" w:rsidRDefault="00131EAB" w:rsidP="00303D2E">
      <w:pPr>
        <w:spacing w:after="0" w:line="240" w:lineRule="auto"/>
        <w:contextualSpacing/>
        <w:rPr>
          <w:rFonts w:ascii="Arial" w:hAnsi="Arial" w:cs="Arial"/>
          <w:sz w:val="22"/>
          <w:szCs w:val="22"/>
        </w:rPr>
        <w:sectPr w:rsidR="00131EAB" w:rsidRPr="00270677" w:rsidSect="00131EAB">
          <w:type w:val="continuous"/>
          <w:pgSz w:w="11906" w:h="16838"/>
          <w:pgMar w:top="1440" w:right="1440" w:bottom="1440" w:left="1440" w:header="720" w:footer="720" w:gutter="0"/>
          <w:cols w:num="5" w:space="706"/>
          <w:docGrid w:linePitch="360"/>
        </w:sectPr>
      </w:pPr>
    </w:p>
    <w:p w14:paraId="5B4AB7AD" w14:textId="77777777" w:rsidR="00303D2E" w:rsidRPr="00303D2E" w:rsidRDefault="00303D2E" w:rsidP="00303D2E">
      <w:pPr>
        <w:spacing w:after="0" w:line="240" w:lineRule="auto"/>
        <w:contextualSpacing/>
        <w:rPr>
          <w:rFonts w:ascii="Arial" w:hAnsi="Arial" w:cs="Arial"/>
          <w:sz w:val="22"/>
          <w:szCs w:val="22"/>
        </w:rPr>
      </w:pPr>
    </w:p>
    <w:p w14:paraId="77A6F677" w14:textId="77777777" w:rsidR="00303D2E" w:rsidRPr="00270677" w:rsidRDefault="00303D2E" w:rsidP="00303D2E">
      <w:pPr>
        <w:spacing w:after="0" w:line="240" w:lineRule="auto"/>
        <w:contextualSpacing/>
        <w:rPr>
          <w:rFonts w:ascii="Arial" w:hAnsi="Arial" w:cs="Arial"/>
          <w:sz w:val="22"/>
          <w:szCs w:val="22"/>
        </w:rPr>
      </w:pPr>
      <w:r w:rsidRPr="00303D2E">
        <w:rPr>
          <w:rFonts w:ascii="Arial" w:hAnsi="Arial" w:cs="Arial"/>
          <w:sz w:val="22"/>
          <w:szCs w:val="22"/>
        </w:rPr>
        <w:t>Yours faithfully</w:t>
      </w:r>
    </w:p>
    <w:p w14:paraId="6B25DAA2" w14:textId="75DCFD94" w:rsidR="00303D2E" w:rsidRPr="00303D2E" w:rsidRDefault="00303D2E" w:rsidP="00303D2E">
      <w:pPr>
        <w:spacing w:after="0" w:line="240" w:lineRule="auto"/>
        <w:contextualSpacing/>
        <w:rPr>
          <w:rFonts w:ascii="Arial" w:hAnsi="Arial" w:cs="Arial"/>
          <w:sz w:val="22"/>
          <w:szCs w:val="22"/>
        </w:rPr>
      </w:pPr>
      <w:r w:rsidRPr="00303D2E">
        <w:rPr>
          <w:rFonts w:ascii="Arial" w:hAnsi="Arial" w:cs="Arial"/>
          <w:sz w:val="22"/>
          <w:szCs w:val="22"/>
        </w:rPr>
        <w:br/>
      </w:r>
      <w:r w:rsidR="00131EAB" w:rsidRPr="00270677">
        <w:rPr>
          <w:rFonts w:ascii="Arial" w:hAnsi="Arial" w:cs="Arial"/>
          <w:sz w:val="22"/>
          <w:szCs w:val="22"/>
        </w:rPr>
        <w:t>[DIRECTORNAME]</w:t>
      </w:r>
      <w:r w:rsidRPr="00303D2E">
        <w:rPr>
          <w:rFonts w:ascii="Arial" w:hAnsi="Arial" w:cs="Arial"/>
          <w:sz w:val="22"/>
          <w:szCs w:val="22"/>
        </w:rPr>
        <w:br/>
      </w:r>
      <w:r w:rsidRPr="00303D2E">
        <w:rPr>
          <w:rFonts w:ascii="Arial" w:hAnsi="Arial" w:cs="Arial"/>
          <w:i/>
          <w:iCs/>
          <w:sz w:val="22"/>
          <w:szCs w:val="22"/>
        </w:rPr>
        <w:t>Director: Waste Management and Regulation</w:t>
      </w:r>
    </w:p>
    <w:p w14:paraId="094C8DEE" w14:textId="77777777" w:rsidR="00303D2E" w:rsidRPr="00270677" w:rsidRDefault="00303D2E" w:rsidP="00303D2E">
      <w:pPr>
        <w:spacing w:after="0" w:line="240" w:lineRule="auto"/>
        <w:contextualSpacing/>
        <w:rPr>
          <w:rFonts w:ascii="Arial" w:hAnsi="Arial" w:cs="Arial"/>
          <w:b/>
          <w:bCs/>
          <w:sz w:val="22"/>
          <w:szCs w:val="22"/>
        </w:rPr>
      </w:pPr>
    </w:p>
    <w:p w14:paraId="489B36BF" w14:textId="2E653F9E" w:rsidR="00303D2E" w:rsidRPr="00270677" w:rsidRDefault="00303D2E" w:rsidP="00303D2E">
      <w:pPr>
        <w:spacing w:after="0" w:line="240" w:lineRule="auto"/>
        <w:contextualSpacing/>
        <w:rPr>
          <w:rFonts w:ascii="Arial" w:hAnsi="Arial" w:cs="Arial"/>
          <w:b/>
          <w:bCs/>
          <w:sz w:val="16"/>
          <w:szCs w:val="16"/>
        </w:rPr>
      </w:pPr>
      <w:r w:rsidRPr="00303D2E">
        <w:rPr>
          <w:rFonts w:ascii="Arial" w:hAnsi="Arial" w:cs="Arial"/>
          <w:b/>
          <w:bCs/>
          <w:sz w:val="16"/>
          <w:szCs w:val="16"/>
        </w:rPr>
        <w:t>NB: THIS IS NOT A WASTE MANAGEMENT PERMIT BUT A PROOF OF REGISTRATION ON THE CITY’S (WASTEHUB) DATABASE</w:t>
      </w:r>
    </w:p>
    <w:p w14:paraId="113E39A5" w14:textId="77777777" w:rsidR="00303D2E" w:rsidRPr="00303D2E" w:rsidRDefault="00303D2E" w:rsidP="00303D2E">
      <w:pPr>
        <w:spacing w:after="0" w:line="240" w:lineRule="auto"/>
        <w:contextualSpacing/>
        <w:rPr>
          <w:rFonts w:ascii="Arial" w:hAnsi="Arial" w:cs="Arial"/>
          <w:sz w:val="22"/>
          <w:szCs w:val="22"/>
        </w:rPr>
      </w:pPr>
    </w:p>
    <w:p w14:paraId="04A672B3" w14:textId="20B7794F" w:rsidR="00303D2E" w:rsidRPr="00270677" w:rsidRDefault="00303D2E" w:rsidP="00303D2E">
      <w:pPr>
        <w:spacing w:after="0" w:line="240" w:lineRule="auto"/>
        <w:contextualSpacing/>
        <w:rPr>
          <w:rFonts w:ascii="Arial" w:hAnsi="Arial" w:cs="Arial"/>
          <w:i/>
          <w:iCs/>
          <w:sz w:val="16"/>
          <w:szCs w:val="16"/>
        </w:rPr>
      </w:pPr>
      <w:r w:rsidRPr="00303D2E">
        <w:rPr>
          <w:rFonts w:ascii="Arial" w:hAnsi="Arial" w:cs="Arial"/>
          <w:i/>
          <w:iCs/>
          <w:sz w:val="16"/>
          <w:szCs w:val="16"/>
        </w:rPr>
        <w:t>REMINDER</w:t>
      </w:r>
      <w:r w:rsidRPr="00303D2E">
        <w:rPr>
          <w:rFonts w:ascii="Arial" w:hAnsi="Arial" w:cs="Arial"/>
          <w:b/>
          <w:bCs/>
          <w:i/>
          <w:iCs/>
          <w:sz w:val="16"/>
          <w:szCs w:val="16"/>
        </w:rPr>
        <w:t>:</w:t>
      </w:r>
      <w:r w:rsidRPr="00303D2E">
        <w:rPr>
          <w:rFonts w:ascii="Arial" w:hAnsi="Arial" w:cs="Arial"/>
          <w:i/>
          <w:iCs/>
          <w:sz w:val="16"/>
          <w:szCs w:val="16"/>
        </w:rPr>
        <w:t xml:space="preserve"> PLEASE KEEP THIS COPY WITH THE VEHICLES ALL THE TIME. COJ WILL NOT TAKE RESPONSIBILITY FOR ANY FINES THAT ARISE DUE TO THIS COPY NOT BEING AVAILABLE TO THE DRIVER IF JMPD STOPS THE VEHICLE</w:t>
      </w:r>
      <w:r w:rsidR="00131EAB" w:rsidRPr="00270677">
        <w:rPr>
          <w:rFonts w:ascii="Arial" w:hAnsi="Arial" w:cs="Arial"/>
          <w:i/>
          <w:iCs/>
          <w:sz w:val="16"/>
          <w:szCs w:val="16"/>
        </w:rPr>
        <w:t xml:space="preserve"> </w:t>
      </w:r>
      <w:r w:rsidRPr="00303D2E">
        <w:rPr>
          <w:rFonts w:ascii="Arial" w:hAnsi="Arial" w:cs="Arial"/>
          <w:i/>
          <w:iCs/>
          <w:sz w:val="16"/>
          <w:szCs w:val="16"/>
        </w:rPr>
        <w:t>AND NOTE THAT IT'S YOUR RESPONSIBILITY TO CONTACT OUR OFFICES BEFORE THE LETTER CAN EXPIRE</w:t>
      </w:r>
      <w:r w:rsidR="00270677" w:rsidRPr="00270677">
        <w:rPr>
          <w:rFonts w:ascii="Arial" w:hAnsi="Arial" w:cs="Arial"/>
          <w:i/>
          <w:iCs/>
          <w:sz w:val="16"/>
          <w:szCs w:val="16"/>
        </w:rPr>
        <w:t>D</w:t>
      </w:r>
      <w:r w:rsidRPr="00303D2E">
        <w:rPr>
          <w:rFonts w:ascii="Arial" w:hAnsi="Arial" w:cs="Arial"/>
          <w:i/>
          <w:iCs/>
          <w:sz w:val="16"/>
          <w:szCs w:val="16"/>
        </w:rPr>
        <w:t>.</w:t>
      </w:r>
    </w:p>
    <w:sectPr w:rsidR="00303D2E" w:rsidRPr="00270677" w:rsidSect="00131EAB">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2E"/>
    <w:rsid w:val="00131EAB"/>
    <w:rsid w:val="002244C1"/>
    <w:rsid w:val="00270677"/>
    <w:rsid w:val="00303D2E"/>
    <w:rsid w:val="004F16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CD28"/>
  <w15:chartTrackingRefBased/>
  <w15:docId w15:val="{26753CE2-702E-4B8E-A858-626D91FC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3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3D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3D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3D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3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D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3D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3D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3D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3D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3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D2E"/>
    <w:rPr>
      <w:rFonts w:eastAsiaTheme="majorEastAsia" w:cstheme="majorBidi"/>
      <w:color w:val="272727" w:themeColor="text1" w:themeTint="D8"/>
    </w:rPr>
  </w:style>
  <w:style w:type="paragraph" w:styleId="Title">
    <w:name w:val="Title"/>
    <w:basedOn w:val="Normal"/>
    <w:next w:val="Normal"/>
    <w:link w:val="TitleChar"/>
    <w:uiPriority w:val="10"/>
    <w:qFormat/>
    <w:rsid w:val="00303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D2E"/>
    <w:pPr>
      <w:spacing w:before="160"/>
      <w:jc w:val="center"/>
    </w:pPr>
    <w:rPr>
      <w:i/>
      <w:iCs/>
      <w:color w:val="404040" w:themeColor="text1" w:themeTint="BF"/>
    </w:rPr>
  </w:style>
  <w:style w:type="character" w:customStyle="1" w:styleId="QuoteChar">
    <w:name w:val="Quote Char"/>
    <w:basedOn w:val="DefaultParagraphFont"/>
    <w:link w:val="Quote"/>
    <w:uiPriority w:val="29"/>
    <w:rsid w:val="00303D2E"/>
    <w:rPr>
      <w:i/>
      <w:iCs/>
      <w:color w:val="404040" w:themeColor="text1" w:themeTint="BF"/>
    </w:rPr>
  </w:style>
  <w:style w:type="paragraph" w:styleId="ListParagraph">
    <w:name w:val="List Paragraph"/>
    <w:basedOn w:val="Normal"/>
    <w:uiPriority w:val="34"/>
    <w:qFormat/>
    <w:rsid w:val="00303D2E"/>
    <w:pPr>
      <w:ind w:left="720"/>
      <w:contextualSpacing/>
    </w:pPr>
  </w:style>
  <w:style w:type="character" w:styleId="IntenseEmphasis">
    <w:name w:val="Intense Emphasis"/>
    <w:basedOn w:val="DefaultParagraphFont"/>
    <w:uiPriority w:val="21"/>
    <w:qFormat/>
    <w:rsid w:val="00303D2E"/>
    <w:rPr>
      <w:i/>
      <w:iCs/>
      <w:color w:val="2F5496" w:themeColor="accent1" w:themeShade="BF"/>
    </w:rPr>
  </w:style>
  <w:style w:type="paragraph" w:styleId="IntenseQuote">
    <w:name w:val="Intense Quote"/>
    <w:basedOn w:val="Normal"/>
    <w:next w:val="Normal"/>
    <w:link w:val="IntenseQuoteChar"/>
    <w:uiPriority w:val="30"/>
    <w:qFormat/>
    <w:rsid w:val="00303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3D2E"/>
    <w:rPr>
      <w:i/>
      <w:iCs/>
      <w:color w:val="2F5496" w:themeColor="accent1" w:themeShade="BF"/>
    </w:rPr>
  </w:style>
  <w:style w:type="character" w:styleId="IntenseReference">
    <w:name w:val="Intense Reference"/>
    <w:basedOn w:val="DefaultParagraphFont"/>
    <w:uiPriority w:val="32"/>
    <w:qFormat/>
    <w:rsid w:val="00303D2E"/>
    <w:rPr>
      <w:b/>
      <w:bCs/>
      <w:smallCaps/>
      <w:color w:val="2F5496" w:themeColor="accent1" w:themeShade="BF"/>
      <w:spacing w:val="5"/>
    </w:rPr>
  </w:style>
  <w:style w:type="character" w:styleId="Hyperlink">
    <w:name w:val="Hyperlink"/>
    <w:basedOn w:val="DefaultParagraphFont"/>
    <w:uiPriority w:val="99"/>
    <w:unhideWhenUsed/>
    <w:rsid w:val="00303D2E"/>
    <w:rPr>
      <w:color w:val="0563C1" w:themeColor="hyperlink"/>
      <w:u w:val="single"/>
    </w:rPr>
  </w:style>
  <w:style w:type="character" w:styleId="UnresolvedMention">
    <w:name w:val="Unresolved Mention"/>
    <w:basedOn w:val="DefaultParagraphFont"/>
    <w:uiPriority w:val="99"/>
    <w:semiHidden/>
    <w:unhideWhenUsed/>
    <w:rsid w:val="00303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290621">
      <w:bodyDiv w:val="1"/>
      <w:marLeft w:val="0"/>
      <w:marRight w:val="0"/>
      <w:marTop w:val="0"/>
      <w:marBottom w:val="0"/>
      <w:divBdr>
        <w:top w:val="none" w:sz="0" w:space="0" w:color="auto"/>
        <w:left w:val="none" w:sz="0" w:space="0" w:color="auto"/>
        <w:bottom w:val="none" w:sz="0" w:space="0" w:color="auto"/>
        <w:right w:val="none" w:sz="0" w:space="0" w:color="auto"/>
      </w:divBdr>
    </w:div>
    <w:div w:id="20196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unananiN@joburg.org.z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Machilane Mohlala</dc:creator>
  <cp:keywords/>
  <dc:description/>
  <cp:lastModifiedBy>Machilane Mohlala</cp:lastModifiedBy>
  <cp:revision>2</cp:revision>
  <dcterms:created xsi:type="dcterms:W3CDTF">2025-05-23T19:42:00Z</dcterms:created>
  <dcterms:modified xsi:type="dcterms:W3CDTF">2025-05-23T20:12:00Z</dcterms:modified>
</cp:coreProperties>
</file>