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00DF" w14:textId="21B5A9AD" w:rsidR="00D52E26" w:rsidRPr="00BE0D31" w:rsidRDefault="000F1E70" w:rsidP="00EF16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</w:t>
      </w:r>
      <w:r w:rsidRPr="000F1E70">
        <w:rPr>
          <w:rFonts w:ascii="Times New Roman" w:hAnsi="Times New Roman" w:cs="Times New Roman"/>
          <w:color w:val="000000" w:themeColor="text1"/>
          <w:sz w:val="32"/>
          <w:szCs w:val="32"/>
        </w:rPr>
        <w:t>роект системы освещения для рабочего помещения</w:t>
      </w:r>
    </w:p>
    <w:p w14:paraId="5C8FAA24" w14:textId="6A2F9AE4" w:rsidR="00D52E26" w:rsidRPr="00EF164B" w:rsidRDefault="0071556F" w:rsidP="00CA3292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64B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</w:t>
      </w:r>
      <w:r w:rsidR="00932E75"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Pr="00EF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 гр. 1302</w:t>
      </w:r>
      <w:r w:rsidR="00EE7556" w:rsidRPr="00EF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2E75">
        <w:rPr>
          <w:rFonts w:ascii="Times New Roman" w:hAnsi="Times New Roman" w:cs="Times New Roman"/>
          <w:color w:val="000000" w:themeColor="text1"/>
          <w:sz w:val="28"/>
          <w:szCs w:val="28"/>
        </w:rPr>
        <w:t>Новиков Григорий</w:t>
      </w:r>
    </w:p>
    <w:p w14:paraId="685527ED" w14:textId="77777777" w:rsidR="00621DED" w:rsidRDefault="00621DED" w:rsidP="00E22E3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61F852" w14:textId="72658AEE" w:rsidR="009B0306" w:rsidRDefault="009B0306" w:rsidP="00D52E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помещения: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9B0306" w14:paraId="0094AD37" w14:textId="77777777" w:rsidTr="003E350A">
        <w:tc>
          <w:tcPr>
            <w:tcW w:w="7933" w:type="dxa"/>
          </w:tcPr>
          <w:p w14:paraId="1ADA37B0" w14:textId="47F15666" w:rsidR="009B0306" w:rsidRDefault="009B0306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Характеристика</w:t>
            </w:r>
          </w:p>
        </w:tc>
        <w:tc>
          <w:tcPr>
            <w:tcW w:w="1412" w:type="dxa"/>
          </w:tcPr>
          <w:p w14:paraId="40971F33" w14:textId="54E9A8B8" w:rsidR="009B0306" w:rsidRDefault="009B0306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9B0306" w14:paraId="6170375B" w14:textId="77777777" w:rsidTr="003E350A">
        <w:tc>
          <w:tcPr>
            <w:tcW w:w="7933" w:type="dxa"/>
          </w:tcPr>
          <w:p w14:paraId="62C5C79B" w14:textId="6B3393F7" w:rsidR="009B0306" w:rsidRPr="009B0306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Длина помещения,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1412" w:type="dxa"/>
          </w:tcPr>
          <w:p w14:paraId="58878117" w14:textId="7C117080" w:rsidR="009B0306" w:rsidRDefault="0077293D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4778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(м)</w:t>
            </w:r>
          </w:p>
        </w:tc>
      </w:tr>
      <w:tr w:rsidR="009B0306" w14:paraId="191A4FE7" w14:textId="77777777" w:rsidTr="003E350A">
        <w:tc>
          <w:tcPr>
            <w:tcW w:w="7933" w:type="dxa"/>
          </w:tcPr>
          <w:p w14:paraId="29087C65" w14:textId="4DFACB0A" w:rsidR="009B0306" w:rsidRPr="00CD106C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Ширина помещения,</w:t>
            </w:r>
            <w:r w:rsid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412" w:type="dxa"/>
          </w:tcPr>
          <w:p w14:paraId="4598FC78" w14:textId="15D3F3BA" w:rsidR="009B0306" w:rsidRDefault="0077293D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4778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(м)</w:t>
            </w:r>
          </w:p>
        </w:tc>
      </w:tr>
      <w:tr w:rsidR="009B0306" w14:paraId="28A1C954" w14:textId="77777777" w:rsidTr="003E350A">
        <w:tc>
          <w:tcPr>
            <w:tcW w:w="7933" w:type="dxa"/>
          </w:tcPr>
          <w:p w14:paraId="1A680973" w14:textId="294C2549" w:rsidR="009B0306" w:rsidRPr="00CD106C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Высота подвеса светильников, </w:t>
            </w:r>
            <w:r w:rsid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412" w:type="dxa"/>
          </w:tcPr>
          <w:p w14:paraId="243F3A06" w14:textId="604A316B" w:rsidR="009B0306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(м)</w:t>
            </w:r>
          </w:p>
        </w:tc>
      </w:tr>
      <w:tr w:rsidR="009B0306" w14:paraId="6E8B8B51" w14:textId="77777777" w:rsidTr="003E350A">
        <w:tc>
          <w:tcPr>
            <w:tcW w:w="7933" w:type="dxa"/>
          </w:tcPr>
          <w:p w14:paraId="73452CD8" w14:textId="77777777" w:rsidR="009B0306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отражения светового потока:</w:t>
            </w:r>
          </w:p>
          <w:p w14:paraId="35B36A82" w14:textId="5392B534" w:rsidR="009B0306" w:rsidRPr="00CD106C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от потолка,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пот</w:t>
            </w:r>
          </w:p>
          <w:p w14:paraId="2439B64C" w14:textId="7A72ACDF" w:rsidR="009B0306" w:rsidRPr="00CD106C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от стен,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ст</w:t>
            </w:r>
          </w:p>
          <w:p w14:paraId="21780F43" w14:textId="4E57D630" w:rsidR="009B0306" w:rsidRPr="00CD106C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от пола,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="00CD106C" w:rsidRPr="00CD10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пол</w:t>
            </w:r>
          </w:p>
        </w:tc>
        <w:tc>
          <w:tcPr>
            <w:tcW w:w="1412" w:type="dxa"/>
          </w:tcPr>
          <w:p w14:paraId="021007E0" w14:textId="77777777" w:rsidR="009B0306" w:rsidRDefault="009B0306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12DF4C" w14:textId="77777777" w:rsidR="0047789B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0,5</w:t>
            </w:r>
          </w:p>
          <w:p w14:paraId="5A28F8B4" w14:textId="6B435AF3" w:rsidR="0047789B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7729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14:paraId="15EE359D" w14:textId="01335C5D" w:rsidR="0047789B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0,1</w:t>
            </w:r>
          </w:p>
        </w:tc>
      </w:tr>
      <w:tr w:rsidR="009B0306" w14:paraId="2046F7E4" w14:textId="77777777" w:rsidTr="003E350A">
        <w:tc>
          <w:tcPr>
            <w:tcW w:w="7933" w:type="dxa"/>
          </w:tcPr>
          <w:p w14:paraId="7A6CA6F8" w14:textId="1496C062" w:rsidR="009B0306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запаса (учитывает возможное загрязнение источника света), К</w:t>
            </w:r>
            <w:r w:rsidRPr="009B0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2" w:type="dxa"/>
          </w:tcPr>
          <w:p w14:paraId="354E84BC" w14:textId="004D6BDA" w:rsidR="009B0306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B0306" w14:paraId="56E31033" w14:textId="77777777" w:rsidTr="003E350A">
        <w:tc>
          <w:tcPr>
            <w:tcW w:w="7933" w:type="dxa"/>
          </w:tcPr>
          <w:p w14:paraId="5DA0A644" w14:textId="5E463764" w:rsidR="009B0306" w:rsidRDefault="009B0306" w:rsidP="00D52E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неравномерности освещенности, К</w:t>
            </w:r>
            <w:r w:rsidRPr="009B03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412" w:type="dxa"/>
          </w:tcPr>
          <w:p w14:paraId="771760A2" w14:textId="3B07D233" w:rsidR="009B0306" w:rsidRDefault="0047789B" w:rsidP="004778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</w:t>
            </w:r>
          </w:p>
        </w:tc>
      </w:tr>
    </w:tbl>
    <w:p w14:paraId="011852AA" w14:textId="5FB6242D" w:rsidR="00EA691B" w:rsidRDefault="00BB13BE" w:rsidP="00D52E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помещения: офис</w:t>
      </w:r>
      <w:r w:rsidR="007A076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9F0CD3" w14:textId="5486ABB1" w:rsidR="00BB13BE" w:rsidRDefault="00BB13BE" w:rsidP="00D52E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время работы в год: </w:t>
      </w:r>
      <w:r w:rsidR="00E22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1979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7A076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087B7C" w14:textId="320E1C20" w:rsidR="005C4702" w:rsidRDefault="00BB13BE" w:rsidP="00C86F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 системы освещения: общее (потолочное)</w:t>
      </w:r>
      <w:r w:rsidR="007A07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9201BE" w14:textId="77777777" w:rsidR="00C86FD3" w:rsidRPr="00C86FD3" w:rsidRDefault="00C86FD3" w:rsidP="00C86F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9B9AE2" w14:textId="578A3E79" w:rsidR="00621DED" w:rsidRPr="00000BBE" w:rsidRDefault="00000BBE" w:rsidP="002F320D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B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2F320D" w:rsidRPr="00000BBE">
        <w:rPr>
          <w:rFonts w:ascii="Times New Roman" w:hAnsi="Times New Roman" w:cs="Times New Roman"/>
          <w:color w:val="000000" w:themeColor="text1"/>
          <w:sz w:val="28"/>
          <w:szCs w:val="28"/>
        </w:rPr>
        <w:t>ребуемое значение освещенности Едоп</w:t>
      </w:r>
    </w:p>
    <w:p w14:paraId="21506A3D" w14:textId="3AC6E7AC" w:rsidR="00956853" w:rsidRDefault="00AE2D10" w:rsidP="0003199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офисного помещения при общем освещении должна быть не менее 300 (лк).</w:t>
      </w:r>
      <w:r w:rsidR="006F3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Коэффициент пульсации не должен превышать 15%</w:t>
      </w:r>
      <w:r w:rsidR="0059533E">
        <w:rPr>
          <w:rFonts w:ascii="Times New Roman" w:hAnsi="Times New Roman" w:cs="Times New Roman"/>
          <w:color w:val="000000" w:themeColor="text1"/>
          <w:sz w:val="28"/>
          <w:szCs w:val="28"/>
        </w:rPr>
        <w:t>, с учетом ПЭВМ не должен превышать 5%.</w:t>
      </w:r>
    </w:p>
    <w:p w14:paraId="6625CED4" w14:textId="77777777" w:rsidR="0077293D" w:rsidRPr="0059533E" w:rsidRDefault="0077293D" w:rsidP="0003199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CF654" w14:textId="0B445554" w:rsidR="009E720D" w:rsidRPr="00500EFA" w:rsidRDefault="0054073B" w:rsidP="0054073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EFA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несколько вариантов системы освещения и собираем информацию производителя о них</w:t>
      </w:r>
    </w:p>
    <w:tbl>
      <w:tblPr>
        <w:tblStyle w:val="a7"/>
        <w:tblW w:w="11253" w:type="dxa"/>
        <w:tblInd w:w="-1139" w:type="dxa"/>
        <w:tblLook w:val="04A0" w:firstRow="1" w:lastRow="0" w:firstColumn="1" w:lastColumn="0" w:noHBand="0" w:noVBand="1"/>
      </w:tblPr>
      <w:tblGrid>
        <w:gridCol w:w="1985"/>
        <w:gridCol w:w="1555"/>
        <w:gridCol w:w="1775"/>
        <w:gridCol w:w="1344"/>
        <w:gridCol w:w="1215"/>
        <w:gridCol w:w="1872"/>
        <w:gridCol w:w="1507"/>
      </w:tblGrid>
      <w:tr w:rsidR="004412B4" w14:paraId="57E2113D" w14:textId="77777777" w:rsidTr="00F5666C">
        <w:tc>
          <w:tcPr>
            <w:tcW w:w="1985" w:type="dxa"/>
          </w:tcPr>
          <w:p w14:paraId="004333CD" w14:textId="1D3512DE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Фирма</w:t>
            </w:r>
          </w:p>
        </w:tc>
        <w:tc>
          <w:tcPr>
            <w:tcW w:w="1555" w:type="dxa"/>
          </w:tcPr>
          <w:p w14:paraId="2D26F533" w14:textId="5CC445B7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Мощность, Вт</w:t>
            </w:r>
          </w:p>
        </w:tc>
        <w:tc>
          <w:tcPr>
            <w:tcW w:w="1989" w:type="dxa"/>
          </w:tcPr>
          <w:p w14:paraId="4A996212" w14:textId="4F6310A9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Цветовая температура,</w:t>
            </w:r>
            <w:r w:rsidR="00F56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130" w:type="dxa"/>
          </w:tcPr>
          <w:p w14:paraId="79542BC5" w14:textId="30C89088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Световой поток, лм</w:t>
            </w:r>
          </w:p>
        </w:tc>
        <w:tc>
          <w:tcPr>
            <w:tcW w:w="1215" w:type="dxa"/>
          </w:tcPr>
          <w:p w14:paraId="2D201F9A" w14:textId="496DB710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 службы, ч</w:t>
            </w:r>
          </w:p>
        </w:tc>
        <w:tc>
          <w:tcPr>
            <w:tcW w:w="1872" w:type="dxa"/>
          </w:tcPr>
          <w:p w14:paraId="44691450" w14:textId="6671D9DC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пульсации, %</w:t>
            </w:r>
          </w:p>
        </w:tc>
        <w:tc>
          <w:tcPr>
            <w:tcW w:w="1507" w:type="dxa"/>
          </w:tcPr>
          <w:p w14:paraId="0E3D11D7" w14:textId="7F6CC4A7" w:rsidR="004412B4" w:rsidRDefault="004412B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 руб./шт.</w:t>
            </w:r>
          </w:p>
        </w:tc>
      </w:tr>
      <w:tr w:rsidR="004412B4" w14:paraId="3B36F9F2" w14:textId="77777777" w:rsidTr="00F5666C">
        <w:tc>
          <w:tcPr>
            <w:tcW w:w="1985" w:type="dxa"/>
          </w:tcPr>
          <w:p w14:paraId="16BC2A7A" w14:textId="5B041439" w:rsidR="004412B4" w:rsidRDefault="00D541C2" w:rsidP="00D541C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41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Светодиодный светильник PSO-01 BLACK 1200x180 IP40 Jazzway</w:t>
            </w:r>
          </w:p>
        </w:tc>
        <w:tc>
          <w:tcPr>
            <w:tcW w:w="1555" w:type="dxa"/>
          </w:tcPr>
          <w:p w14:paraId="4BB65194" w14:textId="52B7AB41" w:rsidR="004412B4" w:rsidRDefault="00D541C2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989" w:type="dxa"/>
          </w:tcPr>
          <w:p w14:paraId="2C646AA4" w14:textId="69DE7777" w:rsidR="004412B4" w:rsidRDefault="00D541C2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1130" w:type="dxa"/>
          </w:tcPr>
          <w:p w14:paraId="235BE12F" w14:textId="2CE08CF4" w:rsidR="004412B4" w:rsidRDefault="00D541C2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4200</w:t>
            </w:r>
          </w:p>
        </w:tc>
        <w:tc>
          <w:tcPr>
            <w:tcW w:w="1215" w:type="dxa"/>
          </w:tcPr>
          <w:p w14:paraId="16DA861E" w14:textId="172FA2B7" w:rsidR="004412B4" w:rsidRDefault="00D541C2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25000</w:t>
            </w:r>
          </w:p>
        </w:tc>
        <w:tc>
          <w:tcPr>
            <w:tcW w:w="1872" w:type="dxa"/>
          </w:tcPr>
          <w:p w14:paraId="5857EFA9" w14:textId="6CF314F1" w:rsidR="004412B4" w:rsidRPr="00D541C2" w:rsidRDefault="00D541C2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&lt;5%</w:t>
            </w:r>
          </w:p>
        </w:tc>
        <w:tc>
          <w:tcPr>
            <w:tcW w:w="1507" w:type="dxa"/>
          </w:tcPr>
          <w:p w14:paraId="4091FA2A" w14:textId="622B8327" w:rsidR="004412B4" w:rsidRPr="005D72F4" w:rsidRDefault="005D72F4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1833</w:t>
            </w:r>
          </w:p>
        </w:tc>
      </w:tr>
      <w:tr w:rsidR="004412B4" w14:paraId="18945F78" w14:textId="77777777" w:rsidTr="00F5666C">
        <w:tc>
          <w:tcPr>
            <w:tcW w:w="1985" w:type="dxa"/>
          </w:tcPr>
          <w:p w14:paraId="471F86D7" w14:textId="0DC1B331" w:rsidR="004412B4" w:rsidRDefault="00D541C2" w:rsidP="00D541C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41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Светодиодный светильник накладной PPO-06 1200 OPAL PRO-5 IP40 196-264V Jazzway</w:t>
            </w:r>
          </w:p>
        </w:tc>
        <w:tc>
          <w:tcPr>
            <w:tcW w:w="1555" w:type="dxa"/>
          </w:tcPr>
          <w:p w14:paraId="1F84BC5A" w14:textId="18F73649" w:rsidR="004412B4" w:rsidRPr="0063549E" w:rsidRDefault="0063549E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1989" w:type="dxa"/>
          </w:tcPr>
          <w:p w14:paraId="423A7ECB" w14:textId="15683C08" w:rsidR="004412B4" w:rsidRPr="0063549E" w:rsidRDefault="0063549E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130" w:type="dxa"/>
          </w:tcPr>
          <w:p w14:paraId="591F1121" w14:textId="40668495" w:rsidR="004412B4" w:rsidRPr="0063549E" w:rsidRDefault="0063549E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4250</w:t>
            </w:r>
          </w:p>
        </w:tc>
        <w:tc>
          <w:tcPr>
            <w:tcW w:w="1215" w:type="dxa"/>
          </w:tcPr>
          <w:p w14:paraId="17E10199" w14:textId="120230BC" w:rsidR="004412B4" w:rsidRDefault="00F165F6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50000</w:t>
            </w:r>
          </w:p>
        </w:tc>
        <w:tc>
          <w:tcPr>
            <w:tcW w:w="1872" w:type="dxa"/>
          </w:tcPr>
          <w:p w14:paraId="2E06FF8F" w14:textId="27BDFCD7" w:rsidR="004412B4" w:rsidRDefault="0063549E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&lt;5%</w:t>
            </w:r>
          </w:p>
        </w:tc>
        <w:tc>
          <w:tcPr>
            <w:tcW w:w="1507" w:type="dxa"/>
          </w:tcPr>
          <w:p w14:paraId="5D86D488" w14:textId="744A1120" w:rsidR="004412B4" w:rsidRPr="0063549E" w:rsidRDefault="0063549E" w:rsidP="004412B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4110</w:t>
            </w:r>
          </w:p>
        </w:tc>
      </w:tr>
    </w:tbl>
    <w:p w14:paraId="38BB4F69" w14:textId="77777777" w:rsidR="00D75666" w:rsidRDefault="00D75666" w:rsidP="00D52E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6AB3E" w14:textId="6FCFA044" w:rsidR="00EA1285" w:rsidRPr="00C771D2" w:rsidRDefault="00BF094B" w:rsidP="00EA128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A1285" w:rsidRPr="00C771D2">
        <w:rPr>
          <w:rFonts w:ascii="Times New Roman" w:hAnsi="Times New Roman" w:cs="Times New Roman"/>
          <w:color w:val="000000" w:themeColor="text1"/>
          <w:sz w:val="28"/>
          <w:szCs w:val="28"/>
        </w:rPr>
        <w:t>ветов</w:t>
      </w:r>
      <w:r w:rsidR="008B1218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EA1285" w:rsidRPr="00C77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отдач</w:t>
      </w:r>
      <w:r w:rsidR="008B121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A1285" w:rsidRPr="00C77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каждого светильника</w:t>
      </w:r>
    </w:p>
    <w:p w14:paraId="78CC14E3" w14:textId="43CAD073" w:rsidR="00D874B8" w:rsidRPr="00755B56" w:rsidRDefault="00D874B8" w:rsidP="00C771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 = Ф / Р</w:t>
      </w:r>
    </w:p>
    <w:p w14:paraId="16320D44" w14:textId="5D2C5C6C" w:rsidR="00EA1285" w:rsidRDefault="00D874B8" w:rsidP="00C771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000BB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black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C771D2">
        <w:rPr>
          <w:rFonts w:ascii="Times New Roman" w:hAnsi="Times New Roman" w:cs="Times New Roman"/>
          <w:color w:val="000000" w:themeColor="text1"/>
          <w:sz w:val="28"/>
          <w:szCs w:val="28"/>
        </w:rPr>
        <w:t>4200</w:t>
      </w:r>
      <w:r w:rsidR="00DC4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C771D2">
        <w:rPr>
          <w:rFonts w:ascii="Times New Roman" w:hAnsi="Times New Roman" w:cs="Times New Roman"/>
          <w:color w:val="000000" w:themeColor="text1"/>
          <w:sz w:val="28"/>
          <w:szCs w:val="28"/>
        </w:rPr>
        <w:t>45</w:t>
      </w:r>
      <w:r w:rsidR="006A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00BBE" w:rsidRPr="00000BBE">
        <w:rPr>
          <w:rFonts w:ascii="Times New Roman" w:hAnsi="Times New Roman" w:cs="Times New Roman"/>
          <w:color w:val="000000" w:themeColor="text1"/>
          <w:sz w:val="28"/>
          <w:szCs w:val="28"/>
        </w:rPr>
        <w:t>93.3</w:t>
      </w:r>
      <w:r w:rsidR="006A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лм/Вт</w:t>
      </w:r>
    </w:p>
    <w:p w14:paraId="01FDE7D8" w14:textId="52754BC2" w:rsidR="00D874B8" w:rsidRDefault="00D874B8" w:rsidP="00C771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000BB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opal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C771D2">
        <w:rPr>
          <w:rFonts w:ascii="Times New Roman" w:hAnsi="Times New Roman" w:cs="Times New Roman"/>
          <w:color w:val="000000" w:themeColor="text1"/>
          <w:sz w:val="28"/>
          <w:szCs w:val="28"/>
        </w:rPr>
        <w:t>4250</w:t>
      </w:r>
      <w:r w:rsidR="00DC4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C771D2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="006A6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00BBE" w:rsidRPr="00000BB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6A6E63">
        <w:rPr>
          <w:rFonts w:ascii="Times New Roman" w:hAnsi="Times New Roman" w:cs="Times New Roman"/>
          <w:color w:val="000000" w:themeColor="text1"/>
          <w:sz w:val="28"/>
          <w:szCs w:val="28"/>
        </w:rPr>
        <w:t>5 лм/Вт</w:t>
      </w:r>
    </w:p>
    <w:p w14:paraId="47A36F43" w14:textId="77777777" w:rsidR="00BD27A6" w:rsidRPr="00BD27A6" w:rsidRDefault="00BD27A6" w:rsidP="00C771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49C7B8" w14:textId="70324906" w:rsidR="004C2BFA" w:rsidRPr="00000BBE" w:rsidRDefault="00BF094B" w:rsidP="009B4B2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970C6" w:rsidRPr="00000BB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оэффициент использования осветительной установки</w:t>
      </w:r>
    </w:p>
    <w:p w14:paraId="7B0D4132" w14:textId="30BB92B5" w:rsidR="00EB6F77" w:rsidRPr="004C2BFA" w:rsidRDefault="008C40A3" w:rsidP="00457F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01ECD" w:rsidRPr="004C2BFA">
        <w:rPr>
          <w:rFonts w:ascii="Times New Roman" w:hAnsi="Times New Roman" w:cs="Times New Roman"/>
          <w:color w:val="000000" w:themeColor="text1"/>
          <w:sz w:val="28"/>
          <w:szCs w:val="28"/>
        </w:rPr>
        <w:t>ндекс помещения:</w:t>
      </w:r>
    </w:p>
    <w:p w14:paraId="66443078" w14:textId="12F90F80" w:rsidR="00401ECD" w:rsidRPr="008C40A3" w:rsidRDefault="004E2335" w:rsidP="00401ECD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*(a+b)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3*(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.1</m:t>
          </m:r>
        </m:oMath>
      </m:oMathPara>
    </w:p>
    <w:p w14:paraId="5DF83978" w14:textId="46F4805A" w:rsidR="00BE34CA" w:rsidRDefault="005F5944" w:rsidP="00457F5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7611C" w:rsidRPr="004761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оэффициент использования осветительной установки = 0,</w:t>
      </w:r>
      <w:r w:rsidR="00941B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36</w:t>
      </w:r>
      <w:r w:rsidR="004761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0429FBE" w14:textId="77777777" w:rsidR="00BD27A6" w:rsidRPr="00BD27A6" w:rsidRDefault="00BD27A6" w:rsidP="00457F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C2C53A" w14:textId="62560975" w:rsidR="00C86FD3" w:rsidRDefault="008B1218" w:rsidP="00C86FD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="000971C7" w:rsidRPr="008B12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светильников</w:t>
      </w:r>
    </w:p>
    <w:p w14:paraId="627E0BB3" w14:textId="2C7AF77A" w:rsidR="00C86FD3" w:rsidRPr="00C86FD3" w:rsidRDefault="00C86FD3" w:rsidP="00C86FD3">
      <w:pPr>
        <w:pStyle w:val="a8"/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η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a*b*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Кз*Кн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                           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E*a*b*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Кз*Кн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η</m:t>
              </m:r>
            </m:den>
          </m:f>
        </m:oMath>
      </m:oMathPara>
    </w:p>
    <w:p w14:paraId="3F793C42" w14:textId="55C02D9F" w:rsidR="00910F60" w:rsidRPr="00443556" w:rsidRDefault="00910F60" w:rsidP="006324DF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vertAlign w:val="subscript"/>
              <w:lang w:val="en-US"/>
            </w:rPr>
            <m:t>black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300*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1*1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,2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4200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1.9=12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шт</m:t>
          </m:r>
        </m:oMath>
      </m:oMathPara>
    </w:p>
    <w:p w14:paraId="4741D4DA" w14:textId="32214988" w:rsidR="00910F60" w:rsidRPr="00894208" w:rsidRDefault="00910F60" w:rsidP="00910F6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vertAlign w:val="subscript"/>
              <w:lang w:val="en-US"/>
            </w:rPr>
            <m:t>opal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300*1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*5*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1*1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,2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42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,3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18000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1530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11.8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шт</m:t>
          </m:r>
        </m:oMath>
      </m:oMathPara>
    </w:p>
    <w:p w14:paraId="26036FD9" w14:textId="77777777" w:rsidR="00894208" w:rsidRPr="00894208" w:rsidRDefault="00894208" w:rsidP="00910F60">
      <w:pPr>
        <w:spacing w:line="36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</w:p>
    <w:p w14:paraId="5419AD37" w14:textId="23EFEFA0" w:rsidR="00FA3D12" w:rsidRPr="00F7401C" w:rsidRDefault="00B53956" w:rsidP="00BE1E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З</w:t>
      </w:r>
      <w:r w:rsidR="00BE1E7B" w:rsidRPr="00F7401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атраты на закупку светодиодных панелей</w:t>
      </w:r>
    </w:p>
    <w:p w14:paraId="5BE31576" w14:textId="47299FAC" w:rsidR="00FA3D12" w:rsidRPr="00BA186B" w:rsidRDefault="005A7204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Z</w:t>
      </w:r>
      <w:r w:rsidR="00F7401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black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= </w:t>
      </w:r>
      <w:r w:rsidR="00BA186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1833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* </w:t>
      </w:r>
      <w:r w:rsidR="00BA186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12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= </w:t>
      </w:r>
      <w:r w:rsidR="00AF240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21996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руб.</w:t>
      </w:r>
    </w:p>
    <w:p w14:paraId="4A70E3A9" w14:textId="223E8AD2" w:rsidR="005A7204" w:rsidRDefault="005A7204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Z</w:t>
      </w:r>
      <w:r w:rsidR="00F7401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vertAlign w:val="subscript"/>
          <w:lang w:val="en-US"/>
        </w:rPr>
        <w:t>opal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= </w:t>
      </w:r>
      <w:r w:rsidR="00BA186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4110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* </w:t>
      </w:r>
      <w:r w:rsidR="00BA186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= </w:t>
      </w:r>
      <w:r w:rsidR="00AF240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49320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руб.</w:t>
      </w:r>
    </w:p>
    <w:p w14:paraId="796AADCE" w14:textId="77777777" w:rsidR="00894208" w:rsidRPr="00894208" w:rsidRDefault="00894208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</w:pPr>
    </w:p>
    <w:p w14:paraId="1FF8817D" w14:textId="39FC6D0A" w:rsidR="00F739F2" w:rsidRPr="00663AA4" w:rsidRDefault="00B53956" w:rsidP="00F739F2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З</w:t>
      </w:r>
      <w:r w:rsidR="00C006EC" w:rsidRPr="00663AA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атраты на электроэнергию</w:t>
      </w:r>
      <w:r w:rsidR="009441E3" w:rsidRPr="00663AA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</w:t>
      </w:r>
      <w:r w:rsidR="00566A23" w:rsidRPr="00663AA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за 5 лет</w:t>
      </w:r>
      <w:r w:rsidR="009441E3" w:rsidRPr="00663AA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)</w:t>
      </w:r>
    </w:p>
    <w:p w14:paraId="5B1DA556" w14:textId="6D8F2509" w:rsidR="00C006EC" w:rsidRPr="00AE049A" w:rsidRDefault="00B27509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К</w:t>
      </w:r>
      <w:r w:rsidR="00DF2762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black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= </w:t>
      </w:r>
      <w:r w:rsidR="00566A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</w:t>
      </w:r>
      <w:r w:rsidR="00566A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лет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) * 1979 (ч) * 0,0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45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(кВт) * </w:t>
      </w:r>
      <w:r w:rsidR="00F53A6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5,7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(руб/кВт*ч) * 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(шт) = </w:t>
      </w:r>
      <w:r w:rsidR="00F250A0" w:rsidRPr="00F250A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3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0456</w:t>
      </w:r>
      <w:r w:rsidR="00F250A0" w:rsidRPr="00F250A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81</w:t>
      </w:r>
      <w:r w:rsidR="005D25E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руб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</w:p>
    <w:p w14:paraId="468940B7" w14:textId="7B8A5BFB" w:rsidR="00B27509" w:rsidRDefault="00B27509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К</w:t>
      </w:r>
      <w:r w:rsidR="00DF2762" w:rsidRPr="00DF27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vertAlign w:val="subscript"/>
        </w:rPr>
        <w:t xml:space="preserve"> </w:t>
      </w:r>
      <w:r w:rsidR="00DF276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vertAlign w:val="subscript"/>
          <w:lang w:val="en-US"/>
        </w:rPr>
        <w:t>opal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= </w:t>
      </w:r>
      <w:r w:rsidR="00566A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5</w:t>
      </w:r>
      <w:r w:rsidR="00C1695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</w:t>
      </w:r>
      <w:r w:rsidR="00566A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лет</w:t>
      </w:r>
      <w:r w:rsidR="00C1695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) * 1979 (ч) * 0,0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50</w:t>
      </w:r>
      <w:r w:rsidR="00C1695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(кВт) * </w:t>
      </w:r>
      <w:r w:rsidR="00F53A6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5,7 </w:t>
      </w:r>
      <w:r w:rsidR="00C1695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(руб/кВт*ч) * 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12</w:t>
      </w:r>
      <w:r w:rsidR="00C1695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(шт) =</w:t>
      </w:r>
      <w:r w:rsidR="00E61E2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33840.</w:t>
      </w:r>
      <w:r w:rsidR="00AE049A" w:rsidRPr="006C54E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9</w:t>
      </w:r>
      <w:r w:rsidR="005D25E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руб</w:t>
      </w:r>
      <w:r w:rsidR="00AE049A"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</w:p>
    <w:p w14:paraId="1A108B09" w14:textId="77777777" w:rsidR="003F6DB4" w:rsidRPr="00AE049A" w:rsidRDefault="003F6DB4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23F96C7F" w14:textId="73A5C827" w:rsidR="00BE1E7B" w:rsidRPr="0078202C" w:rsidRDefault="00CD46A7" w:rsidP="00CD46A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78202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Общие затраты</w:t>
      </w:r>
    </w:p>
    <w:p w14:paraId="50787199" w14:textId="17468297" w:rsidR="00CD46A7" w:rsidRPr="00FB10EA" w:rsidRDefault="00CE1692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Black: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21996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+ </w:t>
      </w:r>
      <w:r w:rsidRPr="00F250A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3</w:t>
      </w:r>
      <w:r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0456</w:t>
      </w:r>
      <w:r w:rsidRPr="00F250A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  <w:r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81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= </w:t>
      </w:r>
      <w:r w:rsidRPr="00CE169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52452.81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руб</w:t>
      </w:r>
      <w:r w:rsidR="0036184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</w:p>
    <w:p w14:paraId="031C511E" w14:textId="07552B9D" w:rsidR="00CD46A7" w:rsidRDefault="00CE1692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Opal: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49320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+ </w:t>
      </w:r>
      <w:r w:rsidRPr="00AE049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33840.</w:t>
      </w:r>
      <w:r w:rsidRPr="006C54E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= </w:t>
      </w:r>
      <w:r w:rsidRPr="00CE169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83160.9</w:t>
      </w:r>
      <w:r w:rsidR="0036184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FB10E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руб</w:t>
      </w:r>
      <w:r w:rsidR="0036184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</w:p>
    <w:p w14:paraId="23079B20" w14:textId="64F24D46" w:rsidR="00FA3D12" w:rsidRDefault="0036184E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Разница: </w:t>
      </w:r>
      <w:r w:rsidRPr="0036184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30708.09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руб.</w:t>
      </w:r>
    </w:p>
    <w:p w14:paraId="186EB302" w14:textId="77777777" w:rsidR="00215D93" w:rsidRDefault="00215D93" w:rsidP="00910F60">
      <w:pPr>
        <w:spacing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073C66BC" w14:textId="2E2FEDFA" w:rsidR="008B4F54" w:rsidRPr="008B4F54" w:rsidRDefault="008B4F54" w:rsidP="00910F6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B4F54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522E0DBF" w14:textId="3A61F733" w:rsidR="00FA3D12" w:rsidRPr="00832EE5" w:rsidRDefault="0036184E" w:rsidP="0036184E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ab/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Разница в общих затратах большая и с учетом затрат на электроэнергию будет увеличиваться, но срок службы </w:t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black</w:t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два раза меньше, чем у </w:t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opal</w:t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r w:rsidR="00215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Остальные характеристики, кроме цены, или одинаковы или имеют небольшое расхождение.</w:t>
      </w:r>
      <w:r w:rsidR="00832E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Из этого можно сделать вывод, что выгоднее будет использовать</w:t>
      </w:r>
      <w:r w:rsidR="00832EE5" w:rsidRPr="00832E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832EE5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black</w:t>
      </w:r>
      <w:r w:rsidR="00832E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даже если их придется менять в два раза чаще чем </w:t>
      </w:r>
      <w:r w:rsidR="00832EE5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opal</w:t>
      </w:r>
      <w:r w:rsidR="00832E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они все равно будут выгоднее.</w:t>
      </w:r>
    </w:p>
    <w:sectPr w:rsidR="00FA3D12" w:rsidRPr="0083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207"/>
    <w:multiLevelType w:val="multilevel"/>
    <w:tmpl w:val="063EC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2583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673"/>
    <w:rsid w:val="00000BBE"/>
    <w:rsid w:val="00031998"/>
    <w:rsid w:val="00033673"/>
    <w:rsid w:val="00071981"/>
    <w:rsid w:val="0009104A"/>
    <w:rsid w:val="00091256"/>
    <w:rsid w:val="000971C7"/>
    <w:rsid w:val="000C4F60"/>
    <w:rsid w:val="000D4251"/>
    <w:rsid w:val="000F1E70"/>
    <w:rsid w:val="00106712"/>
    <w:rsid w:val="00146ED4"/>
    <w:rsid w:val="001672F0"/>
    <w:rsid w:val="00191ED3"/>
    <w:rsid w:val="001A742A"/>
    <w:rsid w:val="001C09D1"/>
    <w:rsid w:val="001D45AE"/>
    <w:rsid w:val="001E2189"/>
    <w:rsid w:val="001E631F"/>
    <w:rsid w:val="001F07FE"/>
    <w:rsid w:val="00215D93"/>
    <w:rsid w:val="0021681F"/>
    <w:rsid w:val="00225BDE"/>
    <w:rsid w:val="0023551D"/>
    <w:rsid w:val="00241A92"/>
    <w:rsid w:val="00245FE0"/>
    <w:rsid w:val="00262F20"/>
    <w:rsid w:val="002A07A6"/>
    <w:rsid w:val="002B0A77"/>
    <w:rsid w:val="002C318B"/>
    <w:rsid w:val="002F320D"/>
    <w:rsid w:val="003045D2"/>
    <w:rsid w:val="0036184E"/>
    <w:rsid w:val="00366018"/>
    <w:rsid w:val="0037672A"/>
    <w:rsid w:val="003836B6"/>
    <w:rsid w:val="003A08BF"/>
    <w:rsid w:val="003E350A"/>
    <w:rsid w:val="003F6DB4"/>
    <w:rsid w:val="00401ECD"/>
    <w:rsid w:val="00401F53"/>
    <w:rsid w:val="00432A7F"/>
    <w:rsid w:val="004412B4"/>
    <w:rsid w:val="00443556"/>
    <w:rsid w:val="00444698"/>
    <w:rsid w:val="00456C59"/>
    <w:rsid w:val="00457F54"/>
    <w:rsid w:val="00462740"/>
    <w:rsid w:val="0046526A"/>
    <w:rsid w:val="0047611C"/>
    <w:rsid w:val="0047789B"/>
    <w:rsid w:val="00481E72"/>
    <w:rsid w:val="004C2BFA"/>
    <w:rsid w:val="004E2335"/>
    <w:rsid w:val="00500EFA"/>
    <w:rsid w:val="00512D70"/>
    <w:rsid w:val="0054073B"/>
    <w:rsid w:val="00543930"/>
    <w:rsid w:val="00566A23"/>
    <w:rsid w:val="0059533E"/>
    <w:rsid w:val="005A44CA"/>
    <w:rsid w:val="005A7204"/>
    <w:rsid w:val="005B6407"/>
    <w:rsid w:val="005C4702"/>
    <w:rsid w:val="005D25E2"/>
    <w:rsid w:val="005D41B5"/>
    <w:rsid w:val="005D72F4"/>
    <w:rsid w:val="005F4C78"/>
    <w:rsid w:val="005F5944"/>
    <w:rsid w:val="00611DEF"/>
    <w:rsid w:val="006125B4"/>
    <w:rsid w:val="00621DED"/>
    <w:rsid w:val="006324DF"/>
    <w:rsid w:val="0063549E"/>
    <w:rsid w:val="00637DFE"/>
    <w:rsid w:val="006507A9"/>
    <w:rsid w:val="00663AA4"/>
    <w:rsid w:val="00682D32"/>
    <w:rsid w:val="00687D60"/>
    <w:rsid w:val="006A6E63"/>
    <w:rsid w:val="006C322A"/>
    <w:rsid w:val="006C54E1"/>
    <w:rsid w:val="006F3976"/>
    <w:rsid w:val="006F5586"/>
    <w:rsid w:val="0071556F"/>
    <w:rsid w:val="00723B23"/>
    <w:rsid w:val="00755B56"/>
    <w:rsid w:val="0077293D"/>
    <w:rsid w:val="007761E9"/>
    <w:rsid w:val="0078202C"/>
    <w:rsid w:val="007844F5"/>
    <w:rsid w:val="00786214"/>
    <w:rsid w:val="007A0762"/>
    <w:rsid w:val="007C2A90"/>
    <w:rsid w:val="007F71A4"/>
    <w:rsid w:val="008043EA"/>
    <w:rsid w:val="00805FB1"/>
    <w:rsid w:val="00817B14"/>
    <w:rsid w:val="00821EBD"/>
    <w:rsid w:val="00826F5C"/>
    <w:rsid w:val="00832EE5"/>
    <w:rsid w:val="00864E99"/>
    <w:rsid w:val="00867636"/>
    <w:rsid w:val="00894208"/>
    <w:rsid w:val="008B1218"/>
    <w:rsid w:val="008B4F54"/>
    <w:rsid w:val="008C40A3"/>
    <w:rsid w:val="00905519"/>
    <w:rsid w:val="00910F60"/>
    <w:rsid w:val="00917CFD"/>
    <w:rsid w:val="0092507C"/>
    <w:rsid w:val="00932E75"/>
    <w:rsid w:val="00933D02"/>
    <w:rsid w:val="00941B16"/>
    <w:rsid w:val="00942460"/>
    <w:rsid w:val="009441E3"/>
    <w:rsid w:val="00956853"/>
    <w:rsid w:val="009742AD"/>
    <w:rsid w:val="009B0306"/>
    <w:rsid w:val="009B4B26"/>
    <w:rsid w:val="009C3D0C"/>
    <w:rsid w:val="009E720D"/>
    <w:rsid w:val="00A261D3"/>
    <w:rsid w:val="00A34A5F"/>
    <w:rsid w:val="00A640C0"/>
    <w:rsid w:val="00A9134A"/>
    <w:rsid w:val="00A970C6"/>
    <w:rsid w:val="00AA2D90"/>
    <w:rsid w:val="00AD3D4A"/>
    <w:rsid w:val="00AD7CBD"/>
    <w:rsid w:val="00AE049A"/>
    <w:rsid w:val="00AE2D10"/>
    <w:rsid w:val="00AF2400"/>
    <w:rsid w:val="00B01229"/>
    <w:rsid w:val="00B27509"/>
    <w:rsid w:val="00B53956"/>
    <w:rsid w:val="00B6587C"/>
    <w:rsid w:val="00B66ACE"/>
    <w:rsid w:val="00B9266E"/>
    <w:rsid w:val="00BA186B"/>
    <w:rsid w:val="00BB1380"/>
    <w:rsid w:val="00BB13BE"/>
    <w:rsid w:val="00BC1C77"/>
    <w:rsid w:val="00BD27A6"/>
    <w:rsid w:val="00BE0D31"/>
    <w:rsid w:val="00BE1E7B"/>
    <w:rsid w:val="00BE34CA"/>
    <w:rsid w:val="00BF094B"/>
    <w:rsid w:val="00C006EC"/>
    <w:rsid w:val="00C10438"/>
    <w:rsid w:val="00C1695C"/>
    <w:rsid w:val="00C50C3D"/>
    <w:rsid w:val="00C771D2"/>
    <w:rsid w:val="00C85A14"/>
    <w:rsid w:val="00C86E31"/>
    <w:rsid w:val="00C86FD3"/>
    <w:rsid w:val="00CA3292"/>
    <w:rsid w:val="00CB2DE5"/>
    <w:rsid w:val="00CB5246"/>
    <w:rsid w:val="00CD106C"/>
    <w:rsid w:val="00CD46A7"/>
    <w:rsid w:val="00CE1692"/>
    <w:rsid w:val="00D0658D"/>
    <w:rsid w:val="00D13A56"/>
    <w:rsid w:val="00D23939"/>
    <w:rsid w:val="00D42E6D"/>
    <w:rsid w:val="00D52E26"/>
    <w:rsid w:val="00D536E3"/>
    <w:rsid w:val="00D541C2"/>
    <w:rsid w:val="00D60E59"/>
    <w:rsid w:val="00D75666"/>
    <w:rsid w:val="00D874B8"/>
    <w:rsid w:val="00D9257F"/>
    <w:rsid w:val="00DA6B70"/>
    <w:rsid w:val="00DC08C1"/>
    <w:rsid w:val="00DC4F56"/>
    <w:rsid w:val="00DE5832"/>
    <w:rsid w:val="00DF2762"/>
    <w:rsid w:val="00DF4691"/>
    <w:rsid w:val="00E03731"/>
    <w:rsid w:val="00E045CB"/>
    <w:rsid w:val="00E12817"/>
    <w:rsid w:val="00E22E32"/>
    <w:rsid w:val="00E416BB"/>
    <w:rsid w:val="00E472FB"/>
    <w:rsid w:val="00E61E2B"/>
    <w:rsid w:val="00E62B35"/>
    <w:rsid w:val="00E74514"/>
    <w:rsid w:val="00E87925"/>
    <w:rsid w:val="00EA1285"/>
    <w:rsid w:val="00EA691B"/>
    <w:rsid w:val="00EB6F77"/>
    <w:rsid w:val="00EC7F31"/>
    <w:rsid w:val="00EE7556"/>
    <w:rsid w:val="00EF164B"/>
    <w:rsid w:val="00F165F6"/>
    <w:rsid w:val="00F250A0"/>
    <w:rsid w:val="00F27F4D"/>
    <w:rsid w:val="00F47041"/>
    <w:rsid w:val="00F53A68"/>
    <w:rsid w:val="00F5666C"/>
    <w:rsid w:val="00F6235F"/>
    <w:rsid w:val="00F62AFB"/>
    <w:rsid w:val="00F739F2"/>
    <w:rsid w:val="00F7401C"/>
    <w:rsid w:val="00FA3D12"/>
    <w:rsid w:val="00FA577E"/>
    <w:rsid w:val="00FB10EA"/>
    <w:rsid w:val="00FB30C6"/>
    <w:rsid w:val="00FC06E1"/>
    <w:rsid w:val="00FC602D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B19C"/>
  <w15:chartTrackingRefBased/>
  <w15:docId w15:val="{86D20579-4A3D-411A-AA4D-3A9FF34B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7556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6C3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9742AD"/>
    <w:rPr>
      <w:color w:val="666666"/>
    </w:rPr>
  </w:style>
  <w:style w:type="table" w:styleId="a7">
    <w:name w:val="Table Grid"/>
    <w:basedOn w:val="a1"/>
    <w:uiPriority w:val="39"/>
    <w:rsid w:val="009B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Ольга Романова</cp:lastModifiedBy>
  <cp:revision>45</cp:revision>
  <dcterms:created xsi:type="dcterms:W3CDTF">2024-12-15T10:21:00Z</dcterms:created>
  <dcterms:modified xsi:type="dcterms:W3CDTF">2024-12-15T14:19:00Z</dcterms:modified>
</cp:coreProperties>
</file>