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745D8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 xml:space="preserve">1 </w:t>
      </w:r>
      <w:r w:rsidRPr="0072585C">
        <w:t>Pickpock</w:t>
      </w:r>
      <w:r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DB7C55">
        <w:t>7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(2)</w:t>
      </w:r>
      <w:r>
        <w:t xml:space="preserve"> cards</w:t>
      </w:r>
      <w:r w:rsidR="00DE6C35">
        <w:t xml:space="preserve"> next turn.</w:t>
      </w:r>
    </w:p>
    <w:p w:rsidR="001745D8" w:rsidRDefault="001745D8" w:rsidP="003F487C"/>
    <w:p w:rsidR="008A6BB5" w:rsidRPr="00084625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8A6BB5" w:rsidP="008A6BB5">
      <w:pPr>
        <w:pStyle w:val="Heading4"/>
        <w:rPr>
          <w:rStyle w:val="SubtleEmphasis"/>
        </w:rPr>
      </w:pPr>
      <w:r>
        <w:lastRenderedPageBreak/>
        <w:t xml:space="preserve">1 </w:t>
      </w:r>
      <w:r w:rsidRPr="00F30288">
        <w:t>Steal</w:t>
      </w:r>
      <w:r>
        <w:t xml:space="preserve">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8A6BB5" w:rsidP="008A6BB5">
      <w:pPr>
        <w:pStyle w:val="Heading4"/>
        <w:rPr>
          <w:rStyle w:val="SubtleEmphasis"/>
        </w:rPr>
      </w:pPr>
      <w:r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915081" w:rsidP="003F487C">
      <w:pPr>
        <w:pStyle w:val="Heading4"/>
      </w:pPr>
      <w:r>
        <w:t>1 Sta</w:t>
      </w:r>
      <w:r w:rsidRPr="00795D92">
        <w:t>b (</w:t>
      </w:r>
      <w:r w:rsidR="00CB657D">
        <w:t>Backstab</w:t>
      </w:r>
      <w:r w:rsidRPr="00795D92">
        <w:t>)</w:t>
      </w:r>
      <w:r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915081" w:rsidP="003F487C">
      <w:pPr>
        <w:pStyle w:val="Heading4"/>
      </w:pPr>
      <w:r>
        <w:t>1 Crippling Strike</w:t>
      </w:r>
      <w:r w:rsidRPr="00795D92">
        <w:t xml:space="preserve"> (</w:t>
      </w:r>
      <w:r w:rsidR="00CB657D">
        <w:t>Backstab</w:t>
      </w:r>
      <w:r w:rsidRPr="00795D92">
        <w:t>)</w:t>
      </w:r>
      <w:r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8 damage and apply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915081" w:rsidP="003F487C">
      <w:pPr>
        <w:pStyle w:val="Heading4"/>
      </w:pPr>
      <w:r>
        <w:t xml:space="preserve">1 Cloak </w:t>
      </w:r>
      <w:r w:rsidRPr="00795D92">
        <w:t>and Dagger (</w:t>
      </w:r>
      <w:r w:rsidR="00CB657D">
        <w:t>Backstab</w:t>
      </w:r>
      <w:r w:rsidRPr="00795D92">
        <w:t>)</w:t>
      </w:r>
      <w:r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745D8" w:rsidP="003F487C">
      <w:pPr>
        <w:pStyle w:val="Heading4"/>
      </w:pPr>
      <w:r>
        <w:t>1</w:t>
      </w:r>
      <w:r w:rsidRPr="004F5378">
        <w:t xml:space="preserve"> Lie</w:t>
      </w:r>
      <w:r>
        <w:t xml:space="preserve"> (Starter</w:t>
      </w:r>
      <w:r w:rsidR="00CB5395">
        <w:t>, Backstab</w:t>
      </w:r>
      <w:r>
        <w:t>)</w:t>
      </w:r>
      <w:r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1745D8" w:rsidP="003F487C">
      <w:pPr>
        <w:pStyle w:val="Heading4"/>
      </w:pPr>
      <w:r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bookmarkStart w:id="0" w:name="_GoBack"/>
      <w:bookmarkEnd w:id="0"/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8D2"/>
    <w:rsid w:val="001263EB"/>
    <w:rsid w:val="00126D7C"/>
    <w:rsid w:val="00126E9B"/>
    <w:rsid w:val="00132BA3"/>
    <w:rsid w:val="00144638"/>
    <w:rsid w:val="0015152C"/>
    <w:rsid w:val="00154AB0"/>
    <w:rsid w:val="00156EA3"/>
    <w:rsid w:val="00160481"/>
    <w:rsid w:val="00161B5E"/>
    <w:rsid w:val="00162461"/>
    <w:rsid w:val="001647BC"/>
    <w:rsid w:val="00164ED7"/>
    <w:rsid w:val="00171C88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64D"/>
    <w:rsid w:val="00603341"/>
    <w:rsid w:val="006041BD"/>
    <w:rsid w:val="0060489F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878"/>
    <w:rsid w:val="006F4F33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5144"/>
    <w:rsid w:val="00F55213"/>
    <w:rsid w:val="00F56283"/>
    <w:rsid w:val="00F56B37"/>
    <w:rsid w:val="00F57709"/>
    <w:rsid w:val="00F606F1"/>
    <w:rsid w:val="00F61F68"/>
    <w:rsid w:val="00F66FB8"/>
    <w:rsid w:val="00F72A07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A8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13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339</cp:revision>
  <dcterms:created xsi:type="dcterms:W3CDTF">2018-10-24T16:49:00Z</dcterms:created>
  <dcterms:modified xsi:type="dcterms:W3CDTF">2019-01-13T21:45:00Z</dcterms:modified>
</cp:coreProperties>
</file>