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2D50" w14:textId="77777777" w:rsidR="00792BE6" w:rsidRDefault="009542F1">
      <w:pPr>
        <w:rPr>
          <w:b/>
          <w:color w:val="85200C"/>
        </w:rPr>
      </w:pPr>
      <w:r>
        <w:rPr>
          <w:b/>
          <w:color w:val="85200C"/>
        </w:rPr>
        <w:t>Sistema para control de medidas</w:t>
      </w:r>
    </w:p>
    <w:p w14:paraId="3B7624D0" w14:textId="77777777" w:rsidR="00792BE6" w:rsidRDefault="00792BE6">
      <w:pPr>
        <w:rPr>
          <w:color w:val="85200C"/>
        </w:rPr>
      </w:pPr>
    </w:p>
    <w:p w14:paraId="3E6F15BB" w14:textId="77777777" w:rsidR="00792BE6" w:rsidRDefault="00792BE6">
      <w:pPr>
        <w:rPr>
          <w:color w:val="85200C"/>
        </w:rPr>
      </w:pPr>
    </w:p>
    <w:p w14:paraId="46A17C6D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Se le solicita crear una aplicación para administrar la informacin de los clientes de un gimnasio.</w:t>
      </w:r>
    </w:p>
    <w:p w14:paraId="3C2F451A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Se considera que existen dos tipos de usuario, cliente e instructor.</w:t>
      </w:r>
    </w:p>
    <w:p w14:paraId="7C7AD8AC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0FD743B6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Para todos los usuarios se requiere conocer la siguiente información</w:t>
      </w:r>
    </w:p>
    <w:p w14:paraId="504D4F18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Cédula</w:t>
      </w:r>
    </w:p>
    <w:p w14:paraId="40E02B7A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 Nombre</w:t>
      </w:r>
    </w:p>
    <w:p w14:paraId="72F0C667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 Nombre (es opcional)</w:t>
      </w:r>
    </w:p>
    <w:p w14:paraId="19F84A84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 Apellido</w:t>
      </w:r>
    </w:p>
    <w:p w14:paraId="654F6F69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 Apellido (es opcional)</w:t>
      </w:r>
    </w:p>
    <w:p w14:paraId="3371F798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Nacionalidad</w:t>
      </w:r>
    </w:p>
    <w:p w14:paraId="36346400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Tipo de identificación</w:t>
      </w:r>
    </w:p>
    <w:p w14:paraId="12ED2F6A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Fecha de nacimiento</w:t>
      </w:r>
    </w:p>
    <w:p w14:paraId="3040C010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Género (Femenino, masculino, indefinido)</w:t>
      </w:r>
    </w:p>
    <w:p w14:paraId="3F14F563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Teléfono</w:t>
      </w:r>
    </w:p>
    <w:p w14:paraId="2216AD0F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Nombre</w:t>
      </w:r>
      <w:r>
        <w:rPr>
          <w:rFonts w:ascii="Verdana" w:eastAsia="Verdana" w:hAnsi="Verdana" w:cs="Verdana"/>
          <w:sz w:val="24"/>
          <w:szCs w:val="24"/>
        </w:rPr>
        <w:t xml:space="preserve"> de usuario (se usa para iniciar sesion)</w:t>
      </w:r>
    </w:p>
    <w:p w14:paraId="5AF9E6F9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Contraseña (se usa para iniciar sesion)</w:t>
      </w:r>
    </w:p>
    <w:p w14:paraId="401EC615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Edad (calculada a partir de la fecha de nacimiento)</w:t>
      </w:r>
    </w:p>
    <w:p w14:paraId="77A1F57B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Contacto de referencia/ por caso de emergencia</w:t>
      </w:r>
    </w:p>
    <w:p w14:paraId="1B53786E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Tipo de usuario (cliente o instructor)</w:t>
      </w:r>
    </w:p>
    <w:p w14:paraId="6C3FDA77" w14:textId="77777777" w:rsidR="00792BE6" w:rsidRDefault="009542F1">
      <w:pPr>
        <w:numPr>
          <w:ilvl w:val="0"/>
          <w:numId w:val="2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Fotografia (puntos extra)</w:t>
      </w:r>
    </w:p>
    <w:p w14:paraId="68AD0482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5092E40A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Es importa</w:t>
      </w:r>
      <w:r>
        <w:rPr>
          <w:rFonts w:ascii="Verdana" w:eastAsia="Verdana" w:hAnsi="Verdana" w:cs="Verdana"/>
          <w:sz w:val="24"/>
          <w:szCs w:val="24"/>
        </w:rPr>
        <w:t>nte recalcar que si el tipo de usuario es cliente, se le debe asignar el instructor a cargo.</w:t>
      </w:r>
    </w:p>
    <w:p w14:paraId="2E43344B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6339E0DC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Un cliente puede solicitar una cita de medición en la cual debe poder seleccionar la fecha de su cita, dicha cita se agendará con su instructor establecido. </w:t>
      </w:r>
    </w:p>
    <w:p w14:paraId="3E7439EE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0BDF296B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Luego de iniciar sesión el instructor debe poder visualizar sus citas agendadas, para cada cita el instructor puede proceder a realizarle una medición al cliente, dichas mediciones se deben almacenar en el historial de dicho cliente.</w:t>
      </w:r>
    </w:p>
    <w:p w14:paraId="0B44AC11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6489B282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Las mediciones son la</w:t>
      </w:r>
      <w:r>
        <w:rPr>
          <w:rFonts w:ascii="Verdana" w:eastAsia="Verdana" w:hAnsi="Verdana" w:cs="Verdana"/>
          <w:sz w:val="24"/>
          <w:szCs w:val="24"/>
        </w:rPr>
        <w:t>s siguientes:</w:t>
      </w:r>
    </w:p>
    <w:p w14:paraId="1192171F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2C8DB756" w14:textId="77777777" w:rsidR="00792BE6" w:rsidRDefault="009542F1">
      <w:pPr>
        <w:numPr>
          <w:ilvl w:val="0"/>
          <w:numId w:val="3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Registro de parámetros corporales y cálculo del IMC</w:t>
      </w:r>
    </w:p>
    <w:p w14:paraId="53BF2520" w14:textId="77777777" w:rsidR="00792BE6" w:rsidRDefault="009542F1">
      <w:pPr>
        <w:numPr>
          <w:ilvl w:val="0"/>
          <w:numId w:val="3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Registro de medidas corporales.</w:t>
      </w:r>
      <w:bookmarkStart w:id="0" w:name="_GoBack"/>
      <w:bookmarkEnd w:id="0"/>
    </w:p>
    <w:p w14:paraId="67001005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08737007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4F9D78B6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Parámetros corporales</w:t>
      </w:r>
      <w:r>
        <w:rPr>
          <w:rFonts w:ascii="Verdana" w:eastAsia="Verdana" w:hAnsi="Verdana" w:cs="Verdana"/>
          <w:sz w:val="24"/>
          <w:szCs w:val="24"/>
        </w:rPr>
        <w:t>, los parámetros corporales se utilizaran para poder calcular el IMC (Índice de masa corporal), para ello se ocupa registrar:</w:t>
      </w:r>
    </w:p>
    <w:p w14:paraId="672CB27C" w14:textId="77777777" w:rsidR="00792BE6" w:rsidRDefault="009542F1">
      <w:pPr>
        <w:numPr>
          <w:ilvl w:val="0"/>
          <w:numId w:val="6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Estatura</w:t>
      </w:r>
    </w:p>
    <w:p w14:paraId="38C82D1E" w14:textId="77777777" w:rsidR="00792BE6" w:rsidRDefault="009542F1">
      <w:pPr>
        <w:numPr>
          <w:ilvl w:val="0"/>
          <w:numId w:val="6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Peso</w:t>
      </w:r>
    </w:p>
    <w:p w14:paraId="7277AB37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73F05C95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Cálculo del IMC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671CA6DB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5139FA99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Se hace cada vez que se realiza una medición corporal</w:t>
      </w:r>
    </w:p>
    <w:p w14:paraId="384F8DA8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 fórmula para calcular el IMC es : peso / altura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²</w:t>
      </w:r>
    </w:p>
    <w:p w14:paraId="5EFA4A35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42FDCDD6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Dependiendo del resultado se cataloga en las siguientes categorías</w:t>
      </w:r>
    </w:p>
    <w:p w14:paraId="1DCE6AE1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12E6EEF1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698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9"/>
        <w:gridCol w:w="4557"/>
      </w:tblGrid>
      <w:tr w:rsidR="00792BE6" w14:paraId="02330A58" w14:textId="77777777">
        <w:tc>
          <w:tcPr>
            <w:tcW w:w="242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45AE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6D7A8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shd w:val="clear" w:color="auto" w:fill="B6D7A8"/>
              </w:rPr>
              <w:t>Clasificación</w:t>
            </w:r>
          </w:p>
        </w:tc>
        <w:tc>
          <w:tcPr>
            <w:tcW w:w="455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EB8B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6D7A8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shd w:val="clear" w:color="auto" w:fill="B6D7A8"/>
              </w:rPr>
              <w:t>IMC (kg/m²)</w:t>
            </w:r>
          </w:p>
        </w:tc>
      </w:tr>
      <w:tr w:rsidR="00792BE6" w14:paraId="458D3D2C" w14:textId="77777777">
        <w:tc>
          <w:tcPr>
            <w:tcW w:w="242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7315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shd w:val="clear" w:color="auto" w:fill="B4A7D6"/>
              </w:rPr>
              <w:t>Bajo peso</w:t>
            </w:r>
          </w:p>
        </w:tc>
        <w:tc>
          <w:tcPr>
            <w:tcW w:w="4557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F7C6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shd w:val="clear" w:color="auto" w:fill="B4A7D6"/>
              </w:rPr>
              <w:t>&lt;18,50</w:t>
            </w:r>
          </w:p>
        </w:tc>
      </w:tr>
      <w:tr w:rsidR="00792BE6" w14:paraId="0C995DB8" w14:textId="77777777"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9D72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Delgadez severa</w:t>
            </w:r>
          </w:p>
        </w:tc>
        <w:tc>
          <w:tcPr>
            <w:tcW w:w="4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FDCC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&lt;16,00</w:t>
            </w:r>
          </w:p>
        </w:tc>
      </w:tr>
      <w:tr w:rsidR="00792BE6" w14:paraId="49B36438" w14:textId="77777777"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10D1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Delgadez moderada</w:t>
            </w:r>
          </w:p>
        </w:tc>
        <w:tc>
          <w:tcPr>
            <w:tcW w:w="4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0BDF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16,00 - 16,99</w:t>
            </w:r>
          </w:p>
        </w:tc>
      </w:tr>
      <w:tr w:rsidR="00792BE6" w14:paraId="776BA058" w14:textId="77777777"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9C14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Delgadez leve</w:t>
            </w:r>
          </w:p>
        </w:tc>
        <w:tc>
          <w:tcPr>
            <w:tcW w:w="4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55AE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17,00 - 18,49</w:t>
            </w:r>
          </w:p>
        </w:tc>
      </w:tr>
      <w:tr w:rsidR="00792BE6" w14:paraId="29CC495C" w14:textId="77777777">
        <w:trPr>
          <w:trHeight w:val="445"/>
        </w:trPr>
        <w:tc>
          <w:tcPr>
            <w:tcW w:w="2429" w:type="dxa"/>
            <w:vMerge w:val="restart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4046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  <w:t>Normal</w:t>
            </w:r>
          </w:p>
        </w:tc>
        <w:tc>
          <w:tcPr>
            <w:tcW w:w="4557" w:type="dxa"/>
            <w:vMerge w:val="restart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B922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  <w:t>18,5 - 24,99</w:t>
            </w:r>
          </w:p>
        </w:tc>
      </w:tr>
      <w:tr w:rsidR="00792BE6" w14:paraId="0D608DEA" w14:textId="77777777">
        <w:trPr>
          <w:trHeight w:val="445"/>
        </w:trPr>
        <w:tc>
          <w:tcPr>
            <w:tcW w:w="2429" w:type="dxa"/>
            <w:vMerge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1994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  <w:tc>
          <w:tcPr>
            <w:tcW w:w="4557" w:type="dxa"/>
            <w:vMerge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FD5D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792BE6" w14:paraId="107815C9" w14:textId="77777777">
        <w:tc>
          <w:tcPr>
            <w:tcW w:w="242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F52B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  <w:t>Sobrepeso</w:t>
            </w:r>
          </w:p>
        </w:tc>
        <w:tc>
          <w:tcPr>
            <w:tcW w:w="4557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4BBC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B4A7D6"/>
              </w:rPr>
              <w:t>≥25,00</w:t>
            </w:r>
          </w:p>
        </w:tc>
      </w:tr>
      <w:tr w:rsidR="00792BE6" w14:paraId="19FCED23" w14:textId="77777777">
        <w:trPr>
          <w:trHeight w:val="445"/>
        </w:trPr>
        <w:tc>
          <w:tcPr>
            <w:tcW w:w="24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731E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Preobeso</w:t>
            </w:r>
          </w:p>
        </w:tc>
        <w:tc>
          <w:tcPr>
            <w:tcW w:w="4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4175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25,00 - 29,99</w:t>
            </w:r>
          </w:p>
        </w:tc>
      </w:tr>
      <w:tr w:rsidR="00792BE6" w14:paraId="73B2D70B" w14:textId="77777777">
        <w:trPr>
          <w:trHeight w:val="445"/>
        </w:trPr>
        <w:tc>
          <w:tcPr>
            <w:tcW w:w="24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2412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  <w:tc>
          <w:tcPr>
            <w:tcW w:w="4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7D8A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792BE6" w14:paraId="3905124F" w14:textId="77777777">
        <w:tc>
          <w:tcPr>
            <w:tcW w:w="242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BEE1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  <w:t xml:space="preserve"> Obesidad</w:t>
            </w:r>
          </w:p>
        </w:tc>
        <w:tc>
          <w:tcPr>
            <w:tcW w:w="4557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7735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shd w:val="clear" w:color="auto" w:fill="B4A7D6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B4A7D6"/>
              </w:rPr>
              <w:t>≥30,00</w:t>
            </w:r>
          </w:p>
        </w:tc>
      </w:tr>
      <w:tr w:rsidR="00792BE6" w14:paraId="1F682B1F" w14:textId="77777777">
        <w:trPr>
          <w:trHeight w:val="445"/>
        </w:trPr>
        <w:tc>
          <w:tcPr>
            <w:tcW w:w="24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2350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Obesidad leve</w:t>
            </w:r>
          </w:p>
        </w:tc>
        <w:tc>
          <w:tcPr>
            <w:tcW w:w="4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79E6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30,00 - 34,99</w:t>
            </w:r>
          </w:p>
        </w:tc>
      </w:tr>
      <w:tr w:rsidR="00792BE6" w14:paraId="7AF279D6" w14:textId="77777777">
        <w:trPr>
          <w:trHeight w:val="445"/>
        </w:trPr>
        <w:tc>
          <w:tcPr>
            <w:tcW w:w="24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116F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  <w:tc>
          <w:tcPr>
            <w:tcW w:w="4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D2FA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792BE6" w14:paraId="06781018" w14:textId="77777777">
        <w:trPr>
          <w:trHeight w:val="445"/>
        </w:trPr>
        <w:tc>
          <w:tcPr>
            <w:tcW w:w="24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FB6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Obesidad media</w:t>
            </w:r>
          </w:p>
        </w:tc>
        <w:tc>
          <w:tcPr>
            <w:tcW w:w="455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9474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35,00 - 39,99</w:t>
            </w:r>
          </w:p>
        </w:tc>
      </w:tr>
      <w:tr w:rsidR="00792BE6" w14:paraId="180682E2" w14:textId="77777777">
        <w:trPr>
          <w:trHeight w:val="445"/>
        </w:trPr>
        <w:tc>
          <w:tcPr>
            <w:tcW w:w="24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1633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  <w:tc>
          <w:tcPr>
            <w:tcW w:w="455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8630" w14:textId="77777777" w:rsidR="00792BE6" w:rsidRDefault="00792BE6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792BE6" w14:paraId="419A5713" w14:textId="77777777"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C85B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Obesidad mórbida</w:t>
            </w:r>
          </w:p>
        </w:tc>
        <w:tc>
          <w:tcPr>
            <w:tcW w:w="4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3B01" w14:textId="77777777" w:rsidR="00792BE6" w:rsidRDefault="009542F1">
            <w:pPr>
              <w:spacing w:line="366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highlight w:val="white"/>
              </w:rPr>
              <w:t>≥40,00</w:t>
            </w:r>
          </w:p>
        </w:tc>
      </w:tr>
    </w:tbl>
    <w:p w14:paraId="590B5934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236A0FE9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36F12653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5C581F55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3BB6F046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Toma de medidas corporales, toma de medidas corporales debe llenar la siguiente información con la finalidad de poder obtener el porcentaje de grasa y el porcentaje de masa muscular.</w:t>
      </w:r>
    </w:p>
    <w:p w14:paraId="742C7296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6834D76E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92BE6" w14:paraId="10580FBB" w14:textId="77777777">
        <w:trPr>
          <w:trHeight w:val="420"/>
        </w:trPr>
        <w:tc>
          <w:tcPr>
            <w:tcW w:w="9027" w:type="dxa"/>
            <w:gridSpan w:val="3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8960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Fecha:</w:t>
            </w:r>
          </w:p>
        </w:tc>
      </w:tr>
      <w:tr w:rsidR="00792BE6" w14:paraId="72BBA819" w14:textId="77777777"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22F9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Perímetros (cm)</w:t>
            </w:r>
          </w:p>
        </w:tc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5A1D" w14:textId="77777777" w:rsidR="00792BE6" w:rsidRDefault="009542F1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izq</w:t>
            </w:r>
          </w:p>
        </w:tc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D217" w14:textId="77777777" w:rsidR="00792BE6" w:rsidRDefault="008D75DF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 w:rsidR="009542F1">
              <w:rPr>
                <w:rFonts w:ascii="Verdana" w:eastAsia="Verdana" w:hAnsi="Verdana" w:cs="Verdana"/>
                <w:sz w:val="24"/>
                <w:szCs w:val="24"/>
              </w:rPr>
              <w:t>er</w:t>
            </w:r>
          </w:p>
        </w:tc>
      </w:tr>
      <w:tr w:rsidR="00792BE6" w14:paraId="729786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CEEE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Bíceps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4013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FAE8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387C87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8023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Bíceps contraído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F91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60C8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04B03B9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8E0B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Pantorrilla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085A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1BB2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79F0CE4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447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Muslo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CDFD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90A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270D2FE9" w14:textId="77777777">
        <w:trPr>
          <w:trHeight w:val="420"/>
        </w:trPr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B591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Perímetros (cm)</w:t>
            </w:r>
          </w:p>
        </w:tc>
        <w:tc>
          <w:tcPr>
            <w:tcW w:w="6018" w:type="dxa"/>
            <w:gridSpan w:val="2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36A5" w14:textId="77777777" w:rsidR="00792BE6" w:rsidRDefault="009542F1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Única medida</w:t>
            </w:r>
          </w:p>
        </w:tc>
      </w:tr>
      <w:tr w:rsidR="00792BE6" w14:paraId="086C62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BA90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Cintura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F3A4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9F6F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4B6602B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62A6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Abdomen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60A8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EB85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6C2281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FA0F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Cadera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CC6C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FCD7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153AAD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9083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Pecho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9BA1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1F26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1D81A9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BBAF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Espalda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E484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81C7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14:paraId="125916EB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7ED100BF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92BE6" w14:paraId="46E47F75" w14:textId="77777777"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540" w14:textId="77777777" w:rsidR="00792BE6" w:rsidRDefault="009542F1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Pliegues (mm)</w:t>
            </w:r>
          </w:p>
        </w:tc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8774" w14:textId="77777777" w:rsidR="00792BE6" w:rsidRDefault="009542F1">
            <w:pPr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izq</w:t>
            </w:r>
          </w:p>
        </w:tc>
        <w:tc>
          <w:tcPr>
            <w:tcW w:w="300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2064" w14:textId="77777777" w:rsidR="00792BE6" w:rsidRDefault="008D75DF">
            <w:pPr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 w:rsidR="009542F1">
              <w:rPr>
                <w:rFonts w:ascii="Verdana" w:eastAsia="Verdana" w:hAnsi="Verdana" w:cs="Verdana"/>
                <w:sz w:val="24"/>
                <w:szCs w:val="24"/>
              </w:rPr>
              <w:t>er</w:t>
            </w:r>
          </w:p>
        </w:tc>
      </w:tr>
      <w:tr w:rsidR="00792BE6" w14:paraId="052C66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9142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Tríceps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5E15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FB95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5E5FAC6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5737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Subescapular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9598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E665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2959B2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9AB3" w14:textId="77777777" w:rsidR="00792BE6" w:rsidRDefault="009542F1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Supraespinal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901B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35CD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5566CD5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0DFD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Abdominal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83F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941C" w14:textId="77777777" w:rsidR="00792BE6" w:rsidRDefault="00792BE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12370CD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596A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Muslo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322B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5C5B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277D1D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5339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Pantorrilla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A2DA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434F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4BC93D84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C466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% Grasa subcutánea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33C0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92BE6" w14:paraId="4AEDD299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D8F5" w14:textId="77777777" w:rsidR="00792BE6" w:rsidRDefault="009542F1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% Muscular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E6F9" w14:textId="77777777" w:rsidR="00792BE6" w:rsidRDefault="00792BE6">
            <w:pPr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14:paraId="20B516E5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5E3C0477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 grasa subcutánea (% grasa) se calcula utilizando la siguiente fórmula:</w:t>
      </w:r>
    </w:p>
    <w:p w14:paraId="3F8428B1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4C19D183" w14:textId="77777777" w:rsidR="00792BE6" w:rsidRDefault="009542F1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Hombres : 0.1051 * sumatoria de pliegues +  2.585 </w:t>
      </w:r>
    </w:p>
    <w:p w14:paraId="158765CF" w14:textId="77777777" w:rsidR="00792BE6" w:rsidRDefault="009542F1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Mujeres : 0.1548 * sumatoria de pliegues +  3.580</w:t>
      </w:r>
    </w:p>
    <w:p w14:paraId="06597A2A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31B04712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[En caso de los pliegues que tienen izq y der se promedia la suma de ambos y se</w:t>
      </w:r>
      <w:r>
        <w:rPr>
          <w:rFonts w:ascii="Verdana" w:eastAsia="Verdana" w:hAnsi="Verdana" w:cs="Verdana"/>
          <w:sz w:val="24"/>
          <w:szCs w:val="24"/>
        </w:rPr>
        <w:t xml:space="preserve"> usa dicho valor]</w:t>
      </w:r>
    </w:p>
    <w:p w14:paraId="52A33EA7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5BA76096" w14:textId="77777777" w:rsidR="00792BE6" w:rsidRDefault="009542F1">
      <w:pPr>
        <w:numPr>
          <w:ilvl w:val="0"/>
          <w:numId w:val="4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Peso graso (Kg) = (Peso total (Kg) X % grasa)/100</w:t>
      </w:r>
    </w:p>
    <w:p w14:paraId="3F31451E" w14:textId="77777777" w:rsidR="00792BE6" w:rsidRDefault="009542F1">
      <w:pPr>
        <w:numPr>
          <w:ilvl w:val="0"/>
          <w:numId w:val="4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PMagro (Kg) = Peso total (Kg) – Peso graso</w:t>
      </w:r>
    </w:p>
    <w:p w14:paraId="60355595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79210C1E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Algo similar a esta fórmula en javascript(suponiendo que los datos están quemados, ustedes deben leer los datos de un formulario):</w:t>
      </w:r>
    </w:p>
    <w:p w14:paraId="03DAD6AF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7D6AADBE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s-ES_tradnl"/>
        </w:rPr>
        <w:lastRenderedPageBreak/>
        <w:drawing>
          <wp:inline distT="114300" distB="114300" distL="114300" distR="114300" wp14:anchorId="3152CD04" wp14:editId="508FDE81">
            <wp:extent cx="5731200" cy="487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85EBE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7077574B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2D5CC1E6" w14:textId="77777777" w:rsidR="00792BE6" w:rsidRDefault="009542F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Funcionalidades:</w:t>
      </w:r>
    </w:p>
    <w:p w14:paraId="5A8757EA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El cliente puede visualizar su perfil y editarlo.</w:t>
      </w:r>
    </w:p>
    <w:p w14:paraId="1544912A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El cliente puede ver su historial de medidas filtrados por fecha</w:t>
      </w:r>
    </w:p>
    <w:p w14:paraId="0281B3FB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El instructor debe registrarle sus mediciones a cada uno de los clientes.</w:t>
      </w:r>
    </w:p>
    <w:p w14:paraId="44E24EBE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Debe haber un formulario para registrar usuarios.</w:t>
      </w:r>
    </w:p>
    <w:p w14:paraId="38F3AF76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Todos los formularios deben estar validados.</w:t>
      </w:r>
    </w:p>
    <w:p w14:paraId="779F0394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Debe existir un inicio de sesión.</w:t>
      </w:r>
    </w:p>
    <w:p w14:paraId="2A592A12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 usuario solo puede realizar sus acciones permitidas.</w:t>
      </w:r>
    </w:p>
    <w:p w14:paraId="39AFBE32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El cliente puede ver los resultados de sus mediciones y la evolucion de cada una de sus medidas.</w:t>
      </w:r>
    </w:p>
    <w:p w14:paraId="26204CD9" w14:textId="77777777" w:rsidR="00792BE6" w:rsidRDefault="009542F1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Un instructor puede ver </w:t>
      </w:r>
      <w:r>
        <w:rPr>
          <w:rFonts w:ascii="Verdana" w:eastAsia="Verdana" w:hAnsi="Verdana" w:cs="Verdana"/>
          <w:sz w:val="24"/>
          <w:szCs w:val="24"/>
        </w:rPr>
        <w:t>los clientes que tiene asociados</w:t>
      </w:r>
    </w:p>
    <w:p w14:paraId="4030DBA7" w14:textId="77777777" w:rsidR="00792BE6" w:rsidRDefault="00792BE6">
      <w:pPr>
        <w:rPr>
          <w:rFonts w:ascii="Verdana" w:eastAsia="Verdana" w:hAnsi="Verdana" w:cs="Verdana"/>
          <w:sz w:val="24"/>
          <w:szCs w:val="24"/>
        </w:rPr>
      </w:pPr>
    </w:p>
    <w:p w14:paraId="2D675FB3" w14:textId="77777777" w:rsidR="00792BE6" w:rsidRDefault="00792BE6"/>
    <w:p w14:paraId="71CF1B2F" w14:textId="77777777" w:rsidR="00792BE6" w:rsidRDefault="00792BE6"/>
    <w:sectPr w:rsidR="00792B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238"/>
    <w:multiLevelType w:val="multilevel"/>
    <w:tmpl w:val="9CA4C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870D90"/>
    <w:multiLevelType w:val="multilevel"/>
    <w:tmpl w:val="083AD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E94D79"/>
    <w:multiLevelType w:val="multilevel"/>
    <w:tmpl w:val="E7288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970CFC"/>
    <w:multiLevelType w:val="multilevel"/>
    <w:tmpl w:val="8702E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B8190E"/>
    <w:multiLevelType w:val="multilevel"/>
    <w:tmpl w:val="A600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D629D2"/>
    <w:multiLevelType w:val="multilevel"/>
    <w:tmpl w:val="21FC3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2BE6"/>
    <w:rsid w:val="002B409A"/>
    <w:rsid w:val="00792BE6"/>
    <w:rsid w:val="008D75DF"/>
    <w:rsid w:val="009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ECB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544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Rosales Mora</cp:lastModifiedBy>
  <cp:revision>3</cp:revision>
  <dcterms:created xsi:type="dcterms:W3CDTF">2017-08-29T04:12:00Z</dcterms:created>
  <dcterms:modified xsi:type="dcterms:W3CDTF">2017-08-29T06:48:00Z</dcterms:modified>
</cp:coreProperties>
</file>