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1DC8" w:rsidRPr="004944C4" w:rsidRDefault="00911DC8" w:rsidP="00911DC8">
      <w:pPr>
        <w:spacing w:line="480" w:lineRule="auto"/>
        <w:jc w:val="center"/>
        <w:rPr>
          <w:sz w:val="28"/>
          <w:szCs w:val="28"/>
        </w:rPr>
      </w:pPr>
      <w:r w:rsidRPr="004944C4">
        <w:rPr>
          <w:b/>
          <w:sz w:val="28"/>
          <w:szCs w:val="28"/>
        </w:rPr>
        <w:t>UNIVERSIDAD TECNOLÓGICA DEL PERÚ</w:t>
      </w:r>
    </w:p>
    <w:p w:rsidR="00911DC8" w:rsidRPr="004944C4" w:rsidRDefault="00911DC8" w:rsidP="00911DC8">
      <w:pPr>
        <w:spacing w:line="480" w:lineRule="auto"/>
        <w:jc w:val="center"/>
        <w:rPr>
          <w:sz w:val="28"/>
          <w:szCs w:val="28"/>
        </w:rPr>
      </w:pPr>
      <w:r w:rsidRPr="004944C4">
        <w:rPr>
          <w:b/>
          <w:sz w:val="28"/>
          <w:szCs w:val="28"/>
        </w:rPr>
        <w:t xml:space="preserve"> </w:t>
      </w:r>
    </w:p>
    <w:p w:rsidR="00911DC8" w:rsidRDefault="00911DC8" w:rsidP="00911DC8">
      <w:pPr>
        <w:spacing w:line="480" w:lineRule="auto"/>
        <w:jc w:val="center"/>
        <w:rPr>
          <w:b/>
          <w:sz w:val="28"/>
          <w:szCs w:val="28"/>
        </w:rPr>
      </w:pPr>
      <w:r w:rsidRPr="004944C4">
        <w:rPr>
          <w:noProof/>
          <w:sz w:val="28"/>
          <w:szCs w:val="28"/>
        </w:rPr>
        <w:drawing>
          <wp:inline distT="114300" distB="114300" distL="114300" distR="114300" wp14:anchorId="777C8963" wp14:editId="7FAFA0C9">
            <wp:extent cx="1438275" cy="1543050"/>
            <wp:effectExtent l="0" t="0" r="0" b="0"/>
            <wp:docPr id="30"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9"/>
                    <a:srcRect/>
                    <a:stretch>
                      <a:fillRect/>
                    </a:stretch>
                  </pic:blipFill>
                  <pic:spPr>
                    <a:xfrm>
                      <a:off x="0" y="0"/>
                      <a:ext cx="1438275" cy="1543050"/>
                    </a:xfrm>
                    <a:prstGeom prst="rect">
                      <a:avLst/>
                    </a:prstGeom>
                    <a:ln/>
                  </pic:spPr>
                </pic:pic>
              </a:graphicData>
            </a:graphic>
          </wp:inline>
        </w:drawing>
      </w:r>
      <w:r w:rsidRPr="004944C4">
        <w:rPr>
          <w:b/>
          <w:sz w:val="28"/>
          <w:szCs w:val="28"/>
        </w:rPr>
        <w:t xml:space="preserve"> </w:t>
      </w:r>
    </w:p>
    <w:p w:rsidR="00C62E61" w:rsidRPr="004944C4" w:rsidRDefault="00C62E61" w:rsidP="00911DC8">
      <w:pPr>
        <w:spacing w:line="480" w:lineRule="auto"/>
        <w:jc w:val="center"/>
        <w:rPr>
          <w:sz w:val="28"/>
          <w:szCs w:val="28"/>
        </w:rPr>
      </w:pPr>
    </w:p>
    <w:p w:rsidR="00911DC8" w:rsidRPr="004944C4" w:rsidRDefault="00911DC8" w:rsidP="00911DC8">
      <w:pPr>
        <w:spacing w:line="480" w:lineRule="auto"/>
        <w:jc w:val="center"/>
        <w:rPr>
          <w:sz w:val="28"/>
          <w:szCs w:val="28"/>
        </w:rPr>
      </w:pPr>
      <w:r w:rsidRPr="004944C4">
        <w:rPr>
          <w:b/>
          <w:sz w:val="28"/>
          <w:szCs w:val="28"/>
        </w:rPr>
        <w:t xml:space="preserve"> FILIAL AREQUIPA</w:t>
      </w:r>
    </w:p>
    <w:p w:rsidR="00911DC8" w:rsidRPr="004944C4" w:rsidRDefault="00911DC8" w:rsidP="00911DC8">
      <w:pPr>
        <w:spacing w:line="480" w:lineRule="auto"/>
        <w:jc w:val="center"/>
        <w:rPr>
          <w:sz w:val="28"/>
          <w:szCs w:val="28"/>
        </w:rPr>
      </w:pPr>
      <w:r w:rsidRPr="004944C4">
        <w:rPr>
          <w:b/>
          <w:sz w:val="28"/>
          <w:szCs w:val="28"/>
        </w:rPr>
        <w:t>CIENCIAS E INGENIERÍAS</w:t>
      </w:r>
    </w:p>
    <w:p w:rsidR="00911DC8" w:rsidRPr="004944C4" w:rsidRDefault="00911DC8" w:rsidP="00911DC8">
      <w:pPr>
        <w:spacing w:line="480" w:lineRule="auto"/>
        <w:jc w:val="center"/>
        <w:rPr>
          <w:sz w:val="28"/>
          <w:szCs w:val="28"/>
        </w:rPr>
      </w:pPr>
      <w:r w:rsidRPr="004944C4">
        <w:rPr>
          <w:b/>
          <w:sz w:val="28"/>
          <w:szCs w:val="28"/>
        </w:rPr>
        <w:t>INGENIERÍA DE SISTEMAS E INFORMÁTICA</w:t>
      </w:r>
    </w:p>
    <w:p w:rsidR="00911DC8" w:rsidRPr="004944C4" w:rsidRDefault="00911DC8" w:rsidP="00911DC8">
      <w:pPr>
        <w:spacing w:line="480" w:lineRule="auto"/>
        <w:jc w:val="center"/>
        <w:rPr>
          <w:sz w:val="28"/>
          <w:szCs w:val="28"/>
        </w:rPr>
      </w:pPr>
      <w:r w:rsidRPr="004944C4">
        <w:rPr>
          <w:b/>
          <w:sz w:val="28"/>
          <w:szCs w:val="28"/>
        </w:rPr>
        <w:t xml:space="preserve"> </w:t>
      </w:r>
      <w:r w:rsidRPr="006312D2">
        <w:rPr>
          <w:b/>
          <w:color w:val="000000" w:themeColor="text1"/>
          <w:sz w:val="28"/>
          <w:szCs w:val="28"/>
        </w:rPr>
        <w:t>“</w:t>
      </w:r>
      <w:r w:rsidR="006312D2" w:rsidRPr="006312D2">
        <w:rPr>
          <w:b/>
          <w:sz w:val="28"/>
          <w:szCs w:val="28"/>
        </w:rPr>
        <w:t>PLATAFORMA PARA LA COMUNICACIÓN DE</w:t>
      </w:r>
      <w:r w:rsidR="00F70BA8">
        <w:rPr>
          <w:b/>
          <w:sz w:val="28"/>
          <w:szCs w:val="28"/>
        </w:rPr>
        <w:t>L</w:t>
      </w:r>
      <w:r w:rsidR="006312D2" w:rsidRPr="006312D2">
        <w:rPr>
          <w:b/>
          <w:sz w:val="28"/>
          <w:szCs w:val="28"/>
        </w:rPr>
        <w:t xml:space="preserve"> EQUIPO</w:t>
      </w:r>
      <w:r w:rsidR="006312D2" w:rsidRPr="006312D2">
        <w:rPr>
          <w:b/>
          <w:color w:val="000000" w:themeColor="text1"/>
          <w:sz w:val="28"/>
          <w:szCs w:val="28"/>
        </w:rPr>
        <w:t xml:space="preserve"> </w:t>
      </w:r>
      <w:r w:rsidR="006312D2">
        <w:rPr>
          <w:b/>
          <w:color w:val="000000" w:themeColor="text1"/>
          <w:sz w:val="28"/>
          <w:szCs w:val="28"/>
        </w:rPr>
        <w:t>DE TRABAJO</w:t>
      </w:r>
      <w:r w:rsidRPr="006312D2">
        <w:rPr>
          <w:b/>
          <w:color w:val="000000" w:themeColor="text1"/>
          <w:sz w:val="28"/>
          <w:szCs w:val="28"/>
        </w:rPr>
        <w:t>“</w:t>
      </w:r>
    </w:p>
    <w:p w:rsidR="00911DC8" w:rsidRPr="004944C4" w:rsidRDefault="00911DC8" w:rsidP="00911DC8">
      <w:pPr>
        <w:spacing w:line="480" w:lineRule="auto"/>
        <w:jc w:val="center"/>
        <w:rPr>
          <w:sz w:val="28"/>
          <w:szCs w:val="28"/>
        </w:rPr>
      </w:pPr>
      <w:r w:rsidRPr="004944C4">
        <w:rPr>
          <w:b/>
          <w:sz w:val="28"/>
          <w:szCs w:val="28"/>
        </w:rPr>
        <w:t>Integrantes:</w:t>
      </w:r>
    </w:p>
    <w:p w:rsidR="00911DC8" w:rsidRPr="004944C4" w:rsidRDefault="00911DC8" w:rsidP="00911DC8">
      <w:pPr>
        <w:spacing w:line="480" w:lineRule="auto"/>
        <w:jc w:val="center"/>
        <w:rPr>
          <w:sz w:val="28"/>
          <w:szCs w:val="28"/>
        </w:rPr>
      </w:pPr>
      <w:proofErr w:type="spellStart"/>
      <w:r w:rsidRPr="004944C4">
        <w:rPr>
          <w:b/>
          <w:sz w:val="28"/>
          <w:szCs w:val="28"/>
        </w:rPr>
        <w:t>Percy</w:t>
      </w:r>
      <w:proofErr w:type="spellEnd"/>
      <w:r w:rsidRPr="004944C4">
        <w:rPr>
          <w:b/>
          <w:sz w:val="28"/>
          <w:szCs w:val="28"/>
        </w:rPr>
        <w:t xml:space="preserve"> </w:t>
      </w:r>
      <w:proofErr w:type="spellStart"/>
      <w:r w:rsidRPr="004944C4">
        <w:rPr>
          <w:b/>
          <w:sz w:val="28"/>
          <w:szCs w:val="28"/>
        </w:rPr>
        <w:t>Saico</w:t>
      </w:r>
      <w:proofErr w:type="spellEnd"/>
      <w:r w:rsidRPr="004944C4">
        <w:rPr>
          <w:b/>
          <w:sz w:val="28"/>
          <w:szCs w:val="28"/>
        </w:rPr>
        <w:t xml:space="preserve"> </w:t>
      </w:r>
      <w:proofErr w:type="spellStart"/>
      <w:r w:rsidRPr="004944C4">
        <w:rPr>
          <w:b/>
          <w:sz w:val="28"/>
          <w:szCs w:val="28"/>
        </w:rPr>
        <w:t>Ccapa</w:t>
      </w:r>
      <w:proofErr w:type="spellEnd"/>
    </w:p>
    <w:p w:rsidR="00911DC8" w:rsidRPr="004944C4" w:rsidRDefault="00911DC8" w:rsidP="00911DC8">
      <w:pPr>
        <w:spacing w:line="480" w:lineRule="auto"/>
        <w:jc w:val="center"/>
        <w:rPr>
          <w:b/>
          <w:sz w:val="28"/>
          <w:szCs w:val="28"/>
        </w:rPr>
      </w:pPr>
    </w:p>
    <w:p w:rsidR="00911DC8" w:rsidRPr="004944C4" w:rsidRDefault="00911DC8" w:rsidP="00911DC8">
      <w:pPr>
        <w:spacing w:line="480" w:lineRule="auto"/>
        <w:jc w:val="center"/>
        <w:rPr>
          <w:sz w:val="28"/>
          <w:szCs w:val="28"/>
        </w:rPr>
      </w:pPr>
      <w:r w:rsidRPr="004944C4">
        <w:rPr>
          <w:b/>
          <w:sz w:val="28"/>
          <w:szCs w:val="28"/>
        </w:rPr>
        <w:t>Profesor Asesor:</w:t>
      </w:r>
    </w:p>
    <w:p w:rsidR="00911DC8" w:rsidRPr="004944C4" w:rsidRDefault="004944C4" w:rsidP="00911DC8">
      <w:pPr>
        <w:spacing w:line="480" w:lineRule="auto"/>
        <w:jc w:val="center"/>
        <w:rPr>
          <w:b/>
          <w:sz w:val="28"/>
          <w:szCs w:val="28"/>
        </w:rPr>
      </w:pPr>
      <w:r w:rsidRPr="004944C4">
        <w:rPr>
          <w:b/>
          <w:sz w:val="28"/>
          <w:szCs w:val="28"/>
        </w:rPr>
        <w:t>Ing</w:t>
      </w:r>
      <w:r w:rsidR="00911DC8" w:rsidRPr="004944C4">
        <w:rPr>
          <w:b/>
          <w:sz w:val="28"/>
          <w:szCs w:val="28"/>
        </w:rPr>
        <w:t>. Bruno Juárez Valdivia</w:t>
      </w:r>
    </w:p>
    <w:p w:rsidR="00911DC8" w:rsidRPr="004944C4" w:rsidRDefault="00911DC8" w:rsidP="00911DC8">
      <w:pPr>
        <w:spacing w:line="480" w:lineRule="auto"/>
        <w:jc w:val="center"/>
        <w:rPr>
          <w:b/>
          <w:sz w:val="28"/>
          <w:szCs w:val="28"/>
        </w:rPr>
      </w:pPr>
    </w:p>
    <w:p w:rsidR="00911DC8" w:rsidRPr="004944C4" w:rsidRDefault="00911DC8" w:rsidP="00911DC8">
      <w:pPr>
        <w:spacing w:line="480" w:lineRule="auto"/>
        <w:jc w:val="center"/>
        <w:rPr>
          <w:sz w:val="28"/>
          <w:szCs w:val="28"/>
        </w:rPr>
      </w:pPr>
      <w:r w:rsidRPr="004944C4">
        <w:rPr>
          <w:b/>
          <w:sz w:val="28"/>
          <w:szCs w:val="28"/>
        </w:rPr>
        <w:t>AREQUIPA – PERÚ</w:t>
      </w:r>
    </w:p>
    <w:p w:rsidR="00911DC8" w:rsidRPr="004944C4" w:rsidRDefault="00911DC8" w:rsidP="00911DC8">
      <w:pPr>
        <w:spacing w:line="480" w:lineRule="auto"/>
        <w:jc w:val="center"/>
        <w:rPr>
          <w:b/>
          <w:sz w:val="28"/>
          <w:szCs w:val="28"/>
        </w:rPr>
      </w:pPr>
      <w:r w:rsidRPr="004944C4">
        <w:rPr>
          <w:b/>
          <w:sz w:val="28"/>
          <w:szCs w:val="28"/>
        </w:rPr>
        <w:t>2015</w:t>
      </w:r>
    </w:p>
    <w:p w:rsidR="004944C4" w:rsidRDefault="00911DC8" w:rsidP="006312D2">
      <w:pPr>
        <w:rPr>
          <w:rFonts w:asciiTheme="majorHAnsi" w:eastAsia="Trebuchet MS" w:hAnsiTheme="majorHAnsi" w:cs="Trebuchet MS"/>
          <w:b/>
          <w:color w:val="1F497D" w:themeColor="text2"/>
          <w:sz w:val="28"/>
          <w:lang w:val="es-ES"/>
        </w:rPr>
      </w:pPr>
      <w:r>
        <w:rPr>
          <w:b/>
          <w:sz w:val="28"/>
        </w:rPr>
        <w:lastRenderedPageBreak/>
        <w:br w:type="page"/>
      </w:r>
    </w:p>
    <w:p w:rsidR="004944C4" w:rsidRDefault="004944C4" w:rsidP="004944C4">
      <w:pPr>
        <w:pStyle w:val="Ttulo1"/>
        <w:rPr>
          <w:lang w:val="es-ES"/>
        </w:rPr>
      </w:pPr>
      <w:bookmarkStart w:id="0" w:name="_Toc417650017"/>
      <w:r>
        <w:rPr>
          <w:lang w:val="es-ES"/>
        </w:rPr>
        <w:lastRenderedPageBreak/>
        <w:t>ÍNDICE</w:t>
      </w:r>
      <w:bookmarkEnd w:id="0"/>
    </w:p>
    <w:sdt>
      <w:sdtPr>
        <w:rPr>
          <w:rFonts w:ascii="Arial" w:eastAsia="Arial" w:hAnsi="Arial" w:cs="Arial"/>
          <w:b/>
          <w:bCs w:val="0"/>
          <w:color w:val="000000"/>
          <w:sz w:val="22"/>
          <w:szCs w:val="20"/>
          <w:lang w:val="es-ES"/>
        </w:rPr>
        <w:id w:val="1551419746"/>
        <w:docPartObj>
          <w:docPartGallery w:val="Table of Contents"/>
          <w:docPartUnique/>
        </w:docPartObj>
      </w:sdtPr>
      <w:sdtEndPr>
        <w:rPr>
          <w:b w:val="0"/>
        </w:rPr>
      </w:sdtEndPr>
      <w:sdtContent>
        <w:p w:rsidR="00911DC8" w:rsidRDefault="00911DC8" w:rsidP="00911DC8">
          <w:pPr>
            <w:pStyle w:val="TtulodeTDC"/>
          </w:pPr>
        </w:p>
        <w:p w:rsidR="002B20C5" w:rsidRDefault="00911DC8">
          <w:pPr>
            <w:pStyle w:val="TDC1"/>
            <w:tabs>
              <w:tab w:val="right" w:leader="dot" w:pos="9350"/>
            </w:tabs>
            <w:rPr>
              <w:rFonts w:asciiTheme="minorHAnsi" w:eastAsiaTheme="minorEastAsia" w:hAnsiTheme="minorHAnsi" w:cstheme="minorBidi"/>
              <w:noProof/>
              <w:color w:val="auto"/>
              <w:szCs w:val="22"/>
            </w:rPr>
          </w:pPr>
          <w:r>
            <w:fldChar w:fldCharType="begin"/>
          </w:r>
          <w:r>
            <w:instrText xml:space="preserve"> TOC \o "1-3" \h \z \u </w:instrText>
          </w:r>
          <w:r>
            <w:fldChar w:fldCharType="separate"/>
          </w:r>
          <w:hyperlink w:anchor="_Toc417650017" w:history="1">
            <w:r w:rsidR="002B20C5" w:rsidRPr="00F95002">
              <w:rPr>
                <w:rStyle w:val="Hipervnculo"/>
                <w:noProof/>
                <w:lang w:val="es-ES"/>
              </w:rPr>
              <w:t>ÍNDICE</w:t>
            </w:r>
            <w:r w:rsidR="002B20C5">
              <w:rPr>
                <w:noProof/>
                <w:webHidden/>
              </w:rPr>
              <w:tab/>
            </w:r>
            <w:r w:rsidR="002B20C5">
              <w:rPr>
                <w:noProof/>
                <w:webHidden/>
              </w:rPr>
              <w:fldChar w:fldCharType="begin"/>
            </w:r>
            <w:r w:rsidR="002B20C5">
              <w:rPr>
                <w:noProof/>
                <w:webHidden/>
              </w:rPr>
              <w:instrText xml:space="preserve"> PAGEREF _Toc417650017 \h </w:instrText>
            </w:r>
            <w:r w:rsidR="002B20C5">
              <w:rPr>
                <w:noProof/>
                <w:webHidden/>
              </w:rPr>
            </w:r>
            <w:r w:rsidR="002B20C5">
              <w:rPr>
                <w:noProof/>
                <w:webHidden/>
              </w:rPr>
              <w:fldChar w:fldCharType="separate"/>
            </w:r>
            <w:r w:rsidR="002B20C5">
              <w:rPr>
                <w:noProof/>
                <w:webHidden/>
              </w:rPr>
              <w:t>3</w:t>
            </w:r>
            <w:r w:rsidR="002B20C5">
              <w:rPr>
                <w:noProof/>
                <w:webHidden/>
              </w:rPr>
              <w:fldChar w:fldCharType="end"/>
            </w:r>
          </w:hyperlink>
        </w:p>
        <w:p w:rsidR="002B20C5" w:rsidRDefault="002B20C5">
          <w:pPr>
            <w:pStyle w:val="TDC1"/>
            <w:tabs>
              <w:tab w:val="right" w:leader="dot" w:pos="9350"/>
            </w:tabs>
            <w:rPr>
              <w:rFonts w:asciiTheme="minorHAnsi" w:eastAsiaTheme="minorEastAsia" w:hAnsiTheme="minorHAnsi" w:cstheme="minorBidi"/>
              <w:noProof/>
              <w:color w:val="auto"/>
              <w:szCs w:val="22"/>
            </w:rPr>
          </w:pPr>
          <w:hyperlink w:anchor="_Toc417650018" w:history="1">
            <w:r w:rsidRPr="00F95002">
              <w:rPr>
                <w:rStyle w:val="Hipervnculo"/>
                <w:noProof/>
              </w:rPr>
              <w:t>INTRODUCCIÓN</w:t>
            </w:r>
            <w:r>
              <w:rPr>
                <w:noProof/>
                <w:webHidden/>
              </w:rPr>
              <w:tab/>
            </w:r>
            <w:r>
              <w:rPr>
                <w:noProof/>
                <w:webHidden/>
              </w:rPr>
              <w:fldChar w:fldCharType="begin"/>
            </w:r>
            <w:r>
              <w:rPr>
                <w:noProof/>
                <w:webHidden/>
              </w:rPr>
              <w:instrText xml:space="preserve"> PAGEREF _Toc417650018 \h </w:instrText>
            </w:r>
            <w:r>
              <w:rPr>
                <w:noProof/>
                <w:webHidden/>
              </w:rPr>
            </w:r>
            <w:r>
              <w:rPr>
                <w:noProof/>
                <w:webHidden/>
              </w:rPr>
              <w:fldChar w:fldCharType="separate"/>
            </w:r>
            <w:r>
              <w:rPr>
                <w:noProof/>
                <w:webHidden/>
              </w:rPr>
              <w:t>4</w:t>
            </w:r>
            <w:r>
              <w:rPr>
                <w:noProof/>
                <w:webHidden/>
              </w:rPr>
              <w:fldChar w:fldCharType="end"/>
            </w:r>
          </w:hyperlink>
        </w:p>
        <w:p w:rsidR="002B20C5" w:rsidRDefault="002B20C5">
          <w:pPr>
            <w:pStyle w:val="TDC1"/>
            <w:tabs>
              <w:tab w:val="right" w:leader="dot" w:pos="9350"/>
            </w:tabs>
            <w:rPr>
              <w:rFonts w:asciiTheme="minorHAnsi" w:eastAsiaTheme="minorEastAsia" w:hAnsiTheme="minorHAnsi" w:cstheme="minorBidi"/>
              <w:noProof/>
              <w:color w:val="auto"/>
              <w:szCs w:val="22"/>
            </w:rPr>
          </w:pPr>
          <w:hyperlink w:anchor="_Toc417650019" w:history="1">
            <w:r w:rsidRPr="00F95002">
              <w:rPr>
                <w:rStyle w:val="Hipervnculo"/>
                <w:noProof/>
              </w:rPr>
              <w:t>I OBJETIVOS DEL PROYECTO</w:t>
            </w:r>
            <w:r>
              <w:rPr>
                <w:noProof/>
                <w:webHidden/>
              </w:rPr>
              <w:tab/>
            </w:r>
            <w:r>
              <w:rPr>
                <w:noProof/>
                <w:webHidden/>
              </w:rPr>
              <w:fldChar w:fldCharType="begin"/>
            </w:r>
            <w:r>
              <w:rPr>
                <w:noProof/>
                <w:webHidden/>
              </w:rPr>
              <w:instrText xml:space="preserve"> PAGEREF _Toc417650019 \h </w:instrText>
            </w:r>
            <w:r>
              <w:rPr>
                <w:noProof/>
                <w:webHidden/>
              </w:rPr>
            </w:r>
            <w:r>
              <w:rPr>
                <w:noProof/>
                <w:webHidden/>
              </w:rPr>
              <w:fldChar w:fldCharType="separate"/>
            </w:r>
            <w:r>
              <w:rPr>
                <w:noProof/>
                <w:webHidden/>
              </w:rPr>
              <w:t>5</w:t>
            </w:r>
            <w:r>
              <w:rPr>
                <w:noProof/>
                <w:webHidden/>
              </w:rPr>
              <w:fldChar w:fldCharType="end"/>
            </w:r>
          </w:hyperlink>
        </w:p>
        <w:p w:rsidR="002B20C5" w:rsidRDefault="002B20C5">
          <w:pPr>
            <w:pStyle w:val="TDC2"/>
            <w:tabs>
              <w:tab w:val="right" w:leader="dot" w:pos="9350"/>
            </w:tabs>
            <w:rPr>
              <w:rFonts w:asciiTheme="minorHAnsi" w:eastAsiaTheme="minorEastAsia" w:hAnsiTheme="minorHAnsi" w:cstheme="minorBidi"/>
              <w:noProof/>
              <w:color w:val="auto"/>
              <w:szCs w:val="22"/>
            </w:rPr>
          </w:pPr>
          <w:hyperlink w:anchor="_Toc417650020" w:history="1">
            <w:r w:rsidRPr="00F95002">
              <w:rPr>
                <w:rStyle w:val="Hipervnculo"/>
                <w:noProof/>
              </w:rPr>
              <w:t>1.1.- Objetivo General</w:t>
            </w:r>
            <w:r>
              <w:rPr>
                <w:noProof/>
                <w:webHidden/>
              </w:rPr>
              <w:tab/>
            </w:r>
            <w:r>
              <w:rPr>
                <w:noProof/>
                <w:webHidden/>
              </w:rPr>
              <w:fldChar w:fldCharType="begin"/>
            </w:r>
            <w:r>
              <w:rPr>
                <w:noProof/>
                <w:webHidden/>
              </w:rPr>
              <w:instrText xml:space="preserve"> PAGEREF _Toc417650020 \h </w:instrText>
            </w:r>
            <w:r>
              <w:rPr>
                <w:noProof/>
                <w:webHidden/>
              </w:rPr>
            </w:r>
            <w:r>
              <w:rPr>
                <w:noProof/>
                <w:webHidden/>
              </w:rPr>
              <w:fldChar w:fldCharType="separate"/>
            </w:r>
            <w:r>
              <w:rPr>
                <w:noProof/>
                <w:webHidden/>
              </w:rPr>
              <w:t>5</w:t>
            </w:r>
            <w:r>
              <w:rPr>
                <w:noProof/>
                <w:webHidden/>
              </w:rPr>
              <w:fldChar w:fldCharType="end"/>
            </w:r>
          </w:hyperlink>
        </w:p>
        <w:p w:rsidR="002B20C5" w:rsidRDefault="002B20C5">
          <w:pPr>
            <w:pStyle w:val="TDC2"/>
            <w:tabs>
              <w:tab w:val="right" w:leader="dot" w:pos="9350"/>
            </w:tabs>
            <w:rPr>
              <w:rFonts w:asciiTheme="minorHAnsi" w:eastAsiaTheme="minorEastAsia" w:hAnsiTheme="minorHAnsi" w:cstheme="minorBidi"/>
              <w:noProof/>
              <w:color w:val="auto"/>
              <w:szCs w:val="22"/>
            </w:rPr>
          </w:pPr>
          <w:hyperlink w:anchor="_Toc417650021" w:history="1">
            <w:r w:rsidRPr="00F95002">
              <w:rPr>
                <w:rStyle w:val="Hipervnculo"/>
                <w:noProof/>
              </w:rPr>
              <w:t>1.2.- Objetivos Específicos</w:t>
            </w:r>
            <w:r>
              <w:rPr>
                <w:noProof/>
                <w:webHidden/>
              </w:rPr>
              <w:tab/>
            </w:r>
            <w:r>
              <w:rPr>
                <w:noProof/>
                <w:webHidden/>
              </w:rPr>
              <w:fldChar w:fldCharType="begin"/>
            </w:r>
            <w:r>
              <w:rPr>
                <w:noProof/>
                <w:webHidden/>
              </w:rPr>
              <w:instrText xml:space="preserve"> PAGEREF _Toc417650021 \h </w:instrText>
            </w:r>
            <w:r>
              <w:rPr>
                <w:noProof/>
                <w:webHidden/>
              </w:rPr>
            </w:r>
            <w:r>
              <w:rPr>
                <w:noProof/>
                <w:webHidden/>
              </w:rPr>
              <w:fldChar w:fldCharType="separate"/>
            </w:r>
            <w:r>
              <w:rPr>
                <w:noProof/>
                <w:webHidden/>
              </w:rPr>
              <w:t>5</w:t>
            </w:r>
            <w:r>
              <w:rPr>
                <w:noProof/>
                <w:webHidden/>
              </w:rPr>
              <w:fldChar w:fldCharType="end"/>
            </w:r>
          </w:hyperlink>
        </w:p>
        <w:p w:rsidR="002B20C5" w:rsidRDefault="002B20C5">
          <w:pPr>
            <w:pStyle w:val="TDC1"/>
            <w:tabs>
              <w:tab w:val="right" w:leader="dot" w:pos="9350"/>
            </w:tabs>
            <w:rPr>
              <w:rFonts w:asciiTheme="minorHAnsi" w:eastAsiaTheme="minorEastAsia" w:hAnsiTheme="minorHAnsi" w:cstheme="minorBidi"/>
              <w:noProof/>
              <w:color w:val="auto"/>
              <w:szCs w:val="22"/>
            </w:rPr>
          </w:pPr>
          <w:hyperlink w:anchor="_Toc417650022" w:history="1">
            <w:r w:rsidRPr="00F95002">
              <w:rPr>
                <w:rStyle w:val="Hipervnculo"/>
                <w:noProof/>
              </w:rPr>
              <w:t xml:space="preserve">II </w:t>
            </w:r>
            <w:r w:rsidRPr="00F95002">
              <w:rPr>
                <w:rStyle w:val="Hipervnculo"/>
                <w:rFonts w:eastAsia="Times New Roman"/>
                <w:noProof/>
              </w:rPr>
              <w:t>DESCRIPCIÓN DEL PROYECTO</w:t>
            </w:r>
            <w:r>
              <w:rPr>
                <w:noProof/>
                <w:webHidden/>
              </w:rPr>
              <w:tab/>
            </w:r>
            <w:r>
              <w:rPr>
                <w:noProof/>
                <w:webHidden/>
              </w:rPr>
              <w:fldChar w:fldCharType="begin"/>
            </w:r>
            <w:r>
              <w:rPr>
                <w:noProof/>
                <w:webHidden/>
              </w:rPr>
              <w:instrText xml:space="preserve"> PAGEREF _Toc417650022 \h </w:instrText>
            </w:r>
            <w:r>
              <w:rPr>
                <w:noProof/>
                <w:webHidden/>
              </w:rPr>
            </w:r>
            <w:r>
              <w:rPr>
                <w:noProof/>
                <w:webHidden/>
              </w:rPr>
              <w:fldChar w:fldCharType="separate"/>
            </w:r>
            <w:r>
              <w:rPr>
                <w:noProof/>
                <w:webHidden/>
              </w:rPr>
              <w:t>6</w:t>
            </w:r>
            <w:r>
              <w:rPr>
                <w:noProof/>
                <w:webHidden/>
              </w:rPr>
              <w:fldChar w:fldCharType="end"/>
            </w:r>
          </w:hyperlink>
        </w:p>
        <w:p w:rsidR="002B20C5" w:rsidRDefault="002B20C5">
          <w:pPr>
            <w:pStyle w:val="TDC2"/>
            <w:tabs>
              <w:tab w:val="right" w:leader="dot" w:pos="9350"/>
            </w:tabs>
            <w:rPr>
              <w:rFonts w:asciiTheme="minorHAnsi" w:eastAsiaTheme="minorEastAsia" w:hAnsiTheme="minorHAnsi" w:cstheme="minorBidi"/>
              <w:noProof/>
              <w:color w:val="auto"/>
              <w:szCs w:val="22"/>
            </w:rPr>
          </w:pPr>
          <w:hyperlink w:anchor="_Toc417650023" w:history="1">
            <w:r w:rsidRPr="00F95002">
              <w:rPr>
                <w:rStyle w:val="Hipervnculo"/>
                <w:rFonts w:eastAsia="Times New Roman"/>
                <w:noProof/>
              </w:rPr>
              <w:t>2.1.- Características del Equipo de Desarrollo</w:t>
            </w:r>
            <w:r>
              <w:rPr>
                <w:noProof/>
                <w:webHidden/>
              </w:rPr>
              <w:tab/>
            </w:r>
            <w:r>
              <w:rPr>
                <w:noProof/>
                <w:webHidden/>
              </w:rPr>
              <w:fldChar w:fldCharType="begin"/>
            </w:r>
            <w:r>
              <w:rPr>
                <w:noProof/>
                <w:webHidden/>
              </w:rPr>
              <w:instrText xml:space="preserve"> PAGEREF _Toc417650023 \h </w:instrText>
            </w:r>
            <w:r>
              <w:rPr>
                <w:noProof/>
                <w:webHidden/>
              </w:rPr>
            </w:r>
            <w:r>
              <w:rPr>
                <w:noProof/>
                <w:webHidden/>
              </w:rPr>
              <w:fldChar w:fldCharType="separate"/>
            </w:r>
            <w:r>
              <w:rPr>
                <w:noProof/>
                <w:webHidden/>
              </w:rPr>
              <w:t>6</w:t>
            </w:r>
            <w:r>
              <w:rPr>
                <w:noProof/>
                <w:webHidden/>
              </w:rPr>
              <w:fldChar w:fldCharType="end"/>
            </w:r>
          </w:hyperlink>
        </w:p>
        <w:p w:rsidR="002B20C5" w:rsidRDefault="002B20C5">
          <w:pPr>
            <w:pStyle w:val="TDC2"/>
            <w:tabs>
              <w:tab w:val="right" w:leader="dot" w:pos="9350"/>
            </w:tabs>
            <w:rPr>
              <w:rFonts w:asciiTheme="minorHAnsi" w:eastAsiaTheme="minorEastAsia" w:hAnsiTheme="minorHAnsi" w:cstheme="minorBidi"/>
              <w:noProof/>
              <w:color w:val="auto"/>
              <w:szCs w:val="22"/>
            </w:rPr>
          </w:pPr>
          <w:hyperlink w:anchor="_Toc417650024" w:history="1">
            <w:r w:rsidRPr="00F95002">
              <w:rPr>
                <w:rStyle w:val="Hipervnculo"/>
                <w:noProof/>
              </w:rPr>
              <w:t>2.2.- Requisitos del Proyecto</w:t>
            </w:r>
            <w:r>
              <w:rPr>
                <w:noProof/>
                <w:webHidden/>
              </w:rPr>
              <w:tab/>
            </w:r>
            <w:r>
              <w:rPr>
                <w:noProof/>
                <w:webHidden/>
              </w:rPr>
              <w:fldChar w:fldCharType="begin"/>
            </w:r>
            <w:r>
              <w:rPr>
                <w:noProof/>
                <w:webHidden/>
              </w:rPr>
              <w:instrText xml:space="preserve"> PAGEREF _Toc417650024 \h </w:instrText>
            </w:r>
            <w:r>
              <w:rPr>
                <w:noProof/>
                <w:webHidden/>
              </w:rPr>
            </w:r>
            <w:r>
              <w:rPr>
                <w:noProof/>
                <w:webHidden/>
              </w:rPr>
              <w:fldChar w:fldCharType="separate"/>
            </w:r>
            <w:r>
              <w:rPr>
                <w:noProof/>
                <w:webHidden/>
              </w:rPr>
              <w:t>7</w:t>
            </w:r>
            <w:r>
              <w:rPr>
                <w:noProof/>
                <w:webHidden/>
              </w:rPr>
              <w:fldChar w:fldCharType="end"/>
            </w:r>
          </w:hyperlink>
        </w:p>
        <w:p w:rsidR="002B20C5" w:rsidRDefault="002B20C5">
          <w:pPr>
            <w:pStyle w:val="TDC3"/>
            <w:tabs>
              <w:tab w:val="right" w:leader="dot" w:pos="9350"/>
            </w:tabs>
            <w:rPr>
              <w:rFonts w:asciiTheme="minorHAnsi" w:eastAsiaTheme="minorEastAsia" w:hAnsiTheme="minorHAnsi" w:cstheme="minorBidi"/>
              <w:noProof/>
              <w:color w:val="auto"/>
              <w:szCs w:val="22"/>
            </w:rPr>
          </w:pPr>
          <w:hyperlink w:anchor="_Toc417650025" w:history="1">
            <w:r w:rsidRPr="00F95002">
              <w:rPr>
                <w:rStyle w:val="Hipervnculo"/>
                <w:noProof/>
              </w:rPr>
              <w:t xml:space="preserve">2.2.1.- </w:t>
            </w:r>
            <w:r w:rsidRPr="00F95002">
              <w:rPr>
                <w:rStyle w:val="Hipervnculo"/>
                <w:rFonts w:eastAsia="Times New Roman"/>
                <w:noProof/>
              </w:rPr>
              <w:t>Requisitos Funcionales</w:t>
            </w:r>
            <w:r>
              <w:rPr>
                <w:noProof/>
                <w:webHidden/>
              </w:rPr>
              <w:tab/>
            </w:r>
            <w:r>
              <w:rPr>
                <w:noProof/>
                <w:webHidden/>
              </w:rPr>
              <w:fldChar w:fldCharType="begin"/>
            </w:r>
            <w:r>
              <w:rPr>
                <w:noProof/>
                <w:webHidden/>
              </w:rPr>
              <w:instrText xml:space="preserve"> PAGEREF _Toc417650025 \h </w:instrText>
            </w:r>
            <w:r>
              <w:rPr>
                <w:noProof/>
                <w:webHidden/>
              </w:rPr>
            </w:r>
            <w:r>
              <w:rPr>
                <w:noProof/>
                <w:webHidden/>
              </w:rPr>
              <w:fldChar w:fldCharType="separate"/>
            </w:r>
            <w:r>
              <w:rPr>
                <w:noProof/>
                <w:webHidden/>
              </w:rPr>
              <w:t>7</w:t>
            </w:r>
            <w:r>
              <w:rPr>
                <w:noProof/>
                <w:webHidden/>
              </w:rPr>
              <w:fldChar w:fldCharType="end"/>
            </w:r>
          </w:hyperlink>
        </w:p>
        <w:p w:rsidR="002B20C5" w:rsidRDefault="002B20C5">
          <w:pPr>
            <w:pStyle w:val="TDC3"/>
            <w:tabs>
              <w:tab w:val="right" w:leader="dot" w:pos="9350"/>
            </w:tabs>
            <w:rPr>
              <w:rFonts w:asciiTheme="minorHAnsi" w:eastAsiaTheme="minorEastAsia" w:hAnsiTheme="minorHAnsi" w:cstheme="minorBidi"/>
              <w:noProof/>
              <w:color w:val="auto"/>
              <w:szCs w:val="22"/>
            </w:rPr>
          </w:pPr>
          <w:hyperlink w:anchor="_Toc417650026" w:history="1">
            <w:r w:rsidRPr="00F95002">
              <w:rPr>
                <w:rStyle w:val="Hipervnculo"/>
                <w:noProof/>
              </w:rPr>
              <w:t xml:space="preserve">2.2.2.- </w:t>
            </w:r>
            <w:r w:rsidRPr="00F95002">
              <w:rPr>
                <w:rStyle w:val="Hipervnculo"/>
                <w:rFonts w:eastAsia="Times New Roman"/>
                <w:noProof/>
              </w:rPr>
              <w:t>Requisitos No Funcionales</w:t>
            </w:r>
            <w:r>
              <w:rPr>
                <w:noProof/>
                <w:webHidden/>
              </w:rPr>
              <w:tab/>
            </w:r>
            <w:r>
              <w:rPr>
                <w:noProof/>
                <w:webHidden/>
              </w:rPr>
              <w:fldChar w:fldCharType="begin"/>
            </w:r>
            <w:r>
              <w:rPr>
                <w:noProof/>
                <w:webHidden/>
              </w:rPr>
              <w:instrText xml:space="preserve"> PAGEREF _Toc417650026 \h </w:instrText>
            </w:r>
            <w:r>
              <w:rPr>
                <w:noProof/>
                <w:webHidden/>
              </w:rPr>
            </w:r>
            <w:r>
              <w:rPr>
                <w:noProof/>
                <w:webHidden/>
              </w:rPr>
              <w:fldChar w:fldCharType="separate"/>
            </w:r>
            <w:r>
              <w:rPr>
                <w:noProof/>
                <w:webHidden/>
              </w:rPr>
              <w:t>7</w:t>
            </w:r>
            <w:r>
              <w:rPr>
                <w:noProof/>
                <w:webHidden/>
              </w:rPr>
              <w:fldChar w:fldCharType="end"/>
            </w:r>
          </w:hyperlink>
        </w:p>
        <w:p w:rsidR="002B20C5" w:rsidRDefault="002B20C5">
          <w:pPr>
            <w:pStyle w:val="TDC2"/>
            <w:tabs>
              <w:tab w:val="right" w:leader="dot" w:pos="9350"/>
            </w:tabs>
            <w:rPr>
              <w:rFonts w:asciiTheme="minorHAnsi" w:eastAsiaTheme="minorEastAsia" w:hAnsiTheme="minorHAnsi" w:cstheme="minorBidi"/>
              <w:noProof/>
              <w:color w:val="auto"/>
              <w:szCs w:val="22"/>
            </w:rPr>
          </w:pPr>
          <w:hyperlink w:anchor="_Toc417650027" w:history="1">
            <w:r w:rsidRPr="00F95002">
              <w:rPr>
                <w:rStyle w:val="Hipervnculo"/>
                <w:noProof/>
              </w:rPr>
              <w:t>2.3.- Modelado de la Base de Datos</w:t>
            </w:r>
            <w:r>
              <w:rPr>
                <w:noProof/>
                <w:webHidden/>
              </w:rPr>
              <w:tab/>
            </w:r>
            <w:r>
              <w:rPr>
                <w:noProof/>
                <w:webHidden/>
              </w:rPr>
              <w:fldChar w:fldCharType="begin"/>
            </w:r>
            <w:r>
              <w:rPr>
                <w:noProof/>
                <w:webHidden/>
              </w:rPr>
              <w:instrText xml:space="preserve"> PAGEREF _Toc417650027 \h </w:instrText>
            </w:r>
            <w:r>
              <w:rPr>
                <w:noProof/>
                <w:webHidden/>
              </w:rPr>
            </w:r>
            <w:r>
              <w:rPr>
                <w:noProof/>
                <w:webHidden/>
              </w:rPr>
              <w:fldChar w:fldCharType="separate"/>
            </w:r>
            <w:r>
              <w:rPr>
                <w:noProof/>
                <w:webHidden/>
              </w:rPr>
              <w:t>9</w:t>
            </w:r>
            <w:r>
              <w:rPr>
                <w:noProof/>
                <w:webHidden/>
              </w:rPr>
              <w:fldChar w:fldCharType="end"/>
            </w:r>
          </w:hyperlink>
        </w:p>
        <w:p w:rsidR="002B20C5" w:rsidRDefault="002B20C5">
          <w:pPr>
            <w:pStyle w:val="TDC3"/>
            <w:tabs>
              <w:tab w:val="right" w:leader="dot" w:pos="9350"/>
            </w:tabs>
            <w:rPr>
              <w:rFonts w:asciiTheme="minorHAnsi" w:eastAsiaTheme="minorEastAsia" w:hAnsiTheme="minorHAnsi" w:cstheme="minorBidi"/>
              <w:noProof/>
              <w:color w:val="auto"/>
              <w:szCs w:val="22"/>
            </w:rPr>
          </w:pPr>
          <w:hyperlink w:anchor="_Toc417650028" w:history="1">
            <w:r w:rsidRPr="00F95002">
              <w:rPr>
                <w:rStyle w:val="Hipervnculo"/>
                <w:noProof/>
              </w:rPr>
              <w:t>2.3.3.- Diccionario de Datos</w:t>
            </w:r>
            <w:r>
              <w:rPr>
                <w:noProof/>
                <w:webHidden/>
              </w:rPr>
              <w:tab/>
            </w:r>
            <w:r>
              <w:rPr>
                <w:noProof/>
                <w:webHidden/>
              </w:rPr>
              <w:fldChar w:fldCharType="begin"/>
            </w:r>
            <w:r>
              <w:rPr>
                <w:noProof/>
                <w:webHidden/>
              </w:rPr>
              <w:instrText xml:space="preserve"> PAGEREF _Toc417650028 \h </w:instrText>
            </w:r>
            <w:r>
              <w:rPr>
                <w:noProof/>
                <w:webHidden/>
              </w:rPr>
            </w:r>
            <w:r>
              <w:rPr>
                <w:noProof/>
                <w:webHidden/>
              </w:rPr>
              <w:fldChar w:fldCharType="separate"/>
            </w:r>
            <w:r>
              <w:rPr>
                <w:noProof/>
                <w:webHidden/>
              </w:rPr>
              <w:t>10</w:t>
            </w:r>
            <w:r>
              <w:rPr>
                <w:noProof/>
                <w:webHidden/>
              </w:rPr>
              <w:fldChar w:fldCharType="end"/>
            </w:r>
          </w:hyperlink>
        </w:p>
        <w:p w:rsidR="002B20C5" w:rsidRDefault="002B20C5">
          <w:pPr>
            <w:pStyle w:val="TDC1"/>
            <w:tabs>
              <w:tab w:val="right" w:leader="dot" w:pos="9350"/>
            </w:tabs>
            <w:rPr>
              <w:rFonts w:asciiTheme="minorHAnsi" w:eastAsiaTheme="minorEastAsia" w:hAnsiTheme="minorHAnsi" w:cstheme="minorBidi"/>
              <w:noProof/>
              <w:color w:val="auto"/>
              <w:szCs w:val="22"/>
            </w:rPr>
          </w:pPr>
          <w:hyperlink w:anchor="_Toc417650029" w:history="1">
            <w:r w:rsidRPr="00F95002">
              <w:rPr>
                <w:rStyle w:val="Hipervnculo"/>
                <w:noProof/>
              </w:rPr>
              <w:t>CONCLUSIONES</w:t>
            </w:r>
            <w:r>
              <w:rPr>
                <w:noProof/>
                <w:webHidden/>
              </w:rPr>
              <w:tab/>
            </w:r>
            <w:r>
              <w:rPr>
                <w:noProof/>
                <w:webHidden/>
              </w:rPr>
              <w:fldChar w:fldCharType="begin"/>
            </w:r>
            <w:r>
              <w:rPr>
                <w:noProof/>
                <w:webHidden/>
              </w:rPr>
              <w:instrText xml:space="preserve"> PAGEREF _Toc417650029 \h </w:instrText>
            </w:r>
            <w:r>
              <w:rPr>
                <w:noProof/>
                <w:webHidden/>
              </w:rPr>
            </w:r>
            <w:r>
              <w:rPr>
                <w:noProof/>
                <w:webHidden/>
              </w:rPr>
              <w:fldChar w:fldCharType="separate"/>
            </w:r>
            <w:r>
              <w:rPr>
                <w:noProof/>
                <w:webHidden/>
              </w:rPr>
              <w:t>13</w:t>
            </w:r>
            <w:r>
              <w:rPr>
                <w:noProof/>
                <w:webHidden/>
              </w:rPr>
              <w:fldChar w:fldCharType="end"/>
            </w:r>
          </w:hyperlink>
        </w:p>
        <w:p w:rsidR="00911DC8" w:rsidRDefault="00911DC8" w:rsidP="00911DC8">
          <w:r>
            <w:rPr>
              <w:b/>
              <w:bCs/>
              <w:lang w:val="es-ES"/>
            </w:rPr>
            <w:fldChar w:fldCharType="end"/>
          </w:r>
        </w:p>
      </w:sdtContent>
    </w:sdt>
    <w:p w:rsidR="00911DC8" w:rsidRDefault="00911DC8" w:rsidP="00911DC8"/>
    <w:p w:rsidR="00911DC8" w:rsidRDefault="00911DC8" w:rsidP="00911DC8">
      <w:pPr>
        <w:spacing w:line="480" w:lineRule="auto"/>
        <w:jc w:val="center"/>
      </w:pPr>
    </w:p>
    <w:p w:rsidR="00911DC8" w:rsidRDefault="00911DC8" w:rsidP="00911DC8">
      <w:pPr>
        <w:rPr>
          <w:b/>
        </w:rPr>
      </w:pPr>
      <w:r>
        <w:rPr>
          <w:b/>
        </w:rPr>
        <w:br w:type="page"/>
      </w:r>
    </w:p>
    <w:p w:rsidR="00911DC8" w:rsidRPr="004944C4" w:rsidRDefault="00911DC8" w:rsidP="004944C4">
      <w:pPr>
        <w:pStyle w:val="Ttulo1"/>
      </w:pPr>
      <w:bookmarkStart w:id="1" w:name="_Toc417650018"/>
      <w:r w:rsidRPr="004944C4">
        <w:lastRenderedPageBreak/>
        <w:t>INTRODUCCIÓN</w:t>
      </w:r>
      <w:bookmarkEnd w:id="1"/>
    </w:p>
    <w:p w:rsidR="00911DC8" w:rsidRDefault="00911DC8" w:rsidP="00911DC8">
      <w:pPr>
        <w:spacing w:line="480" w:lineRule="auto"/>
        <w:jc w:val="center"/>
      </w:pPr>
    </w:p>
    <w:p w:rsidR="002347C3" w:rsidRDefault="005215B1" w:rsidP="00911DC8">
      <w:pPr>
        <w:spacing w:line="480" w:lineRule="auto"/>
        <w:jc w:val="both"/>
        <w:rPr>
          <w:sz w:val="24"/>
          <w:highlight w:val="white"/>
        </w:rPr>
      </w:pPr>
      <w:r>
        <w:rPr>
          <w:sz w:val="24"/>
          <w:highlight w:val="white"/>
        </w:rPr>
        <w:t>La información generada en la empresa  es de primordial importancia, y la forma de gestionar determinara el</w:t>
      </w:r>
      <w:r w:rsidR="002347C3">
        <w:rPr>
          <w:sz w:val="24"/>
          <w:highlight w:val="white"/>
        </w:rPr>
        <w:t xml:space="preserve"> </w:t>
      </w:r>
      <w:r>
        <w:rPr>
          <w:sz w:val="24"/>
          <w:highlight w:val="white"/>
        </w:rPr>
        <w:t xml:space="preserve">nivel de gestión de calidad que tiene la </w:t>
      </w:r>
      <w:r w:rsidR="002347C3">
        <w:rPr>
          <w:sz w:val="24"/>
          <w:highlight w:val="white"/>
        </w:rPr>
        <w:t>empresa. Uno de  los grandes problemas que tienen las empresas es coordinar los equipos de trabajo y coordinar la comunicación entre estos.</w:t>
      </w:r>
    </w:p>
    <w:p w:rsidR="00911DC8" w:rsidRPr="007D073F" w:rsidRDefault="00911DC8" w:rsidP="00911DC8">
      <w:pPr>
        <w:spacing w:line="480" w:lineRule="auto"/>
        <w:jc w:val="both"/>
        <w:rPr>
          <w:sz w:val="24"/>
          <w:highlight w:val="white"/>
        </w:rPr>
      </w:pPr>
    </w:p>
    <w:p w:rsidR="002347C3" w:rsidRDefault="00FA40DB" w:rsidP="00911DC8">
      <w:pPr>
        <w:spacing w:line="480" w:lineRule="auto"/>
        <w:jc w:val="both"/>
        <w:rPr>
          <w:sz w:val="24"/>
          <w:highlight w:val="white"/>
        </w:rPr>
      </w:pPr>
      <w:r>
        <w:rPr>
          <w:sz w:val="24"/>
          <w:highlight w:val="white"/>
        </w:rPr>
        <w:t>Este servicio no solamente de</w:t>
      </w:r>
      <w:r w:rsidR="002347C3">
        <w:rPr>
          <w:sz w:val="24"/>
          <w:highlight w:val="white"/>
        </w:rPr>
        <w:t>be</w:t>
      </w:r>
      <w:r>
        <w:rPr>
          <w:sz w:val="24"/>
          <w:highlight w:val="white"/>
        </w:rPr>
        <w:t xml:space="preserve"> orienta</w:t>
      </w:r>
      <w:r w:rsidR="002347C3">
        <w:rPr>
          <w:sz w:val="24"/>
          <w:highlight w:val="white"/>
        </w:rPr>
        <w:t>rse a publicar una aplicación de mensajería entre el personal, sino que sea una aplicación que permita desarrollar el trabajo en equipo</w:t>
      </w:r>
      <w:r>
        <w:rPr>
          <w:sz w:val="24"/>
          <w:highlight w:val="white"/>
        </w:rPr>
        <w:t xml:space="preserve">. </w:t>
      </w:r>
      <w:r w:rsidR="009D3217">
        <w:rPr>
          <w:sz w:val="24"/>
          <w:highlight w:val="white"/>
        </w:rPr>
        <w:t xml:space="preserve">La aplicación que se desarrollara en el presente trabajo es desarrollar una </w:t>
      </w:r>
      <w:r w:rsidR="002347C3">
        <w:rPr>
          <w:sz w:val="24"/>
          <w:highlight w:val="white"/>
        </w:rPr>
        <w:t>plataforma</w:t>
      </w:r>
      <w:r w:rsidR="009D3217">
        <w:rPr>
          <w:sz w:val="24"/>
          <w:highlight w:val="white"/>
        </w:rPr>
        <w:t xml:space="preserve"> </w:t>
      </w:r>
      <w:r w:rsidR="002347C3">
        <w:rPr>
          <w:sz w:val="24"/>
          <w:highlight w:val="white"/>
        </w:rPr>
        <w:t>en N-Capas.</w:t>
      </w:r>
    </w:p>
    <w:p w:rsidR="009D3217" w:rsidRDefault="009D3217" w:rsidP="00911DC8">
      <w:pPr>
        <w:spacing w:line="480" w:lineRule="auto"/>
        <w:jc w:val="both"/>
        <w:rPr>
          <w:sz w:val="24"/>
          <w:highlight w:val="white"/>
        </w:rPr>
      </w:pPr>
    </w:p>
    <w:p w:rsidR="00C62E61" w:rsidRDefault="00911DC8" w:rsidP="00911DC8">
      <w:pPr>
        <w:spacing w:line="480" w:lineRule="auto"/>
        <w:jc w:val="both"/>
        <w:rPr>
          <w:sz w:val="24"/>
          <w:highlight w:val="white"/>
        </w:rPr>
      </w:pPr>
      <w:r w:rsidRPr="007D073F">
        <w:rPr>
          <w:sz w:val="24"/>
          <w:highlight w:val="white"/>
        </w:rPr>
        <w:t xml:space="preserve">En la implementación del proyecto informático se utilizará: </w:t>
      </w:r>
      <w:r w:rsidR="009D3217">
        <w:rPr>
          <w:sz w:val="24"/>
          <w:highlight w:val="white"/>
        </w:rPr>
        <w:t>MSSQLSERVER</w:t>
      </w:r>
      <w:r w:rsidRPr="007D073F">
        <w:rPr>
          <w:sz w:val="24"/>
          <w:highlight w:val="white"/>
        </w:rPr>
        <w:t xml:space="preserve"> </w:t>
      </w:r>
      <w:r w:rsidR="009D3217">
        <w:rPr>
          <w:sz w:val="24"/>
          <w:highlight w:val="white"/>
        </w:rPr>
        <w:t>como gestor de la base de datos y</w:t>
      </w:r>
      <w:r w:rsidRPr="007D073F">
        <w:rPr>
          <w:sz w:val="24"/>
          <w:highlight w:val="white"/>
        </w:rPr>
        <w:t xml:space="preserve"> C</w:t>
      </w:r>
      <w:r w:rsidR="009D3217" w:rsidRPr="007D073F">
        <w:rPr>
          <w:sz w:val="24"/>
          <w:highlight w:val="white"/>
        </w:rPr>
        <w:t xml:space="preserve"> SHARP</w:t>
      </w:r>
      <w:r w:rsidR="009D3217">
        <w:rPr>
          <w:sz w:val="24"/>
          <w:highlight w:val="white"/>
        </w:rPr>
        <w:t xml:space="preserve"> </w:t>
      </w:r>
      <w:r w:rsidR="009D3217" w:rsidRPr="007D073F">
        <w:rPr>
          <w:sz w:val="24"/>
          <w:highlight w:val="white"/>
        </w:rPr>
        <w:t xml:space="preserve"> </w:t>
      </w:r>
      <w:r w:rsidRPr="007D073F">
        <w:rPr>
          <w:sz w:val="24"/>
          <w:highlight w:val="white"/>
        </w:rPr>
        <w:t>como lenguaje para la implementa</w:t>
      </w:r>
      <w:r w:rsidR="009D3217">
        <w:rPr>
          <w:sz w:val="24"/>
          <w:highlight w:val="white"/>
        </w:rPr>
        <w:t>ción de la interfaz de usuario.</w:t>
      </w:r>
    </w:p>
    <w:p w:rsidR="00911DC8" w:rsidRPr="00746C16" w:rsidRDefault="00C62E61" w:rsidP="00746C16">
      <w:pPr>
        <w:pStyle w:val="Ttulo1"/>
      </w:pPr>
      <w:r>
        <w:rPr>
          <w:sz w:val="24"/>
          <w:highlight w:val="white"/>
        </w:rPr>
        <w:br w:type="page"/>
      </w:r>
      <w:bookmarkStart w:id="2" w:name="_Toc417650019"/>
      <w:r w:rsidR="00746C16" w:rsidRPr="00746C16">
        <w:lastRenderedPageBreak/>
        <w:t xml:space="preserve">I </w:t>
      </w:r>
      <w:r w:rsidR="00911DC8" w:rsidRPr="00746C16">
        <w:t>OBJETIVOS DEL PROYECTO</w:t>
      </w:r>
      <w:bookmarkEnd w:id="2"/>
    </w:p>
    <w:p w:rsidR="00911DC8" w:rsidRPr="00746C16" w:rsidRDefault="00746C16" w:rsidP="009D3217">
      <w:pPr>
        <w:pStyle w:val="Ttulo2"/>
      </w:pPr>
      <w:bookmarkStart w:id="3" w:name="_Toc410643818"/>
      <w:bookmarkStart w:id="4" w:name="_Toc410654991"/>
      <w:bookmarkStart w:id="5" w:name="_Toc410655211"/>
      <w:bookmarkStart w:id="6" w:name="_Toc410655777"/>
      <w:bookmarkStart w:id="7" w:name="_Toc410656710"/>
      <w:bookmarkStart w:id="8" w:name="_Toc410659146"/>
      <w:bookmarkStart w:id="9" w:name="_Toc410659231"/>
      <w:bookmarkStart w:id="10" w:name="_Toc410659317"/>
      <w:bookmarkStart w:id="11" w:name="_Toc414606307"/>
      <w:bookmarkStart w:id="12" w:name="_Toc417650020"/>
      <w:bookmarkEnd w:id="3"/>
      <w:bookmarkEnd w:id="4"/>
      <w:bookmarkEnd w:id="5"/>
      <w:bookmarkEnd w:id="6"/>
      <w:bookmarkEnd w:id="7"/>
      <w:bookmarkEnd w:id="8"/>
      <w:bookmarkEnd w:id="9"/>
      <w:bookmarkEnd w:id="10"/>
      <w:bookmarkEnd w:id="11"/>
      <w:r w:rsidRPr="00746C16">
        <w:t xml:space="preserve">1.1.- </w:t>
      </w:r>
      <w:r w:rsidR="00911DC8" w:rsidRPr="00746C16">
        <w:t>Objetivo General</w:t>
      </w:r>
      <w:bookmarkEnd w:id="12"/>
    </w:p>
    <w:p w:rsidR="00911DC8" w:rsidRPr="007D073F" w:rsidRDefault="00911DC8" w:rsidP="00F70BA8">
      <w:pPr>
        <w:spacing w:line="480" w:lineRule="auto"/>
        <w:ind w:left="567"/>
        <w:jc w:val="both"/>
        <w:rPr>
          <w:sz w:val="24"/>
          <w:highlight w:val="white"/>
        </w:rPr>
      </w:pPr>
      <w:r w:rsidRPr="007D073F">
        <w:rPr>
          <w:sz w:val="24"/>
          <w:highlight w:val="white"/>
        </w:rPr>
        <w:t xml:space="preserve">Diseñar y construir </w:t>
      </w:r>
      <w:r w:rsidR="00F70BA8">
        <w:rPr>
          <w:sz w:val="24"/>
          <w:highlight w:val="white"/>
        </w:rPr>
        <w:t xml:space="preserve">una plataforma para </w:t>
      </w:r>
      <w:r w:rsidR="00F70BA8">
        <w:rPr>
          <w:sz w:val="24"/>
        </w:rPr>
        <w:t>l</w:t>
      </w:r>
      <w:r w:rsidR="00F70BA8" w:rsidRPr="00F70BA8">
        <w:rPr>
          <w:sz w:val="24"/>
        </w:rPr>
        <w:t>a comunicación del equipo de trabajo</w:t>
      </w:r>
      <w:r w:rsidR="00F70BA8">
        <w:rPr>
          <w:sz w:val="24"/>
          <w:highlight w:val="white"/>
        </w:rPr>
        <w:t xml:space="preserve">  en </w:t>
      </w:r>
      <w:proofErr w:type="spellStart"/>
      <w:r w:rsidR="00F70BA8">
        <w:rPr>
          <w:sz w:val="24"/>
          <w:highlight w:val="white"/>
        </w:rPr>
        <w:t>N_Capas</w:t>
      </w:r>
      <w:proofErr w:type="spellEnd"/>
      <w:r w:rsidR="00F70BA8">
        <w:rPr>
          <w:sz w:val="24"/>
          <w:highlight w:val="white"/>
        </w:rPr>
        <w:t>.</w:t>
      </w:r>
    </w:p>
    <w:p w:rsidR="00911DC8" w:rsidRPr="00746C16" w:rsidRDefault="00746C16" w:rsidP="00746C16">
      <w:pPr>
        <w:pStyle w:val="Ttulo2"/>
      </w:pPr>
      <w:bookmarkStart w:id="13" w:name="_Toc417650021"/>
      <w:r w:rsidRPr="00746C16">
        <w:t xml:space="preserve">1.2.- </w:t>
      </w:r>
      <w:r w:rsidR="00911DC8" w:rsidRPr="00746C16">
        <w:t>Objetivos Específicos</w:t>
      </w:r>
      <w:bookmarkEnd w:id="13"/>
    </w:p>
    <w:p w:rsidR="0077248C" w:rsidRPr="0077248C" w:rsidRDefault="0077248C" w:rsidP="0077248C">
      <w:pPr>
        <w:pStyle w:val="Sinespaciado"/>
        <w:numPr>
          <w:ilvl w:val="0"/>
          <w:numId w:val="4"/>
        </w:numPr>
        <w:spacing w:line="480" w:lineRule="auto"/>
        <w:ind w:left="993"/>
        <w:jc w:val="both"/>
        <w:rPr>
          <w:sz w:val="24"/>
          <w:highlight w:val="white"/>
        </w:rPr>
      </w:pPr>
      <w:r w:rsidRPr="0077248C">
        <w:rPr>
          <w:sz w:val="24"/>
          <w:highlight w:val="white"/>
        </w:rPr>
        <w:t>Integraciones entre las diferentes aplicaciones de la empresa.</w:t>
      </w:r>
    </w:p>
    <w:p w:rsidR="0077248C" w:rsidRPr="0077248C" w:rsidRDefault="0077248C" w:rsidP="0077248C">
      <w:pPr>
        <w:pStyle w:val="Sinespaciado"/>
        <w:numPr>
          <w:ilvl w:val="0"/>
          <w:numId w:val="4"/>
        </w:numPr>
        <w:spacing w:line="480" w:lineRule="auto"/>
        <w:ind w:left="993"/>
        <w:jc w:val="both"/>
        <w:rPr>
          <w:sz w:val="24"/>
          <w:highlight w:val="white"/>
        </w:rPr>
      </w:pPr>
      <w:r>
        <w:rPr>
          <w:sz w:val="24"/>
          <w:highlight w:val="white"/>
        </w:rPr>
        <w:t>Implementar N-C</w:t>
      </w:r>
      <w:r w:rsidRPr="0077248C">
        <w:rPr>
          <w:sz w:val="24"/>
          <w:highlight w:val="white"/>
        </w:rPr>
        <w:t xml:space="preserve">apas, para que la plataforma se adapte </w:t>
      </w:r>
      <w:r w:rsidRPr="0077248C">
        <w:rPr>
          <w:sz w:val="24"/>
          <w:highlight w:val="white"/>
        </w:rPr>
        <w:t>fácilmente</w:t>
      </w:r>
      <w:r w:rsidRPr="0077248C">
        <w:rPr>
          <w:sz w:val="24"/>
          <w:highlight w:val="white"/>
        </w:rPr>
        <w:t xml:space="preserve"> a cualquier cambio de </w:t>
      </w:r>
      <w:r w:rsidRPr="0077248C">
        <w:rPr>
          <w:sz w:val="24"/>
          <w:highlight w:val="white"/>
        </w:rPr>
        <w:t>implementación</w:t>
      </w:r>
      <w:r w:rsidRPr="0077248C">
        <w:rPr>
          <w:sz w:val="24"/>
          <w:highlight w:val="white"/>
        </w:rPr>
        <w:t xml:space="preserve"> de nuevas funcionalidades.</w:t>
      </w:r>
    </w:p>
    <w:p w:rsidR="0077248C" w:rsidRPr="0077248C" w:rsidRDefault="0077248C" w:rsidP="0077248C">
      <w:pPr>
        <w:pStyle w:val="Sinespaciado"/>
        <w:numPr>
          <w:ilvl w:val="0"/>
          <w:numId w:val="4"/>
        </w:numPr>
        <w:spacing w:line="480" w:lineRule="auto"/>
        <w:ind w:left="993"/>
        <w:jc w:val="both"/>
        <w:rPr>
          <w:sz w:val="24"/>
          <w:highlight w:val="white"/>
        </w:rPr>
      </w:pPr>
      <w:r w:rsidRPr="0077248C">
        <w:rPr>
          <w:sz w:val="24"/>
          <w:highlight w:val="white"/>
        </w:rPr>
        <w:t xml:space="preserve">Implementar la </w:t>
      </w:r>
      <w:r w:rsidRPr="0077248C">
        <w:rPr>
          <w:sz w:val="24"/>
          <w:highlight w:val="white"/>
        </w:rPr>
        <w:t>aplicación</w:t>
      </w:r>
      <w:r w:rsidRPr="0077248C">
        <w:rPr>
          <w:sz w:val="24"/>
          <w:highlight w:val="white"/>
        </w:rPr>
        <w:t xml:space="preserve"> par que el desarrollo de la </w:t>
      </w:r>
      <w:r w:rsidRPr="0077248C">
        <w:rPr>
          <w:sz w:val="24"/>
          <w:highlight w:val="white"/>
        </w:rPr>
        <w:t>aplicación</w:t>
      </w:r>
      <w:r w:rsidRPr="0077248C">
        <w:rPr>
          <w:sz w:val="24"/>
          <w:highlight w:val="white"/>
        </w:rPr>
        <w:t xml:space="preserve"> se </w:t>
      </w:r>
      <w:r w:rsidRPr="0077248C">
        <w:rPr>
          <w:sz w:val="24"/>
          <w:highlight w:val="white"/>
        </w:rPr>
        <w:t>adapte</w:t>
      </w:r>
      <w:r w:rsidRPr="0077248C">
        <w:rPr>
          <w:sz w:val="24"/>
          <w:highlight w:val="white"/>
        </w:rPr>
        <w:t xml:space="preserve"> a las nuevas </w:t>
      </w:r>
      <w:r w:rsidRPr="0077248C">
        <w:rPr>
          <w:sz w:val="24"/>
          <w:highlight w:val="white"/>
        </w:rPr>
        <w:t>tecnologías</w:t>
      </w:r>
      <w:r w:rsidRPr="0077248C">
        <w:rPr>
          <w:sz w:val="24"/>
          <w:highlight w:val="white"/>
        </w:rPr>
        <w:t>.</w:t>
      </w:r>
    </w:p>
    <w:p w:rsidR="00F70BA8" w:rsidRPr="0077248C" w:rsidRDefault="0077248C" w:rsidP="0077248C">
      <w:pPr>
        <w:pStyle w:val="Sinespaciado"/>
        <w:numPr>
          <w:ilvl w:val="0"/>
          <w:numId w:val="4"/>
        </w:numPr>
        <w:spacing w:line="480" w:lineRule="auto"/>
        <w:ind w:left="993"/>
        <w:jc w:val="both"/>
        <w:rPr>
          <w:sz w:val="24"/>
          <w:highlight w:val="white"/>
        </w:rPr>
      </w:pPr>
      <w:r w:rsidRPr="0077248C">
        <w:rPr>
          <w:sz w:val="24"/>
          <w:highlight w:val="white"/>
        </w:rPr>
        <w:t xml:space="preserve">Integrar la </w:t>
      </w:r>
      <w:r w:rsidRPr="0077248C">
        <w:rPr>
          <w:sz w:val="24"/>
          <w:highlight w:val="white"/>
        </w:rPr>
        <w:t>aplicación</w:t>
      </w:r>
      <w:r w:rsidRPr="0077248C">
        <w:rPr>
          <w:sz w:val="24"/>
          <w:highlight w:val="white"/>
        </w:rPr>
        <w:t xml:space="preserve">, para que este sea accesible desde dispositivos </w:t>
      </w:r>
      <w:r w:rsidRPr="0077248C">
        <w:rPr>
          <w:sz w:val="24"/>
          <w:highlight w:val="white"/>
        </w:rPr>
        <w:t>móviles</w:t>
      </w:r>
      <w:r w:rsidRPr="0077248C">
        <w:rPr>
          <w:sz w:val="24"/>
          <w:highlight w:val="white"/>
        </w:rPr>
        <w:t>.</w:t>
      </w:r>
    </w:p>
    <w:p w:rsidR="00C62E61" w:rsidRDefault="00C62E61">
      <w:pPr>
        <w:spacing w:after="200"/>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911DC8" w:rsidRDefault="00911DC8" w:rsidP="00746C16">
      <w:pPr>
        <w:pStyle w:val="Ttulo1"/>
        <w:rPr>
          <w:rFonts w:eastAsia="Times New Roman"/>
          <w:szCs w:val="24"/>
        </w:rPr>
      </w:pPr>
      <w:r w:rsidRPr="00290A14">
        <w:lastRenderedPageBreak/>
        <w:t xml:space="preserve"> </w:t>
      </w:r>
      <w:bookmarkStart w:id="14" w:name="_Toc417650022"/>
      <w:r w:rsidR="00746C16" w:rsidRPr="00746C16">
        <w:t xml:space="preserve">II </w:t>
      </w:r>
      <w:r w:rsidR="00746C16">
        <w:rPr>
          <w:rFonts w:eastAsia="Times New Roman"/>
          <w:szCs w:val="24"/>
        </w:rPr>
        <w:t>DESCRIPCIÓN DEL PROYECTO</w:t>
      </w:r>
      <w:bookmarkEnd w:id="14"/>
    </w:p>
    <w:p w:rsidR="00855502" w:rsidRPr="002B20C5" w:rsidRDefault="00855502" w:rsidP="002B20C5">
      <w:pPr>
        <w:pStyle w:val="Sinespaciado"/>
        <w:spacing w:line="480" w:lineRule="auto"/>
        <w:jc w:val="both"/>
        <w:rPr>
          <w:shd w:val="clear" w:color="auto" w:fill="FFFFFF"/>
        </w:rPr>
      </w:pPr>
      <w:bookmarkStart w:id="15" w:name="_Toc411292083"/>
      <w:r w:rsidRPr="002B20C5">
        <w:rPr>
          <w:shd w:val="clear" w:color="auto" w:fill="FFFFFF"/>
        </w:rPr>
        <w:t xml:space="preserve">La plataforma de comunicación que se desarrollara. Mejorará la vida del día a día de las personas que trabajan para la misma empresa, Los canales aumentaran la transparencia, poniendo el conocimiento en manos de todos. </w:t>
      </w:r>
      <w:proofErr w:type="gramStart"/>
      <w:r w:rsidRPr="002B20C5">
        <w:rPr>
          <w:shd w:val="clear" w:color="auto" w:fill="FFFFFF"/>
        </w:rPr>
        <w:t>la</w:t>
      </w:r>
      <w:proofErr w:type="gramEnd"/>
      <w:r w:rsidRPr="002B20C5">
        <w:rPr>
          <w:shd w:val="clear" w:color="auto" w:fill="FFFFFF"/>
        </w:rPr>
        <w:t xml:space="preserve"> historia completa y búsqueda a través de todos los canales</w:t>
      </w:r>
      <w:r w:rsidR="002B3EE3">
        <w:rPr>
          <w:shd w:val="clear" w:color="auto" w:fill="FFFFFF"/>
        </w:rPr>
        <w:t>,</w:t>
      </w:r>
      <w:bookmarkStart w:id="16" w:name="_GoBack"/>
      <w:bookmarkEnd w:id="16"/>
      <w:r w:rsidRPr="002B20C5">
        <w:rPr>
          <w:shd w:val="clear" w:color="auto" w:fill="FFFFFF"/>
        </w:rPr>
        <w:t xml:space="preserve"> se construye en base de las reuniones registradas en las actas, así como también tener equipos de trabajo privado por departamento.</w:t>
      </w:r>
    </w:p>
    <w:p w:rsidR="009D3217" w:rsidRDefault="009D3217" w:rsidP="009D3217">
      <w:pPr>
        <w:pStyle w:val="Ttulo2"/>
        <w:rPr>
          <w:rFonts w:eastAsia="Times New Roman"/>
        </w:rPr>
      </w:pPr>
      <w:bookmarkStart w:id="17" w:name="_Toc417650023"/>
      <w:r>
        <w:rPr>
          <w:rFonts w:eastAsia="Times New Roman"/>
        </w:rPr>
        <w:t>2.1.- Características del Equipo</w:t>
      </w:r>
      <w:bookmarkEnd w:id="15"/>
      <w:r>
        <w:rPr>
          <w:rFonts w:eastAsia="Times New Roman"/>
        </w:rPr>
        <w:t xml:space="preserve"> de Desarrollo</w:t>
      </w:r>
      <w:bookmarkEnd w:id="17"/>
    </w:p>
    <w:p w:rsidR="009D3217" w:rsidRDefault="009D3217" w:rsidP="009D3217">
      <w:pPr>
        <w:numPr>
          <w:ilvl w:val="0"/>
          <w:numId w:val="10"/>
        </w:numPr>
        <w:shd w:val="clear" w:color="auto" w:fill="FFFFFF"/>
        <w:spacing w:before="100" w:beforeAutospacing="1" w:after="24" w:line="480" w:lineRule="auto"/>
        <w:ind w:left="360"/>
        <w:rPr>
          <w:rFonts w:eastAsia="Times New Roman"/>
          <w:sz w:val="24"/>
          <w:szCs w:val="24"/>
        </w:rPr>
      </w:pPr>
      <w:r>
        <w:rPr>
          <w:rFonts w:eastAsia="Times New Roman"/>
          <w:b/>
          <w:bCs/>
          <w:sz w:val="24"/>
          <w:szCs w:val="24"/>
        </w:rPr>
        <w:t>Tamaño del equipo</w:t>
      </w:r>
      <w:r>
        <w:rPr>
          <w:rFonts w:eastAsia="Times New Roman"/>
          <w:sz w:val="24"/>
          <w:szCs w:val="24"/>
        </w:rPr>
        <w:t>: Pequeño (</w:t>
      </w:r>
      <w:r w:rsidR="005215B1">
        <w:rPr>
          <w:rFonts w:eastAsia="Times New Roman"/>
          <w:sz w:val="24"/>
          <w:szCs w:val="24"/>
        </w:rPr>
        <w:t>1</w:t>
      </w:r>
      <w:r>
        <w:rPr>
          <w:rFonts w:eastAsia="Times New Roman"/>
          <w:sz w:val="24"/>
          <w:szCs w:val="24"/>
        </w:rPr>
        <w:t xml:space="preserve"> personas)</w:t>
      </w:r>
    </w:p>
    <w:p w:rsidR="009D3217" w:rsidRDefault="009D3217" w:rsidP="009D3217">
      <w:pPr>
        <w:numPr>
          <w:ilvl w:val="0"/>
          <w:numId w:val="10"/>
        </w:numPr>
        <w:shd w:val="clear" w:color="auto" w:fill="FFFFFF"/>
        <w:spacing w:before="100" w:beforeAutospacing="1" w:after="24" w:line="480" w:lineRule="auto"/>
        <w:ind w:left="360"/>
        <w:rPr>
          <w:rFonts w:eastAsia="Times New Roman"/>
          <w:sz w:val="24"/>
          <w:szCs w:val="24"/>
        </w:rPr>
      </w:pPr>
      <w:r>
        <w:rPr>
          <w:rFonts w:eastAsia="Times New Roman"/>
          <w:b/>
          <w:bCs/>
          <w:sz w:val="24"/>
          <w:szCs w:val="24"/>
        </w:rPr>
        <w:t>Herramientas empleadas</w:t>
      </w:r>
      <w:r w:rsidR="001C4701">
        <w:rPr>
          <w:rFonts w:eastAsia="Times New Roman"/>
          <w:sz w:val="24"/>
          <w:szCs w:val="24"/>
        </w:rPr>
        <w:t>:</w:t>
      </w:r>
      <w:r>
        <w:rPr>
          <w:rFonts w:eastAsia="Times New Roman"/>
          <w:sz w:val="24"/>
          <w:szCs w:val="24"/>
        </w:rPr>
        <w:t xml:space="preserve"> </w:t>
      </w:r>
      <w:r w:rsidR="001C4701">
        <w:rPr>
          <w:rFonts w:eastAsia="Times New Roman"/>
          <w:sz w:val="24"/>
          <w:szCs w:val="24"/>
        </w:rPr>
        <w:t xml:space="preserve">MSSQLSERVER, </w:t>
      </w:r>
      <w:r w:rsidR="005215B1">
        <w:rPr>
          <w:rFonts w:eastAsia="Times New Roman"/>
          <w:sz w:val="24"/>
          <w:szCs w:val="24"/>
        </w:rPr>
        <w:t>Visual Studio 2013</w:t>
      </w:r>
    </w:p>
    <w:p w:rsidR="008B73B8" w:rsidRDefault="009D3217" w:rsidP="009D3217">
      <w:pPr>
        <w:numPr>
          <w:ilvl w:val="0"/>
          <w:numId w:val="10"/>
        </w:numPr>
        <w:shd w:val="clear" w:color="auto" w:fill="FFFFFF"/>
        <w:spacing w:before="100" w:beforeAutospacing="1" w:after="24" w:line="480" w:lineRule="auto"/>
        <w:ind w:left="360"/>
        <w:rPr>
          <w:rFonts w:eastAsia="Times New Roman"/>
          <w:sz w:val="24"/>
          <w:szCs w:val="24"/>
        </w:rPr>
      </w:pPr>
      <w:r>
        <w:rPr>
          <w:rFonts w:eastAsia="Times New Roman"/>
          <w:b/>
          <w:bCs/>
          <w:sz w:val="24"/>
          <w:szCs w:val="24"/>
        </w:rPr>
        <w:t>Lenguajes empleados</w:t>
      </w:r>
      <w:r>
        <w:rPr>
          <w:rFonts w:eastAsia="Times New Roman"/>
          <w:sz w:val="24"/>
          <w:szCs w:val="24"/>
        </w:rPr>
        <w:t xml:space="preserve">: HTML, </w:t>
      </w:r>
      <w:r w:rsidR="001C4701">
        <w:rPr>
          <w:rFonts w:eastAsia="Times New Roman"/>
          <w:sz w:val="24"/>
          <w:szCs w:val="24"/>
        </w:rPr>
        <w:t>MVC</w:t>
      </w:r>
      <w:r w:rsidR="005215B1">
        <w:rPr>
          <w:rFonts w:eastAsia="Times New Roman"/>
          <w:sz w:val="24"/>
          <w:szCs w:val="24"/>
        </w:rPr>
        <w:t>, C#</w:t>
      </w:r>
      <w:r>
        <w:rPr>
          <w:rFonts w:eastAsia="Times New Roman"/>
          <w:sz w:val="24"/>
          <w:szCs w:val="24"/>
        </w:rPr>
        <w:t xml:space="preserve"> y SQL</w:t>
      </w:r>
      <w:r w:rsidR="008B73B8">
        <w:rPr>
          <w:rFonts w:eastAsia="Times New Roman"/>
          <w:sz w:val="24"/>
          <w:szCs w:val="24"/>
        </w:rPr>
        <w:t>.</w:t>
      </w:r>
    </w:p>
    <w:p w:rsidR="008F1319" w:rsidRPr="008F1319" w:rsidRDefault="002B20C5" w:rsidP="008F1319">
      <w:pPr>
        <w:numPr>
          <w:ilvl w:val="0"/>
          <w:numId w:val="10"/>
        </w:numPr>
        <w:shd w:val="clear" w:color="auto" w:fill="FFFFFF"/>
        <w:spacing w:before="100" w:beforeAutospacing="1" w:after="24" w:line="480" w:lineRule="auto"/>
        <w:ind w:left="360"/>
        <w:rPr>
          <w:rFonts w:eastAsia="Times New Roman"/>
          <w:sz w:val="24"/>
          <w:szCs w:val="24"/>
        </w:rPr>
      </w:pPr>
      <w:r>
        <w:rPr>
          <w:rFonts w:eastAsia="Times New Roman"/>
          <w:b/>
          <w:bCs/>
          <w:sz w:val="24"/>
          <w:szCs w:val="24"/>
        </w:rPr>
        <w:t>Repositorio del Proyecto</w:t>
      </w:r>
      <w:r w:rsidRPr="002B20C5">
        <w:rPr>
          <w:rFonts w:eastAsia="Times New Roman"/>
          <w:sz w:val="24"/>
          <w:szCs w:val="24"/>
        </w:rPr>
        <w:t>:</w:t>
      </w:r>
      <w:r>
        <w:rPr>
          <w:rFonts w:eastAsia="Times New Roman"/>
          <w:sz w:val="24"/>
          <w:szCs w:val="24"/>
        </w:rPr>
        <w:t xml:space="preserve"> </w:t>
      </w:r>
      <w:hyperlink r:id="rId10" w:history="1">
        <w:r w:rsidR="008F1319" w:rsidRPr="009D3EED">
          <w:rPr>
            <w:rStyle w:val="Hipervnculo"/>
            <w:rFonts w:eastAsia="Times New Roman"/>
            <w:b/>
            <w:color w:val="6666FF" w:themeColor="hyperlink" w:themeTint="99"/>
            <w:sz w:val="24"/>
            <w:szCs w:val="24"/>
          </w:rPr>
          <w:t>https://github.com/Gsaico/NcapasSignalDB</w:t>
        </w:r>
      </w:hyperlink>
    </w:p>
    <w:p w:rsidR="008F1319" w:rsidRDefault="008F1319" w:rsidP="008F1319">
      <w:pPr>
        <w:numPr>
          <w:ilvl w:val="0"/>
          <w:numId w:val="10"/>
        </w:numPr>
        <w:shd w:val="clear" w:color="auto" w:fill="FFFFFF"/>
        <w:spacing w:before="100" w:beforeAutospacing="1" w:after="24" w:line="480" w:lineRule="auto"/>
        <w:ind w:left="360"/>
        <w:rPr>
          <w:rFonts w:eastAsia="Times New Roman"/>
          <w:sz w:val="24"/>
          <w:szCs w:val="24"/>
        </w:rPr>
      </w:pPr>
      <w:r>
        <w:rPr>
          <w:rFonts w:eastAsia="Times New Roman"/>
          <w:b/>
          <w:bCs/>
          <w:sz w:val="24"/>
          <w:szCs w:val="24"/>
        </w:rPr>
        <w:t>Avance del Proyecto:</w:t>
      </w:r>
    </w:p>
    <w:p w:rsidR="008F1319" w:rsidRPr="008F1319" w:rsidRDefault="008F1319" w:rsidP="008F1319">
      <w:pPr>
        <w:shd w:val="clear" w:color="auto" w:fill="FFFFFF"/>
        <w:spacing w:before="100" w:beforeAutospacing="1" w:after="24" w:line="480" w:lineRule="auto"/>
        <w:ind w:left="360"/>
        <w:jc w:val="center"/>
        <w:rPr>
          <w:rFonts w:eastAsia="Times New Roman"/>
          <w:sz w:val="24"/>
          <w:szCs w:val="24"/>
        </w:rPr>
      </w:pPr>
      <w:r>
        <w:rPr>
          <w:noProof/>
        </w:rPr>
        <w:drawing>
          <wp:inline distT="0" distB="0" distL="0" distR="0" wp14:anchorId="48CE03B9" wp14:editId="1BBEAEA0">
            <wp:extent cx="5417389" cy="3203995"/>
            <wp:effectExtent l="19050" t="19050" r="12065" b="158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2433" t="13064" r="22815" b="29362"/>
                    <a:stretch/>
                  </pic:blipFill>
                  <pic:spPr bwMode="auto">
                    <a:xfrm>
                      <a:off x="0" y="0"/>
                      <a:ext cx="5439213" cy="3216902"/>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746C16" w:rsidRPr="001C4701" w:rsidRDefault="008B73B8" w:rsidP="008F1319">
      <w:pPr>
        <w:pStyle w:val="Ttulo2"/>
      </w:pPr>
      <w:r>
        <w:rPr>
          <w:rFonts w:eastAsia="Times New Roman"/>
          <w:sz w:val="24"/>
          <w:szCs w:val="24"/>
        </w:rPr>
        <w:br w:type="page"/>
      </w:r>
      <w:bookmarkStart w:id="18" w:name="_Toc417650024"/>
      <w:r w:rsidR="001C4701" w:rsidRPr="001C4701">
        <w:lastRenderedPageBreak/>
        <w:t>2.2</w:t>
      </w:r>
      <w:r w:rsidR="00746C16" w:rsidRPr="001C4701">
        <w:t>.- Requisitos del Proyecto</w:t>
      </w:r>
      <w:bookmarkEnd w:id="18"/>
    </w:p>
    <w:p w:rsidR="001C4701" w:rsidRPr="001C4701" w:rsidRDefault="001C4701" w:rsidP="001C4701">
      <w:pPr>
        <w:pStyle w:val="Ttulo3"/>
      </w:pPr>
      <w:bookmarkStart w:id="19" w:name="_Toc417650025"/>
      <w:r>
        <w:t xml:space="preserve">2.2.1.- </w:t>
      </w:r>
      <w:r>
        <w:rPr>
          <w:rFonts w:eastAsia="Times New Roman"/>
        </w:rPr>
        <w:t>Requisitos Funcionales</w:t>
      </w:r>
      <w:bookmarkEnd w:id="19"/>
    </w:p>
    <w:p w:rsidR="001C4701" w:rsidRDefault="001C4701" w:rsidP="001C4701">
      <w:pPr>
        <w:numPr>
          <w:ilvl w:val="0"/>
          <w:numId w:val="12"/>
        </w:numPr>
        <w:shd w:val="clear" w:color="auto" w:fill="FFFFFF"/>
        <w:spacing w:before="100" w:beforeAutospacing="1" w:after="24" w:line="480" w:lineRule="auto"/>
        <w:ind w:left="360"/>
        <w:jc w:val="both"/>
        <w:rPr>
          <w:rFonts w:eastAsia="Times New Roman"/>
          <w:sz w:val="24"/>
          <w:szCs w:val="24"/>
        </w:rPr>
      </w:pPr>
      <w:r>
        <w:rPr>
          <w:rFonts w:eastAsia="Times New Roman"/>
          <w:sz w:val="24"/>
          <w:szCs w:val="24"/>
        </w:rPr>
        <w:t>Los datos de la aplicación solo podrán ser modificados por aquellas personas autorizadas para ello. Los perfiles de usuario de la aplicación serán tres: administrador, usuario registrado en el hotel y usuario invitado.</w:t>
      </w:r>
    </w:p>
    <w:p w:rsidR="008B73B8" w:rsidRDefault="001C4701" w:rsidP="008B73B8">
      <w:pPr>
        <w:numPr>
          <w:ilvl w:val="0"/>
          <w:numId w:val="13"/>
        </w:numPr>
        <w:shd w:val="clear" w:color="auto" w:fill="FFFFFF"/>
        <w:spacing w:before="100" w:beforeAutospacing="1" w:after="24" w:line="480" w:lineRule="auto"/>
        <w:ind w:left="360"/>
        <w:jc w:val="both"/>
        <w:rPr>
          <w:rFonts w:eastAsia="Times New Roman"/>
          <w:sz w:val="24"/>
          <w:szCs w:val="24"/>
        </w:rPr>
      </w:pPr>
      <w:r>
        <w:rPr>
          <w:rFonts w:eastAsia="Times New Roman"/>
          <w:sz w:val="24"/>
          <w:szCs w:val="24"/>
        </w:rPr>
        <w:t>El perfil de usuario invitado será el que empleen los usuarios web que aún no se hayan registrado para tener acceso a la aplicación: consulta del calendario de reservas (sin datos sobre quiénes han realizado éstas) y registrarse en la aplicación. Una vez registrado, podrá hacer las operaciones disponibles como usuario registrado.</w:t>
      </w:r>
      <w:r w:rsidR="008B73B8" w:rsidRPr="008B73B8">
        <w:rPr>
          <w:rFonts w:eastAsia="Times New Roman"/>
          <w:sz w:val="24"/>
          <w:szCs w:val="24"/>
        </w:rPr>
        <w:t xml:space="preserve"> </w:t>
      </w:r>
    </w:p>
    <w:p w:rsidR="001C4701" w:rsidRPr="008B73B8" w:rsidRDefault="008B73B8" w:rsidP="008B73B8">
      <w:pPr>
        <w:numPr>
          <w:ilvl w:val="0"/>
          <w:numId w:val="13"/>
        </w:numPr>
        <w:shd w:val="clear" w:color="auto" w:fill="FFFFFF"/>
        <w:spacing w:before="100" w:beforeAutospacing="1" w:after="24" w:line="480" w:lineRule="auto"/>
        <w:ind w:left="360"/>
        <w:jc w:val="both"/>
        <w:rPr>
          <w:rFonts w:eastAsia="Times New Roman"/>
          <w:sz w:val="24"/>
          <w:szCs w:val="24"/>
        </w:rPr>
      </w:pPr>
      <w:r>
        <w:rPr>
          <w:rFonts w:eastAsia="Times New Roman"/>
          <w:sz w:val="24"/>
          <w:szCs w:val="24"/>
        </w:rPr>
        <w:t>En los formularios de entrada, se valorará la inclusión de elementos de interacción asíncrona en la interfaz del cliente que mejoren la usabilidad de la aplicación.</w:t>
      </w:r>
    </w:p>
    <w:p w:rsidR="004F1D83" w:rsidRDefault="004F1D83">
      <w:pPr>
        <w:spacing w:after="200"/>
        <w:rPr>
          <w:rFonts w:asciiTheme="majorHAnsi" w:eastAsiaTheme="majorEastAsia" w:hAnsiTheme="majorHAnsi" w:cstheme="majorBidi"/>
          <w:b/>
          <w:bCs/>
          <w:color w:val="4F81BD" w:themeColor="accent1"/>
          <w:sz w:val="26"/>
        </w:rPr>
      </w:pPr>
    </w:p>
    <w:p w:rsidR="001C4701" w:rsidRPr="001C4701" w:rsidRDefault="001C4701" w:rsidP="001C4701">
      <w:pPr>
        <w:pStyle w:val="Ttulo3"/>
      </w:pPr>
      <w:bookmarkStart w:id="20" w:name="_Toc417650026"/>
      <w:r>
        <w:t xml:space="preserve">2.2.2.- </w:t>
      </w:r>
      <w:r>
        <w:rPr>
          <w:rFonts w:eastAsia="Times New Roman"/>
        </w:rPr>
        <w:t>Requisitos No Funcionales</w:t>
      </w:r>
      <w:bookmarkEnd w:id="20"/>
    </w:p>
    <w:p w:rsidR="008B73B8" w:rsidRDefault="008B73B8" w:rsidP="001C4701">
      <w:pPr>
        <w:numPr>
          <w:ilvl w:val="0"/>
          <w:numId w:val="13"/>
        </w:numPr>
        <w:shd w:val="clear" w:color="auto" w:fill="FFFFFF"/>
        <w:spacing w:before="100" w:beforeAutospacing="1" w:after="24" w:line="480" w:lineRule="auto"/>
        <w:ind w:left="360"/>
        <w:jc w:val="both"/>
        <w:rPr>
          <w:rFonts w:eastAsia="Times New Roman"/>
          <w:sz w:val="24"/>
          <w:szCs w:val="24"/>
        </w:rPr>
      </w:pPr>
      <w:r w:rsidRPr="008B73B8">
        <w:rPr>
          <w:rFonts w:eastAsia="Times New Roman"/>
          <w:sz w:val="24"/>
          <w:szCs w:val="24"/>
        </w:rPr>
        <w:t>L</w:t>
      </w:r>
      <w:r w:rsidR="001C4701" w:rsidRPr="008B73B8">
        <w:rPr>
          <w:rFonts w:eastAsia="Times New Roman"/>
          <w:sz w:val="24"/>
          <w:szCs w:val="24"/>
        </w:rPr>
        <w:t>a aplicación deberá poderse explotar y administrar empleando cualquier navegador web.</w:t>
      </w:r>
    </w:p>
    <w:p w:rsidR="008B73B8" w:rsidRPr="008B73B8" w:rsidRDefault="001C4701" w:rsidP="001C4701">
      <w:pPr>
        <w:numPr>
          <w:ilvl w:val="0"/>
          <w:numId w:val="13"/>
        </w:numPr>
        <w:shd w:val="clear" w:color="auto" w:fill="FFFFFF"/>
        <w:spacing w:before="100" w:beforeAutospacing="1" w:after="24" w:line="480" w:lineRule="auto"/>
        <w:ind w:left="360"/>
        <w:jc w:val="both"/>
        <w:rPr>
          <w:rFonts w:eastAsia="Times New Roman"/>
          <w:sz w:val="24"/>
          <w:szCs w:val="24"/>
        </w:rPr>
      </w:pPr>
      <w:r w:rsidRPr="008B73B8">
        <w:rPr>
          <w:rFonts w:eastAsia="Times New Roman"/>
          <w:sz w:val="24"/>
          <w:szCs w:val="24"/>
        </w:rPr>
        <w:t>Los datos de la aplicación deberán estar almacenados en un sistema gestor de bases de datos relacionales, sobre el cual puedan realizarse futuras consultas no previstas en la actualidad.</w:t>
      </w:r>
    </w:p>
    <w:p w:rsidR="008B73B8" w:rsidRPr="008B73B8" w:rsidRDefault="008B73B8" w:rsidP="008B73B8">
      <w:pPr>
        <w:numPr>
          <w:ilvl w:val="0"/>
          <w:numId w:val="13"/>
        </w:numPr>
        <w:shd w:val="clear" w:color="auto" w:fill="FFFFFF"/>
        <w:spacing w:before="100" w:beforeAutospacing="1" w:after="24" w:line="480" w:lineRule="auto"/>
        <w:ind w:left="360"/>
        <w:jc w:val="both"/>
        <w:rPr>
          <w:rFonts w:eastAsia="Times New Roman"/>
          <w:sz w:val="24"/>
          <w:szCs w:val="24"/>
        </w:rPr>
      </w:pPr>
      <w:r w:rsidRPr="008B73B8">
        <w:rPr>
          <w:rFonts w:eastAsia="Times New Roman"/>
          <w:sz w:val="24"/>
          <w:szCs w:val="24"/>
        </w:rPr>
        <w:lastRenderedPageBreak/>
        <w:t>La Interfaz de usuario</w:t>
      </w:r>
      <w:r w:rsidR="001C4701" w:rsidRPr="008B73B8">
        <w:rPr>
          <w:rFonts w:eastAsia="Times New Roman"/>
          <w:sz w:val="24"/>
          <w:szCs w:val="24"/>
        </w:rPr>
        <w:t xml:space="preserve"> deberá tener una estructura clara, ordenando el contenido y las funciones de la aplicación en pestañas o apartados que abarquen todas las funcionalidades disponibles, según el perfil de seguridad del usuario conectado.</w:t>
      </w:r>
    </w:p>
    <w:p w:rsidR="001C4701" w:rsidRDefault="008B73B8" w:rsidP="001C4701">
      <w:pPr>
        <w:numPr>
          <w:ilvl w:val="0"/>
          <w:numId w:val="13"/>
        </w:numPr>
        <w:shd w:val="clear" w:color="auto" w:fill="FFFFFF"/>
        <w:spacing w:before="100" w:beforeAutospacing="1" w:after="24" w:line="480" w:lineRule="auto"/>
        <w:ind w:left="360"/>
        <w:jc w:val="both"/>
        <w:rPr>
          <w:rFonts w:eastAsia="Times New Roman"/>
          <w:sz w:val="24"/>
          <w:szCs w:val="24"/>
        </w:rPr>
      </w:pPr>
      <w:r>
        <w:rPr>
          <w:rFonts w:eastAsia="Times New Roman"/>
          <w:sz w:val="24"/>
          <w:szCs w:val="24"/>
        </w:rPr>
        <w:t>La aplicación web</w:t>
      </w:r>
      <w:r w:rsidR="001C4701">
        <w:rPr>
          <w:rFonts w:eastAsia="Times New Roman"/>
          <w:sz w:val="24"/>
          <w:szCs w:val="24"/>
        </w:rPr>
        <w:t xml:space="preserve"> deberá posibilitar la visualización de cualquier tipo de contenido multimedia (texto, gráficos, vídeos, etc.) en consonancia con la imagen corporativa de la empresa de gestión hotelera.</w:t>
      </w:r>
    </w:p>
    <w:p w:rsidR="001C4701" w:rsidRDefault="001C4701" w:rsidP="001C4701">
      <w:pPr>
        <w:shd w:val="clear" w:color="auto" w:fill="FFFFFF"/>
        <w:spacing w:after="72" w:line="286" w:lineRule="atLeast"/>
        <w:outlineLvl w:val="2"/>
        <w:rPr>
          <w:rFonts w:eastAsia="Times New Roman"/>
          <w:b/>
          <w:bCs/>
          <w:sz w:val="24"/>
          <w:szCs w:val="24"/>
        </w:rPr>
      </w:pPr>
    </w:p>
    <w:p w:rsidR="00746C16" w:rsidRDefault="00746C16">
      <w:pPr>
        <w:spacing w:after="200"/>
      </w:pPr>
    </w:p>
    <w:p w:rsidR="00790DF4" w:rsidRDefault="00790DF4" w:rsidP="00746C16">
      <w:pPr>
        <w:pStyle w:val="Ttulo2"/>
        <w:sectPr w:rsidR="00790DF4" w:rsidSect="004944C4">
          <w:headerReference w:type="default" r:id="rId12"/>
          <w:footerReference w:type="default" r:id="rId13"/>
          <w:pgSz w:w="12240" w:h="15840" w:code="1"/>
          <w:pgMar w:top="1440" w:right="1440" w:bottom="1440" w:left="1440" w:header="720" w:footer="720" w:gutter="0"/>
          <w:cols w:space="720"/>
          <w:titlePg/>
        </w:sectPr>
      </w:pPr>
    </w:p>
    <w:p w:rsidR="00746C16" w:rsidRPr="00746C16" w:rsidRDefault="008B73B8" w:rsidP="00746C16">
      <w:pPr>
        <w:pStyle w:val="Ttulo2"/>
      </w:pPr>
      <w:bookmarkStart w:id="21" w:name="_Toc417650027"/>
      <w:r>
        <w:lastRenderedPageBreak/>
        <w:t xml:space="preserve">2.3.- </w:t>
      </w:r>
      <w:r w:rsidR="00746C16">
        <w:t xml:space="preserve">Modelado de </w:t>
      </w:r>
      <w:r>
        <w:t>la Base de D</w:t>
      </w:r>
      <w:r w:rsidR="00746C16">
        <w:t>atos</w:t>
      </w:r>
      <w:bookmarkEnd w:id="21"/>
    </w:p>
    <w:p w:rsidR="00712056" w:rsidRDefault="00B9384E" w:rsidP="008B73B8">
      <w:pPr>
        <w:jc w:val="center"/>
        <w:rPr>
          <w:rFonts w:asciiTheme="majorHAnsi" w:eastAsiaTheme="majorEastAsia" w:hAnsiTheme="majorHAnsi" w:cstheme="majorBidi"/>
          <w:bCs/>
          <w:color w:val="4F81BD" w:themeColor="accent1"/>
          <w:szCs w:val="26"/>
        </w:rPr>
      </w:pPr>
      <w:r>
        <w:rPr>
          <w:rFonts w:asciiTheme="majorHAnsi" w:eastAsiaTheme="majorEastAsia" w:hAnsiTheme="majorHAnsi" w:cstheme="majorBidi"/>
          <w:bCs/>
          <w:noProof/>
          <w:color w:val="4F81BD" w:themeColor="accent1"/>
          <w:szCs w:val="26"/>
        </w:rPr>
        <w:drawing>
          <wp:inline distT="0" distB="0" distL="0" distR="0">
            <wp:extent cx="8229600" cy="4517589"/>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229600" cy="4517589"/>
                    </a:xfrm>
                    <a:prstGeom prst="rect">
                      <a:avLst/>
                    </a:prstGeom>
                    <a:noFill/>
                    <a:ln>
                      <a:noFill/>
                    </a:ln>
                  </pic:spPr>
                </pic:pic>
              </a:graphicData>
            </a:graphic>
          </wp:inline>
        </w:drawing>
      </w:r>
    </w:p>
    <w:p w:rsidR="00712056" w:rsidRDefault="00712056">
      <w:pPr>
        <w:spacing w:after="200"/>
        <w:rPr>
          <w:rFonts w:asciiTheme="majorHAnsi" w:eastAsiaTheme="majorEastAsia" w:hAnsiTheme="majorHAnsi" w:cstheme="majorBidi"/>
          <w:bCs/>
          <w:color w:val="4F81BD" w:themeColor="accent1"/>
          <w:szCs w:val="26"/>
        </w:rPr>
      </w:pPr>
      <w:r>
        <w:rPr>
          <w:rFonts w:asciiTheme="majorHAnsi" w:eastAsiaTheme="majorEastAsia" w:hAnsiTheme="majorHAnsi" w:cstheme="majorBidi"/>
          <w:bCs/>
          <w:color w:val="4F81BD" w:themeColor="accent1"/>
          <w:szCs w:val="26"/>
        </w:rPr>
        <w:br w:type="page"/>
      </w:r>
    </w:p>
    <w:p w:rsidR="00240FFE" w:rsidRDefault="00240FFE" w:rsidP="00712056">
      <w:pPr>
        <w:pStyle w:val="Ttulo3"/>
        <w:sectPr w:rsidR="00240FFE" w:rsidSect="00790DF4">
          <w:pgSz w:w="15840" w:h="12240" w:orient="landscape" w:code="1"/>
          <w:pgMar w:top="1440" w:right="1440" w:bottom="1440" w:left="1440" w:header="720" w:footer="720" w:gutter="0"/>
          <w:cols w:space="720"/>
          <w:titlePg/>
        </w:sectPr>
      </w:pPr>
    </w:p>
    <w:p w:rsidR="00B26ACC" w:rsidRDefault="00712056" w:rsidP="00240FFE">
      <w:pPr>
        <w:pStyle w:val="Ttulo3"/>
      </w:pPr>
      <w:bookmarkStart w:id="22" w:name="_Toc417650028"/>
      <w:r>
        <w:lastRenderedPageBreak/>
        <w:t xml:space="preserve">2.3.3.- </w:t>
      </w:r>
      <w:r w:rsidRPr="00712056">
        <w:t>Diccionario de Datos</w:t>
      </w:r>
      <w:bookmarkEnd w:id="22"/>
    </w:p>
    <w:p w:rsidR="00B26ACC" w:rsidRDefault="003511FC" w:rsidP="005920A4">
      <w:pPr>
        <w:spacing w:after="200"/>
        <w:jc w:val="center"/>
        <w:rPr>
          <w:rFonts w:asciiTheme="majorHAnsi" w:eastAsia="Trebuchet MS" w:hAnsiTheme="majorHAnsi" w:cs="Trebuchet MS"/>
          <w:b/>
          <w:color w:val="1F497D" w:themeColor="text2"/>
          <w:sz w:val="28"/>
        </w:rPr>
      </w:pPr>
      <w:r>
        <w:rPr>
          <w:noProof/>
        </w:rPr>
        <w:drawing>
          <wp:inline distT="0" distB="0" distL="0" distR="0" wp14:anchorId="5C01BD40" wp14:editId="49C62EB2">
            <wp:extent cx="5005848" cy="1168400"/>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3536" t="36374" r="13465" b="33334"/>
                    <a:stretch/>
                  </pic:blipFill>
                  <pic:spPr bwMode="auto">
                    <a:xfrm>
                      <a:off x="0" y="0"/>
                      <a:ext cx="5024593" cy="1172775"/>
                    </a:xfrm>
                    <a:prstGeom prst="rect">
                      <a:avLst/>
                    </a:prstGeom>
                    <a:ln>
                      <a:noFill/>
                    </a:ln>
                    <a:extLst>
                      <a:ext uri="{53640926-AAD7-44D8-BBD7-CCE9431645EC}">
                        <a14:shadowObscured xmlns:a14="http://schemas.microsoft.com/office/drawing/2010/main"/>
                      </a:ext>
                    </a:extLst>
                  </pic:spPr>
                </pic:pic>
              </a:graphicData>
            </a:graphic>
          </wp:inline>
        </w:drawing>
      </w:r>
    </w:p>
    <w:p w:rsidR="00B26ACC" w:rsidRDefault="003511FC" w:rsidP="005920A4">
      <w:pPr>
        <w:spacing w:after="200"/>
        <w:jc w:val="center"/>
        <w:rPr>
          <w:rFonts w:asciiTheme="majorHAnsi" w:eastAsia="Trebuchet MS" w:hAnsiTheme="majorHAnsi" w:cs="Trebuchet MS"/>
          <w:b/>
          <w:color w:val="1F497D" w:themeColor="text2"/>
          <w:sz w:val="28"/>
        </w:rPr>
      </w:pPr>
      <w:r>
        <w:rPr>
          <w:noProof/>
        </w:rPr>
        <w:drawing>
          <wp:inline distT="0" distB="0" distL="0" distR="0" wp14:anchorId="52FA3276" wp14:editId="636EC3DD">
            <wp:extent cx="5017302" cy="2090543"/>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5818" t="20689" r="4722" b="13039"/>
                    <a:stretch/>
                  </pic:blipFill>
                  <pic:spPr bwMode="auto">
                    <a:xfrm>
                      <a:off x="0" y="0"/>
                      <a:ext cx="5020602" cy="2091918"/>
                    </a:xfrm>
                    <a:prstGeom prst="rect">
                      <a:avLst/>
                    </a:prstGeom>
                    <a:ln>
                      <a:noFill/>
                    </a:ln>
                    <a:extLst>
                      <a:ext uri="{53640926-AAD7-44D8-BBD7-CCE9431645EC}">
                        <a14:shadowObscured xmlns:a14="http://schemas.microsoft.com/office/drawing/2010/main"/>
                      </a:ext>
                    </a:extLst>
                  </pic:spPr>
                </pic:pic>
              </a:graphicData>
            </a:graphic>
          </wp:inline>
        </w:drawing>
      </w:r>
    </w:p>
    <w:p w:rsidR="003511FC" w:rsidRDefault="003511FC" w:rsidP="005920A4">
      <w:pPr>
        <w:spacing w:after="200"/>
        <w:jc w:val="center"/>
        <w:rPr>
          <w:rFonts w:asciiTheme="majorHAnsi" w:eastAsia="Trebuchet MS" w:hAnsiTheme="majorHAnsi" w:cs="Trebuchet MS"/>
          <w:b/>
          <w:color w:val="1F497D" w:themeColor="text2"/>
          <w:sz w:val="28"/>
        </w:rPr>
      </w:pPr>
      <w:r>
        <w:rPr>
          <w:noProof/>
        </w:rPr>
        <w:drawing>
          <wp:inline distT="0" distB="0" distL="0" distR="0" wp14:anchorId="2B5CDDD0" wp14:editId="24B636F3">
            <wp:extent cx="5010150" cy="12215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5818" t="34914" r="20601" b="33190"/>
                    <a:stretch/>
                  </pic:blipFill>
                  <pic:spPr bwMode="auto">
                    <a:xfrm>
                      <a:off x="0" y="0"/>
                      <a:ext cx="5027838" cy="1225898"/>
                    </a:xfrm>
                    <a:prstGeom prst="rect">
                      <a:avLst/>
                    </a:prstGeom>
                    <a:ln>
                      <a:noFill/>
                    </a:ln>
                    <a:extLst>
                      <a:ext uri="{53640926-AAD7-44D8-BBD7-CCE9431645EC}">
                        <a14:shadowObscured xmlns:a14="http://schemas.microsoft.com/office/drawing/2010/main"/>
                      </a:ext>
                    </a:extLst>
                  </pic:spPr>
                </pic:pic>
              </a:graphicData>
            </a:graphic>
          </wp:inline>
        </w:drawing>
      </w:r>
    </w:p>
    <w:p w:rsidR="003511FC" w:rsidRDefault="003511FC" w:rsidP="005920A4">
      <w:pPr>
        <w:spacing w:after="200"/>
        <w:jc w:val="center"/>
        <w:rPr>
          <w:rFonts w:asciiTheme="majorHAnsi" w:eastAsia="Trebuchet MS" w:hAnsiTheme="majorHAnsi" w:cs="Trebuchet MS"/>
          <w:b/>
          <w:color w:val="1F497D" w:themeColor="text2"/>
          <w:sz w:val="28"/>
        </w:rPr>
      </w:pPr>
      <w:r>
        <w:rPr>
          <w:noProof/>
        </w:rPr>
        <w:drawing>
          <wp:inline distT="0" distB="0" distL="0" distR="0" wp14:anchorId="7D66DF91" wp14:editId="6E9BAEF7">
            <wp:extent cx="5010150" cy="130368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5213" t="34375" r="7207" b="25108"/>
                    <a:stretch/>
                  </pic:blipFill>
                  <pic:spPr bwMode="auto">
                    <a:xfrm>
                      <a:off x="0" y="0"/>
                      <a:ext cx="5023912" cy="1307261"/>
                    </a:xfrm>
                    <a:prstGeom prst="rect">
                      <a:avLst/>
                    </a:prstGeom>
                    <a:ln>
                      <a:noFill/>
                    </a:ln>
                    <a:extLst>
                      <a:ext uri="{53640926-AAD7-44D8-BBD7-CCE9431645EC}">
                        <a14:shadowObscured xmlns:a14="http://schemas.microsoft.com/office/drawing/2010/main"/>
                      </a:ext>
                    </a:extLst>
                  </pic:spPr>
                </pic:pic>
              </a:graphicData>
            </a:graphic>
          </wp:inline>
        </w:drawing>
      </w:r>
    </w:p>
    <w:p w:rsidR="00240FFE" w:rsidRDefault="00240FFE">
      <w:pPr>
        <w:spacing w:after="200"/>
        <w:rPr>
          <w:rFonts w:asciiTheme="majorHAnsi" w:eastAsia="Trebuchet MS" w:hAnsiTheme="majorHAnsi" w:cs="Trebuchet MS"/>
          <w:b/>
          <w:color w:val="1F497D" w:themeColor="text2"/>
          <w:sz w:val="28"/>
        </w:rPr>
      </w:pPr>
    </w:p>
    <w:p w:rsidR="00240FFE" w:rsidRDefault="00240FFE">
      <w:pPr>
        <w:spacing w:after="200"/>
        <w:rPr>
          <w:rFonts w:asciiTheme="majorHAnsi" w:eastAsia="Trebuchet MS" w:hAnsiTheme="majorHAnsi" w:cs="Trebuchet MS"/>
          <w:b/>
          <w:color w:val="1F497D" w:themeColor="text2"/>
          <w:sz w:val="28"/>
        </w:rPr>
      </w:pPr>
    </w:p>
    <w:p w:rsidR="00240FFE" w:rsidRDefault="00240FFE">
      <w:pPr>
        <w:spacing w:after="200"/>
        <w:rPr>
          <w:rFonts w:asciiTheme="majorHAnsi" w:eastAsia="Trebuchet MS" w:hAnsiTheme="majorHAnsi" w:cs="Trebuchet MS"/>
          <w:b/>
          <w:color w:val="1F497D" w:themeColor="text2"/>
          <w:sz w:val="28"/>
        </w:rPr>
      </w:pPr>
    </w:p>
    <w:p w:rsidR="00240FFE" w:rsidRDefault="00240FFE">
      <w:pPr>
        <w:spacing w:after="200"/>
        <w:rPr>
          <w:rFonts w:asciiTheme="majorHAnsi" w:eastAsia="Trebuchet MS" w:hAnsiTheme="majorHAnsi" w:cs="Trebuchet MS"/>
          <w:b/>
          <w:color w:val="1F497D" w:themeColor="text2"/>
          <w:sz w:val="28"/>
        </w:rPr>
      </w:pPr>
    </w:p>
    <w:p w:rsidR="003511FC" w:rsidRDefault="003511FC" w:rsidP="005920A4">
      <w:pPr>
        <w:spacing w:after="200"/>
        <w:jc w:val="center"/>
        <w:rPr>
          <w:rFonts w:asciiTheme="majorHAnsi" w:eastAsia="Trebuchet MS" w:hAnsiTheme="majorHAnsi" w:cs="Trebuchet MS"/>
          <w:b/>
          <w:color w:val="1F497D" w:themeColor="text2"/>
          <w:sz w:val="28"/>
        </w:rPr>
      </w:pPr>
      <w:r>
        <w:rPr>
          <w:noProof/>
        </w:rPr>
        <w:drawing>
          <wp:inline distT="0" distB="0" distL="0" distR="0" wp14:anchorId="65942C25" wp14:editId="006E6F5F">
            <wp:extent cx="5010150" cy="173840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7589" t="26012" r="26974" b="33621"/>
                    <a:stretch/>
                  </pic:blipFill>
                  <pic:spPr bwMode="auto">
                    <a:xfrm>
                      <a:off x="0" y="0"/>
                      <a:ext cx="5039125" cy="1748460"/>
                    </a:xfrm>
                    <a:prstGeom prst="rect">
                      <a:avLst/>
                    </a:prstGeom>
                    <a:ln>
                      <a:noFill/>
                    </a:ln>
                    <a:extLst>
                      <a:ext uri="{53640926-AAD7-44D8-BBD7-CCE9431645EC}">
                        <a14:shadowObscured xmlns:a14="http://schemas.microsoft.com/office/drawing/2010/main"/>
                      </a:ext>
                    </a:extLst>
                  </pic:spPr>
                </pic:pic>
              </a:graphicData>
            </a:graphic>
          </wp:inline>
        </w:drawing>
      </w:r>
    </w:p>
    <w:p w:rsidR="003511FC" w:rsidRDefault="003511FC" w:rsidP="005920A4">
      <w:pPr>
        <w:spacing w:after="200"/>
        <w:jc w:val="center"/>
        <w:rPr>
          <w:rFonts w:asciiTheme="majorHAnsi" w:eastAsia="Trebuchet MS" w:hAnsiTheme="majorHAnsi" w:cs="Trebuchet MS"/>
          <w:b/>
          <w:color w:val="1F497D" w:themeColor="text2"/>
          <w:sz w:val="28"/>
        </w:rPr>
      </w:pPr>
      <w:r>
        <w:rPr>
          <w:noProof/>
        </w:rPr>
        <w:drawing>
          <wp:inline distT="0" distB="0" distL="0" distR="0" wp14:anchorId="27B34084" wp14:editId="22BED9DA">
            <wp:extent cx="5010150" cy="2166302"/>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7576" t="20474" r="26541" b="28879"/>
                    <a:stretch/>
                  </pic:blipFill>
                  <pic:spPr bwMode="auto">
                    <a:xfrm>
                      <a:off x="0" y="0"/>
                      <a:ext cx="5025399" cy="2172895"/>
                    </a:xfrm>
                    <a:prstGeom prst="rect">
                      <a:avLst/>
                    </a:prstGeom>
                    <a:ln>
                      <a:noFill/>
                    </a:ln>
                    <a:extLst>
                      <a:ext uri="{53640926-AAD7-44D8-BBD7-CCE9431645EC}">
                        <a14:shadowObscured xmlns:a14="http://schemas.microsoft.com/office/drawing/2010/main"/>
                      </a:ext>
                    </a:extLst>
                  </pic:spPr>
                </pic:pic>
              </a:graphicData>
            </a:graphic>
          </wp:inline>
        </w:drawing>
      </w:r>
    </w:p>
    <w:p w:rsidR="003511FC" w:rsidRDefault="003511FC" w:rsidP="005920A4">
      <w:pPr>
        <w:spacing w:after="200"/>
        <w:jc w:val="center"/>
        <w:rPr>
          <w:rFonts w:asciiTheme="majorHAnsi" w:eastAsia="Trebuchet MS" w:hAnsiTheme="majorHAnsi" w:cs="Trebuchet MS"/>
          <w:b/>
          <w:color w:val="1F497D" w:themeColor="text2"/>
          <w:sz w:val="28"/>
        </w:rPr>
      </w:pPr>
      <w:r>
        <w:rPr>
          <w:noProof/>
        </w:rPr>
        <w:drawing>
          <wp:inline distT="0" distB="0" distL="0" distR="0" wp14:anchorId="0EB853A2" wp14:editId="506D1800">
            <wp:extent cx="5010150" cy="1229419"/>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7213" t="14870" r="26966" b="60776"/>
                    <a:stretch/>
                  </pic:blipFill>
                  <pic:spPr bwMode="auto">
                    <a:xfrm>
                      <a:off x="0" y="0"/>
                      <a:ext cx="5013714" cy="1230294"/>
                    </a:xfrm>
                    <a:prstGeom prst="rect">
                      <a:avLst/>
                    </a:prstGeom>
                    <a:ln>
                      <a:noFill/>
                    </a:ln>
                    <a:extLst>
                      <a:ext uri="{53640926-AAD7-44D8-BBD7-CCE9431645EC}">
                        <a14:shadowObscured xmlns:a14="http://schemas.microsoft.com/office/drawing/2010/main"/>
                      </a:ext>
                    </a:extLst>
                  </pic:spPr>
                </pic:pic>
              </a:graphicData>
            </a:graphic>
          </wp:inline>
        </w:drawing>
      </w:r>
    </w:p>
    <w:p w:rsidR="003511FC" w:rsidRDefault="003511FC" w:rsidP="005920A4">
      <w:pPr>
        <w:spacing w:after="200"/>
        <w:jc w:val="center"/>
        <w:rPr>
          <w:rFonts w:asciiTheme="majorHAnsi" w:eastAsia="Trebuchet MS" w:hAnsiTheme="majorHAnsi" w:cs="Trebuchet MS"/>
          <w:b/>
          <w:color w:val="1F497D" w:themeColor="text2"/>
          <w:sz w:val="28"/>
        </w:rPr>
      </w:pPr>
      <w:r>
        <w:rPr>
          <w:noProof/>
        </w:rPr>
        <w:drawing>
          <wp:inline distT="0" distB="0" distL="0" distR="0" wp14:anchorId="043E854B" wp14:editId="6D8C3C79">
            <wp:extent cx="5010150" cy="183166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7335" t="48923" r="20662" b="10776"/>
                    <a:stretch/>
                  </pic:blipFill>
                  <pic:spPr bwMode="auto">
                    <a:xfrm>
                      <a:off x="0" y="0"/>
                      <a:ext cx="5018659" cy="1834778"/>
                    </a:xfrm>
                    <a:prstGeom prst="rect">
                      <a:avLst/>
                    </a:prstGeom>
                    <a:ln>
                      <a:noFill/>
                    </a:ln>
                    <a:extLst>
                      <a:ext uri="{53640926-AAD7-44D8-BBD7-CCE9431645EC}">
                        <a14:shadowObscured xmlns:a14="http://schemas.microsoft.com/office/drawing/2010/main"/>
                      </a:ext>
                    </a:extLst>
                  </pic:spPr>
                </pic:pic>
              </a:graphicData>
            </a:graphic>
          </wp:inline>
        </w:drawing>
      </w:r>
    </w:p>
    <w:p w:rsidR="003511FC" w:rsidRDefault="003511FC" w:rsidP="005920A4">
      <w:pPr>
        <w:spacing w:after="200"/>
        <w:jc w:val="center"/>
        <w:rPr>
          <w:rFonts w:asciiTheme="majorHAnsi" w:eastAsia="Trebuchet MS" w:hAnsiTheme="majorHAnsi" w:cs="Trebuchet MS"/>
          <w:b/>
          <w:color w:val="1F497D" w:themeColor="text2"/>
          <w:sz w:val="28"/>
        </w:rPr>
      </w:pPr>
      <w:r>
        <w:rPr>
          <w:noProof/>
        </w:rPr>
        <w:lastRenderedPageBreak/>
        <w:drawing>
          <wp:inline distT="0" distB="0" distL="0" distR="0" wp14:anchorId="37F8F0EF" wp14:editId="643FC7C8">
            <wp:extent cx="5010150" cy="1210786"/>
            <wp:effectExtent l="0" t="0" r="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5516" t="23922" r="11752" b="44828"/>
                    <a:stretch/>
                  </pic:blipFill>
                  <pic:spPr bwMode="auto">
                    <a:xfrm>
                      <a:off x="0" y="0"/>
                      <a:ext cx="5021262" cy="1213471"/>
                    </a:xfrm>
                    <a:prstGeom prst="rect">
                      <a:avLst/>
                    </a:prstGeom>
                    <a:ln>
                      <a:noFill/>
                    </a:ln>
                    <a:extLst>
                      <a:ext uri="{53640926-AAD7-44D8-BBD7-CCE9431645EC}">
                        <a14:shadowObscured xmlns:a14="http://schemas.microsoft.com/office/drawing/2010/main"/>
                      </a:ext>
                    </a:extLst>
                  </pic:spPr>
                </pic:pic>
              </a:graphicData>
            </a:graphic>
          </wp:inline>
        </w:drawing>
      </w:r>
    </w:p>
    <w:p w:rsidR="00240FFE" w:rsidRDefault="00240FFE" w:rsidP="005920A4">
      <w:pPr>
        <w:spacing w:after="200"/>
        <w:jc w:val="center"/>
        <w:rPr>
          <w:rFonts w:asciiTheme="majorHAnsi" w:eastAsia="Trebuchet MS" w:hAnsiTheme="majorHAnsi" w:cs="Trebuchet MS"/>
          <w:b/>
          <w:color w:val="1F497D" w:themeColor="text2"/>
          <w:sz w:val="28"/>
        </w:rPr>
      </w:pPr>
      <w:r>
        <w:rPr>
          <w:noProof/>
        </w:rPr>
        <w:drawing>
          <wp:inline distT="0" distB="0" distL="0" distR="0" wp14:anchorId="7DE01E04" wp14:editId="19EC81E8">
            <wp:extent cx="5010150" cy="1324953"/>
            <wp:effectExtent l="0" t="0" r="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6122" t="33728" r="27269" b="39655"/>
                    <a:stretch/>
                  </pic:blipFill>
                  <pic:spPr bwMode="auto">
                    <a:xfrm>
                      <a:off x="0" y="0"/>
                      <a:ext cx="5021925" cy="1328067"/>
                    </a:xfrm>
                    <a:prstGeom prst="rect">
                      <a:avLst/>
                    </a:prstGeom>
                    <a:ln>
                      <a:noFill/>
                    </a:ln>
                    <a:extLst>
                      <a:ext uri="{53640926-AAD7-44D8-BBD7-CCE9431645EC}">
                        <a14:shadowObscured xmlns:a14="http://schemas.microsoft.com/office/drawing/2010/main"/>
                      </a:ext>
                    </a:extLst>
                  </pic:spPr>
                </pic:pic>
              </a:graphicData>
            </a:graphic>
          </wp:inline>
        </w:drawing>
      </w:r>
    </w:p>
    <w:p w:rsidR="005920A4" w:rsidRDefault="00240FFE" w:rsidP="005920A4">
      <w:pPr>
        <w:spacing w:after="200"/>
        <w:jc w:val="center"/>
        <w:rPr>
          <w:rFonts w:asciiTheme="majorHAnsi" w:eastAsia="Trebuchet MS" w:hAnsiTheme="majorHAnsi" w:cs="Trebuchet MS"/>
          <w:b/>
          <w:color w:val="1F497D" w:themeColor="text2"/>
          <w:sz w:val="28"/>
        </w:rPr>
      </w:pPr>
      <w:r>
        <w:rPr>
          <w:noProof/>
        </w:rPr>
        <w:drawing>
          <wp:inline distT="0" distB="0" distL="0" distR="0" wp14:anchorId="21405DE7" wp14:editId="3D5F185F">
            <wp:extent cx="5010150" cy="107330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2728" t="37500" r="14843" b="34914"/>
                    <a:stretch/>
                  </pic:blipFill>
                  <pic:spPr bwMode="auto">
                    <a:xfrm>
                      <a:off x="0" y="0"/>
                      <a:ext cx="5014947" cy="1074333"/>
                    </a:xfrm>
                    <a:prstGeom prst="rect">
                      <a:avLst/>
                    </a:prstGeom>
                    <a:ln>
                      <a:noFill/>
                    </a:ln>
                    <a:extLst>
                      <a:ext uri="{53640926-AAD7-44D8-BBD7-CCE9431645EC}">
                        <a14:shadowObscured xmlns:a14="http://schemas.microsoft.com/office/drawing/2010/main"/>
                      </a:ext>
                    </a:extLst>
                  </pic:spPr>
                </pic:pic>
              </a:graphicData>
            </a:graphic>
          </wp:inline>
        </w:drawing>
      </w:r>
    </w:p>
    <w:p w:rsidR="005920A4" w:rsidRDefault="005920A4">
      <w:pPr>
        <w:spacing w:after="200"/>
        <w:rPr>
          <w:rFonts w:asciiTheme="majorHAnsi" w:eastAsia="Trebuchet MS" w:hAnsiTheme="majorHAnsi" w:cs="Trebuchet MS"/>
          <w:b/>
          <w:color w:val="1F497D" w:themeColor="text2"/>
          <w:sz w:val="28"/>
        </w:rPr>
      </w:pPr>
      <w:r>
        <w:rPr>
          <w:rFonts w:asciiTheme="majorHAnsi" w:eastAsia="Trebuchet MS" w:hAnsiTheme="majorHAnsi" w:cs="Trebuchet MS"/>
          <w:b/>
          <w:color w:val="1F497D" w:themeColor="text2"/>
          <w:sz w:val="28"/>
        </w:rPr>
        <w:br w:type="page"/>
      </w:r>
    </w:p>
    <w:p w:rsidR="00911DC8" w:rsidRDefault="00911DC8" w:rsidP="004F1D83">
      <w:pPr>
        <w:pStyle w:val="Ttulo1"/>
        <w:rPr>
          <w:b w:val="0"/>
        </w:rPr>
      </w:pPr>
      <w:bookmarkStart w:id="23" w:name="_Toc417650029"/>
      <w:r w:rsidRPr="004F1D83">
        <w:lastRenderedPageBreak/>
        <w:t>CONCLUSIONES</w:t>
      </w:r>
      <w:bookmarkEnd w:id="23"/>
    </w:p>
    <w:p w:rsidR="00911DC8" w:rsidRPr="00DC05DA" w:rsidRDefault="00911DC8" w:rsidP="00911DC8"/>
    <w:p w:rsidR="00712056" w:rsidRPr="00712056" w:rsidRDefault="00712056" w:rsidP="00712056">
      <w:pPr>
        <w:spacing w:line="480" w:lineRule="auto"/>
        <w:jc w:val="both"/>
        <w:rPr>
          <w:sz w:val="24"/>
          <w:szCs w:val="24"/>
        </w:rPr>
      </w:pPr>
      <w:bookmarkStart w:id="24" w:name="_Toc410655054"/>
      <w:bookmarkStart w:id="25" w:name="_Toc410655273"/>
      <w:bookmarkStart w:id="26" w:name="_Toc410655839"/>
      <w:bookmarkStart w:id="27" w:name="_Toc410656773"/>
      <w:bookmarkStart w:id="28" w:name="_Toc410659209"/>
      <w:bookmarkStart w:id="29" w:name="_Toc410659294"/>
      <w:bookmarkStart w:id="30" w:name="_Toc410659380"/>
      <w:bookmarkStart w:id="31" w:name="_Toc414606314"/>
      <w:bookmarkStart w:id="32" w:name="_Toc410655055"/>
      <w:bookmarkStart w:id="33" w:name="_Toc410655274"/>
      <w:bookmarkStart w:id="34" w:name="_Toc410655840"/>
      <w:bookmarkStart w:id="35" w:name="_Toc410656774"/>
      <w:bookmarkStart w:id="36" w:name="_Toc410659210"/>
      <w:bookmarkStart w:id="37" w:name="_Toc410659295"/>
      <w:bookmarkStart w:id="38" w:name="_Toc410659381"/>
      <w:bookmarkStart w:id="39" w:name="_Toc414606315"/>
      <w:bookmarkStart w:id="40" w:name="_Toc410655058"/>
      <w:bookmarkStart w:id="41" w:name="_Toc410655277"/>
      <w:bookmarkStart w:id="42" w:name="_Toc410655843"/>
      <w:bookmarkStart w:id="43" w:name="_Toc410656777"/>
      <w:bookmarkStart w:id="44" w:name="_Toc410659213"/>
      <w:bookmarkStart w:id="45" w:name="_Toc410659298"/>
      <w:bookmarkStart w:id="46" w:name="_Toc410659384"/>
      <w:bookmarkStart w:id="47" w:name="_Toc414606318"/>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rsidRPr="00712056">
        <w:rPr>
          <w:sz w:val="24"/>
          <w:szCs w:val="24"/>
        </w:rPr>
        <w:t xml:space="preserve">Tal es la importancia hoy en día de contar con la información para optimizar la gestión administrativa de la empresa, que cada vez se hace  imprescindible el diseño de programas que faciliten dicha administración. Uno de los problemas que enfrentan los desarrolladores es el mantenimiento de estos, ya que tener aplicaciones cliente servidor requiere un mayor tiempo y costo en el mantenimiento de estos, ante esta dificultad surgen las aplicaciones web fáciles de mantener y tener siempre actualizaciones nuevas para nuestro cliente. </w:t>
      </w:r>
    </w:p>
    <w:p w:rsidR="00712056" w:rsidRDefault="00712056">
      <w:pPr>
        <w:spacing w:after="200"/>
        <w:rPr>
          <w:sz w:val="24"/>
          <w:szCs w:val="24"/>
        </w:rPr>
      </w:pPr>
    </w:p>
    <w:sectPr w:rsidR="00712056" w:rsidSect="00240FFE">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75CA" w:rsidRDefault="004475CA">
      <w:pPr>
        <w:spacing w:line="240" w:lineRule="auto"/>
      </w:pPr>
      <w:r>
        <w:separator/>
      </w:r>
    </w:p>
  </w:endnote>
  <w:endnote w:type="continuationSeparator" w:id="0">
    <w:p w:rsidR="004475CA" w:rsidRDefault="004475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BA8" w:rsidRDefault="00F70BA8">
    <w:pPr>
      <w:ind w:right="260"/>
      <w:rPr>
        <w:color w:val="0F243E" w:themeColor="text2" w:themeShade="80"/>
        <w:sz w:val="26"/>
        <w:szCs w:val="26"/>
      </w:rPr>
    </w:pPr>
    <w:r>
      <w:rPr>
        <w:noProof/>
        <w:color w:val="1F497D" w:themeColor="text2"/>
        <w:sz w:val="26"/>
        <w:szCs w:val="26"/>
      </w:rPr>
      <mc:AlternateContent>
        <mc:Choice Requires="wps">
          <w:drawing>
            <wp:anchor distT="0" distB="0" distL="114300" distR="114300" simplePos="0" relativeHeight="251659264" behindDoc="0" locked="0" layoutInCell="1" allowOverlap="1" wp14:anchorId="5DF4C243" wp14:editId="11CD60E1">
              <wp:simplePos x="0" y="0"/>
              <wp:positionH relativeFrom="margin">
                <wp:align>center</wp:align>
              </wp:positionH>
              <mc:AlternateContent>
                <mc:Choice Requires="wp14">
                  <wp:positionV relativeFrom="page">
                    <wp14:pctPosVOffset>93000</wp14:pctPosVOffset>
                  </wp:positionV>
                </mc:Choice>
                <mc:Fallback>
                  <wp:positionV relativeFrom="page">
                    <wp:posOffset>9354185</wp:posOffset>
                  </wp:positionV>
                </mc:Fallback>
              </mc:AlternateContent>
              <wp:extent cx="388620" cy="313055"/>
              <wp:effectExtent l="0" t="0" r="0" b="762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70BA8" w:rsidRDefault="00F70BA8">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2B3EE3" w:rsidRPr="002B3EE3">
                            <w:rPr>
                              <w:noProof/>
                              <w:color w:val="0F243E" w:themeColor="text2" w:themeShade="80"/>
                              <w:sz w:val="26"/>
                              <w:szCs w:val="26"/>
                              <w:lang w:val="es-ES"/>
                            </w:rPr>
                            <w:t>2</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26" type="#_x0000_t202" style="position:absolute;margin-left:0;margin-top:0;width:30.6pt;height:24.65pt;z-index:251659264;visibility:visible;mso-wrap-style:square;mso-width-percent:50;mso-height-percent:50;mso-top-percent:930;mso-wrap-distance-left:9pt;mso-wrap-distance-top:0;mso-wrap-distance-right:9pt;mso-wrap-distance-bottom:0;mso-position-horizontal:center;mso-position-horizontal-relative:margin;mso-position-vertical-relative:page;mso-width-percent:50;mso-height-percent:5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" fillcolor="white [3201]" stroked="f" strokeweight=".5pt">
              <v:textbox style="mso-fit-shape-to-text:t" inset="0,,0">
                <w:txbxContent>
                  <w:p w:rsidR="00F70BA8" w:rsidRDefault="00F70BA8">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2B3EE3" w:rsidRPr="002B3EE3">
                      <w:rPr>
                        <w:noProof/>
                        <w:color w:val="0F243E" w:themeColor="text2" w:themeShade="80"/>
                        <w:sz w:val="26"/>
                        <w:szCs w:val="26"/>
                        <w:lang w:val="es-ES"/>
                      </w:rPr>
                      <w:t>2</w:t>
                    </w:r>
                    <w:r>
                      <w:rPr>
                        <w:color w:val="0F243E" w:themeColor="text2" w:themeShade="80"/>
                        <w:sz w:val="26"/>
                        <w:szCs w:val="26"/>
                      </w:rPr>
                      <w:fldChar w:fldCharType="end"/>
                    </w:r>
                  </w:p>
                </w:txbxContent>
              </v:textbox>
              <w10:wrap anchorx="margin" anchory="page"/>
            </v:shape>
          </w:pict>
        </mc:Fallback>
      </mc:AlternateContent>
    </w:r>
  </w:p>
  <w:p w:rsidR="00F70BA8" w:rsidRDefault="00F70BA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75CA" w:rsidRDefault="004475CA">
      <w:pPr>
        <w:spacing w:line="240" w:lineRule="auto"/>
      </w:pPr>
      <w:r>
        <w:separator/>
      </w:r>
    </w:p>
  </w:footnote>
  <w:footnote w:type="continuationSeparator" w:id="0">
    <w:p w:rsidR="004475CA" w:rsidRDefault="004475C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BA8" w:rsidRDefault="00F70BA8" w:rsidP="00F70BA8">
    <w:pPr>
      <w:pStyle w:val="Encabezado"/>
    </w:pPr>
  </w:p>
  <w:p w:rsidR="00F70BA8" w:rsidRDefault="00F70BA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7375B"/>
    <w:multiLevelType w:val="multilevel"/>
    <w:tmpl w:val="D936937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9832AD8"/>
    <w:multiLevelType w:val="multilevel"/>
    <w:tmpl w:val="D57CADC4"/>
    <w:lvl w:ilvl="0">
      <w:start w:val="1"/>
      <w:numFmt w:val="decimal"/>
      <w:lvlText w:val="%1."/>
      <w:lvlJc w:val="left"/>
      <w:pPr>
        <w:ind w:left="360" w:hanging="360"/>
      </w:pPr>
    </w:lvl>
    <w:lvl w:ilvl="1">
      <w:start w:val="1"/>
      <w:numFmt w:val="upperRoman"/>
      <w:lvlText w:val="%2."/>
      <w:lvlJc w:val="righ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E755701"/>
    <w:multiLevelType w:val="multilevel"/>
    <w:tmpl w:val="F62E0E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1517EE5"/>
    <w:multiLevelType w:val="hybridMultilevel"/>
    <w:tmpl w:val="E5DCA46E"/>
    <w:lvl w:ilvl="0" w:tplc="DB607490">
      <w:start w:val="6"/>
      <w:numFmt w:val="upperRoman"/>
      <w:lvlText w:val="%1."/>
      <w:lvlJc w:val="right"/>
      <w:pPr>
        <w:ind w:left="108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19E81CF8"/>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FE84C77"/>
    <w:multiLevelType w:val="hybridMultilevel"/>
    <w:tmpl w:val="67F820D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20DA72AE"/>
    <w:multiLevelType w:val="multilevel"/>
    <w:tmpl w:val="8064F37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236E7C29"/>
    <w:multiLevelType w:val="hybridMultilevel"/>
    <w:tmpl w:val="933859FE"/>
    <w:lvl w:ilvl="0" w:tplc="280A0001">
      <w:start w:val="1"/>
      <w:numFmt w:val="bullet"/>
      <w:lvlText w:val=""/>
      <w:lvlJc w:val="left"/>
      <w:pPr>
        <w:ind w:left="2280" w:hanging="360"/>
      </w:pPr>
      <w:rPr>
        <w:rFonts w:ascii="Symbol" w:hAnsi="Symbol" w:hint="default"/>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8">
    <w:nsid w:val="39094C69"/>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4591151"/>
    <w:multiLevelType w:val="hybridMultilevel"/>
    <w:tmpl w:val="F7FE502A"/>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0">
    <w:nsid w:val="56F82BE7"/>
    <w:multiLevelType w:val="multilevel"/>
    <w:tmpl w:val="1050190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693D0C67"/>
    <w:multiLevelType w:val="hybridMultilevel"/>
    <w:tmpl w:val="FF949D0E"/>
    <w:lvl w:ilvl="0" w:tplc="280A000F">
      <w:start w:val="1"/>
      <w:numFmt w:val="decimal"/>
      <w:lvlText w:val="%1."/>
      <w:lvlJc w:val="left"/>
      <w:pPr>
        <w:ind w:left="1080" w:hanging="360"/>
      </w:pPr>
    </w:lvl>
    <w:lvl w:ilvl="1" w:tplc="280A0019">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2">
    <w:nsid w:val="6E99387E"/>
    <w:multiLevelType w:val="multilevel"/>
    <w:tmpl w:val="FC66792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4"/>
  </w:num>
  <w:num w:numId="4">
    <w:abstractNumId w:val="7"/>
  </w:num>
  <w:num w:numId="5">
    <w:abstractNumId w:val="11"/>
  </w:num>
  <w:num w:numId="6">
    <w:abstractNumId w:val="8"/>
  </w:num>
  <w:num w:numId="7">
    <w:abstractNumId w:val="1"/>
  </w:num>
  <w:num w:numId="8">
    <w:abstractNumId w:val="3"/>
  </w:num>
  <w:num w:numId="9">
    <w:abstractNumId w:val="5"/>
  </w:num>
  <w:num w:numId="10">
    <w:abstractNumId w:val="10"/>
  </w:num>
  <w:num w:numId="11">
    <w:abstractNumId w:val="6"/>
  </w:num>
  <w:num w:numId="12">
    <w:abstractNumId w:val="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1DC8"/>
    <w:rsid w:val="00052A04"/>
    <w:rsid w:val="0011564A"/>
    <w:rsid w:val="00124B08"/>
    <w:rsid w:val="0017397D"/>
    <w:rsid w:val="00177D15"/>
    <w:rsid w:val="001C2331"/>
    <w:rsid w:val="001C4701"/>
    <w:rsid w:val="002347C3"/>
    <w:rsid w:val="00240FFE"/>
    <w:rsid w:val="002463BD"/>
    <w:rsid w:val="002B20C5"/>
    <w:rsid w:val="002B3EE3"/>
    <w:rsid w:val="002F0E7D"/>
    <w:rsid w:val="00350C6C"/>
    <w:rsid w:val="003511FC"/>
    <w:rsid w:val="003640DA"/>
    <w:rsid w:val="003B02E7"/>
    <w:rsid w:val="004475CA"/>
    <w:rsid w:val="004944C4"/>
    <w:rsid w:val="004D2C02"/>
    <w:rsid w:val="004F1D83"/>
    <w:rsid w:val="004F4D26"/>
    <w:rsid w:val="005215B1"/>
    <w:rsid w:val="005920A4"/>
    <w:rsid w:val="005A2299"/>
    <w:rsid w:val="005D3639"/>
    <w:rsid w:val="005D44E9"/>
    <w:rsid w:val="006312D2"/>
    <w:rsid w:val="00640CC9"/>
    <w:rsid w:val="006C3968"/>
    <w:rsid w:val="00712056"/>
    <w:rsid w:val="00730E93"/>
    <w:rsid w:val="00746C16"/>
    <w:rsid w:val="00765DA7"/>
    <w:rsid w:val="0077248C"/>
    <w:rsid w:val="00787C58"/>
    <w:rsid w:val="00790DF4"/>
    <w:rsid w:val="007B050D"/>
    <w:rsid w:val="007D3035"/>
    <w:rsid w:val="00821BE6"/>
    <w:rsid w:val="00837681"/>
    <w:rsid w:val="00855502"/>
    <w:rsid w:val="008B73B8"/>
    <w:rsid w:val="008C1E49"/>
    <w:rsid w:val="008C6DFF"/>
    <w:rsid w:val="008F1319"/>
    <w:rsid w:val="00911DC8"/>
    <w:rsid w:val="009A11AE"/>
    <w:rsid w:val="009D3217"/>
    <w:rsid w:val="00A20E30"/>
    <w:rsid w:val="00A669AA"/>
    <w:rsid w:val="00A9774E"/>
    <w:rsid w:val="00B143C9"/>
    <w:rsid w:val="00B26ACC"/>
    <w:rsid w:val="00B454CD"/>
    <w:rsid w:val="00B9384E"/>
    <w:rsid w:val="00C25129"/>
    <w:rsid w:val="00C62E61"/>
    <w:rsid w:val="00CC3A80"/>
    <w:rsid w:val="00D02DDD"/>
    <w:rsid w:val="00D34F88"/>
    <w:rsid w:val="00DA71CD"/>
    <w:rsid w:val="00E676CA"/>
    <w:rsid w:val="00EB34F3"/>
    <w:rsid w:val="00EF0578"/>
    <w:rsid w:val="00F47836"/>
    <w:rsid w:val="00F70BA8"/>
    <w:rsid w:val="00F95989"/>
    <w:rsid w:val="00FA40DB"/>
    <w:rsid w:val="00FC29B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11DC8"/>
    <w:pPr>
      <w:spacing w:after="0"/>
    </w:pPr>
    <w:rPr>
      <w:rFonts w:ascii="Arial" w:eastAsia="Arial" w:hAnsi="Arial" w:cs="Arial"/>
      <w:color w:val="000000"/>
      <w:szCs w:val="20"/>
      <w:lang w:eastAsia="es-PE"/>
    </w:rPr>
  </w:style>
  <w:style w:type="paragraph" w:styleId="Ttulo1">
    <w:name w:val="heading 1"/>
    <w:basedOn w:val="Normal"/>
    <w:next w:val="Normal"/>
    <w:link w:val="Ttulo1Car"/>
    <w:uiPriority w:val="9"/>
    <w:qFormat/>
    <w:rsid w:val="004944C4"/>
    <w:pPr>
      <w:keepNext/>
      <w:keepLines/>
      <w:spacing w:before="200" w:line="480" w:lineRule="auto"/>
      <w:contextualSpacing/>
      <w:jc w:val="center"/>
      <w:outlineLvl w:val="0"/>
    </w:pPr>
    <w:rPr>
      <w:rFonts w:asciiTheme="majorHAnsi" w:eastAsia="Trebuchet MS" w:hAnsiTheme="majorHAnsi" w:cs="Trebuchet MS"/>
      <w:b/>
      <w:color w:val="1F497D" w:themeColor="text2"/>
      <w:sz w:val="28"/>
    </w:rPr>
  </w:style>
  <w:style w:type="paragraph" w:styleId="Ttulo2">
    <w:name w:val="heading 2"/>
    <w:basedOn w:val="Normal"/>
    <w:next w:val="Normal"/>
    <w:link w:val="Ttulo2Car"/>
    <w:uiPriority w:val="9"/>
    <w:qFormat/>
    <w:rsid w:val="004944C4"/>
    <w:pPr>
      <w:keepNext/>
      <w:keepLines/>
      <w:spacing w:before="200" w:line="480" w:lineRule="auto"/>
      <w:contextualSpacing/>
      <w:outlineLvl w:val="1"/>
    </w:pPr>
    <w:rPr>
      <w:rFonts w:asciiTheme="majorHAnsi" w:eastAsia="Trebuchet MS" w:hAnsiTheme="majorHAnsi" w:cs="Trebuchet MS"/>
      <w:b/>
      <w:color w:val="4F81BD" w:themeColor="accent1"/>
      <w:sz w:val="26"/>
    </w:rPr>
  </w:style>
  <w:style w:type="paragraph" w:styleId="Ttulo3">
    <w:name w:val="heading 3"/>
    <w:basedOn w:val="Normal"/>
    <w:next w:val="Normal"/>
    <w:link w:val="Ttulo3Car"/>
    <w:uiPriority w:val="9"/>
    <w:unhideWhenUsed/>
    <w:qFormat/>
    <w:rsid w:val="001C4701"/>
    <w:pPr>
      <w:keepNext/>
      <w:keepLines/>
      <w:spacing w:before="200" w:line="480" w:lineRule="auto"/>
      <w:outlineLvl w:val="2"/>
    </w:pPr>
    <w:rPr>
      <w:rFonts w:asciiTheme="majorHAnsi" w:eastAsiaTheme="majorEastAsia" w:hAnsiTheme="majorHAnsi" w:cstheme="majorBidi"/>
      <w:b/>
      <w:bCs/>
      <w:color w:val="4F81BD" w:themeColor="accent1"/>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944C4"/>
    <w:rPr>
      <w:rFonts w:asciiTheme="majorHAnsi" w:eastAsia="Trebuchet MS" w:hAnsiTheme="majorHAnsi" w:cs="Trebuchet MS"/>
      <w:b/>
      <w:color w:val="1F497D" w:themeColor="text2"/>
      <w:sz w:val="28"/>
      <w:szCs w:val="20"/>
      <w:lang w:eastAsia="es-PE"/>
    </w:rPr>
  </w:style>
  <w:style w:type="character" w:customStyle="1" w:styleId="Ttulo2Car">
    <w:name w:val="Título 2 Car"/>
    <w:basedOn w:val="Fuentedeprrafopredeter"/>
    <w:link w:val="Ttulo2"/>
    <w:uiPriority w:val="9"/>
    <w:rsid w:val="004944C4"/>
    <w:rPr>
      <w:rFonts w:asciiTheme="majorHAnsi" w:eastAsia="Trebuchet MS" w:hAnsiTheme="majorHAnsi" w:cs="Trebuchet MS"/>
      <w:b/>
      <w:color w:val="4F81BD" w:themeColor="accent1"/>
      <w:sz w:val="26"/>
      <w:szCs w:val="20"/>
      <w:lang w:eastAsia="es-PE"/>
    </w:rPr>
  </w:style>
  <w:style w:type="paragraph" w:styleId="Prrafodelista">
    <w:name w:val="List Paragraph"/>
    <w:basedOn w:val="Normal"/>
    <w:uiPriority w:val="34"/>
    <w:qFormat/>
    <w:rsid w:val="00911DC8"/>
    <w:pPr>
      <w:ind w:left="720"/>
      <w:contextualSpacing/>
    </w:pPr>
  </w:style>
  <w:style w:type="paragraph" w:styleId="TtulodeTDC">
    <w:name w:val="TOC Heading"/>
    <w:basedOn w:val="Ttulo1"/>
    <w:next w:val="Normal"/>
    <w:uiPriority w:val="39"/>
    <w:unhideWhenUsed/>
    <w:qFormat/>
    <w:rsid w:val="00911DC8"/>
    <w:pPr>
      <w:spacing w:before="480"/>
      <w:contextualSpacing w:val="0"/>
      <w:outlineLvl w:val="9"/>
    </w:pPr>
    <w:rPr>
      <w:rFonts w:eastAsiaTheme="majorEastAsia" w:cstheme="majorBidi"/>
      <w:b w:val="0"/>
      <w:bCs/>
      <w:color w:val="365F91" w:themeColor="accent1" w:themeShade="BF"/>
      <w:szCs w:val="28"/>
    </w:rPr>
  </w:style>
  <w:style w:type="paragraph" w:styleId="TDC1">
    <w:name w:val="toc 1"/>
    <w:basedOn w:val="Normal"/>
    <w:next w:val="Normal"/>
    <w:autoRedefine/>
    <w:uiPriority w:val="39"/>
    <w:unhideWhenUsed/>
    <w:rsid w:val="00911DC8"/>
    <w:pPr>
      <w:spacing w:after="100"/>
    </w:pPr>
  </w:style>
  <w:style w:type="paragraph" w:styleId="TDC2">
    <w:name w:val="toc 2"/>
    <w:basedOn w:val="Normal"/>
    <w:next w:val="Normal"/>
    <w:autoRedefine/>
    <w:uiPriority w:val="39"/>
    <w:unhideWhenUsed/>
    <w:rsid w:val="00911DC8"/>
    <w:pPr>
      <w:spacing w:after="100"/>
      <w:ind w:left="220"/>
    </w:pPr>
  </w:style>
  <w:style w:type="character" w:styleId="Hipervnculo">
    <w:name w:val="Hyperlink"/>
    <w:basedOn w:val="Fuentedeprrafopredeter"/>
    <w:uiPriority w:val="99"/>
    <w:unhideWhenUsed/>
    <w:rsid w:val="00911DC8"/>
    <w:rPr>
      <w:color w:val="0000FF" w:themeColor="hyperlink"/>
      <w:u w:val="single"/>
    </w:rPr>
  </w:style>
  <w:style w:type="paragraph" w:styleId="Encabezado">
    <w:name w:val="header"/>
    <w:basedOn w:val="Normal"/>
    <w:link w:val="EncabezadoCar"/>
    <w:uiPriority w:val="99"/>
    <w:unhideWhenUsed/>
    <w:rsid w:val="00911DC8"/>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911DC8"/>
    <w:rPr>
      <w:rFonts w:ascii="Arial" w:eastAsia="Arial" w:hAnsi="Arial" w:cs="Arial"/>
      <w:color w:val="000000"/>
      <w:szCs w:val="20"/>
      <w:lang w:eastAsia="es-PE"/>
    </w:rPr>
  </w:style>
  <w:style w:type="paragraph" w:styleId="Piedepgina">
    <w:name w:val="footer"/>
    <w:basedOn w:val="Normal"/>
    <w:link w:val="PiedepginaCar"/>
    <w:uiPriority w:val="99"/>
    <w:unhideWhenUsed/>
    <w:rsid w:val="00911DC8"/>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911DC8"/>
    <w:rPr>
      <w:rFonts w:ascii="Arial" w:eastAsia="Arial" w:hAnsi="Arial" w:cs="Arial"/>
      <w:color w:val="000000"/>
      <w:szCs w:val="20"/>
      <w:lang w:eastAsia="es-PE"/>
    </w:rPr>
  </w:style>
  <w:style w:type="paragraph" w:styleId="Textodeglobo">
    <w:name w:val="Balloon Text"/>
    <w:basedOn w:val="Normal"/>
    <w:link w:val="TextodegloboCar"/>
    <w:uiPriority w:val="99"/>
    <w:semiHidden/>
    <w:unhideWhenUsed/>
    <w:rsid w:val="00911DC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11DC8"/>
    <w:rPr>
      <w:rFonts w:ascii="Tahoma" w:eastAsia="Arial" w:hAnsi="Tahoma" w:cs="Tahoma"/>
      <w:color w:val="000000"/>
      <w:sz w:val="16"/>
      <w:szCs w:val="16"/>
      <w:lang w:eastAsia="es-PE"/>
    </w:rPr>
  </w:style>
  <w:style w:type="character" w:customStyle="1" w:styleId="Ttulo3Car">
    <w:name w:val="Título 3 Car"/>
    <w:basedOn w:val="Fuentedeprrafopredeter"/>
    <w:link w:val="Ttulo3"/>
    <w:uiPriority w:val="9"/>
    <w:rsid w:val="001C4701"/>
    <w:rPr>
      <w:rFonts w:asciiTheme="majorHAnsi" w:eastAsiaTheme="majorEastAsia" w:hAnsiTheme="majorHAnsi" w:cstheme="majorBidi"/>
      <w:b/>
      <w:bCs/>
      <w:color w:val="4F81BD" w:themeColor="accent1"/>
      <w:sz w:val="26"/>
      <w:szCs w:val="20"/>
      <w:lang w:eastAsia="es-PE"/>
    </w:rPr>
  </w:style>
  <w:style w:type="paragraph" w:styleId="TDC3">
    <w:name w:val="toc 3"/>
    <w:basedOn w:val="Normal"/>
    <w:next w:val="Normal"/>
    <w:autoRedefine/>
    <w:uiPriority w:val="39"/>
    <w:unhideWhenUsed/>
    <w:rsid w:val="009D3217"/>
    <w:pPr>
      <w:spacing w:after="100"/>
      <w:ind w:left="440"/>
    </w:pPr>
  </w:style>
  <w:style w:type="character" w:customStyle="1" w:styleId="apple-converted-space">
    <w:name w:val="apple-converted-space"/>
    <w:basedOn w:val="Fuentedeprrafopredeter"/>
    <w:rsid w:val="009D3217"/>
  </w:style>
  <w:style w:type="paragraph" w:styleId="Sinespaciado">
    <w:name w:val="No Spacing"/>
    <w:uiPriority w:val="1"/>
    <w:qFormat/>
    <w:rsid w:val="004F1D83"/>
    <w:pPr>
      <w:spacing w:after="0" w:line="240" w:lineRule="auto"/>
    </w:pPr>
    <w:rPr>
      <w:rFonts w:ascii="Arial" w:eastAsia="Arial" w:hAnsi="Arial" w:cs="Arial"/>
      <w:color w:val="000000"/>
      <w:szCs w:val="20"/>
      <w:lang w:eastAsia="es-P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11DC8"/>
    <w:pPr>
      <w:spacing w:after="0"/>
    </w:pPr>
    <w:rPr>
      <w:rFonts w:ascii="Arial" w:eastAsia="Arial" w:hAnsi="Arial" w:cs="Arial"/>
      <w:color w:val="000000"/>
      <w:szCs w:val="20"/>
      <w:lang w:eastAsia="es-PE"/>
    </w:rPr>
  </w:style>
  <w:style w:type="paragraph" w:styleId="Ttulo1">
    <w:name w:val="heading 1"/>
    <w:basedOn w:val="Normal"/>
    <w:next w:val="Normal"/>
    <w:link w:val="Ttulo1Car"/>
    <w:uiPriority w:val="9"/>
    <w:qFormat/>
    <w:rsid w:val="004944C4"/>
    <w:pPr>
      <w:keepNext/>
      <w:keepLines/>
      <w:spacing w:before="200" w:line="480" w:lineRule="auto"/>
      <w:contextualSpacing/>
      <w:jc w:val="center"/>
      <w:outlineLvl w:val="0"/>
    </w:pPr>
    <w:rPr>
      <w:rFonts w:asciiTheme="majorHAnsi" w:eastAsia="Trebuchet MS" w:hAnsiTheme="majorHAnsi" w:cs="Trebuchet MS"/>
      <w:b/>
      <w:color w:val="1F497D" w:themeColor="text2"/>
      <w:sz w:val="28"/>
    </w:rPr>
  </w:style>
  <w:style w:type="paragraph" w:styleId="Ttulo2">
    <w:name w:val="heading 2"/>
    <w:basedOn w:val="Normal"/>
    <w:next w:val="Normal"/>
    <w:link w:val="Ttulo2Car"/>
    <w:uiPriority w:val="9"/>
    <w:qFormat/>
    <w:rsid w:val="004944C4"/>
    <w:pPr>
      <w:keepNext/>
      <w:keepLines/>
      <w:spacing w:before="200" w:line="480" w:lineRule="auto"/>
      <w:contextualSpacing/>
      <w:outlineLvl w:val="1"/>
    </w:pPr>
    <w:rPr>
      <w:rFonts w:asciiTheme="majorHAnsi" w:eastAsia="Trebuchet MS" w:hAnsiTheme="majorHAnsi" w:cs="Trebuchet MS"/>
      <w:b/>
      <w:color w:val="4F81BD" w:themeColor="accent1"/>
      <w:sz w:val="26"/>
    </w:rPr>
  </w:style>
  <w:style w:type="paragraph" w:styleId="Ttulo3">
    <w:name w:val="heading 3"/>
    <w:basedOn w:val="Normal"/>
    <w:next w:val="Normal"/>
    <w:link w:val="Ttulo3Car"/>
    <w:uiPriority w:val="9"/>
    <w:unhideWhenUsed/>
    <w:qFormat/>
    <w:rsid w:val="001C4701"/>
    <w:pPr>
      <w:keepNext/>
      <w:keepLines/>
      <w:spacing w:before="200" w:line="480" w:lineRule="auto"/>
      <w:outlineLvl w:val="2"/>
    </w:pPr>
    <w:rPr>
      <w:rFonts w:asciiTheme="majorHAnsi" w:eastAsiaTheme="majorEastAsia" w:hAnsiTheme="majorHAnsi" w:cstheme="majorBidi"/>
      <w:b/>
      <w:bCs/>
      <w:color w:val="4F81BD" w:themeColor="accent1"/>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944C4"/>
    <w:rPr>
      <w:rFonts w:asciiTheme="majorHAnsi" w:eastAsia="Trebuchet MS" w:hAnsiTheme="majorHAnsi" w:cs="Trebuchet MS"/>
      <w:b/>
      <w:color w:val="1F497D" w:themeColor="text2"/>
      <w:sz w:val="28"/>
      <w:szCs w:val="20"/>
      <w:lang w:eastAsia="es-PE"/>
    </w:rPr>
  </w:style>
  <w:style w:type="character" w:customStyle="1" w:styleId="Ttulo2Car">
    <w:name w:val="Título 2 Car"/>
    <w:basedOn w:val="Fuentedeprrafopredeter"/>
    <w:link w:val="Ttulo2"/>
    <w:uiPriority w:val="9"/>
    <w:rsid w:val="004944C4"/>
    <w:rPr>
      <w:rFonts w:asciiTheme="majorHAnsi" w:eastAsia="Trebuchet MS" w:hAnsiTheme="majorHAnsi" w:cs="Trebuchet MS"/>
      <w:b/>
      <w:color w:val="4F81BD" w:themeColor="accent1"/>
      <w:sz w:val="26"/>
      <w:szCs w:val="20"/>
      <w:lang w:eastAsia="es-PE"/>
    </w:rPr>
  </w:style>
  <w:style w:type="paragraph" w:styleId="Prrafodelista">
    <w:name w:val="List Paragraph"/>
    <w:basedOn w:val="Normal"/>
    <w:uiPriority w:val="34"/>
    <w:qFormat/>
    <w:rsid w:val="00911DC8"/>
    <w:pPr>
      <w:ind w:left="720"/>
      <w:contextualSpacing/>
    </w:pPr>
  </w:style>
  <w:style w:type="paragraph" w:styleId="TtulodeTDC">
    <w:name w:val="TOC Heading"/>
    <w:basedOn w:val="Ttulo1"/>
    <w:next w:val="Normal"/>
    <w:uiPriority w:val="39"/>
    <w:unhideWhenUsed/>
    <w:qFormat/>
    <w:rsid w:val="00911DC8"/>
    <w:pPr>
      <w:spacing w:before="480"/>
      <w:contextualSpacing w:val="0"/>
      <w:outlineLvl w:val="9"/>
    </w:pPr>
    <w:rPr>
      <w:rFonts w:eastAsiaTheme="majorEastAsia" w:cstheme="majorBidi"/>
      <w:b w:val="0"/>
      <w:bCs/>
      <w:color w:val="365F91" w:themeColor="accent1" w:themeShade="BF"/>
      <w:szCs w:val="28"/>
    </w:rPr>
  </w:style>
  <w:style w:type="paragraph" w:styleId="TDC1">
    <w:name w:val="toc 1"/>
    <w:basedOn w:val="Normal"/>
    <w:next w:val="Normal"/>
    <w:autoRedefine/>
    <w:uiPriority w:val="39"/>
    <w:unhideWhenUsed/>
    <w:rsid w:val="00911DC8"/>
    <w:pPr>
      <w:spacing w:after="100"/>
    </w:pPr>
  </w:style>
  <w:style w:type="paragraph" w:styleId="TDC2">
    <w:name w:val="toc 2"/>
    <w:basedOn w:val="Normal"/>
    <w:next w:val="Normal"/>
    <w:autoRedefine/>
    <w:uiPriority w:val="39"/>
    <w:unhideWhenUsed/>
    <w:rsid w:val="00911DC8"/>
    <w:pPr>
      <w:spacing w:after="100"/>
      <w:ind w:left="220"/>
    </w:pPr>
  </w:style>
  <w:style w:type="character" w:styleId="Hipervnculo">
    <w:name w:val="Hyperlink"/>
    <w:basedOn w:val="Fuentedeprrafopredeter"/>
    <w:uiPriority w:val="99"/>
    <w:unhideWhenUsed/>
    <w:rsid w:val="00911DC8"/>
    <w:rPr>
      <w:color w:val="0000FF" w:themeColor="hyperlink"/>
      <w:u w:val="single"/>
    </w:rPr>
  </w:style>
  <w:style w:type="paragraph" w:styleId="Encabezado">
    <w:name w:val="header"/>
    <w:basedOn w:val="Normal"/>
    <w:link w:val="EncabezadoCar"/>
    <w:uiPriority w:val="99"/>
    <w:unhideWhenUsed/>
    <w:rsid w:val="00911DC8"/>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911DC8"/>
    <w:rPr>
      <w:rFonts w:ascii="Arial" w:eastAsia="Arial" w:hAnsi="Arial" w:cs="Arial"/>
      <w:color w:val="000000"/>
      <w:szCs w:val="20"/>
      <w:lang w:eastAsia="es-PE"/>
    </w:rPr>
  </w:style>
  <w:style w:type="paragraph" w:styleId="Piedepgina">
    <w:name w:val="footer"/>
    <w:basedOn w:val="Normal"/>
    <w:link w:val="PiedepginaCar"/>
    <w:uiPriority w:val="99"/>
    <w:unhideWhenUsed/>
    <w:rsid w:val="00911DC8"/>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911DC8"/>
    <w:rPr>
      <w:rFonts w:ascii="Arial" w:eastAsia="Arial" w:hAnsi="Arial" w:cs="Arial"/>
      <w:color w:val="000000"/>
      <w:szCs w:val="20"/>
      <w:lang w:eastAsia="es-PE"/>
    </w:rPr>
  </w:style>
  <w:style w:type="paragraph" w:styleId="Textodeglobo">
    <w:name w:val="Balloon Text"/>
    <w:basedOn w:val="Normal"/>
    <w:link w:val="TextodegloboCar"/>
    <w:uiPriority w:val="99"/>
    <w:semiHidden/>
    <w:unhideWhenUsed/>
    <w:rsid w:val="00911DC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11DC8"/>
    <w:rPr>
      <w:rFonts w:ascii="Tahoma" w:eastAsia="Arial" w:hAnsi="Tahoma" w:cs="Tahoma"/>
      <w:color w:val="000000"/>
      <w:sz w:val="16"/>
      <w:szCs w:val="16"/>
      <w:lang w:eastAsia="es-PE"/>
    </w:rPr>
  </w:style>
  <w:style w:type="character" w:customStyle="1" w:styleId="Ttulo3Car">
    <w:name w:val="Título 3 Car"/>
    <w:basedOn w:val="Fuentedeprrafopredeter"/>
    <w:link w:val="Ttulo3"/>
    <w:uiPriority w:val="9"/>
    <w:rsid w:val="001C4701"/>
    <w:rPr>
      <w:rFonts w:asciiTheme="majorHAnsi" w:eastAsiaTheme="majorEastAsia" w:hAnsiTheme="majorHAnsi" w:cstheme="majorBidi"/>
      <w:b/>
      <w:bCs/>
      <w:color w:val="4F81BD" w:themeColor="accent1"/>
      <w:sz w:val="26"/>
      <w:szCs w:val="20"/>
      <w:lang w:eastAsia="es-PE"/>
    </w:rPr>
  </w:style>
  <w:style w:type="paragraph" w:styleId="TDC3">
    <w:name w:val="toc 3"/>
    <w:basedOn w:val="Normal"/>
    <w:next w:val="Normal"/>
    <w:autoRedefine/>
    <w:uiPriority w:val="39"/>
    <w:unhideWhenUsed/>
    <w:rsid w:val="009D3217"/>
    <w:pPr>
      <w:spacing w:after="100"/>
      <w:ind w:left="440"/>
    </w:pPr>
  </w:style>
  <w:style w:type="character" w:customStyle="1" w:styleId="apple-converted-space">
    <w:name w:val="apple-converted-space"/>
    <w:basedOn w:val="Fuentedeprrafopredeter"/>
    <w:rsid w:val="009D3217"/>
  </w:style>
  <w:style w:type="paragraph" w:styleId="Sinespaciado">
    <w:name w:val="No Spacing"/>
    <w:uiPriority w:val="1"/>
    <w:qFormat/>
    <w:rsid w:val="004F1D83"/>
    <w:pPr>
      <w:spacing w:after="0" w:line="240" w:lineRule="auto"/>
    </w:pPr>
    <w:rPr>
      <w:rFonts w:ascii="Arial" w:eastAsia="Arial" w:hAnsi="Arial" w:cs="Arial"/>
      <w:color w:val="000000"/>
      <w:szCs w:val="20"/>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4559001">
      <w:bodyDiv w:val="1"/>
      <w:marLeft w:val="0"/>
      <w:marRight w:val="0"/>
      <w:marTop w:val="0"/>
      <w:marBottom w:val="0"/>
      <w:divBdr>
        <w:top w:val="none" w:sz="0" w:space="0" w:color="auto"/>
        <w:left w:val="none" w:sz="0" w:space="0" w:color="auto"/>
        <w:bottom w:val="none" w:sz="0" w:space="0" w:color="auto"/>
        <w:right w:val="none" w:sz="0" w:space="0" w:color="auto"/>
      </w:divBdr>
    </w:div>
    <w:div w:id="340282351">
      <w:bodyDiv w:val="1"/>
      <w:marLeft w:val="0"/>
      <w:marRight w:val="0"/>
      <w:marTop w:val="0"/>
      <w:marBottom w:val="0"/>
      <w:divBdr>
        <w:top w:val="none" w:sz="0" w:space="0" w:color="auto"/>
        <w:left w:val="none" w:sz="0" w:space="0" w:color="auto"/>
        <w:bottom w:val="none" w:sz="0" w:space="0" w:color="auto"/>
        <w:right w:val="none" w:sz="0" w:space="0" w:color="auto"/>
      </w:divBdr>
    </w:div>
    <w:div w:id="1529224111">
      <w:bodyDiv w:val="1"/>
      <w:marLeft w:val="0"/>
      <w:marRight w:val="0"/>
      <w:marTop w:val="0"/>
      <w:marBottom w:val="0"/>
      <w:divBdr>
        <w:top w:val="none" w:sz="0" w:space="0" w:color="auto"/>
        <w:left w:val="none" w:sz="0" w:space="0" w:color="auto"/>
        <w:bottom w:val="none" w:sz="0" w:space="0" w:color="auto"/>
        <w:right w:val="none" w:sz="0" w:space="0" w:color="auto"/>
      </w:divBdr>
    </w:div>
    <w:div w:id="1720936553">
      <w:bodyDiv w:val="1"/>
      <w:marLeft w:val="0"/>
      <w:marRight w:val="0"/>
      <w:marTop w:val="0"/>
      <w:marBottom w:val="0"/>
      <w:divBdr>
        <w:top w:val="none" w:sz="0" w:space="0" w:color="auto"/>
        <w:left w:val="none" w:sz="0" w:space="0" w:color="auto"/>
        <w:bottom w:val="none" w:sz="0" w:space="0" w:color="auto"/>
        <w:right w:val="none" w:sz="0" w:space="0" w:color="auto"/>
      </w:divBdr>
    </w:div>
    <w:div w:id="1916741647">
      <w:bodyDiv w:val="1"/>
      <w:marLeft w:val="0"/>
      <w:marRight w:val="0"/>
      <w:marTop w:val="0"/>
      <w:marBottom w:val="0"/>
      <w:divBdr>
        <w:top w:val="none" w:sz="0" w:space="0" w:color="auto"/>
        <w:left w:val="none" w:sz="0" w:space="0" w:color="auto"/>
        <w:bottom w:val="none" w:sz="0" w:space="0" w:color="auto"/>
        <w:right w:val="none" w:sz="0" w:space="0" w:color="auto"/>
      </w:divBdr>
    </w:div>
    <w:div w:id="2037534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github.com/Gsaico/NcapasSignalDB"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emf"/><Relationship Id="rId22"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AEDE6-F33E-44FA-95FB-B0335C785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13</Pages>
  <Words>889</Words>
  <Characters>4890</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GP</Company>
  <LinksUpToDate>false</LinksUpToDate>
  <CharactersWithSpaces>5768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PERCY</dc:creator>
  <cp:lastModifiedBy>YONI</cp:lastModifiedBy>
  <cp:revision>14</cp:revision>
  <dcterms:created xsi:type="dcterms:W3CDTF">2015-03-20T14:13:00Z</dcterms:created>
  <dcterms:modified xsi:type="dcterms:W3CDTF">2015-04-24T20:03:00Z</dcterms:modified>
</cp:coreProperties>
</file>