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CA8" w:rsidRDefault="008E1CA8" w:rsidP="004E0A7B">
      <w:pPr>
        <w:rPr>
          <w:noProof/>
        </w:rPr>
      </w:pPr>
      <w:r>
        <w:rPr>
          <w:noProof/>
        </w:rPr>
        <w:t>Os métodos abaixo devem estar no frmCarro()</w:t>
      </w:r>
      <w:bookmarkStart w:id="0" w:name="_GoBack"/>
      <w:bookmarkEnd w:id="0"/>
    </w:p>
    <w:p w:rsidR="004E0A7B" w:rsidRDefault="004E0A7B" w:rsidP="004E0A7B">
      <w:pPr>
        <w:rPr>
          <w:noProof/>
        </w:rPr>
      </w:pPr>
      <w:r>
        <w:rPr>
          <w:noProof/>
        </w:rPr>
        <w:t>Método montarTabela()</w:t>
      </w:r>
    </w:p>
    <w:p w:rsidR="004E0A7B" w:rsidRDefault="004E0A7B" w:rsidP="004E0A7B">
      <w:r>
        <w:rPr>
          <w:noProof/>
        </w:rPr>
        <w:drawing>
          <wp:inline distT="0" distB="0" distL="0" distR="0" wp14:anchorId="1CB3C70F" wp14:editId="390863D0">
            <wp:extent cx="5400040" cy="36550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7B" w:rsidRDefault="004E0A7B" w:rsidP="004E0A7B"/>
    <w:p w:rsidR="004E0A7B" w:rsidRDefault="004E0A7B" w:rsidP="004E0A7B">
      <w:proofErr w:type="spellStart"/>
      <w:proofErr w:type="gramStart"/>
      <w:r>
        <w:t>limparTabela</w:t>
      </w:r>
      <w:proofErr w:type="spellEnd"/>
      <w:r>
        <w:t>(</w:t>
      </w:r>
      <w:proofErr w:type="gramEnd"/>
      <w:r>
        <w:t>)</w:t>
      </w:r>
    </w:p>
    <w:p w:rsidR="004E0A7B" w:rsidRDefault="004E0A7B" w:rsidP="004E0A7B">
      <w:r>
        <w:rPr>
          <w:noProof/>
        </w:rPr>
        <w:drawing>
          <wp:inline distT="0" distB="0" distL="0" distR="0" wp14:anchorId="4F34DEC2" wp14:editId="20F1FB84">
            <wp:extent cx="5400040" cy="14439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7B" w:rsidRDefault="004E0A7B" w:rsidP="004E0A7B"/>
    <w:p w:rsidR="004E0A7B" w:rsidRPr="004E0A7B" w:rsidRDefault="004E0A7B" w:rsidP="004E0A7B"/>
    <w:sectPr w:rsidR="004E0A7B" w:rsidRPr="004E0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7B"/>
    <w:rsid w:val="004E0A7B"/>
    <w:rsid w:val="008E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9E3D4"/>
  <w15:chartTrackingRefBased/>
  <w15:docId w15:val="{8F8EA7B7-6FD3-474B-850B-2489DA94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Regia Gomes Marcelino</dc:creator>
  <cp:keywords/>
  <dc:description/>
  <cp:lastModifiedBy>Rosana Regia Gomes Marcelino</cp:lastModifiedBy>
  <cp:revision>1</cp:revision>
  <dcterms:created xsi:type="dcterms:W3CDTF">2019-05-13T22:11:00Z</dcterms:created>
  <dcterms:modified xsi:type="dcterms:W3CDTF">2019-05-13T22:47:00Z</dcterms:modified>
</cp:coreProperties>
</file>