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Ere, 34 - Sala 303 - Prado;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Belo Horizonte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30.411-052;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25228204;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licita@dentaluniverso.com.br.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REGIANE BORGES DOS SANTOS.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82 - PEÇAS - EQUIPAMENTO ODONTOLÓGICO (424286)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Peças - equipamento odontológico, material aço inoxidável, tipo gancho labial, aplicação localizador eletrônico de ápice de canal dentário, características adicionais autoclavável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SCHUSTER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SCHUSTER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136 - RESINA COMPOSTA (390513)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microhíbrida, aspecto físico: escupível, qualidade igual ou superior à referência: Z350 – 3M.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 DO BRASIL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Z350XT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R$ 14.799,00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157 - TESOURA INSTRUMENTAL (471755)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instrumental, modelo 1: stevens, tipo ponta: ponta reta, característica ponta: romba, haste: haste reta, comprimento total: cerca de 10 cm, material: aço inoxidável,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R$ 299,50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REGIANE BORGES DOS SANTOS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