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27F2" w14:textId="18C4C4D3" w:rsidR="00C731BC" w:rsidRDefault="004D5D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1: Добрый день, уважаемые члены государственной комиссии. Меня зовут Славин Никита Владимирович, мой научный руководитель Сахонь Елизавета Сергеевна. Тема моего дипломного проекта «Мобильное приложение для выполнения заданий и получения вознаграждения «Квест»</w:t>
      </w:r>
    </w:p>
    <w:p w14:paraId="4FBFA286" w14:textId="130B5151" w:rsidR="004D5DD2" w:rsidRDefault="004D5D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2: </w:t>
      </w:r>
      <w:r w:rsidR="0008191B">
        <w:rPr>
          <w:rFonts w:ascii="Times New Roman" w:hAnsi="Times New Roman" w:cs="Times New Roman"/>
          <w:sz w:val="28"/>
          <w:szCs w:val="28"/>
          <w:lang w:val="ru-RU"/>
        </w:rPr>
        <w:t>Актуальность моей темы связана с большим ростом популярности удалённой работы в наше время.</w:t>
      </w:r>
      <w:r w:rsidR="008D5052" w:rsidRPr="008D5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052">
        <w:rPr>
          <w:rFonts w:ascii="Times New Roman" w:hAnsi="Times New Roman" w:cs="Times New Roman"/>
          <w:sz w:val="28"/>
          <w:szCs w:val="28"/>
          <w:lang w:val="ru-RU"/>
        </w:rPr>
        <w:t>Также многие люди не хотят зависеть от работодателя и работать на самого себя. Работа на самого себя даёт такие плюсы как возможность самостоятельного распределения своего времени и реализации себя в различных сферах.</w:t>
      </w:r>
    </w:p>
    <w:p w14:paraId="343B5C1B" w14:textId="5785B91F" w:rsidR="008D5052" w:rsidRDefault="008D50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3: </w:t>
      </w:r>
      <w:r w:rsidR="006B7F49">
        <w:rPr>
          <w:rFonts w:ascii="Times New Roman" w:hAnsi="Times New Roman" w:cs="Times New Roman"/>
          <w:sz w:val="28"/>
          <w:szCs w:val="28"/>
          <w:lang w:val="ru-RU"/>
        </w:rPr>
        <w:t>Целью моего дипломного проекта является разработка мобильного приложения для выполнения заданий и получения вознаграждения «Квест». Для достижения этой цели необходимо решить следующие задачи:</w:t>
      </w:r>
    </w:p>
    <w:p w14:paraId="401BC4F6" w14:textId="31FEC89B" w:rsidR="006B7F49" w:rsidRDefault="006B7F49" w:rsidP="006B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спроектировать и создать базу данных;</w:t>
      </w:r>
    </w:p>
    <w:p w14:paraId="1662ABE4" w14:textId="3994ABDF" w:rsidR="006B7F49" w:rsidRDefault="006B7F49" w:rsidP="006B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серверную часть;</w:t>
      </w:r>
    </w:p>
    <w:p w14:paraId="1792559E" w14:textId="34B63AD2" w:rsidR="006B7F49" w:rsidRDefault="006B7F49" w:rsidP="006B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клиентскую часть;</w:t>
      </w:r>
    </w:p>
    <w:p w14:paraId="4DFB65A0" w14:textId="2E772184" w:rsidR="006B7F49" w:rsidRDefault="006B7F49" w:rsidP="006B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тестирование мобильного приложения;</w:t>
      </w:r>
    </w:p>
    <w:p w14:paraId="2B4D8791" w14:textId="7EA53C3A" w:rsidR="006B7F49" w:rsidRDefault="006B7F49" w:rsidP="006B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обеспечить защиту данных пользователей.</w:t>
      </w:r>
    </w:p>
    <w:p w14:paraId="0391E097" w14:textId="5CD1ABBC" w:rsidR="006B7F49" w:rsidRPr="006B7F49" w:rsidRDefault="006B7F49" w:rsidP="006B7F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4: </w:t>
      </w:r>
      <w:r w:rsidRPr="006B7F49">
        <w:rPr>
          <w:rFonts w:ascii="Times New Roman" w:hAnsi="Times New Roman" w:cs="Times New Roman"/>
          <w:sz w:val="28"/>
          <w:szCs w:val="28"/>
          <w:lang w:val="ru-RU"/>
        </w:rPr>
        <w:t>На первом этапе осуществлен анализ существующих аналогов. Рассмотренные аналоги представлены на слайде</w:t>
      </w:r>
      <w:r w:rsidRPr="006B7F4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</w:p>
    <w:p w14:paraId="0E61B7A2" w14:textId="6CF34220" w:rsidR="006B7F49" w:rsidRDefault="006B7F49" w:rsidP="006B7F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7F49">
        <w:rPr>
          <w:rFonts w:ascii="Times New Roman" w:hAnsi="Times New Roman" w:cs="Times New Roman"/>
          <w:sz w:val="28"/>
          <w:szCs w:val="28"/>
          <w:lang w:val="ru-RU"/>
        </w:rPr>
        <w:t>На основании анализа можно сделать вывод, что большинство ресурсов имеют много общего в своих функциональных возможностях. В первую очередь это касается базовых функций: регистрация, создание заказов, взятие заказов в работу.</w:t>
      </w:r>
    </w:p>
    <w:p w14:paraId="3FE2BC61" w14:textId="77777777" w:rsidR="006B7F49" w:rsidRPr="006B7F49" w:rsidRDefault="006B7F49" w:rsidP="006B7F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5: </w:t>
      </w:r>
      <w:r w:rsidRPr="006B7F49">
        <w:rPr>
          <w:rFonts w:ascii="Times New Roman" w:hAnsi="Times New Roman" w:cs="Times New Roman"/>
          <w:sz w:val="28"/>
          <w:szCs w:val="28"/>
          <w:lang w:val="ru-RU"/>
        </w:rPr>
        <w:t>Для разработки проекта использованы такие технологии:</w:t>
      </w:r>
    </w:p>
    <w:p w14:paraId="7861AC27" w14:textId="77777777" w:rsidR="006B7F49" w:rsidRPr="00BF0632" w:rsidRDefault="006B7F49" w:rsidP="006B7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Framework, .NET, СУБД</w:t>
      </w:r>
      <w:r w:rsidRPr="00BF0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 SQL Server</w:t>
      </w:r>
      <w:r w:rsidRPr="00BF06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648FB" w14:textId="447F1330" w:rsidR="006B7F49" w:rsidRDefault="006B7F49" w:rsidP="006B7F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7F49">
        <w:rPr>
          <w:rFonts w:ascii="Times New Roman" w:hAnsi="Times New Roman" w:cs="Times New Roman"/>
          <w:sz w:val="28"/>
          <w:szCs w:val="28"/>
          <w:lang w:val="ru-RU"/>
        </w:rPr>
        <w:t>Для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серверной части</w:t>
      </w:r>
      <w:r w:rsidRPr="006B7F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язык </w:t>
      </w:r>
      <w:r w:rsidRPr="00C25D72">
        <w:rPr>
          <w:rFonts w:ascii="Times New Roman" w:hAnsi="Times New Roman" w:cs="Times New Roman"/>
          <w:sz w:val="28"/>
          <w:szCs w:val="28"/>
        </w:rPr>
        <w:t>C</w:t>
      </w:r>
      <w:r w:rsidRPr="006B7F49">
        <w:rPr>
          <w:rFonts w:ascii="Times New Roman" w:hAnsi="Times New Roman" w:cs="Times New Roman"/>
          <w:sz w:val="28"/>
          <w:szCs w:val="28"/>
          <w:lang w:val="ru-RU"/>
        </w:rPr>
        <w:t>#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клиентской части</w:t>
      </w:r>
      <w:r w:rsidRPr="006B7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0FF2BA" w14:textId="370F4D5B" w:rsidR="002653E2" w:rsidRDefault="002653E2" w:rsidP="006B7F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6: На данном слайде представлена схема архитектуры приложения. Здесь показано, что клиенты это смартфоны с операционной системой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265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связываются с сервером по протоколу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с облачной базой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изображений.</w:t>
      </w:r>
    </w:p>
    <w:p w14:paraId="6117797E" w14:textId="29A17CB7" w:rsidR="00A54FCD" w:rsidRDefault="00A54FCD" w:rsidP="006B7F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7:</w:t>
      </w:r>
      <w:r w:rsidR="00B255D2">
        <w:rPr>
          <w:rFonts w:ascii="Times New Roman" w:hAnsi="Times New Roman" w:cs="Times New Roman"/>
          <w:sz w:val="28"/>
          <w:szCs w:val="28"/>
          <w:lang w:val="ru-RU"/>
        </w:rPr>
        <w:t xml:space="preserve"> Для приложения была создана база данных, состоящая из 4 таблиц:</w:t>
      </w:r>
    </w:p>
    <w:p w14:paraId="333A480E" w14:textId="7EF3B54C" w:rsidR="00B255D2" w:rsidRDefault="00B255D2" w:rsidP="00B255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B25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информацию обо всех пользователях;</w:t>
      </w:r>
    </w:p>
    <w:p w14:paraId="7C536079" w14:textId="7831FA9D" w:rsidR="00B255D2" w:rsidRDefault="00B255D2" w:rsidP="00B255D2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Images</w:t>
      </w:r>
      <w:r w:rsidRPr="00B25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в себе ссылку и другую информацию об изображении;</w:t>
      </w:r>
    </w:p>
    <w:p w14:paraId="3068478E" w14:textId="2782296F" w:rsidR="00B255D2" w:rsidRDefault="00B255D2" w:rsidP="00B255D2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Quests</w:t>
      </w:r>
      <w:r w:rsidRPr="00B25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информацию о всех созданных квестах;</w:t>
      </w:r>
    </w:p>
    <w:p w14:paraId="477C552D" w14:textId="40B39FDB" w:rsidR="00B255D2" w:rsidRDefault="00B255D2" w:rsidP="00B255D2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таблица </w:t>
      </w:r>
      <w:r>
        <w:rPr>
          <w:rFonts w:ascii="Times New Roman" w:hAnsi="Times New Roman" w:cs="Times New Roman"/>
          <w:sz w:val="28"/>
          <w:szCs w:val="28"/>
        </w:rPr>
        <w:t>Requests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запросы пользователей на выполнение квестов.</w:t>
      </w:r>
    </w:p>
    <w:p w14:paraId="46086A80" w14:textId="0EB6F2D9" w:rsidR="007B2B67" w:rsidRDefault="007B2B67" w:rsidP="007B2B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8: На данном слайде представлена блок-схема алгоритма авторизации в приложение. Для входа в приложение необходимо ввести логин и пароль от своего аккаунта. Если же аккаунта у пользователя ещё нет, то требуется его создать.</w:t>
      </w:r>
    </w:p>
    <w:p w14:paraId="1B8F3771" w14:textId="70B4BB4B" w:rsidR="007B2B67" w:rsidRDefault="007B2B67" w:rsidP="007B2B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9: Далее представлена блок-схема алгоритма создания квеста. Пользователь должен ввести все необходимые данные и если все данные будут введены корректно, то квест будет создан, иначе появится уведомление об ошибке.</w:t>
      </w:r>
    </w:p>
    <w:p w14:paraId="6082275A" w14:textId="0104AB55" w:rsidR="007B2B67" w:rsidRDefault="007B2B67" w:rsidP="007B2B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10: На данном слайде представлена блок-схема алгоритма завершения квеста. Для завершения пользователь должен вызвать контекстное меню и нажать на кнопку «Завершить», а затем подтвердить своё действие. После подтверждения квест будет завершен если у него был исполнитель, иначе появится уведомление об ошибке.</w:t>
      </w:r>
    </w:p>
    <w:p w14:paraId="2B2D829E" w14:textId="06930ECF" w:rsidR="007B2B67" w:rsidRPr="007B2B67" w:rsidRDefault="007B2B67" w:rsidP="007B2B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11: На данном слайде представлена диаграмма вариантов использования, которая показывает, как будет использоваться данное мобильное приложение. У незарегистрированного пользователя есть только возможность регистрации. А у зарегистрированного доступ ко всем функциям приложения.</w:t>
      </w:r>
    </w:p>
    <w:p w14:paraId="58A08C37" w14:textId="144B93FF" w:rsidR="00B255D2" w:rsidRDefault="00B255D2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5D2">
        <w:rPr>
          <w:rFonts w:ascii="Times New Roman" w:hAnsi="Times New Roman" w:cs="Times New Roman"/>
          <w:sz w:val="28"/>
          <w:szCs w:val="28"/>
          <w:lang w:val="ru-RU"/>
        </w:rPr>
        <w:t>СЛАЙД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255D2">
        <w:rPr>
          <w:rFonts w:ascii="Times New Roman" w:hAnsi="Times New Roman" w:cs="Times New Roman"/>
          <w:sz w:val="28"/>
          <w:szCs w:val="28"/>
          <w:lang w:val="ru-RU"/>
        </w:rPr>
        <w:t>: Экономические расчеты показывают, что проект экономически обоснован. Срок окупаемости составляет 1,6 лет</w:t>
      </w:r>
    </w:p>
    <w:p w14:paraId="327957A2" w14:textId="2981522C" w:rsidR="00F95D1E" w:rsidRDefault="00F95D1E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13: Сейчас будет продемонстрирована работа приложения.</w:t>
      </w:r>
    </w:p>
    <w:p w14:paraId="27F80159" w14:textId="77777777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начале идёт демонстрация регистрации нового пользователя. Здесь вводятся требуемые данные и загружается фотография. Затем происходит авторизация после которой мы попадаем в приложение.</w:t>
      </w:r>
    </w:p>
    <w:p w14:paraId="613A2EC9" w14:textId="38F90783" w:rsidR="00DF4566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идёт просмотр списка всех квестов. Для этого мы открываем раздел «Все квесты» в боковом меню. На каждый квест можно нажать и посмотреть подробную информацию о нём.</w:t>
      </w:r>
    </w:p>
    <w:p w14:paraId="44A20767" w14:textId="1D776A36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в этом же разделе можно произвести поиск квеста по названию или описанию. Поиск производится по содержанию введённых символов.</w:t>
      </w:r>
    </w:p>
    <w:p w14:paraId="093269B8" w14:textId="5DBF60C5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идёт просмотр списка принятых квестов, т.е. тех, которые пользователь выполняет в данный момент. И также здесь можно просмотреть квесты, которые уже были выполнены</w:t>
      </w:r>
    </w:p>
    <w:p w14:paraId="0B36BCD1" w14:textId="52410D82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просмотр созданных квестов. Здесь также можно просмотреть квесты, которые уже завершены.</w:t>
      </w:r>
    </w:p>
    <w:p w14:paraId="24B00CF2" w14:textId="1658562C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открывается раздел «Рейтинг пользователей» в котором представлены все пользователи данного приложения со статистикой выполненных квестов. На каждого пользователя можно нажать и открыть его профиль. Список можно отсортировать и также произвести поиск по имени или количеству выполненных квестов.</w:t>
      </w:r>
    </w:p>
    <w:p w14:paraId="70E749CA" w14:textId="55EE81AB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идёт демонстрация создания нового квеста. Для создания нужно заполнить все поля и по желанию добавить картинку.</w:t>
      </w:r>
    </w:p>
    <w:p w14:paraId="39F152FD" w14:textId="4BCD7B59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Уже созданные квесты можно изменить либо удалить</w:t>
      </w:r>
    </w:p>
    <w:p w14:paraId="2501E05F" w14:textId="64A62913" w:rsidR="00AA2444" w:rsidRDefault="00AA2444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Тут представлена отправка запроса на выполнение квеста</w:t>
      </w:r>
      <w:r w:rsidR="00CE030F">
        <w:rPr>
          <w:rFonts w:ascii="Times New Roman" w:hAnsi="Times New Roman" w:cs="Times New Roman"/>
          <w:sz w:val="28"/>
          <w:szCs w:val="28"/>
          <w:lang w:val="ru-RU"/>
        </w:rPr>
        <w:t xml:space="preserve"> одним пользователем, для этого требуется нажать на нужный квест и затем на кнопку «Отправить запрос»</w:t>
      </w:r>
    </w:p>
    <w:p w14:paraId="5582B50A" w14:textId="01F538FC" w:rsidR="00CE030F" w:rsidRDefault="00CE030F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отправки запрос заходим под аккаунтом автора квеста и можем посмотреть всех пользователей которые отправили запрос и выбрать желаемого. После выбора у квеста появится исполнитель и его можно будет завершить нажатием кнопки в контекстном меню.</w:t>
      </w:r>
    </w:p>
    <w:p w14:paraId="3797C283" w14:textId="7D3EE837" w:rsidR="00CE030F" w:rsidRPr="00B255D2" w:rsidRDefault="00CE030F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завершения квеста обновится статистика в профиле пользователя и увеличится количество выполненных квестов.</w:t>
      </w:r>
    </w:p>
    <w:p w14:paraId="26AEF9AF" w14:textId="64687D3F" w:rsidR="00B255D2" w:rsidRPr="00B255D2" w:rsidRDefault="00B255D2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5D2">
        <w:rPr>
          <w:rFonts w:ascii="Times New Roman" w:hAnsi="Times New Roman" w:cs="Times New Roman"/>
          <w:sz w:val="28"/>
          <w:szCs w:val="28"/>
          <w:lang w:val="ru-RU"/>
        </w:rPr>
        <w:t>СЛАЙД 14: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5D2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 результате выполнения дипломного проекта разработано мобильное приложение для выполнения заданий и получения вознаграждения. Данное приложение может использоваться любым человеком, имеющим смартфон с операционной системой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подключение к сети интернет</w:t>
      </w:r>
      <w:r w:rsidRPr="00B255D2">
        <w:rPr>
          <w:rFonts w:ascii="Times New Roman" w:hAnsi="Times New Roman" w:cs="Times New Roman"/>
          <w:sz w:val="28"/>
          <w:szCs w:val="28"/>
          <w:lang w:val="ru-RU"/>
        </w:rPr>
        <w:t>. Поставленные цели и задачи при разработке были достигнуты.</w:t>
      </w:r>
    </w:p>
    <w:p w14:paraId="21AD7B14" w14:textId="77777777" w:rsidR="00B255D2" w:rsidRPr="00B255D2" w:rsidRDefault="00B255D2" w:rsidP="00B25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5D2">
        <w:rPr>
          <w:rFonts w:ascii="Times New Roman" w:hAnsi="Times New Roman" w:cs="Times New Roman"/>
          <w:sz w:val="28"/>
          <w:szCs w:val="28"/>
          <w:lang w:val="ru-RU"/>
        </w:rPr>
        <w:t>СЛАЙД 15: Спасибо за внимание</w:t>
      </w:r>
    </w:p>
    <w:p w14:paraId="5BEC01D8" w14:textId="77777777" w:rsidR="00B255D2" w:rsidRPr="002653E2" w:rsidRDefault="00B255D2" w:rsidP="006B7F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3CAF59" w14:textId="2FFAA5EB" w:rsidR="006B7F49" w:rsidRPr="006B7F49" w:rsidRDefault="006B7F49" w:rsidP="006B7F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048345" w14:textId="55CE6CDC" w:rsidR="006B7F49" w:rsidRPr="006B7F49" w:rsidRDefault="006B7F49" w:rsidP="006B7F4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B7F49" w:rsidRPr="006B7F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478E"/>
    <w:multiLevelType w:val="hybridMultilevel"/>
    <w:tmpl w:val="61E6241E"/>
    <w:lvl w:ilvl="0" w:tplc="3A762B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B1487"/>
    <w:multiLevelType w:val="hybridMultilevel"/>
    <w:tmpl w:val="A7E21B2C"/>
    <w:lvl w:ilvl="0" w:tplc="76F4D93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14"/>
    <w:rsid w:val="0008191B"/>
    <w:rsid w:val="002653E2"/>
    <w:rsid w:val="003B1A26"/>
    <w:rsid w:val="004D5DD2"/>
    <w:rsid w:val="006B7F49"/>
    <w:rsid w:val="007B2B67"/>
    <w:rsid w:val="008D5052"/>
    <w:rsid w:val="00A54FCD"/>
    <w:rsid w:val="00AA2444"/>
    <w:rsid w:val="00B255D2"/>
    <w:rsid w:val="00C731BC"/>
    <w:rsid w:val="00CE030F"/>
    <w:rsid w:val="00DF4566"/>
    <w:rsid w:val="00F04014"/>
    <w:rsid w:val="00F9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17C4"/>
  <w15:chartTrackingRefBased/>
  <w15:docId w15:val="{7D7F9923-73E0-4156-9ED5-059F17B8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Славин</dc:creator>
  <cp:keywords/>
  <dc:description/>
  <cp:lastModifiedBy>Никита Славин</cp:lastModifiedBy>
  <cp:revision>10</cp:revision>
  <dcterms:created xsi:type="dcterms:W3CDTF">2021-06-20T19:03:00Z</dcterms:created>
  <dcterms:modified xsi:type="dcterms:W3CDTF">2021-06-20T20:28:00Z</dcterms:modified>
</cp:coreProperties>
</file>