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乙冊 · 名相辨析與語言牢籠</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全冊通收191篇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《恩不分级》</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《速写》</w:t>
                  </w:r>
                  <w:r>
                    <w:rPr>
                      <w:rFonts w:ascii="汉仪字酷堂荫嘉楷书 W" w:cs="汉仪字酷堂荫嘉楷书 W" w:eastAsia="汉仪字酷堂荫嘉楷书 W" w:hAnsi="汉仪字酷堂荫嘉楷书 W"/>
                      <w:color w:val="8C857B"/>
                      <w:sz w:val="14"/>
                      <w:szCs w:val="14"/>
                    </w:rPr>
                    <w:t xml:space="preserve"> · 第二葉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《三分之一》</w:t>
                  </w:r>
                  <w:r>
                    <w:rPr>
                      <w:rFonts w:ascii="汉仪字酷堂荫嘉楷书 W" w:cs="汉仪字酷堂荫嘉楷书 W" w:eastAsia="汉仪字酷堂荫嘉楷书 W" w:hAnsi="汉仪字酷堂荫嘉楷书 W"/>
                      <w:color w:val="8C857B"/>
                      <w:sz w:val="14"/>
                      <w:szCs w:val="14"/>
                    </w:rPr>
                    <w:t xml:space="preserve"> · 第三葉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《拉磨冠军》</w:t>
                  </w:r>
                  <w:r>
                    <w:rPr>
                      <w:rFonts w:ascii="汉仪字酷堂荫嘉楷书 W" w:cs="汉仪字酷堂荫嘉楷书 W" w:eastAsia="汉仪字酷堂荫嘉楷书 W" w:hAnsi="汉仪字酷堂荫嘉楷书 W"/>
                      <w:color w:val="8C857B"/>
                      <w:sz w:val="14"/>
                      <w:szCs w:val="14"/>
                    </w:rPr>
                    <w:t xml:space="preserve"> · 第五葉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《完美这事》</w:t>
                  </w:r>
                  <w:r>
                    <w:rPr>
                      <w:rFonts w:ascii="汉仪字酷堂荫嘉楷书 W" w:cs="汉仪字酷堂荫嘉楷书 W" w:eastAsia="汉仪字酷堂荫嘉楷书 W" w:hAnsi="汉仪字酷堂荫嘉楷书 W"/>
                      <w:color w:val="8C857B"/>
                      <w:sz w:val="14"/>
                      <w:szCs w:val="14"/>
                    </w:rPr>
                    <w:t xml:space="preserve"> · 第七葉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《童言》</w:t>
                  </w:r>
                  <w:r>
                    <w:rPr>
                      <w:rFonts w:ascii="汉仪字酷堂荫嘉楷书 W" w:cs="汉仪字酷堂荫嘉楷书 W" w:eastAsia="汉仪字酷堂荫嘉楷书 W" w:hAnsi="汉仪字酷堂荫嘉楷书 W"/>
                      <w:color w:val="8C857B"/>
                      <w:sz w:val="14"/>
                      <w:szCs w:val="14"/>
                    </w:rPr>
                    <w:t xml:space="preserve"> · 第十一葉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《拿蛇的人》</w:t>
                  </w:r>
                  <w:r>
                    <w:rPr>
                      <w:rFonts w:ascii="汉仪字酷堂荫嘉楷书 W" w:cs="汉仪字酷堂荫嘉楷书 W" w:eastAsia="汉仪字酷堂荫嘉楷书 W" w:hAnsi="汉仪字酷堂荫嘉楷书 W"/>
                      <w:color w:val="8C857B"/>
                      <w:sz w:val="14"/>
                      <w:szCs w:val="14"/>
                    </w:rPr>
                    <w:t xml:space="preserve"> · 第十四葉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《笨蛋》</w:t>
                  </w:r>
                  <w:r>
                    <w:rPr>
                      <w:rFonts w:ascii="汉仪字酷堂荫嘉楷书 W" w:cs="汉仪字酷堂荫嘉楷书 W" w:eastAsia="汉仪字酷堂荫嘉楷书 W" w:hAnsi="汉仪字酷堂荫嘉楷书 W"/>
                      <w:color w:val="8C857B"/>
                      <w:sz w:val="14"/>
                      <w:szCs w:val="14"/>
                    </w:rPr>
                    <w:t xml:space="preserve"> · 第十八葉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《小杯具》</w:t>
                  </w:r>
                  <w:r>
                    <w:rPr>
                      <w:rFonts w:ascii="汉仪字酷堂荫嘉楷书 W" w:cs="汉仪字酷堂荫嘉楷书 W" w:eastAsia="汉仪字酷堂荫嘉楷书 W" w:hAnsi="汉仪字酷堂荫嘉楷书 W"/>
                      <w:color w:val="8C857B"/>
                      <w:sz w:val="14"/>
                      <w:szCs w:val="14"/>
                    </w:rPr>
                    <w:t xml:space="preserve"> · 第十九葉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《多情刀》</w:t>
                  </w:r>
                  <w:r>
                    <w:rPr>
                      <w:rFonts w:ascii="汉仪字酷堂荫嘉楷书 W" w:cs="汉仪字酷堂荫嘉楷书 W" w:eastAsia="汉仪字酷堂荫嘉楷书 W" w:hAnsi="汉仪字酷堂荫嘉楷书 W"/>
                      <w:color w:val="8C857B"/>
                      <w:sz w:val="14"/>
                      <w:szCs w:val="14"/>
                    </w:rPr>
                    <w:t xml:space="preserve"> · 第二十一葉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《各自理解》</w:t>
                  </w:r>
                  <w:r>
                    <w:rPr>
                      <w:rFonts w:ascii="汉仪字酷堂荫嘉楷书 W" w:cs="汉仪字酷堂荫嘉楷书 W" w:eastAsia="汉仪字酷堂荫嘉楷书 W" w:hAnsi="汉仪字酷堂荫嘉楷书 W"/>
                      <w:color w:val="8C857B"/>
                      <w:sz w:val="14"/>
                      <w:szCs w:val="14"/>
                    </w:rPr>
                    <w:t xml:space="preserve"> · 第二十四葉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《形外之神》</w:t>
                  </w:r>
                  <w:r>
                    <w:rPr>
                      <w:rFonts w:ascii="汉仪字酷堂荫嘉楷书 W" w:cs="汉仪字酷堂荫嘉楷书 W" w:eastAsia="汉仪字酷堂荫嘉楷书 W" w:hAnsi="汉仪字酷堂荫嘉楷书 W"/>
                      <w:color w:val="8C857B"/>
                      <w:sz w:val="14"/>
                      <w:szCs w:val="14"/>
                    </w:rPr>
                    <w:t xml:space="preserve"> · 第二十六葉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《立扑》</w:t>
                  </w:r>
                  <w:r>
                    <w:rPr>
                      <w:rFonts w:ascii="汉仪字酷堂荫嘉楷书 W" w:cs="汉仪字酷堂荫嘉楷书 W" w:eastAsia="汉仪字酷堂荫嘉楷书 W" w:hAnsi="汉仪字酷堂荫嘉楷书 W"/>
                      <w:color w:val="8C857B"/>
                      <w:sz w:val="14"/>
                      <w:szCs w:val="14"/>
                    </w:rPr>
                    <w:t xml:space="preserve"> · 第二十八葉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《魅》</w:t>
                  </w:r>
                  <w:r>
                    <w:rPr>
                      <w:rFonts w:ascii="汉仪字酷堂荫嘉楷书 W" w:cs="汉仪字酷堂荫嘉楷书 W" w:eastAsia="汉仪字酷堂荫嘉楷书 W" w:hAnsi="汉仪字酷堂荫嘉楷书 W"/>
                      <w:color w:val="8C857B"/>
                      <w:sz w:val="14"/>
                      <w:szCs w:val="14"/>
                    </w:rPr>
                    <w:t xml:space="preserve"> · 第二十九葉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《全接纳》</w:t>
                  </w:r>
                  <w:r>
                    <w:rPr>
                      <w:rFonts w:ascii="汉仪字酷堂荫嘉楷书 W" w:cs="汉仪字酷堂荫嘉楷书 W" w:eastAsia="汉仪字酷堂荫嘉楷书 W" w:hAnsi="汉仪字酷堂荫嘉楷书 W"/>
                      <w:color w:val="8C857B"/>
                      <w:sz w:val="14"/>
                      <w:szCs w:val="14"/>
                    </w:rPr>
                    <w:t xml:space="preserve"> · 第三十一葉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《醢》</w:t>
                  </w:r>
                  <w:r>
                    <w:rPr>
                      <w:rFonts w:ascii="汉仪字酷堂荫嘉楷书 W" w:cs="汉仪字酷堂荫嘉楷书 W" w:eastAsia="汉仪字酷堂荫嘉楷书 W" w:hAnsi="汉仪字酷堂荫嘉楷书 W"/>
                      <w:color w:val="8C857B"/>
                      <w:sz w:val="14"/>
                      <w:szCs w:val="14"/>
                    </w:rPr>
                    <w:t xml:space="preserve"> · 第三十五葉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《撑船》</w:t>
                  </w:r>
                  <w:r>
                    <w:rPr>
                      <w:rFonts w:ascii="汉仪字酷堂荫嘉楷书 W" w:cs="汉仪字酷堂荫嘉楷书 W" w:eastAsia="汉仪字酷堂荫嘉楷书 W" w:hAnsi="汉仪字酷堂荫嘉楷书 W"/>
                      <w:color w:val="8C857B"/>
                      <w:sz w:val="14"/>
                      <w:szCs w:val="14"/>
                    </w:rPr>
                    <w:t xml:space="preserve"> · 第三十八葉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《开窍》</w:t>
                  </w:r>
                  <w:r>
                    <w:rPr>
                      <w:rFonts w:ascii="汉仪字酷堂荫嘉楷书 W" w:cs="汉仪字酷堂荫嘉楷书 W" w:eastAsia="汉仪字酷堂荫嘉楷书 W" w:hAnsi="汉仪字酷堂荫嘉楷书 W"/>
                      <w:color w:val="8C857B"/>
                      <w:sz w:val="14"/>
                      <w:szCs w:val="14"/>
                    </w:rPr>
                    <w:t xml:space="preserve"> · 第四十葉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《风流》</w:t>
                  </w:r>
                  <w:r>
                    <w:rPr>
                      <w:rFonts w:ascii="汉仪字酷堂荫嘉楷书 W" w:cs="汉仪字酷堂荫嘉楷书 W" w:eastAsia="汉仪字酷堂荫嘉楷书 W" w:hAnsi="汉仪字酷堂荫嘉楷书 W"/>
                      <w:color w:val="8C857B"/>
                      <w:sz w:val="14"/>
                      <w:szCs w:val="14"/>
                    </w:rPr>
                    <w:t xml:space="preserve"> · 第四十二葉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《牺牲者众》</w:t>
                  </w:r>
                  <w:r>
                    <w:rPr>
                      <w:rFonts w:ascii="汉仪字酷堂荫嘉楷书 W" w:cs="汉仪字酷堂荫嘉楷书 W" w:eastAsia="汉仪字酷堂荫嘉楷书 W" w:hAnsi="汉仪字酷堂荫嘉楷书 W"/>
                      <w:color w:val="8C857B"/>
                      <w:sz w:val="14"/>
                      <w:szCs w:val="14"/>
                    </w:rPr>
                    <w:t xml:space="preserve"> · 第四十四葉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《暗天使》</w:t>
                  </w:r>
                  <w:r>
                    <w:rPr>
                      <w:rFonts w:ascii="汉仪字酷堂荫嘉楷书 W" w:cs="汉仪字酷堂荫嘉楷书 W" w:eastAsia="汉仪字酷堂荫嘉楷书 W" w:hAnsi="汉仪字酷堂荫嘉楷书 W"/>
                      <w:color w:val="8C857B"/>
                      <w:sz w:val="14"/>
                      <w:szCs w:val="14"/>
                    </w:rPr>
                    <w:t xml:space="preserve"> · 第四十五葉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《蛋仔派对》</w:t>
                  </w:r>
                  <w:r>
                    <w:rPr>
                      <w:rFonts w:ascii="汉仪字酷堂荫嘉楷书 W" w:cs="汉仪字酷堂荫嘉楷书 W" w:eastAsia="汉仪字酷堂荫嘉楷书 W" w:hAnsi="汉仪字酷堂荫嘉楷书 W"/>
                      <w:color w:val="8C857B"/>
                      <w:sz w:val="14"/>
                      <w:szCs w:val="14"/>
                    </w:rPr>
                    <w:t xml:space="preserve"> · 第四十九葉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《面子币》</w:t>
                  </w:r>
                  <w:r>
                    <w:rPr>
                      <w:rFonts w:ascii="汉仪字酷堂荫嘉楷书 W" w:cs="汉仪字酷堂荫嘉楷书 W" w:eastAsia="汉仪字酷堂荫嘉楷书 W" w:hAnsi="汉仪字酷堂荫嘉楷书 W"/>
                      <w:color w:val="8C857B"/>
                      <w:sz w:val="14"/>
                      <w:szCs w:val="14"/>
                    </w:rPr>
                    <w:t xml:space="preserve"> · 第五十三葉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《千万别抬头》</w:t>
                  </w:r>
                  <w:r>
                    <w:rPr>
                      <w:rFonts w:ascii="汉仪字酷堂荫嘉楷书 W" w:cs="汉仪字酷堂荫嘉楷书 W" w:eastAsia="汉仪字酷堂荫嘉楷书 W" w:hAnsi="汉仪字酷堂荫嘉楷书 W"/>
                      <w:color w:val="8C857B"/>
                      <w:sz w:val="14"/>
                      <w:szCs w:val="14"/>
                    </w:rPr>
                    <w:t xml:space="preserve"> · 第五十八葉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《大绑架》</w:t>
                  </w:r>
                  <w:r>
                    <w:rPr>
                      <w:rFonts w:ascii="汉仪字酷堂荫嘉楷书 W" w:cs="汉仪字酷堂荫嘉楷书 W" w:eastAsia="汉仪字酷堂荫嘉楷书 W" w:hAnsi="汉仪字酷堂荫嘉楷书 W"/>
                      <w:color w:val="8C857B"/>
                      <w:sz w:val="14"/>
                      <w:szCs w:val="14"/>
                    </w:rPr>
                    <w:t xml:space="preserve"> · 第六十葉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《合理2》</w:t>
                  </w:r>
                  <w:r>
                    <w:rPr>
                      <w:rFonts w:ascii="汉仪字酷堂荫嘉楷书 W" w:cs="汉仪字酷堂荫嘉楷书 W" w:eastAsia="汉仪字酷堂荫嘉楷书 W" w:hAnsi="汉仪字酷堂荫嘉楷书 W"/>
                      <w:color w:val="8C857B"/>
                      <w:sz w:val="14"/>
                      <w:szCs w:val="14"/>
                    </w:rPr>
                    <w:t xml:space="preserve"> · 第六十八葉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《错过的和沉没的》</w:t>
                  </w:r>
                  <w:r>
                    <w:rPr>
                      <w:rFonts w:ascii="汉仪字酷堂荫嘉楷书 W" w:cs="汉仪字酷堂荫嘉楷书 W" w:eastAsia="汉仪字酷堂荫嘉楷书 W" w:hAnsi="汉仪字酷堂荫嘉楷书 W"/>
                      <w:color w:val="8C857B"/>
                      <w:sz w:val="14"/>
                      <w:szCs w:val="14"/>
                    </w:rPr>
                    <w:t xml:space="preserve"> · 第七十一葉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《包容与忍耐》</w:t>
                  </w:r>
                  <w:r>
                    <w:rPr>
                      <w:rFonts w:ascii="汉仪字酷堂荫嘉楷书 W" w:cs="汉仪字酷堂荫嘉楷书 W" w:eastAsia="汉仪字酷堂荫嘉楷书 W" w:hAnsi="汉仪字酷堂荫嘉楷书 W"/>
                      <w:color w:val="8C857B"/>
                      <w:sz w:val="14"/>
                      <w:szCs w:val="14"/>
                    </w:rPr>
                    <w:t xml:space="preserve"> · 第七十七葉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《不要不要就不要》</w:t>
                  </w:r>
                  <w:r>
                    <w:rPr>
                      <w:rFonts w:ascii="汉仪字酷堂荫嘉楷书 W" w:cs="汉仪字酷堂荫嘉楷书 W" w:eastAsia="汉仪字酷堂荫嘉楷书 W" w:hAnsi="汉仪字酷堂荫嘉楷书 W"/>
                      <w:color w:val="8C857B"/>
                      <w:sz w:val="14"/>
                      <w:szCs w:val="14"/>
                    </w:rPr>
                    <w:t xml:space="preserve"> · 第八十葉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《逐水草而居》</w:t>
                  </w:r>
                  <w:r>
                    <w:rPr>
                      <w:rFonts w:ascii="汉仪字酷堂荫嘉楷书 W" w:cs="汉仪字酷堂荫嘉楷书 W" w:eastAsia="汉仪字酷堂荫嘉楷书 W" w:hAnsi="汉仪字酷堂荫嘉楷书 W"/>
                      <w:color w:val="8C857B"/>
                      <w:sz w:val="14"/>
                      <w:szCs w:val="14"/>
                    </w:rPr>
                    <w:t xml:space="preserve"> · 第八十四葉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《降龙》</w:t>
                  </w:r>
                  <w:r>
                    <w:rPr>
                      <w:rFonts w:ascii="汉仪字酷堂荫嘉楷书 W" w:cs="汉仪字酷堂荫嘉楷书 W" w:eastAsia="汉仪字酷堂荫嘉楷书 W" w:hAnsi="汉仪字酷堂荫嘉楷书 W"/>
                      <w:color w:val="8C857B"/>
                      <w:sz w:val="14"/>
                      <w:szCs w:val="14"/>
                    </w:rPr>
                    <w:t xml:space="preserve"> · 第八十八葉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《糊涂账》</w:t>
                  </w:r>
                  <w:r>
                    <w:rPr>
                      <w:rFonts w:ascii="汉仪字酷堂荫嘉楷书 W" w:cs="汉仪字酷堂荫嘉楷书 W" w:eastAsia="汉仪字酷堂荫嘉楷书 W" w:hAnsi="汉仪字酷堂荫嘉楷书 W"/>
                      <w:color w:val="8C857B"/>
                      <w:sz w:val="14"/>
                      <w:szCs w:val="14"/>
                    </w:rPr>
                    <w:t xml:space="preserve"> · 第九十一葉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《李四闭嘴》</w:t>
                  </w:r>
                  <w:r>
                    <w:rPr>
                      <w:rFonts w:ascii="汉仪字酷堂荫嘉楷书 W" w:cs="汉仪字酷堂荫嘉楷书 W" w:eastAsia="汉仪字酷堂荫嘉楷书 W" w:hAnsi="汉仪字酷堂荫嘉楷书 W"/>
                      <w:color w:val="8C857B"/>
                      <w:sz w:val="14"/>
                      <w:szCs w:val="14"/>
                    </w:rPr>
                    <w:t xml:space="preserve"> · 第九十四葉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《现实问题》</w:t>
                  </w:r>
                  <w:r>
                    <w:rPr>
                      <w:rFonts w:ascii="汉仪字酷堂荫嘉楷书 W" w:cs="汉仪字酷堂荫嘉楷书 W" w:eastAsia="汉仪字酷堂荫嘉楷书 W" w:hAnsi="汉仪字酷堂荫嘉楷书 W"/>
                      <w:color w:val="8C857B"/>
                      <w:sz w:val="14"/>
                      <w:szCs w:val="14"/>
                    </w:rPr>
                    <w:t xml:space="preserve"> · 第九十五葉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《边境杀手》</w:t>
                  </w:r>
                  <w:r>
                    <w:rPr>
                      <w:rFonts w:ascii="汉仪字酷堂荫嘉楷书 W" w:cs="汉仪字酷堂荫嘉楷书 W" w:eastAsia="汉仪字酷堂荫嘉楷书 W" w:hAnsi="汉仪字酷堂荫嘉楷书 W"/>
                      <w:color w:val="8C857B"/>
                      <w:sz w:val="14"/>
                      <w:szCs w:val="14"/>
                    </w:rPr>
                    <w:t xml:space="preserve"> · 第九十六葉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《捞女》</w:t>
                  </w:r>
                  <w:r>
                    <w:rPr>
                      <w:rFonts w:ascii="汉仪字酷堂荫嘉楷书 W" w:cs="汉仪字酷堂荫嘉楷书 W" w:eastAsia="汉仪字酷堂荫嘉楷书 W" w:hAnsi="汉仪字酷堂荫嘉楷书 W"/>
                      <w:color w:val="8C857B"/>
                      <w:sz w:val="14"/>
                      <w:szCs w:val="14"/>
                    </w:rPr>
                    <w:t xml:space="preserve"> · 第一百零三葉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《高贵和优越》</w:t>
                  </w:r>
                  <w:r>
                    <w:rPr>
                      <w:rFonts w:ascii="汉仪字酷堂荫嘉楷书 W" w:cs="汉仪字酷堂荫嘉楷书 W" w:eastAsia="汉仪字酷堂荫嘉楷书 W" w:hAnsi="汉仪字酷堂荫嘉楷书 W"/>
                      <w:color w:val="8C857B"/>
                      <w:sz w:val="14"/>
                      <w:szCs w:val="14"/>
                    </w:rPr>
                    <w:t xml:space="preserve"> · 第一百零七葉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《天妒》</w:t>
                  </w:r>
                  <w:r>
                    <w:rPr>
                      <w:rFonts w:ascii="汉仪字酷堂荫嘉楷书 W" w:cs="汉仪字酷堂荫嘉楷书 W" w:eastAsia="汉仪字酷堂荫嘉楷书 W" w:hAnsi="汉仪字酷堂荫嘉楷书 W"/>
                      <w:color w:val="8C857B"/>
                      <w:sz w:val="14"/>
                      <w:szCs w:val="14"/>
                    </w:rPr>
                    <w:t xml:space="preserve"> · 第一百零九葉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《割地求和》</w:t>
                  </w:r>
                  <w:r>
                    <w:rPr>
                      <w:rFonts w:ascii="汉仪字酷堂荫嘉楷书 W" w:cs="汉仪字酷堂荫嘉楷书 W" w:eastAsia="汉仪字酷堂荫嘉楷书 W" w:hAnsi="汉仪字酷堂荫嘉楷书 W"/>
                      <w:color w:val="8C857B"/>
                      <w:sz w:val="14"/>
                      <w:szCs w:val="14"/>
                    </w:rPr>
                    <w:t xml:space="preserve"> · 第一百十三葉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《否》</w:t>
                  </w:r>
                  <w:r>
                    <w:rPr>
                      <w:rFonts w:ascii="汉仪字酷堂荫嘉楷书 W" w:cs="汉仪字酷堂荫嘉楷书 W" w:eastAsia="汉仪字酷堂荫嘉楷书 W" w:hAnsi="汉仪字酷堂荫嘉楷书 W"/>
                      <w:color w:val="8C857B"/>
                      <w:sz w:val="14"/>
                      <w:szCs w:val="14"/>
                    </w:rPr>
                    <w:t xml:space="preserve"> · 第一百十五葉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《落后时代》</w:t>
                  </w:r>
                  <w:r>
                    <w:rPr>
                      <w:rFonts w:ascii="汉仪字酷堂荫嘉楷书 W" w:cs="汉仪字酷堂荫嘉楷书 W" w:eastAsia="汉仪字酷堂荫嘉楷书 W" w:hAnsi="汉仪字酷堂荫嘉楷书 W"/>
                      <w:color w:val="8C857B"/>
                      <w:sz w:val="14"/>
                      <w:szCs w:val="14"/>
                    </w:rPr>
                    <w:t xml:space="preserve"> · 第一百十六葉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《先谈后定》</w:t>
                  </w:r>
                  <w:r>
                    <w:rPr>
                      <w:rFonts w:ascii="汉仪字酷堂荫嘉楷书 W" w:cs="汉仪字酷堂荫嘉楷书 W" w:eastAsia="汉仪字酷堂荫嘉楷书 W" w:hAnsi="汉仪字酷堂荫嘉楷书 W"/>
                      <w:color w:val="8C857B"/>
                      <w:sz w:val="14"/>
                      <w:szCs w:val="14"/>
                    </w:rPr>
                    <w:t xml:space="preserve"> · 第一百十八葉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《两种脆弱》</w:t>
                  </w:r>
                  <w:r>
                    <w:rPr>
                      <w:rFonts w:ascii="汉仪字酷堂荫嘉楷书 W" w:cs="汉仪字酷堂荫嘉楷书 W" w:eastAsia="汉仪字酷堂荫嘉楷书 W" w:hAnsi="汉仪字酷堂荫嘉楷书 W"/>
                      <w:color w:val="8C857B"/>
                      <w:sz w:val="14"/>
                      <w:szCs w:val="14"/>
                    </w:rPr>
                    <w:t xml:space="preserve"> · 第一百二十一葉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《第一稀缺》</w:t>
                  </w:r>
                  <w:r>
                    <w:rPr>
                      <w:rFonts w:ascii="汉仪字酷堂荫嘉楷书 W" w:cs="汉仪字酷堂荫嘉楷书 W" w:eastAsia="汉仪字酷堂荫嘉楷书 W" w:hAnsi="汉仪字酷堂荫嘉楷书 W"/>
                      <w:color w:val="8C857B"/>
                      <w:sz w:val="14"/>
                      <w:szCs w:val="14"/>
                    </w:rPr>
                    <w:t xml:space="preserve"> · 第一百二十四葉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《朝韩文化》</w:t>
                  </w:r>
                  <w:r>
                    <w:rPr>
                      <w:rFonts w:ascii="汉仪字酷堂荫嘉楷书 W" w:cs="汉仪字酷堂荫嘉楷书 W" w:eastAsia="汉仪字酷堂荫嘉楷书 W" w:hAnsi="汉仪字酷堂荫嘉楷书 W"/>
                      <w:color w:val="8C857B"/>
                      <w:sz w:val="14"/>
                      <w:szCs w:val="14"/>
                    </w:rPr>
                    <w:t xml:space="preserve"> · 第一百二十六葉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《没有错》</w:t>
                  </w:r>
                  <w:r>
                    <w:rPr>
                      <w:rFonts w:ascii="汉仪字酷堂荫嘉楷书 W" w:cs="汉仪字酷堂荫嘉楷书 W" w:eastAsia="汉仪字酷堂荫嘉楷书 W" w:hAnsi="汉仪字酷堂荫嘉楷书 W"/>
                      <w:color w:val="8C857B"/>
                      <w:sz w:val="14"/>
                      <w:szCs w:val="14"/>
                    </w:rPr>
                    <w:t xml:space="preserve"> · 第一百二十九葉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《富天使》</w:t>
                  </w:r>
                  <w:r>
                    <w:rPr>
                      <w:rFonts w:ascii="汉仪字酷堂荫嘉楷书 W" w:cs="汉仪字酷堂荫嘉楷书 W" w:eastAsia="汉仪字酷堂荫嘉楷书 W" w:hAnsi="汉仪字酷堂荫嘉楷书 W"/>
                      <w:color w:val="8C857B"/>
                      <w:sz w:val="14"/>
                      <w:szCs w:val="14"/>
                    </w:rPr>
                    <w:t xml:space="preserve"> · 第一百三十一葉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《钢铁是怎样炼成的》</w:t>
                  </w:r>
                  <w:r>
                    <w:rPr>
                      <w:rFonts w:ascii="汉仪字酷堂荫嘉楷书 W" w:cs="汉仪字酷堂荫嘉楷书 W" w:eastAsia="汉仪字酷堂荫嘉楷书 W" w:hAnsi="汉仪字酷堂荫嘉楷书 W"/>
                      <w:color w:val="8C857B"/>
                      <w:sz w:val="14"/>
                      <w:szCs w:val="14"/>
                    </w:rPr>
                    <w:t xml:space="preserve"> · 第一百三十五葉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《悟空的爱》</w:t>
                  </w:r>
                  <w:r>
                    <w:rPr>
                      <w:rFonts w:ascii="汉仪字酷堂荫嘉楷书 W" w:cs="汉仪字酷堂荫嘉楷书 W" w:eastAsia="汉仪字酷堂荫嘉楷书 W" w:hAnsi="汉仪字酷堂荫嘉楷书 W"/>
                      <w:color w:val="8C857B"/>
                      <w:sz w:val="14"/>
                      <w:szCs w:val="14"/>
                    </w:rPr>
                    <w:t xml:space="preserve"> · 第一百三十八葉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《早恋2》</w:t>
                  </w:r>
                  <w:r>
                    <w:rPr>
                      <w:rFonts w:ascii="汉仪字酷堂荫嘉楷书 W" w:cs="汉仪字酷堂荫嘉楷书 W" w:eastAsia="汉仪字酷堂荫嘉楷书 W" w:hAnsi="汉仪字酷堂荫嘉楷书 W"/>
                      <w:color w:val="8C857B"/>
                      <w:sz w:val="14"/>
                      <w:szCs w:val="14"/>
                    </w:rPr>
                    <w:t xml:space="preserve"> · 第一百四十葉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《嫁祸》</w:t>
                  </w:r>
                  <w:r>
                    <w:rPr>
                      <w:rFonts w:ascii="汉仪字酷堂荫嘉楷书 W" w:cs="汉仪字酷堂荫嘉楷书 W" w:eastAsia="汉仪字酷堂荫嘉楷书 W" w:hAnsi="汉仪字酷堂荫嘉楷书 W"/>
                      <w:color w:val="8C857B"/>
                      <w:sz w:val="14"/>
                      <w:szCs w:val="14"/>
                    </w:rPr>
                    <w:t xml:space="preserve"> · 第一百四十四葉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《股东打工》</w:t>
                  </w:r>
                  <w:r>
                    <w:rPr>
                      <w:rFonts w:ascii="汉仪字酷堂荫嘉楷书 W" w:cs="汉仪字酷堂荫嘉楷书 W" w:eastAsia="汉仪字酷堂荫嘉楷书 W" w:hAnsi="汉仪字酷堂荫嘉楷书 W"/>
                      <w:color w:val="8C857B"/>
                      <w:sz w:val="14"/>
                      <w:szCs w:val="14"/>
                    </w:rPr>
                    <w:t xml:space="preserve"> · 第一百四十五葉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《左南右北》</w:t>
                  </w:r>
                  <w:r>
                    <w:rPr>
                      <w:rFonts w:ascii="汉仪字酷堂荫嘉楷书 W" w:cs="汉仪字酷堂荫嘉楷书 W" w:eastAsia="汉仪字酷堂荫嘉楷书 W" w:hAnsi="汉仪字酷堂荫嘉楷书 W"/>
                      <w:color w:val="8C857B"/>
                      <w:sz w:val="14"/>
                      <w:szCs w:val="14"/>
                    </w:rPr>
                    <w:t xml:space="preserve"> · 第一百四十七葉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《比较幸运》</w:t>
                  </w:r>
                  <w:r>
                    <w:rPr>
                      <w:rFonts w:ascii="汉仪字酷堂荫嘉楷书 W" w:cs="汉仪字酷堂荫嘉楷书 W" w:eastAsia="汉仪字酷堂荫嘉楷书 W" w:hAnsi="汉仪字酷堂荫嘉楷书 W"/>
                      <w:color w:val="8C857B"/>
                      <w:sz w:val="14"/>
                      <w:szCs w:val="14"/>
                    </w:rPr>
                    <w:t xml:space="preserve"> · 第一百四十八葉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《好意成全》</w:t>
                  </w:r>
                  <w:r>
                    <w:rPr>
                      <w:rFonts w:ascii="汉仪字酷堂荫嘉楷书 W" w:cs="汉仪字酷堂荫嘉楷书 W" w:eastAsia="汉仪字酷堂荫嘉楷书 W" w:hAnsi="汉仪字酷堂荫嘉楷书 W"/>
                      <w:color w:val="8C857B"/>
                      <w:sz w:val="14"/>
                      <w:szCs w:val="14"/>
                    </w:rPr>
                    <w:t xml:space="preserve"> · 第一百五十葉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《不优秀的价值》</w:t>
                  </w:r>
                  <w:r>
                    <w:rPr>
                      <w:rFonts w:ascii="汉仪字酷堂荫嘉楷书 W" w:cs="汉仪字酷堂荫嘉楷书 W" w:eastAsia="汉仪字酷堂荫嘉楷书 W" w:hAnsi="汉仪字酷堂荫嘉楷书 W"/>
                      <w:color w:val="8C857B"/>
                      <w:sz w:val="14"/>
                      <w:szCs w:val="14"/>
                    </w:rPr>
                    <w:t xml:space="preserve"> · 第一百五十三葉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《分明的灰》</w:t>
                  </w:r>
                  <w:r>
                    <w:rPr>
                      <w:rFonts w:ascii="汉仪字酷堂荫嘉楷书 W" w:cs="汉仪字酷堂荫嘉楷书 W" w:eastAsia="汉仪字酷堂荫嘉楷书 W" w:hAnsi="汉仪字酷堂荫嘉楷书 W"/>
                      <w:color w:val="8C857B"/>
                      <w:sz w:val="14"/>
                      <w:szCs w:val="14"/>
                    </w:rPr>
                    <w:t xml:space="preserve"> · 第一百五十六葉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《super power》</w:t>
                  </w:r>
                  <w:r>
                    <w:rPr>
                      <w:rFonts w:ascii="汉仪字酷堂荫嘉楷书 W" w:cs="汉仪字酷堂荫嘉楷书 W" w:eastAsia="汉仪字酷堂荫嘉楷书 W" w:hAnsi="汉仪字酷堂荫嘉楷书 W"/>
                      <w:color w:val="8C857B"/>
                      <w:sz w:val="14"/>
                      <w:szCs w:val="14"/>
                    </w:rPr>
                    <w:t xml:space="preserve"> · 第一百五十八葉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《克里希那穆提》</w:t>
                  </w:r>
                  <w:r>
                    <w:rPr>
                      <w:rFonts w:ascii="汉仪字酷堂荫嘉楷书 W" w:cs="汉仪字酷堂荫嘉楷书 W" w:eastAsia="汉仪字酷堂荫嘉楷书 W" w:hAnsi="汉仪字酷堂荫嘉楷书 W"/>
                      <w:color w:val="8C857B"/>
                      <w:sz w:val="14"/>
                      <w:szCs w:val="14"/>
                    </w:rPr>
                    <w:t xml:space="preserve"> · 第一百五十九葉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《怕什么来什么》</w:t>
                  </w:r>
                  <w:r>
                    <w:rPr>
                      <w:rFonts w:ascii="汉仪字酷堂荫嘉楷书 W" w:cs="汉仪字酷堂荫嘉楷书 W" w:eastAsia="汉仪字酷堂荫嘉楷书 W" w:hAnsi="汉仪字酷堂荫嘉楷书 W"/>
                      <w:color w:val="8C857B"/>
                      <w:sz w:val="14"/>
                      <w:szCs w:val="14"/>
                    </w:rPr>
                    <w:t xml:space="preserve"> · 第一百六十一葉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《迹不代心》</w:t>
                  </w:r>
                  <w:r>
                    <w:rPr>
                      <w:rFonts w:ascii="汉仪字酷堂荫嘉楷书 W" w:cs="汉仪字酷堂荫嘉楷书 W" w:eastAsia="汉仪字酷堂荫嘉楷书 W" w:hAnsi="汉仪字酷堂荫嘉楷书 W"/>
                      <w:color w:val="8C857B"/>
                      <w:sz w:val="14"/>
                      <w:szCs w:val="14"/>
                    </w:rPr>
                    <w:t xml:space="preserve"> · 第一百六十二葉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《甲必丹》</w:t>
                  </w:r>
                  <w:r>
                    <w:rPr>
                      <w:rFonts w:ascii="汉仪字酷堂荫嘉楷书 W" w:cs="汉仪字酷堂荫嘉楷书 W" w:eastAsia="汉仪字酷堂荫嘉楷书 W" w:hAnsi="汉仪字酷堂荫嘉楷书 W"/>
                      <w:color w:val="8C857B"/>
                      <w:sz w:val="14"/>
                      <w:szCs w:val="14"/>
                    </w:rPr>
                    <w:t xml:space="preserve"> · 第一百六十五葉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《官话》</w:t>
                  </w:r>
                  <w:r>
                    <w:rPr>
                      <w:rFonts w:ascii="汉仪字酷堂荫嘉楷书 W" w:cs="汉仪字酷堂荫嘉楷书 W" w:eastAsia="汉仪字酷堂荫嘉楷书 W" w:hAnsi="汉仪字酷堂荫嘉楷书 W"/>
                      <w:color w:val="8C857B"/>
                      <w:sz w:val="14"/>
                      <w:szCs w:val="14"/>
                    </w:rPr>
                    <w:t xml:space="preserve"> · 第一百六十七葉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《里世界》</w:t>
                  </w:r>
                  <w:r>
                    <w:rPr>
                      <w:rFonts w:ascii="汉仪字酷堂荫嘉楷书 W" w:cs="汉仪字酷堂荫嘉楷书 W" w:eastAsia="汉仪字酷堂荫嘉楷书 W" w:hAnsi="汉仪字酷堂荫嘉楷书 W"/>
                      <w:color w:val="8C857B"/>
                      <w:sz w:val="14"/>
                      <w:szCs w:val="14"/>
                    </w:rPr>
                    <w:t xml:space="preserve"> · 第一百七十葉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《无极》</w:t>
                  </w:r>
                  <w:r>
                    <w:rPr>
                      <w:rFonts w:ascii="汉仪字酷堂荫嘉楷书 W" w:cs="汉仪字酷堂荫嘉楷书 W" w:eastAsia="汉仪字酷堂荫嘉楷书 W" w:hAnsi="汉仪字酷堂荫嘉楷书 W"/>
                      <w:color w:val="8C857B"/>
                      <w:sz w:val="14"/>
                      <w:szCs w:val="14"/>
                    </w:rPr>
                    <w:t xml:space="preserve"> · 第一百七十二葉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《相处力》</w:t>
                  </w:r>
                  <w:r>
                    <w:rPr>
                      <w:rFonts w:ascii="汉仪字酷堂荫嘉楷书 W" w:cs="汉仪字酷堂荫嘉楷书 W" w:eastAsia="汉仪字酷堂荫嘉楷书 W" w:hAnsi="汉仪字酷堂荫嘉楷书 W"/>
                      <w:color w:val="8C857B"/>
                      <w:sz w:val="14"/>
                      <w:szCs w:val="14"/>
                    </w:rPr>
                    <w:t xml:space="preserve"> · 第一百七十三葉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《精致罪》</w:t>
                  </w:r>
                  <w:r>
                    <w:rPr>
                      <w:rFonts w:ascii="汉仪字酷堂荫嘉楷书 W" w:cs="汉仪字酷堂荫嘉楷书 W" w:eastAsia="汉仪字酷堂荫嘉楷书 W" w:hAnsi="汉仪字酷堂荫嘉楷书 W"/>
                      <w:color w:val="8C857B"/>
                      <w:sz w:val="14"/>
                      <w:szCs w:val="14"/>
                    </w:rPr>
                    <w:t xml:space="preserve"> · 第一百七十五葉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《两面派》</w:t>
                  </w:r>
                  <w:r>
                    <w:rPr>
                      <w:rFonts w:ascii="汉仪字酷堂荫嘉楷书 W" w:cs="汉仪字酷堂荫嘉楷书 W" w:eastAsia="汉仪字酷堂荫嘉楷书 W" w:hAnsi="汉仪字酷堂荫嘉楷书 W"/>
                      <w:color w:val="8C857B"/>
                      <w:sz w:val="14"/>
                      <w:szCs w:val="14"/>
                    </w:rPr>
                    <w:t xml:space="preserve"> · 第一百七十七葉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b/>
                      <w:bCs/>
                      <w:color w:val="23201D"/>
                      <w:sz w:val="20"/>
                      <w:szCs w:val="20"/>
                    </w:rPr>
                    <w:t xml:space="preserve">《两颗香菇》</w:t>
                  </w:r>
                  <w:r>
                    <w:rPr>
                      <w:rFonts w:ascii="汉仪字酷堂荫嘉楷书 W" w:cs="汉仪字酷堂荫嘉楷书 W" w:eastAsia="汉仪字酷堂荫嘉楷书 W" w:hAnsi="汉仪字酷堂荫嘉楷书 W"/>
                      <w:color w:val="8C857B"/>
                      <w:sz w:val="14"/>
                      <w:szCs w:val="14"/>
                    </w:rPr>
                    <w:t xml:space="preserve"> · 第一百七十九葉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b/>
                      <w:bCs/>
                      <w:color w:val="23201D"/>
                      <w:sz w:val="20"/>
                      <w:szCs w:val="20"/>
                    </w:rPr>
                    <w:t xml:space="preserve">《反社会人格》</w:t>
                  </w:r>
                  <w:r>
                    <w:rPr>
                      <w:rFonts w:ascii="汉仪字酷堂荫嘉楷书 W" w:cs="汉仪字酷堂荫嘉楷书 W" w:eastAsia="汉仪字酷堂荫嘉楷书 W" w:hAnsi="汉仪字酷堂荫嘉楷书 W"/>
                      <w:color w:val="8C857B"/>
                      <w:sz w:val="14"/>
                      <w:szCs w:val="14"/>
                    </w:rPr>
                    <w:t xml:space="preserve"> · 第一百八十二葉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b/>
                      <w:bCs/>
                      <w:color w:val="23201D"/>
                      <w:sz w:val="20"/>
                      <w:szCs w:val="20"/>
                    </w:rPr>
                    <w:t xml:space="preserve">《极端》</w:t>
                  </w:r>
                  <w:r>
                    <w:rPr>
                      <w:rFonts w:ascii="汉仪字酷堂荫嘉楷书 W" w:cs="汉仪字酷堂荫嘉楷书 W" w:eastAsia="汉仪字酷堂荫嘉楷书 W" w:hAnsi="汉仪字酷堂荫嘉楷书 W"/>
                      <w:color w:val="8C857B"/>
                      <w:sz w:val="14"/>
                      <w:szCs w:val="14"/>
                    </w:rPr>
                    <w:t xml:space="preserve"> · 第一百八十四葉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b/>
                      <w:bCs/>
                      <w:color w:val="23201D"/>
                      <w:sz w:val="20"/>
                      <w:szCs w:val="20"/>
                    </w:rPr>
                    <w:t xml:space="preserve">《我去》</w:t>
                  </w:r>
                  <w:r>
                    <w:rPr>
                      <w:rFonts w:ascii="汉仪字酷堂荫嘉楷书 W" w:cs="汉仪字酷堂荫嘉楷书 W" w:eastAsia="汉仪字酷堂荫嘉楷书 W" w:hAnsi="汉仪字酷堂荫嘉楷书 W"/>
                      <w:color w:val="8C857B"/>
                      <w:sz w:val="14"/>
                      <w:szCs w:val="14"/>
                    </w:rPr>
                    <w:t xml:space="preserve"> · 第一百八十六葉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b/>
                      <w:bCs/>
                      <w:color w:val="23201D"/>
                      <w:sz w:val="20"/>
                      <w:szCs w:val="20"/>
                    </w:rPr>
                    <w:t xml:space="preserve">《罗马彩票》</w:t>
                  </w:r>
                  <w:r>
                    <w:rPr>
                      <w:rFonts w:ascii="汉仪字酷堂荫嘉楷书 W" w:cs="汉仪字酷堂荫嘉楷书 W" w:eastAsia="汉仪字酷堂荫嘉楷书 W" w:hAnsi="汉仪字酷堂荫嘉楷书 W"/>
                      <w:color w:val="8C857B"/>
                      <w:sz w:val="14"/>
                      <w:szCs w:val="14"/>
                    </w:rPr>
                    <w:t xml:space="preserve"> · 第一百八十八葉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b/>
                      <w:bCs/>
                      <w:color w:val="23201D"/>
                      <w:sz w:val="20"/>
                      <w:szCs w:val="20"/>
                    </w:rPr>
                    <w:t xml:space="preserve">《修行实践》</w:t>
                  </w:r>
                  <w:r>
                    <w:rPr>
                      <w:rFonts w:ascii="汉仪字酷堂荫嘉楷书 W" w:cs="汉仪字酷堂荫嘉楷书 W" w:eastAsia="汉仪字酷堂荫嘉楷书 W" w:hAnsi="汉仪字酷堂荫嘉楷书 W"/>
                      <w:color w:val="8C857B"/>
                      <w:sz w:val="14"/>
                      <w:szCs w:val="14"/>
                    </w:rPr>
                    <w:t xml:space="preserve"> · 第一百九十葉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b/>
                      <w:bCs/>
                      <w:color w:val="23201D"/>
                      <w:sz w:val="20"/>
                      <w:szCs w:val="20"/>
                    </w:rPr>
                    <w:t xml:space="preserve">《自由主义101》</w:t>
                  </w:r>
                  <w:r>
                    <w:rPr>
                      <w:rFonts w:ascii="汉仪字酷堂荫嘉楷书 W" w:cs="汉仪字酷堂荫嘉楷书 W" w:eastAsia="汉仪字酷堂荫嘉楷书 W" w:hAnsi="汉仪字酷堂荫嘉楷书 W"/>
                      <w:color w:val="8C857B"/>
                      <w:sz w:val="14"/>
                      <w:szCs w:val="14"/>
                    </w:rPr>
                    <w:t xml:space="preserve"> · 第一百九十一葉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b/>
                      <w:bCs/>
                      <w:color w:val="23201D"/>
                      <w:sz w:val="20"/>
                      <w:szCs w:val="20"/>
                    </w:rPr>
                    <w:t xml:space="preserve">《政治正确》</w:t>
                  </w:r>
                  <w:r>
                    <w:rPr>
                      <w:rFonts w:ascii="汉仪字酷堂荫嘉楷书 W" w:cs="汉仪字酷堂荫嘉楷书 W" w:eastAsia="汉仪字酷堂荫嘉楷书 W" w:hAnsi="汉仪字酷堂荫嘉楷书 W"/>
                      <w:color w:val="8C857B"/>
                      <w:sz w:val="14"/>
                      <w:szCs w:val="14"/>
                    </w:rPr>
                    <w:t xml:space="preserve"> · 第一百九十三葉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b/>
                      <w:bCs/>
                      <w:color w:val="23201D"/>
                      <w:sz w:val="20"/>
                      <w:szCs w:val="20"/>
                    </w:rPr>
                    <w:t xml:space="preserve">《见死救》</w:t>
                  </w:r>
                  <w:r>
                    <w:rPr>
                      <w:rFonts w:ascii="汉仪字酷堂荫嘉楷书 W" w:cs="汉仪字酷堂荫嘉楷书 W" w:eastAsia="汉仪字酷堂荫嘉楷书 W" w:hAnsi="汉仪字酷堂荫嘉楷书 W"/>
                      <w:color w:val="8C857B"/>
                      <w:sz w:val="14"/>
                      <w:szCs w:val="14"/>
                    </w:rPr>
                    <w:t xml:space="preserve"> · 第一百九十六葉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b/>
                      <w:bCs/>
                      <w:color w:val="23201D"/>
                      <w:sz w:val="20"/>
                      <w:szCs w:val="20"/>
                    </w:rPr>
                    <w:t xml:space="preserve">《非法改装》</w:t>
                  </w:r>
                  <w:r>
                    <w:rPr>
                      <w:rFonts w:ascii="汉仪字酷堂荫嘉楷书 W" w:cs="汉仪字酷堂荫嘉楷书 W" w:eastAsia="汉仪字酷堂荫嘉楷书 W" w:hAnsi="汉仪字酷堂荫嘉楷书 W"/>
                      <w:color w:val="8C857B"/>
                      <w:sz w:val="14"/>
                      <w:szCs w:val="14"/>
                    </w:rPr>
                    <w:t xml:space="preserve"> · 第一百九十八葉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b/>
                      <w:bCs/>
                      <w:color w:val="23201D"/>
                      <w:sz w:val="20"/>
                      <w:szCs w:val="20"/>
                    </w:rPr>
                    <w:t xml:space="preserve">《羊了个羊》</w:t>
                  </w:r>
                  <w:r>
                    <w:rPr>
                      <w:rFonts w:ascii="汉仪字酷堂荫嘉楷书 W" w:cs="汉仪字酷堂荫嘉楷书 W" w:eastAsia="汉仪字酷堂荫嘉楷书 W" w:hAnsi="汉仪字酷堂荫嘉楷书 W"/>
                      <w:color w:val="8C857B"/>
                      <w:sz w:val="14"/>
                      <w:szCs w:val="14"/>
                    </w:rPr>
                    <w:t xml:space="preserve"> · 第一百九十九葉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b/>
                      <w:bCs/>
                      <w:color w:val="23201D"/>
                      <w:sz w:val="20"/>
                      <w:szCs w:val="20"/>
                    </w:rPr>
                    <w:t xml:space="preserve">《乱撕便条》</w:t>
                  </w:r>
                  <w:r>
                    <w:rPr>
                      <w:rFonts w:ascii="汉仪字酷堂荫嘉楷书 W" w:cs="汉仪字酷堂荫嘉楷书 W" w:eastAsia="汉仪字酷堂荫嘉楷书 W" w:hAnsi="汉仪字酷堂荫嘉楷书 W"/>
                      <w:color w:val="8C857B"/>
                      <w:sz w:val="14"/>
                      <w:szCs w:val="14"/>
                    </w:rPr>
                    <w:t xml:space="preserve"> · 第二百零一葉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b/>
                      <w:bCs/>
                      <w:color w:val="23201D"/>
                      <w:sz w:val="20"/>
                      <w:szCs w:val="20"/>
                    </w:rPr>
                    <w:t xml:space="preserve">《无脑行者》</w:t>
                  </w:r>
                  <w:r>
                    <w:rPr>
                      <w:rFonts w:ascii="汉仪字酷堂荫嘉楷书 W" w:cs="汉仪字酷堂荫嘉楷书 W" w:eastAsia="汉仪字酷堂荫嘉楷书 W" w:hAnsi="汉仪字酷堂荫嘉楷书 W"/>
                      <w:color w:val="8C857B"/>
                      <w:sz w:val="14"/>
                      <w:szCs w:val="14"/>
                    </w:rPr>
                    <w:t xml:space="preserve"> · 第二百零二葉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b/>
                      <w:bCs/>
                      <w:color w:val="23201D"/>
                      <w:sz w:val="20"/>
                      <w:szCs w:val="20"/>
                    </w:rPr>
                    <w:t xml:space="preserve">《无人私语时》</w:t>
                  </w:r>
                  <w:r>
                    <w:rPr>
                      <w:rFonts w:ascii="汉仪字酷堂荫嘉楷书 W" w:cs="汉仪字酷堂荫嘉楷书 W" w:eastAsia="汉仪字酷堂荫嘉楷书 W" w:hAnsi="汉仪字酷堂荫嘉楷书 W"/>
                      <w:color w:val="8C857B"/>
                      <w:sz w:val="14"/>
                      <w:szCs w:val="14"/>
                    </w:rPr>
                    <w:t xml:space="preserve"> · 第二百零四葉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b/>
                      <w:bCs/>
                      <w:color w:val="23201D"/>
                      <w:sz w:val="20"/>
                      <w:szCs w:val="20"/>
                    </w:rPr>
                    <w:t xml:space="preserve">《舔狗》</w:t>
                  </w:r>
                  <w:r>
                    <w:rPr>
                      <w:rFonts w:ascii="汉仪字酷堂荫嘉楷书 W" w:cs="汉仪字酷堂荫嘉楷书 W" w:eastAsia="汉仪字酷堂荫嘉楷书 W" w:hAnsi="汉仪字酷堂荫嘉楷书 W"/>
                      <w:color w:val="8C857B"/>
                      <w:sz w:val="14"/>
                      <w:szCs w:val="14"/>
                    </w:rPr>
                    <w:t xml:space="preserve"> · 第二百零五葉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b/>
                      <w:bCs/>
                      <w:color w:val="23201D"/>
                      <w:sz w:val="20"/>
                      <w:szCs w:val="20"/>
                    </w:rPr>
                    <w:t xml:space="preserve">《浪费生命》</w:t>
                  </w:r>
                  <w:r>
                    <w:rPr>
                      <w:rFonts w:ascii="汉仪字酷堂荫嘉楷书 W" w:cs="汉仪字酷堂荫嘉楷书 W" w:eastAsia="汉仪字酷堂荫嘉楷书 W" w:hAnsi="汉仪字酷堂荫嘉楷书 W"/>
                      <w:color w:val="8C857B"/>
                      <w:sz w:val="14"/>
                      <w:szCs w:val="14"/>
                    </w:rPr>
                    <w:t xml:space="preserve"> · 第二百零七葉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b/>
                      <w:bCs/>
                      <w:color w:val="23201D"/>
                      <w:sz w:val="20"/>
                      <w:szCs w:val="20"/>
                    </w:rPr>
                    <w:t xml:space="preserve">《说得漂亮》</w:t>
                  </w:r>
                  <w:r>
                    <w:rPr>
                      <w:rFonts w:ascii="汉仪字酷堂荫嘉楷书 W" w:cs="汉仪字酷堂荫嘉楷书 W" w:eastAsia="汉仪字酷堂荫嘉楷书 W" w:hAnsi="汉仪字酷堂荫嘉楷书 W"/>
                      <w:color w:val="8C857B"/>
                      <w:sz w:val="14"/>
                      <w:szCs w:val="14"/>
                    </w:rPr>
                    <w:t xml:space="preserve"> · 第二百十葉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b/>
                      <w:bCs/>
                      <w:color w:val="23201D"/>
                      <w:sz w:val="20"/>
                      <w:szCs w:val="20"/>
                    </w:rPr>
                    <w:t xml:space="preserve">《差距》</w:t>
                  </w:r>
                  <w:r>
                    <w:rPr>
                      <w:rFonts w:ascii="汉仪字酷堂荫嘉楷书 W" w:cs="汉仪字酷堂荫嘉楷书 W" w:eastAsia="汉仪字酷堂荫嘉楷书 W" w:hAnsi="汉仪字酷堂荫嘉楷书 W"/>
                      <w:color w:val="8C857B"/>
                      <w:sz w:val="14"/>
                      <w:szCs w:val="14"/>
                    </w:rPr>
                    <w:t xml:space="preserve"> · 第二百十三葉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b/>
                      <w:bCs/>
                      <w:color w:val="23201D"/>
                      <w:sz w:val="20"/>
                      <w:szCs w:val="20"/>
                    </w:rPr>
                    <w:t xml:space="preserve">《组织能力》</w:t>
                  </w:r>
                  <w:r>
                    <w:rPr>
                      <w:rFonts w:ascii="汉仪字酷堂荫嘉楷书 W" w:cs="汉仪字酷堂荫嘉楷书 W" w:eastAsia="汉仪字酷堂荫嘉楷书 W" w:hAnsi="汉仪字酷堂荫嘉楷书 W"/>
                      <w:color w:val="8C857B"/>
                      <w:sz w:val="14"/>
                      <w:szCs w:val="14"/>
                    </w:rPr>
                    <w:t xml:space="preserve"> · 第二百十七葉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b/>
                      <w:bCs/>
                      <w:color w:val="23201D"/>
                      <w:sz w:val="20"/>
                      <w:szCs w:val="20"/>
                    </w:rPr>
                    <w:t xml:space="preserve">《我的自由与你的安全》</w:t>
                  </w:r>
                  <w:r>
                    <w:rPr>
                      <w:rFonts w:ascii="汉仪字酷堂荫嘉楷书 W" w:cs="汉仪字酷堂荫嘉楷书 W" w:eastAsia="汉仪字酷堂荫嘉楷书 W" w:hAnsi="汉仪字酷堂荫嘉楷书 W"/>
                      <w:color w:val="8C857B"/>
                      <w:sz w:val="14"/>
                      <w:szCs w:val="14"/>
                    </w:rPr>
                    <w:t xml:space="preserve"> · 第二百二十葉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b/>
                      <w:bCs/>
                      <w:color w:val="23201D"/>
                      <w:sz w:val="20"/>
                      <w:szCs w:val="20"/>
                    </w:rPr>
                    <w:t xml:space="preserve">《废话》</w:t>
                  </w:r>
                  <w:r>
                    <w:rPr>
                      <w:rFonts w:ascii="汉仪字酷堂荫嘉楷书 W" w:cs="汉仪字酷堂荫嘉楷书 W" w:eastAsia="汉仪字酷堂荫嘉楷书 W" w:hAnsi="汉仪字酷堂荫嘉楷书 W"/>
                      <w:color w:val="8C857B"/>
                      <w:sz w:val="14"/>
                      <w:szCs w:val="14"/>
                    </w:rPr>
                    <w:t xml:space="preserve"> · 第二百二十一葉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b/>
                      <w:bCs/>
                      <w:color w:val="23201D"/>
                      <w:sz w:val="20"/>
                      <w:szCs w:val="20"/>
                    </w:rPr>
                    <w:t xml:space="preserve">《战争罪》</w:t>
                  </w:r>
                  <w:r>
                    <w:rPr>
                      <w:rFonts w:ascii="汉仪字酷堂荫嘉楷书 W" w:cs="汉仪字酷堂荫嘉楷书 W" w:eastAsia="汉仪字酷堂荫嘉楷书 W" w:hAnsi="汉仪字酷堂荫嘉楷书 W"/>
                      <w:color w:val="8C857B"/>
                      <w:sz w:val="14"/>
                      <w:szCs w:val="14"/>
                    </w:rPr>
                    <w:t xml:space="preserve"> · 第二百二十二葉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b/>
                      <w:bCs/>
                      <w:color w:val="23201D"/>
                      <w:sz w:val="20"/>
                      <w:szCs w:val="20"/>
                    </w:rPr>
                    <w:t xml:space="preserve">《尊重阴影》</w:t>
                  </w:r>
                  <w:r>
                    <w:rPr>
                      <w:rFonts w:ascii="汉仪字酷堂荫嘉楷书 W" w:cs="汉仪字酷堂荫嘉楷书 W" w:eastAsia="汉仪字酷堂荫嘉楷书 W" w:hAnsi="汉仪字酷堂荫嘉楷书 W"/>
                      <w:color w:val="8C857B"/>
                      <w:sz w:val="14"/>
                      <w:szCs w:val="14"/>
                    </w:rPr>
                    <w:t xml:space="preserve"> · 第二百二十四葉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b/>
                      <w:bCs/>
                      <w:color w:val="23201D"/>
                      <w:sz w:val="20"/>
                      <w:szCs w:val="20"/>
                    </w:rPr>
                    <w:t xml:space="preserve">《离沪潮》</w:t>
                  </w:r>
                  <w:r>
                    <w:rPr>
                      <w:rFonts w:ascii="汉仪字酷堂荫嘉楷书 W" w:cs="汉仪字酷堂荫嘉楷书 W" w:eastAsia="汉仪字酷堂荫嘉楷书 W" w:hAnsi="汉仪字酷堂荫嘉楷书 W"/>
                      <w:color w:val="8C857B"/>
                      <w:sz w:val="14"/>
                      <w:szCs w:val="14"/>
                    </w:rPr>
                    <w:t xml:space="preserve"> · 第二百二十六葉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b/>
                      <w:bCs/>
                      <w:color w:val="23201D"/>
                      <w:sz w:val="20"/>
                      <w:szCs w:val="20"/>
                    </w:rPr>
                    <w:t xml:space="preserve">《支持》</w:t>
                  </w:r>
                  <w:r>
                    <w:rPr>
                      <w:rFonts w:ascii="汉仪字酷堂荫嘉楷书 W" w:cs="汉仪字酷堂荫嘉楷书 W" w:eastAsia="汉仪字酷堂荫嘉楷书 W" w:hAnsi="汉仪字酷堂荫嘉楷书 W"/>
                      <w:color w:val="8C857B"/>
                      <w:sz w:val="14"/>
                      <w:szCs w:val="14"/>
                    </w:rPr>
                    <w:t xml:space="preserve"> · 第二百二十七葉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b/>
                      <w:bCs/>
                      <w:color w:val="23201D"/>
                      <w:sz w:val="20"/>
                      <w:szCs w:val="20"/>
                    </w:rPr>
                    <w:t xml:space="preserve">《言论自由》</w:t>
                  </w:r>
                  <w:r>
                    <w:rPr>
                      <w:rFonts w:ascii="汉仪字酷堂荫嘉楷书 W" w:cs="汉仪字酷堂荫嘉楷书 W" w:eastAsia="汉仪字酷堂荫嘉楷书 W" w:hAnsi="汉仪字酷堂荫嘉楷书 W"/>
                      <w:color w:val="8C857B"/>
                      <w:sz w:val="14"/>
                      <w:szCs w:val="14"/>
                    </w:rPr>
                    <w:t xml:space="preserve"> · 第二百三十葉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b/>
                      <w:bCs/>
                      <w:color w:val="23201D"/>
                      <w:sz w:val="20"/>
                      <w:szCs w:val="20"/>
                    </w:rPr>
                    <w:t xml:space="preserve">《耗材》</w:t>
                  </w:r>
                  <w:r>
                    <w:rPr>
                      <w:rFonts w:ascii="汉仪字酷堂荫嘉楷书 W" w:cs="汉仪字酷堂荫嘉楷书 W" w:eastAsia="汉仪字酷堂荫嘉楷书 W" w:hAnsi="汉仪字酷堂荫嘉楷书 W"/>
                      <w:color w:val="8C857B"/>
                      <w:sz w:val="14"/>
                      <w:szCs w:val="14"/>
                    </w:rPr>
                    <w:t xml:space="preserve"> · 第二百三十三葉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b/>
                      <w:bCs/>
                      <w:color w:val="23201D"/>
                      <w:sz w:val="20"/>
                      <w:szCs w:val="20"/>
                    </w:rPr>
                    <w:t xml:space="preserve">《重复一千遍》</w:t>
                  </w:r>
                  <w:r>
                    <w:rPr>
                      <w:rFonts w:ascii="汉仪字酷堂荫嘉楷书 W" w:cs="汉仪字酷堂荫嘉楷书 W" w:eastAsia="汉仪字酷堂荫嘉楷书 W" w:hAnsi="汉仪字酷堂荫嘉楷书 W"/>
                      <w:color w:val="8C857B"/>
                      <w:sz w:val="14"/>
                      <w:szCs w:val="14"/>
                    </w:rPr>
                    <w:t xml:space="preserve"> · 第二百三十五葉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b/>
                      <w:bCs/>
                      <w:color w:val="23201D"/>
                      <w:sz w:val="20"/>
                      <w:szCs w:val="20"/>
                    </w:rPr>
                    <w:t xml:space="preserve">《朋友之道》</w:t>
                  </w:r>
                  <w:r>
                    <w:rPr>
                      <w:rFonts w:ascii="汉仪字酷堂荫嘉楷书 W" w:cs="汉仪字酷堂荫嘉楷书 W" w:eastAsia="汉仪字酷堂荫嘉楷书 W" w:hAnsi="汉仪字酷堂荫嘉楷书 W"/>
                      <w:color w:val="8C857B"/>
                      <w:sz w:val="14"/>
                      <w:szCs w:val="14"/>
                    </w:rPr>
                    <w:t xml:space="preserve"> · 第二百三十六葉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b/>
                      <w:bCs/>
                      <w:color w:val="23201D"/>
                      <w:sz w:val="20"/>
                      <w:szCs w:val="20"/>
                    </w:rPr>
                    <w:t xml:space="preserve">《尊重你的敌人》</w:t>
                  </w:r>
                  <w:r>
                    <w:rPr>
                      <w:rFonts w:ascii="汉仪字酷堂荫嘉楷书 W" w:cs="汉仪字酷堂荫嘉楷书 W" w:eastAsia="汉仪字酷堂荫嘉楷书 W" w:hAnsi="汉仪字酷堂荫嘉楷书 W"/>
                      <w:color w:val="8C857B"/>
                      <w:sz w:val="14"/>
                      <w:szCs w:val="14"/>
                    </w:rPr>
                    <w:t xml:space="preserve"> · 第二百四十一葉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b/>
                      <w:bCs/>
                      <w:color w:val="23201D"/>
                      <w:sz w:val="20"/>
                      <w:szCs w:val="20"/>
                    </w:rPr>
                    <w:t xml:space="preserve">《无谓细节》</w:t>
                  </w:r>
                  <w:r>
                    <w:rPr>
                      <w:rFonts w:ascii="汉仪字酷堂荫嘉楷书 W" w:cs="汉仪字酷堂荫嘉楷书 W" w:eastAsia="汉仪字酷堂荫嘉楷书 W" w:hAnsi="汉仪字酷堂荫嘉楷书 W"/>
                      <w:color w:val="8C857B"/>
                      <w:sz w:val="14"/>
                      <w:szCs w:val="14"/>
                    </w:rPr>
                    <w:t xml:space="preserve"> · 第二百四十四葉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b/>
                      <w:bCs/>
                      <w:color w:val="23201D"/>
                      <w:sz w:val="20"/>
                      <w:szCs w:val="20"/>
                    </w:rPr>
                    <w:t xml:space="preserve">《厌倦》</w:t>
                  </w:r>
                  <w:r>
                    <w:rPr>
                      <w:rFonts w:ascii="汉仪字酷堂荫嘉楷书 W" w:cs="汉仪字酷堂荫嘉楷书 W" w:eastAsia="汉仪字酷堂荫嘉楷书 W" w:hAnsi="汉仪字酷堂荫嘉楷书 W"/>
                      <w:color w:val="8C857B"/>
                      <w:sz w:val="14"/>
                      <w:szCs w:val="14"/>
                    </w:rPr>
                    <w:t xml:space="preserve"> · 第二百四十六葉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b/>
                      <w:bCs/>
                      <w:color w:val="23201D"/>
                      <w:sz w:val="20"/>
                      <w:szCs w:val="20"/>
                    </w:rPr>
                    <w:t xml:space="preserve">《不爱国的权利》</w:t>
                  </w:r>
                  <w:r>
                    <w:rPr>
                      <w:rFonts w:ascii="汉仪字酷堂荫嘉楷书 W" w:cs="汉仪字酷堂荫嘉楷书 W" w:eastAsia="汉仪字酷堂荫嘉楷书 W" w:hAnsi="汉仪字酷堂荫嘉楷书 W"/>
                      <w:color w:val="8C857B"/>
                      <w:sz w:val="14"/>
                      <w:szCs w:val="14"/>
                    </w:rPr>
                    <w:t xml:space="preserve"> · 第二百五十四葉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b/>
                      <w:bCs/>
                      <w:color w:val="23201D"/>
                      <w:sz w:val="20"/>
                      <w:szCs w:val="20"/>
                    </w:rPr>
                    <w:t xml:space="preserve">《爱国爱党》</w:t>
                  </w:r>
                  <w:r>
                    <w:rPr>
                      <w:rFonts w:ascii="汉仪字酷堂荫嘉楷书 W" w:cs="汉仪字酷堂荫嘉楷书 W" w:eastAsia="汉仪字酷堂荫嘉楷书 W" w:hAnsi="汉仪字酷堂荫嘉楷书 W"/>
                      <w:color w:val="8C857B"/>
                      <w:sz w:val="14"/>
                      <w:szCs w:val="14"/>
                    </w:rPr>
                    <w:t xml:space="preserve"> · 第二百五十六葉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b/>
                      <w:bCs/>
                      <w:color w:val="23201D"/>
                      <w:sz w:val="20"/>
                      <w:szCs w:val="20"/>
                    </w:rPr>
                    <w:t xml:space="preserve">《荒谬的偏激》</w:t>
                  </w:r>
                  <w:r>
                    <w:rPr>
                      <w:rFonts w:ascii="汉仪字酷堂荫嘉楷书 W" w:cs="汉仪字酷堂荫嘉楷书 W" w:eastAsia="汉仪字酷堂荫嘉楷书 W" w:hAnsi="汉仪字酷堂荫嘉楷书 W"/>
                      <w:color w:val="8C857B"/>
                      <w:sz w:val="14"/>
                      <w:szCs w:val="14"/>
                    </w:rPr>
                    <w:t xml:space="preserve"> · 第二百五十八葉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b/>
                      <w:bCs/>
                      <w:color w:val="23201D"/>
                      <w:sz w:val="20"/>
                      <w:szCs w:val="20"/>
                    </w:rPr>
                    <w:t xml:space="preserve">《诛心》</w:t>
                  </w:r>
                  <w:r>
                    <w:rPr>
                      <w:rFonts w:ascii="汉仪字酷堂荫嘉楷书 W" w:cs="汉仪字酷堂荫嘉楷书 W" w:eastAsia="汉仪字酷堂荫嘉楷书 W" w:hAnsi="汉仪字酷堂荫嘉楷书 W"/>
                      <w:color w:val="8C857B"/>
                      <w:sz w:val="14"/>
                      <w:szCs w:val="14"/>
                    </w:rPr>
                    <w:t xml:space="preserve"> · 第二百六十一葉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b/>
                      <w:bCs/>
                      <w:color w:val="23201D"/>
                      <w:sz w:val="20"/>
                      <w:szCs w:val="20"/>
                    </w:rPr>
                    <w:t xml:space="preserve">《分寸感》</w:t>
                  </w:r>
                  <w:r>
                    <w:rPr>
                      <w:rFonts w:ascii="汉仪字酷堂荫嘉楷书 W" w:cs="汉仪字酷堂荫嘉楷书 W" w:eastAsia="汉仪字酷堂荫嘉楷书 W" w:hAnsi="汉仪字酷堂荫嘉楷书 W"/>
                      <w:color w:val="8C857B"/>
                      <w:sz w:val="14"/>
                      <w:szCs w:val="14"/>
                    </w:rPr>
                    <w:t xml:space="preserve"> · 第二百六十五葉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b/>
                      <w:bCs/>
                      <w:color w:val="23201D"/>
                      <w:sz w:val="20"/>
                      <w:szCs w:val="20"/>
                    </w:rPr>
                    <w:t xml:space="preserve">《胆小莫入》</w:t>
                  </w:r>
                  <w:r>
                    <w:rPr>
                      <w:rFonts w:ascii="汉仪字酷堂荫嘉楷书 W" w:cs="汉仪字酷堂荫嘉楷书 W" w:eastAsia="汉仪字酷堂荫嘉楷书 W" w:hAnsi="汉仪字酷堂荫嘉楷书 W"/>
                      <w:color w:val="8C857B"/>
                      <w:sz w:val="14"/>
                      <w:szCs w:val="14"/>
                    </w:rPr>
                    <w:t xml:space="preserve"> · 第二百六十六葉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b/>
                      <w:bCs/>
                      <w:color w:val="23201D"/>
                      <w:sz w:val="20"/>
                      <w:szCs w:val="20"/>
                    </w:rPr>
                    <w:t xml:space="preserve">《以弱悯强》</w:t>
                  </w:r>
                  <w:r>
                    <w:rPr>
                      <w:rFonts w:ascii="汉仪字酷堂荫嘉楷书 W" w:cs="汉仪字酷堂荫嘉楷书 W" w:eastAsia="汉仪字酷堂荫嘉楷书 W" w:hAnsi="汉仪字酷堂荫嘉楷书 W"/>
                      <w:color w:val="8C857B"/>
                      <w:sz w:val="14"/>
                      <w:szCs w:val="14"/>
                    </w:rPr>
                    <w:t xml:space="preserve"> · 第二百六十九葉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b/>
                      <w:bCs/>
                      <w:color w:val="23201D"/>
                      <w:sz w:val="20"/>
                      <w:szCs w:val="20"/>
                    </w:rPr>
                    <w:t xml:space="preserve">《政治的科学》</w:t>
                  </w:r>
                  <w:r>
                    <w:rPr>
                      <w:rFonts w:ascii="汉仪字酷堂荫嘉楷书 W" w:cs="汉仪字酷堂荫嘉楷书 W" w:eastAsia="汉仪字酷堂荫嘉楷书 W" w:hAnsi="汉仪字酷堂荫嘉楷书 W"/>
                      <w:color w:val="8C857B"/>
                      <w:sz w:val="14"/>
                      <w:szCs w:val="14"/>
                    </w:rPr>
                    <w:t xml:space="preserve"> · 第二百七十三葉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b/>
                      <w:bCs/>
                      <w:color w:val="23201D"/>
                      <w:sz w:val="20"/>
                      <w:szCs w:val="20"/>
                    </w:rPr>
                    <w:t xml:space="preserve">《现代性》</w:t>
                  </w:r>
                  <w:r>
                    <w:rPr>
                      <w:rFonts w:ascii="汉仪字酷堂荫嘉楷书 W" w:cs="汉仪字酷堂荫嘉楷书 W" w:eastAsia="汉仪字酷堂荫嘉楷书 W" w:hAnsi="汉仪字酷堂荫嘉楷书 W"/>
                      <w:color w:val="8C857B"/>
                      <w:sz w:val="14"/>
                      <w:szCs w:val="14"/>
                    </w:rPr>
                    <w:t xml:space="preserve"> · 第二百七十五葉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b/>
                      <w:bCs/>
                      <w:color w:val="23201D"/>
                      <w:sz w:val="20"/>
                      <w:szCs w:val="20"/>
                    </w:rPr>
                    <w:t xml:space="preserve">《穿裙子的儿子》</w:t>
                  </w:r>
                  <w:r>
                    <w:rPr>
                      <w:rFonts w:ascii="汉仪字酷堂荫嘉楷书 W" w:cs="汉仪字酷堂荫嘉楷书 W" w:eastAsia="汉仪字酷堂荫嘉楷书 W" w:hAnsi="汉仪字酷堂荫嘉楷书 W"/>
                      <w:color w:val="8C857B"/>
                      <w:sz w:val="14"/>
                      <w:szCs w:val="14"/>
                    </w:rPr>
                    <w:t xml:space="preserve"> · 第二百七十七葉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b/>
                      <w:bCs/>
                      <w:color w:val="23201D"/>
                      <w:sz w:val="20"/>
                      <w:szCs w:val="20"/>
                    </w:rPr>
                    <w:t xml:space="preserve">《有福气》</w:t>
                  </w:r>
                  <w:r>
                    <w:rPr>
                      <w:rFonts w:ascii="汉仪字酷堂荫嘉楷书 W" w:cs="汉仪字酷堂荫嘉楷书 W" w:eastAsia="汉仪字酷堂荫嘉楷书 W" w:hAnsi="汉仪字酷堂荫嘉楷书 W"/>
                      <w:color w:val="8C857B"/>
                      <w:sz w:val="14"/>
                      <w:szCs w:val="14"/>
                    </w:rPr>
                    <w:t xml:space="preserve"> · 第二百八十三葉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b/>
                      <w:bCs/>
                      <w:color w:val="23201D"/>
                      <w:sz w:val="20"/>
                      <w:szCs w:val="20"/>
                    </w:rPr>
                    <w:t xml:space="preserve">《疗愈艺术》</w:t>
                  </w:r>
                  <w:r>
                    <w:rPr>
                      <w:rFonts w:ascii="汉仪字酷堂荫嘉楷书 W" w:cs="汉仪字酷堂荫嘉楷书 W" w:eastAsia="汉仪字酷堂荫嘉楷书 W" w:hAnsi="汉仪字酷堂荫嘉楷书 W"/>
                      <w:color w:val="8C857B"/>
                      <w:sz w:val="14"/>
                      <w:szCs w:val="14"/>
                    </w:rPr>
                    <w:t xml:space="preserve"> · 第二百八十六葉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b/>
                      <w:bCs/>
                      <w:color w:val="23201D"/>
                      <w:sz w:val="20"/>
                      <w:szCs w:val="20"/>
                    </w:rPr>
                    <w:t xml:space="preserve">《“哲学家”》</w:t>
                  </w:r>
                  <w:r>
                    <w:rPr>
                      <w:rFonts w:ascii="汉仪字酷堂荫嘉楷书 W" w:cs="汉仪字酷堂荫嘉楷书 W" w:eastAsia="汉仪字酷堂荫嘉楷书 W" w:hAnsi="汉仪字酷堂荫嘉楷书 W"/>
                      <w:color w:val="8C857B"/>
                      <w:sz w:val="14"/>
                      <w:szCs w:val="14"/>
                    </w:rPr>
                    <w:t xml:space="preserve"> · 第三百零一葉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b/>
                      <w:bCs/>
                      <w:color w:val="23201D"/>
                      <w:sz w:val="20"/>
                      <w:szCs w:val="20"/>
                    </w:rPr>
                    <w:t xml:space="preserve">《精通儒释道》</w:t>
                  </w:r>
                  <w:r>
                    <w:rPr>
                      <w:rFonts w:ascii="汉仪字酷堂荫嘉楷书 W" w:cs="汉仪字酷堂荫嘉楷书 W" w:eastAsia="汉仪字酷堂荫嘉楷书 W" w:hAnsi="汉仪字酷堂荫嘉楷书 W"/>
                      <w:color w:val="8C857B"/>
                      <w:sz w:val="14"/>
                      <w:szCs w:val="14"/>
                    </w:rPr>
                    <w:t xml:space="preserve"> · 第三百零三葉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115. </w:t>
                  </w:r>
                  <w:r>
                    <w:rPr>
                      <w:rFonts w:ascii="方正文沁永乐大典体M 简" w:cs="方正文沁永乐大典体M 简" w:eastAsia="方正文沁永乐大典体M 简" w:hAnsi="方正文沁永乐大典体M 简"/>
                      <w:b/>
                      <w:bCs/>
                      <w:color w:val="23201D"/>
                      <w:sz w:val="20"/>
                      <w:szCs w:val="20"/>
                    </w:rPr>
                    <w:t xml:space="preserve">《孰强孰弱》</w:t>
                  </w:r>
                  <w:r>
                    <w:rPr>
                      <w:rFonts w:ascii="汉仪字酷堂荫嘉楷书 W" w:cs="汉仪字酷堂荫嘉楷书 W" w:eastAsia="汉仪字酷堂荫嘉楷书 W" w:hAnsi="汉仪字酷堂荫嘉楷书 W"/>
                      <w:color w:val="8C857B"/>
                      <w:sz w:val="14"/>
                      <w:szCs w:val="14"/>
                    </w:rPr>
                    <w:t xml:space="preserve"> · 第三百零八葉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116. </w:t>
                  </w:r>
                  <w:r>
                    <w:rPr>
                      <w:rFonts w:ascii="方正文沁永乐大典体M 简" w:cs="方正文沁永乐大典体M 简" w:eastAsia="方正文沁永乐大典体M 简" w:hAnsi="方正文沁永乐大典体M 简"/>
                      <w:b/>
                      <w:bCs/>
                      <w:color w:val="23201D"/>
                      <w:sz w:val="20"/>
                      <w:szCs w:val="20"/>
                    </w:rPr>
                    <w:t xml:space="preserve">《感性》</w:t>
                  </w:r>
                  <w:r>
                    <w:rPr>
                      <w:rFonts w:ascii="汉仪字酷堂荫嘉楷书 W" w:cs="汉仪字酷堂荫嘉楷书 W" w:eastAsia="汉仪字酷堂荫嘉楷书 W" w:hAnsi="汉仪字酷堂荫嘉楷书 W"/>
                      <w:color w:val="8C857B"/>
                      <w:sz w:val="14"/>
                      <w:szCs w:val="14"/>
                    </w:rPr>
                    <w:t xml:space="preserve"> · 第三百十四葉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117. </w:t>
                  </w:r>
                  <w:r>
                    <w:rPr>
                      <w:rFonts w:ascii="方正文沁永乐大典体M 简" w:cs="方正文沁永乐大典体M 简" w:eastAsia="方正文沁永乐大典体M 简" w:hAnsi="方正文沁永乐大典体M 简"/>
                      <w:b/>
                      <w:bCs/>
                      <w:color w:val="23201D"/>
                      <w:sz w:val="20"/>
                      <w:szCs w:val="20"/>
                    </w:rPr>
                    <w:t xml:space="preserve">《中文难》</w:t>
                  </w:r>
                  <w:r>
                    <w:rPr>
                      <w:rFonts w:ascii="汉仪字酷堂荫嘉楷书 W" w:cs="汉仪字酷堂荫嘉楷书 W" w:eastAsia="汉仪字酷堂荫嘉楷书 W" w:hAnsi="汉仪字酷堂荫嘉楷书 W"/>
                      <w:color w:val="8C857B"/>
                      <w:sz w:val="14"/>
                      <w:szCs w:val="14"/>
                    </w:rPr>
                    <w:t xml:space="preserve"> · 第三百十八葉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118. </w:t>
                  </w:r>
                  <w:r>
                    <w:rPr>
                      <w:rFonts w:ascii="方正文沁永乐大典体M 简" w:cs="方正文沁永乐大典体M 简" w:eastAsia="方正文沁永乐大典体M 简" w:hAnsi="方正文沁永乐大典体M 简"/>
                      <w:b/>
                      <w:bCs/>
                      <w:color w:val="23201D"/>
                      <w:sz w:val="20"/>
                      <w:szCs w:val="20"/>
                    </w:rPr>
                    <w:t xml:space="preserve">《意识上传》</w:t>
                  </w:r>
                  <w:r>
                    <w:rPr>
                      <w:rFonts w:ascii="汉仪字酷堂荫嘉楷书 W" w:cs="汉仪字酷堂荫嘉楷书 W" w:eastAsia="汉仪字酷堂荫嘉楷书 W" w:hAnsi="汉仪字酷堂荫嘉楷书 W"/>
                      <w:color w:val="8C857B"/>
                      <w:sz w:val="14"/>
                      <w:szCs w:val="14"/>
                    </w:rPr>
                    <w:t xml:space="preserve"> · 第三百二十葉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119. </w:t>
                  </w:r>
                  <w:r>
                    <w:rPr>
                      <w:rFonts w:ascii="方正文沁永乐大典体M 简" w:cs="方正文沁永乐大典体M 简" w:eastAsia="方正文沁永乐大典体M 简" w:hAnsi="方正文沁永乐大典体M 简"/>
                      <w:b/>
                      <w:bCs/>
                      <w:color w:val="23201D"/>
                      <w:sz w:val="20"/>
                      <w:szCs w:val="20"/>
                    </w:rPr>
                    <w:t xml:space="preserve">《砍价》</w:t>
                  </w:r>
                  <w:r>
                    <w:rPr>
                      <w:rFonts w:ascii="汉仪字酷堂荫嘉楷书 W" w:cs="汉仪字酷堂荫嘉楷书 W" w:eastAsia="汉仪字酷堂荫嘉楷书 W" w:hAnsi="汉仪字酷堂荫嘉楷书 W"/>
                      <w:color w:val="8C857B"/>
                      <w:sz w:val="14"/>
                      <w:szCs w:val="14"/>
                    </w:rPr>
                    <w:t xml:space="preserve"> · 第三百二十六葉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120. </w:t>
                  </w:r>
                  <w:r>
                    <w:rPr>
                      <w:rFonts w:ascii="方正文沁永乐大典体M 简" w:cs="方正文沁永乐大典体M 简" w:eastAsia="方正文沁永乐大典体M 简" w:hAnsi="方正文沁永乐大典体M 简"/>
                      <w:b/>
                      <w:bCs/>
                      <w:color w:val="23201D"/>
                      <w:sz w:val="20"/>
                      <w:szCs w:val="20"/>
                    </w:rPr>
                    <w:t xml:space="preserve">《不建天国》</w:t>
                  </w:r>
                  <w:r>
                    <w:rPr>
                      <w:rFonts w:ascii="汉仪字酷堂荫嘉楷书 W" w:cs="汉仪字酷堂荫嘉楷书 W" w:eastAsia="汉仪字酷堂荫嘉楷书 W" w:hAnsi="汉仪字酷堂荫嘉楷书 W"/>
                      <w:color w:val="8C857B"/>
                      <w:sz w:val="14"/>
                      <w:szCs w:val="14"/>
                    </w:rPr>
                    <w:t xml:space="preserve"> · 第三百二十八葉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121. </w:t>
                  </w:r>
                  <w:r>
                    <w:rPr>
                      <w:rFonts w:ascii="方正文沁永乐大典体M 简" w:cs="方正文沁永乐大典体M 简" w:eastAsia="方正文沁永乐大典体M 简" w:hAnsi="方正文沁永乐大典体M 简"/>
                      <w:b/>
                      <w:bCs/>
                      <w:color w:val="23201D"/>
                      <w:sz w:val="20"/>
                      <w:szCs w:val="20"/>
                    </w:rPr>
                    <w:t xml:space="preserve">《功罪千秋》</w:t>
                  </w:r>
                  <w:r>
                    <w:rPr>
                      <w:rFonts w:ascii="汉仪字酷堂荫嘉楷书 W" w:cs="汉仪字酷堂荫嘉楷书 W" w:eastAsia="汉仪字酷堂荫嘉楷书 W" w:hAnsi="汉仪字酷堂荫嘉楷书 W"/>
                      <w:color w:val="8C857B"/>
                      <w:sz w:val="14"/>
                      <w:szCs w:val="14"/>
                    </w:rPr>
                    <w:t xml:space="preserve"> · 第三百三十一葉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122. </w:t>
                  </w:r>
                  <w:r>
                    <w:rPr>
                      <w:rFonts w:ascii="方正文沁永乐大典体M 简" w:cs="方正文沁永乐大典体M 简" w:eastAsia="方正文沁永乐大典体M 简" w:hAnsi="方正文沁永乐大典体M 简"/>
                      <w:b/>
                      <w:bCs/>
                      <w:color w:val="23201D"/>
                      <w:sz w:val="20"/>
                      <w:szCs w:val="20"/>
                    </w:rPr>
                    <w:t xml:space="preserve">《参考文献》</w:t>
                  </w:r>
                  <w:r>
                    <w:rPr>
                      <w:rFonts w:ascii="汉仪字酷堂荫嘉楷书 W" w:cs="汉仪字酷堂荫嘉楷书 W" w:eastAsia="汉仪字酷堂荫嘉楷书 W" w:hAnsi="汉仪字酷堂荫嘉楷书 W"/>
                      <w:color w:val="8C857B"/>
                      <w:sz w:val="14"/>
                      <w:szCs w:val="14"/>
                    </w:rPr>
                    <w:t xml:space="preserve"> · 第三百三十五葉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123. </w:t>
                  </w:r>
                  <w:r>
                    <w:rPr>
                      <w:rFonts w:ascii="方正文沁永乐大典体M 简" w:cs="方正文沁永乐大典体M 简" w:eastAsia="方正文沁永乐大典体M 简" w:hAnsi="方正文沁永乐大典体M 简"/>
                      <w:b/>
                      <w:bCs/>
                      <w:color w:val="23201D"/>
                      <w:sz w:val="20"/>
                      <w:szCs w:val="20"/>
                    </w:rPr>
                    <w:t xml:space="preserve">《神学的课题》</w:t>
                  </w:r>
                  <w:r>
                    <w:rPr>
                      <w:rFonts w:ascii="汉仪字酷堂荫嘉楷书 W" w:cs="汉仪字酷堂荫嘉楷书 W" w:eastAsia="汉仪字酷堂荫嘉楷书 W" w:hAnsi="汉仪字酷堂荫嘉楷书 W"/>
                      <w:color w:val="8C857B"/>
                      <w:sz w:val="14"/>
                      <w:szCs w:val="14"/>
                    </w:rPr>
                    <w:t xml:space="preserve"> · 第三百三十七葉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124. </w:t>
                  </w:r>
                  <w:r>
                    <w:rPr>
                      <w:rFonts w:ascii="方正文沁永乐大典体M 简" w:cs="方正文沁永乐大典体M 简" w:eastAsia="方正文沁永乐大典体M 简" w:hAnsi="方正文沁永乐大典体M 简"/>
                      <w:b/>
                      <w:bCs/>
                      <w:color w:val="23201D"/>
                      <w:sz w:val="20"/>
                      <w:szCs w:val="20"/>
                    </w:rPr>
                    <w:t xml:space="preserve">《适合思辨的语言》</w:t>
                  </w:r>
                  <w:r>
                    <w:rPr>
                      <w:rFonts w:ascii="汉仪字酷堂荫嘉楷书 W" w:cs="汉仪字酷堂荫嘉楷书 W" w:eastAsia="汉仪字酷堂荫嘉楷书 W" w:hAnsi="汉仪字酷堂荫嘉楷书 W"/>
                      <w:color w:val="8C857B"/>
                      <w:sz w:val="14"/>
                      <w:szCs w:val="14"/>
                    </w:rPr>
                    <w:t xml:space="preserve"> · 第三百三十九葉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125. </w:t>
                  </w:r>
                  <w:r>
                    <w:rPr>
                      <w:rFonts w:ascii="方正文沁永乐大典体M 简" w:cs="方正文沁永乐大典体M 简" w:eastAsia="方正文沁永乐大典体M 简" w:hAnsi="方正文沁永乐大典体M 简"/>
                      <w:b/>
                      <w:bCs/>
                      <w:color w:val="23201D"/>
                      <w:sz w:val="20"/>
                      <w:szCs w:val="20"/>
                    </w:rPr>
                    <w:t xml:space="preserve">《年号》</w:t>
                  </w:r>
                  <w:r>
                    <w:rPr>
                      <w:rFonts w:ascii="汉仪字酷堂荫嘉楷书 W" w:cs="汉仪字酷堂荫嘉楷书 W" w:eastAsia="汉仪字酷堂荫嘉楷书 W" w:hAnsi="汉仪字酷堂荫嘉楷书 W"/>
                      <w:color w:val="8C857B"/>
                      <w:sz w:val="14"/>
                      <w:szCs w:val="14"/>
                    </w:rPr>
                    <w:t xml:space="preserve"> · 第三百四十葉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126. </w:t>
                  </w:r>
                  <w:r>
                    <w:rPr>
                      <w:rFonts w:ascii="方正文沁永乐大典体M 简" w:cs="方正文沁永乐大典体M 简" w:eastAsia="方正文沁永乐大典体M 简" w:hAnsi="方正文沁永乐大典体M 简"/>
                      <w:b/>
                      <w:bCs/>
                      <w:color w:val="23201D"/>
                      <w:sz w:val="20"/>
                      <w:szCs w:val="20"/>
                    </w:rPr>
                    <w:t xml:space="preserve">《原画》</w:t>
                  </w:r>
                  <w:r>
                    <w:rPr>
                      <w:rFonts w:ascii="汉仪字酷堂荫嘉楷书 W" w:cs="汉仪字酷堂荫嘉楷书 W" w:eastAsia="汉仪字酷堂荫嘉楷书 W" w:hAnsi="汉仪字酷堂荫嘉楷书 W"/>
                      <w:color w:val="8C857B"/>
                      <w:sz w:val="14"/>
                      <w:szCs w:val="14"/>
                    </w:rPr>
                    <w:t xml:space="preserve"> · 第三百四十五葉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127. </w:t>
                  </w:r>
                  <w:r>
                    <w:rPr>
                      <w:rFonts w:ascii="方正文沁永乐大典体M 简" w:cs="方正文沁永乐大典体M 简" w:eastAsia="方正文沁永乐大典体M 简" w:hAnsi="方正文沁永乐大典体M 简"/>
                      <w:b/>
                      <w:bCs/>
                      <w:color w:val="23201D"/>
                      <w:sz w:val="20"/>
                      <w:szCs w:val="20"/>
                    </w:rPr>
                    <w:t xml:space="preserve">《自然法》</w:t>
                  </w:r>
                  <w:r>
                    <w:rPr>
                      <w:rFonts w:ascii="汉仪字酷堂荫嘉楷书 W" w:cs="汉仪字酷堂荫嘉楷书 W" w:eastAsia="汉仪字酷堂荫嘉楷书 W" w:hAnsi="汉仪字酷堂荫嘉楷书 W"/>
                      <w:color w:val="8C857B"/>
                      <w:sz w:val="14"/>
                      <w:szCs w:val="14"/>
                    </w:rPr>
                    <w:t xml:space="preserve"> · 第三百四十八葉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128. </w:t>
                  </w:r>
                  <w:r>
                    <w:rPr>
                      <w:rFonts w:ascii="方正文沁永乐大典体M 简" w:cs="方正文沁永乐大典体M 简" w:eastAsia="方正文沁永乐大典体M 简" w:hAnsi="方正文沁永乐大典体M 简"/>
                      <w:b/>
                      <w:bCs/>
                      <w:color w:val="23201D"/>
                      <w:sz w:val="20"/>
                      <w:szCs w:val="20"/>
                    </w:rPr>
                    <w:t xml:space="preserve">《吐字不准》</w:t>
                  </w:r>
                  <w:r>
                    <w:rPr>
                      <w:rFonts w:ascii="汉仪字酷堂荫嘉楷书 W" w:cs="汉仪字酷堂荫嘉楷书 W" w:eastAsia="汉仪字酷堂荫嘉楷书 W" w:hAnsi="汉仪字酷堂荫嘉楷书 W"/>
                      <w:color w:val="8C857B"/>
                      <w:sz w:val="14"/>
                      <w:szCs w:val="14"/>
                    </w:rPr>
                    <w:t xml:space="preserve"> · 第三百五十二葉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129. </w:t>
                  </w:r>
                  <w:r>
                    <w:rPr>
                      <w:rFonts w:ascii="方正文沁永乐大典体M 简" w:cs="方正文沁永乐大典体M 简" w:eastAsia="方正文沁永乐大典体M 简" w:hAnsi="方正文沁永乐大典体M 简"/>
                      <w:b/>
                      <w:bCs/>
                      <w:color w:val="23201D"/>
                      <w:sz w:val="20"/>
                      <w:szCs w:val="20"/>
                    </w:rPr>
                    <w:t xml:space="preserve">《等于》</w:t>
                  </w:r>
                  <w:r>
                    <w:rPr>
                      <w:rFonts w:ascii="汉仪字酷堂荫嘉楷书 W" w:cs="汉仪字酷堂荫嘉楷书 W" w:eastAsia="汉仪字酷堂荫嘉楷书 W" w:hAnsi="汉仪字酷堂荫嘉楷书 W"/>
                      <w:color w:val="8C857B"/>
                      <w:sz w:val="14"/>
                      <w:szCs w:val="14"/>
                    </w:rPr>
                    <w:t xml:space="preserve"> · 第三百五十三葉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130. </w:t>
                  </w:r>
                  <w:r>
                    <w:rPr>
                      <w:rFonts w:ascii="方正文沁永乐大典体M 简" w:cs="方正文沁永乐大典体M 简" w:eastAsia="方正文沁永乐大典体M 简" w:hAnsi="方正文沁永乐大典体M 简"/>
                      <w:b/>
                      <w:bCs/>
                      <w:color w:val="23201D"/>
                      <w:sz w:val="20"/>
                      <w:szCs w:val="20"/>
                    </w:rPr>
                    <w:t xml:space="preserve">《发达国家》</w:t>
                  </w:r>
                  <w:r>
                    <w:rPr>
                      <w:rFonts w:ascii="汉仪字酷堂荫嘉楷书 W" w:cs="汉仪字酷堂荫嘉楷书 W" w:eastAsia="汉仪字酷堂荫嘉楷书 W" w:hAnsi="汉仪字酷堂荫嘉楷书 W"/>
                      <w:color w:val="8C857B"/>
                      <w:sz w:val="14"/>
                      <w:szCs w:val="14"/>
                    </w:rPr>
                    <w:t xml:space="preserve"> · 第三百五十五葉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131. </w:t>
                  </w:r>
                  <w:r>
                    <w:rPr>
                      <w:rFonts w:ascii="方正文沁永乐大典体M 简" w:cs="方正文沁永乐大典体M 简" w:eastAsia="方正文沁永乐大典体M 简" w:hAnsi="方正文沁永乐大典体M 简"/>
                      <w:b/>
                      <w:bCs/>
                      <w:color w:val="23201D"/>
                      <w:sz w:val="20"/>
                      <w:szCs w:val="20"/>
                    </w:rPr>
                    <w:t xml:space="preserve">《晚景凄凉》</w:t>
                  </w:r>
                  <w:r>
                    <w:rPr>
                      <w:rFonts w:ascii="汉仪字酷堂荫嘉楷书 W" w:cs="汉仪字酷堂荫嘉楷书 W" w:eastAsia="汉仪字酷堂荫嘉楷书 W" w:hAnsi="汉仪字酷堂荫嘉楷书 W"/>
                      <w:color w:val="8C857B"/>
                      <w:sz w:val="14"/>
                      <w:szCs w:val="14"/>
                    </w:rPr>
                    <w:t xml:space="preserve"> · 第三百五十六葉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132. </w:t>
                  </w:r>
                  <w:r>
                    <w:rPr>
                      <w:rFonts w:ascii="方正文沁永乐大典体M 简" w:cs="方正文沁永乐大典体M 简" w:eastAsia="方正文沁永乐大典体M 简" w:hAnsi="方正文沁永乐大典体M 简"/>
                      <w:b/>
                      <w:bCs/>
                      <w:color w:val="23201D"/>
                      <w:sz w:val="20"/>
                      <w:szCs w:val="20"/>
                    </w:rPr>
                    <w:t xml:space="preserve">《剥削》</w:t>
                  </w:r>
                  <w:r>
                    <w:rPr>
                      <w:rFonts w:ascii="汉仪字酷堂荫嘉楷书 W" w:cs="汉仪字酷堂荫嘉楷书 W" w:eastAsia="汉仪字酷堂荫嘉楷书 W" w:hAnsi="汉仪字酷堂荫嘉楷书 W"/>
                      <w:color w:val="8C857B"/>
                      <w:sz w:val="14"/>
                      <w:szCs w:val="14"/>
                    </w:rPr>
                    <w:t xml:space="preserve"> · 第三百五十七葉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133. </w:t>
                  </w:r>
                  <w:r>
                    <w:rPr>
                      <w:rFonts w:ascii="方正文沁永乐大典体M 简" w:cs="方正文沁永乐大典体M 简" w:eastAsia="方正文沁永乐大典体M 简" w:hAnsi="方正文沁永乐大典体M 简"/>
                      <w:b/>
                      <w:bCs/>
                      <w:color w:val="23201D"/>
                      <w:sz w:val="20"/>
                      <w:szCs w:val="20"/>
                    </w:rPr>
                    <w:t xml:space="preserve">《正义》</w:t>
                  </w:r>
                  <w:r>
                    <w:rPr>
                      <w:rFonts w:ascii="汉仪字酷堂荫嘉楷书 W" w:cs="汉仪字酷堂荫嘉楷书 W" w:eastAsia="汉仪字酷堂荫嘉楷书 W" w:hAnsi="汉仪字酷堂荫嘉楷书 W"/>
                      <w:color w:val="8C857B"/>
                      <w:sz w:val="14"/>
                      <w:szCs w:val="14"/>
                    </w:rPr>
                    <w:t xml:space="preserve"> · 第三百五十九葉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134. </w:t>
                  </w:r>
                  <w:r>
                    <w:rPr>
                      <w:rFonts w:ascii="方正文沁永乐大典体M 简" w:cs="方正文沁永乐大典体M 简" w:eastAsia="方正文沁永乐大典体M 简" w:hAnsi="方正文沁永乐大典体M 简"/>
                      <w:b/>
                      <w:bCs/>
                      <w:color w:val="23201D"/>
                      <w:sz w:val="20"/>
                      <w:szCs w:val="20"/>
                    </w:rPr>
                    <w:t xml:space="preserve">《自弃》</w:t>
                  </w:r>
                  <w:r>
                    <w:rPr>
                      <w:rFonts w:ascii="汉仪字酷堂荫嘉楷书 W" w:cs="汉仪字酷堂荫嘉楷书 W" w:eastAsia="汉仪字酷堂荫嘉楷书 W" w:hAnsi="汉仪字酷堂荫嘉楷书 W"/>
                      <w:color w:val="8C857B"/>
                      <w:sz w:val="14"/>
                      <w:szCs w:val="14"/>
                    </w:rPr>
                    <w:t xml:space="preserve"> · 第三百六十二葉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135. </w:t>
                  </w:r>
                  <w:r>
                    <w:rPr>
                      <w:rFonts w:ascii="方正文沁永乐大典体M 简" w:cs="方正文沁永乐大典体M 简" w:eastAsia="方正文沁永乐大典体M 简" w:hAnsi="方正文沁永乐大典体M 简"/>
                      <w:b/>
                      <w:bCs/>
                      <w:color w:val="23201D"/>
                      <w:sz w:val="20"/>
                      <w:szCs w:val="20"/>
                    </w:rPr>
                    <w:t xml:space="preserve">《我是对的》</w:t>
                  </w:r>
                  <w:r>
                    <w:rPr>
                      <w:rFonts w:ascii="汉仪字酷堂荫嘉楷书 W" w:cs="汉仪字酷堂荫嘉楷书 W" w:eastAsia="汉仪字酷堂荫嘉楷书 W" w:hAnsi="汉仪字酷堂荫嘉楷书 W"/>
                      <w:color w:val="8C857B"/>
                      <w:sz w:val="14"/>
                      <w:szCs w:val="14"/>
                    </w:rPr>
                    <w:t xml:space="preserve"> · 第三百六十四葉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136. </w:t>
                  </w:r>
                  <w:r>
                    <w:rPr>
                      <w:rFonts w:ascii="方正文沁永乐大典体M 简" w:cs="方正文沁永乐大典体M 简" w:eastAsia="方正文沁永乐大典体M 简" w:hAnsi="方正文沁永乐大典体M 简"/>
                      <w:b/>
                      <w:bCs/>
                      <w:color w:val="23201D"/>
                      <w:sz w:val="20"/>
                      <w:szCs w:val="20"/>
                    </w:rPr>
                    <w:t xml:space="preserve">《群体决策》</w:t>
                  </w:r>
                  <w:r>
                    <w:rPr>
                      <w:rFonts w:ascii="汉仪字酷堂荫嘉楷书 W" w:cs="汉仪字酷堂荫嘉楷书 W" w:eastAsia="汉仪字酷堂荫嘉楷书 W" w:hAnsi="汉仪字酷堂荫嘉楷书 W"/>
                      <w:color w:val="8C857B"/>
                      <w:sz w:val="14"/>
                      <w:szCs w:val="14"/>
                    </w:rPr>
                    <w:t xml:space="preserve"> · 第三百六十八葉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137. </w:t>
                  </w:r>
                  <w:r>
                    <w:rPr>
                      <w:rFonts w:ascii="方正文沁永乐大典体M 简" w:cs="方正文沁永乐大典体M 简" w:eastAsia="方正文沁永乐大典体M 简" w:hAnsi="方正文沁永乐大典体M 简"/>
                      <w:b/>
                      <w:bCs/>
                      <w:color w:val="23201D"/>
                      <w:sz w:val="20"/>
                      <w:szCs w:val="20"/>
                    </w:rPr>
                    <w:t xml:space="preserve">《求同存异》</w:t>
                  </w:r>
                  <w:r>
                    <w:rPr>
                      <w:rFonts w:ascii="汉仪字酷堂荫嘉楷书 W" w:cs="汉仪字酷堂荫嘉楷书 W" w:eastAsia="汉仪字酷堂荫嘉楷书 W" w:hAnsi="汉仪字酷堂荫嘉楷书 W"/>
                      <w:color w:val="8C857B"/>
                      <w:sz w:val="14"/>
                      <w:szCs w:val="14"/>
                    </w:rPr>
                    <w:t xml:space="preserve"> · 第三百六十九葉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138. </w:t>
                  </w:r>
                  <w:r>
                    <w:rPr>
                      <w:rFonts w:ascii="方正文沁永乐大典体M 简" w:cs="方正文沁永乐大典体M 简" w:eastAsia="方正文沁永乐大典体M 简" w:hAnsi="方正文沁永乐大典体M 简"/>
                      <w:b/>
                      <w:bCs/>
                      <w:color w:val="23201D"/>
                      <w:sz w:val="20"/>
                      <w:szCs w:val="20"/>
                    </w:rPr>
                    <w:t xml:space="preserve">《不可追》</w:t>
                  </w:r>
                  <w:r>
                    <w:rPr>
                      <w:rFonts w:ascii="汉仪字酷堂荫嘉楷书 W" w:cs="汉仪字酷堂荫嘉楷书 W" w:eastAsia="汉仪字酷堂荫嘉楷书 W" w:hAnsi="汉仪字酷堂荫嘉楷书 W"/>
                      <w:color w:val="8C857B"/>
                      <w:sz w:val="14"/>
                      <w:szCs w:val="14"/>
                    </w:rPr>
                    <w:t xml:space="preserve"> · 第三百七十四葉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139. </w:t>
                  </w:r>
                  <w:r>
                    <w:rPr>
                      <w:rFonts w:ascii="方正文沁永乐大典体M 简" w:cs="方正文沁永乐大典体M 简" w:eastAsia="方正文沁永乐大典体M 简" w:hAnsi="方正文沁永乐大典体M 简"/>
                      <w:b/>
                      <w:bCs/>
                      <w:color w:val="23201D"/>
                      <w:sz w:val="20"/>
                      <w:szCs w:val="20"/>
                    </w:rPr>
                    <w:t xml:space="preserve">《温柔》</w:t>
                  </w:r>
                  <w:r>
                    <w:rPr>
                      <w:rFonts w:ascii="汉仪字酷堂荫嘉楷书 W" w:cs="汉仪字酷堂荫嘉楷书 W" w:eastAsia="汉仪字酷堂荫嘉楷书 W" w:hAnsi="汉仪字酷堂荫嘉楷书 W"/>
                      <w:color w:val="8C857B"/>
                      <w:sz w:val="14"/>
                      <w:szCs w:val="14"/>
                    </w:rPr>
                    <w:t xml:space="preserve"> · 第三百七十五葉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140. </w:t>
                  </w:r>
                  <w:r>
                    <w:rPr>
                      <w:rFonts w:ascii="方正文沁永乐大典体M 简" w:cs="方正文沁永乐大典体M 简" w:eastAsia="方正文沁永乐大典体M 简" w:hAnsi="方正文沁永乐大典体M 简"/>
                      <w:b/>
                      <w:bCs/>
                      <w:color w:val="23201D"/>
                      <w:sz w:val="20"/>
                      <w:szCs w:val="20"/>
                    </w:rPr>
                    <w:t xml:space="preserve">《时间不够》</w:t>
                  </w:r>
                  <w:r>
                    <w:rPr>
                      <w:rFonts w:ascii="汉仪字酷堂荫嘉楷书 W" w:cs="汉仪字酷堂荫嘉楷书 W" w:eastAsia="汉仪字酷堂荫嘉楷书 W" w:hAnsi="汉仪字酷堂荫嘉楷书 W"/>
                      <w:color w:val="8C857B"/>
                      <w:sz w:val="14"/>
                      <w:szCs w:val="14"/>
                    </w:rPr>
                    <w:t xml:space="preserve"> · 第三百七十七葉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141. </w:t>
                  </w:r>
                  <w:r>
                    <w:rPr>
                      <w:rFonts w:ascii="方正文沁永乐大典体M 简" w:cs="方正文沁永乐大典体M 简" w:eastAsia="方正文沁永乐大典体M 简" w:hAnsi="方正文沁永乐大典体M 简"/>
                      <w:b/>
                      <w:bCs/>
                      <w:color w:val="23201D"/>
                      <w:sz w:val="20"/>
                      <w:szCs w:val="20"/>
                    </w:rPr>
                    <w:t xml:space="preserve">《贵族气质》</w:t>
                  </w:r>
                  <w:r>
                    <w:rPr>
                      <w:rFonts w:ascii="汉仪字酷堂荫嘉楷书 W" w:cs="汉仪字酷堂荫嘉楷书 W" w:eastAsia="汉仪字酷堂荫嘉楷书 W" w:hAnsi="汉仪字酷堂荫嘉楷书 W"/>
                      <w:color w:val="8C857B"/>
                      <w:sz w:val="14"/>
                      <w:szCs w:val="14"/>
                    </w:rPr>
                    <w:t xml:space="preserve"> · 第三百七十九葉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142. </w:t>
                  </w:r>
                  <w:r>
                    <w:rPr>
                      <w:rFonts w:ascii="方正文沁永乐大典体M 简" w:cs="方正文沁永乐大典体M 简" w:eastAsia="方正文沁永乐大典体M 简" w:hAnsi="方正文沁永乐大典体M 简"/>
                      <w:b/>
                      <w:bCs/>
                      <w:color w:val="23201D"/>
                      <w:sz w:val="20"/>
                      <w:szCs w:val="20"/>
                    </w:rPr>
                    <w:t xml:space="preserve">《绅士风度》</w:t>
                  </w:r>
                  <w:r>
                    <w:rPr>
                      <w:rFonts w:ascii="汉仪字酷堂荫嘉楷书 W" w:cs="汉仪字酷堂荫嘉楷书 W" w:eastAsia="汉仪字酷堂荫嘉楷书 W" w:hAnsi="汉仪字酷堂荫嘉楷书 W"/>
                      <w:color w:val="8C857B"/>
                      <w:sz w:val="14"/>
                      <w:szCs w:val="14"/>
                    </w:rPr>
                    <w:t xml:space="preserve"> · 第三百八十一葉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143. </w:t>
                  </w:r>
                  <w:r>
                    <w:rPr>
                      <w:rFonts w:ascii="方正文沁永乐大典体M 简" w:cs="方正文沁永乐大典体M 简" w:eastAsia="方正文沁永乐大典体M 简" w:hAnsi="方正文沁永乐大典体M 简"/>
                      <w:b/>
                      <w:bCs/>
                      <w:color w:val="23201D"/>
                      <w:sz w:val="20"/>
                      <w:szCs w:val="20"/>
                    </w:rPr>
                    <w:t xml:space="preserve">《偷换概念》</w:t>
                  </w:r>
                  <w:r>
                    <w:rPr>
                      <w:rFonts w:ascii="汉仪字酷堂荫嘉楷书 W" w:cs="汉仪字酷堂荫嘉楷书 W" w:eastAsia="汉仪字酷堂荫嘉楷书 W" w:hAnsi="汉仪字酷堂荫嘉楷书 W"/>
                      <w:color w:val="8C857B"/>
                      <w:sz w:val="14"/>
                      <w:szCs w:val="14"/>
                    </w:rPr>
                    <w:t xml:space="preserve"> · 第三百八十四葉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144. </w:t>
                  </w:r>
                  <w:r>
                    <w:rPr>
                      <w:rFonts w:ascii="方正文沁永乐大典体M 简" w:cs="方正文沁永乐大典体M 简" w:eastAsia="方正文沁永乐大典体M 简" w:hAnsi="方正文沁永乐大典体M 简"/>
                      <w:b/>
                      <w:bCs/>
                      <w:color w:val="23201D"/>
                      <w:sz w:val="20"/>
                      <w:szCs w:val="20"/>
                    </w:rPr>
                    <w:t xml:space="preserve">《保持自我》</w:t>
                  </w:r>
                  <w:r>
                    <w:rPr>
                      <w:rFonts w:ascii="汉仪字酷堂荫嘉楷书 W" w:cs="汉仪字酷堂荫嘉楷书 W" w:eastAsia="汉仪字酷堂荫嘉楷书 W" w:hAnsi="汉仪字酷堂荫嘉楷书 W"/>
                      <w:color w:val="8C857B"/>
                      <w:sz w:val="14"/>
                      <w:szCs w:val="14"/>
                    </w:rPr>
                    <w:t xml:space="preserve"> · 第三百八十八葉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145. </w:t>
                  </w:r>
                  <w:r>
                    <w:rPr>
                      <w:rFonts w:ascii="方正文沁永乐大典体M 简" w:cs="方正文沁永乐大典体M 简" w:eastAsia="方正文沁永乐大典体M 简" w:hAnsi="方正文沁永乐大典体M 简"/>
                      <w:b/>
                      <w:bCs/>
                      <w:color w:val="23201D"/>
                      <w:sz w:val="20"/>
                      <w:szCs w:val="20"/>
                    </w:rPr>
                    <w:t xml:space="preserve">《多好算好》</w:t>
                  </w:r>
                  <w:r>
                    <w:rPr>
                      <w:rFonts w:ascii="汉仪字酷堂荫嘉楷书 W" w:cs="汉仪字酷堂荫嘉楷书 W" w:eastAsia="汉仪字酷堂荫嘉楷书 W" w:hAnsi="汉仪字酷堂荫嘉楷书 W"/>
                      <w:color w:val="8C857B"/>
                      <w:sz w:val="14"/>
                      <w:szCs w:val="14"/>
                    </w:rPr>
                    <w:t xml:space="preserve"> · 第三百九十三葉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146. </w:t>
                  </w:r>
                  <w:r>
                    <w:rPr>
                      <w:rFonts w:ascii="方正文沁永乐大典体M 简" w:cs="方正文沁永乐大典体M 简" w:eastAsia="方正文沁永乐大典体M 简" w:hAnsi="方正文沁永乐大典体M 简"/>
                      <w:b/>
                      <w:bCs/>
                      <w:color w:val="23201D"/>
                      <w:sz w:val="20"/>
                      <w:szCs w:val="20"/>
                    </w:rPr>
                    <w:t xml:space="preserve">《西方普世价值》</w:t>
                  </w:r>
                  <w:r>
                    <w:rPr>
                      <w:rFonts w:ascii="汉仪字酷堂荫嘉楷书 W" w:cs="汉仪字酷堂荫嘉楷书 W" w:eastAsia="汉仪字酷堂荫嘉楷书 W" w:hAnsi="汉仪字酷堂荫嘉楷书 W"/>
                      <w:color w:val="8C857B"/>
                      <w:sz w:val="14"/>
                      <w:szCs w:val="14"/>
                    </w:rPr>
                    <w:t xml:space="preserve"> · 第三百九十五葉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147. </w:t>
                  </w:r>
                  <w:r>
                    <w:rPr>
                      <w:rFonts w:ascii="方正文沁永乐大典体M 简" w:cs="方正文沁永乐大典体M 简" w:eastAsia="方正文沁永乐大典体M 简" w:hAnsi="方正文沁永乐大典体M 简"/>
                      <w:b/>
                      <w:bCs/>
                      <w:color w:val="23201D"/>
                      <w:sz w:val="20"/>
                      <w:szCs w:val="20"/>
                    </w:rPr>
                    <w:t xml:space="preserve">《亲近》</w:t>
                  </w:r>
                  <w:r>
                    <w:rPr>
                      <w:rFonts w:ascii="汉仪字酷堂荫嘉楷书 W" w:cs="汉仪字酷堂荫嘉楷书 W" w:eastAsia="汉仪字酷堂荫嘉楷书 W" w:hAnsi="汉仪字酷堂荫嘉楷书 W"/>
                      <w:color w:val="8C857B"/>
                      <w:sz w:val="14"/>
                      <w:szCs w:val="14"/>
                    </w:rPr>
                    <w:t xml:space="preserve"> · 第三百九十七葉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148. </w:t>
                  </w:r>
                  <w:r>
                    <w:rPr>
                      <w:rFonts w:ascii="方正文沁永乐大典体M 简" w:cs="方正文沁永乐大典体M 简" w:eastAsia="方正文沁永乐大典体M 简" w:hAnsi="方正文沁永乐大典体M 简"/>
                      <w:b/>
                      <w:bCs/>
                      <w:color w:val="23201D"/>
                      <w:sz w:val="20"/>
                      <w:szCs w:val="20"/>
                    </w:rPr>
                    <w:t xml:space="preserve">《无价之宝》</w:t>
                  </w:r>
                  <w:r>
                    <w:rPr>
                      <w:rFonts w:ascii="汉仪字酷堂荫嘉楷书 W" w:cs="汉仪字酷堂荫嘉楷书 W" w:eastAsia="汉仪字酷堂荫嘉楷书 W" w:hAnsi="汉仪字酷堂荫嘉楷书 W"/>
                      <w:color w:val="8C857B"/>
                      <w:sz w:val="14"/>
                      <w:szCs w:val="14"/>
                    </w:rPr>
                    <w:t xml:space="preserve"> · 第四百葉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149. </w:t>
                  </w:r>
                  <w:r>
                    <w:rPr>
                      <w:rFonts w:ascii="方正文沁永乐大典体M 简" w:cs="方正文沁永乐大典体M 简" w:eastAsia="方正文沁永乐大典体M 简" w:hAnsi="方正文沁永乐大典体M 简"/>
                      <w:b/>
                      <w:bCs/>
                      <w:color w:val="23201D"/>
                      <w:sz w:val="20"/>
                      <w:szCs w:val="20"/>
                    </w:rPr>
                    <w:t xml:space="preserve">《语言学的意义》</w:t>
                  </w:r>
                  <w:r>
                    <w:rPr>
                      <w:rFonts w:ascii="汉仪字酷堂荫嘉楷书 W" w:cs="汉仪字酷堂荫嘉楷书 W" w:eastAsia="汉仪字酷堂荫嘉楷书 W" w:hAnsi="汉仪字酷堂荫嘉楷书 W"/>
                      <w:color w:val="8C857B"/>
                      <w:sz w:val="14"/>
                      <w:szCs w:val="14"/>
                    </w:rPr>
                    <w:t xml:space="preserve"> · 第四百零二葉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150. </w:t>
                  </w:r>
                  <w:r>
                    <w:rPr>
                      <w:rFonts w:ascii="方正文沁永乐大典体M 简" w:cs="方正文沁永乐大典体M 简" w:eastAsia="方正文沁永乐大典体M 简" w:hAnsi="方正文沁永乐大典体M 简"/>
                      <w:b/>
                      <w:bCs/>
                      <w:color w:val="23201D"/>
                      <w:sz w:val="20"/>
                      <w:szCs w:val="20"/>
                    </w:rPr>
                    <w:t xml:space="preserve">《执行力》</w:t>
                  </w:r>
                  <w:r>
                    <w:rPr>
                      <w:rFonts w:ascii="汉仪字酷堂荫嘉楷书 W" w:cs="汉仪字酷堂荫嘉楷书 W" w:eastAsia="汉仪字酷堂荫嘉楷书 W" w:hAnsi="汉仪字酷堂荫嘉楷书 W"/>
                      <w:color w:val="8C857B"/>
                      <w:sz w:val="14"/>
                      <w:szCs w:val="14"/>
                    </w:rPr>
                    <w:t xml:space="preserve"> · 第四百零三葉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151. </w:t>
                  </w:r>
                  <w:r>
                    <w:rPr>
                      <w:rFonts w:ascii="方正文沁永乐大典体M 简" w:cs="方正文沁永乐大典体M 简" w:eastAsia="方正文沁永乐大典体M 简" w:hAnsi="方正文沁永乐大典体M 简"/>
                      <w:b/>
                      <w:bCs/>
                      <w:color w:val="23201D"/>
                      <w:sz w:val="20"/>
                      <w:szCs w:val="20"/>
                    </w:rPr>
                    <w:t xml:space="preserve">《帝国病》</w:t>
                  </w:r>
                  <w:r>
                    <w:rPr>
                      <w:rFonts w:ascii="汉仪字酷堂荫嘉楷书 W" w:cs="汉仪字酷堂荫嘉楷书 W" w:eastAsia="汉仪字酷堂荫嘉楷书 W" w:hAnsi="汉仪字酷堂荫嘉楷书 W"/>
                      <w:color w:val="8C857B"/>
                      <w:sz w:val="14"/>
                      <w:szCs w:val="14"/>
                    </w:rPr>
                    <w:t xml:space="preserve"> · 第四百零六葉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152. </w:t>
                  </w:r>
                  <w:r>
                    <w:rPr>
                      <w:rFonts w:ascii="方正文沁永乐大典体M 简" w:cs="方正文沁永乐大典体M 简" w:eastAsia="方正文沁永乐大典体M 简" w:hAnsi="方正文沁永乐大典体M 简"/>
                      <w:b/>
                      <w:bCs/>
                      <w:color w:val="23201D"/>
                      <w:sz w:val="20"/>
                      <w:szCs w:val="20"/>
                    </w:rPr>
                    <w:t xml:space="preserve">《父母惩戒权》</w:t>
                  </w:r>
                  <w:r>
                    <w:rPr>
                      <w:rFonts w:ascii="汉仪字酷堂荫嘉楷书 W" w:cs="汉仪字酷堂荫嘉楷书 W" w:eastAsia="汉仪字酷堂荫嘉楷书 W" w:hAnsi="汉仪字酷堂荫嘉楷书 W"/>
                      <w:color w:val="8C857B"/>
                      <w:sz w:val="14"/>
                      <w:szCs w:val="14"/>
                    </w:rPr>
                    <w:t xml:space="preserve"> · 第四百十二葉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153. </w:t>
                  </w:r>
                  <w:r>
                    <w:rPr>
                      <w:rFonts w:ascii="方正文沁永乐大典体M 简" w:cs="方正文沁永乐大典体M 简" w:eastAsia="方正文沁永乐大典体M 简" w:hAnsi="方正文沁永乐大典体M 简"/>
                      <w:b/>
                      <w:bCs/>
                      <w:color w:val="23201D"/>
                      <w:sz w:val="20"/>
                      <w:szCs w:val="20"/>
                    </w:rPr>
                    <w:t xml:space="preserve">《坚持》</w:t>
                  </w:r>
                  <w:r>
                    <w:rPr>
                      <w:rFonts w:ascii="汉仪字酷堂荫嘉楷书 W" w:cs="汉仪字酷堂荫嘉楷书 W" w:eastAsia="汉仪字酷堂荫嘉楷书 W" w:hAnsi="汉仪字酷堂荫嘉楷书 W"/>
                      <w:color w:val="8C857B"/>
                      <w:sz w:val="14"/>
                      <w:szCs w:val="14"/>
                    </w:rPr>
                    <w:t xml:space="preserve"> · 第四百十三葉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154. </w:t>
                  </w:r>
                  <w:r>
                    <w:rPr>
                      <w:rFonts w:ascii="方正文沁永乐大典体M 简" w:cs="方正文沁永乐大典体M 简" w:eastAsia="方正文沁永乐大典体M 简" w:hAnsi="方正文沁永乐大典体M 简"/>
                      <w:b/>
                      <w:bCs/>
                      <w:color w:val="23201D"/>
                      <w:sz w:val="20"/>
                      <w:szCs w:val="20"/>
                    </w:rPr>
                    <w:t xml:space="preserve">《完整工业体系》</w:t>
                  </w:r>
                  <w:r>
                    <w:rPr>
                      <w:rFonts w:ascii="汉仪字酷堂荫嘉楷书 W" w:cs="汉仪字酷堂荫嘉楷书 W" w:eastAsia="汉仪字酷堂荫嘉楷书 W" w:hAnsi="汉仪字酷堂荫嘉楷书 W"/>
                      <w:color w:val="8C857B"/>
                      <w:sz w:val="14"/>
                      <w:szCs w:val="14"/>
                    </w:rPr>
                    <w:t xml:space="preserve"> · 第四百十四葉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155. </w:t>
                  </w:r>
                  <w:r>
                    <w:rPr>
                      <w:rFonts w:ascii="方正文沁永乐大典体M 简" w:cs="方正文沁永乐大典体M 简" w:eastAsia="方正文沁永乐大典体M 简" w:hAnsi="方正文沁永乐大典体M 简"/>
                      <w:b/>
                      <w:bCs/>
                      <w:color w:val="23201D"/>
                      <w:sz w:val="20"/>
                      <w:szCs w:val="20"/>
                    </w:rPr>
                    <w:t xml:space="preserve">《有用》</w:t>
                  </w:r>
                  <w:r>
                    <w:rPr>
                      <w:rFonts w:ascii="汉仪字酷堂荫嘉楷书 W" w:cs="汉仪字酷堂荫嘉楷书 W" w:eastAsia="汉仪字酷堂荫嘉楷书 W" w:hAnsi="汉仪字酷堂荫嘉楷书 W"/>
                      <w:color w:val="8C857B"/>
                      <w:sz w:val="14"/>
                      <w:szCs w:val="14"/>
                    </w:rPr>
                    <w:t xml:space="preserve"> · 第四百十六葉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156. </w:t>
                  </w:r>
                  <w:r>
                    <w:rPr>
                      <w:rFonts w:ascii="方正文沁永乐大典体M 简" w:cs="方正文沁永乐大典体M 简" w:eastAsia="方正文沁永乐大典体M 简" w:hAnsi="方正文沁永乐大典体M 简"/>
                      <w:b/>
                      <w:bCs/>
                      <w:color w:val="23201D"/>
                      <w:sz w:val="20"/>
                      <w:szCs w:val="20"/>
                    </w:rPr>
                    <w:t xml:space="preserve">《生而平等》</w:t>
                  </w:r>
                  <w:r>
                    <w:rPr>
                      <w:rFonts w:ascii="汉仪字酷堂荫嘉楷书 W" w:cs="汉仪字酷堂荫嘉楷书 W" w:eastAsia="汉仪字酷堂荫嘉楷书 W" w:hAnsi="汉仪字酷堂荫嘉楷书 W"/>
                      <w:color w:val="8C857B"/>
                      <w:sz w:val="14"/>
                      <w:szCs w:val="14"/>
                    </w:rPr>
                    <w:t xml:space="preserve"> · 第四百十七葉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157. </w:t>
                  </w:r>
                  <w:r>
                    <w:rPr>
                      <w:rFonts w:ascii="方正文沁永乐大典体M 简" w:cs="方正文沁永乐大典体M 简" w:eastAsia="方正文沁永乐大典体M 简" w:hAnsi="方正文沁永乐大典体M 简"/>
                      <w:b/>
                      <w:bCs/>
                      <w:color w:val="23201D"/>
                      <w:sz w:val="20"/>
                      <w:szCs w:val="20"/>
                    </w:rPr>
                    <w:t xml:space="preserve">《文字张力》</w:t>
                  </w:r>
                  <w:r>
                    <w:rPr>
                      <w:rFonts w:ascii="汉仪字酷堂荫嘉楷书 W" w:cs="汉仪字酷堂荫嘉楷书 W" w:eastAsia="汉仪字酷堂荫嘉楷书 W" w:hAnsi="汉仪字酷堂荫嘉楷书 W"/>
                      <w:color w:val="8C857B"/>
                      <w:sz w:val="14"/>
                      <w:szCs w:val="14"/>
                    </w:rPr>
                    <w:t xml:space="preserve"> · 第四百二十三葉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158. </w:t>
                  </w:r>
                  <w:r>
                    <w:rPr>
                      <w:rFonts w:ascii="方正文沁永乐大典体M 简" w:cs="方正文沁永乐大典体M 简" w:eastAsia="方正文沁永乐大典体M 简" w:hAnsi="方正文沁永乐大典体M 简"/>
                      <w:b/>
                      <w:bCs/>
                      <w:color w:val="23201D"/>
                      <w:sz w:val="20"/>
                      <w:szCs w:val="20"/>
                    </w:rPr>
                    <w:t xml:space="preserve">《厚颜无耻》</w:t>
                  </w:r>
                  <w:r>
                    <w:rPr>
                      <w:rFonts w:ascii="汉仪字酷堂荫嘉楷书 W" w:cs="汉仪字酷堂荫嘉楷书 W" w:eastAsia="汉仪字酷堂荫嘉楷书 W" w:hAnsi="汉仪字酷堂荫嘉楷书 W"/>
                      <w:color w:val="8C857B"/>
                      <w:sz w:val="14"/>
                      <w:szCs w:val="14"/>
                    </w:rPr>
                    <w:t xml:space="preserve"> · 第四百二十六葉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159. </w:t>
                  </w:r>
                  <w:r>
                    <w:rPr>
                      <w:rFonts w:ascii="方正文沁永乐大典体M 简" w:cs="方正文沁永乐大典体M 简" w:eastAsia="方正文沁永乐大典体M 简" w:hAnsi="方正文沁永乐大典体M 简"/>
                      <w:b/>
                      <w:bCs/>
                      <w:color w:val="23201D"/>
                      <w:sz w:val="20"/>
                      <w:szCs w:val="20"/>
                    </w:rPr>
                    <w:t xml:space="preserve">《美德》</w:t>
                  </w:r>
                  <w:r>
                    <w:rPr>
                      <w:rFonts w:ascii="汉仪字酷堂荫嘉楷书 W" w:cs="汉仪字酷堂荫嘉楷书 W" w:eastAsia="汉仪字酷堂荫嘉楷书 W" w:hAnsi="汉仪字酷堂荫嘉楷书 W"/>
                      <w:color w:val="8C857B"/>
                      <w:sz w:val="14"/>
                      <w:szCs w:val="14"/>
                    </w:rPr>
                    <w:t xml:space="preserve"> · 第四百二十八葉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160. </w:t>
                  </w:r>
                  <w:r>
                    <w:rPr>
                      <w:rFonts w:ascii="方正文沁永乐大典体M 简" w:cs="方正文沁永乐大典体M 简" w:eastAsia="方正文沁永乐大典体M 简" w:hAnsi="方正文沁永乐大典体M 简"/>
                      <w:b/>
                      <w:bCs/>
                      <w:color w:val="23201D"/>
                      <w:sz w:val="20"/>
                      <w:szCs w:val="20"/>
                    </w:rPr>
                    <w:t xml:space="preserve">《大格局》</w:t>
                  </w:r>
                  <w:r>
                    <w:rPr>
                      <w:rFonts w:ascii="汉仪字酷堂荫嘉楷书 W" w:cs="汉仪字酷堂荫嘉楷书 W" w:eastAsia="汉仪字酷堂荫嘉楷书 W" w:hAnsi="汉仪字酷堂荫嘉楷书 W"/>
                      <w:color w:val="8C857B"/>
                      <w:sz w:val="14"/>
                      <w:szCs w:val="14"/>
                    </w:rPr>
                    <w:t xml:space="preserve"> · 第四百三十三葉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161. </w:t>
                  </w:r>
                  <w:r>
                    <w:rPr>
                      <w:rFonts w:ascii="方正文沁永乐大典体M 简" w:cs="方正文沁永乐大典体M 简" w:eastAsia="方正文沁永乐大典体M 简" w:hAnsi="方正文沁永乐大典体M 简"/>
                      <w:b/>
                      <w:bCs/>
                      <w:color w:val="23201D"/>
                      <w:sz w:val="20"/>
                      <w:szCs w:val="20"/>
                    </w:rPr>
                    <w:t xml:space="preserve">《高中书目》</w:t>
                  </w:r>
                  <w:r>
                    <w:rPr>
                      <w:rFonts w:ascii="汉仪字酷堂荫嘉楷书 W" w:cs="汉仪字酷堂荫嘉楷书 W" w:eastAsia="汉仪字酷堂荫嘉楷书 W" w:hAnsi="汉仪字酷堂荫嘉楷书 W"/>
                      <w:color w:val="8C857B"/>
                      <w:sz w:val="14"/>
                      <w:szCs w:val="14"/>
                    </w:rPr>
                    <w:t xml:space="preserve"> · 第四百三十四葉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162. </w:t>
                  </w:r>
                  <w:r>
                    <w:rPr>
                      <w:rFonts w:ascii="方正文沁永乐大典体M 简" w:cs="方正文沁永乐大典体M 简" w:eastAsia="方正文沁永乐大典体M 简" w:hAnsi="方正文沁永乐大典体M 简"/>
                      <w:b/>
                      <w:bCs/>
                      <w:color w:val="23201D"/>
                      <w:sz w:val="20"/>
                      <w:szCs w:val="20"/>
                    </w:rPr>
                    <w:t xml:space="preserve">《摩擦力》</w:t>
                  </w:r>
                  <w:r>
                    <w:rPr>
                      <w:rFonts w:ascii="汉仪字酷堂荫嘉楷书 W" w:cs="汉仪字酷堂荫嘉楷书 W" w:eastAsia="汉仪字酷堂荫嘉楷书 W" w:hAnsi="汉仪字酷堂荫嘉楷书 W"/>
                      <w:color w:val="8C857B"/>
                      <w:sz w:val="14"/>
                      <w:szCs w:val="14"/>
                    </w:rPr>
                    <w:t xml:space="preserve"> · 第四百三十五葉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163. </w:t>
                  </w:r>
                  <w:r>
                    <w:rPr>
                      <w:rFonts w:ascii="方正文沁永乐大典体M 简" w:cs="方正文沁永乐大典体M 简" w:eastAsia="方正文沁永乐大典体M 简" w:hAnsi="方正文沁永乐大典体M 简"/>
                      <w:b/>
                      <w:bCs/>
                      <w:color w:val="23201D"/>
                      <w:sz w:val="20"/>
                      <w:szCs w:val="20"/>
                    </w:rPr>
                    <w:t xml:space="preserve">《道法自然》</w:t>
                  </w:r>
                  <w:r>
                    <w:rPr>
                      <w:rFonts w:ascii="汉仪字酷堂荫嘉楷书 W" w:cs="汉仪字酷堂荫嘉楷书 W" w:eastAsia="汉仪字酷堂荫嘉楷书 W" w:hAnsi="汉仪字酷堂荫嘉楷书 W"/>
                      <w:color w:val="8C857B"/>
                      <w:sz w:val="14"/>
                      <w:szCs w:val="14"/>
                    </w:rPr>
                    <w:t xml:space="preserve"> · 第四百三十七葉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164. </w:t>
                  </w:r>
                  <w:r>
                    <w:rPr>
                      <w:rFonts w:ascii="方正文沁永乐大典体M 简" w:cs="方正文沁永乐大典体M 简" w:eastAsia="方正文沁永乐大典体M 简" w:hAnsi="方正文沁永乐大典体M 简"/>
                      <w:b/>
                      <w:bCs/>
                      <w:color w:val="23201D"/>
                      <w:sz w:val="20"/>
                      <w:szCs w:val="20"/>
                    </w:rPr>
                    <w:t xml:space="preserve">《全球化》</w:t>
                  </w:r>
                  <w:r>
                    <w:rPr>
                      <w:rFonts w:ascii="汉仪字酷堂荫嘉楷书 W" w:cs="汉仪字酷堂荫嘉楷书 W" w:eastAsia="汉仪字酷堂荫嘉楷书 W" w:hAnsi="汉仪字酷堂荫嘉楷书 W"/>
                      <w:color w:val="8C857B"/>
                      <w:sz w:val="14"/>
                      <w:szCs w:val="14"/>
                    </w:rPr>
                    <w:t xml:space="preserve"> · 第四百四十葉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165. </w:t>
                  </w:r>
                  <w:r>
                    <w:rPr>
                      <w:rFonts w:ascii="方正文沁永乐大典体M 简" w:cs="方正文沁永乐大典体M 简" w:eastAsia="方正文沁永乐大典体M 简" w:hAnsi="方正文沁永乐大典体M 简"/>
                      <w:b/>
                      <w:bCs/>
                      <w:color w:val="23201D"/>
                      <w:sz w:val="20"/>
                      <w:szCs w:val="20"/>
                    </w:rPr>
                    <w:t xml:space="preserve">《清白体育》</w:t>
                  </w:r>
                  <w:r>
                    <w:rPr>
                      <w:rFonts w:ascii="汉仪字酷堂荫嘉楷书 W" w:cs="汉仪字酷堂荫嘉楷书 W" w:eastAsia="汉仪字酷堂荫嘉楷书 W" w:hAnsi="汉仪字酷堂荫嘉楷书 W"/>
                      <w:color w:val="8C857B"/>
                      <w:sz w:val="14"/>
                      <w:szCs w:val="14"/>
                    </w:rPr>
                    <w:t xml:space="preserve"> · 第四百五十葉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166. </w:t>
                  </w:r>
                  <w:r>
                    <w:rPr>
                      <w:rFonts w:ascii="方正文沁永乐大典体M 简" w:cs="方正文沁永乐大典体M 简" w:eastAsia="方正文沁永乐大典体M 简" w:hAnsi="方正文沁永乐大典体M 简"/>
                      <w:b/>
                      <w:bCs/>
                      <w:color w:val="23201D"/>
                      <w:sz w:val="20"/>
                      <w:szCs w:val="20"/>
                    </w:rPr>
                    <w:t xml:space="preserve">《万米高楼》</w:t>
                  </w:r>
                  <w:r>
                    <w:rPr>
                      <w:rFonts w:ascii="汉仪字酷堂荫嘉楷书 W" w:cs="汉仪字酷堂荫嘉楷书 W" w:eastAsia="汉仪字酷堂荫嘉楷书 W" w:hAnsi="汉仪字酷堂荫嘉楷书 W"/>
                      <w:color w:val="8C857B"/>
                      <w:sz w:val="14"/>
                      <w:szCs w:val="14"/>
                    </w:rPr>
                    <w:t xml:space="preserve"> · 第四百五十五葉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167. </w:t>
                  </w:r>
                  <w:r>
                    <w:rPr>
                      <w:rFonts w:ascii="方正文沁永乐大典体M 简" w:cs="方正文沁永乐大典体M 简" w:eastAsia="方正文沁永乐大典体M 简" w:hAnsi="方正文沁永乐大典体M 简"/>
                      <w:b/>
                      <w:bCs/>
                      <w:color w:val="23201D"/>
                      <w:sz w:val="20"/>
                      <w:szCs w:val="20"/>
                    </w:rPr>
                    <w:t xml:space="preserve">《孰善孰恶》</w:t>
                  </w:r>
                  <w:r>
                    <w:rPr>
                      <w:rFonts w:ascii="汉仪字酷堂荫嘉楷书 W" w:cs="汉仪字酷堂荫嘉楷书 W" w:eastAsia="汉仪字酷堂荫嘉楷书 W" w:hAnsi="汉仪字酷堂荫嘉楷书 W"/>
                      <w:color w:val="8C857B"/>
                      <w:sz w:val="14"/>
                      <w:szCs w:val="14"/>
                    </w:rPr>
                    <w:t xml:space="preserve"> · 第四百五十六葉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168. </w:t>
                  </w:r>
                  <w:r>
                    <w:rPr>
                      <w:rFonts w:ascii="方正文沁永乐大典体M 简" w:cs="方正文沁永乐大典体M 简" w:eastAsia="方正文沁永乐大典体M 简" w:hAnsi="方正文沁永乐大典体M 简"/>
                      <w:b/>
                      <w:bCs/>
                      <w:color w:val="23201D"/>
                      <w:sz w:val="20"/>
                      <w:szCs w:val="20"/>
                    </w:rPr>
                    <w:t xml:space="preserve">《3D打印》</w:t>
                  </w:r>
                  <w:r>
                    <w:rPr>
                      <w:rFonts w:ascii="汉仪字酷堂荫嘉楷书 W" w:cs="汉仪字酷堂荫嘉楷书 W" w:eastAsia="汉仪字酷堂荫嘉楷书 W" w:hAnsi="汉仪字酷堂荫嘉楷书 W"/>
                      <w:color w:val="8C857B"/>
                      <w:sz w:val="14"/>
                      <w:szCs w:val="14"/>
                    </w:rPr>
                    <w:t xml:space="preserve"> · 第四百五十八葉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169. </w:t>
                  </w:r>
                  <w:r>
                    <w:rPr>
                      <w:rFonts w:ascii="方正文沁永乐大典体M 简" w:cs="方正文沁永乐大典体M 简" w:eastAsia="方正文沁永乐大典体M 简" w:hAnsi="方正文沁永乐大典体M 简"/>
                      <w:b/>
                      <w:bCs/>
                      <w:color w:val="23201D"/>
                      <w:sz w:val="20"/>
                      <w:szCs w:val="20"/>
                    </w:rPr>
                    <w:t xml:space="preserve">《文物》</w:t>
                  </w:r>
                  <w:r>
                    <w:rPr>
                      <w:rFonts w:ascii="汉仪字酷堂荫嘉楷书 W" w:cs="汉仪字酷堂荫嘉楷书 W" w:eastAsia="汉仪字酷堂荫嘉楷书 W" w:hAnsi="汉仪字酷堂荫嘉楷书 W"/>
                      <w:color w:val="8C857B"/>
                      <w:sz w:val="14"/>
                      <w:szCs w:val="14"/>
                    </w:rPr>
                    <w:t xml:space="preserve"> · 第四百五十九葉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170. </w:t>
                  </w:r>
                  <w:r>
                    <w:rPr>
                      <w:rFonts w:ascii="方正文沁永乐大典体M 简" w:cs="方正文沁永乐大典体M 简" w:eastAsia="方正文沁永乐大典体M 简" w:hAnsi="方正文沁永乐大典体M 简"/>
                      <w:b/>
                      <w:bCs/>
                      <w:color w:val="23201D"/>
                      <w:sz w:val="20"/>
                      <w:szCs w:val="20"/>
                    </w:rPr>
                    <w:t xml:space="preserve">《调弓》</w:t>
                  </w:r>
                  <w:r>
                    <w:rPr>
                      <w:rFonts w:ascii="汉仪字酷堂荫嘉楷书 W" w:cs="汉仪字酷堂荫嘉楷书 W" w:eastAsia="汉仪字酷堂荫嘉楷书 W" w:hAnsi="汉仪字酷堂荫嘉楷书 W"/>
                      <w:color w:val="8C857B"/>
                      <w:sz w:val="14"/>
                      <w:szCs w:val="14"/>
                    </w:rPr>
                    <w:t xml:space="preserve"> · 第四百六十九葉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171. </w:t>
                  </w:r>
                  <w:r>
                    <w:rPr>
                      <w:rFonts w:ascii="方正文沁永乐大典体M 简" w:cs="方正文沁永乐大典体M 简" w:eastAsia="方正文沁永乐大典体M 简" w:hAnsi="方正文沁永乐大典体M 简"/>
                      <w:b/>
                      <w:bCs/>
                      <w:color w:val="23201D"/>
                      <w:sz w:val="20"/>
                      <w:szCs w:val="20"/>
                    </w:rPr>
                    <w:t xml:space="preserve">《极目》</w:t>
                  </w:r>
                  <w:r>
                    <w:rPr>
                      <w:rFonts w:ascii="汉仪字酷堂荫嘉楷书 W" w:cs="汉仪字酷堂荫嘉楷书 W" w:eastAsia="汉仪字酷堂荫嘉楷书 W" w:hAnsi="汉仪字酷堂荫嘉楷书 W"/>
                      <w:color w:val="8C857B"/>
                      <w:sz w:val="14"/>
                      <w:szCs w:val="14"/>
                    </w:rPr>
                    <w:t xml:space="preserve"> · 第四百七十葉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172. </w:t>
                  </w:r>
                  <w:r>
                    <w:rPr>
                      <w:rFonts w:ascii="方正文沁永乐大典体M 简" w:cs="方正文沁永乐大典体M 简" w:eastAsia="方正文沁永乐大典体M 简" w:hAnsi="方正文沁永乐大典体M 简"/>
                      <w:b/>
                      <w:bCs/>
                      <w:color w:val="23201D"/>
                      <w:sz w:val="20"/>
                      <w:szCs w:val="20"/>
                    </w:rPr>
                    <w:t xml:space="preserve">《极简主义》</w:t>
                  </w:r>
                  <w:r>
                    <w:rPr>
                      <w:rFonts w:ascii="汉仪字酷堂荫嘉楷书 W" w:cs="汉仪字酷堂荫嘉楷书 W" w:eastAsia="汉仪字酷堂荫嘉楷书 W" w:hAnsi="汉仪字酷堂荫嘉楷书 W"/>
                      <w:color w:val="8C857B"/>
                      <w:sz w:val="14"/>
                      <w:szCs w:val="14"/>
                    </w:rPr>
                    <w:t xml:space="preserve"> · 第四百七十三葉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173. </w:t>
                  </w:r>
                  <w:r>
                    <w:rPr>
                      <w:rFonts w:ascii="方正文沁永乐大典体M 简" w:cs="方正文沁永乐大典体M 简" w:eastAsia="方正文沁永乐大典体M 简" w:hAnsi="方正文沁永乐大典体M 简"/>
                      <w:b/>
                      <w:bCs/>
                      <w:color w:val="23201D"/>
                      <w:sz w:val="20"/>
                      <w:szCs w:val="20"/>
                    </w:rPr>
                    <w:t xml:space="preserve">《弓箭的杀伤力》</w:t>
                  </w:r>
                  <w:r>
                    <w:rPr>
                      <w:rFonts w:ascii="汉仪字酷堂荫嘉楷书 W" w:cs="汉仪字酷堂荫嘉楷书 W" w:eastAsia="汉仪字酷堂荫嘉楷书 W" w:hAnsi="汉仪字酷堂荫嘉楷书 W"/>
                      <w:color w:val="8C857B"/>
                      <w:sz w:val="14"/>
                      <w:szCs w:val="14"/>
                    </w:rPr>
                    <w:t xml:space="preserve"> · 第四百七十五葉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174. </w:t>
                  </w:r>
                  <w:r>
                    <w:rPr>
                      <w:rFonts w:ascii="方正文沁永乐大典体M 简" w:cs="方正文沁永乐大典体M 简" w:eastAsia="方正文沁永乐大典体M 简" w:hAnsi="方正文沁永乐大典体M 简"/>
                      <w:b/>
                      <w:bCs/>
                      <w:color w:val="23201D"/>
                      <w:sz w:val="20"/>
                      <w:szCs w:val="20"/>
                    </w:rPr>
                    <w:t xml:space="preserve">《地狱这东西》</w:t>
                  </w:r>
                  <w:r>
                    <w:rPr>
                      <w:rFonts w:ascii="汉仪字酷堂荫嘉楷书 W" w:cs="汉仪字酷堂荫嘉楷书 W" w:eastAsia="汉仪字酷堂荫嘉楷书 W" w:hAnsi="汉仪字酷堂荫嘉楷书 W"/>
                      <w:color w:val="8C857B"/>
                      <w:sz w:val="14"/>
                      <w:szCs w:val="14"/>
                    </w:rPr>
                    <w:t xml:space="preserve"> · 第四百八十葉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175. </w:t>
                  </w:r>
                  <w:r>
                    <w:rPr>
                      <w:rFonts w:ascii="方正文沁永乐大典体M 简" w:cs="方正文沁永乐大典体M 简" w:eastAsia="方正文沁永乐大典体M 简" w:hAnsi="方正文沁永乐大典体M 简"/>
                      <w:b/>
                      <w:bCs/>
                      <w:color w:val="23201D"/>
                      <w:sz w:val="20"/>
                      <w:szCs w:val="20"/>
                    </w:rPr>
                    <w:t xml:space="preserve">《滚滚向前》</w:t>
                  </w:r>
                  <w:r>
                    <w:rPr>
                      <w:rFonts w:ascii="汉仪字酷堂荫嘉楷书 W" w:cs="汉仪字酷堂荫嘉楷书 W" w:eastAsia="汉仪字酷堂荫嘉楷书 W" w:hAnsi="汉仪字酷堂荫嘉楷书 W"/>
                      <w:color w:val="8C857B"/>
                      <w:sz w:val="14"/>
                      <w:szCs w:val="14"/>
                    </w:rPr>
                    <w:t xml:space="preserve"> · 第四百八十六葉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176. </w:t>
                  </w:r>
                  <w:r>
                    <w:rPr>
                      <w:rFonts w:ascii="方正文沁永乐大典体M 简" w:cs="方正文沁永乐大典体M 简" w:eastAsia="方正文沁永乐大典体M 简" w:hAnsi="方正文沁永乐大典体M 简"/>
                      <w:b/>
                      <w:bCs/>
                      <w:color w:val="23201D"/>
                      <w:sz w:val="20"/>
                      <w:szCs w:val="20"/>
                    </w:rPr>
                    <w:t xml:space="preserve">《自信》</w:t>
                  </w:r>
                  <w:r>
                    <w:rPr>
                      <w:rFonts w:ascii="汉仪字酷堂荫嘉楷书 W" w:cs="汉仪字酷堂荫嘉楷书 W" w:eastAsia="汉仪字酷堂荫嘉楷书 W" w:hAnsi="汉仪字酷堂荫嘉楷书 W"/>
                      <w:color w:val="8C857B"/>
                      <w:sz w:val="14"/>
                      <w:szCs w:val="14"/>
                    </w:rPr>
                    <w:t xml:space="preserve"> · 第四百八十七葉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177. </w:t>
                  </w:r>
                  <w:r>
                    <w:rPr>
                      <w:rFonts w:ascii="方正文沁永乐大典体M 简" w:cs="方正文沁永乐大典体M 简" w:eastAsia="方正文沁永乐大典体M 简" w:hAnsi="方正文沁永乐大典体M 简"/>
                      <w:b/>
                      <w:bCs/>
                      <w:color w:val="23201D"/>
                      <w:sz w:val="20"/>
                      <w:szCs w:val="20"/>
                    </w:rPr>
                    <w:t xml:space="preserve">《兽语》</w:t>
                  </w:r>
                  <w:r>
                    <w:rPr>
                      <w:rFonts w:ascii="汉仪字酷堂荫嘉楷书 W" w:cs="汉仪字酷堂荫嘉楷书 W" w:eastAsia="汉仪字酷堂荫嘉楷书 W" w:hAnsi="汉仪字酷堂荫嘉楷书 W"/>
                      <w:color w:val="8C857B"/>
                      <w:sz w:val="14"/>
                      <w:szCs w:val="14"/>
                    </w:rPr>
                    <w:t xml:space="preserve"> · 第四百九十葉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178. </w:t>
                  </w:r>
                  <w:r>
                    <w:rPr>
                      <w:rFonts w:ascii="方正文沁永乐大典体M 简" w:cs="方正文沁永乐大典体M 简" w:eastAsia="方正文沁永乐大典体M 简" w:hAnsi="方正文沁永乐大典体M 简"/>
                      <w:b/>
                      <w:bCs/>
                      <w:color w:val="23201D"/>
                      <w:sz w:val="20"/>
                      <w:szCs w:val="20"/>
                    </w:rPr>
                    <w:t xml:space="preserve">《智力》</w:t>
                  </w:r>
                  <w:r>
                    <w:rPr>
                      <w:rFonts w:ascii="汉仪字酷堂荫嘉楷书 W" w:cs="汉仪字酷堂荫嘉楷书 W" w:eastAsia="汉仪字酷堂荫嘉楷书 W" w:hAnsi="汉仪字酷堂荫嘉楷书 W"/>
                      <w:color w:val="8C857B"/>
                      <w:sz w:val="14"/>
                      <w:szCs w:val="14"/>
                    </w:rPr>
                    <w:t xml:space="preserve"> · 第四百九十一葉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179. </w:t>
                  </w:r>
                  <w:r>
                    <w:rPr>
                      <w:rFonts w:ascii="方正文沁永乐大典体M 简" w:cs="方正文沁永乐大典体M 简" w:eastAsia="方正文沁永乐大典体M 简" w:hAnsi="方正文沁永乐大典体M 简"/>
                      <w:b/>
                      <w:bCs/>
                      <w:color w:val="23201D"/>
                      <w:sz w:val="20"/>
                      <w:szCs w:val="20"/>
                    </w:rPr>
                    <w:t xml:space="preserve">《节水呼吁》</w:t>
                  </w:r>
                  <w:r>
                    <w:rPr>
                      <w:rFonts w:ascii="汉仪字酷堂荫嘉楷书 W" w:cs="汉仪字酷堂荫嘉楷书 W" w:eastAsia="汉仪字酷堂荫嘉楷书 W" w:hAnsi="汉仪字酷堂荫嘉楷书 W"/>
                      <w:color w:val="8C857B"/>
                      <w:sz w:val="14"/>
                      <w:szCs w:val="14"/>
                    </w:rPr>
                    <w:t xml:space="preserve"> · 第四百九十三葉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180. </w:t>
                  </w:r>
                  <w:r>
                    <w:rPr>
                      <w:rFonts w:ascii="方正文沁永乐大典体M 简" w:cs="方正文沁永乐大典体M 简" w:eastAsia="方正文沁永乐大典体M 简" w:hAnsi="方正文沁永乐大典体M 简"/>
                      <w:b/>
                      <w:bCs/>
                      <w:color w:val="23201D"/>
                      <w:sz w:val="20"/>
                      <w:szCs w:val="20"/>
                    </w:rPr>
                    <w:t xml:space="preserve">《无语言的思考》</w:t>
                  </w:r>
                  <w:r>
                    <w:rPr>
                      <w:rFonts w:ascii="汉仪字酷堂荫嘉楷书 W" w:cs="汉仪字酷堂荫嘉楷书 W" w:eastAsia="汉仪字酷堂荫嘉楷书 W" w:hAnsi="汉仪字酷堂荫嘉楷书 W"/>
                      <w:color w:val="8C857B"/>
                      <w:sz w:val="14"/>
                      <w:szCs w:val="14"/>
                    </w:rPr>
                    <w:t xml:space="preserve"> · 第四百九十六葉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181. </w:t>
                  </w:r>
                  <w:r>
                    <w:rPr>
                      <w:rFonts w:ascii="方正文沁永乐大典体M 简" w:cs="方正文沁永乐大典体M 简" w:eastAsia="方正文沁永乐大典体M 简" w:hAnsi="方正文沁永乐大典体M 简"/>
                      <w:b/>
                      <w:bCs/>
                      <w:color w:val="23201D"/>
                      <w:sz w:val="20"/>
                      <w:szCs w:val="20"/>
                    </w:rPr>
                    <w:t xml:space="preserve">《动物的恐惧》</w:t>
                  </w:r>
                  <w:r>
                    <w:rPr>
                      <w:rFonts w:ascii="汉仪字酷堂荫嘉楷书 W" w:cs="汉仪字酷堂荫嘉楷书 W" w:eastAsia="汉仪字酷堂荫嘉楷书 W" w:hAnsi="汉仪字酷堂荫嘉楷书 W"/>
                      <w:color w:val="8C857B"/>
                      <w:sz w:val="14"/>
                      <w:szCs w:val="14"/>
                    </w:rPr>
                    <w:t xml:space="preserve"> · 第四百九十八葉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182. </w:t>
                  </w:r>
                  <w:r>
                    <w:rPr>
                      <w:rFonts w:ascii="方正文沁永乐大典体M 简" w:cs="方正文沁永乐大典体M 简" w:eastAsia="方正文沁永乐大典体M 简" w:hAnsi="方正文沁永乐大典体M 简"/>
                      <w:b/>
                      <w:bCs/>
                      <w:color w:val="23201D"/>
                      <w:sz w:val="20"/>
                      <w:szCs w:val="20"/>
                    </w:rPr>
                    <w:t xml:space="preserve">《自知其美》</w:t>
                  </w:r>
                  <w:r>
                    <w:rPr>
                      <w:rFonts w:ascii="汉仪字酷堂荫嘉楷书 W" w:cs="汉仪字酷堂荫嘉楷书 W" w:eastAsia="汉仪字酷堂荫嘉楷书 W" w:hAnsi="汉仪字酷堂荫嘉楷书 W"/>
                      <w:color w:val="8C857B"/>
                      <w:sz w:val="14"/>
                      <w:szCs w:val="14"/>
                    </w:rPr>
                    <w:t xml:space="preserve"> · 第五百零一葉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183. </w:t>
                  </w:r>
                  <w:r>
                    <w:rPr>
                      <w:rFonts w:ascii="方正文沁永乐大典体M 简" w:cs="方正文沁永乐大典体M 简" w:eastAsia="方正文沁永乐大典体M 简" w:hAnsi="方正文沁永乐大典体M 简"/>
                      <w:b/>
                      <w:bCs/>
                      <w:color w:val="23201D"/>
                      <w:sz w:val="20"/>
                      <w:szCs w:val="20"/>
                    </w:rPr>
                    <w:t xml:space="preserve">《运动最强》</w:t>
                  </w:r>
                  <w:r>
                    <w:rPr>
                      <w:rFonts w:ascii="汉仪字酷堂荫嘉楷书 W" w:cs="汉仪字酷堂荫嘉楷书 W" w:eastAsia="汉仪字酷堂荫嘉楷书 W" w:hAnsi="汉仪字酷堂荫嘉楷书 W"/>
                      <w:color w:val="8C857B"/>
                      <w:sz w:val="14"/>
                      <w:szCs w:val="14"/>
                    </w:rPr>
                    <w:t xml:space="preserve"> · 第五百零二葉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184. </w:t>
                  </w:r>
                  <w:r>
                    <w:rPr>
                      <w:rFonts w:ascii="方正文沁永乐大典体M 简" w:cs="方正文沁永乐大典体M 简" w:eastAsia="方正文沁永乐大典体M 简" w:hAnsi="方正文沁永乐大典体M 简"/>
                      <w:b/>
                      <w:bCs/>
                      <w:color w:val="23201D"/>
                      <w:sz w:val="20"/>
                      <w:szCs w:val="20"/>
                    </w:rPr>
                    <w:t xml:space="preserve">《种子的事》</w:t>
                  </w:r>
                  <w:r>
                    <w:rPr>
                      <w:rFonts w:ascii="汉仪字酷堂荫嘉楷书 W" w:cs="汉仪字酷堂荫嘉楷书 W" w:eastAsia="汉仪字酷堂荫嘉楷书 W" w:hAnsi="汉仪字酷堂荫嘉楷书 W"/>
                      <w:color w:val="8C857B"/>
                      <w:sz w:val="14"/>
                      <w:szCs w:val="14"/>
                    </w:rPr>
                    <w:t xml:space="preserve"> · 第五百零三葉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185. </w:t>
                  </w:r>
                  <w:r>
                    <w:rPr>
                      <w:rFonts w:ascii="方正文沁永乐大典体M 简" w:cs="方正文沁永乐大典体M 简" w:eastAsia="方正文沁永乐大典体M 简" w:hAnsi="方正文沁永乐大典体M 简"/>
                      <w:b/>
                      <w:bCs/>
                      <w:color w:val="23201D"/>
                      <w:sz w:val="20"/>
                      <w:szCs w:val="20"/>
                    </w:rPr>
                    <w:t xml:space="preserve">《学会与历史相处》</w:t>
                  </w:r>
                  <w:r>
                    <w:rPr>
                      <w:rFonts w:ascii="汉仪字酷堂荫嘉楷书 W" w:cs="汉仪字酷堂荫嘉楷书 W" w:eastAsia="汉仪字酷堂荫嘉楷书 W" w:hAnsi="汉仪字酷堂荫嘉楷书 W"/>
                      <w:color w:val="8C857B"/>
                      <w:sz w:val="14"/>
                      <w:szCs w:val="14"/>
                    </w:rPr>
                    <w:t xml:space="preserve"> · 第五百零五葉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186. </w:t>
                  </w:r>
                  <w:r>
                    <w:rPr>
                      <w:rFonts w:ascii="方正文沁永乐大典体M 简" w:cs="方正文沁永乐大典体M 简" w:eastAsia="方正文沁永乐大典体M 简" w:hAnsi="方正文沁永乐大典体M 简"/>
                      <w:b/>
                      <w:bCs/>
                      <w:color w:val="23201D"/>
                      <w:sz w:val="20"/>
                      <w:szCs w:val="20"/>
                    </w:rPr>
                    <w:t xml:space="preserve">《不理解的尊重》</w:t>
                  </w:r>
                  <w:r>
                    <w:rPr>
                      <w:rFonts w:ascii="汉仪字酷堂荫嘉楷书 W" w:cs="汉仪字酷堂荫嘉楷书 W" w:eastAsia="汉仪字酷堂荫嘉楷书 W" w:hAnsi="汉仪字酷堂荫嘉楷书 W"/>
                      <w:color w:val="8C857B"/>
                      <w:sz w:val="14"/>
                      <w:szCs w:val="14"/>
                    </w:rPr>
                    <w:t xml:space="preserve"> · 第五百零九葉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187. </w:t>
                  </w:r>
                  <w:r>
                    <w:rPr>
                      <w:rFonts w:ascii="方正文沁永乐大典体M 简" w:cs="方正文沁永乐大典体M 简" w:eastAsia="方正文沁永乐大典体M 简" w:hAnsi="方正文沁永乐大典体M 简"/>
                      <w:b/>
                      <w:bCs/>
                      <w:color w:val="23201D"/>
                      <w:sz w:val="20"/>
                      <w:szCs w:val="20"/>
                    </w:rPr>
                    <w:t xml:space="preserve">《这不怪我》</w:t>
                  </w:r>
                  <w:r>
                    <w:rPr>
                      <w:rFonts w:ascii="汉仪字酷堂荫嘉楷书 W" w:cs="汉仪字酷堂荫嘉楷书 W" w:eastAsia="汉仪字酷堂荫嘉楷书 W" w:hAnsi="汉仪字酷堂荫嘉楷书 W"/>
                      <w:color w:val="8C857B"/>
                      <w:sz w:val="14"/>
                      <w:szCs w:val="14"/>
                    </w:rPr>
                    <w:t xml:space="preserve"> · 第五百十一葉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188. </w:t>
                  </w:r>
                  <w:r>
                    <w:rPr>
                      <w:rFonts w:ascii="方正文沁永乐大典体M 简" w:cs="方正文沁永乐大典体M 简" w:eastAsia="方正文沁永乐大典体M 简" w:hAnsi="方正文沁永乐大典体M 简"/>
                      <w:b/>
                      <w:bCs/>
                      <w:color w:val="23201D"/>
                      <w:sz w:val="20"/>
                      <w:szCs w:val="20"/>
                    </w:rPr>
                    <w:t xml:space="preserve">《有光的》</w:t>
                  </w:r>
                  <w:r>
                    <w:rPr>
                      <w:rFonts w:ascii="汉仪字酷堂荫嘉楷书 W" w:cs="汉仪字酷堂荫嘉楷书 W" w:eastAsia="汉仪字酷堂荫嘉楷书 W" w:hAnsi="汉仪字酷堂荫嘉楷书 W"/>
                      <w:color w:val="8C857B"/>
                      <w:sz w:val="14"/>
                      <w:szCs w:val="14"/>
                    </w:rPr>
                    <w:t xml:space="preserve"> · 第五百十三葉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189. </w:t>
                  </w:r>
                  <w:r>
                    <w:rPr>
                      <w:rFonts w:ascii="方正文沁永乐大典体M 简" w:cs="方正文沁永乐大典体M 简" w:eastAsia="方正文沁永乐大典体M 简" w:hAnsi="方正文沁永乐大典体M 简"/>
                      <w:b/>
                      <w:bCs/>
                      <w:color w:val="23201D"/>
                      <w:sz w:val="20"/>
                      <w:szCs w:val="20"/>
                    </w:rPr>
                    <w:t xml:space="preserve">《一杆大烟枪》</w:t>
                  </w:r>
                  <w:r>
                    <w:rPr>
                      <w:rFonts w:ascii="汉仪字酷堂荫嘉楷书 W" w:cs="汉仪字酷堂荫嘉楷书 W" w:eastAsia="汉仪字酷堂荫嘉楷书 W" w:hAnsi="汉仪字酷堂荫嘉楷书 W"/>
                      <w:color w:val="8C857B"/>
                      <w:sz w:val="14"/>
                      <w:szCs w:val="14"/>
                    </w:rPr>
                    <w:t xml:space="preserve"> · 第五百十六葉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190. </w:t>
                  </w:r>
                  <w:r>
                    <w:rPr>
                      <w:rFonts w:ascii="方正文沁永乐大典体M 简" w:cs="方正文沁永乐大典体M 简" w:eastAsia="方正文沁永乐大典体M 简" w:hAnsi="方正文沁永乐大典体M 简"/>
                      <w:b/>
                      <w:bCs/>
                      <w:color w:val="23201D"/>
                      <w:sz w:val="20"/>
                      <w:szCs w:val="20"/>
                    </w:rPr>
                    <w:t xml:space="preserve">《痴仙糖醇》</w:t>
                  </w:r>
                  <w:r>
                    <w:rPr>
                      <w:rFonts w:ascii="汉仪字酷堂荫嘉楷书 W" w:cs="汉仪字酷堂荫嘉楷书 W" w:eastAsia="汉仪字酷堂荫嘉楷书 W" w:hAnsi="汉仪字酷堂荫嘉楷书 W"/>
                      <w:color w:val="8C857B"/>
                      <w:sz w:val="14"/>
                      <w:szCs w:val="14"/>
                    </w:rPr>
                    <w:t xml:space="preserve"> · 第五百十九葉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191. </w:t>
                  </w:r>
                  <w:r>
                    <w:rPr>
                      <w:rFonts w:ascii="方正文沁永乐大典体M 简" w:cs="方正文沁永乐大典体M 简" w:eastAsia="方正文沁永乐大典体M 简" w:hAnsi="方正文沁永乐大典体M 简"/>
                      <w:b/>
                      <w:bCs/>
                      <w:color w:val="23201D"/>
                      <w:sz w:val="20"/>
                      <w:szCs w:val="20"/>
                    </w:rPr>
                    <w:t xml:space="preserve">《就你》</w:t>
                  </w:r>
                  <w:r>
                    <w:rPr>
                      <w:rFonts w:ascii="汉仪字酷堂荫嘉楷书 W" w:cs="汉仪字酷堂荫嘉楷书 W" w:eastAsia="汉仪字酷堂荫嘉楷书 W" w:hAnsi="汉仪字酷堂荫嘉楷书 W"/>
                      <w:color w:val="8C857B"/>
                      <w:sz w:val="14"/>
                      <w:szCs w:val="14"/>
                    </w:rPr>
                    <w:t xml:space="preserve"> · 第五百二十二葉</w:t>
                  </w:r>
                </w:p>
              </w:tc>
              <w:tc>
                <w:tcPr>
                  <w:tcW w:type="dxa" w:w="4460"/>
                  <w:tcMar>
                    <w:top w:type="dxa" w:w="14"/>
                    <w:left w:type="dxa" w:w="40"/>
                    <w:bottom w:type="dxa" w:w="14"/>
                    <w:right w:type="dxa" w:w="40"/>
                  </w:tcMar>
                </w:tcP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恩不分级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生养不是恩，托举才是恩，怎么看？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没什么好看的。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法定义务和契约义务之外的舍己为人都是恩，谈不上什么是、什么不是。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搞这类“恩德分级主义”来否定部分恩遇的人，并不是为了“识别真正的恩德”，而就是变着法想耍赖而已。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然而恩情的逻辑根本就不是这种人想的这样。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乐善好施者喜欢的就是乐善好施本身，不是乐善好施能换来的利润和权利。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人本来就没指望你怎么着，你却生怕要还，先想方设法耍起赖来。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人第一念头不是要找你要账，而是把你从下一轮名单里拿掉。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你赖的是张三的恩，李四也要把你除名。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少玩这种把戏，没出息。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速写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速写是一种什么样的形式，或者说什么是速写？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速写就是画家的“街拍”。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在瞬间“速读”对象，抓住最要害、最“纲要”的视觉元素，用最简练的手法将对象的形态、动态、气质甚至质感记录下来。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就这么几笔，这个人、物、景、情、势就立住了。再稍微涂抹，光、影、质感也都留住了。即使此刻离场，就凭着这极简的框架，也已经可以补足、生发成完善的画面。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某种意义上说，速写是绘画的真正核心，是视觉艺术最精粹的部分。尤其是在AI已经极其善于补全画面的现在，速写几乎成了美术唯一仍然必须被掌握的核心技能。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可以这么说，速写的成果就是“视觉的提示词”。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什么你都可以省，唯独速写的功夫你省不了。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而有强大的速写功底，在AI的帮助下，你可以获得常人难以想象的“画面自由”。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缺的只有故事而已了。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三分之一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你会尊重孩子的想法吗？或者说听取孩子的意见吗？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这次我们不谈各种不同想法的不同处理，也不谈“尊重”这个概念的复杂性。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我们就谈最简单而对家长最困扰的那一类“要不要尊重的想法”——就是“孩子提要求，要不要满足”。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孩子的意见是“要立刻回家”，是“晚上要吃鱼”，是“明天不要上学”……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这首先要看ta有没有参与意见的合法地位。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这个合法地位的授予逻辑很简单，那就是孩子要出钱出力。要么你要参与相关劳动——例如你要获得影响晚上吃什么的权利，那你就要洗碗或者择菜，或者出一份买菜钱。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你出钱出力了，你就有参与意见权。没有出钱出力，你就只能提诉求。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如果你没有意见权，只有诉求权，那么你要注意——诉求是可以被无解释、无交代的拒绝的；而且即使被拒绝，你也要因为给了你告知诉求的机会而表示感谢。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如果你凭着约定的原则出资、出力取得了合法的意见权，你的待遇就会变成“如果我依照了你的意见，你不必多加感谢；如果你的意见被拒绝，你会得到补偿”。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这个“被采纳不必感谢、被拒绝必有补偿”的待遇，就是对你付出劳动、承担成本和风险所取得的意见权的尊重。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你的意见权被认可，你的意见就不会落空——要么直接被实现，要么没实现你也不会落得一场空。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不是只有“满口答应”才叫尊重，“拒绝并给予补偿”也叫作尊重。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三分之一（承前）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在这个基础上，原则上ta的意见被采纳的概率不要超过1/3。大部分情况下ta得到的结果都应该是“被拒绝但给予补偿”。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让孩子习惯这一点，ta以后就会建立起一个健康的立体认知：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1）没有共摊成本和风险，就没有意见权，只有建议权。建议权大概率是不采纳的。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2）有了意见权，你就一定有所得——要么得偿所愿，要么得到补偿。这个“不漏空”的保障，就是尊重。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3）有权归有权，尊重归尊重，这跟意见会不会被采纳无关。要想被采纳，就要老老实实学会推销、营销，想法子靠合理性的展示来争取。而这个销售不成功是一种常态，想办法慢慢练习销售技巧就行了。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这个法则要从小贯彻，形成家庭里的通法，以后你就不会犯愁这个问题了。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拉磨冠军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贤妻良母型的女人已经逐渐被社会淘汰了吗？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贤妻良母，这都是要有铮铮铁骨才能做得到的境界。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只有蠢材才会觉得这只需要逆来顺受、忍气吞声。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温柔谦和比狠毒狂暴需要的勇气和能力不知大多少倍，那是极其刚强的表现。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《生命树》里的张院长就可以算一个例子，你们可以去体会一下这是个多硬核的人。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谁对张院长龇牙咧嘴，看人打不死ta。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认定贤惠只需逆来顺受的，到后来一般都会毒火攻心，态度180度大反转，化身最可怕的怨毒、狠辣之人——而且一般都是在得到“贤妻良母”的公认之前。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甚至可以这么说——对这个概念最不以为然、最愤恨的，恰恰就是这些以为“贤妻良母就是忍气吞声”、自己这么干了而惨败的人。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那是一些混账人窃取了这份名望，植入了自己的险恶解读，拿来诱惑你“只有你忍气吞声，我才会发这个奖给你”，然后你上了这些人的当。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这种定义是这些人的定义，这些人拿出一切善良美好的都是这么用。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ta们根本不管这些东西自身到底是什么意思，ta们只是需要一张贴纸贴在ta们的塑料奖杯上，好骗人去参加ta们的假比赛。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拉磨冠军（承前）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这些人根本没有资格去定义贤妻良母。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你要去当这些人定义里的贤妻良母也罢、好人也罢、忠臣也罢、义士也罢，一律都会是死路一条。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贪图这些人的赞誉是会死掉的。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考虑争夺荣誉之前，先看清楚办比赛的是不是好人。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回头ta办个劳模比赛，你得一张纸，ta家一年的面都是你磨的。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傻不傻？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完美这事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过分追求「完美」是不是一种病态心理？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我不知道你见过高手匠人的工作没有。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比如做皮鞋的、做西服的、做紫砂壶的，甚至做包子的、做翻糖蛋糕的……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从下料到完成，人家每一步的动作就是完美的。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该圆的地方就是浑圆，该直的地方就是笔直。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而且是一步到位，不多不少、不偏不倚，连多余的修正动作都没有。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追求完美没有任何问题，而且绝对是可以达到的境界，前提是你必须非常准确的定义什么是完美的状态，什么是达成完美状态的完美步骤。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这些师傅们对“每一个步骤要做到什么状态就可以被认定为绝对合格”有非常清晰的认知，而且对“每一个步骤如何最短、最直的达成这个状态”有绝对自信的掌握。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刀这样握、这样入刀、这样发力、这样收力就可以完美的切开大料，那些偏差都完全在预期之内。接下来换精工刀具处理掉残存的余料，不断的在模具上涂上印油，尝试合模，哪里沾上了色彩就削薄哪里，直到最后通体无色，完美匹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然后果断推进下一步，下一步有下一步的标准、有下一步的工具和方法。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每一步都很完美，所以整个物件就像一条曲折丝线不偏不倚的通过了上百个针眼一样，不断顺利的穿越新的工艺阶段直逼完美的终点。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这没有任何“病态”之处，不信你自己多去找找这类视频自己体会一下。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完美这事（承前）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这跟那些喊着完美而无限延期、最后一地鸡毛、不了了之的“完美主义事故”有何关键的区别？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1）这些人对完美有确切定义，每一个阶段的标准都清晰可靠的服务着最后的总目的。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地方这块皮的这个部位必须拉毛到这个地步，因为四步之后上胶时彼此这样拉毛才可以牢固的粘合。而这个拉毛操作必须现在就做好，因为下一步缝合之后就会变成异形、无法高效的操作。而拉毛到这个状态即使有所参差随机也不要紧，而且还是故意为之——因为这样参差随机才能保证无论什么方向受力都不会撕裂，反而打磨得横平竖直才是错误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而“完美主义事故”的主人们呢？恰恰是因为不知道整个流程的有机关系，恰恰是因为对总体风险的无知和恐惧，才会对每一步的工艺都提出毫无意义的超高工艺指标，唯恐在后面的不知哪个步骤上陷入被动。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心里没底，所以要无限光滑、无限笔直、无限均匀、无限坚固……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然后被达不到的“无限”限死在每一个步骤上。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2）这种完美是靠不断的重复、再重复，不断的总结、测试、再总结、再测试、不断迭代优化出来的。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而“完美主义事故”的主人们呢？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ta们总是在指望靠一堆指标无限完美的操作，一次性得到完美的总结果。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ta们是想要直接跳过无数个会产生次优结果的探索过程，一次性“用多个极限指标的步骤组合得到极限指标的总结果”。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ta们要的是一次就完美，第一次就完美，要通过第一次过程的每一个步骤的极限完美来保证。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然后绝望地发现，这种步骤一步就足以耗尽ta们的所有精力。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完美这事（承前）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完美总是靠狂飙突进的重复迭代，在多个轮次的不完美的重复中渐次逼近并最终达成的。是快速犯错和消解系统内摩擦到理论极限的结果，而不是一次步步狐疑、每一步都挑战物理极限来给自己壮胆。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低成本的快速迭代到逼近当前技术条件下、保持最佳经济性的极限，就可以达成综合的完美状态，这不但没什么变态的，反而是正义正道。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这个完美绝不是什么“最高、最快、最强、最好”，而是对挑战的极端适应。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如同蚯蚓适应泥土，如同鼹鼠适应地道。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完美完全可能是黏糊糊、脏兮兮的，而不是亮闪闪、毛茸茸的。它是能力，资源对挑战的最佳回应，最佳即可。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它是有限的，甚至是体贴的——因为它真正的体现是高度的效能。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因此更简陋、廉价然而更灵活、敏捷、易维护的T34坦克反而比更复杂、坚固、火力强大但昂贵、难以维护的虎式坦克更完美。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所以完美这件事——我是指真正的完美、自然法会用利润和幸存去奖赏的完美——一直都是围绕着“极度高效的适可而止”，而非“不计代价的冠绝天下”。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而总是以灾难和放弃收场的那种“完美”观，恰恰就总是后者。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ta们不是在寻求最佳的适应以求市场的奖赏，而是在尝试创造奇观以引人崇拜。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完美这事（承前）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这才是ta们每一步都被卡住、并且总是最终放弃的原因。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是宽容和耐心的，而人是挑剔和残忍的。面向自然的准则，你有无限机会，而且一定有数学可证的最佳安排可言；但是面向人的惊叹和赞美，人类苛刻、经常脱离现实的期待会在每一步逼得你筋疲力尽，无所适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走后一条路，你的完美追求就是病态心理。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走前一条路，你的完美追求最后总能安身立命。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好好走吧。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童言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一些语言粗俗、内容阴暗的童谣是如何在全国范围内自发传播的？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孩子是一个特别有趣的社会符号。ta们拥有几个特殊属性：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幼童无知，童言无忌。孩子什么也不懂，完全不清楚自己言语的具体社会后果，所以即使儿童说出什么犯大忌讳的事，也无法通过传统的刑罚手段给予威慑。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把可恨的张家小屁孩绑到菜市口明正典刑，也对李家小屁孩没有震慑作用，因为ta连死亡的概念都不太清楚，无法有效的害怕。害怕了又如何？ta很难理解到底错在哪了，是所有的歌谣都不能唱了吗？那我不唱，只用说的，这是不是就绝对安全了？怎么只用说的也不行？问题不在形式而在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叔叔，啥叫“内容”？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2）只对俏皮的形式易感，但对内容无知。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小孩子喜欢一首童谣，往往只在乎说起来朗朗上口、富有节奏，尤其是适合用于跳绳、拍手这类儿童游戏的号子的，会受到特别欢迎。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对ta们来说，这和李小龙搏斗时的怪啸、和船工们拉纤时的号子没有本质的区别。甚至本身就很可能是从父辈的劳动号子里模仿出来的。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只要清脆爽口，轻松好记就足以大受欢迎了。这就给某些信息打开一道特殊的绕行通道。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3）同类互动非常频繁，无法监管而且模仿效应极强。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孩子们很自然要和其他孩子一起玩，这不但是被允许，还是被鼓励的。在现代还有带纪律的课堂部分可言，在古代几乎就是全村、全区小屁孩混在一起纯玩。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童言（承前）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而孩子之间的模仿本能极强，模仿能力也高到过目不忘的地步，而且儿童毫无自我焦虑，从不会考虑“如果我跟别人全都一样，我自己还有什么特别”这类无聊的问题，所以行为模式的童间传播是极其迅猛的。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孩子之间流行什么东西都是大火燎原式的快。一下流行萝卜刀，那就全员都要萝卜刀，还买了一把又一把；流行玩卡牌，卡牌塞满半书包；流行玩贴纸，贴满一冰箱，一不小心车屁股上贴一排，抠都来不及。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要传开，短短三五天就足够了，大人们发觉时已经蔚然成风。而且即使父母们想要干预、禁止，只要有一定比例的父母不上心、有那么几个小孩不受约束，就对整个结果几乎没有影响。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换言之，等朝廷觉得不对时，全城的小孩都在唱着这个调子一起跳皮筋了。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法不责众，处理大批成人都力有不逮，要处理全城的小孩子，要怎么处理才能处理到孩子开不了口？父母们能接受得了这种骇人听闻的可怕操作吗？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所以自古以来，童谣就成了种种预言、谶语、神谕、谣言的快速传播通道。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这倒不是说你可以明晃晃的鼓吹造反。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类信息传播模式很类似传染病，一旦传开被家长发现，如果信息毒性过于猛烈，家长害怕惹祸上身纷纷给自己的孩子发出警告、做出约束，就约等于部分孩子会产生抗体，不会再参与下一波的震荡流行。而这部分孩子比例超过一定阈值，就会像吸波堤一样导致潮流迅速平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如果这类信息能维持流行，要么就是它足够含糊且无害，东一榔头西一棒子，明显缺乏逻辑和具体意指，以至于没有足够大比例的家长会参与强力制止——这就是本题所言的这类坏话童谣；要么就是它的信息虽然是指向政治诉求，但会得到众多其实暗自期盼的家长的欢迎，又因为编得足够隐晦，家长们放任纵容的政治后果也会足够轻微——这就是“石人一只眼”这一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童言（承前）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坦率讲，少年儿童这个特殊媒介可以说是自然法留下的一个天然漏洞。仅仅是它的存在，就保证了官方话语无法实现对舆论的绝对控制。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其实现代借助电影、动漫，游戏以及社群媒体里那些“鬼畜”“无厘头”“埋梗”的作品，又何尝不是对同一机制的同样实践呢？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人人身在其中，未必自知罢了。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拿蛇的人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如果孩子自身很努力，因为能力有限学习没有成效，该继续鼓励还是劝孩子接受现实？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学习的“成效”是什么？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其实仅仅是了解、记住、掌握、熟练而已。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除非一个人大脑受过损伤，有器质性问题，确实无法形成长期记忆或者有认知障碍无法区分真实与幻觉，否则对一个具有基本认知、记忆、理解能力的人而言，根本没有“学习没有成效”这个概念。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学习当然有成效，说没成效，为啥？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1）排名没提高。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半年前排第22名，半年后还是排22名，尽管这半年ta多学会了因式分解、三角函数、力学分析、三百多新单词、古代史……但22还是22，第22可能考不上高中。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考不上高中，掌握这些知识没用，所以没成效，是吗？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2）学了半天，一问都不记得，一考都不会，时间花了，进展令人失望，所以没成效。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这是经典的没成效，确实无可辩驳，但这和“自身很努力”有巨大的矛盾，发现了吗？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其实这两个问题是耦合在一起的。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先不断的用“名次提高”“考上高中/大学”作为唯一有效标准，然后不断的生产“你这段学习时间无效”的长吁短叹，成功的让子女染上了这个“有效”观，然后子女们发现我多掌握这个公式也提升不了什么名次，多背会这首诗也赶不上高中线了，导致子女在“学习”的时候，绝大多数的精力都用在了焦虑和恐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上了一小时课，脑子里全是“这个太难了”“看来我又要折腾很久了”“下次考试又要听长吁短叹了”……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拿蛇的人（承前）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叮叮叮叮～下课了。除了那点看不太懂的幻灯片，根本什么也没记住。晚上做作业接着慌——白天我就没听懂，晚上这题啥意思？完了我又跟不上了，又要听长吁短叹了。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ta根本就没在学习，哪来的成效？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跟子女谈排名、谈高中多重要、谈学习对工作多关键、谈没文凭多被动、谈为了让你安心学习我付出了多少代价、跑了多少关系、谈老师又给了什么压力……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这不叫“关心子女学习”，这叫“关心子女的分担”，本质上关心的是自己的焦虑。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关心学习，谈的完全是另一类话题，整个主题和内容都完全不一样。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关心学习，要谈一元二次方程的诀窍、谈几何学的巧妙证明、谈化学反应路线创造的成本奇迹、谈名篇佳句背后的人物风流、谈国仇家恨背后的慷慨悲歌……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关心学习，考虑的是不断的帮助子女体会教科书、作业给不出的知识的快乐，体会掌握了新技能的欢喜，建立对学习本身的美好体验、扫清一切孩子与学习之间的误解和隔阂，这才叫“关心孩子的学习”。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如果你做得到，最好只字不提所谓“学好了如何可以飞黄腾达，学不好如何会穷困潦倒”这类鬼话。因为这些话只会造成孩子学习的障碍。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而一个在学习中获得足够乐趣，对知识本身痴迷的孩子，根本不存在“学不好就穷困潦倒”这个风险，你要预防个什么东西？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你“预防”这种风险的行为，本身就是制造这种风险的最大根源。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你这个“药”不但治不了你害怕的这个病，反而恰恰就是这个病的病原体。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把毒当药吃，还是当成解这个毒的解药。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拿蛇的人（承前）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就像认准了“用眼镜蛇咬可以治蛇毒”的偏方，这听上去像是一个地狱笑话，然而这恰恰是子女厌学的父母们在犯的错误——ta们在不停的用最打击学习热情和效率的方法去“刺激学习动力”。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停止干这种蠢事，好好的、真正不离题的去关心孩子的学习，关心学习本身。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你要放下对升学、排名、文凭……这些狗屁倒灶的副产品的执着，而要把眼睛瞄在子女到底肚子里装进了些什么货上。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老老实实放在大纲内容、基本技能是否掌握上。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如果你没法按学校的节奏掌握那么多知识和技能，那无所谓，该补课补课，该留级留级。能在学校里学足当然好，学校不够那就毕业后接着学。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我要的是你不要错过这份知识和技能的盛宴。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我要的是这一桌子菜你要好好吃、吃得有滋有味、吃得消化、吃得营养。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我根本不在乎你比别人学得快还是慢，也不担心这一大桌子菜你到底吃不吃得完，吃不完打包回家慢慢吃呗，难道吃不完就扔啊？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重要的是你热爱上“好好吃饭”这件事，热爱上不断的寻求精神食粮、善于拿这些食材做菜这件事。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孩子们在学校学习知识，极其类似在学校食堂吃饭。菜是打包在教科书和辅导书里、切好、配好的预制食材，经过教师这个厨师做了一次大锅炒，有的厨师还调调味，讲一点火候、偶尔还为部分食客搞搞小锅炒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但从学生——即食客——的角度看来，基本上就是倒进碗里只管吃。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要是厨师弄淡了，自己是不知道放盐；厨师没弄熟，自己也不知道再回锅加把火；厨师忘了放糖，自己不会去加糖。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拿蛇的人（承前）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碰到厨师的厨艺合胃口也罢了，不合口味食客就直接饿肚子，绝食了。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关心学习，不是在孩子耳边念叨“不吃完可不行”“不吃可不行”——这对改善ta们的胃口毫无意义，甚至还会败胃口。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关心学习很显然要涉及到放糖、放盐、回锅、凉拌……这类再加工的技艺，要涉及到这些“厨艺”的传授。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是的，父母们往往自己不是好厨师，也没有精力再去具体关心孩子学了什么、学到哪里、学得怎样、卡在什么地方。这可以理解、可以体谅，但这并不能改变“帮着回锅调味、示范和传授厨艺才是正道”的结论。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好消息是——其他的父母厨艺也不行，也没有精力去具体关心和干预，所以谁的意识正确，谁少做“用蛇咬治蛇毒”的傻事、多做“帮着调味、传授厨艺”的努力，这就已经是巨大的助益。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你摆正成效观，始终帮助子女专注在掌握知识和技能上，根本就不会出现“没有成效”的问题。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掌握了“厨艺”，能把随便什么知识体验都做成美味小菜的子女这辈子到底能学会什么东西，你现在根本无法预料。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你也根本就没有什么需要说服ta去接受的“现实”。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放心，在接下来的这个时代，几乎人人都会通过AI的帮助直接面对市场。市场只看你能组合出什么产品和服务，根本没人关心你的文凭，什么学校毕业。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关心学习，只有一个真实的目标，就是增强孩子对学习的热爱。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不会帮着调味，至少先放下手里的眼镜蛇吧。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笨蛋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二十多岁才认清自己是个笨蛋算晚吗？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只有聪明人才知道谁是笨蛋。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笨蛋是不知道的。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能发现自己是笨蛋、笨在哪里、有多笨，这是类似“魂灵飞升到半空，用神的视角向下俯视自我”一样的神通。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以前有个老笨蛋，到了四十岁才写下了一本说清楚自己有多笨的书。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这本书现在还在，叫《忏悔录》。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这个老笨蛋叫奥古斯丁。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后来另一个老笨蛋又写了一本，几乎一模一样，这本书也叫《忏悔录》。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这个老笨蛋叫托尔斯泰。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这两本书你都可以找来看看，撇开宗教情感的部分，你可以看看“发现自己是笨蛋”大概是一个什么概念。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这么说吧，这在中国的传统语境里，有另一个说法，叫——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大彻大悟。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二十岁就能到，何止不晚。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小杯具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你认为好的伴侣关系会稀释我们成长中的心理创伤吗？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问你一个问题，这个杯子是坏的吗？它算不算是“伤痕累累”？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你想把它修好成这样吗？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很显然，后者比前者规整、完美得多，那么把前者修正成后者，是拯救了前者吗？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首先，“心理创伤”这个概念不要轻许。这茶杯如果是破了、裂了、碎了，以至于无法装水了，那么这些破损、碎裂的确可以称得上是茶杯的创伤，的确需要修复到恢复基本功能为好。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但是，仔细看看这个杯子吧，凹凸不平、色彩不均、杯壁厚重、奇形怪状，并没有导致这个杯子失去装水的基本功能。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所以这些“缺陷”“遗憾”，并不能、也不应该、也完全可以不被看作杯子的创伤。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有效的爱的关系，首先就来自于对方的这种成熟——这种不把“偏离完美构型”视为“遍体鳞伤”，反而视为“令人爱不释手、触动心弦的美”的成熟。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你若是后者，ta反而意兴阑珊了。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你一定能明白。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所谓好的伴侣关系，不是指ta妙手巧工把你的裂纹补起来了，让你有了基本功能——因为大概率你与ta相遇时本来也没有糟糕到生活不能自理、经济无法自立的程度。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小杯具（承前）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ta对你的“治愈”作用，正是因为ta的拥抱消灭了你内心的那个挥之不去的忐忑——你对自己那些凹凸扭曲、粗糙斑驳的恐惧。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你当然听过“缺陷美”的理论，但理论终究是理论，你无法不担心这只是一种自我安慰、一种自欺欺人。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直到这人真的出现。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ta看得见、摸得着，可以依偎和拥抱。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ta无论如何都不是幻觉。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ta没治愈你的凹凸扭曲、粗糙斑驳，ta治愈的是你对凹凸扭曲、粗糙斑驳的恐惧。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ta没治愈你的心理创伤，ta只是帮你完成了你的成长。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你长成了会喜欢第一个杯子的样子。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多情刀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如何及时察觉孩子的情绪并进行回应与引导？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这事思路错了。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你要从小培养子女“主动表达情绪是我自己的权利和义务”的意识。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表达情绪是我的权利，我没表达，请不要随便揣测我高兴还是悲伤、我喜欢还是不喜欢，然后径直按照你们的猜测推进事态。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为什么？因为我要保证我是我自己情绪的最高解释权威，否则我明明告诉你我没有不高兴，你也要按“我就是不高兴”来自说自话，我的情绪就被你定义了。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我等于丧失了情绪权，发现了吗？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而既然我要主张情绪权归我自己所有，我就自动的丧失了责怪你“为什么都猜不出来我现在不高兴”的立场。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我刚才自己亲自规定了“我说的才算，你猜的不算”，我现在还怎么能怪你猜不对？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看到了吗？这是一体两面的，也是一个人将来要与其他社会成员和谐相处的基本原则。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你其实没有权利要求别人随时随地精准的察言观色，如果你认定自己有这权利，前提一定是在那个场域中你比对方地位高，而你处在明确的被服务并为服务支付报酬的角色上。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因为察言观色是一个高昂的成本，猜不对就要承担责任是一个高概率的风险，如果你要人冒这么大的风险、承担这么高的成本，你就一定要给出补偿。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不给补偿，要人免费的、义务的承担这风险和成本，显然的构成剥削，本质上与抢劫无异。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多情刀（承前）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非亲非故，没有约定，你必须默认“如果我没有明确表达，别人没准确觉察我的情绪是无罪的，别人没义务随时随地准确觉察和照顾我的情绪，因为我没付费，我也不愿意不经主动采购就为这类服务承担债务”。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因此，父母在子女拥有了情绪表达能力之后，就要学会“即使看出子女的情绪、有了自己的评估与猜测，也仅仅先做出必要的安全防护，而不急于去满足自己意会出的需求”。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你教ta“饿了就说'能不能给我一些吃的，我饿了。'，不开心就说‘对不起，我现在有点不开心，能不能让我休息一下’”。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教了，背会了，那么下次你看出ta饿了，只要不是正点该吃饭的时候，就等着ta照方抓药。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不说约定的规范表达，那就先给ta机会自己酝酿琢磨一下，最好ta自己想起相关教导。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再说不出来，那就主动提醒ta“如果你是饿了，就说‘我饿了，能不能给我一些吃的’”。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提醒几次后，ta不说就不再提醒。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你知道该说什么，没人剥夺你表达的机会，你不说，就是你没这情绪，没这需求。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我不再靠主动猜测来全自动让你心想事成。你必须履行你自己的表达义务，必须通过履行你的义务来保障你自己的权利。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没人有这个义务主动猜，好让你可以躲在“内向、害羞”的遮羞布后垂帘听政。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什么“内向、害羞”？那是剥削成性。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我再说一遍——那是剥削成性。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连弯腰捡钱的劳动都不肯付出，想要小安子察言观色替你把钱捡起来塞兜里，你想得美。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多情刀（承前）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不承担表达义务的人，没有资格谴责别人不照顾情绪，更没有资格凭此惩罚人。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不要以为这只是给你添加了劳动量，要找你的麻烦，这也同时为你解决了大得多的痛苦——你的感受被对方的揣测强行绑架、覆盖的痛苦。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确立了这个法则，作为父母，你也就不需要去纠结“如何及时察觉子女的情绪”了——这本身就是自甘为奴、给子女培养虚幻的皇帝感的危险行为。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在家里ta有你这个忠奴，出了门ta拿这一套去套别人，搞不好要挨揍；拿这一套套自己，ta自己无形中就会引诱别人剥削ta。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你要做的从来就不是“及时觉察”，而是在子女有效的、明确的表达后给予严肃的、有效的回应。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你不说，我不主动猜；但你说了，一定会被认真对待，会有从接报到巡检到处置到回报的整个严谨的作业流程。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要用严肃的对待来让子女乐于承担表达义务，而且要化身“AI客服”，倒逼小崽子主动钻研怎么调整表达来获得不同的服务。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ta练得越多，才越能准确、恰当的表达情绪、驱使他人恰到好处的行动。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这是极为强力的社交能力，学会了是一把极快刀，兵器谱上排名还在小李探花之上。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把思路正过来，别当这小主子出了门再也找不到的好奴才。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否则ta将来怎么能不啃老？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各自理解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“你有你的理解”是什么意思？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这意思是现场的概念定义权在对方手上，对方尊重你自己做出的个人定义，但是就推进讨论、开展工作而言，必须要基于ta——也就是项目业主——所给定的标准定义来。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毕竟这个项目是对方的项目，亏损风险是对方承担。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这也提醒你注意这个关键问题——在讨论问题的时候，你是在补全对方的定义还是在颠覆对方的定义？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比如对方说“我要弄个意式装修”，你对意式风格有一个自己的理解，ta不同意，ta就很容易说出这句话来。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说这话其实是一种委婉的尊重了，你也确实表达了意见，对方也听见了，说出这句话，是为了把讨论重新导入正轨。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而你这时候要仔细的想一想——现在是你在为ta服务还是ta在为你服务。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如果ta才是被服务的对象，你就要无条件的放下争议，好好地尝试了解ta的理解是什么。例如找一些样本请ta选择，例如提出一些问题来探究ta意指的细节。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重要的不是你的理解，而是ta的理解。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你很可能在交谈中发现对方完全用错了词，例如对方所说的“意式风格”完全不是经典意义上的意式风格，而是地中海风格，那么你有两个选择：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a）无视通行定义，就按客户的认定来。用“这毕竟是对方的项目”来解开自己心里的疙瘩。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各自理解（承前）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b）委婉的解释行业的标准称呼，引导客户修正表述以降低之后发生误解的可能。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前一个选择很直白，也比较保险。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个选择则比较复杂——因为你也需要一个比较易于沟通的客户。如果客户要求的定义权仅仅是和你的个人定义有冲突，你让道是绝对应该的；但如果客户的定义权是和比较明确的行业定义、尤其是法规规定有冲突，而客户又很难说服，那么这个合作本身可能风险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比如客户对“保温层”有一个自己的理解，这个理解和建筑法规的规定有差距而客户却很难被说服，那么这个单子你不接可能只是避免了一次无谓的损失。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只是你要注意，没有必要因此而对对方疾言厉色或者语带不屑。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说话要好好说，不要有攻击性。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形外之神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什么是绘画里的节奏感？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简单的讲一下这个概念。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当然，这是我的个人理解，看对你有没有启发。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所谓节奏感，是指一系列相互联系的兄弟对象之间的呼应和对照关系。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现在假设你在绘制一名撑着下巴出神的少女。壁灯从四分之三正面上方照射，点亮了她的脸庞。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这时候你会看到少女的额头、眉弓外侧、颧骨、鼻梁、鼻翼、上唇尖、下唇腹、下颌尖，乃至锁骨上沿、肩头出现一连串的高光区。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这些高光区全是由同一主光源造成，自然因为主光源的色调和亮度而受到感染影响，然而它们又因为底层材质的本色、反光性能的差异以及各个部位的远近、锐钝差异而呈现出各自的特色。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就像一个家族有一群兄弟姐妹，因为同样出于相同的父母而显然有所相似，而又因为各自出生的时间、气候、地点、营养的不同而各有高矮胖瘦。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既因为统一而被观者的大脑立刻分离采集到同一个“声部”，又因为彼此的微妙差异呈现出如音符一样的转折纵跃。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同样的现象也出现在舞动的少女摆荡的百褶裙边上，那些原本一样宽窄的裙边折线被力学展开，呈现出一串或宽或窄、时而等差缩放、时而突然由缩转放的变化。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或者一名修士向上伸出的祈求的手，五指伸展，十四个关节显然的呈现出了某种音乐般的秩序变化。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形外之神（承前）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又或者一个惊人的消息被使者大声宣告，在场的六个人被同一个消息震惊，由近及远，难以置信者有之、惊疑不定者有之、暗自鼓舞者有之、茫然无知者有之、崩溃无力者有之。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这一连串的元素会被这同一因素推动呈现出丰富的然而是相互对照的样本表现，你的视线依次玩味这些对象，就会体会到一种跌宕起伏的音乐感、节奏感。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的多了，你就会懂得其实任何一个画面都是有这样的“要素族”的，是一个多声部交织的乐章。学会管理和梳理这些不同的“部族”的内部节奏关系以及这些声部之间的穿插合奏关系，你的画面就会自然而然的产生某种整体的诉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就像那一连串的面部高光在告诉你屋里有一盏没有出现在画面上的灯，那是一盏什么灯，火焰是什么颜色，离主人公有多远、多高。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飘荡的裙摆在告诉你少女旋转的速度、穿过画面的风——尽管画面本身是静止的，也看不见风。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这个就是“画面的节奏”，以及这个节奏有什么用——它其实告诉了你画面上哪一串要素是最重要的。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这一串都搞好，画面就活了。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因为它们在合力告诉你一些关于缔造它们的“父母”的事。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这是画面真正的统治者。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是那个形外之神。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立扑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华为靳玉志「鸿蒙座舱率先进入 L3 时代」，什么水平？怎么看 L1-L5 的座舱智能化分级？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有时候你可以从概念构建者的选词功力中看出该概念的生命力。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某些概念一落地，就取了个养不大的“贱名”。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谁会选“陈二蛋”当省长或者工信部长？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连村长都难。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如果你没有这个定名的功力，你也就不会有接引这个概念进入人间界的权柄。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素问有一个问题问“现在为什么没人造新字新词了”，其实就是卡在这个权柄问题上了。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能存活的新概念，造了你就乐于用、用了相信也不会冒犯你的对话伙伴，甚至你会估计对话伙伴也乐于效仿你这样去用，且自己用了这词觉得荣耀、别人在你面前用了这词就会在你面前获得敬重。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能做到这样荣人益己的新词才会得到一传十、十传百的拥抱。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而要能造出这样的一个词，造词的人自己需要先存着这个心才行。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这个心还要配上相称的语言功力，这就要看历史的恩赐了。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而一个词如果露出一种“没花心思，随手一凑”的气质，别说传播，出门走不了三步就要立扑。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立扑，扑街的扑。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什么是一个人真正的魅力？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魅力的本质，是一个人爱的潜力的证据。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女性最喜欢的男性是什么类型？是长得帅、有钱的吗？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怎么说呢，这类也许比别的都一样还长得不帅且没钱强，但远远谈不上女性最喜欢的类型。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女性最喜欢的类型，是那类拼尽全力也要供养病妻、患儿的男性。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是那些能力出众然而奋不顾身为人民服务的理想主义者、革命者。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是锄强扶弱的骑士、侠客。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是面对压力和挑战，总能沉着冷静、不忘初心的领袖。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是那些醉心艺术或技艺、出神入化的高手大师。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这些人真正的共同点，其实是展现出了强大的爱的潜力，令人忍不住憧憬自己成为被爱的对象或者能为这份爱出力的合伙人。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至于这些人的“优秀”，其实只是倾尽全力、严肃去爱的人，在爱的驱使下自然而然不断自我鞭策、勇猛精进的结果。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你要当消防员为人民服务，经历了一次面对大火无力救援的重大刺激，自然而然就要苦练技能。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你要当好父母，遇到一次因为承担不起成本而不得不告诉子女无能为力，自然会在工作上奋发图强，处处留心。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你热爱音乐，把追求完美的旋律视为生命，你自然而然的会沉浸在无穷的练习中废寝忘食、乐不知返。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爱令人沉醉，奖励给人巨大的价值，这些价值自然而然地会驱使人享受和沉浸在那些令人望而生畏的苦工之中，而这些苦工则自然会磨砺出最锐利的锋芒。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旁人看到的是锋芒，以为是这锋芒是惹人爱的原因，其实这些锋芒若不是因爱而得、凭爱而用的，给人的感觉只会是冰冷、危险和昂贵。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只有是因爱而来、凭爱而用的，这些锋芒才成其为爱的潜力的显性证据，从而可以激发出外人强烈的向往和倾慕。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所以魅力的本质不是那些优秀的光彩，而是被那些光彩所暗示的爱的潜力。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而且类似“不辞辛劳供养病妻患儿”这样的仅仅证实爱的潜力而并不显露锋芒的例子，就更说明魅力的真正根源其实是爱，锋芒并非绝对必要项。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魅力就是爱的潜力的感召效应。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想要魅力，那就多爱别人一点——一切都是熟而生巧而已。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全接纳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“对方爱你就要接受你最差的一面”谁能站出来给我讲讲这个逻辑有没有问题？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意思是不能批评、不能不满、不能哀怨、不能腹诽。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最少要视为“没什么不对”，给一个中性的0分；最好要视为“我就喜欢这样”的，给一个正面的正分，但无论如何，不能给予负分。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尤其是不能说我“应该改变”。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这个就是说这话的人通常想表达的“接受”。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做好了定义，我们再谈这对不对。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答案是没有什么“对不对”，这属于每个人各自的选择。人决定要这么选择，同时接受这一选择的其他代价，那就没有什么“对不对”。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只有“行不行”，也就是它行不行得通。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而“行不行得通”这事也不是谈是不是绝对的不可行（即世上没有任何人能接受这一要求）或者绝对的可行（即所有人都接受），而是在谈概率。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谈有多大的比例的人可以接受这一要求，以及在所谓能接受这一要求的人之中，有多少是一开始能接受，而后来接受不了的。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其实话说到这里，你应该已经明白了——没什么对不对，只是能接受这个条款的人不多，而那些看上去能接受、以至于你会忍不住寂寞赌上一赌的少数人里，又有大部分在一年后改变想法。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二年，更多。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五年，更多。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全接纳（承前）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而你还要活三十年？五十年？一百年？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路的尽头，得有几人相随？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于是，你选择这个原则的结果，就是首先你会寂寞几年。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一来，很多人你看不上。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二来，你知道有些人其实只看到了你的好，你都还没把这个法则告诉ta，而你为了害怕连这点“种子”都没了，所以就不太敢把最坏的一面亮给对方看。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而既然你不敢亮出来，那么再好又怎样？你心里知道其实是假的。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这种“含雷未放”的关系会拖延你很久，你终于开始尝试暴露你“最不好”的一面。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也就是“作”，故意邋遢、暴躁、无礼，你把这看作是“最后的考验”。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而对方的反应有两种可能，第一种是觉得你不可爱了，没意思了，及时撤退了。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第二种是沉没成本太大、陷入舒适区太久，或者的确你吸引人的一面让ta觉得尚算不吃亏，于是对方会试着挑战一下你这个“完全接受”法则。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最开始这会令你非常惊喜，因为仿佛所有的最坏都被接受了。你的刁蛮任性、反复无常不但没被抱怨和惩罚，反而被对方视为可爱和情趣。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你的梦想好像实现了。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但你漏算了几条：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不止这么坏。是的，你不知道你到底可以有多坏，尤其是被纵容、宠溺的你可以有多坏。你其实并不知道情趣和羞辱的真正界限。你会沉溺在不断证实“宠溺牢不可破”的快乐中，把挑战这个极限本身当作快乐的来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全接纳（承前）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你会越来越坏，这是在说真正的恶。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坏到把你的行径录下来，将来播放给你看，你自己都会惊讶。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换言之，对方所成功接受的，其实根本不是那个最坏版本的你。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而被奖励的恶深不见底。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2）你没遇到对方脆弱的时候。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对方现在被获得爱的欣喜托着，和皮下植入了兴奋剂缓释泵没什么区别。说得不好听点，大耳刮子抡上去都不觉得疼。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在这种半麻醉状态，当然承受力很强。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但遗憾的是，这种承受力显然是有底的。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ta会有人生低谷。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会有挫折。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会有疲劳和疾病。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那么低谷、挫折、疲劳、疾病的ta的无法接受，是不是可以豁免的？是不是可以不算违背了你的法则？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如果可以不算，那么意味着你的“完全接纳”要求下面有一行小字注释——“仅限心情愉快身体健康事业顺利时有效”——这样吗？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也就是说，对方只要说一句今天累、人不舒服、心情不好，就可以免除这项义务吗？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那么很遗憾的告诉你——这个人下半辈子累 / 不舒服 / 心情不佳的时段可真不少。足以多到你的法则实际不生效。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那么是即使累、不舒服、心情不佳的时候，也一样要“完全接受”吗？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将心比心，你觉得这能坚持很久吗？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全接纳（承前）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然后你走到了这样一个节点上——你还要坚持这个法则吗？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如果你这时候放弃，那么之前因为它错过的那些人就有很多本不该错过，不是吗？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如果你坚决不放弃，那么下一个在哪呢？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抱定这个法则，上面这个命运基本是写就的。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你必经历，也必走到这个尽头。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你要走这条路吗？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你若不喜欢这个过程和结局，那么你可以做如下修改：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要么，直接抛弃这个法则，接受别人的不接受，然后大家明刀明枪拿你可以接受的换你不能接受的，削峰填谷，看彼此的账是否都有利可图；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要么，不要把批评、劝谏、不满视为不接受。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对方批评、对方不满、对方劝谏，并不意味着对方不接受。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走了才叫不接受，批评、不满但未走，这也是一种接受。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如果你可以采取这个标准，那么上面的法则的排除性会小很多，那就变得可行多了。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还记得吧？没有什么对不对，只有行不行。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自己掂量吧。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如何看待「中餐未来就是预制菜，就是西贝模式，否则中餐没有未来」？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到底什么是“中餐”？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清末民初老北京八大楼鲁菜冠绝四九城，靠鲁菜师傅们腰间一荷包秘宝——海肠粉。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约等于在别人只有慢慢熬大骨鸡汤的年代手里有鸡精。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你真熬熬鸡汤就知道，随你熬得多浓，用鸡汤调味远远的不如海肠粉浓郁，更不必说方便快捷了。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“海肠粉”的本质是什么？预制工艺。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讽刺的是——高汤高汤，高汤本质上就是肉汤浓缩，只不过没有现代工艺的水平，浓缩不到成为膏剂、粉剂而已。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香肠、腊肠、熏鱼、火腿、腐乳、辣酱、咸菜算是什么？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那不过是没有冷冻技术时依靠添加剂和风干工艺做的食品延期保存技术。目的与急冻、冷藏没有任何区别，何止原食材的口感变了？整个味道甚至成分都变了。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哦，一百年前就是“伟大的劳动人民智慧”，现在这些就是“欺师灭祖”？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烧松枝的就是劳动人民，今天开冷库的就不是劳动人民，是吗？今天的中国劳动人民、中国厨师没有资格运用自己这个时代的技术创造自己这个时代的中国味道，只能照着一百年前的老方子抓药——尽管一百年前的前辈们压根就没在意什么“要保持两百年前的原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不是劳动人民是什么？是机器人吗？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为什么人的标准这么割裂？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告诉你一个普遍的规律——人双标，九成九都是因为自己“涉案”。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这些人叹息、保护的，其实根本不是中餐，而是“我餐”，即中餐中我在儿时形成记忆的那个版本。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ta们希望世界保持自己已经适应的那个状态，免得自己要花心思、花精力去汗流浃背、担惊受怕的适应。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着保护中餐的旗号保护“我（这个版本的中）餐”，剥夺这一代厨师们行使ta们所有前辈们普遍享有的改进权，将一切“离经叛道”的进化都打为“邪魔外道”，阻止中餐向下一版本改进，只不过是这种“阻止大气氧含量下降、否定冰川融化”的“自救”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这其实只是一种张牙舞爪的求饶，一种横眉立目的哀告。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不但注定会失败——当然会失败，否则你现在应该在吃野香蕉和无花果——而且还会被遗忘。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二三十年后人们回望，几乎不会有人回忆起这个事件。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不是中餐的未来是“预制菜”，而是追求效率的基因贯穿了中餐几千年的历史，从咸菜酱油香肠腐乳虾干的时代，“预制”一向都是中国的传统。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醬者，醢也。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皿肉酉酒，右则石击，以石捶肉，酒浸而存之。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这就是tm的“预制工艺”。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整个中餐，“古典预制菜”就是核心技术之一。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你不准“预制”，才是在背叛这个民族几千年来无限创新的传统。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你以为你是在保护遗产，你却在背叛产生这份遗产的方法——前为数典，后为忘祖。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何谓不肖？不是指你没有保护祖宗的遗产，而是指你没有继承祖宗的方法。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作为一个发明了熏肉、咸菜、肉酱、干贝、香肠、风鸡、腊鱼、皮蛋、蜜饯、炒米、酥油茶，从两千年前就开始吃面的民族，方便面居然留给日本人发明，堪称国耻。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以我们的遗产、技艺和创造力，我们没有在预制菜方面傲视全球、独霸天下，属于愧对先祖！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你家先祖南征北战打下这片基业，你要继承的不是这份基业，而是南征北战！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让那些不知自己从何处来的“我菜”党们自己去舔伤口去，只管继续狠狠的预制下去！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撑船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如何才能达到真正的心胸宽阔，豁达。不那么爱计较小事？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这主要靠努力赚钱。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要靠你对自己的一小时、一分钟值多少钱有清醒的认识。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对方纠结拉扯的无非是那点利益，这点利益对你来说折算下来根本不值得跟对方拉扯纠缠那么久，更不提拉扯纠缠之后还要花时间、花成本去修复心理损伤。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到了那一步，你是不关心什么是非纠结的，你只会考虑怎么成本最低的翻页。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而且你考虑的结果几乎一定是“宽宏大量”，赶紧脱离接触，然后迅速关闭接触通道了事。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想得越清楚，你就会越宽宏大量。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实际上这就是“宽宏大量”的本意——局面宽宏、器量广大，一粒细尘堵不住什么、卡不了什么，甚至不值得擦拭。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要擦可以，也只能等积得厚了批量扫除，不然太费时间精力。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可以这么说——差距足够大的话，你是不会去“报复”的，因为这类事情你计较不过来，甚至连记住“这个人我要报复一下”都太麻烦、成本太高。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不是“宰相肚里能撑船”，而是宰相肚里有比一般小舢板大得多的船要撑，撑不好不是“我没面子”的事，而是国破家亡、天翻地覆的大祸。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ta要真的整天计较这些，ta也没机会坐到这个位置，因为ta肯定会因为折腾这些鸡毛蒜皮遭受重大损失。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事实上，在成长过程中ta们多半都犯过这种错，结果因为这些鸡毛蒜皮牵扯注意力导致大事脱轨演变成大败，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撑船（承前）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自然而然就会学会要以预防为主。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所谓预防为主，就是轻易不露白，避免别人发现自己是一个高价值目标，避免和“光脚的”涉入过深的利害关系。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什么叫“光脚的”？这不是指这个人有没有钱，而是指这个人有没有自己的事业。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一个有事业的人，哪怕自己还处在刚起步的微末之时，也一样会有主线意识、大局意识，就会因为大局意识而自然拥有宽宏大量的自觉。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这样，如果和你打交道的对方也是一个有自己的事业的人，对方也会不愿意为无谓的情绪纠结折腾，也是一个“尽快解决问题继续前进”的心态，这样有了什么临时的摩擦、纠纷就很容易达成妥协，各自向前看。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而一个没有自己的事业的人，因为自己的人生缺乏“剧情”，会有一种处于至深的虚无而产生的“好事”之心，一天到晚想要一切自己能抓到的注意力。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最经典的症状就是无事生非、纠缠不清。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你以为ta真有多大的冤情吗？ta其实只是活得无趣、活得无人理会，所以要抓住一切机会用砸人玻璃、踹人门这类手段非要人来理一理ta罢了。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这才是ta们“斤斤计较”的真相。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肚里想能撑船，心里要装着整个海。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开窍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领导说他喜欢跟「开窍」的人打交道。那么什么样的人算是「开窍」了呢？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开窍就是明白一件事为什么要做，明白它的目的和价值。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明白目的和价值，你才会自己产生一系列的价值标准，定义什么叫“这事办得好”。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比如我在厨房里喊一声“快，帮我拿点纸来！”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我只有时间喊这么一声，你冲出去拿什么纸？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是包装箱纸壳子，还是一张报纸？还是一张海报纸？还是一卷卫生纸？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我在厨房里喊，我估计是要什么纸？我多半要的是可以去污、吸水或隔热的纸。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你拿了一张海报来，或者撕了一块包装纸箱来，我不能说你做错了，因为我知道我的确只给了你这么点信息，按我给的这个信息，你其实谈不上做得有什么错。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海报纸不也是纸？瓦楞纸不也是纸？你做错了吗？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严格说是没有的。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但我会发现你在执行指令的时候不会先建立“怎么做才算优秀、怎么算及格、怎么算失败”的标准，没有算上这么一算。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但到这里算是“不开窍”吗？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算，但还不致命。因为年轻人、菜鸟经常犯这种错误。我如果坚决不接受，那能给我干活的人就太少了，我要招人的成本就会过高。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开窍（承前）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致命的是我告诉你我要的不是报纸，是能吸水去污的纸的时候，你说“你又没说”“不早说”，而不是一拍大腿“哎呀呀，对呀，我下次注意 / 我应该想到的”。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因为这意味着你不但没开窍，而且想等到你开窍非常难。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人毕竟要的是一个做得成、做得好事的人，而不是一个“虽然办不成事但确实没责任”的人。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给你下指令要八百多字，而且只要心怀侥幸省了一句话，你必在这句话上犯一个“你又不早说”的错，这样的苦活没人想干，你明白吗？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这就是所谓的“窍”，不开没责任，只不过就是工作会比较难找而又比较容易丢。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就是这样，你掂量吧。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风流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怎么定义风流?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这一等人物，叫人不忍心用礼法责备ta。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你不希望叫李白“别那么多幻想”。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你不希望教训阮籍“站有站相、坐有坐相”。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你不希望说郑板桥“你能不能好好写字？”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你不希望红拂女安守妇道，不要妄想李靖。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你不希望韩世忠考虑家声，别娶梁红玉。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你不希望要张旭戒酒、木兰解甲。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你不希望鲁智深少管闲事。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你不希望宝玉老老实实求取功名。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你不希望倩女终为幽魂。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你也不想说“当个图书管理员有什么不好”。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我在江湖，身不由己，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那么这人间的不得已，我来就好。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一个也罢，我愿有人可以活在这“不得已”之外，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放肆张狂，任性嚣张，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无法无天，无尊无长，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只要善良。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风流（承前）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风流云上，清泉山岗。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繁星万里，明月大江。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牺牲者众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如果让你牺牲，然后全人类就可以过上美好的生活，你愿不愿意去死？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为全人类而活，就是为全人类而死。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你的子女也是全人类的一员，只要你不侵害其他人类的正当权利并且教导子女做一个对人类有贡献的人，你已经是“为全人类的美好生活而牺牲”的一员。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这不是“愿不愿意”的问题，而是除此之外的道路反而更孤独和艰险的问题。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无限窄化“为人类牺牲”的定义，本质上是一种伦理陷阱——如果不是有意而为之的诡计的话。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它通过“肯定英雄”而隐性的否定了人民，通过否定人民而在实际上孤立并否定了英雄。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这其实是一种无意识的挑拨离间，不要上当。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不以恶为业的生活，就是为全人类的幸福慷慨赴死。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善与不善之间只有这一根红线。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红线之上，人人对等。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暗天使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长期被开盒骚扰，报警和起诉都尝试过但对方依然没有停止，该怎么办？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从义愤的旁观者角度：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你发现有人在恶意骚扰无辜的人，你自己有义愤，你可以准备一个“干净的账号”，即与你要保护、帮助的人完全没有任何联系、也和你自己的真实身份没有反向联系的账号，对施暴者发动反制。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如何反制呢？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就是通过这个账号向这个人发送以下警告信息——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1）我注意到了你的这个行为，我认为这个行为不正当。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后面附上我所看到的事态，描述一下我对这件事的见证和观察。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免得你对事情的性质发生误判。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2）我会关注事态的发展。如果这个情况继续恶化，我会介入。后面附上关于“情况恶化”的具体定义。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明确告知——你现在还不必疑神疑鬼，第一我不会用任何违法的手段，第二如果我正式决定介入，我会明确通知你。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这类人一般精神比较脆弱，上天有好生之德，留下改过的机会。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3）我劝告你停止现在的行为。下面给出“停止作为”的标准定义——这不但是指停止这个做法，还指公开表态会停止这个做法。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出路明确的告诉了你，你要避免这份威慑的压力，你就照办就行，其实轻而易举。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暗天使（承前）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人在做，天在看，不要认为这个世界没有人在乎正义。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发送完就把这个人拉黑，拒收ta的消息。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完全脱离接触，不要跟这人纠缠。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这些人自带邪气，缠上来很烦人，不要给ta们机会放毒。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分析一下这种策略的有效性原理。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事实上你什么动作都没有做，也没有产生任何可追究的法律责任。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但是如果有多个这样的路人对这个人发出了这种无法反击的严正警告，就会对这个人产生巨大的震慑作用。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ta会幻想你是受到受害人指使的，但ta第一没有能力查证，第二拿去向受害人发泄，会发现受害人根本不知道你的存在。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你是纯纯的暗天使。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而你要做这件事需要多大的成本呢？一封邮件、一个评论、一封私信而已。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你的风险呢？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你在完全的暗处，ta要反制你要付出巨大的成本。光是找到你就难如登天，而就算ta付出了这个成本，找到了你，ta要反制你什么？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你甚至可以举起双手“你真厉害，你找到我了，那我道个歉吧，我不介入了”，从这事情里脱身而去。ta能怎样？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你甚至可能根本都不在国内。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如果ta受到了七八个、上十个这样的警告呢？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ta反制你一个又如何？还有六七个、十来个。一个一个的去追溯这些黑暗守护者的身份，一个一个的去反制、恐吓？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既然无法对抗全部，单独的反制一个并无实际意义——反制了这一个，真能对其他守护者起到吓阻作用吗？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暗天使（承前）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看到了吗？在成群的“义愤路人”面前，这种恶人就是一个可怜虫。而讽刺的是，ta无能为力的原因恰恰和受害人无能为力的原因完全相同。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再从当事人自身的角度：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这样的义愤路人既然对方根本无从查证，查证了也无可奈何，那么你自己当然也可以做自己的义愤路人。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你的父母、兄弟、朋友、同学当然也可以当义愤路人。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ta们缺注册用的闲置手机号、邮箱号吗？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这里面注意好那几个关键：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1）规定清楚你反对的行为是什么，不要制造无边的恐惧。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2）宣告清楚动手会明确预告，不要制造无端的恐惧。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3）清晰的告知不会使用非法手段，不要形成邪恶的恐惧。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你严守这些准则，那么对方只要不违法乱纪，其实没有什么可困扰的。对方自己心里有鬼，自然会产生相应的压力。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这些守护者不必对这人亮明自己和受害人之间的关联。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因为亮明这些关联反而会对对方造成额外的安全感——ta会更进一步的相信“除了这人的亲戚朋友，没人会去帮助受害者”。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真正震慑邪恶的是无亲无故，但愿意拔刀相助的路人。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因为对手的亲戚朋友都有迹可循，有办法预防和周旋。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但纯路人永远在暗，永远不会穷尽。无法预防、也无法经济的反制。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纯路人被ta的行径激怒到会警告ta，对这些宵小是绝对无力对抗的社会压力。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记住——以路人的身份公开发声，本身就是威力巨大的帮助。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暗天使（承前）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再凶恶的黑社会，一旦旁观群众纷纷站起来说一句“我看不过眼”，一旦站出来的人数够多，这些恶人也要卷起尾巴跑路。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站不出来，无非顾虑报复，那么就采取手段从数学上扼杀报复的经济性。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方法的原理放在这里，如果你在哪里看到这类令人发指的暴行，自己的良知有负担，又纠结自己没有好的方法介入，可以参考。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不必照抄，自己思考、自己行动、自己负责。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有必要的话，请先咨询专业律师，确保不与任何法律规范发生抵触。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这的确是扶危济困的利器，但是还是要提醒你们——佳兵不祥，圣人不得已而用之。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我并不鼓励任何人轻易的使用这方法，先确认你有足够的“不得已”。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蛋仔派对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为什么很多人反映应该教逻辑学，但是中国学校就是不教逻辑学？西方国家是怎么教逻辑学？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“逻辑学”真正的根结根本不是逻辑学知识，这才是“中国人逻辑意识不好”的根源。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你根据逻辑去顺推所确认的结论，如果在现实层面屡屡出现令人错愕的挫折，你就会开始恐惧对逻辑的运用。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举点非常简单的例子，张三对李四常常取胜，李四对王五常常取胜，是不是应该推论出“张三对王五应该胜率非常高”？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然后你按这个下注，结果你却输了。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是的，有人会指出——这恰恰是因为滥用了逻辑，在这里面你犯了这样那样的逻辑错误。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问题是这是马后炮。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ta在下注之前发现不了这个逻辑错误，是按照“逻辑推论无可见问题”的前提、出于对逻辑的绝对信任，下了注然后输掉的。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现在我们假设张三认识到了这个问题，经过一番精进，逻辑水平有了进一步的提高，不会再犯这样的低级错误了。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然后这位逻辑水平已经提高过的张三再次做出了一个“逻辑推论无可见问题”的判断，决定再次赌上身家。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请问，这一次张三——注意ta现在逻辑水平今非昔比了——是不是稳赢？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因为ta可能会犯另一个逻辑错误，一个不到结果摆在面前自己万万想不到的错误。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张三可能因为自己对自己逻辑能力的自信再次吃亏。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蛋仔派对（承前）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现在我们站到上帝视角，我们也许可以看到张三只需要再多吃大概五六个亏就能“到站”，就能大幅的降低推算失误的概率。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问题是在张三的视角看来呢？张三看到的是“我每次觉得逻辑无懈可击的时候断然出手，结果都是血本无归”。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张三不知道还有三次就到站，张三只知道现在胜率约等于0。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这才是中国“逻辑学不昌盛”的要害所在。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事实上，你如果仔细观察，会发现这是发展中国家的通病——你可以看看印度人讲不讲逻辑，越南人讲不讲逻辑，墨西哥人讲不讲逻辑。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你会发现ta们也不太讲这些。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越是发展中国家，人越迷信经验。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因为“实验数据和理论预测一致”是要求实验室条件高度洁净稳定的。而这份“高度洁净与稳定”是需要相当的成本来建设的。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在这个建设完成之前，你就像在一个温度飘忽不定、物质环境未知的实验室里做细菌培养——最不可能出现的，恰恰是那个根据理想条件推论的理论结果。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什么结局都有可能，最不可能就是那个理论结果。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理论没错，因为理论结果需要的洁净条件你没给，你不能怪理论有问题。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理论是真的没问题，但理论所预言的结果恰恰是最不可能的结果，因为环境怎么样的脏乱都有可能，唯独不可能是洁净的。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换了是你，你也只能高度依赖经验。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发达国家花费了大量成本，先建立了一个大体靠谱的实验室环境，这才使得理论预测和实验结果有一定的可期待性。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蛋仔派对（承前）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也有脱节的时候，但只要张三们上岸前会赌输的次数不多，就会有足够多的张三挺得到“逻辑诚不欺我”的成熟阶段。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中国家则非常需要补上这些历史的缺课，完成相应的社会秩序、社会契约的建设，才能渐渐的靠着“洁净的实验室”这个关键条件，逐渐让“坚持相信逻辑”的张三们有足够的存活率，开始从家族口耳相传的“这就是读死书的下场”向“知识改变命运的典范”转变，激励出后代把理性信仰之路走通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在建设出“洁净的实验室”之前，想要理性的信仰发扬光大是非常困难的，甚至是客观上不现实的。这是历史决定的自然法则，谁也不能绕过。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而“建设出洁净的实验室”本身又需要理性的信仰者来艰苦努力。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这看上去是一个鸡生蛋、蛋生鸡的问题，但就像所有的这类问题一样，解总是“一头恐龙下了一个鸡蛋”。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要破这个局，需要的是一群无论多少次挫败，都笃信“错的不是逻辑而是我运用逻辑的技巧”的人。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现实经验都在惩罚你对逻辑的信仰，然而你却可以无视这些教训，坚信这条路必然通向光明，要在这样的信仰支撑之下，再凭着一点运气、足够的谨慎，这样你才有可能挺过三次、四次、五次、六次……最终打穿这堵混沌之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什么叫足够的谨慎，就是在混沌之前有足够的谦卑。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是的，我相信无论有多少站要停，这条路最终通向光明，但正因为我不知道还有多少站，所以我每次都高度重视实验成本，不搞一铺清袋，让我能承受的挫折次数尽可能多，好熬到我足够成熟的那一天。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蛋仔派对（承前）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到了我足够成熟，胜率开始稳定的大于50%的时候，我就要利用我的高胜率，为其他人构建“更洁净的实验室”。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最后实现“洁净的实验室培养出信奉理性的人，而信奉理性的人维护洁净的实验室”这样有蛋又有鸡的结果。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这才是中国理性主义发扬光大的正道。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懂了么？蛋仔们？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面子币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是不是越底层的民众越在乎面子？为什么？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面子就是影响力的凭信，是可以证明影响力有效的一系列迹象。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这当然是一笔重要的资产，因为通过创造和维持这些迹象来扩张信用，远比通过纯粹的赢得市场竞争赚到货币财富来得容易。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尤其是一群都需要信用的人互相授信、互相担保，堪称一种从稀薄的空气里拽出黄金兔子的魔法。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替你在张三面前证明你有信用资产，你替我在李四面前证明我有信用资产，仅仅需要在说话、互动的语气态度上做一些配合，并不需要动用多么巨大的硬成本，但却可以造成一种“我有大量备用提款权和可调用的社会和物质资源”的威力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约等于一群人合作印钞。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这东西是可以真的换到交易授信的。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“信用实力如此强的人，我要不要冒点风险，免费把轿子借给ta用一次，以便建立新的客户关系？”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你这么想，ta就可以在不签合同、不预付资金的前提下，仅以信用作为抵押，调动资源。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调动得当，东边调动一顶轿子，西边调动一次温泉体验，南边调动一次内部消息，北边调动一次专业策划，ta就有可能在不预付任何现金、不造成任何法律义务和风险的前提下，做成一些事——促成一笔生意，完成一次合作，让某个盈利的事业运转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这就是“面子”的本质。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何以“乡下人”格外看重“面子”？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面子币（承前）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因为乡村经济系统里，实物货币是非常稀缺的，但实物资源却超乎寻常的丰富。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张三有十亩鱼塘，李四有一个山头的果园，王五有一个小沙石场，赵六垄断着周边三个村的理发生意。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这些资源如果平移到城市周边，在张三李四王五赵六大概率互相完全不认识的前提下，要实现交易风险可控就需要大量由国家机器做担保的法定货币来保证交换的有效性。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这些资源全部集中在农村，“国家机器”的担保效用直线下降不说，农村资源直接与城市的资源交换，往往要先承担巨额的运输成本和市场风险成本，利润打三折——张三在乡下卖了鱼塘的鱼，到城里去理发，一亩塘的鱼还不够ta理几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但张三如果去对面赵家村找赵六理发，ta们就可以在极少量金钱的担保下，凭借“面子货币”实现公平快捷得多的资源合作。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张三找赵六理发，本来都要等赶集日的，但因为张三有面子，所以赵六亲自挑担子上门给ta剃头，而且因为张三有面子，赵六甚至没有收钱。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而等赵六给老太爷办寿，张三则亲自抽干了最好的鱼塘，挑了最好的几条鱼送来给赵六做席上的主菜。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这样的服务如果按照城市里的逻辑，就必须涉及到大量的金钱，赵六亲自服务，就该先收一两银子。而张三涸泽而渔，也该收赵六一两银子。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张三和赵六自己去找城里人交易，很难赚到这一两银子。而如果张三赵六换一个逻辑，就是把五文钱当一两银来用——即赵六剃头收五文，认为这就完全付清了，没有任何面子币的交换存在；而张三送鱼也收五文，认为这就是公允价格，无须购买者支付任何面子币——那就会导致某位城里人来随手掏出一两银子，把赵六半年的剃头档期都买断，把张三一鱼塘的鱼都买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这时候你就发现问题了——这位城里人真的这么来买，赵六张三不会按这个价卖。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面子币（承前）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城里人得付出“没面子价”——他买完就开车回城了，再也不见了，他的面子币在本地根本没有流动性和保值性。所以城里人就得比身为同乡的张三和赵六额外多支付很大一笔钱。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卖给有面子的赵六，那这几条鱼就是一百块；卖给没面子的城里人，那就是一千。因为赵六给我剃头只收100，而你来给我剃头却要收1000。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城乡二元经济并行之下，“面子币”担当了一个隐性的“农村发展银行”的金融职能，并且其强烈的“会员制”特性，还起到了抵御城镇经济轻易凭借金融优势瓦解乡村经济体系的至关重要的作用——乡村的面子币对城市的白银铜钱是不可自由兑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一个“原始落后”的架构，恰恰相反，考虑到这样一个经济体系几乎不依赖宏大的专业机构、复杂的金融训练、巨额的财政预算维持，就相当行之有效的实现了微观层面的可持续交易，它反而是中国历朝历代zz治理的理想范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代以来，中国知识分子愁的是一旦搞起五铢钱、交钞，就会产生令人瞠目结舌的、近乎荒唐的管理成本，而且这成本还会像滚雪球一样扩大，迅速的迫使铜钱越来越像铅钱、交钞越来越像废纸，最后涨上天际的信用货币甚至无法再用超发来覆盖它自身的成本，直接拖着王朝进入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先进金融体系”所支撑的王朝覆灭的时候，那些税吏所不及的、由甚至都不认识几个字的张三李四王五赵六们自发构建的几乎用不到铜钱的、“原始”的“面子币经济体”却往往还阡陌交通，鸡犬之声相闻，黄发垂髫并怡然自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农村反而总是经济较为健康，是因为被破产的城市为了自救，借助有组织暴力的反复剥夺，才先于城市陷入危机。只要某个乡村因为任何原因可以幸免于苛捐杂税之外，就可以显而易见的保持好得多的生存状态。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所以，中国知识分子在传统上一直在追求尽可能避免“先进金融体系”，想要恢复“三代之治”，近乎强迫症一样的追求“轻徭薄赋”，甚至搞出“永不加赋”这种极端法则。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面子币（承前）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想要靠这种祖宗开发，强迫整个zz精英集团接受一个以乡村自然经济为主体的国民经济架构。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某种意义上讲，这才是清朝末年百年国耻的经济史背景。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洋人入侵，导致军事、外交领域必须做出巨额公共支出，导致原有的“以乡村自然经济为主体”的总体思路不得不做根本转向，事实上乾隆朝之后中国已经近乎走向“休养生息，垂拱而治”的自然经济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康熙乾隆坚持拒绝欧洲提出的通商要求，本身正是ta们的政治经济学信仰使然——ta们总结中国数千年的历史，得到的总的结论是绝不能纵容货币经济压倒自然经济成为国民经济主体，一旦如此，大量被集中起来的货币就会拥有自己的意志，召唤出无数把它自身耗尽也解决不了的治理灾难，从而引来尸山血海的浩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这就是“重农抑商”“耕读传家”“孝治天下”的共同底色。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站在没有工业革命、信息革命、交通革命、军事革命的彼岸，从康雍乾的御座上俯视这万里河山的千年风雨，“抵抗一切诱惑，坚持自然经济为主体的国策，是打破王朝周期性信用总崩溃的根本出路”是有毋庸置疑的经济理性的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撇开这些历史公案，不要以为“拙劣的人造货币系统有自我毁灭的数学特性”就已经失效了。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事实上，人类的现代金融体系到底是处在一个不断拖延但终将再次破产的轨道上，还是正在走向拥有真正足够的自洽性、足以跳出荣枯轮回的新世代，现在仍然是未知数。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颇有点像这样一个意味深长的话题——如果有一天人类爆发了总核战并且毁灭了，那么到底是核战后爬上高台眺望地平线的那些从未发明过文字、钻研过量子力学的蚂蚁更先进，还是著作浩如烟海，历程跌宕起伏，却最终无法适应自身创造的复杂性挑战而葬送了自己的人类更先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面子币（承前）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原始，并不意味着落后。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不明白这一点，知识于你只是美味的毒。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千万别抬头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为什么穷人孩子成功不了？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如果以财务自由——这是指纯依靠资产性收入（例如租金、分红、利息）即可满足自己的生存需求——作为成功的指标，那么：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已知改革开放之前中国几乎没有富人。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已知现在中国有大量的富人。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显然可知目前的富人绝大多数都是穷人的孩子。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有人可能要争辩“这是在没有富人的前提下才可行”。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但这显然忽视了改革开放已有四十年，这已经是真正两三代人的跨度，而很显然现在的富人数量要比二十年前多。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起码多个几百万甚至几千万——取决于你如何定义“生存需求”。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有人可能又要争辩——我说的不是财务自由，我说的是登峰造极的那种成功。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那么中国两院院士足够说明问题了吧？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新中国出生院士群体的成长特点、人格特征与影响因素 On the Growth Characteristics, Personality and Influencing Factors of Academicians Born in New China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从广东籍两院院士的家庭成长背景调查看学霸的诞生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所以，至少目前的事实很显然的不支持“穷人的孩子成功不了”这种结论。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它显然到这样一种地步，只要你抬头看，就能看到这是胡扯淡。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一抬头就会看穿，意味着这是一种需要“千万别抬头”才能维护的信仰。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千万别抬头（承前）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头顶上现放着一个太阳，自己晒的冒汗、地上都是影子，但要咬紧牙关一辈子不抬头，坚定的相信“这个世界上没有太阳”，这是一种什么样的精神？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这是一种虔诚。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虔诚一定是有精神回报才能自我维持的。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换言之，相信“穷人的孩子成功不了”有丰富的回报，以至于很多人宁可付出一辈子不抬头看的代价也要维护起来。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你要么清楚这是什么回报，那么你就是一个选择了这个回报而自愿主动放弃追求成功的人，你就别抱怨你“无法成功”了——因为你是拿了好处自己卖掉的，这是你自己选择的交易，你难道想吃了西瓜不给钱？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你要么不清楚这有什么回报，纯属稀里糊涂跟着拿香拜——这就是纯糊涂蛋了。那就自己看看上面的证据，早点停止扯淡。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所以，到底是什么回报这么珍贵，以至于你要选一辈子不抬头？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大绑架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家里人以不给生活费、学费为要挟，让我过年必须回家怎么办？如果我不回是不是就是坏孩子了呢？</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假期不想回家，但是家里人道德绑架我必须回去，说家里老人老了让我回去看看，如果不回就不给学费生活费。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我就是觉得累，不想动，坐车很累，我受不了（严重晕车），而且家里穷，如果坐高铁、飞机的话太贵了，只会被绑架得更紧，因为花他们的钱就必须做个听话的人，必须满足他们的任何要求，从小就是如此。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如果坐硬座硬卧我受不了，小时候坐车回家去一次吐一次，上车就晕车，回去必须躺好久才能缓过来，而且什么都吃不下。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回家以后如果没有按照他们的要求做事就会被骂，各种恶毒的话，以前我复读不想回家，他们说肯定是拿着他们的钱在学校享福，可是明明当时我在复读学校的生活那么难过，那里的老师骂人特别狠我去办公室他一直让我滚，复读那个学校饭菜又贵又难吃（一个肉七块，有时候菜里有杂物），但是我觉得现在我大学的食堂很好吃，我不是一个公主病的人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讨厌乘坐交通工具，每次乘坐交通工具我都很难受，我老家离现在的大学两千七百多公里，在山村里，要先坐飞机或者火车之类的然后再坐大巴车，想到大巴车我就恶心想吐，主要是晕车严重，小时候每次被大人拉着回老家我根本承受不了，可是没办法，现在也不能摆脱吗。我到底能不能做自己想做的事，凭什么要一直绑架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从小家里人就教育我要孝顺，百善孝为先。我从小一直特别听话，在家听大人的话，在学校听老师的话，我不敢做自己想做的事，一直被道德绑架。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任何不利于他人的事情我都做不了，可是我真的不想再这样了。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小时候从来不吃零食、不玩游戏、不看小说、不追剧、不追星，没有任何他们认为的“不正统的”娱乐方式，我是个“别人家的孩子”，我是个乖乖女，我没有自我，我只会按要求做事，他们说什么是好的我就做什么，什么是不好的我就不做什么。因为他们就是这么教我的，我不想做个坏孩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只会利他，从不会利己。中小学时候，我在学校经常主动帮助别人，比如同学没有纸但是想上厕所想要纸，我就主动借给别人，同学打扫卫生我会主动帮助，但是我发现我这么做以后，同学就不带纸了，直接找我拿纸，把我当做供纸的人，轮到有的同学值日这个同学就会说“让xx来打扫吧，她喜欢打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我没有朋友，因为我像个外星人，我和他们不一样，他们和我没有共同话题。我只是想要个朋友，为什么这么难。我很难过，不是因为他们用我的纸，不是因为他们把我当做打扫卫生的人来利用，而是因为即使我帮助他们他们也不会把我当做朋友，他们会捉弄我嘲笑我，说我是外星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很穷，但是我愿意给他们用纸，我买了吃的，我可以只吃一点点，剩下的全部分给别人，因为我觉得我应该这么做，我一直认为应该最大限度地对别人好，因为我应该善良。我一直不理解为什么感动中国十大人物为什么需要颁奖，我觉得每个人都是这样的，因为我一直这么认为，我也是这么做的，我觉得如果遇到任何问题，我一定会牺牲自己成全别人，一直都如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但是我只要不符合别人的要求，别人就不会喜欢我，我就没有朋友，也没有任何人的爱。家里人喜欢我是因为我从小听话嘴甜，对家里人百依百顺；老师喜欢我是因为我听话成绩好，上课专心听讲，认真写作业；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当同学对我的要求和师长对我的要求冲突的时候，我就混乱了，因为同学要的是和自己兴趣爱好一致、三观一致的人，但是我很难做到这样。因为我长久以来做的都是那个死板的人，也就是符合某些师长认为的传统意义上的好孩子。但是我不能既是一个这样的人又是一个那样的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我到底是怎么样的我也不知道。我只知道，我不想回家。但是我害怕。我不知道怎么办，可不可以救救我。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（或许是指精神鼓励和建议？我很无助）我到底要怎么做才能是个好孩子呢？（因为我不想伤害别人）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家里老人生病，生病是一件很痛苦的事情，如果见到我应该会开心，那么我应该去，但是我又不想去，好难受好纠结，我不知道应该听谁的声音。如果我没有满足他的要求，他是不是会生气、会不舒服啊？我不希望别人因为我不舒服。可是我自己呢？我不知道。唉！</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什么叫道德绑架？是不是只要道德义务和个人意愿有冲突就叫道德绑架？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具体来说道德绑架的定义到底是什么？难道只要对方的依据是某种道德规范，你发现无法反驳，这就构成道德绑架？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个定义，那原则上遇到每一个人你都要事先声明一下“除了成文法以外本人不认可任何道德规范，请按照此前提与本人交往。举例，本人不认可礼尚往来、不认可言而有信、不认可尊老爱幼、不认可见义勇为、不认可义气、不认可同窗情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否则别人会误以为你认可，先在你身上投入大量资源，看你接受的时候挺自然的，结果在人家要援引这些原则获得帮助的时候遭遇“道德绑架”指控。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这多少有点太便宜了，你不觉得吗？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让我们直接一点——是的，如果你不是用劳动换取报酬，而是直接吃穿住行都花对方的钱，就要满足对方的一切要求。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对方只不过以切断金流作为“满足一切要求”的强制手段，这在任何社会规则下都是合法有效的。因为如果要求真的很过分——例如砍手砍脚、卖肝卖肾、杀人放火这类的——你一算账就不会接受这个交换了。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不然呢？直接拿别人的血汗钱吃穿住行，但不承担任何责任义务？这有哪个社会能允许？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能，早点经济独立且承担社会责任就可以了。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小孩子，在家不听大人话、在学校不听老师的话，那是分分钟会走丢甚至死的。你是因为听话所以捡了一条命，付出的“代价”甚至没有包括什么金钱报酬，就是“听话”本身，怎么感觉好像自己吃了个天大的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到底什么叫道德绑架？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在自己不生产任何价值、无法为任何他人的损失负责的前提下，你想做什么不利于他人的事？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你有没有想过，利他是有技术问题的？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要依靠恰当的技术要领，你才能实现可持续的利他。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认为无需考虑任何技术细节，只要自认为利他，就可以按照自己的需要在需要的时间、需要的地点随时支取自己需要的报酬，这个期待当然行不通。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就是到银行存钱也不能把钱往柜台一扔就走，然后期待啥时候想要啥币种都能随时提现，不是吗？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一个如此分明通用的服务都有规矩，利他这种复杂精妙到极点的、魔法般的技术，你为什么会指望比存钱取钱还简单？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对“朋友”的定义是什么？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在我需要的时候就会出现并一定不会让我失望吗？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这都没有吗？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耶稣和安拉把如来往前挤，如来打电话给观音，观音直接关机。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你要的不是一个朋友，而是一位比神还神的神啊。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神都做不到在需要的时候就出现，并且一定不让人失望。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秘密在哪？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在于让人不失望的不是“真正的朋友”——至少不全是，而是你自己不失望的能力——至少大部分是。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你不失望的能力连维持父母这个级别的关系都不足用，对满足需求能力更弱、动机也更浅的其他人，想要在你这里及格得有多难？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所以你没有朋友啊。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父母遇到了需要你回家的问题，需要你牺牲来成全。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你似乎在追求一种无论你怎么做对方都毫不动摇地喜爱。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你有这样对其他人施予“无论做什么让我不喜欢的事我都一样喜欢”的待遇吗？你觉得你能做到、会做到，或者更确切的说——该做到吗？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举上面的例子，同学要用纸，这就已经越过红线了，不是吗？那么换到同学的视角来看，同学是不是也有“她喜欢我是因为我从来不索取什么东西，一旦我索取，哪怕一张纸，她也不会再喜欢我”的问题？而这个问题对你成其为一个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这不是要讽刺你、挖苦你，而只是用一种最直接的方式提示你——你关于“爱”的期待本身有内在的逻辑矛盾，会导致没有人能做得到。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如果你坚持这个定义不改，那么建议你不要再对得到这种爱期待太高、投资太多。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你的意思是，得到爱就要靠服从来换，不服从就得不到爱。于是由于人与人的要求是不同的，你将只能得到一种人的爱。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那么别人要得到你的爱要怎么做？也就是要满足你的需求，对吧？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那么假设你找到了一个人，这个人服从你，于是得到了你的这种爱，你也服从ta，于是你也得到了ta的这种爱，那么这岂不是从数学上就意味着你们不能在任何问题上有分歧？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因为如果你说要先换衣服再吃火锅、ta说要先吃火锅再换衣服，根据你要服从他他才会爱你、而他要服从你你才爱他这个法则，这事要怎么办？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所以，很显然爱这个东西如果存在的话，就不可能是这种流着口水半身不遂的游戏规则，不是吗？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这个问题其实非常简单——你如果有劳动收入，你就可以自己选择舒适的交通工具来承担你的应尽社会义务，矛盾就自然解决。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没有劳动收入——不管这是否有合理原因——你就要用没有劳动收入的条件去承担应尽社会义务。因为你有没有劳动收入是你自己的生存责任，并非已经向你投入了巨额投资、并且当前还在支撑你的一切财务需求的出资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对方的要求完全正当，你的个人意愿只能在你自己承担完你自己的社会义务之后才能成为优先。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因为那份义务对应的福利你【已经】享受了——你看清楚这句话。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无论你找出什么理论来支撑你的正当性，在客观层面上，你现在都处在“已经享受了权利，想要拒绝承担义务，并将对方的追索称为道德绑架”的状态。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社会不可能允许这么基础的社会契约这么轻易的动摇，动摇了，社会将直接崩溃——这等于支持老板不发工资、顾客不用付款、供应商不用交货。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有多少与你处境相同的小孩子给你鼓掌点赞，为你发明理论，都没有意义——因为如果你去走这种“找网络理论为回避社会义务辩解”的路并且坚称这就是对的，那么你就会立刻损失一切信用，也不再可能建立起任何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甚至在那些为你摇旗呐喊的人那里都一样，不信你找ta们借钱借宿、提出给ta们打工试试看——如果ta们有钱可借、有工可给你打的话。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所以，你其实根本没有选择。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你的选择，在你自己没有劳动创造价值时已经被你选择过了。你的“无自由”，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根本不是有权要求你承担应有义务的人制造的问题，而是你自己没有准备好应对义务的资源造成的问题。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你的问题，挨打就要立正。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你要问道理，道理就是这样。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你要是能看到这里，那么你可以给自己一朵小红花了——因为这并不容易。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被动、困窘，严格说不是你的错，因为你没有得到过这类清晰明确的教育，属于在战争中学习战争。现在机枪已经在你头顶扫射，而你连匍匐前进都没学过，所以你现在被打得灰头土脸。你难受、你痛苦，你自己没责任，所以你想要通过寻找一个负责的人来为这个折磨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但是，你要知道世界上是有“应分的痛苦”——也就是没有任何人需要负责的痛苦——这样的东西的。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这跟青春痘、痛经、老年骨质疏松没有任何本质区别，没有人有责任。既然没有人有责任，去发明一种理论为某种人制造出责任，然后通过向其追究责任、迫使其为你解决这痛苦就会成为一个复杂的问题。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不是说这在技术上完全不可考虑，而是说这样做本身就有巨大的时间成本、执行成本和执行风险。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不反对你去尝试，毕竟不试试谁也不能直接铁口直断行不通，但是注意——如果你失败了，例如对方反抗激烈或者成功逃脱了，那么不但你的这些时间精力投资会打水漂，关键是这番操作形成的经验也很难复用。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当然，你可以进行改进，发明更厉害的罪名法条、购置更大口径的武器和更粗的锁链去保证下一次捕获的对象能帮你解决更多问题，但是那意味更多的投资。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很难想象一穷二白毫无经验的你能投资几次。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纯技术性的讲，这不是明智的投资。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你最好的选择，是少浪费精力在这种“发明罪名，用威胁追究来驱动别人为自己摆平对方并无责任的问题”上去——充满讽刺的是，这恰恰正是“道德绑架”，不是吗？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自己承担起自己的成长责任，尽早自食其力，用自己的劳动所得解决自己的烦恼。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就像所有其他人一样。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合理2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怎么样才叫“合理”？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“合理”是一个非常重要的概念。它重要到了这样一种程度——如果你能让对方忍不住认同你说的是合理的，那么你的论证也罢、诉求也罢，都会发生巨大的效力，有很大的概率会被接受或成全。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换言之，“合理”就像一种获取同意（或至少妥协）的魔法，如果你能准确地掌握合理的定义，你将无往而不利。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那么“合理”的定义是什么？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是“合乎物理”吗？“合乎道理”吗？“合乎情理”？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是合乎理想。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记住了，任何人谈论合理，都不是在说合乎道理、合乎情理——很像，甚至ta们都会这么宣称，但仍然不是——ta们是在说这个判定、这个主张、这个现状符合我个人的理想。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是的，ta们会在随后列举各种道理、各种规则，让这件事看上去像是在进行某种价值中立的、形而上的学术讨论。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但实际上ta们所引用的论据也罢、法则也罢，其实都来自ta们自己理想中的那个世界。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基督徒就会引用十诫的法则，穆斯林就会引用圣训，学生往往引用自己崇拜的老师或书本。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是在用自己理想中的世界尝试规范现实中的世界。如果规范成功，即对方心悦诚服地接受了自己这个理想世界中的规则及其判定的结果，那么你的理想世界就和对方的理想世界有了交集，仿佛你们的世界通过一个点铆接在了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在合理性上的共识越多，你们的理想世界就越同步，你们的关系就自然越有更好的基础。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合理2（承前）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在这里你要特别注意——对方的理想并不等于对方的欲望。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一个人可能自己正在贪污，但却在理想上反对一个贪污横行的世界。因此ta遇到另一个反对贪污的人，从个人利益、个人欲望上ta不见得喜爱，但是在讨论“反对贪污是否合理”这个问题上ta却很可能投赞成票。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不是因为ta道德高尚，而是ta自己贪污，ta有自信可以击败监察系统自保，而别人贪污，ta自己就会是别人贪污的受害者，ta会在有自信自保的前提下支持设立监察系统帮ta清除其他的贪污犯。这就像黑社会老大也希望自己的子女生活在一个没什么黑社会的安全社会里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你又要注意——别人的理想并不见得是理性的，有很多人在追求一种根本没有物理可能性的诉求；别人的理想也不见得符合你的道德观——例如你可能坚定地反对色情行业，而对方的理想可能是人人有充分的自由利用自己的身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但无论如何，你只要想利用“合理”这一工具，希望你自己提出的建议、意见、号召、方案得到对方“合理”的认定顺利过关，始终记住——“合理”是指合乎对方的理想。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问题是，对方的理想是什么，你看得出来吗？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更进一步的，对那句著名的“存在即合理”，做一些解释。存在即合理这话来自黑格尔，其德文原文“Was vernünftig ist, das ist wirklich, und was wirklich ist, das ist vernünftig”被普遍中译为“一切现实的都是合乎理性的”。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这个wirklich的词根wirk，说穿了就是英语里的work，其意思极大地倾向“有效的，行得通的”，你可以这么理解，德语里“真实的”（也就是wirklich）本质上就是“行得通的、能有效工作的、能造成影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https://yourdailygerman.com/meaning-wirken/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这句德语原文的英文翻译是 what is real is rational——一切真实的，都是合乎理性的。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合理2（承前）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德语原文的意思是“一切行得通的、现实的，都必然是合乎理性的”。某种意义上是在阐述黑格尔自己的《法哲学原理》的基本原则——你自己构筑的鉴定理性与否的系统，不能推翻和挑战现实性，例如不可以有一件东西被你鉴定为是理性的但在现实中却原则性地行不通、无法造成任何实际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句话翻译成中文之后，中国人会非常自然地把“合乎理性”缩写成“合理”，进而因为“理”字在中文里的复杂深奥含义而将“合乎理性”和“合乎理想”混为一谈。心里想的是合乎我的理想，嘴上说出来却是合乎天理。其实这背后隐含了一种“我的理想就是天理”的幽微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不然也不会有这笔糊涂账了。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但万法归一，回到原点——牢牢记住，当有人说你这东西不合理时，ta的意思是不合乎ta的理想。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不要理解为不合乎天理——尽管对方会进一步地宣称就是“不合乎天理”。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你坚定地按照这是“不合乎对方的理想”来思考，不会错。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这意味着接下来你要思考对方的理想是什么，而不是“什么是天理”。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错过的和沉没的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被人真心爱着（爱过）是什么感觉？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看了很多答案，发现人对这个问题的认识有非常严重的隐患。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因为几乎所有人都把“被真爱”的识别特征无意识地定义为“令我感觉非常好”。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几乎所有人都是通过“感受极为良好”这个特征来判定“我得到的是真爱”，并且是通过“某种我期待的待遇其他人都不给我，但是这个人就能给我”的比较法在做这个判定。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这个方法引入了大量的逻辑脆弱性。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第一，使用这个方法，就意味着你在宣告没给你这个待遇、这个美好感觉的人就没有给你真爱。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这毫无疑问会导致你认为“真爱难寻”，把世界看成一个真爱非常匮乏的地方。而这自然会进一步地导致“真爱者”对你享有一种可怕的霸权。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你会害怕ta离开你。你越觉得真爱罕有，你在罕见的真爱提供者面前就会越恐惧和软弱。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这种恐惧和软弱会刺激出大量令人匪夷所思的荒唐行为——例如无休止地试探对方的容忍度；例如不自觉地放弃自己招致对方不满的原则和关键利益。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卑微到尘土里。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如果你把真爱设定成这种标准，那么后面这些症状你绝无可逃脱之理，因为它们是逻辑绑定的。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而这些症状对这种关系的可持续性有着深入骨髓的危害，一旦遇到一点事情就会触发连锁反应，一路下滑到反目成仇。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例如，对方因为某种你不理解或者拒绝接受的原因对你说了不，那么根据“真爱的证据就是给了我那样罕见的体验”的判定原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错过的和沉没的（承前）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则，这个罕见的体验瞬间就破碎了。既然依据破碎了，就证明自己得到的根本不是真爱，仅仅是一只没有露馅的仿冒品。那么就进一步意味着自己长期以来小心翼翼夹着尾巴做人唯恐有所损伤、唯恐失去的，其实是个逼真的假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“可怜我的前半生，可怜我那不能再来的青春，竟然是错付了。”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这种误终身级别的“欺骗”，如何善终？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第二，根据这个标准，在数学上就意味着世界上能被你认证为真爱的只有一个，就是那个“给了我任何别人都给不了的最好待遇”的世锦赛冠军。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ta赢了你的父母，显然ta就是你父母对你没有真爱的活证明；ta赢了你的子女，ta就是你的子女是白眼狼的铁证。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还有邻居、朋友、兄弟姐妹……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天下第一，只有天下第一是真爱，很自然，ta就是“这才叫真爱”的唯一代言人。谁要是这么厚颜无耻竟敢主张自己给你的糟糕待遇也是真爱的一种，你都可以把ta拿出来，向这无耻之徒证明——看，谁说没人可以做到那样，ta就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所以你没做到是没有借口的，你还不认罪？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你看到这个趋势没有？你的“真命天子”诅咒了全世界，所有的人都因为ta的衬托而变成了狼心狗肺、铁石心肠。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别的不谈，因为你的这个态度，所有自认为对你付出了真爱的人都会恨你的这位冠军入骨。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所以我们给你的就一文不值了，是吗？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我们都是别有用心、居心叵测，是吗？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我们为你冒的风险、受过的痛苦、付出的代价，就因为ta这个“反例”，就不是真爱，是吗？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错过的和沉没的（承前）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那你就跟你的真爱君过去吧，我们吸取教训，还是老老实实去当坏人吧，免得枉担了虚名。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以后你有事，不要再来找我们这些脏东西，免得被我们“算计”“要挟”“辜负”。你伟大的真爱君也别来上我们的门，我们没资格和你们来往，也丢不起这个脸了。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祝你们人生幸福吧。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第三，在这个逻辑下，这位冠军自己表现得越完美，就越是诅咒了未来的自己。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二十岁的时候ta给了你无微不至的完美表现，让你畅快淋漓地打了那些宣称“不可能有人做得到，你少幻想”的人的脸。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ta们说没人能随叫随到，ta能。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ta们说没人能被你这么说而不生气，ta可以。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ta们说没人能有这么大的耐心，ta有。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ta树立了一个完美的标准，证实了你期待的那些并不是幻想，而是有人能做到的。你的真爱标准并不是空中楼阁，而是可行的、现实的。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ta立下了盖世奇功，这也是为什么你会以身相许。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直到ta自己也开始出意外。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ta也开始有时候叫不到。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ta也为某件事生了气。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ta也吼了一句“有完没完”。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ta之前把标准线顶得有多高，ta自己失格起来就有多快。要是ta当初创造的世界纪录不是百米九秒六，也许ta还能多坚持几年，不是吗？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可惜ta最好成绩是如此的出类拔萃，连ta自己这辈子都没法跑出第二次。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错过的和沉没的（承前）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ta那项纪录曾经让你多自豪、多畅快，ta的“堕落”就会令你多失望、多痛苦。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你用“给我所有别人都给不了的美好体验”做真爱标准，那么你的真爱要么就无处可寻，要么就只能由某位世界冠军在巅峰状态——或者其上升期——维持那么一会儿。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这是数学的必然，是你的定义法本身绝对地预定的，跟人类无关、跟运气无关。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这样定义真爱，你最终必将失去。而你若坚持不改，那么你要么再也无法复得，要么就会再次得而复失。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在这个定义所自动确定的游戏规则下，唯一能幸免于这种必败逻辑的只有还没来得及走完上坡路就已经意外身故或失散的某届冠军。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这也是为什么所谓的爱情电影一天到晚玩弄这个概念弄钱，因为这实际上就是所谓“爱情悲剧”的数学原理。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ta们在利用你的执念盈利。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如果你对自己还有一点爱惜，请你尊重基本逻辑学，认清事实，抛弃这种自招悲剧、自我诅咒的真爱标准。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换成下面这个：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敢于而且愿意对你付出沉没成本，就是真爱。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举个例子，直接给你一笔现金，既没有录音，也没有留借条，没有给自己做任何保障，如果你不还、不给出任何回报，ta手里将没有任何依据可以让你付出代价，在对方明知如此的前提下，还是给你了。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这就已经是真爱。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错过的和沉没的（承前）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对方嘴上说着“发达了别忘了我”，哪怕对方看上去扭扭捏捏、心不甘情不愿，哪怕对方没有笑脸相迎、毫无怨言，只要对方心里清楚“这个成本一旦付出就要计入沉没成本”而仍然付出了，对方就已经给了你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因为爱的本质是不求回报的付出，而沉没成本是无法再期待回报的付出。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所以，父母给你的养育成本，虽然ta们嘴上说着“将来你可要孝顺啊”，但只要ta们心里清楚将来你真不孝顺ta们其实只能认命，ta们就已经给了你真爱。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即使你的体验并不完美，即使ta们没有做到毫无怨言，这也仍然是真爱。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有人匿名捐赠给你，捐出的同时就知道将来没有任何依据在你面前邀功、也没有任何立场指责你忘恩负义，那么即使ta给出的额度再小，你也已经得到了真爱。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有人做免费开源的工具给你用，这就是真爱。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任何人基于你的利益考虑，放下了得到回报的法律保障、舆论保护，去对你付出ta自己知道大概率要变成坏账的沉没成本，你都得到了真爱。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这个标准里甚至不包括“专门为我做”和“让我觉得享受”这两条要求——免费开源工具并不是专门为你做的，但这已经是真爱；逆耳忠言何止不让你觉得享受，甚至还可能被你憎恨和伤害，也是真爱。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注意，这是看主观认知而不是看客观性质的——例如某人付出的成本其实存在某个ta当时不知道的强制追索手段，只要付出者在当时是在并不知道的前提下付出的，这仍然是真爱。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这才是真爱的标准。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这个标准并不高。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你得到过，而且现在也不缺少。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错过的和沉没的（承前）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将来除非你飞机坠毁在某个荒岛上，否则你大概率也不会缺。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但你如果觉得这个标准很低，觉得这不值得珍惜，那么你试试自己付出给别人看看。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看看人需要有多大的勇气，才能眼睁睁地、明知故犯地松开自己的保险绳，豁免别人的回报义务去为人承担沉没成本。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你试试看。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试过再看门槛高不高，再看这是不是因为对方没有做到毫无怨言而不值得珍惜。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这个标准可以根除“冠军主义真爱观”所有的诅咒。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唯一的问题，是你一旦接受它，你就有无数的错需要忏悔。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因为在这个标准下，你已经不知辜负、伤害过多少给过你真爱的人了。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甚至就是那句“没人爱我”，本身就是一种难以言喻的残酷无情。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你欠这个世界无数个道歉——这份愧疚，才是被给予了真爱的感觉。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包容与忍耐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爱的定义中凡事包容和凡事忍耐侧重点有什么差别？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如果你谈的是希腊文 / 拉丁文 / 英文的话，包容的原文是bear，也就是“承受”，而“忍耐”是endure，指的是坚持。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承受，指的是不抱怨、不吭声地扛住痛苦。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一件痛苦的事落在了我们的头上，我要接受我的份，乃至于要想办法消化再多一些。仿佛消波堤，一声不吭地把巨浪切碎、吞吃，让它无法伤害我背后的堤岸。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这是身为社会成员天然的、应分的、普遍的义务。我没有必要也不应该总是追求不受到任何灾难的波及。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如果有饥荒，那么我也要主动地分担一些饥饿；如果有贫穷，那么我也要主动地分担一些困窘。我不去争辩“我有什么错”，也不去谈论这是否“公平”，并在分担和承受中与自己的逃避和怨恨作斗争。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这说的其实是“临难毋苟免”。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你的爱人得了重病，你就会想“又不是我基因不好，又不是我不小心，又不是我没注意健康”，你就会不甘心被“拖累”，你就会打着“不公平”的旗号，在其他生怕自己也落入这种困境的同类的赞成声中心安理得地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切的苦难都要你犯了错、犯了罪，你才能甘愿去领受，那么其他人的、你并无过错的那些苦难，你都会视为与你无关，那样的话，何时你才能爱呢？岂不是你越是品行高洁，越是毫无可去爱的必要，却满是不必爱的充分理由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爱还能如何存在呢？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爱是无过无罪却愿意分担痛苦和不幸的行为，它注定是对某种“不公”的接受。这一点，从一开始就要毫无侥幸地认清和接受，这是爱的初衷和起点假设。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包容与忍耐（承前）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我就是保护堤岸的消波堤，保护桌面的切割垫，保护额头的防撞角。我注定要被冲刷、被切割、被撞击，因为我决定要去爱我所爱的。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正因为我无罪、无过，所以我的沉默、我的不抱怨才是爱。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我并非是因为有罪而被同罚，而是因为爱分担痛苦。所以我的分担不是忐忑的，而是坦然的；不是折磨的，而是欣慰的。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所以最后会是我胜过痛苦，而不是痛苦胜过我。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事实上，无罪而可以欣然、无怨的分担痛苦，本身就是我胜过了痛苦而有余的证据。我所分担的痛苦让我肉体上折磨，但却在心灵上让我大得安慰。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这安慰胜过这折磨多多有余，所以我可以免于抑郁和忧愁，可以宁静地安享我那份幸福——而一旦遇到分担痛苦的责任就要悲愤地抗辩“我有什么错”的人们却会错过。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所以爱要凡事包容。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坚持，指的是决心持续得比痛苦更久，以至于足以让痛苦被时间本身击败。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我不靠什么智慧，纯粹地依赖无常的力量，就坚信我可以比痛苦本身更能经久。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我是被泼了油漆的岩石，我会比油漆存在更久。日晒雨淋、寒暑交攻，最后幸存的会是我，而不是苦难。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我心不摇，我将常在，而痛苦反而在无常面前比我脆弱。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即使我什么也不做，我已经可以单凭信心胜过痛苦，我又对这些痛苦何惧呢？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我不畏惧，在做任何努力之前就已经赢了，努力只是在为提前领取这个结果而操办的手续罢了。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而正因为我如此坚信，我就会发现更没有必要去用无爱的、恶业的手段去“解决”痛苦，我就有勇气和耐心去用有爱的、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包容与忍耐（承前）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去恶的手段去解决。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这样我才不会在解决痛苦的过程中反而引入更多我应该惊疑恐惧的根由，我就没有那种“如果这不奏效，可能比一开始更危险、更深陷”的焦躁和脆弱。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其实恶对人的伤害是靠着人对恶的恐惧所催生的连环不断的错误反应层层叠叠地发酵出来的。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我有这信心，那么恶的发酵已经不可能，那么恶就只是单薄、瘦弱的恶，真正还原到即使置之不理也无甚大碍的原貌。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也正因为如此，我胜过恶胜得轻松，胜得行有余力，才可以有多的力去爱人。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若是我自己信心软弱，任由自己成为恶发酵的温床，不断用急功近利、惊慌失措的办法引入新的风险和失败，那么我本身就会频繁变成需要消耗ta人的灾源，爱如何能从我而张大呢？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所以爱要凡事忍耐。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不要不要就不要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为什么现在「理中客」被污名化了？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有这么一句话——“明明有立场，偏偏要装理中客”。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说这话之前，你要先想想一个基本原则——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如果一个行为你不能接受其反向行为，那么这个行为本身你就不能定义为罪恶。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比如，“人要进食”，反过来是“人不要进食”，你没法不进食，你就不能把人要进食定义为一种罪恶。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不然你咋活？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又比如，你也不能“整天小心小心，烦不烦”，那么你难道准备不小心的活着？不小心你过个马路就没了。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这个道理非常的朴素，没什么好多说的。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表示褒贬的话，你在开口之前都要注意——你激烈的贬斥这个，就等于在激烈的赞扬所有与之不同的做法、尤其是与其完全相反的做法，那么你必须——注意是必须，而不是“最好”——在开口之前先做一下“逆反行为检测”，至少先脑子里转一转，相反的结果真的是我想要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否则你会呈现出一种极为荒唐的状态。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现在回头来看这句话。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“明明有立场”——啥意思？人家凭啥没立场？你没立场？人要没有立场、才有资格理性？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“人要守法”就是立场，你没有这个立场？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“人要与人为善而不是与人为恶”就是立场，你没有这个立场？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“人要正直”就是立场，你没有这个立场？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不要不要就不要（承前）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还是说“你在这个问题上明明有立场”这实际上说的是“你在这个问题上明明有观点”吧？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这不废话吗？人当然是在一个问题上有自己的结论才开口说话，有结论，自然站在支持这个结论的立场上，不然呢？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难道你的意思是结论只要跟你不同就不行？你只跟结论相同的人讲话？这要怎么实施？在自己头上戴块牌子，把你的立场都写出来然后粗体注明“我所在及将到之处，不同意以下观点者自动肃静”？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“还要装理中客”——那你是在要求啥？直接开骂？纯开骂？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这是什么奇怪的风俗？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一共两个条件“有立场 / 无立场” “装理中客 / 感情用事”。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你要把“有立场 + 理中客”拖出去斩了，剩下“无立场 + 装理中客”“有立场 + 感情用事”“无立场 + 感情用事”，你要跟谁拜把子？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这话一说出口，就注定是社交惨案，人生事故，是要极大的折损自己的社会地位的——听到的人都要默默在心里给你做个记号，以后要绕着你走的。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因为你对给人定罪这件事，不但过于爱好，而且水平还很一言难尽——按这个思路，谁在你眼里不是罪人？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再说一遍——嫌弃、贬斥一件东西之前，先想想反过来你要不要。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你别自己哭着喊着要换，结果换了骂得更凶，那下回你再喊不要，谁要理你？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再谈一个进阶问题——是否中立者就不可能反对你？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不要不要就不要（承前）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这看上去是一个很奇怪的问题——中立者如果反对我，那么中立者岂不是成了反对者，这问题不久自然消失了？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看下面这个例子：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张三说中午要吃火锅，李四说不吃，吵得不可开交。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王五站出来说：张三你小声点。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王五反对张三没有？反对了。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王五是不是中立者？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谁说中立者没可能反对你？谁说反对你的就一定不可能是中立者？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坦率的跟你讲——你人生绝大多数的绝望，都根本不是反对你的人给你造成的，而是中立者反对你造成的。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如果不是“张三你小声点”这种中立者的反对被你定义为“虚伪的反对者”，你多少起码跟李四能打个平手。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甚至，如果你不犯这种错误，让对手去犯这个错误，你可以躺赢。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为啥，因为在你的绝大多数“问题”上，全地球只有跟你有直接对立的那个人算是你的敌人，其它人根本就不关心。对方来对你提出意见，那不是要来反对你，是要你解决这个问题，ta好回到中立位置。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你来个“不赞同我的就是反对我的”，那么好，那你以一敌二吧。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明天以一敌四，后天以一敌八。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“理中客”这个罪名就是树敌魔咒，看懂没有？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不要不要就不要（承前）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再看这个例子：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张三算完一笔账，认为李四坑了自己，是敌人。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接着李四指出“张三你这个1+1=3写错了”。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请问，李四的这个的意见，是不是一个“理性、中立、客观”的意见？还是说你家的1+1就等于3，因为你这是“正义的数学”？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凡是中立者会同意的内容，不管是谁说的，都是中立的，并不因为它出自“敌人”之口就自动失去中立性。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所以谁说你的反对者就不可能有中立的立场，不能站在中立的立场上说话，说的话一定全都不中立？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事实上，哪怕面对敌人，也要用对待中立者的态度讲话，也要自己主动站到中立立场讲话。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就算你就是ta的敌人，你也要代入到中立者的立场，从中立者的立场、用中立者的诉求和观点去改变和说服对方。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你有这样的习惯，你才有机会在这个世界上生存下去。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看清楚，这说的不是“成功”“出人头地”，这说的是生存。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你不这么做，你把“理中客”挂在嘴上到处用，你干什么都会失败，和任何人对抗都会输——你永远会“站在失败的一边”。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其实这跟你选了哪边根本没关系，是你这个站法会要了你命。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停止干这种傻事。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逐水草而居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为什么国家突然开始中西部迁移计划？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市场经济本质上是一种“游牧文化”，永远在“逐水草而居”。哪里水草丰茂，哪里牛羊成群，这是最基本的经济规律。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那么什么是经济的“水草”？资源、基建和需求。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哪里这三个因素集齐到一定程度了，哪里就会出现经济增长点，出现冒险家乐园。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三颗龙珠集齐，一切生产关系上的阻碍——譬如所谓“落后愚昧的文化”“封闭守旧的官场”都只是墙角的蜘蛛网，在经济规律主导的炽热照射下，再厚的积雪也挺不了几天——什么叫“生产力决定生产关系，生产关系影响生产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前者对后者是“决定”，后者对前者是“影响”，这话的分量不同。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这三要素，资源看自然禀赋，基建看国家作为，需求看地缘政治。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先说资源。中西部地区无论是矿产、能源、土地还是劳动力资源都非常丰富，这是地理常识，也是三要素里最恒常、最明显的因素，这不必谈了。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谈基建。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你们知道我们这两年在中西部地区建设了多大规模的光伏电站吗？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世界最大单体光伏项目在新疆并网，能为小国发电一年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新疆南疆首个千万千瓦级“沙戈荒”外送基地项目开工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全球最高海拔风电项目琼结风电+储能项目正式开工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我国首条“电力天路”智能化水平再提升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逐水草而居（承前）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我国首座电网侧飞轮储能调频电站并网发电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不论是量还是质，这都堪称是“行星工程”级的基建奇迹。马斯克曾经吹过一个有名的气球——只需要一万平方英里的土地，他就可以用太阳能满足整个美国的电力需求。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万平方英里是多大？2.6万平方公里，1/64个新疆那么大。这个面积当然是不小，但是请注意我们在谈论整个美国的用电量。这对他完全是ppt，但对我们这种全球光伏霸主可没有这么遥不可及——乌鲁木齐米东区这一个光伏电站已经有130平方公里，而这样规模的光伏电站我们还在大量的加紧建设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这么大的能源规模，意味着何等低廉、稳定的能源成本。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要知道这是不受任何地缘政治变换影响，甚至连战争都很难破坏的能源工程，这是真正的“改变地理条件”级别的基本建设。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考虑我们已经坚持数十年的沙漠治理，水环境治理，水利设施建筑，交通建设。以及我们事实上还在不断在先进制造、自动驾驶、人工智能和装备制造能力飞速发展刺激下不断攀升的基建能力，我们改造中西部基本地理条件、能源条件、交通条件的速度还会进一步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新疆已经开始出产海鲜了，将来把罗布泊复活并不是遥不可及的梦想。有足够廉价的能源和水，未来中国的芯片产业集群也许更适合放在青海而不是上海。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现在人类到底在经历一个什么样的历史转变？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是“中美争霸”吗？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这其实是锣鼓喧嚣而已，根本不是现在人类历史的核心议题。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当前真正的核心议题，是由海向陆。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是从基于海运贸易、围绕昂撒文明的全球贸易体系，要向基于新陆海结合、以陆为主的新全球合作体系。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逐水草而居（承前）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是将全球权利中心从“大西洋两岸”的单一霸权转向“以东亚为中心的亚-欧-非大陆 + 北美”共治的新格局。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我们要把“世界上邻国人口总和最多国家”的地缘劣势转变为下一个历史时期举世无双的地理优势。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五百年前的大航海时代其实已经注定会有北美称霸世界百年的一幕。因为在航运成本占有压倒优势的前提下，两面临洋的北美就是天赐之地。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但是很抱歉，在陆基洲际导弹、太阳能和人工智能的时代，由太阳能驱动的人工智能工程技术和交通技术将逐渐将陆地交通的成本逐渐降低到零。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那时候邻国最多，能源最廉价，周边人口最密集的中国就是无可取代的新应许之地。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很遗憾，地球不够大，世界上再也找不出第二个中国了。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最近的地缘政治转变，本质上是这种生产力新格局逐渐渗入地缘政治现实的展开过程。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中亚诸国，阿富汗，巴基斯坦，伊朗，中东诸国，柬埔寨，老挝，东盟诸国，非洲各国以及中远期的孟加拉、尼泊尔、朝、韩、越、日，最终都不可能抗拒这个新的世界经济中心市场的宏观影响，必然要进入以我们居于正中心的能源，资源，交通，经济，文化统一市场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而这个新的全球中心市场，其地理中心不在北上广深，而是在西安 - 乌鲁木齐 - 昆明这个地区。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历史潮流，哪里是什么几个贪官、几个地方家族有资格“阻挡”的。这些家族如果看得懂这个大势，那么这是十世之基，养出几个万亿级的新集团不是问题。如果看不懂这个潮流，还妄想着搞些蝇营狗苟的蠢事，那真是获罪于天，自取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你们那点小身板，历史的一粒灰掉在你头上你都要哀嚎，你想让中国集百年屈辱、数代领导人的心血、数十亿国人念念不忘的宏愿空掷，用“蚍蜉撼大树”都不足以形容其荒唐，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逐水草而居（承前）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约等于蚂蚁抱团拦泥石流。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这才是刚开始，很明显我们学精了，才不要蹈海南的覆辙，话还没说完就被哄抬房价提前窃取果实。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这文件话说得极其含糊，调门起得极低，这根本就不是说给投机性极重而短期利益导向极强的民间资本听的。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这是说给央企，国企以及其直接相关的头部民企们听的。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未来五到十年，我们预期周边地缘环境会相比现在有明显的进一步深化整合。我们要通过西北、西南的口岸、公路、铁路、机场大大的加深和周边这些新伙伴国家的交往，把这数亿人的需求和资源流转起来。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这根本不是什么“扶持中西部”，而是要逐水草而居。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以前的草场在东南沿海，现在中西部草场也要开始发青了。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你信不信无所谓，亲手开垦施肥的人有信心，先把自己的羊群迁移过去罢了。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而且哪有什么“突然”，开垦几十年了都。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降龙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为什么中国年年重复防汛，而欧美国家几乎没有防汛的概念？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因为欧洲并没有贯通全境的大型地表径流。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其实形成洪水的主要原理是要有一片极为广阔的被饱含水分的季候风吹拂的山脉地区。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这些风沿着山脉爬坡，就会在一定海拔高度上形成季节性集中降雨，接着由巨大的山谷担任收集器，将这些降雨统一收集到山谷底部的峡谷里，并最终汇集成一股强大的洪峰，扑向下游冲积平原地区。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我们的黄河、长江，本质上就是上游山脉地区收集水汽集中输出的结果。这是大型河流，因此有强烈的季节洪峰问题。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事实上孟加拉也被喜马拉雅山脉采集的季节降雨搞到年年洪灾，道理是相同的。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但是欧洲比较巧妙，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它的山脉刚好挡在海洋与平原之间，而不像我们的地形，是平原处在山脉和海洋之间。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这导致海风带来的水分还没有进入欧洲腹地就被山脉刮出主要油水又给送回大西洋和地中海了，结果就导致欧洲遍地都是中小河流，而且季节洪水相对较小，没有我们的长江黄河这样的大型河流。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进而导致欧洲也没有我们这样的降水充沛却无险可守的超大冲积平原来作为巨型统一国家的地理基础。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中国的中央集权体制何以这么成熟和发达，其实就是因为这种季节洪水每年都给中原王朝的年度大考。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考得好，那么超大冲积平原五谷丰登人丁兴旺，周围草原丛林苦寒瘴疬之地的苦哈哈们无论如何也不是对手，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降龙（承前）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我华夏天子登泰山而小天下，普天之下莫非王臣。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得不好，那么多年的积存一卷而空，有亿万斯民却无可支半年的口粮，那么这亿万子民就必须通过你死我活的彼此攻杀来决定谁有资格去吃仅存的余粮，而在这彼此攻杀期间，东南西北的外敌往往大有可乘之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中国波澜壮阔的文明史的基本逻辑。王朝新立，政治清明，社会信用卓著，自然可以轻松调集人手有效组织，考好这些大考。往往就有五六十年的太平盛世。这段时间中原人口暴涨，浑身都是肌肉，自然不免要追亡逐北、封狼居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常在路边走，哪有不湿鞋？想要无事故运行一百年以上谈何容易？往往总在百年上下，要来一次黄河改道、江淮泛滥之类的大灾。这一次王朝往往可以靠过去五十年的积存广施赈济稳住核心地区，但限于古代交通通信水平，边远地区就鞭长莫及，就要产生无食流民与尚有余粮的本地人之间的生存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还不是经典意义上的“失地农民与大地主阶级之间的矛盾”，而是这些农民名下其实有地，但地被淹没了，房产和积粮被洪水摧毁了，只能大规模的奔向周边未受灾地区就食。而一旦这些地区没有及时得到中央调来的粮食补救，两倍人吃半份粮（这些周边地区只是受灾较轻，并非没有受灾），就要发生巨大的“土客矛盾”。出现流民集团对地方团练坞堡的大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这一轮大混战就要耗尽王朝花了五十年积累的元气，虽然不至于直接导致王朝崩溃，往往也要发生东西周、东西汉、早晚唐、南北宋这样的由盛转衰的趋势变化。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因为这一下不只是财政和粮食安全受到重创，政府信用往往也布满了裂痕。既然如此，河工河政就必然进一步趋向废弛，而这每年一考考不过的频率会远比前半程的完美状态大大提高。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而这时候周边蛮族就会从前半程的悲惨境地获得喘息之机，并在劫后余生之中产生数十年后对中原王朝造成心腹大患的杰出领袖。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其实这不是这领袖自身有多杰出，而是长江黄河通过突破防线而冥冥中预定了这些少数民族考区要出现几个保送名额。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降龙（承前）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而进入下半场后，因为长江黄河频繁突防，少数民族几乎没有再受到中原王朝的主动扫荡，休养生息数十年，就要在两河的无形策应下南下东进，直到引发改朝换代的滔天大劫。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而这整个循环里，如果能把长江黄河发作的时间尽可能推迟、频率尽可能拉长，就成了决定国祚长短的至关重要的要害。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可以这么说——如果古代就有了钢筋混凝土技术和挖掘机技术，中国周边根本不会有所谓的狄夷之地，我们将毫无悬念的吞并新疆蒙古朝鲜越南，并越过喜马拉雅山横扫整个南亚。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捆住我们手脚的，正是实在无法镇住这两条水龙足够长的时间，而每次新开局就开始倒数的那一百年十年，即使我们武威极盛、运气极好，也最多只能及于西至哈萨克斯坦，南至交趾吐蕃、北至朝鲜的极限。到了这时，水龙一翻身，我们就要转向内缩了。其实真正打败我们的，一直就不是周围那些文化不发达、甚至军事都很落后的蛮族，而是我们家里锁不住、压不服的两尊龙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“防汛”听上去是非常无聊、平淡的两个字，但却是我们每年最紧要、最致命、最凶险的大战。我们和龙族打了两千多年，直到最近这一百年，才真正的用钢筋混凝土把这些龙族镇压在了现在的河道里。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我们现在已经开始在它们能量的源头——横断山脉、喜马拉雅山脉——实施大型水利工程、在平原地区广泛建设海绵城市，要分流、管理这源头的“漏斗”的汇聚效应，从根上剥离龙族的神力源泉。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到我们可以决定每年每月有多少血液流进龙神的血管的时候，我们这个民族就永远的终结了过去三千年最关键的轮回诅咒。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这之后的一切，都史无前例。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这就是“年年防汛”四个字背后的东西。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糊涂账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如何评价罗翔最新视频《从改名换姓的爱新觉罗们谈谈憎恨与是非》？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先声明，我不怎么反对罗翔的看法，这里只是做一些修正补充。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这其实是一个非常稀里糊涂的含糊倡议。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稀里糊涂的地方在于，罗翔没有分辨几个概念——部落主义（tribalism）、民族主义（nationalism）和种族主义（racism）。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但公平地讲，这也不能全怪他——这几个概念一般人都是拽起来乱用一气，有些人甚至都不知道这之间有什么区别。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汉人排满，这不是民族主义，而是种族主义行为。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主义”根本就是个错误的翻译，因为nationalism看词根就知道是“nation”的意思——实际上是“国族主义”甚至是“国家主义”，意思是“本国的主权不容挑战，本国的事不容外国插手，主权不受审判”。实际上它强调的根本不是“民族”，而是“国家”。只不过欧洲列强基本都是单一民族统治的国家，如果是多民族国家，ta们也创造出了所谓的民族自决论，要拆解成单一民族国家。这是欧洲的劣根性，这种概念根本没有资格在东亚被奉为圭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“国家主义”就是“国家主义”，没必要掺入所谓的“民族”概念，否则我们和苏联、印度这种由几十个民族组成的国家干脆自己抹脖子好了。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部落主义是啥意思呢？举个例子——按照部落主义的原则，一个我们部落的人杀了另一个部落的人是不可能有罪的。无论出于任何原因，要我们处死一个自己的部落成员去成全别人什么所谓的“正义”这是不可能的，就像我们绝不会因为村子里有个人打死一头狼，去把这个人打死给狼一个公道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糊涂账（承前）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部落主义的宗旨是“就算ta是个混蛋，那也是我们的混蛋”，是“一条船上的人必须无条件互相支持”，是“决不允许偏帮外人”。“为外人讲句公道话”在部落主义的逻辑下是根本荒谬的行为。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部落主义就是帮派主义、山头主义、宗族主义，它很像种族主义，都是把势力看得比正义、公平重要得多，而且天生就认定所有其他帮派、种族都是它一统天下的绊脚石，有天生的、逻辑内嵌的霸权主义基因。它跟种族主义的区别在于种族主义讲基因、讲血缘，部落主义则只考虑共居、协作关系，它不需要一定有血缘关系。例如帮会也是部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而国家主义呢？往往以国境为界，不过界的话大家就可以和平共处——我不过你的界，你也别过我的界。大家隔着国界平等贸易、和平共处。我没兴趣统一全球，你想称霸世界也要“over my dead body”。现在之所以“极端民族主义者”这种帽子乱飞，搞得好像这是个大贬义词，是因为美国及其小弟们盘算着要统治世界，所以天性“绝不接受外来治权干预”的“民族主义”，即国家主义，是ta们啃不动的硬骨头，所以恨之入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更直接点说，ta们想搞新殖民主义，你不就范、要反抗，你就是“民族主义者”；ta们咋咋唬唬威胁要动手，你说“你来啊，你来的话就算我打不过你也要溅你一身血”，你这就叫“极端民族主义者”。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“民族主义”——即国家主义——唯一的“罪”，就是它反殖民。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希特勒那根本就不是民族主义的问题，而是种族主义、部落主义、帝国主义的问题，把希特勒定性为“极端民族主义”，完全是为了借他的尸骨做油漆，往胆敢反对新殖民帝国的国家身上泼。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先分清了这个公案，才能准确地描述这个问题。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“民族主义”从来就不是问题，只有部落主义、种族主义才会是问题。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因为这三者里面，国家主义显然是赞同“本国人谋杀了一个外国人也是有罪的”，国家主义承认其他国家的主权与自己平等，承认其他国家的人也是人、也有人权。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糊涂账（承前）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是种族主义、部落主义不承认这些。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部落主义认为别的部落的人不是人，种族主义认为别的种族的人不是人，都主张本部落、本种族的成员享有高于其他人的人权，类似“主人打死仆人最多赔头驴，仆人打主人算大逆不道，一律死刑”。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一句话，只有亲疏，没有是非。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国家主义认为别国的国民也是人，讲亲疏，但也讲是非，尤其是国家主义有脑子，懂得“讲是非”本身就是重大的国家利益。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以后不要稀里糊涂的。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所以不要讲什么“防止民族主义极端化”，这话从根上就不成立。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你称之为“极端民族主义”“狭隘爱国主义”的东西，其实是学力不足、词汇量不足的人在别有用心的人的引导下犯的一个学术错误，那是部落主义、种族主义的化名。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你就直接大声疾呼反对部落主义、种族主义就好了。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你不要喊成“反对极端民族主义”，这个一来你上了别人的当，无意中被殖民主义当了枪使；二来这个错误的定性必然为你招来错误的敌人，造成无谓的冲突。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张三打了你一拳，你却喊反对李四，结果张三你没打到，李四反而要再来一拳。这听上去很好笑，但却是生活中随处可见的悲剧。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李四闭嘴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如果对方没有接受真话的能力和心胸，你选择真诚、说谎、还是闭嘴？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我所说的是我的观点。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我相信这是正确的，不代表这绝对是正确的，不等于这就是客观事实。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任何人都有理所当然的权利以自行承担后果为代价，决定授予谁与自己对话的权利。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事实上发生的情节只可能是“张三没有兴趣了解我的观点”，而不可能是“张三不愿意接受现实”。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诚然，你可以私下的、自行认为“张三不能接受现实”，但本质上你这个认定本身仍然只是一个观点。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你是个凡人，你没有权柄去给别人规定什么是事实。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即使对方同意你关于“xx是事实”的观点，你们俩加起来也不能宣布“张三不能接受事实”——你们如果这么说，你们的话会自动的变成“我们一致认为张三没有接受事实”。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再说一遍——根本就不可能发生“我发现张三没有接受真话的心胸”这种情节，只会有“我发现张三不愿授予我对话权”。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张三不愿授予，我根本没有选择的余地，不存在“可以在真诚、说谎、闭嘴之间选”的说法。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你必须对张三闭嘴。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这不是选择题，其它选项都属于侵犯张三最基本的自主权，是违法甚至犯罪行为。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现实问题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为什么我感觉哲学都是一些语言文字游戏，不是真正的知识？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给你来点现实得要命的：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你是正当防卫还是过失杀人甚至故意杀人，也是所谓的“文字游戏”。而且这个问题在本质上还是一个不折不扣的哲学问题。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一个是无罪释放，一个是判三缓一赔五十万人民币，一个是死缓改无期，赔150万人民币——够不够“真正的知识”？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哲学第一基本应用就是支持法学。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没有哲学的背书，“事实”“证据”“法理”这些基本观念都根本无法建立，司法打根上就无从实践。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为什么这是你的，而那是ta的？为什么ta不能拿你的，你不能用ta的？为什么剪错头发和砍错手是两种判罚？为什么拿你桌上的苹果和掏他家祖坟里的陪葬是两个性质的问题？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凭什么这种教派受保护而那种教派要受打击？胎儿到底是人还是人体组织？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凭什么你就是你？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没了哲学，物理学都先不急，法学立刻就蒸发了。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没了法学，人类社会连东南西北是非黑白的基本概念都消灭了，不会再有任何秩序可言。第一个看见你的人思考的只剩下“这是什么，能吃吗，好吃吗？”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“文字游戏”是可以判真金白银的罚款，可以弄出二十年徒刑甚至可以送上法场的，还有啥东西比这现实？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边境杀手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为什么我儿子把水倒翻了，我让他先擦干净再看电视，他宁愿哭得嗓子哑了也不擦？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其实人最容易感受到的侵犯是什么？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首先当然是肉体侵犯，例如殴打、捆绑，这个是动物性的，哪怕是小猫小狗也知道这是侵犯行为。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很多成人可能会觉得是“抢夺财物”，又或者“辱骂无礼”，但实际上不是——你看小朋友就不太理解这个概念。ta连啥叫钱、啥叫财产、啥叫尊严的概念都没有，被“侵犯”了当然没有感觉。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人最容易感受到的侵犯，是对时间的侵犯，也就是对人日程安排的侵犯。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人的日程表是神圣的东西，因为别看这个名字俗气，它已经是“生命预期”的实践性定义。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我今天的时间表就是我今天的生命预期，我这个小时的时间表就是我这个小时的生命预期。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就是我已经预先接受、准备拥抱的命运，是我对自己命运的决定。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人对自己生命的决定权，当然是天赋的、神圣的、基本的权利。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所谓“奴隶”，完全可以定义为“无权拥有时间表的人”。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当我们说一件东西是神圣的，具体是什么意思？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意思就是这件东西只有两个事物可以改变而不会产生罪恶——一个是当事人本人，一个是来自自然的不可抗力。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比如我们说生命是神圣的，意思是只有这个人自己和来自自然的不可抗力可以改变人的生命状态；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边境杀手（承前）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别人不经当事人和不可抗力的授权去干涉，立刻就产生罪恶，要被默认阻止、纠正和惩罚。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时间表——即其生命的预期——显然是神圣的。这个不需要经过任何社会的教育，甚至都不需要是人类，一切有智慧的存在就已经会本能的抗拒和惩罚来自任何其它存在的侵犯——哪怕是一条狗，你干扰它的进食、睡眠、捕猎，你都会被吼被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你甚至可以反过来说——有没有捍卫时间表的意识，可以作为智慧生物的判断标准。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因此，只要儿童学会了说话，你就要有意识的帮助ta建立时间表意识和管理时间表的技能。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怎么识别敌我？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基于ta自己的利益而要侵犯你的时间表的人，就是在与你为敌——包括父母在内。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遇到这种情况，你就要意识到你受到了侵犯，要启动一系列的应对侵犯的必要程序。你遇到了问题，你要解决这个问题。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这倒不是说你现在立刻要将对方当场击毙、斩首示众——起码你要在宣战之前先给予对方必要的警告、足够的调整行为的机会，要明确对方这的确是故意的而不是无意的。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但不论结论如何——是礼也罢、是兵也罢；是来软的也罢、是来硬的也罢；是力敌也罢、是智取也罢；是立刻动手也罢、是等待时机也罢，“出于私利侵犯我的时间表”这种现象，最终必须要制止。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你可以有无限的耐心，你可以有一切的谋略，但最终这种现象必须被制止。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没有人可以出于ta自己的个人利益侵犯你的时间表。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只有你自己、你自己授权的人（这实际上还是你自己）以及不可抗力可以无罪的改变你的时间表。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边境杀手（承前）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改变你的时间表的权力来源相当复杂，它首先来自不可抗力——子女年幼、降生在生理父母的家庭且社会默认的监护法则必须授予监护权以节约社会成本，这三个条件本质上都来自自然法则和历史演变的不可抗力；继而来自子女逐渐觉醒过程中继承现状默示给予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但父母一定要有这个意识——你绝不能仅仅为了你自己的利益去侵犯子女的时间表。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这么理解——侵犯子女的时间表默认就有三分罪，你最好有不言而喻的、毫无争议的合理理由来挽回。如果你滥用自己的监护权，肆无忌惮的、过度的侵犯子女的时间表，你的亲子关系必定会受到长期磨损，将来会受到严重的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这就像“是药三分毒”一样，吃药是一定要有足够严肃的理由才可以去冒的风险，绝不能出于娱乐、出于无所谓去吃，那是会吃出人命的。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演化过程中，“憎恨侵犯我的时间表的人，惩罚这种行为，直至消灭ta们”是深刻到人的下意识的本能，没有任何所谓的“约定俗成”“悠久传统”“圣人教诲”“法律法规”能阻止这种本能憎恨和下意识报复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这也是为什么奴隶制没法靠文化建设获得成功——无论怎么说服、宣传、惩罚，人都不能真正意义上的拥抱奴役。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而“允许别人基于其私利侵犯我的时间表”，就是在接受奴役。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哪怕被侵犯者受到世界上一切所谓的“这是传统”“这是合法的”“这是为你好”的教育，ta们的本能仍然会推动ta们焦虑、暴躁、冲动、低估风险和偏好报复。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尊重子女的时间表，远远要在尊重子女的财产、隐私这类社会性权益之前，而且要抱着十二万分的警惕避免自己在这方面傲慢。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具体来说，就是你可以提前管理子女对“今天会发生什么”“接下来日程是什么”的期待——比如可以提前给ta建立日常作息、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边境杀手（承前）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提前商定/拟定明天的计划、通过日常生活形成时间表的日常惯例——一旦这个预期被建立，那么你就要把打乱这种预期视为非常需要慎重的行为。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要提高到“如果干多了，将来ta会和我反目成仇”的高度来慎重。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除非有什么迫切的、显著的必要让你宁可冒着“将来被视为仇人，我也不能不打乱这个预定安排”的风险也要干，你再干。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使是这样，你干了这种事之后也要总结教训，思考有没有什么办法能避免这类情况再次出现，并且要采用种种手段为这一次侵犯时间表的事故消除后患——比如道歉、比如补偿、比如转移其注意力促使其淡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再说一次——这种事在子女的记忆中有太多的记录，你和子女的关系会不可遏制的恶化。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恶化之后，你越反对的人，你的子女越喜欢；你越恐惧的蠢事，你的子女越爱干；你越珍爱的，你的子女越憎恶——你爱中国，子女就要恨中国；你爱美国，子女就要恨美国。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那绝不是你现在用随意侵犯ta们的时间表换来的那点小方便能交换的损失，绝对绝对属于得不偿失。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你如果能非常好的实践这种对ta们时间表的尊重，你就有机会做到以下几个关键的成就：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1）培养子女对时间表的敏感和重视。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时间就是生命，尊重时间就是尊重生命。尊重生命，就必然要从极为敏感的意识到时间表的存在，察觉到ta人对自己以及自己对ta人时间表的侵犯开始。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莫名其妙的道歉”、在解释你为什么要道歉的时候，就是最好的关于“时间表不容侵犯”的教育时机。这就是在以身作则的教导子女观察“我的时间表被侵犯了”的具体案例，并示范了发生这种事故应有的处理结果——侵犯者必须得到纠正、侵犯必须被阻止、主动尊重时间表就是友好关系的基本要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边境杀手（承前）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喋喋不休的去跟子女讲“时间很宝贵”“善用时间可以多赚钱，不善用时间会亏损”，指望这样去教会子女“时间宝贵”，因为财产意识对于十八岁甚至二十五岁之前根本不对自己的财务独立负责的青少年是虚无缥缈的。ta们对这种所谓的“损失”根本不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建立子女对时间的珍视，尤其是要远早于在ta们财务独立之前就建立这一关键的观念，几乎必须要从“父母为自己侵犯ta们时间表的过犯自请其罪”“父母为子女擅自侵犯父母的时间表实施惩戒”“父母接受子女对其侵犯时间表的行为的追究”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侵犯时间表是严重的、严肃的，是不会被这个家庭轻易宽纵的过犯，只要发生，就必然要有人负责、有人要道歉，那么你自己侵犯你自己的时间表、滥用你自己的时间表，自然也是不言而喻的恶行。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你也自然会欣赏和亲善那些懂的尊重别人的时间表的人——那些凡事会计划、会预约、会守约、没守约会道歉、没被守约会追究的人。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而这些人自然也会介意你对ta们的、对你自己的时间表的忠实程度。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会进入一个重视时间、尊重时间、很自然也极端珍惜时间的人际环境。自动远离那些毫无时间表概念，毫无时间信用（不论是对自己还是对别人），总是试图用“不计较别人的失约”来换取别人原谅自己、自己原谅自己的失约的人，那些自称“自由”“随性”，实则浪费自身、挥霍生命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这会像一条轨道那样深刻的、然而是全方位的、低成本的保证你的子女有强烈的时间观念。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这是一笔多么巨大的人生财富，你将来自然会知道。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2）只要对时间表的严肃性和人格尊严之间的关系有了清醒的认识，人自然而然会关注优化时间表的理论、经验和技巧。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如前所述，ta会自然的进入这样的文化环境，自然也有其他人远远不及的观摩机会、学习机会。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边境杀手（承前）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怎么能如呼吸般自然的、毫不费力的保持一个健壮、灵活、良性的时间表，这是一门非常复杂、需要长期去学习、交流、总结、创新的学问。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其关键根本不是所谓的“意志力”问题。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人之所以在时间管理上失控，其实是首先犯了大量的技术性错误的结果。就像不知道如何用炸药、不知道如何开挖掘机，然后把修建大坝总结为“体力问题”那样。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不掌握这些基本技术，把修建大坝视为纯体力问题，那它当然是无法解决的体力问题。你硬去修，你当然要一败涂地，累死你也拦不住那条河。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这就是为什么很多人都在痛苦纠结自己的时间管理失控，然后深陷“是我意志力太薄弱”的深井，甚至绝望的原因。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这个就像那个建坝的人哀叹“都怪我身体弱”并感到绝望一样。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问题是你没能在极早期就意识到时间表的神圣性，于是少了很多年的不断构建、捍卫时间表的经验，少学习了很多技巧，以至于你在成年时只有一身蛮力可用，而你这身蛮力，没有那些知识和经验的协助根本不能很好的对付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这个问题是可以解决的，先从“时间表是神圣的，侵犯时间表是不容宽纵的冒犯”开始。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你冒犯人也不行，人冒犯你也不行，你自己冒犯你自己，也不行。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父母没给你建立起来，那你就自己补上。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补上了这个意识，你才会产生对管理时间表的技能的渴望。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边境杀手（承前）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技术会把这个问题的难度降低到你的意志力能对付的程度——只是要不断的磨练技术到这个程度，本身就有过程。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而你自己做父母的时候，要把这一点扎扎实实的教会子女。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不尊重你的时间表，就是不尊重你的生命。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别人不行，父母也不行，你也不行。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捞女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如何评价捞女「利用自身优势，追求短期内实在利益」的思路？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什么叫“捞女”？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有谁在讨论这个问题之前先给个定义吗？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是指“自己不拥有财富，以获得经济利益为诉求假装寻求与富人的亲密关系的女性”？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那么，你怎么提前知道人家是假装的？你怎么预先知道人家是以经济利益为诉求？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如果不是提前、预先就能知道，那么知道不行已经是出事之后了，这有何实用意义？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更进一步的，这有啥问题？有哪条法律禁止贫女接近富人？有哪条社会道德规定贫女不能与富人结婚？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怎么？贫女不可能和富人之间有真爱？不可能有好结果？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只要不是不可能，就是可能了？一种并不违反法律、并没有道德反对的幸福的可能性，凭啥不允许人追求？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谁不是在追求这样的可能性？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提倡“门当户对容易构造稳定关系”是一回事，贬斥、践踏“门不当户不对的贫富联姻”则完全是另一回事。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当你参与“捞女”话题，疾言厉色的对所谓“捞女”发出正义的讨伐的时候，你有没有给出一个方法，去鉴别人家是不是真爱？还是你要扼杀一切贫女富男组合？顺便要扼杀一切贫男富女组合？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那么在全部扼杀之后，你要不要再控诉“阶层固化”“财富世袭”“政治联姻”“门当户对”？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捞女（承前）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你到底要一个什么样的社会？既没有贫富通婚，又不准强制门当户对、阶级固化？你要搞谈恋爱之前先交验资报告？谈到一半公司破产立刻法定分手？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明明是一纸婚前协议就可以解决的问题，是每个富人自己个人自由决定冒险与否的个人生活事务，“冒险失败”也不过是财富在社会内部再分配、并不会蒸发的事，却搞得万民参与、齐声喝骂，这是为什么？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这是为了谁的利益？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是为了富人的利益吗？富人真的希望“我们谈恋爱要被限定只能找其他富人”吗？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为了穷人的利益吗？穷人真的希望“我们谈恋爱不准找富人”吗？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那是为了讨伐者自己的利益吗？这具体对讨伐者们有何收益？是为了排除竞争？也就是讨伐者们自己都是富人，要找富人男朋友，只是竞争太激烈？要通过设立“穷女都是捞女”的诅咒来排除掉过多的竞争对手？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是穷人希望找到贫穷但美丽而优秀的女朋友，只是竞争太激烈，所以要将“富二代”这种竞争对手通过这种舆论努力排除掉？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这样逻辑倒是通顺的，但这样的话，本质上这岂不就是以攻击、霸凌为形式，以并无罪过的恋人们的自由和利益为代价，为了讨伐者们自己私人利益所做的行为？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这显然是自私自利、损人利己的行为。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现在的问题是——如果决定这样利己的人数量很大，而被损害的人的数量较少，是否这就等同一种正义？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如果你觉得这是一个令你犹豫的问题，你可以做做这个思想实验——你在大巴车上坐着，你是否认同“同车的其他人只要一致同意就有把你的行李分掉的权利”？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捞女（承前）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只要利己的人更多，就有权可以去损那更少的人吗？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社会规范有一个朴素原则——只要这种规范所限制的现象是“鱼龙混杂”的，那么除非能给出一个确切的判定鱼和龙的方法，要么就只能为了那些龙，放任这些鱼，让社会成员凭个人判断去自行分辨防范，而无法提供任何公共的工具去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绝不能反过来，搞成“只要有鱼会混在里面，那么管你有没有龙，统统不许”。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按这个搞法，社会只会沦为一个巨大的刑场。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起身讨伐捞女的人们显然是要建立某种社会规范，这是一种社会权利，但如果真的想要有什么成就，那就要把精力集中在“鱼龙之别”上。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而这个“鱼龙之别”，显然并不能只是“出身贫穷”。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那么除了出身贫穷之外，鱼龙之间到底有什么本质的区别？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区别当然是爱。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单是指对方有没有爱，还指对方的爱值不值得期待。人类的爱都是幼稚的——更不必说十几二十岁的时期了，所以论起来多少都有几分爱，谁也不是完全没有，所以真正要害的反而是对方的爱是否还有足够的正面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在于它还有没有自知不足的谦卑。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如果说“捞女”有特征，其实既不在于出身贫穷、也不在于“偏好与富人交往”——这反而是很正常的行为方式——而在于在不在意爱、对自身的爱是否还有这份谦卑。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这个问题为什么会退化为单独谈论“贫穷且喜欢接近富人”，那是因为讨论的人群自己对这个本质的标准缺少探讨的勇气。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捞女（承前）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这就像某个东西要用到微积分，数学苦手们一听就放弃了，没那个精力去学这个，我还是决定用经验法则，“宁枉勿纵”。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是因为这种无能，所以才退化到去崇拜“贫穷且喜欢和富人接触”这种明知不可靠的原始方法。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问题是，幸福的机会真的经得起这么多疑善忌的挥霍吗？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高贵和优越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高贵感和优越感的区别是什么呢？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高贵不是一个相对的概念，而是一个道德化的概念。简单来说，就是take the high road，走高尚的路。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说谎不会被抓住，抓住也没啥后果，但是我不说谎；搞小动作好处大大的，搞的人多了，不缺你一个，但是你不搞；暗室可欺，但你不欺。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高贵是高贵在不做那些挖社会墙脚的事，高贵在有道德勇气。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为什么这不叫做“有优越感”？因为这样做的人默认按照别人也可以做到、也想做到、做不到会遗憾和羞愧来对待自己身边的人、对待一般人。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这是在把别人当作同类。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注意，这种“视为同类”的待遇，并不要求你一定要做到，而是“你如果做不到，有羞愧的勇气也一样是有道德勇气”，你一样可以被视为高贵的人。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甚至越是家境贫寒，不以贫穷作为抛弃道德追求的借口，就越是高贵。因此，这跟你的经济条件、生活水平没有关系。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高贵感不是比较性的，而是有一根线，这根线富人能过，穷人也能过；白人能过，黑人也能过；信佛的能过，无神论的也能过。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过了这根线，全都高贵，而且全都一样高贵。过不了这根线，全都猥琐。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只要是猥琐的，不管你多么玉堂金马、锦衣玉食，你也不如最穷的高贵的人。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而优越感是一个相对的概念——就是我比你强，我比你好。这基本上是按照经济地位、权势地位来的，说白了就是势利眼。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高贵和优越（承前）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这个之所以容易激怒人，主要在于它有一种无言的愚蠢——这只是在迷信现有的地位优势可以无限的、无条件的持续下去。这问题不是“看不起我”，而是看不起老天爷，把上天看作为ta个人服务的奴仆。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人真正愤怒的，其实往往不是人鄙视自己的现状——现状就是你强我弱，很直白，是事实，对事实愤怒个啥——人真正愤怒的是人鄙视自己的可能性。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你可以认为这种愤怒其实是自然的一个诡计，实际上是自然要惩罚冒犯它的人，所以把这种愤怒本能注入了人类意识的底层，使得听到这种言论的人自然的产生强烈的攻击性。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所以高贵感引发人的尊重甚至亲近的渴望，但是优越感却导致人被激怒，招来惩罚和打击。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高贵感不是优越感，因为人人都应该高贵，这跟经济条件、社会地位无关。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如何避免雌性竞争？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所谓“避免雌性竞争”是啥意思？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意思是要解决“我对你的目标男性没有企图，你不要无端端的跑来攻击我”的困境。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这有时候也不是全然的“无端端”，有时是因为目标男性对你表示了兴趣，于是使你被动的成为了一个威胁因素，这样就会在你完全没参与的前提下为你招来攻击。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这本质上不是什么“竞争”，而是“匹夫无罪，怀璧其罪”——如果这叫竞争，难不成路上抢钱也可以被定义为“现金竞争”？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只不过匹夫怀璧可以把璧藏严实点，而天生丽质，没地方可藏。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悲剧的是，如果你一直“名花无主”，还可能对全体男伴形成一种“你们全都配不上我”的无形“挑衅”，从而造成最糟糕的危险局面——女生因为“男朋友”们对你有欲念而对你有敌意，而“被拒绝”“被否定”的男生们又暗自恨你。于是谣言无风而起，无足而行，所有的人都乐于相信和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最典型的就是传“被校外老男人包养”“在外面卖”“和x老师有一腿”“身体有病”。这样就同时满足了两部分人的的情绪焦虑，只是你会成为受害者。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这跟“竞争”根本没什么关系，而是一种针对高魅力人群的自发的社会性灾害。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类现象自有其客观的合理性——有一部分条件天生优异的人群，有天然的成为社会精英、进入社会上层建筑的优势，具有突出的性魅力也罢，智力天才也罢，有可以继承的财富也罢……都是进入社会高层的门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你有了这张门票，你就有这一关要过。你就要准备面对这种不公平的社会风暴，而且要幸存。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你可以靠特别强壮的心理结构幸存，可以靠精心构建的人际网络的支持幸存，可以靠低调隐蔽幸存……不管你用什么手段，你都得挺过去。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要么你也可以因为这些“无故加之”而痛恨自己的天赋、可以自我毁灭以换取这些灾害的消散。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但很遗憾，你不能、也没法选“不发生在我身上”。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这一点由不得你。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某种程度上，想办法挺住或者解决这些灾害的挑战，是你得以持续从你的特质里受益，乃至于进入社会精英阶层的门槛条件。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它带来一个特殊的礼物，就是保证你绝不会幼稚、绝不会因为有某种天赋就安全感过剩。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它会迫使你去关注具体的人、具体的自然法则，而不能再简单的相信“理想社会的承诺”。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你会看到法律无法追究的威胁、社会无法保障的不公、文明无法言喻的风险，而这些东西只能你自己看管、应对。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要讨论“怎么去应对这些社会性灾害”其实意义有限，也没什么特别的新意，全是些老掉牙的以诚待人、广结善缘、忍辱负重……之类的老教训。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真正令人折磨的点在于这些所谓的“应对手段”全都没一个轻松的、保证立竿见影的。全是既复杂、要正确掌握和执行都要经历几起几落的反复体会和改进的，也就是这注定是一个漫长的、充满失望和折磨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所以它的折磨一直都是“凭什么”。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“我到底犯了什么错，有什么罪，凭什么要这样额外的布置这么痛苦的、不公平的负担给我。而且我如果拒绝做或者做不好，还不止是让我堕为凡人就算了，而是要给我连一般人都不如的苛待。”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凭“那些不对准精英进行这种“暴风试炼”的社会会亡于领导阶层的幼稚和愚蠢”这个更底层的规则。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天将降大任于斯人也，必先blar balr balr…… 这个你是知道的。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你只是没意识到，这个大任可不是你举手申请去认领，你才被纳入那些blar blar的范围。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而是天单方面的看中了你，管你自己要不要领任务，先blar blar blar你一顿再说。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你被blar死了，ta耸耸肩，算你倒霉，欢迎你去地狱投诉。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你挺住了，那么你已经被blar blar过了，你代价已经付出，你再不接“大任”就会特别愚蠢。等于强买强卖，已经把你的钱收了，就问你要不要货。你再不要对你只是纯损失。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你说能不能不选我？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不好意思，由不得你。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这不是“竞争”，事实上也跟“雌性”没有关系。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你是被某种不接受你的幼稚和乡愿的安排选中了，有某种需要这份坚强和智慧才能承担的命运在前面等着你。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这没有什么公平不公平，因为“不公平”恰恰是这个试炼的一部分。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能顶住这个不公平，穿过这个风暴，你将来就可以成为帮别人顶住风暴、赐予别人公平的人。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着你对不公平的特殊经验和技能，你可以挡住不公平，为别人提供公平这种特殊的、极端重要的产品，并且可以凭着你对这个产品的垄断，获得对依赖这个产品的人群的特殊影响力，去极大的影响甚至决定别人的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顶不住，你就老老实实的准备活在别人的庇护之下，并为这份庇护缴纳对方要求的费用，把智慧用在巧妙的选择庇护者上。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最后一言以蔽之——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1）“雌性竞争”这类针对特殊优势群体的自发敌意行为，从社会契约的角度来说的确是不公平的。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2）它是无法无代价的避免的，而常常避免它的代价比它本身造成的危害还大——这基本上就是要求你自弃天赋。而且它的发生不受你的意愿影响。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3）如果能有效承受，它有去除幼稚和乡愿的强烈效力。而这会达成一个特殊的资格——成为制定规则的人的资格。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这个资格是你唯一可能获得的回报。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得不到，你的苦白受；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得到了不用，你的苦也白受；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得到了不好好用，不但苦白受，还会因为滥用受到额外诅咒。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客观讲，“停止抱怨，专心去争取你唯一可得的回报”是你一旦遭遇这种命运唯一明智的选择。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割地求和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如何让自己成为一个有边界感的人，让别人知道自己是有边界感的?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很多人的想法是，我要画出一个边界，然后告诉那些无意间迈过边界的人“你过界了”，这样我就建立了边界感。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基于这个框架，我要了解边界怎么画、怎么通知越界者这两门技术，这样就可以完成这个计划了。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其实这个想法是错的。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因为这个框架的运营成本太高了。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更简单的手段，是把这些画边界、盯监视器、发通知的精力极大的节省出来，转向锻炼自己创造价值的能力，积累自己创造价值的战例。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让每一个接近你的人自己小心翼翼，去谨防自己乱说乱动把自己从你这里受益的机会搞丢了。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这样你“定义边界”的技术要求会大幅下降——你不需要关心“一般大众标准”是什么。不好意思，在下平一指，生性怪癖多，你要来解毒治伤，你跟我争一下“别处都没这规矩”试试？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盯监视器的负担也会大幅下降——人家会自己小心翼翼，生怕越界，只要任何一点可能有任何一种人可能介意，对方都会为了保险起见尽量避嫌。宁可站在纯白色安全区，带一丁点灰色的地区都不敢涉足。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发通知的有效性也会大幅提升——真遇到什么过界的事，你提醒一次，对方会拿块花岗岩雕成石碑竖在自己大门口，天天复习，极少有谁会白目到“屡教不改”。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割地求和（承前）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先从战略高度解决根本问题，然后再用战术性手段处理残余问题。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成为卓有成效的、名声显赫的净输出者，你敞开城门，一样固若金汤。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如果你不是净输出者，甚至反而是净输入者，那么你的边界画在哪都没用，和你打交道的人必然要再多占一块地来补偿自己的损失。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你出不起钱，你就注定要割地求和。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如果有一台真理机器只能回答是或不是，能对人类社会作多大贡献？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这类回答只对定义极为良好的数学问题可以起到一定作用，除此之外，这台真理机器会大量的回答“否”。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你问它该不该废除死刑，它会回答“否”。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你问它该不该保留死刑，它也会回答“否”。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你问它是不是人性本善，它会回答“否”。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你问它是不是人性本恶，它也会回答“否”。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你问它我是不是应该坚持，它会回答“否”。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你问它我是不是应该放弃，它也会回答“否”。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你问它能量守恒吗， 它会回答“否”。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你问它能量不守恒吗？它也会回答“否”。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你问它光速不能超越吗？它会回答“否”。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你问它光速能超越吗？它也会回答“否”。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如果你让它解释，而它的解释你也听得懂的话，你会发现它说得的确是对的。确实按照这个解释，两个答案都是否。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问题是你问它“你能不能解释一下？”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它也会回答：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落后时代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不用抖音类软件会逐渐落后于时代吗?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很多人心目中的“落后于时代”的概念很像是冲浪。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所谓的“不落后”，是指牢牢的站在浪脊上，可以允许自己在这个部位略有摆动，但极限只能低于浪脊50cm，再低就“赶不上浪头”了，就算“落后于时代”了。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如果时代真的就是宽度为0.5米的窄窄的一道浪，那么任何对最新潮流的不参与当然都会导致你跟不上时代。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问题是，“时代”并不是这么一个持续时间只有一分钟的窄窄的浪头，而是一个生命周期长达12.4个小时的潮汐。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只要在这12.4个小时内你都在水里，你就“处在你的时代中”。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举个例子，互联网的浪潮是从上世纪九十年代末兴起——这个浪潮真的算是过去了吗？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需要从九十年代开始就作为排头兵，从263邮箱、搜狐、OICQ、碧海银沙聊天室开始用起，才不会被互联网的浪潮抛在身后吗？那些晚了几年才开始注册账号、开始玩互联网的人，真的全都被“互联网时代”抛弃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互联网的时代浪潮到现在都未必已经到了高潮，还远远没有看到它走下坡路的时候，哪怕你现在才开始学习使用互联网，你一样有机会享受它的红利。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设想有这么一位艺术家，毕生志愿就是把深山里的一座山崖雕全八百罗汉。ta九十年代初就进山开始动手，到今天才终于雕完了。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ta走出山来，刚发现了抖音，ta是不是会确定无疑的“错过短视频时代”？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ta可比第一批用抖音的用户们晚了八年。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落后时代（承前）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ta要是举起手机，拍了拍自己的二十年心血，ta立刻就站到“抖音时代”的潮头上了，你信不信？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哪怕ta再晚出山个三五年，手机都过时了，全人类都转用头戴空间计算设备了，ta把头盔指向那荒岭上的八百罗汉，ta就会立刻站到VR时代、元宇宙时代的潮头上。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及时性固然是一种价值，但如果你将自己的人生价值全部寄望于创造那种啥别的也没有，只有“及时性”的垃圾，对你而言时代就是一道一分钟就会过去的半米宽的浪脊。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你无数次的尝试跳上浪脊，无数次的结果都是一头栽倒，浑身湿透。你不是没站上去，你是站不到底。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如果你专注的是永恒性，那么任何时代对你都是周期长达12.4小时的潮汐，而且这个赶不上根本无所谓，下一个更香。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“跟不上时代”对你永远都不是问题。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甚至事情会恰恰相反，因为你才是永恒价值的创造者，时代会迎着你的需要创造浪头，你从哪里下海，哪里就成为新的潮头。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这两条路线，哪一个更不会“错过时代”，你要想清楚。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但至少，前一种患抑郁症的概率起码要大个一百倍。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先谈后定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建立亲密关系，是专门和对方讨论爱的概念合适，还是通过实践自己的爱的准则让对方来感受合适?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这问题的要害在于——你不应该在没有摸清楚对方对爱的定义的时候去谈“建立亲密关系”。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建立亲密关系是一个非常重的步骤，一旦建立了，后面就没有多少机会再谈你觉得爱是什么、ta觉得爱是什么，以及爱应该是什么。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因为在亲密关系之内谈这些问题，无论最后的结果是谁向谁的立场调整，在本质上都约等于“半途改合同”。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大多数的亲密关系都是在一种双向的“我以为你知道而且同意我的要求”的荒唐状态下缔结的，其底气无非有二——第一是自信我的意思你明白，而且我相信你接受；第二是我相信既然你说了永远爱我，那么我将来要改可以随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这是一个最大的错误——“无限地屈己从人”是资源无限、能力无限的神才能做到的承诺，人无论有没有这个意愿都是无法做到的。勉强要做，极其容易因为对方鲁莽的、计算不周的要求付出重大的人生代价。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这几千篇答案一直在讲的，其实是一种可以成对的互相成全的行为原则。只有双方都自愿地、自觉地、明确地遵循这些原则，亲密关系才不至于渐渐因为积怨而中毒。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理想地说，你最好在建立亲密关系之前，通过足够的相处和交流来观察、探讨、剖白彼此的爱情观、价值观。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再说一遍——要在确定亲密关系之前，先确定对方的爱的定义、爱的实践符合这个可以行得通的最低逻辑要求。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例如对方要是主张“爱我就要宠我”、“要是没有人把你放在第一位活着还有什么价值”、“爱人之间没有秘密/隐私”、“结婚是两个家族的结合”之类的“大众恋爱理论”，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先谈后定（承前）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你根本就不能在对方改变想法之前去追求缔结亲密关系。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因为这些执念会在大约五到十年内导致关系无可挽回的破产。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到时候你会发现这是一项完全错误的投资——不但害了自己，也荒废了对方的青春，还祸及双方父母和子女。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很多年轻人往往因为饥渴、寂寞，就抱着“身边都是这样想的人，我不将就上哪找”的心思去图侥幸。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的解决方案应该是尽早地向外界宣告你的价值观和伦理观，扩大广播范围，多出入主张和实践这些价值观的场合，多接触不同的人，多参加能遇见新人的活动，以求增加点火成功的概率，而不是“找不到，我要将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而不应该打着一种“我先生米煮成熟饭，然后再摸清对方觉得爱是什么，不行我再语言说服、行动感化”的算盘。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煮成熟饭之后再谈这个就晚了。无论是语言说服还是行动感化，本身就会唤起对方极为敏感的防御本能。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对方防御本能一发动，你说的每一句话、做的每一件事，对方都会往恶处想象、按最坏可能设防。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那是一种极其痛苦和疲劳的努力，收效既微、亦难持久。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当然，如果你已经身处这个状况中，那么你无论如何也要尽力尝试一番，这是你欠对方的亲密的义务，是对方理应得到的待遇。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有时候，老天爷看你很努力，会伸手安排对方从别处吃一个生活中的教训或者启示，奇迹般地转变态度。但这不取决于你，取决于运气。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先谈后定（承前）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大多数情况下，你都可能因为舍不得这关系而宁可先抛弃在这里学到的种种知识和法则，试试看能不能按对方的设想，走一走青春“爱情”剧的路线。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能走多远，你可以去走，也只有走到头，你才会更深地意识到为什么你现在的道路即使寂寞、即使曲折，仍然要遵循。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因为这条路虽然开头寂寞曲折，但走顺了可以走通，而那些路看上去唾手可得、及时行乐，但最后左冲右突还是要演变到无以为继。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在缔结关系之前，要多聊、多共事、多同喜同悲，多共同经历事情。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要先确认清楚对方对关键议题的态度，而不要做“先下定，再谈条款”的打算。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如果搞反顺序，那么语言和行动到底谁更有效只是个运气问题，并没有谁比谁强的确定答案。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两种脆弱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什么是脆弱？如何判断自己的脆弱？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脆弱有两个普遍性的标准：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1）生命周期内大概率会发生的挑战，如果会大幅影响到寿命，就是脆弱。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啥意思呢？比如一个手机，大概率是会摔一下，溅到水，遇到一些灰尘的。如果摔一下就会坏，溅到水就会烧主板或者遇到灰尘环境就失去信号/显示故障，这就意味着它有脆弱的问题。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换到人身上，你一生大概率会遇到有人侮辱你，有人误解你，有人嫉妒你，有人暗算你，遇到事业挫败、遇到失恋，遇到朋友反目，大概率会遇到迷茫、无力、绝望……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只要是大概率会发生的事件，你可以深感挫折、可以痛苦反侧、可以抑郁消沉，但是你不能起绝念、走绝路。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看好这个标准——“无法从中幸存”。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另外注意这个要点——大概率发生的挑战。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如果是小概率的、不能视为必然发生的挑战不在内。比如被流星砸到吃了大亏，这个就不能简单的认定脆弱了。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两个条件齐备——遇到大概率会遇到的挑战，起绝念、走绝路，以至于大幅的缩短了预期寿命，这就是确确实实的、无可辩驳的、确信无疑的脆弱。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你是否对此无所谓，那是你的个人观点问题，但你现在问“是不是脆弱”，这就是答案——是。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不要用“勇于选择死亡”来把这个描述为一种“勇敢”，以否定脆弱的定性。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这样——勇敢不勇敢，那是另一场辩论的话题，反正就脆弱而言，只要符合这个定性，就是脆弱。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两种脆弱（承前）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你就算辩赢了关于勇敢的论战，你最多得到一个“既勇敢、又脆弱”，但脆弱这条，你没得逃。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够确切了吗？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那么第二个标准是什么呢？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2）在遭受同样挑战的所有个体中，你受到的相对损失超过八成人。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同样是失恋，八成人消沉十八个月，你二十四个月。同样失业，八成人一年内再就业，你一年半。受到同样的撞击，你的裂纹比八成同类都长……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这样你也可以被认定对这个具体挑战比较脆弱。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这个是相对脆弱。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相对脆弱就比绝对脆弱问题小得多，可以被定义为“短板”“劣势”。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一旦明白了这两个脆弱的定义，你就知道对脆弱应该怎么办。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绝对脆弱是不可接受的。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这是硬缺陷、致命问题，必须要趁着问题尚未发生做好修补和加强。它不仅仅是在致命挑战到来时给你沉重打击，事实上在问题到来之前就会导致看出你这个脆弱性的人回避在你身上投资。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你是很聪明，但是你自称失恋就会死，那么不好意思，你失恋是迟早的事，等你失完恋还活着大家聊。这之前谁要拿血汗钱押宝？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换言之，绝对脆弱哪怕仅仅是流露出来都会带来坏运气。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说得功利一点——装你都要装得没有，更别说去参加脆弱合唱团，甚至还当个领唱了。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两种脆弱（承前）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相对脆弱则存在一个全局统筹的策略问题，除了最常规的努力锻炼、补足短板之外，你可以通过回避高发环境、寻找优势互补的伙伴或者购买保险之类的手段去对冲。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相对脆弱虽然柔性得多，但你必须要下点功夫去管理，不能放任不管，指望别人“照顾弱者”。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照顾弱者的成本就算不要弱者全部负担，好歹也是要分担的。要承担这个成本，你最好有一些超出常人的专长服务，能把请人帮你解决相对脆弱的成本撑住。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两头都解决好，你很自然就不会在外人眼里像个最好不要沾边的瓷娃娃、玻璃人。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这对你有极大的好处——这意味着你不管是求职、求友、求偶，都远比脆弱性外露的人门槛低。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你有比别人多得多的选择，而且你可以先选。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这一般都意味着更好的生活。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第一稀缺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美女是底层社会的稀缺资源，那什么是上层社会的稀缺资源？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上层社会有钱、有权、有智谋，几乎可以“从心所欲不逾矩”。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说得不好听点，想要杀人放火、坑蒙拐骗、吃喝嫖赌，很多人都有很大的空间。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固然天网恢恢疏而不漏——很多人的那种“我什么都能干，不会有后果”的自信其实是错的，自然毕竟不是吃素的，但自然法的生效往往要靠反复触犯后的高概率和大趋势，也就是有一个“恶贯满盈”的过程。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在恶贯满盈、惶惶不可终日之前，ta们往往有很长一段时间可以近乎没有可见后果的自信“不会有后果”。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这段时间就是魔鬼的时间。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一切享乐都在你面前玉体横陈，一切道德约束、社会禁忌都变得透明，任你多么狂野、不伦的幻想都唾手可得，一切的肆意妄为都触手可及。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你能不能单凭“我相信这个不能做”而坚决的不做？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注意，你这时候没有什么充分的“天网恢恢”的证据，甚至满眼都是活生生的反例，你只能靠单纯的盲信“天网恢恢”、盲信“老天有眼”硬扛。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第一稀缺（承前）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而且不是扛一天两天，而是一直扛，无限的扛。只要你在有钱有势的状态，“天网恢恢”对你的客观威慑力就会一直微弱，甚至会越来越微弱。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已经没事二十年了，三十年了，四十年了，转眼我都六七十了，我现在要是迈过这条线，天网就算现在想不漏，怕也来不及了吧？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就这一念之差，有人成仁成圣，有人入邪入魔。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不是立刻出结果，而是要十年二十年甚至两代三代才会超凡入圣、恶贯满盈。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然而，从古至今，三世而斩的君子浩如烟海，名留青史的圣贤寥若晨星。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可见这种东西有多稀缺。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这是第一稀缺，不用再问了。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朝韩文化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如何看待韩国文化和kpop？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之前我们谈论过到底什么是文化。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文化不是所谓的民族服饰、特色餐食、独特礼仪、别具风情的舞蹈、艺术，也不是神话传说、民俗礼仪。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这些东西并不是文化本身，而是文化的表现。文化是使得这些东西被生发出来，成为其所成其为的样子的背后的原因，背后的那个更高、更中心的力量。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打个比方——文化实际上是染色体，是基因链，而这些文化表现则是表达出来的蛋白质。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在人的肉眼里往往会在乎发型、脸型、身材这些表象，但实际上人的核心是人自身的整个DNA构成。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少了一条胳膊，剃了一次头，这个人还是这人，但如果验了DNA发现不一样，那么这个人就肯定不是这个人了。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所以，从这里你就知道韩国的文化到底是什么——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两个字——“事大”。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事中华，则以中华为父母，以比中华更中华为荣。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事美利坚，则以美利坚为父母，以比美利坚更美利坚为荣。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这跟日本是不同的，日本不是事大，而是“侍大”。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区别在于朝鲜/韩国，所顺服的不是击败它的强大敌人，而是将它从可怕的敌人手中拯救出来的救主。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而日本是在顺服它自己正面对抗但却被压倒性击溃的敌人。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朝鲜是在“事”自己的再生父母，以被收养的孤儿、养子自居，而日本则是在“侍”自己的征服者，以俘虏、质子自居。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朝韩文化（承前）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所以朝鲜/韩国会在意自己是否“不肖”，这不是孝顺问题，而是“像不像父亲、先祖”。越是收养的继子，越是介意人说ta跟父亲长得不一样。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所以“韩流”的rap、hiphop常常呈现出一种青出于蓝而胜于蓝的正宗感，不看肤色，只听节奏、旋律、只看动作，K-pop常常比黑人还黑人。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同样的，韩国的“女权主义”等等思潮常常比美国本土还要极端。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而日本则是作为战败者履行战败者的义务，它并不追求让自己长得像胜利者的亲儿子——质子的归宿可不是继位或者“就藩”，而是“返国继位”。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它是认定自己总有一天要“恢复原位”的——哪怕那需要再交出下一代质子，但那毕竟是回到自己的属地重新称王。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所以日本在意的是学习胜利者，想办法复制胜利者的技术秘密。现在你够强，将来有你不够强而我够强的一天。到那一天，这盘棋就要重新再下一次。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这就是为什么日本的文化有主体意识，无论怎么学习美国英国，都呈现出一种“本土保守性”，一看就知道是“受到了强烈影响”的日本风格——唐风不算，因为那是日本文化人格的形成阶段。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而韩国的文化产品则恰恰相反，它往往刻意的消灭本土性，看上去好像有一点韩国风情的中国 / 美国货。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日本人始终坚持日语，而韩国人跟了中国就彻底的用中文，跟了美国人就彻底的废中文、大片的用英文——它实际上是走在一条激进的转用英文的道路上，只是历史没给它足够完成转变的时间罢了。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朝韩文化（承前）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这跟韩国的半岛地貌有很大的关系，它跟大陆主人之间是没有天险隔绝的，背后也无路可退，一旦被征服——尤其是被拯救——彻底的事大就是它唯一的选择。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它没有日本那样的“将来趁乱自立”的野心，它就没打算再“自立”了。如果宗主国不弃，真要合并也未为不可。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它对宗主国的向往和归属感是主动的、真切的，而不是一种“为了避免毁灭的权宜之计”——因为它不是像日本一样被强敌击败，而是被宗主国从自己已经无法战胜的强大得多的敌人手里拯救出来的。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一旦宗主国对自己失去兴趣，仅仅是冷落旁观，都足以导致朝鲜/韩国成为饿狼的晚餐。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这跟日本那个“离岸独立”的“日出之国”的心态是截然不同的。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一旦你明白朝鲜/韩国的根本生存逻辑，就会立刻理解“韩国文化”几乎所有的细节，也会看到ta们未来的走向。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没有错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在书包上挂「可以找我借卫生巾」的牌子有错吗？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如果这对你有价值的话，我——以及和我一样的人——认为你没有错。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但要等到你生活到我们中间的时候，你才能得到这个“没有错”的实际生效。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这一天，只要你想，就总会到来。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在此之前，把这视为一种“入乡随俗”先放在次要的优先级。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缓一缓、绕一绕。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先拿别的未被阻拦的、忙别的未被干扰的。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拿到那些、忙好那些，更有利于你将来生活到“我们”中间来。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因为你越有实力、越有能力，遇到你的“我们”就越不依赖运气。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飞鸟比蜗牛更不必忍耐寒冬。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不要执着与这些事物纠缠，任何人都没有资格向你宣布什么是对的、什么是错的。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只有你努力追求后由客观世界宣布的结果才有资格。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你不服气，要凭自己的努力追求向客观世界要答案，不要去找这个人那个人要“收回成命”、“评评理”。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因为真正的正义、合理根本不归任何具体的人管。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没有错（承前）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把熊熊的愤怒和刺骨的委屈刮下来、磨成粉、搓成煤球，丢进自己的锅炉里去。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这都是好燃料。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拉响汽笛，把这些人甩到后面去。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富天使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如果你的善良并没有得到相应的回报，你还会坚持善良吗？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但我从未遇到过“善良没有得到相应回报”这种怪事。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这其实关键在于你把什么定义为善良、把什么定义为回报。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大多数得不到回报的善良都属于这种情况——它实际上是无效的，接受善行的对象其实没有得到什么帮助。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想去安慰人的，根本就没有安慰着；要去帮忙的，帮的却是倒忙……诸如此类。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发心有了，动作做了，种也播下了，但却没有施肥、浇灌、除虫、收割、脱粒、加工……直到做成一碗能吃的饭的结果。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问题是，这事发展到“播完种”就结束了，没有下文了。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从你这头看，你种子用掉了，播种的工也做了，但从张三的角度看，他一口都没吃到 —— 一口都没吃到，拿什么“回报”你？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所以，善良有一个“最小可用规模”问题，一个“不可再分割、否则将导致其完全无效”的底线。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未达到“最小可用规模”的善良，本质上并不构成有效的善良。而无效的善良很显然是不能把回报机制运转起来的。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滴水之恩，涌泉相报，问题是那滴水得喝到嘴里啊。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一个真的要跑通“行善-回报”循环的人，就必须在行善的定义里内嵌进“必须达成最小可用要求”的要素。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也就是说——ta必须将没有达成最小可用要求的付出视为“未达成的善良”，并且不把这类“未达成的善良未得到回报”的事实视为“善良得不到回报”的案例。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富天使（承前）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因为这责任落不到受惠人头上。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人根本没收到能用的货，哪来的欠款啊？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成熟的人们不会轻易“付出善良”，因为这个“最小可用”的质量要求其实并不总是那么简单。人年纪越大，思考问题越深入，越会发现光是清晰的定义出“最小可用交付物”就是个很大的课题了，把这个东西做出来反倒未见得真的多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这是个设计规划能力问题。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规划经验足、设计能力强的人，为对方着想的时候能想到很多套方案，在其中选一个满足以下要求的方案：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1）对对方可用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2）产生的效益足以支付你付出的成本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3）还有一些额外收益可以和你分享变成你的利润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4）你自己还可以负担其成本和风险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只有满足了这四个条件，一件善行才拥有了可以付诸实施的条件。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而在这个条件下，施惠者实际上是看准了盈利机制的，自己就是这个盈利方案的提出者和投资人。要是自己提出的这个方案不灵，那当然怪自己了。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因为这本质上是在将本求利，自己计算不精，客户没有买单或者愿意支付的报酬不及预期，这属于正常的经营风险和必要学费。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注意这个“必要学费”——这意味着这种计划完备的试验，只要产生数据和理论，就不存在“没有回报”这回事。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所以，在这种系统化善良机制下，一共就几种情况：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1）根本没算出可以操作的方案，于是根本没出手。没出手哪有没回报一说？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富天使（承前）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2）自认为计算周全，有值得冒险的合理利润。并且也成功了——这意味着对方实现了额外收益并且抹平了你的成本还给了你利润。也就是有回报。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3）自认为计算周全，出手了却发现并非如此，没能按计划收回足够利润甚至是成本。但记录良好、操作有序的案例本身可以用来分析提炼经验教训。这是战略性资产，是系统收益，一样是回报。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因此，这里根本就不存在“善良没有回报”这个可能。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有人要问——如果一定要要求保本甚至盈利，那么要得出有效解可能门槛太高，那岂不是意味着很多人我都根本帮不了？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这有两个解决办法：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1）如果你确实算不出结果，那么不错，你确实帮不了。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你要勉强上去搅合，本质上就像一个明明不会医术的人半路上把人家救护车拦下来一顿操作，想混个见义勇为奖。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你这就是找倒霉了。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有一个合法的手段可以凭空增加“收益”项，把强制性的盈利要求降低。那就是给“助人的快乐”“天堂积分”之类的东西定个价。这部分不用对方支付你就可以计为收入，这样当然剩下的盈利要求就没那么苛刻了，你会更容易算出成本收入风险平衡的方案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又有人要问——必须要盈利吗？我就不能一开始就设定为不需要收支风险平衡吗？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富天使（承前）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在“助人的快乐”“天堂积分”都可以入账这么宽松的会计准则下，善良必须盈利。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因为只有你盈利了，对方才没有凭空冒出一笔债。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如果你在这个准则下都算不出盈利的方案，你就老实坐下！！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别拦人家的救护车，造孽。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不要以为善良就可以无能。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钢铁是怎样炼成的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打孩子的时候孩子说『有种今天把我打死，等我长大了也这么打你』我该如何应对？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那就不打了呀。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“责打小孩”跟“仗着体力优势欺负幼崽”是两个概念。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责打小孩要一开始就约定好触发条件和形式，需要子女自己有明辨是非的能力和公正判断的勇气。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首先双方都同意某件事情是不能做的，太过于愚蠢和危险，做了会严重的损害各方利益。这一点结论，是大家在心平气和、友好坦率的条件下通过充分讨论和实验确立的共识。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同时双方也都发现要防止这件事的发生，子女一方着实无法仅凭自己自觉，需要父母提供提醒方面的帮助。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进而，双方都发现仅仅言语的提醒并不足以引起子女足够的重视，在子女自己的清醒判断下，子女同意父母以约定的方式、约定的程度，以责打的方式加强提醒。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这种双方一致同意的形式，才成其为“责打”。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有三点要注意：第一，父母不能单方面的决定是否已经构成违规，必须和子女合议，经过子女自己同意、认可，才能确认存在违规；第二，父母的惩罚不能超越事先约定的形式和程度；第三，即使在前两条都成立的前提下，父母仍然要请子女确认，是不是要领受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每一秒钟，子女只要不想领罚，就可以自己拒绝领罚。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这才称其为“责打”。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也正因为这条件如此苛刻，子女要独自做到不对自己偏私、不回避责任、不否定自己的约定，宁可毫不回避的正面坦然承担自己的价值观的审判，所以这种领受，每一下都足以锻造真正强悍、正直的人格。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钢铁是怎样炼成的（承前）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这不是“打小孩”，这是炼钢。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是钢铁自炼成器。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这个世界上，殴打子女的蠢妇愚夫比比皆是，以“爱”之名来掩盖自己的无能和傲慢的父母不知凡几。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但只有无条件的严守上述准则，责罚——无论是否与肉体痛苦有关——才成其为一种对子女的帮助，成其为教育。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只要你越过这些限制，哪怕一丝一毫，真正属于责罚的塑造人格的魔法般的力量就会瞬间涣散，更多的制造仇恨、痛苦和对暴力的崇拜，而绝非坚强、公正和明智的人。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责打不是来自父母的，而是来自明白事理、已知是非的子女自身，只是由父母帮助实现，是子女自己对无可辩驳的客观规律降服自己的兽性的英勇的努力。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在这个意义上，每一下被自己公正的判断、自愿领受的责罚都是人的神性的胜利——我不因受审的是我自身，就托词矫饰；也不因受罚的是我自身，就枉法宽纵。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所以我说的话，天人共鉴；我许的愿，掷地有声；我下的断言，百鬼避忌。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父母虽然执杖，但在这样的子女面前只有谦卑和敬畏。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子女虽然受罚，但在这样的父母面前却昂藏和高贵。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这也是为什么应理而行的责打，反而越打越出敬重、越打越出感情。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按照这样的准则，责打是一种需要整个家庭有足够的幸运才会发生的奇迹，因为它需要你们有英雄般的子女——明白吗？父母们？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钢铁是怎样炼成的（承前）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那不是你们“气不过”就可以“憋不住”的东西。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气不过，憋不住，这是双重的无能，为什么双重的无能反而可以成就某种合法性的基础？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你们有资格把子女从你们手里承受的痛苦称为“责罚”吗？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想清楚，该道歉就要道歉。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这个歉道下去，你们不吃亏。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悟空的爱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如何看待“爱一个人就要接受他/她的一切”这句话?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考虑一个例子——一名医生在给一名感染了HIV的病人做外科手术。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这位医生是否可以被认为接受了“患者感染HIV”这一要素？当然可以——很显然，如果不接受，这场手术就不会发生了。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那么医生戴了口罩、眼罩、手套、护目镜、帽子、穿了全套防护服，是否改变了“医生接受病人患有HIV”这一定性？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这才是微妙所在。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很多人的“接受”的定义，是要求对方“不受这样那样的因素的影响，对自己保持爱的态度不变”。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单论这个想法本身是没错的，问题是人们常常把“爱”看作“无违逆”，也就是千依百顺，让自己完全称心如意，尤其是不能引发自己的负面情绪。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换言之，补上这种“爱的定义”，“接受”的实际标准就成了“无论有何等因素，都不能让我不高兴”。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于是就会推出“知道我有HIV，给我做手术也不能戴手套和口罩”式的“接受”观。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“爱一个人就应该接受ta的一切”这个主张，是否为人所接受，关键争议实际上发生在“戴手套是该被认定为对感染HIV的接受，还是该被认定为拒绝”这个细节上。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如果你说“只要给做手术，那么戴手套是一种接受”，那么这个主张就可以实践——你有缺点，爱你、接受你按这个准则来说也并不难。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悟空的爱（承前）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如果你说“即使给做手术，只要戴手套就是一种不接受”，那么在这个“接受观”的要求下，爱你就要向你所有的缺陷敞开一切防御。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你可以坚持这个标准，但是第一要先声明清楚，不要让人对这个关键条款懵懂无知；第二你要准备接受爱的匮乏，因为客观讲，按这两个标准定义来实践对你的爱，对凡人有点不现实。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孰轻孰重，何去何从，在你自己，对人有言在先就行。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你要去对一个人许诺爱，那么一定要先问清楚对方在这两个议题上是什么标准。这不是要否定你按自己的标准所行的是爱，而是说如果你的标准和对方的标准不匹配，对方回头觉得“没有得到爱”是逻辑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还是有言在先——“不戴手套才算接受”这样的标准，是孙悟空级别以上的神才能达到的标准，你要先检查一下自己有没有七十二条命才行。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这说起来好笑，但就怕你不听，到时候笑不出。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早恋2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早恋 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现在我们再来谈第二个问题。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不表演感情。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什么意思呢？就是不要把你们的交往变成一场被围观的连续剧，不要享受旁人的围观。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你们两个人之间的事，除了彼此的父母可以知情，在正常情况下，不应该有任何不在场的第三方知情，更不必说点评、参与了。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们这些早恋的类型，客观上就会被打上“高魅力”的标签。“别人有人这么喜欢、这么迷恋、这么殷勤，还是这么优秀的人，说明这人比我优秀而且美丽/英俊”，这是一个非常强烈的刺激信号。即使一时还没有发生效力，你如果一直搞“现场直播”，迟早也要引发很多人难以抑制的嫉妒情绪，招来大量的敌意凝视。这还不提这里面还有你难以察觉的暗恋你或者对方的潜伏者，你们的恋情对于ta们来说是一种深刻的损失和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潜藏的因素，如果人会自觉的警惕和管理也罢了，如果是自我察觉能力不足、自我控制能力也不够，而对于人的权利边界、伦理规范缺少深刻有效的认识的小孩子、青少年，往往会在想明白为什么之前就先不自觉的讨厌、憎恨甚至敌对你，在计划好、想明白后果之前就无意识的发起攻击性、破坏性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保持低调，就等于无时无刻不在刺激和推搡还不够成熟的同学和朋友们那还没有被驯服的内心野兽，会给自己招来难以预料、也难以预防的各种意外曲折。不但导致你们自己受到大量无谓的挫折和伤害，也导致原本平安无事的朋友同学无意间沾染罪行。这就像你把金子丢在桌子上，一般人忍不住就要拿，结果你损失了财富而受引诱的人落了罪名，实属害人害己、双输的愚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早恋2（承前）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而另一个原因，是要防止你们自己不自觉的被虚荣绑架，不自觉的去扮演别人编剧的男女主角。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你们是不是在被人“嗑CP”？是不是有一群小姐妹/小兄弟在一起整天八卦你们每天的新剧情，然后给你们各种“他这样你还不生气？”“他对你真好，你很感动吧？”这样的“反馈”“建议”“提醒”？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实际上是在无声的向你们“下单”——“这样你都不生气？”，意思是“你生气才是我们的好女主”、意思是如果你生气就会得到我们的“支持”“欣赏”。如果你不按照订单生气呢？转眼就会变成“舔狗”“离了男人活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而你如果真的按照订单交付合格演出呢？你确实会得到观众的热烈欢迎——因为通过这些响应，你等于认可了ta们的编剧、导演、监制职位。你们的恋爱就有ta们一份不可分割的参与和功劳。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将来不喜欢这些安排了，你很痛苦、要分手了，而对方按照导演的安排演得非常非常完美，你想想你会得到什么评价？你客观上就是在拆导演们的台、砸ta们的饭碗、毁灭ta们的乐趣、令自己的死忠观众心寒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到时候会有强大的群体压力，无形中逼迫你“悔改”、“想通”，否则你会成为整个群体的公敌、弃民。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你之前做了多久的公共CP主角，你这时就有多深的罪恶。大家给你的每一点最后落了空、失了望、成了笑话的关注、追捧，到时都要成为你被看作自私、残忍、变态的贱人的证据，铁证如山，“无可抵赖”。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第三，如果你们搞恋情直播，最开始的迷醉感过去之后，很快你就会发现一个严重的问题——你很难确定对方对你的任何关心、殷勤，到底是出于一片真情，还是出于“剧情需要”、“导演要求”。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对方对该做什么、不该做什么的判断，极大程度上来自“CP参观群”里七嘴八舌的主流意见，来自“后援会”的“集体智慧”。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早恋2（承前）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ta来道歉，到底是ta自己觉得该道歉，还是因为ta的后援会认为“男主在这个剧情下该道歉了，不道歉就不符合男主的人设了”？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到底是一个人，还是一个人设？对方能坚持这个人设到什么时候？到时候对方无法再承受，“人设崩塌”了的时候，你到底是“被伪装欺骗了太久的受害者”，还是“不知道欣赏和怜惜导致对方无法再爱的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前者，你是受害者，不但不必背负骂名，还可以要求道歉和赔偿；选择后者，你就要接受千夫所指，成为对方后援团的公敌，唯一的补赎就是“椎心泣血的当众忏悔”，保证让后援团对你的赎罪表现完全满意——在别人导演的剧情里越陷越深，成为更优秀的木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但你选前者的话，对方情何以堪？怎么？拼死拼活按照“公认一往情深”的剧本演出了这么久，就算是后来坚持不住了，没有功劳，总有苦劳吧？怎么反而落下一个“可耻的欺骗”罪？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由外人围观，最后外人所施加的强烈干预会导致你们所有的出路都被堵死。原因很简单——围观的人的诉求是精彩的剧情，而不是男女主角的良好自我感觉或者美好前途。这种行为就像开大巴车的司机把方向盘交给开碰碰车的小朋友一样，是一种显而易见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编剧”之中还隐藏着那些希望代替你当女主角或者代替ta当男主角的“女二号”和“男二号”们以及那些想不通“凭什么ta们可以当主角”的群演们——让女二号和群演们当编剧，男一号和女一号能落下什么好？这是个多么糟糕的创作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所以，恋情的第一道德，就是never tells——非必要，不外露。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我们之间的事，除非当时就有第三人在场，或者我们彼此明确同意，否则不应该有合法监护人或者司法机构以外的人知道。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你不要让我惊讶的发现，有任何不在场而我又没有许可你知会的第三方知道“我以为只有你我知道的信息”，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早恋2（承前）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除非这人是你父母、我父母或者来查案的警察。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将不会认为你是在“跟我恋爱”，而是会认定你是想当男主角，只是需要我扮演洋娃娃好让你实现梦想——因为你在明确的提示下，却不遵守客观存在的最基本的禁忌。明知这样做会给我们带来巨大的诅咒，你还是为了一己的虚荣而毫无敬畏和忌讳，口称只是我的“小脾气”“哄哄就好”，你的“爱”只不过是一种残酷的自私游戏——而我对你的爱，第一个不可推卸的义务就是要让这游戏立刻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否则我就是那个把黄金放在桌上，害朋友犯罪的愚妄之人。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这一条是无可妥协的，你需要跟对方仔细考虑清楚，确认这条规矩的不可动摇性。这是你们要谈恋爱这种等级的亲密关系的起点。这一条做不到，一开始就给关系蒙上一层深刻的诅咒。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这是你们之间的事，如果你们成年，连父母也无权刺探。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恋情不容围观，这是对感情最基本的珍惜。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嫁祸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谷爱凌会嫁给怎样的人?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姑娘们，你们要把“嫁”这个概念从自己的字典里直接废除掉。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自己不要说，也不要接纳别人的这种用法。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有嫁皆祸。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问“嫁给谁好”，跟问“用什么子弹对脚开枪最好”一样荒唐。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这个世界上没有“嫁给谁”这种问题，这种荒唐的事应该灭绝，根本没有资格成为一个需要思考答案的问题。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只有“与谁结婚”，没有“嫁给谁”。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现在你把问题换成“谷爱凌会和什么样的人结婚”，有没有感觉到这个问题立刻失去了大部分引人回答的“魅力”？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你要记住——有些人是要人嫁给他，而不是在找人结婚。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这不是同一回事。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股东打工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社会通俗的定义和自己的定义，该相信哪一个?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股东是股东，工资是工资，两码事。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股东注资一百万，自己领月薪一万，领着领着都领光了，公司账上没钱了，那么也是股东再跟公司签协议，借钱给公司继续发工资——哪怕借出的钱就是前面工资领回来的。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公司要分红，也是先把工资支出——包括股东自己作为员工领取的工资——扣除之后，剩下的才算利润，才拿来分红，而不是搞什么“股东不拿工资，全部的收入都算利润，拿来分红”。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后者其实在数学上就是大股东在剥削小股东。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不信你算算账——大股东70%，小股东30%，企业年收入100万，如果小股东每个月领2万，那么可分配利润就是100-24 = 76万，这76万小股东再拿30%，小股东一年一共应该拿 24 + （100-24）x30% = 46.8万。如果按照“股东都不拿工资”来算呢？那就是小股东拿30万，中间差着16.8万。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借钱是借钱、投资是投资、股份是股份、工资是工资，不能视为“三角债”来个“聪明的抵销”。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怎么避税，那是另一回事，但规矩不能乱。规矩乱了，就是胡搞、瞎搞。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除非你是个人独资，否则只要劳动，就必须开支工资——否则你很容易形成“公司没有亏钱”的幻觉。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那是啊，在不给免费劳动力发工资的前提下，你的公司当然没有“亏钱”。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股东打工（承前）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但如果你的公司要靠你自己不拿工资才能实现“收支平衡”，这不是在胡闹吗？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其实严格按照《公司法》来，严肃执行章程，很多问题根本不会发生，一些不该成的局自然就不会成。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这都是无谓的痛苦，本不该存在的。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左南右北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古人（西方文明崛起之前）有没有上北下南左西右东的概念？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这和一个文明的地缘格局和书写工具有关。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因为游牧民族和长江的关系，中国关心的往往是南北关系，而非东西关系，而中国的书卷延伸方向则是左右横向，所以中国的古代图卷常有“左南右北”的画法，这样更能利用好纸面来充分描绘关键地点。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古代地图还有一类是不考虑实际空间关系，仅考虑拓扑关系的，典型的是将水系、道路按照里程画成一个长长的树状图，每条支线重在记录长度，只表现“到下一个分叉口要走多远”，而不考虑在真实空间里的形态，画出来就像一组人参根须，沿着长卷铺开，这玩意也很好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上北下南左西右东的地图，其实有个原因是要最大化利用整张羊皮。整张皮剥下来，裁去边角，就不是一个细长条而接近方形，既然是方形，就有一个固定四方位的逻辑需求，这不像长条形，肯定是沿着书写方向把感兴趣的长轴放在顺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比如，给你一张长卷，要你画个越南或者日本地图，你要是“上北下南左西右东”，估计会被打。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即使在电子时代，也不是什么地图都按这个方向画的：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这东西其实只是实践需要和经济理性，并没有什么“更先进”可言。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比较幸运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上海 4 岁女童海滩走失已超 24 小时，警方正全力寻找，目前进展如何？还有哪些信息值得关注？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建议各位口下留情，不要搞出两条人命。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人能长大，不是全靠父母万无一失的，人人都有幸运成分。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一转身孩子就卷入了车流”、“两手都拿着冰激凌，犹豫了一秒没有伸手拉住”、“以为没事带着孩子山涧戏水“，甚至“扛在肩上错估了门框高度”的事情，其实你们每个人都经历过，只不过绝大多数都有惊无险的闯过了，根本没有成为你们记忆的一部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表面上看，这是在怒斥这位父亲“怎么可以犯这么低级的错误”。但老实说，那是人们对“世界上到底有多少种低级错误”没有概念才会产生的傲慢。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每一个父母都犯过、而且正在犯低级错误，只是运气好——忘扣上的安全带的那次旅程，并没有遇上醉驾的司机；忘带棉服的那个夜晚，并没有吹来寒流；山涧戏水的那一天，上游没有往年必下的暴雨。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其实你们的父母不是算无遗策，确知没有醉客、寒流和暴雨，所以理性的省略了这些对策。其实ta们同样“失误”了，只是ta们很幸运的没有被世界追究。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而这位父亲没有同样的幸运，抽中了短签。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如果你们只顾着对ta给予严厉的审判而忘了怜悯，其实你们也就同时给自己将来的人生必修课设立了一个你们自己将不寒而栗、筋疲力竭的标准。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比较幸运（承前）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不要以为这可以用“我不结婚”、“我不生育”来躲过。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因为这是一个方法论问题，不会仅仅用在审判“粗心大意的父亲”身上，还会用在批判考试看错行、开车忘松手闸、旅游忘给手机充值……等等等等一切“低级错误”身上。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看似低级错误非常可笑，但不犯任何低级错误，那是神的境界。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你跟ta的不同，不是你比较聪明，不会犯或者没有犯低级错误，而是你的运气还没有用完。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本质上，我们只是比较幸运，不是比较优秀。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不要嘲笑、不要仇恨，而要怜悯——为了你自己。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今天你怜悯他，轮到你的时候，你比较容易原谅自己——到时候这可能是生与死的区别。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好意成全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如何评价「本意是好的」这句话？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其实所有的伦理问题追根到底是一个“如何定性、如何处置”的问题。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很多时候，人是因为不知道如何处置，才反过来要改变定性——比如“定义为恩人就要酬谢，而自己穷，没得酬谢，于是反过来否定恩情”。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而“本意是好的”也有一样的效应——很多人是认为“一旦定性为本意是好的，那就要免于追究”，这样“我的损失就白损失了”，所以要改变/忽略本意是好的这个定性。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这类情况，一般都出在处置手段过于简单和匮乏上，解决也要从丰富处置方案来出发。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当你出于好的本意捅了娄子——拿打碎一个花瓶举例——我就站在了可以影响你命运的节点上。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向A）我不向你要求赔偿，你免责过关。结果是我的到宽宏大量的名声，受到实际损失，从此开始我把你盯死，免得你再有“好意”；别人也把你盯死，因为你已经尝到过一次“出于好意就不必负责”的实际甜头。你的收益是省了一笔赔偿费用，坏处是损失了完全负责的名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你的这个名声值多少钱？就值一个花瓶吗？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向B）我向你求偿，你也正面接受。你必定因此在这之后得到我的高度信任——因为你不会因为出于好意而胡作非为。同时你也会得得到所有知道这件事的旁观者的高度赞赏。而我还会考虑在这之后给你赚到钱的机会，把这个损失尽量补回来——这不仅是出于感谢和保护，而且是因为有好意而又无条件承担责任的人都奇货可居，我作为第一接触人，可不想放过和你搭上关系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你自己站在这个位置上，你希望我怎么选？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好意成全（承前）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在我不能问你的问题前提下，我当然要先选B。我选了B，接下来就看你怎么选。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选了毫无芥蒂的正面承受，那么你这个选择自然就会推动我顺流直下——尤其是在我没有亲口告诉你后面会想办法给你找补机会的前提下，你还能在毫无保障的前提下冒险选B，那你这名声就赚得更实至名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如果你一听赔偿就大呼小叫、觉得沉冤待雪，那么我自然会想办法免了你的赔偿，去走A路线，想办法收割“宽宏大量”的名望收益。但是对于你，这么说吧，你这个人大概会先放在“不予考虑”栏里起码五年。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我这里能给你的机会，肯定是与你无关了，你的“好意“和“主动”以后只能被视为威胁和负面因素——这不是对你苛刻，而是客观上一算账就是这样。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是我，我所有的朋友——甚至仅仅是知道这事的路人——都会自然因此得到警告，当心你突然又发作“好意”，回头你是不会负责的，ta们只有免除你的赔偿责任。与其等到将来认赔，何如一开始就不给你机会发挥“好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这就是为什么选B实际上是发生了这类事情后我对你道义上应该给予的一个机会。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这个机会摆上了桌面，是发展成福还是成祸，还要看你自己拿到这个反馈后的选择。但无论如何，这个机会总要先给你。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B还有一个变种——那就是这是我的花瓶，我说值一万就是一万，值一百就是一百。我想要多成全你，我自己说是一百，那就是一百，这个就该我自己决定，但这不改变要选B的确定性。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转换到打破花瓶这一方的视角上看——对你最有利的选择，绝不是摆出一副防御性、要跑路的姿势来准备讨价还价。一旦你摆出这个姿势来，首先就吃定了那些连环隐性损失。并且你要清醒地认识到，从法律角度上讲，你是出于好意对方仍然是可以向你合法求偿的，是可以告上法庭的，你追根到底是跑不掉的。伸头也是一刀，缩头也是一刀，这时候缩头是纯无谓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好意成全（承前）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更不提这个姿态还容易激怒对方，小事化大。何其愚蠢。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最好的选择是立刻毫不犹豫的主动提出承担责任。如果觉得数额太大，你就遗憾的表示这个对你负担很沉重，不是一件小事，所以可能需要对方走一下仲裁程序，由官方定一个合理的数额——一方面，这么大的数字我还要给家里一个说得过去的交代，另一方面也避免不知情的人误以为你借机狮子大开口，这样大家都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这样你就既保护了自己，又最大限度的利用了机会，保证了最大收益。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处置得好，这个花瓶可以让双方都得到远超花瓶本身的价值。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那这全部搞明白了，你就会明白，对“出于好意”要求完全承担责任，不是对“好意”的一种践踏和损害，恰恰相反，是一种礼敬和成全。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本意是好的，造成的损失原则上要照样求偿，但你可以另外安排一个帮补，让对方可以赔偿得起。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世人大多搞反了。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不优秀的价值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李雪琴称「如果我不够优秀的话，是不是在别人眼里就没有价值」，你怎么看待社交中自己的价值？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谁说非要优秀才有价值？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“人要产生价值”“人要对别人提供价值”“不提供价值不要随便占用别人的时间”，这都是很正确的道理。而从这些道理里，根本推不出“人要优秀才有价值”“人要优秀才能占用别人的时间”这种结论。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优秀的人能提供1000，不优秀的人只能提供100，难道100就没有价值了？这需要什么优秀？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准备把“优秀”定义成“只要输出大于0就算优秀”？帮忙拉开门、递杯水，对人提供的价值就不是0了。病人躺在床上，配合护士翻身、不为难看护，给人的帮助就不是0了。如果这就是“优秀”的门槛，那“普通”岂不是全员负数、日常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不要去相信那种“不要总考虑自己对别人有什么价值”的鬼话，因为这很虚伪，而且很傲慢。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傲慢之处在于，你自己不是无限的神，你的可持续性极大的依赖收支平衡，你无法不考虑与任何人交往的价值。真的不考虑，你很快就会破产、就会穷到要死、失去一切选择余地。而宣布“我不在乎亏损”，显而易见的是一种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伪之处在于，其实你根本就考虑了和对方来往的价值，你只是装作自己没考虑。这个人对你没有直接的价值，但是作为在人前表演“礼贤下士”的道具，对你价值大得很。不信你背着人，在没有任何人见证的条件下无差别的同没打算也没能力给你带来任何价值的人交往试试看你能撑几天？你的父母生病拿什么看病？你的子女拿什么读书？你的配偶拿什么蔽体？ta们凭什么受此匮乏？你凭什么不承担应分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问题根本就不出在“和人交往必须想好自己有什么价值”和“人必须提供价值”这些原则上。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不优秀的价值（承前）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于人常常把“提供价值”自己抬高到了“提供无价之宝”或至少“提供稀世奇珍”的高度。觉得只有让别人跪求、让别人印象深刻、让别人欲罢不能、给自己带来权力、带来敬畏、带来崇高地位的才算是“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如果不能让人印象深刻、感恩戴德，就自己来句“毫无价值”，然后以此为由缩回去了。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人常常说“我帮不了你”，言下之意其实是“我不能帮你彻底解决问题”“我不能充分满足你的需要”。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或者更尖锐一点说——只要我觉得我给你的帮助没有大到你会因此欠我一份众所周知的人情的程度，我就会告诉你“我一点都帮不了你”“我对你没有价值”。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这哪里是“我对你没价值”？这其实是“我对你的价值对我自己没价值”。我只是自己不往深处想，顺手再把“谦虚”“稳重”的好名声再享受一番罢了。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在这种“能造成人情债才算帮助”的“帮助观”下，人就经常处在“我对人没价值”的自我体认中。而你又不可能在这种前提下去主张不与人交往、不接近任何人，于是为了把话说通，就诞生了“交往不要老看人家对你有没有价值”这种伦理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简单说，先把有价值的定义抬高，靠“我对你没有价值”获取不帮忙的福利，然后再主张“交往不用看价值”，解决掉由此带来的交往资格的丧失。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好处都给这种聪明人占完了，看懂了没有？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正确的做法只能是坚持“凡交往都积极提供价值”的伦理，并且不把“提供价值”拔高到惊天动地。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不优秀的价值（承前）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只要是真诚的，人总是可以找到某种可以提供的价值的。至少，可以做一个让对方感到满足、欣慰和安全的受帮助者。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你会珍惜我的帮助，不令它空掷、你给我宽容，原谅我这帮助的残缺不全，即使你没有给我别的回报，你已经对我提供了价值。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你怎么会毫无价值？你需要有多优秀？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相反，恰恰是自认为优秀，觉得可以给我荣华富贵，于是在我面前颐指气使、趾高气扬的，价值还要比你小。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所以，不要再纠结自己优秀不优秀的问题，也不要等到你的帮助可以扭转乾坤时再提供帮助、不要等你的价值可以一锤定音时再觉得自己有价值。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现在就开始做。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分明的灰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什么是雅，什么是俗？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雅是通过否定既有事物获得的美学成果，它的存在是以宣布既有事物的残缺、粗陋为前提的。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俗是通过更深的肯定既有事物获得的美学成果，它是以宣告既有事物有超出原本浅薄认知之外的刚被发现的美感为前提存在的。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所以雅天然是先锋主义的、叛逆的、桀骜不驯的，与狂妄和傲慢几乎无法分割的。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它是意志力的产物。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而俗是虔敬主义的、谦卑的、自抑的，与对历史自身的崇拜比邻而居。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它是理解和宽容的产物。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之所以时常出现“大俗如大雅，大雅同大俗”的难以分辨的情况，是因为俗在另一面可以认为是新的雅对旧的雅的叛逆和挑战。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在历史上为俗的美学价值开疆拓土的，往往也是从大量“化名挑战的挑衅”“化名叛逆的霸凌”里第二次叛逆、不驯而来的艺术家。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ta们是先否定了既有事物，然后再次否定了对既有事物的否定而来。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那些经过叛逆、否定之后再次发现的既有事物的未知价值，常常也没有办法在不经过一次无知的否定之前就被看见和欣赏。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往往是那些曾经的真逆子，长大了更容易深刻的意识到自己原有的否定里没有自己以为的那么绝对正确，甚至容易看到以前的那些“桀骜不驯”其实只是巧立的名目而已。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分明的灰（承前）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反倒是那些“孝顺孩子”，在逆子们面前为父母辩护、捍卫了半辈子，到老来难以接受逆子成了老头的知心人。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雅俗仿佛灯塔水母的两个形态。水母成熟到终点变成水螅，水螅成熟到终点变成水母，两者都既可以被称为对方的终点、对方的更高形态，又都可以被对方视为更低级、原始的前体，成为对方发育的起点。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这两者根本就是共生体，雅俗之争之荒唐，仿佛一头斑马昨天在痛恨身上的黑条纹妨碍了自己当白马，明天又抱怨身上的白条纹拖累了自己当黑马。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一个高雅的人，不能欣赏和共鸣俗的美，不是什么值得夸耀的革命性，而是一种理解力和接受力上的残疾和无能。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反过来也同样如此。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只有将这种不欣赏视为自身的遗憾和不足加以磨练和改进的人，身上这对阴阳鱼才会轮转起来，雅极而俗、俗极而雅的转轮自然越转越快，混为一色。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这不同于黑白油漆搅合在一起的“糊涂灰”。这是一种通过高速轮转形成的“黑白分明的灰”。看上去仿佛灰色油膏，但实际上黑白仍然分明。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悲观主义者看到的是“我的极衰是对方极盛的开始”，对自己的衰落咬牙切齿；而乐观主义者看到的是“对方的极盛是我的极衰的结束”，对对方的极盛欢欣鼓舞。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这是理性世界里最绚丽的对称结构，非要拿着一个丢掉一个，真是煞风景之极。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憨得直哼哼。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super power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以现在中国的综合国力，能否称得上超级大国？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“超级大国”不光是指“国家实力强”，更指该国决定秩序而不被国际秩序决定，指它自己撑起了一条“超国界”，在这条“超国界”之内，它凭借强权（power）实施独断的统治。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所以中国从来就不同意自己是“超级大国 / super power”，这是因为中国从来就不同意“super power”这个概念。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中国只承认“两强”，甚至都不承认“两极”。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中国争取的是领导地位 / leadership，即依靠领先优势、依靠先进性，自然的获得影响力，类似你看病只能听医生的、造房子只能听工程师的，这不需要医生和工程师拿枪来逼你。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中国争取的不是统治地位 / governance，即依靠威慑力进行强制性管理。我这昨天卖剩一个猪腰子，然后我说你有病需要换肾，你看看我手里的喷火器，不能不拜服我医术高明、仁心仁术，这才是super power。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所以，中国根本谈不上super power。</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克里希那穆提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如何客观地评价克里希那穆提？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我是反对用诗性的语言来谈论伦理问题的，更反对将伦理问题看成“灵性问题”“身心灵问题”。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诗性的语言，可以巧妙的为解读者留下足够的自定义空间，让每一个读者都通过自己补足下半部红楼，去“合著”出一个自己“完全赞同”的版本出来。一旦构成这种“合著关系”，读者自己就转换成了作者之一 ——于是，哪有第二作者痛批第一作者的道理？结果自然总是赞不绝口了。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表面上赞的是克氏，实际上赞的是自己的“合著”，赞的是“续了红楼”的自己。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珍惜那些把话说得土土的、举例丰富、比喻形象、不回避清晰定义和定性、定量讨论的人，那些会把图纸画出来、把逻辑路线列出来、把案例讲出来的人。要避开这类话说一半、一句话里未定义的神秘概念占到一半篇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要回避神秘和玄奥。要注意分辨深奥和玄奥的区别。你看不懂的理论物理、高等数学，那是深奥，那是可以懂的，你只是现在功夫没有到这一步，那是已知可知的未知罢了。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克氏的东西就属于玄奥这一类。玄奥类的理论，总是要依赖这个“合著效应”来获得对其合理性的附和，它在本质上是不可讨论的。因为它的高度易附和性，它很容易造就这类圣贤传说。但是它对你的实际作用很小，因为你从中“领悟”的东西，本质上只是套用了另一套话术的自己的价值观和世界观，你其实还是在走你自己的老路，只是有了一种“全新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那是假象，时间久了你自己总会知道的。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不要作诗，不要用诗性的语言讨论实践操作的事。说话做事要确切、踏实、具体。要多亲近这样的人。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克里希那穆提（承前）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另外，我很清楚有人觉得我像克里希那穆提。那多半是因为我的内容经常给人带来同样的减轻焦虑的感受。但是实际上我和他遵循的是完全不同的方法论，主张的观点也大不相同。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我是一个凡人，坚持主张说话做事要老老实实、朴朴素素、down to earth。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我不是一个圣贤，或者先知，或者佛的转世、神的化身，而且也绝不赞同或者追求让人这样来看待我。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做的不是什么“前无古人后无来者”的“只能仰视”的神迹，而是你们都可以做到的，而且做了比不做对你本人更有实在帮助、所以你本就该做的事。你们只是缺少足够的参考、缺少足够的知晓，所以不知道这么做有好处、有多大好处以及从哪里入手、具体如何做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这都是非常朴素的话题，都是些“被人误解怎么办”“借东西不还该怎么办”这类的具体问题，给出的答案也都是尽可能具体的系统方法。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不要迷恋神秘，踏实一点。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土土的，好养活。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怕什么来什么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我是一个女生，觉得性这种东西好恶心，还觉得生孩子很恶心，怎么办？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你对一切自然现象感到“恶心”、“恐惧”，归根到底只会妨碍你自己的行动自由和选择余地，让你自己更加脆弱和容易陷入绝望。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任何让你比别人容易陷入绝望的因素都是你的敌人，是需要消除、抑制或至少加以管理的东西。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溅到一身污水就会晕厥，这是残缺和遗憾，不是“个性”和“身份”。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不要为自己的残缺自豪，也不要用自己独特的残缺定义自己，更不要尝试找到“病友夸夸群”把残缺“正常化”。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搞反方向，你会发现命运最残酷的一面——你讨厌什么，就要给安排什么，而且还总是把你的生死存亡系于这一线，逼得你要么低头咽下，要么就要坐困愁城、弹尽援绝。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脏不得鞋的大小姐总是被僵尸追到水坑边摸脚脚。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俗称“怕什么、来什么”。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迹不代心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日本人很薄情吗？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日本人不是薄情，而是对一个缺少爱的高义务社会发生了被动适应。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ta们走歪了路。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某些一言难尽的原因，日本采用了这样一种解决方案——为了快速的构建高功能的社会去应对激烈的时代挑战，日本因为没有时间去等待相应伦理学、哲学和神学的缓慢进步，不自觉的、一而再、再而三的采用了一种替代方案——直接把一切好的行为明确的规定了出来，指定成了严格而明确的规范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一言以蔽之，也就是因为等不及学会论心，所以先论迹再说。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你不需要理解什么是爱、什么是正当的和正确的，不需要了解何谓正义、何谓道德，你只需要理解“什么情况下应该怎么操作”。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操作严格到从大门进客厅需要几个动作、说哪几句话，什么样身份的人在什么情境下要表达什么意思，都有严格的规范性指南。成长成为日本人，就像加入了京剧科班——霸王出场要走七步还是八步，华容道曹操得意要笑几声，像编码一样被千万遍的练习刻进成长的训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这带来了几个致命的后果。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第一，“得体的行为”替代了真正的爱。你不需要爱，你只需要尽“得体”的义务即可。只要你完全“得体”，那么在日本社会看来，你的行为将在实践上与有爱的人无法分辨，而这就已经足够了。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社会和ta人只需要你做出得体的动作，那足以让ta们接着念下一句台词，继续完成下一幕的演出。你念完这句台词，配合了这出戏，你的功能已经达到。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迹不代心（承前）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这虽然不足以和得到爱相媲美，但是已经“够接近得到爱了”。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因为缺少真正的爱作为积极的保证，为了防止消极配合不足以解决问题，日本对这些配合的具体细节做了极其具体的规定。你做不到万变不离其宗，那么你这七十二变只好给你定死。这产生了极其沉重的礼仪负担，让人不堪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这些具体的配合规范成为了人的无条件义务，而不被视为值得感谢的奉献。那些规范规定得如此明确，而且给了你这么多年学习，你做到是应该的，是默认的，你得到的回报就是不被社会集体放逐，被允许继续存在于社会之内，接受社会的滋养；你如果不配合这些要求，或者不管什么原因客观上没有符合这些要求，你失去的不是社会的额外的感谢，而是社会对你的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爱被降格成了“足够类似爱的行为”，对爱所天然存在的触动和感激，也自然同步降格——做出足够类似爱的行为，不再是一种值得感谢的奉献，而仅仅是可以“暂缓处死”的义务。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第四，这就导致日本人立刻发现——与人交往、建立任何确定的关系，都无形中是一种巨大的负担和损失。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我一旦被社会认定和你存在任何关系，无论是前后辈关系、上下级关系、邻里关系、恋爱关系、亲戚关系、合作关系……与这些关系相关联的全套规矩都会立刻成为被社会拿着放大镜考核的科目。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但承受这么大的考核压力，我换到了什么呢？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农业社会时代还好说——村子里一共就这么多人相依为命，我需要应付的就这么些人，而这些人也的确对我的生存至关重要。农忙时有没有人帮忙抢收，直接关系到我能不能拿到足够多的收成，岂同小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迹不代心（承前）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但进入了高度城市化、市场化的时代后呢？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绝大多数由熟人承担的义务都变成了商品服务，由可以再也不用打交道的陌生人来满足。到这个时候，我再承担如此大的考核义务，就显而易见的很不划算了。</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少一个关系，就少一堆考试。谁都不认识，约等于逍遥自在。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日本现在的问题，就出现在这个“论迹不论心”的基本方法论上，并不出在日本人自己对爱的渴望不足上。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如果真的对爱渴望不足，那么还何必哀叹、痛苦、自杀呢？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某种意义上讲，日本很好的解决了一个问题——ta们用了一整个民族的历史命运，权威性的解决了这样一个课题——对爱的核心原则的理解和遵从，是不能用“学会标准操作”来替代的。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迹不代心。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甲必丹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如何看待威海飞北京航班上军民两用机场起降禁止打开遮光板，一男子拒不配合与空乘产生争执？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在飞机、船只、高铁这类与人类世界互相隔绝的区域，机长/船长/车长和乘务组的命令是绝对的。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不论ta们的命令有多么“离谱”，你个人觉得有多么“奇葩”，你要做任何申诉、处理，都只能等到机降落、船靠岸、车入站再说。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中国没有大航海时代，人民缺少这种历史经历，所以对这个感到很陌生。其实这对经历了大航海时代的国家来说属于基本常识。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上了船、飞机这类不能随便靠岸、乱操作会导致全体死亡的交通工具，和上了小汽车或者公交车是完全不同的概念，在本质上是进入了一个临时的“主权国家”。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今航空器和船只都像大使馆一样被视为某种程度的“特殊领土”，船长、机长在法律上几乎被视为一种特殊的“领主”。无论是从社交礼仪上还是社会地位上，这些人——尤其是大船的船长——都是受到Lord、Father这一级的尊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因为一旦出海远航，ta就客观上拥有了主宰人生死的权威，而且有强烈的独裁属性。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这也是为什么出现船员闹事、不服从命令，甚至仅仅是对上级不礼貌，往往不会被归为争执、纠纷、冲突，而是常常被定性为“叛变”。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下次记住，除非你真有生命威胁，到了“亡亦死，举大事亦死”的地步，绝对不要因为别的原因跟机组或者船员组硬怼。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甲必丹（承前）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否则不但要吃眼前亏——挨擒拿拳、辣椒水、电击枪、一铐一路——落地之后你还想着兴师问罪，结果很可能是你不但得不到自己想要的“公道”，还要再面对罚款、</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拘留甚至判刑——到时候你为了减免惩罚还要自己抢着写悔过书。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各国的海事法律，基本上都是按照大航海时代的海事传统继承顺延下来的。在这种案例里面，法官甚至都不会去多问船长、机长下令有什么合理性或者依据，更不会如你想象的那样找一堆飞航专家来鉴定机长、船长的指令合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ta只问你听到没有、你有什么危及生命的理由不能执行。你答不上来，或者答得不能证据确凿、让人心服口服，就是你倒霉。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官话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什么是官话？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官话就是皇室从小学到大的话，因为它的根本功能就是为了大臣向皇帝奏事。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你不按皇帝的语言习惯来，而按你不知何府何道的家乡话来，可以试试。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丑话说在前头，试出问题，你觉得下一集的剧情是怪皇帝误解了你，还是怪你误导了皇帝？是你掉脑袋，还是ta下罪己诏？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身家性命所系，你到北大找几个语言学教授来，看能不能救得了卿卿性命？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“皇上！根据这位教授的研究，我讲的真的算官话！”——好，连教授一起拖出去斩。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那有没有可能只有大臣跟皇帝之间才讲，但是整个官场讲的是另一种腔调呢？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这个你就需要了解这种层层报告的基本规则——你的下属、同僚给你做的原始报告，只要有可能，你就会尽量引用原文去向上汇报。没有谁会作死，来个“自行理解，独里表达”。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道理很简单——到时候出了问题，你拿出见证人来，证明跟你上报的转述关键词句完全相同，那么你的责任最多是失察，考级下一等而已。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但要是你“独立表述”，但凡有一点对不上榫头，你的性质就不是失察，而是“欺上瞒下”，撤职查办起步，斩监候也不稀奇。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上次跟你开会的这帮同僚是福建老乡，不说官话而说福建话，那么当皇帝问你会议过程，你身上得背多大的干系？所以不好意思，你就算是福建人，我是广东人，我们也要用能直接汇报的语言来这个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官话（承前）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因此，任何想要自己这辈子走到“能参加可能向皇帝直接汇报的会议”这一步的人，包括任何功名都还没考上但是雄心勃勃的考生，都得去学这种“能直接汇报的语言”。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如果你不会，那么你殿试肯定没希望——殿试为什么要皇帝钦点？就是为了有个机会当面跟你语言交流，第一个考核标准就是你讲话皇帝听起来不费劲。不然三甲名额给了你，皇帝就是在给自己找不自在。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这是多大的驱动力？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为什么要讲这么大的一串？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定义“官话”的传教士自己通过田间调查体会到的那个“官话”，和这个意义上的真正的官话是有潜在的重大区别的。因为他能接触的人群不会是皇家中枢内圈成员，而是大量的士绅和下级官员、地方官员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这些人往往如此只是出于前途考虑要把官话学到及格，可想而之，这只是一种类似“印度人学英语”式的行为。你不能根据“印度英语”来断言英语本身是什么腔。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你看，印度人不也把那种英语叫做官方语言吗？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一个对英国殖民体系一无所知的人到印度殖民地转一圈，完全可以得出“英国官话相当铿锵有力”这种结论。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所以“英国官话”到底是伦敦腔还是德里腔？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还是说可以来一种“南亚英国官话”？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“官话”这个概念，其实本来就不该作为语言学概念。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因为它其实极其不稳定，受到皇帝、内阁成员的重大影响。严格讲，它其实是“有语无音”的。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达成它的功能，你的关键是要用规范表达，也就是“五讲四美三热爱”你不能说得别人听不出来是“五讲四美三热爱”就行了，你在说这话的时候带点字句的小口音，只要不影响字句识别，就没人来格外找你很**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官话（承前）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天知道这届总理大臣自己有点什么口音？大家哪有时间规范得过来？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这就是为什么官话还会搞出所谓“几大体系”。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一个误会，实际上官话是那种“坦率、友好的交谈”、“验证警告有关当局”、“卫生文明城市”、“共创和谐社会”、“一带一路倡议”之类的“文件体”、“会议体”的口语化实现。但其实对你到底用哪种口语去实现，并没有现在这种法定普通话的强制限制。现在所谓的“几种官话”，坦率讲是语言学家为了强行往现有的学术范式里硬装造成的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实际上是有多少种籍贯占据了当时的行政体系，就会出现几种官话。过个二十年，因为长期把持朝政的权臣换了个籍贯，就会出现新的“xx系官话”。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这其实是一种无聊的学术。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里世界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孩子数学越学越差，始终找不到正确的学习方法，有什么好办法吗？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尽早开始学会计、几何和物理。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数学难学，在于概念抽象。其实开始讲代数方程是一个很大的跨越，很多小孩都会在这一步卡住。因为那些抽象的、没有具体对应含义的式子，非常不适合小朋友的思维方式。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小朋友需要更形象、更真实、更立体的，最好能产生确切效益的应用来刺激对数学的直观感受。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最好能让ta们拿数学可以有点用——比如拿来算钱、算风险、算概率、算统计，拿来算重量、算面积、算体积、算时间、算速度……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出鸡兔同笼这种架空的鬼题，而是带小朋友吃牛排，拿着小票让ta算这家店一个月的盈利、纳税和店员工资；是拿着乐高让小朋友算要多少块积木，要多少钱来买；是指着鱼缸问小朋友放干水要多久；是拿出一道菜问这道菜的全部成本是多少；是拿出地图问小朋友走什么路线最省钱；是拿出闹钟，然后让小朋友算要拧几圈就能拧紧发条；是问小朋友铺满房间要买多少块地板、刷满内墙要买多少桶油漆；是问小朋友做蛋糕需要多少面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是问小朋友一卷卫生纸有多长；是指着树影，问小朋友现在几点；是问小朋友下一次月食是哪天……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数学充满生活，要让小朋友在生活里看得见数字，看到精通数字的人掌握着多大的优势，意识到数学的神力，ta们自然会养成什么都算一算的习惯，也自然会渴望更强大的计算工具。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里世界（承前）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一旦拥有了能从生活中看到数字的眼睛，中小学那点数学就会洞若观火，很快就满足不了ta们对准确性的要求，什么对数、微积分甚至线性代数这些东西会飞快的堆起来。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然后你再撺掇ta们去写机械臂的运动控制，或者渲染器，或者物理引擎，那大学的数学知识都一两个月给你搞穿。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在没有这种数学视角的前提下，纯学所谓的“因式分解”“解题技巧”，实际上是舍近求远，本末倒置。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数学是活的，明白人看世界，看到的是代码和公式。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看不见的人，只是活在表世界，少看无数的风景。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可惜得很。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为什么往死里扫黄？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如果扫黄算“往死里”，那么扫毒、扫黑算往什么里？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记住一个基本要点——使用“最高级”定性的行为暗示了人的阅历极限和修养水平。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使用最高级定性，最好掂量清楚使用它的副作用，用得不好很容易让人看不起——要么你是真的只见过、听过、想象得到这个级别的东西，这玩意真的已经到了你的认知边界甚至接受力边界，要么你就是在刻意改变自己的表达想要操纵别人对你叙述的度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无论哪个，你得到的都不会是好果子。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明白人用最高级，一般都会本能的加上“十年来”“整个欧洲”“同期”“同批”这类限定词。这样就算自己评估失误——或者准确的说，因为各种原因不被听者接受——因为有这些防火墙在，共识错位问题也仅限于定义防火墙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但你如果没有这些防火墙，那就不是共识错位，而是要发生对你这个人的认知能力和人品的否定，到这一步，后面的话你就不必再说了。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因为你已经把自己的资格弄没了。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奇怪自己说话为什么没分量，没人听，总是归因于我没钱、我没权，但其实更多情况下问题是出在你自己乱说话，不是把自己的说话资格掰成一些小块一小块有策略的使用，而是这样漫不经心的轻而易举的一次性浪费了自己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相处力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非常讨厌自己的孩子，我该怎么办？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今天来点日式学术，提一个“相处力”的概念。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所谓的相处力，是指“你能对对方维持补强态度的最大时长”以及“再次恢复补强态度的最小时间间隔”。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其实，“补强态度”就是友好的实践性定义。你对谁保持补强态度，你就是在对谁维持友好状态。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双方都在补强状态，互动一定是友好的。这不见得意味着愉快，但至少处在友好状态。在这个阶段，双方的感情账户在不断获得收益，也就是一般所说的“建立感情”。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一方补强而另一方补弱，取决于补强一方的修炼和能力，存在一定的扭转气氛的可能性，但是在这个阶段，感情已经处在消耗状态。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双方补弱，那么每一句话都会被理解为更可怕的攻击和伤害，每分每秒都在磨损感情。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问题是，极难有两个人可以无限连续的相处而一直保持双向补强这种理想状态。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不是绝对没有，但是极少；可遇而不可求。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绝大多数情况下，人都处在一个“只要相处超过一段时间，由补强转补弱的概率就会大增”的状态。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区别只在有多久，而不在会不会。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而要想保住彼此的关系不耗尽，人要有自知之明，管理住相处的时间和间隔。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“无时无刻不相处在一起，从不分离”是一个要求极高的相处方式，能做得到的人，千中无一。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相处力（承前）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而只要相处时间够短而间隔够长，谁都有能力提供一个足够美好的相处体验。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在这个案例里，问题就出在这里——母亲和子女接触过多、频率太高，不但单次延续的时间超过了母亲可以维持友善态度的极限，而且毫无可供修复友好状态的时间间隔。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超过了自己的能力了，明白吗？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保姆、找邻居互助寄管、托儿所……哪怕只是给堆玩具自己玩，不管你用什么手段，减少和子女的直接相处时间，并且拉长两次相处的间隔，找到自己可以维持积极善意的承受限度，你们的关系自然就会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谈恋爱也一样，与朋友相处也一样，任何亲密关系都一样——你有你的相处力极限，你要清楚的承认和查明这一点。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不要神话“朝夕相对、卿卿我我”的必要性，别把感情葬送了。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精致罪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如何看待说露营是伪精致？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这样的人很可怜的。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因为按照这个标准，怕是能幸免于ta的批判的乐事寥寥无几——如果不是根本没有的话。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你要找道理去说什么什么事情很恶心、很虚伪、很blar blar blar，你只要找到“有这么一部分人有问题”这一步，哪有找不到的？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当和尚都有花和尚好吗。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苛刻到这一步，世界上还能剩下啥？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你要怎么快乐得起来？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另一个令人哑然无语的奇怪概念就是所谓的“伪精致”。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这有两种讲法：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一种是“精致我还是赞许的，只不过你们这是假精致，我是真精致”。那么就不知尊驾的真精致是何等境界，可否见告一二？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你怕不怕你拿出来的“真精致”被人骂到自闭？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有无数人在等着骂还你，你心里很清楚，只要用上你同样的标准和“批判手法”，你其实也会体无完肤，不是吗？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另一种是干脆否定“精致”这个概念本身。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那么，“美国红脖子”应该算是世界上最糙、离精致最远的一群道德典范了吧？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精致罪（承前）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你把他的枪往地上摔一下、踹他哈雷戴维森一脚试试？信不信立刻让你知道什么叫铁汉柔情？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人家弹夹都是自配的，每颗子弹都是亲手组装的，精致得像心肝宝贝一样。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人类只不过是精致的猿，“精致”就是文明的指南针。完全否定精致、讲究的价值，岂不是要爬回树上吃无花果？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两面派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为什么我会感觉中国大学教材很烂？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中国教材是很烂，这个是中国教育的痼疾，你只能自力救济，自己去找其他教材交叉参照。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基本上，在中国教材上学了一课，接下来最有效的操作是到欧美教材上找到同样的知识点看看这些教材是怎么阐述的，而不是直接去大量刷题。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兼听则明，偏听则暗，这大大有利于你从不同的视角观察同一个事物。看似要费力爬文化的隔墙，但实际上穿越这隔阂的过程，恰恰有利于你真正立体的理解这个概念。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这不大适用于文科、社科——这些学科上有结构性差异，问题不出在翻译表达，不见得能殊途同归——但是非常有利于理科、工科和商科。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尤其是数学、物理、信息工程和经济学、会计学、金融学这些学科，尤其如此。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至于中国的教材为什么差，只能说中国的学术比较正常的发展毕竟也就这四十年，还需要换上一两代人。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不光是教科书如此，其实设计审美、文艺创作、生活理念、社交伦理……全都还差着这一两代人的迭代。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发展已经历史上空前的快了，这造成了中国人一种错误的速度感，觉得“三五年、最多十年完全改观”是正常现象。如果一件令新青年不赞成的事情十年都还没有彻底改观，那对中国现代人来说简直匪夷所思、岂有此理，肯定是有惊天的贪腐、不可言说的勾结，要考虑隔一个枪毙一个能不能解决问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两面派（承前）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学术腐败、学术落后问题将来会逐步解决的，你先自己解决自己的问题就好。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两颗香菇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妈妈吃掉了我两颗香菇，我疯狂的辱骂她我把厨房砸了，我这是怎么了？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青少年发育不完全，情绪稳定性差，所以常会对刺激作出远远超出比例的激烈反应。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这是成长过程中的正常现象。先激烈反应，然后面对后果，然后再因为沮丧和悔恨形成抑制机制，对下一次反应的幅度作出自动限制，这本来就是成长和发育的正常规律。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你在沮丧状态下的激素分泌，本身就是促进你的情绪管理器官发育的必要物质基础。所以其实没有必要对此过度反应，正常的总结经验教训即可。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不要因此轻易的自我定义“我就是这样的人”“这是一种治不好的病”。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一旦你走了这条路，原本的沮丧就会被这种自我肯定/自我开解所消解，下一次反应的激烈程度就不会因此获得抑制——你觉得自己没有错、这是你的个性权，或者认定这就是治不了的病，那有什么可抑制的？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你的发育方向就不会是因此感到沮丧和后悔，而是因此感到对社会、对他人的愤怒。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你的行为所造成的他人的痛苦，原本应该引起你本能的沮丧和悔恨，此时却会导致你获得“罪有应得”“活该”的快意。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如果你再到网上去寻求一番其他人的共鸣、安慰，进行二次快感榨取，那么这整个过程很可能会对你形成净快感体验。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如果事情的走向是这样，那么这件事尽管过程复杂曲折，但最终却会给你快感，这往往会进一步的固化甚至提升你下次发作的激烈程度。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两颗香菇（承前）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以现在的互联网环境，你想要的所有的思想服务都存在着。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给你叫好的，只要你找，一定有。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说你不对的，只要你找，一定有。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安慰你的，只要你找，一定有。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批评你的，只要你找，一定有。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而且绝大部分都既对你没有什么获取成本，供应也很充足。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这意味着当一件事发生，就它对你会构成净快感体验还是会形成抑制这个问题，你拥有比前代人大得多的决定权。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前一代人没有互联网，最多只有邻居，而邻居是不会随便得罪父母的，所以父母的反应垄断了情绪反馈市场，对你这个唯一的消费者达成了塑造。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但现在你想要什么就能拿到什么，而且基本不限量。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客观上，你自己在决定你自己变成什么样的人。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老实说，这对青少年与其说是一种幸运，不如说是一种挑战和考验。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这其实是给青少年去掉了一层保护，过早的将你们丢进了命运的筛选机。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选对了的，在很小的时候就会飞速的成熟。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选错了的，在很小的时候就会误入歧途。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不像三十年前，家长们只是在子女上大学甚至工作之后才结束自己的影响周期。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现在家长们的交卷截止期提前到了子女们学会自由上网为止——ta们只有这么短的时间来影响子女自由接触外界信息时的偏好。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一旦子女可以自由进入信息市场，自由选择情绪产品，ta的预设偏好就会起到关键的作用。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两颗香菇（承前）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除非，ta运气很好，看到一些足以改变ta偏好的东西。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比如现在这一篇。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这篇东西，是为了告知这个事实——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其实你对你自己的发育方向有决定权。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你决定关注谁，决定听从什么，对你的未来有深远的影响。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你想要借助这些外部信源去引导自己确信某个理念一点没错，你一定会达到你的目的，你只是需要面对这样做的客观后果。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你要根据这理念的客观后果来选择理念，而不要再根据“这个理念有多少人赞同”来选择你的理念。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走后一条路实际上是无意义的——因为一定会有足够的人赞同。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你要主张父母皆祸害，一定会有足够多的人赞同。问题是这之后是什么？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你要主张“女权皆恶魔”，一定会有足够多的人赞同。问题是这之后是什么？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“这之后是什么”才是你需要在意的唯一的决定你立场的要素。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妈妈吃掉两颗香菇，你把厨房砸了，你想要主张这没有错误，只要你努力筛选、寻找，你一定可以获得足够多的赞同者来同意你什么问题也没有。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问题是，“吃香菇砸厨房没有错”之后是什么？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反社会人格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一加一大于二，这个大于二的超额部分就是社会性。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一加一小于二，这个小于二的缺额就是反社会性。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反社会性的本质，就是要达成有效合作的成本太高，以至于超过了合作所能造成的收益。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显而易见，这样的人如果太多，人群将因为入不敷出，无法自我维持而不能成功构建任何社会结构。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所以这才叫做反社会性。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反社会性非常的常见，绝不是什么杀猫虐狗、连环杀手才有。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过度多疑、强迫性补弱、缺乏礼貌、缺少合作精神、缺少对公共财产的尊重、不遵守社会契约、不尊重传统、不慎重对待社会共识……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一切不利于降低公共产品成本的行为，都有反社会性。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而什么是反社会人格呢？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就是这样的行为本身可以为之带来快感。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例如有盗窃癖、即使没有好处也习惯撒谎、乐于损人不利己、乐于挑拨离间、乐于欺凌……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对将将反社会行为合理化甚至正义化有强烈的偏好。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注意，这不是说这个行为客观上是否有碍社会。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反社会人格（承前）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如果当事人自己并不知道这个有碍社会，而是自认为这有益于社会，于是强烈主张，这个不算反社会性，仅仅只是无知。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反社会人格是指当事人非常清楚这个行为会伤害社会、撕裂社会关系，但是正因为如此，ta才要鼓吹和实施。典型的例如恐怖分子。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简单点说，反社会人格的典型特征是见不得别人好、唯恐天下不乱，并且鄙视和蔑视道德。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甚至可以这么说——相当一部分人在青少年时期都会有这么一个反社会性猛烈发作的阶段。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一些人并没有完成“否定之否定”而从这个阶段里脱身出来，而是在这个阶段里构建了稳固的快感模式，就此固化了。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这就会形成反社会人格。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这不能说正常，但可以说平常。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极端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通过将一个观点极端化来反对这个观点，这种反驳方式叫什么？有无术语？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有啊，叫“归谬”。这个不是常识吗？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所谓归谬，就是顺着对方的法则寻找明显荒谬的实例，迫使对方修正主张。这是再普通不过的合法、正常的怀疑，是学术辩论不容剥夺的正当形式。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少来“极端化”这一套，这不过是理屈词穷后的流氓战术——靠谩骂和暴力强行取消对方置疑的资格，回避问题。说不通就说不通，你为什么恼羞成怒？因为你自以为神的美好幻觉被人打破了，如此而已。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上帝才有完美的法则，掌握着一切精准的定义，你本来就没这个能力，你做的界定有问题、有漏洞、有可归之谬，实属人类的平常事。这只不过证明了你是个人，不是个神，你愤恨什么？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你完全可以尝试修订自己的法则补齐漏洞，没人能剥夺你的修订权。就以“高铁该不该准备卫生巾”为例，主张者举出的原则如果是“高频出现的不便”，那么当人拿出“除颤仪”“输血包”这类有明显荒谬感的例子归谬时，就要负责定义“高频”和“不便”，将这些例子证明为佯谬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一半的乘客为女性，因为月经不调而意外出现月经的概率很大，远远大过火车上出现心脏病突发。所以可以支持前者的法则并不支持后者。这不就解释完了？用得着什么“极端化”的罪名？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于是这是什么？就像下象棋，对方将了一军，你本来平炮就可以顶住马腿，结果你把棋盘掀了。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即使你的法则不能完美的解决一切归谬，这也并不意味着这法则就荒谬到毫无价值。只要没有更完备清晰的法则可以顶替它不可替代的作用，那就还是得用它。就算这个法则有尚未厘清的少数微妙情况，也可以依赖特赦、特许这类超逻辑补丁来修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不可杀人”这么基本的法则，都有“海难漂流者合谋吃人是不是应该处决”的问题。给提出这个学术问题的人可以扣“你干嘛这么极端化”的大帽子打死，明天活生生的案例呈上法庭了，你要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可杀人”这样基本的法则也一样有难以处理的罕见微妙案例，需要用特赦、特许来补救，何况各种规章呢？所以有什么必要因为有人指出了这些法则的笨拙之处而恼羞成怒？那不过是因为立法者自己暗戳戳的想要维护那个全知全能、从无谬误的神圣完美幻觉而已。这是一种无能和软弱的双重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如果你们仔细看，会发现这几千个答案里，并没有“极端”这个罪名——甚至都没有“极左”“极右”这种无意义的定罪。这是个多余的概念，养成不用它的习惯。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因为用它其实很丢脸。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流浪地球2中，要求50岁以上的航天员执行爆破任务道德吗？合理吗？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人类有一个特别的属性，在历史中特别重要，但是在和平年代常被忽视。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那就是当面对毁灭性灾难的时候，很多人会宁可选择好死，多过选择赖活着。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一边是当英雄，壮烈而干脆的死亡，给自己的亲属留下最大程度的道德遗产，也给自己最简单的解脱；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另一边是临难苟免，也就苟免一天甚至不过几个小时，回头还是要面对更悲惨的剧情，在质量极低的生存状态里颠沛流离、生不如死、苦苦煎熬。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争取到的不过是多看几集恐怖片、多挨几顿饿、多经历几次大屠杀和大饥荒，回头十之八九还是个死。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尤其是考虑到自己已经过了生育年龄，也无后代牵挂，那这损益表就更明显了。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这不是什么很匪夷所思的概念，而是一旦到了这个情境，很多人瞬间就能算过来的一笔账。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这个心理效应内嵌在人类的文化意识底层之中，不用明着给你上这个课，但是其实通过教授其它的知识和常识，你自动的会获得这个你从来没意识到过的本能。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这个机制其实是世界留给弱者的一件武器，因为这个心态对出于牟利主动攻击的殖民军是没有的。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殖民者还要留着命吃战利品，怎么可能去选死亡呢？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但是被侵害和逼迫的一方如果发现再无妥协的余地了，就会自动的、逐批的生成这种死士。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由ta们去殿后、去伏击、去刺杀、去同归于尽。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这个效应在很大程度上冲销了强者的物理优势，更不用说给人类带来了很大的群体生存能力。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拜托，本座才不要钻地洞吃一千五百年蚯蚓好伐？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罗马彩票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如何理解张伟丽回忆比赛时说「竞技体育其实很残忍」？究竟什么是体育精神？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了解一下什么是副舟骨综合症：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青少年足痛？当心副舟骨疼痛_肌腱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这个病，在职业冰球运动员里面几乎人人都有。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可以这么说——如果你坚决的拒绝这个病，那么你的训练强度或者动作范围就必须有一个很严格的限度。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你决定在这个限度下止步，而别人愿意咬牙接受这个痛苦，那么结果可想而知，你基本上不必考虑职业生涯了。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当然，科学训练可以解决一部分问题、医疗技术可以解决一部分问题。但是你的对手也常常会有这些训练和医疗技术的支持。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到最后你还是要面对这个魔鬼的问题。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有时候是手、有时是腰、有时是腿，有时是视网膜甚至大脑，你如果不愿意献祭，那么你也就不必指望得到成功。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但即使你愿意献祭，你也只是得到了一张彩票。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而且这张彩票还是分等级的——有人肯献双手双脚、全心全肝，ta的票面比你大。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不管你愿意献出多少，你一直要记住——你得到的仍然是一张彩票。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用手脚心肝买的彩票，残不残忍？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罗马彩票（承前）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说句直白的——这就是罗马斗兽场的改进版，在本质上进步有限。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修行实践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什么是修心的最高境界?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这东西要避免神秘化、深奥化，因为神秘化的东西除了拿来当情绪吗啡，基本没有正面意义。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基本来说，所谓的“修心”，就是在不断的修正自己对世界的认识和个人原则，以达成下面的具体目标：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1）作为主体，逻辑通顺，规则稳固，让别人的合作意愿有清晰明了的实现方法，在微观层面实现个人生存环境的构建和治理。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2）作为客体，对世界的规则谦卑和尊重，安然顺应，消除一切无谓痛苦，在宏观层面帮助世界形成宽松积极的生存环境。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自由主义101</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为什么自由主义在中国只能是廉价的情怀？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自由主义有一个很基础的、但却是很棘手的问题。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那就是“一个自由主义者该不该接受他人不接受自由主义的自由”？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更进一步的，他人有没有反对自由主义的自由？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这看上去像是一个玩笑，但很遗憾，这何止不是一个笑话，还是一个直击灵魂的核心问题。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很多所谓的自由主义者，其实在干的就是这种“不准你反对自由主义”的事。ta们殚精竭虑、拐弯抹角、乔装打扮甚至图穷匕见的要剥夺任何人对他们的自由主义有任何不同意见的自由。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他们必须要先解决这个问题，搞清楚什么是真正的自由主义，并且对如何做到“尊重ta人反对自由主义的自由”有一个具体的、真诚的实践方案，再谈自由主义。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否则，这会构成一种极大的讽刺，更不用说是一种显而易见的道德虚伪和学术腐败。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这个问题应该是一个自由主义者打从第一天就认识到的问题。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就算你再白目，你也主张了这么多年自由主义——“我没想这么深”的借口早就用到欠费停机了。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然而你对这个问题却没有冲口而出的成熟答案，没有贯穿在所有言行里的实践痕迹。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而且更微妙的是——你有没有想过，你的思想圣地、“革命导师”们，对这个问题也一样佯作不知，对此何止没有具体指导，甚至都没有看做一个应该要讨论一下的问题。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自由主义101（承前）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我今天把答案告诉你们——一个真正的自由主义者，对待主动选择接受管制、接受约束的人，心中从无任何轻视和敌意，唯有自责。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自责自己没能创造一个足以让这些约束变得显而易见的不必要的和平、富足、诚信的世界。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自由主义，不是——也不可能、不应该、而且根本就不可以——通过“攻击非自由主义”实现。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一个不为无神论者服务的有神论者，拜的只是鬼；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一个不为非自由主义者服务的自由主义者，只不过是个骗子。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人们反感和不屑的根本不是自由主义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——人类都是天生的自由主义者，没有人没在寻求可得的最大自由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——人反感和不屑的，恰恰是这种虚伪和背叛。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作为一个自由主义者，我最痛恨美国现在这帮小丑的，就是它们对自由主义的背叛和玷污。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先回去问清楚、谈清楚这个问题，然后再来谈自由主义。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政治正确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到底什么是政治正确？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政治正确，就是对特定的事实做一个在政治上最有利的判定。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这种判定可能与事实相符，也可能不与事实相符，但是在判定者眼里看来，“将结论固定在这个选项上”的利益要比“判断本身符合事实”的利益更大、更关键。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举个例子，一群残兵败将，没得投降、没得撤退，于是ta们就会对“我们能否战胜敌人”这个问题下定“能战胜”这个结论。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因为这时“打不赢”这个判定是没有意义的，打不赢也要打，打到死也要打，你能选择的是抱着“争取最大的胜利可能”的信念去打，还是抱着“不可能打赢”的信念去打。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这个时候，“能打赢”这个结论就属于一种政治正确。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又比如，类似美国这样多种族深度杂处，主张白人优越论就是自寻内乱，以至于会导致国家动荡、霸权崩溃，所以种族平等就必须被确定为是正确的。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如果动摇这些结论，当天晚上命就没了，谈论这些结论是否正确将毫无意义。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也许你觉得“无论多么渺小的真理都重于无论多少人的生命”，但注意以下三点：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1）大多数人对“真理”没有你这么重视，至少没有重视到高于自己和家人的生命的程度。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2）如果你抱着这个念头，你将不会获得主导社会秩序的特殊权力地位。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3）缺少其他人的帮助，你将从客观条件上和传播能力上缺少建立你的事实认定的能力。一来你将没钱做足够说服人的实验，二来你将没途径发表你的看法。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政治正确（承前）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换言之，政治正确属于一种出于利益主观选择的事实认定，它自然受到利益一致者的捍卫和坚持。它绝不是到了现代才由自由主义思潮搞出来的新发明，而是自古就存在，只是被取了一个现代化的名字。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自从有了人类社会，就有了政治正确。甚至可以说，是先有了政治正确，才有了人类社会。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政治正确和事实正确之间的关系非常微妙。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首先，政治正确是分三六九等的。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第一等的政治正确，指向的议题根本不具有可证伪性——比如“人人都会死”，又比如有神论/无神论，又比如“善有善报、恶有恶报，不是不报，时候未到”。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这类不具有可证伪性的命题，对任何逻辑挑战都免疫，具有永生不死的生命力，往往发展成与人类共存的宗教信仰。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第二等，则是利益足够大，即使具有远期的可证伪性，但也可以短期的自持。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这一类的东西包括“我们一定可以找到大部队”“我们一定可以等到救援”“我们一定可以走出沙漠”“我们一定能报仇雪恨”。也包括“选票最终可以解决一切问题”“自由市场总是可以解决一切问题”。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注意，“具有远期可证伪性”不代表一定会被事实证伪——恰恰相反，这类东西往往会被历史先证明几轮，类似“美国总会胜利”——否则它也不会发育到这么强大了。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“具有远期可证伪性”只代表新的历史发展总是令人提心吊胆，这种紧张会造成相当的社会成本——要管控言论、压制矛盾。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政治正确关系到社会的基本稳定，所以它就像蛇的皮、蟹的壳一样，一旦形成，就会反过来限制社会的变化。这就使得一旦政治正确和环境现状之间相去太远，社会为了适应新的现状，就必须经历蜕皮换壳一样的重大挣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政治正确（承前）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也就是要更迭政权、改变体制，才能争取到一次改写政治正确的机会。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对于个人来说，你要注意分清楚什么是政治正确、什么是事实。之所以这一点非常重要，是因为生死存亡是非常客观的结果，只由客观规律决定，而客观规律是不关心什么政治正确的。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同时在另一方面，你又要认识到“不坚持政治正确的社会会立刻灭亡”本身是一种客观规律。这保证了那些看出某些命题是政治正确而不是事实就自认为抓住了什么破绽、有了某种超级发言权的人总会受到迎头痛击、付出惨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不尊重这个客观规律，这个客观规律单手就把你捏死了。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这时候你要记住——毁灭你的并不是政治正确，而是一条客观规律。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你的死因也不是“坚持讲真话”，而是不尊重关于政治正确的客观规律。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见死救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乌克兰这个国家还有未来吗？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自己平时说话一定要注意一个问题——你自己是你自己语言的第一听众，无论你写什么、说什么，你自己都是可以看到、听到的。这意味着你自己说的每一句话首先对你自己都有强烈的暗示作用。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为什么这里要做这个提醒呢？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就是因为“乌克兰未来很长一段时间将很艰难”和“乌克兰没有未来了”之间有巨大的语义区别。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你如果长期将“未来一段时间将很艰难”视为“没有未来”，你的“没有未来”的定义就会被污染和兼并。结果就是你会经常“没有未来”。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看这个也“没有未来”。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看那个也“没有未来”。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至于你自己，你自己猜猜你有没有“未来”？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你有个q的未来。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因为“未来一段时间将很艰难”在你九十年的预期寿命里必定会出现。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它一出现，你就“没未来”了。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你现在只不过还没看到它出现而已。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按你挂在嘴边的标准，你所拥有的不是“未来”，而是一段“有未来”的幻觉而已。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乌克兰“有没有未来”，对你只是茶余饭后的谈资。你自己按这个思维方式发展下去即将出现自绝倾向，对你才是致命问题。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见死救（承前）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类似的还有“气死我了”、“累死我了”、“完了”、我受不了了”……这类话都在标记人的上限，标记着人的“禁区自觉”。意思是到了这条线，我就自认没办法了、我要投降了。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不是说这条线不存在，而是你自己睁开眼看看，竖起耳朵听听，你的上限是不是真的就是这里？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把上限放在【这里】，你觉不觉得可耻？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如果你的上限就在这里，你的硬气比薯片都不如。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吃豆腐你不怕咬碎牙？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顺便，将来你的小崽子用这种腔调问问题，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一定要打醒ta。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否则作为父母这算见死不救。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非法改装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为什么国家要严打改装车？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发几张图给你开开眼：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你可能会叫起来——那我改的是GTR，我改的是发动机、排气管，这改的是大货车、改的是货斗啊。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很遗憾，“非法改装”这扇门一推开，允许你改发动机排气管，就等于允许人家货车改车厢。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就像“允许违法”的门一推开，就不可能再区分闯红灯和强奸。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因为如果划出这条“允许线”，实质上只是修改了法律、扩大了“合法”的定义，并不叫做“允许某些非法行为”。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这个世界上有一种说得震山响的蠢论——就是喜欢打着“反对一刀切”的旗号，搞司法打折。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其实律令如果不是一刀切，本质上就是个摆设。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羊了个羊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如何看待刘强东发京东全员信，提出副总监级别以上降薪 10％-20％ ，以提高基层员工福利待遇等?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显而易见的，疫情对快递、物流、电商行业虽然会带来一段明显的冲击，但长期看是一个重大的行业利好。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人们会比疫情前更严重的依赖快递物流和电商购物。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而京东作为电商巨头还尤其以自己的快递体系为核心优势。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这是一个新的跑马圈地的时代，技能、经验、心态成熟的基层快递员就是这战役最关键的战略资源。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谁稳住自己的快递员团队，谁就在这个新行情里占有优势——或者至少不居于下风。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这一点撑不住，可能变成对手的盘中餐。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不知道你们注意到没有——对面的阿里悄无声息的把“菜鸟”体系进一步的整合成了丹鸟快递。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这可不是“四通一达一起在菜鸟app上接单”的概念了，而是以“落地配”为主营业务，以盒马、天猫、农村淘宝等“近卫业务”为需求支撑的新对手。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说白了，就是直接对准京东来的。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【聚焦】换帅更名后丹鸟获阿里融资，同城物流阿里如何落子？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丹鸟改名菜鸟：一字之差能否一雪前耻_艾瑞专栏_艾瑞网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京东的这个动作其实已经是被动应战了。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至于说什么“拿出一百亿”“管理层减薪”云云，其实多半是说说而已。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羊了个羊（承前）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一旦各路人马整合完成，没有加入任何山头的小快递就只能接接同城闪送、省内急送、城乡快运之类的短距单了。一旦跨省、跨地区的全国性快递只剩那么两三个玩家，就会出现不约而同的提价行为。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一个包裹加一块、外加有力的快递为自家的销售助力引流，一手从利润里拿、一手靠漂亮的报表到资本市场里拿，这一百亿都轻松填平。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到时候高管们“薪酬”减下去了，但绩效和期权、股权涨上去了，搞不好年底一算拿得还更多了。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企业做任何支出，最后都不是老板买单，而是客户买单。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是你们在买单。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你们其实更应该夸夸自己。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乱撕便条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女的要求男的上进，什么是上进!?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有一个让人觉得稳妥的目标、一个有可接受的成功概率的计划，以及看得见的真诚的努力。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说实在的，要求不高。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这些要求达不到，的确没什么交往的必要。因为没有这些东西，人就只是一滩软泥，连个形状都没有。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别人是要去某个地方的，问你是不是同路。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什么地方都不去。而因为你什么地方都不去，纯太空漂浮，也就看不出你脚力如何、辨别方向的能力如何、寻找食物的能力如何、建造庇护所的能力如何。于是继续考虑如何同行的必要性和可行性的确是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如果连这种“要求”也要抱怨，说实在的，不应该谈恋爱。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什么地方也不打算去的人，不要去撕人家寻找旅伴的便条——这很显然的不道德。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无脑行者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家里资产七千来万如何在未来保证不缩水?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没有什么是没有成本的。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也就是说，不管你在寻找的答案究竟是什么，你会发现这些方案的本质，一定是以某种方式投入一笔成本，去提升自己资产的可靠性。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一切的答案，归根结底都是在回答两个问题——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“该投入多少” 和 “如何投入”。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你有一千万，请问你愿意拿出其中多少万来让剩下的钱比较保险？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“你打算花多少钱来避免亏损？”——看到这个好笑的地方了吧？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如果你花九百九十九万来保证剩下那一万的安全，那么想必那一万真的会很安全。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如果你一毛钱都不花，那么你那一千万想必就不太安全。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所谓“一毛钱都不花”，其实指的是“一秒钟的人工时都不消耗”，而不是指真的从你的银行账户里取出钱来去交给别人。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这个问题有一个更高的、更本质的形式——你愿意将一生中多少时间投入在增进其它时间产出成果的安全上？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注意，可不是你投入了成本，剩余资产的安全性就一定提高的。有些方式很好笑——花了成本，却给剩下的财富增加了风险。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你要先学会从这个视角去看这个问题，然后再去用这个模型去评估各种方案的有效性，而不是去直接押宝“这个资产配置比较抗风险”“那个资产配置不太抗风险”。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无脑行者（承前）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只要你还是在指望这种“无本万利”的投机取巧——我先把话放在这里——任何方案，只要你打算“无脑跟”，你都会输掉裤子。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任何对别人有效的方案，对“无脑行者”们都是死亡陷阱。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因为别人的方案背后有持续投入的运维成本，而你盘算着“躺赢”。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其实世界已经给你提过醒了，可能你没意识到——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“免维护”而可以千年不毁的建筑，全是各种坟墓。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然后你再看看——有多少人在提供“只要你无脑跟就行”的妙方，又有多少人在抱着“我要找一个无脑跟就行的妙方”的心在问？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一边愿挖，一边想埋。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喜出望外简直。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无人私语时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私下言谈与公开发言二者之间有何区别?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很多小孩子误以为只要不是站在讲台上就算私下发言。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其实公开或私下的界限在这里——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对任何可能会站到证人席上（无论自愿还是被迫、正式还是非正式）的人说对方可以证实你讲过的话都等于是公开发言。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所以，本质上你根本就没有讲过几句“私下发言”。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作为已经踏上职场独立生活的成人，你绝大多数的发言都是公开发言，直接思考公开发言要怎么讲好就行了。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舔狗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怎么才能不当舔狗？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这个概念似乎是付出了少量代价就得手了的嫖客们在嘲笑付出了巨大的代价但却没有得手的嫖客。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这显然指向两条教训：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第一，不要嫖，也就是不要搞性交易——性交易都不搞，更别说性期货交易了。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第二，不要和嫖客为伍。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其实这个问题之所以难，是因为当你这样去看问题的时候，它已经不可解了。就像一个得了肺炎的人，却认定自己得的是肾亏，在问“怎么可以补肾”——这怎么补也解决不了问题。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世界上根本没有“舔狗”这么个事物。一旦你接受了“某些人是舔狗”这样的设定，开始问“如何不当”，你已经接受了这个概念本身的实在性，已经接受了这是一个“交易技巧问题”。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你只是想避免交易成本太高，而不是想避免感情本身变成交易。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但当你把感情本身变成交易的时候，你已经注定输了——因为卖家当然也是一分钱一分货。十块钱买劳力士，你买到了，真的能嘲笑那些花了五十块还没买到的人吗？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再“成功”，也只不过是个“成功”的嫖客而已。嫖本身有多成功，真的很重要吗？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只要你是嫖的思路，有些人对你就是注定得不到的。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这些人恰恰还正是你真正缺的那类人。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想要获得美好关系，连这个词都不要讲。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给人帮助只不过是平常事而已，回报自在其中，不需要受惠者还个什么——更别提积攒余额换性满足了。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舔狗（承前）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出手的原因合乎义理，急公好义、济困扶危。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出手的分寸适可而止、毫厘不失、滴水不漏。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出手的效果快刀乱麻、迎刃而解。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出手的态度不张狂、不炫耀、不在乎。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她着迷的不是你帮人杀了这个仇家、夺回那笔镖银。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而是着迷你这份快马银枪、纵横天下的潇洒。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傻瓜们以为要害在仇家和银两上，也跑去凑趣。磕磕巴巴、粘粘乎乎、哭哭啼啼的磨，想靠攒积分兑大奖。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再说一遍，这不是攒了多少积分的事。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而是以什么样的身手得分的事。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自己琢磨吧。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浪费生命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“摆就摆（玩就玩），我没有浪费生命，做自己喜欢的事而已”该如何反驳如上的观点呢？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浪费生命有三个定义。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一个是没有改善和延长生命自身。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一个是没有留下足供自己咀嚼、回味、探索的回忆。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一个是没有留下可供ta人运用的贡献和遗产。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如果你做了一件事，这三种收益都没有产生，那么这段生命就是浪费了。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生命是否浪费，和你过得是否快乐没啥具体的关系。但你如果能理解“生命没有被浪费”所蕴含的巨大的幸福，你会发现这种幸福能对抗几乎所有的不幸和痛苦，以至于你客观上会比较快乐。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如果你可以用“玩”的形式达成这三种价值——哪怕其中之一——那么“玩“这个形式本身就没有什么可被诟病的，旁人也无从诟病起。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事实上，你可以把整个人生理解为积累这三种得分的真实的游戏。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它本身要比吃鸡和原神好玩得多。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真正能戒除游戏瘾和网瘾的关键，其实就是认识和参与这个元游戏。学会了且深入了后者，就会觉得前者品质过于低劣，不是很值得你的时间了。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至于说“做自己喜欢的事”，这话其实主要是基于“做自己喜欢的事就会开心”这样一个假设。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问题是，这个假设真的可靠吗？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浪费生命（承前）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1）做自己喜欢做的事压力是很大的。你很喜欢嘛，那你应该好好做，而且应该做得好才对。结果你喜欢的事你都没好好做，做得也不好，别的事要怎么办？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超级喜欢打游戏，游戏打来打去中下游而已。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超级喜欢看漫画，漫画看了到底说了些啥都记不太清。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喜欢如果不能导致专精，很快会带来巨大的沮丧感甚至绝望感，轻而易举的指向“我一无是处，一事无成”。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而一旦有了“专精”的要求，就会要求你钻研、要求你学习、要求你练习、要求你较真、要求你技术全面，要求你不断诚实的承认自己的缺陷和短板。——这不就又回到了“厌学”的老路上了吗？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难处就在这了——如果你没有把不喜欢的东西玩好的能力，你喜欢的东西也就要省着玩。因为一旦放开了玩，遇到这个阶段容易把自己喜欢玩的东西玩毁（ruin）了。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回头喜欢一样玩一样，玩一样毁一样，更加悲催。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2）最能带来开心的，恰恰是把自己明知必要但不喜欢做的事做成了。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这个你做上几次就知道了。一些你超级不喜欢做的事，形格势禁不得不做，于是捏着鼻子做了，结果一下还做得很好，很有感觉，做出的成果还挺漂亮。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这个感受要比“玩喜欢玩的东西”快乐得多。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让你害怕的东西也不过如此，既然如此，那还有什么可担心的了呢？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浪费生命（承前）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它给你带来强烈的自由和解放，会突然让你觉得天下无事不可为。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世界都变大了。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所以，会玩的秘诀恰恰在于时不时要玩一下自己不喜欢玩的东西。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只玩自己喜欢玩的东西，并不是正确的策略。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说得漂亮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如何确定一个人是不是在pua？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这玩意根本就是个伪概念，所以压根没有判断的必要。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谁在一本正经的判断这个那个在对自己PUA，本身就是已经被骗相信这概念的证明，说明这人的判断力已经不足以分辨这种垃圾成色的概念了。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既然这种加减法的对错都分辨不出来，又怎么分辨微积分的正误呢？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什么“分辨”？说得漂亮而已。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本质无非是一群疑心生暗鬼的人，被一群宁可信其有的人附和所造成的虚假的信心。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当然你可以把这当成对人的关系的客观考验——这个世界有一万种办法尝试拆散人，人要一个一个的中招，一个一个自作聪明的把人推开，在孤独中越陷越深，孤独到绝望了再慌不择路。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最后在慌不择路之中，一头撞进魔鬼的怀抱。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恰恰是这最后一种，是日常所说“被PUA”的最经典的案例。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那又如何？要是这个再嫌弃，再推开，自己都觉得自己不会再有人要了。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简单来说——有人要的时候，看谁都说人是PUA，这个也要踢走，那个也要摈弃；直到没人要了，拳打脚踢都忍了，“被PUA”一辈子——这就是沉迷PUA定罪游戏的后果。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不管是婚恋还是工作，不知多少人正“充满智慧”的走在这条路上。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PUA焦虑说到底只不过是一种懒惰造成的焦虑。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什么懒惰呢？就是想要找到一个好的然后享受“完全不设防”的“全心托付”的快乐。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说得漂亮（承前）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什么“全心托付”？说得漂亮而已。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本质无非想接着躺地上当“零重力小宝贝”。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所以匆匆找一个，眼一闭，零重力。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零重力了三秒钟，又开始害怕这不是零重力，而是自由落体。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要在对方身上找“这不是自由落体”的证据——对方是PUA，这就是自由落体；对方不是，这就是零重力。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事关重大啊，搞错了会死人啊，仔细检查啊。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什么“仔细”？说得漂亮而已。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本质上无非疑神疑鬼，道听途说。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那还能仔细出什么结果？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你就不能学会绑好降落伞、系好安全绳吗？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你不能自己学会飞吗？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随身携带降落伞，系好安全绳，自己会飞的人，根本不纠结对方是真是假。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“PUA恐惧”的根本原因是自己懒，而不是骗子多高明。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停止对自己用褒义词。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不要干一些“说得漂亮”的蠢事。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说得漂亮（承前）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为什么相信别人这么难？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如何看待说谎这件事？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差距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理性讨论，中芯国际能否赶超台积电，为华为全面供货？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这是一个老答案，题目被封了，搬运一下。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这个差距远不像一般人想象的那么大。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当然，参数上似乎差得很远，产量上也似乎差得很远，品质上也差得很远，似乎是差一个到两个数量级。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但是，真正的差距是原理性的差距，而不是实际上的差距。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比你强，如果是强在你没有概念的地方，你要追赶连该做什么、要做到什么样都不知道，连对方是用什么原理做出来的都不能理解，那么即使数据看起来差距不大——比如只差一两倍——实际上的技术差距却差得很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但如果人家比你强，你知道它强在哪，要做哪些功夫、培养哪些人，你知道它的原理、只是不清楚它的部分关键细节，那么即使差得很远——比如差个十倍——实际上的技术差距却很近。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大清朝和大英帝国的差距，单从枪炮口径、射程、重量上、船舰的航速上都没差到十来倍，尽管性能上的确差了很多，但是真正的距离是大清帝国根本不明白对方的运转原理，“疑其系牛拉”。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这种差距，即使数据上没有差到十百倍，也是真正的鸿沟。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知道对方的原理，知道哪怕大体的架构、知道哪怕基本的性状，你就对差在什么地方、什么具体的环节上、具体差了多少、具体该解决的问题有了一个巨大的追赶优势——这些看起来“最基本”的东西，恰恰是产品战略中最艰难、最核心和最冒险的部分。这些东西一旦做出来了，你领悟力不差的话，一眼就看到了，而对方当初不知道花了多大的人力物力和时间才断定现在的方案最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差距（承前）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架Su27摆在你面前，最复杂的部分看起来是发动机叶片、相控阵雷达这些，但其实从工程上讲，要不要鸭翼、全重多少、重心在哪里、要几台发动机、要几座、翼展多少、全长多少、油箱多大这类看似“低技术”的问题才是真正冒险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大众媒体在这个问题上津津乐道的是发动机寿命、隐身涂层这类前沿技术，但这其实误导了大众的普遍认知，让人误以为这些部分是差距的主要部分，实际上它是次要部分。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其实，木头帆船和蒸汽铁甲舰的差距，远远大于蒸汽铁甲舰和战列舰、战列舰和航空母舰的差距——尽管那些老式铁甲舰未必比最快的帆船快到哪去。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算盘和ENIAC的差距，远远大于ENIAC和80286的差距，更远远大于28nm到5nm的差距。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原理、方向、架构这些战略性的决策才是才是万事最难的那个开头，才是差距的主要部分。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明明这个“开头”才是充满血泪、汗水和长时间的苦工的地方，却是最不容易保密，最没法保护的地方。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你会眼睁睁的看着没比你蠢、也没比你少点勤奋的对手大步的迈过你汗流浃背才迈过的沟壑，直接跳过你曾经付出血泪的歧路。而另一头你却被物理极限、元素周期表死死的卡在新的未知边疆上。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要付出十倍百倍的代价才能挤进下一站，而这代价尾随者并不需要等额支付。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上天给人类开的一个最大的玩笑——或者说最大的仁慈——就是把事情安排成了这个要人命的样子。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若不是自然规律就是如此，人类在发生第一次原理跨越的时候就直接建成永恒世界帝国了。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就是因为这种对勤奋追赶者的额外恩宠直接写入了世界的客观原则，才保证了在这个世界上技术优势无法成为暴政的永久保障。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差距（承前）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无论你多么先进，如果你的仁德不能让强有力的挑战者自己心悦诚服的愿意接纳你的优势地位，那么你就一定会在一个（不论长度如何）最终必然有限的时间内失去这种优势。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有力量只能让你坐上宝座，有仁德你才能坐稳。只要你无法让你消灭不了的挑战者心悦诚服，由自然规律保证的后发福利就一定会保证你最后失去这力量优势。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作为霸主，你只有两种可能——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1）勤修仁德，解决掉挑战者的敌意，万事大吉；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2）要么，你直接投降认输，要么与挑战者一决雌雄。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而这个“一决雌雄”，要么你输了，这也不提了；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要么你是赢了，只要你的挑战者并非浪得虚名，你几乎不可能是轻取完胜。而如果是惨胜或者干脆同归于尽，你最后还是最终输给神完气足的第二挑战者。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换句话说，第二条路选了和没选没有实际差别。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看明白没有，“天下唯有德者居之”，实际上是写入了自然法则的的绝对律令。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台积电优势是很大，但它并不能超越写入世界底层的自然法则。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美国也不能。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美国要保住王座，唯一可能的出路，就是做一个中国真心愿意尊重的领袖。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否则它失去宝座是板上钉钉的，区别只是是中国接它的位置，还是欧盟，甚至是俄罗斯、日本、印度。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不管是谁，它自己是肯定坐不下去的。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差距（承前）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这话并不是我说的，这是几千年来所有大大小小的强权实体无一逃脱的共同命运的共同声明。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没得选择。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台积电、F22/35，福特级，SPACEX、微软，苹果、谷歌……再强大，都不会真正改变故事的结局，只是拖得了几年和花落谁家的问题。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结局没得选择。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对芯片技术的估计过于乐观？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中国大陆明明知道芯片不行，几十年前为什么不发展芯片？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中国芯片产业前景到底怎么样？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组织能力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一个人的组织能力到底指什么？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通俗的讲，就是把你扔进一个人堆里，给你们一个任务，你促成这一群人最低成本最高效率的完成这个任务的能力。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如果改用更学术的表达，那么组织能力可以更精确的表达为作为组织成员推动组织对组织目标做出最佳努力（即组织的有效化）的能力。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凡能起到这个作用的人，就都可以被评定为拥有组织能力。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于是，从这个定义里就可以得到第一个重要的结论——组织能力并非只由“担任领导职责的人”专有。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任何组织成员，只要能对组织的有效化起到积极作用，都可以称为有组织能力。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固然包括典型的作为领导者和管理者为组织运营提供的服务，但也同样包括这样几种典型的情况——作为被管理者，起到调解底层纠纷和摩擦的作用；作为被管理者，积极理解而不是消极理解指令，降低表达成本；作为被管理者，勇于担任先锋和榜样，降低其他人的适应成本；善于记录仪、总结和分享任务经验，增加组织的智慧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这被典型的称为“骨干带头作用”。“骨干”未必是指管理者，但却一定是组织的核心成员。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但同时可以反过来得到以下推论：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组织成员也可以推进组织有效化，但却不能被称之为有组织能力。例如客户的反馈也可以推进企业改进产品，敌人的进攻也可以改进军队的战术，但这些角色都是组织外部成员，于是不成其为它们具有组织能力的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纯个人能力的增长造成的组织效能提升不成其为组织能力的依据。举个例子，你个人学会了Photoshop，于是你的组织获得了某种程度的photoshop能力，但是这却并非组织性的改善。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一旦你离开这个组织，组织就会彻底失去这个能力。这个能力因而并非组织的，而是个人的。但如果你创建了一个组织知识库，在组织内部建立了一个这样的培训体系，乃至于这个组织获得了photoshop的操作能力，这却可以算作一种组织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而这时你的组织能力栏里记录的是什么呢？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并不是“photoshop”，而是“扩展组织知识”和“提升组织效能”。后者才是组织视角下你的能力。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而组织则可能因此安排你担当其他的探索工作——例如派遣你去参加外部交流——而未必是把你当作“PS专家”来使用。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同样的，根据这一定义，还有这样的结论——获得组织领袖的私人认可，并非组织能力的绝对凭据。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组织服务的是组织的使命，并非其领袖的个人诉求。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这里出现了一个典型的灰色地带——如果组织将自己的使命定义为“服务于领袖”呢？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那么这有两种观点——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第一种观点不认同这样的人群成其为组织，或者至少是一种被篡夺而变得不够有效的组织。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第二种观点则认为这仍然算是组织，只是这个组织会随着旧的领袖的死亡或罢黜而被视为已经结束。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按照第二种观点，你就会明白和珅的命运的本质——他当然获得了乾隆的高度个人认可，但一旦乾隆死亡，乾隆朝就结束了，其后的嘉庆朝并不能在组织的意义上视为乾隆朝的继承者，而要被视为一个全新的组织。于是和珅并不能被视为在新的组织里仍有组织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按照第一种观点，那么这就可以理解为乾隆皇帝本来是清朝这个组织所指定的领袖，但他在领导清朝这一组织的过程中混淆了清朝的目标和他的个人目标。和珅实际上是服务了乾隆的个人目标而非清朝的总体目标。所以和珅从乾隆处获得的高度评价，并不能在清朝的组织章程下被视为一种组织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而这一点也随着组织切换领袖而回归了本原。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你是服务于组织，还是服务于组织的领袖个人，这个问题你一定要分清。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而在分清这一点之前，你先要分清楚组织的领袖自己如何看待自己的角色——是将自己视为组织的工具，还是将组织视为自己的工具。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如果是后者，直接奉劝你不要视这一组织为个人的归宿。因为你将面临是效忠乾隆还是效忠大清这一件尖锐的方向性问题。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而“效忠乾隆”在长期看是无效的。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因为“乾隆”们是人类，不是会老会死，就是会改弦更张，朝令夕改。把整个人生价值都建立在ta不老不死和始终一贯上，这比把房子建在火山口还不安全。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我的自由与你的安全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疫情面前自由重要还是生命重要？为什么？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居然有人说“看不出自由和安全有什么矛盾”。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乡亲们躲在地窖里，楼上就是日本兵，你来一个“自由和安全不矛盾”试试。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自由和安全的关系没什么好争辩的——也许你可以把你自己的安全摆在你自己的自由之后，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但你绝对没有资格和权利把别人的安全摆在你自己的自由后面。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“把别人的安全摆在自己的自由之后”，即是敌人的本质定义。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一个人主张“我的自由比你的安全重要”，这人就是在对你公然宣战。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因为如果这能成立，那日寇岂不是丧失了“把中国的安全放在日本的自由之后”的“合法权利”？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说出来之前，建议多点自我怀疑。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不然很容易犯这种徒具形式优美，实则根本站不住的错误。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美不是真，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不是够美就够真。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废话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人们总说别说废话，听了一堆废话，到底什么是废话？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既不影响任何人的行为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也没有任何人会记得的话。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战争罪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泽连斯基应不应该被定义为“战犯”？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这取决于他是否与一些战争罪行有关。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包括但不限于：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是否有下令、或批准、或明知而不禁止绑架平民做人肉盾牌。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是否有下令、或批准、或明知而不禁止攻击俄罗斯境内的平民。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是否下令、或批准、或明知而不禁止在不疏散民众的前提下炸毁堤坝。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是否下令、或批准、或明知而不禁止对自己的平民发射导弹、炮弹进行轰炸。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是否下令、或批准、或明知而不禁止在自己的平民区布设地雷。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是否下令、或批准、或明知而不禁止不经审判就以通敌罪名处决自己的平民——或外交官。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是否有下令、或批准、或明知而不禁止军队在居民区、学校、医院布防。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是否有下令、或批准、或明知而不禁止虐待战俘。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是否有下令、或批准、或明知而不禁止强征未成年人入伍。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是否有下令、或批准、或明知而不禁止对军人使用毒品和系统使用精神类药物。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战争罪（承前）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是否有下令、或批准、或明知而不禁止攻击核电站或尝试制造核污染危机。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是否涉嫌向议会故意隐瞒、或提供错误信息，误导议会作出错误的战争判断。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他如果战败被俘，站上了审判席，上面这些罪名全都能摆脱的概率恐怕不乐观。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接近于0。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这个问题一点也不荒谬。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觉得它荒谬，反而有些荒谬。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尊重阴影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画素描总是容易画黑怎么办?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这个问题啊，真的是个大哉问，绘画界常年纠结这个问题，其实一直没有解决，表面上讲的是“要透气”之类的玄学话术，实际上靠的是“画得太黑的考不上”维持了一个普遍“还算看得过去”的假体面。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今天来直接解决一下。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你怎么确定你画的是一个灰色哑光球还是一个光线灰暗条件下的白色石膏球？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这到底是由什么来决定？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它是由你画面上的“无光区域”决定的。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在人的脑袋上就是鼻孔、耳朵孔、瞳孔，在静物上就是物品脚下和桌面之间的狭缝间隙。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这里的明度就是“绝对黑”的定义。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而“绝对白”，也就是你的画面的至亮处，就是主光源经其反射后直接指向相机镜头的点。这往往是鼻头、额头、唇尖、下巴尖上的高光反射点。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在两个亮度之间，越接近后者，本色越浅，越接近前者本色越深。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意思是如果你把鼻孔画到亮度95，把鼻尖高光画到亮度100。那么即使你这张脸画到亮度96，你画的仍然是一个“被核爆炸强光淹没前的黑人”，而不会是一个白皮肤的人。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尊重阴影（承前）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如果你把鼻孔画到0，鼻尖画到5，脸画到4.5，别看你的皮肤绝对值很暗，碳条都快用光了，你画的仍然是“暗夜潜行的白肤人”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在没有绝对暗区的时候，谁来当这个定海神针？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主光源的阴影，仅受环境光照射。它是统一画面的基准。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在同一个主光源下，白球、灰球、黑球的阴影是一样暗的。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你画得是不是太黑，看的不是你的球本身，看的是它投下的阴影。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不信你拿一张你画的“铅球图”来，放着你的球的迎光面不动，仅仅加深它的阴影和背光区。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它会变成白球。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“画得黑”，是因为你不尊重阴影。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离沪潮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如何看待上海虹桥火车站离沪潮？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在没有疫情的时候，虹桥火车站一天有多少人会正常离沪，你们有概念吗？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停了两个月，这两个月里面，本来就计划离沪的人难道会改变主意永久定居？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人家都多留了一两个月了，有机会走还不走？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两个月的量，几天释放，怎么可能人不多？所以有什么好奇怪的？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一些人非要拿这个鼓吹什么“抛弃上海”。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是这样啊——自己顺着正常逻辑思考一下，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姑且算你是要离开上海回家乡发展吧——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现在这种全封闭的状态下，你要怎么处理你的行李家当？卖给谁？直接全不要了？还是自己背回去？怎么跟你的房东交接你的房子？押金不要了？直接弃租跑路？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这都不是很难想到的基本生活常识，你为什么自己没有想到，没有先去核实一下？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你需要反省一下你自己思考问题的习惯，因为你这个习惯非常不好——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因为自己喜欢某个结论，就毫无顾忌的抛开基本的事实判断程序，连常识性的疑问都不作基本的排除，就开始抒情。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这习惯不改，就不要对你总是失败感到奇怪。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支持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现在显示ip了，你们可以说说支持俄罗斯还是乌克兰了？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以下哪些行为叫做“支持”？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1）使用数据进行推算，认为甲方赢面较大。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2）不经过推算，认为甲方赢面较大。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3）根据自己判断的某种局势的变化做出某种对自己盈利最大的操作，但这种操作将间接的导致甲方赢面扩大。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4）根据自己的思考，做出某种主动的努力，宁可接受某种损失，也要尝试扩大甲方的赢面或避免减小甲方的赢面，包括并不限于努力诱使/说服他人或有意或无意做出有助于扩大甲方赢面的行为。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以上哪些叫做“支持某甲”？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这个定义非常的重要，绝不是在开玩笑。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因为“支持“这个定性，是一种具有高度敌我特性的判断。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简而言之——如果你判断某人支持你的敌人，对方立刻自动的成为了敌人，那会——而且应该——导致你对ta的策略的颠覆性变化。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换句话说，这根红线划在哪里，决定了你在敌我识别方面的方法论。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如果这根线划得很高，那么自然而然的举世皆敌。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现在再回头去看这几个选项，哪个叫做“支持”？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坦率的讲，你只能划在3或者4上。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划在3上，你有机会像普通人那样生存。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划在4上，你会被广泛认为有胸襟、有器量。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支持（承前）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如果你划在1或者2上，要做你的朋友太难。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解释得清楚一点：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让我们假设你很讨厌俄罗斯。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那么有人论证俄罗斯赢面大，算不算支持俄罗斯？能算吗？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如果这就算“支持敌人”，那么我严重不看好你这一帮能赢。这跟蒙着眼睛开片没什么区别。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即使这人使用了在你看来不严谨的资料来论证俄罗斯赢面大，这算是支持俄罗斯吗？算吗？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这个看似合理了一些，但是其实只是同样的做法，只是把“我不准你说“，变成了“我认为你水平不行”——别人会发现，总是那些预言你方必胜的才算“水平及格”。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这些作为，只会把本来可以真正帮助你的——而且实质上中立的——人推开，甚至推到敌人那边去。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只要ta没有刻意的想办法扩大俄罗斯的赢面，其实都不能被认定为支持俄罗斯。除非某人在故意的采取某种行动尝试扩大对方的赢面，才能真正的算作支持对方。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而这“刻意的想办法”里面，还要排除掉ta只是在寻求别的某种对自己有利的目的，而无意间、客观上有利于俄罗斯的情况。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只有不惜自己受损，也要扩大俄罗斯的赢面的人，才可以被认定为支持俄罗斯，从而可以被反对俄罗斯的你视为“站在敌人那边”。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支持（承前）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情况之中还有一种最悲剧、也是最可怜、最愚蠢的可能性，就是“自己甘愿忍受损失，积极的在做一种自认为可以帮助某方扩大赢面，但是客观上、实际上其方法根本没有效果”——类似希望张三赢，于是拿张纸写满“张三赢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这种人会因为这个行为而获得很多敌人，还会损失自己的成本，但却客观上对张三没有任何帮助，这就属于纯粹的不智了。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这是一种最愚蠢的“支持”。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但很遗憾，这类“支持”却是最常见的。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言论自由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什么是所谓的言论自由呢？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借这个问题，说说纯从个人角度，对待言论自由问题的合理策略。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这也是父母要教会子女的必修课。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如果你把“言论自由”定义为“所有人都应该可以无后果的说任何话”，那么：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1）目前根本不存在一个有效的理论可以证明“所有人可以说任何话”可以保证公共福利的最大化。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2）目前没有任何一种社会正在成功的实践这种“言论自由”。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主流社会共识是社会稳定的基石，社会稳定是社会存续的绝对必要条件，没有任何可商量的余地。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社会自有新陈代谢的步调限制。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一年做1%的小手术，年年有不同，几十年后改头换面，这就是快得让人心颤的高速度了。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如果你一年换掉10%的社会共识，你得到的根本不会是“社会的快速革新”，而只会是社会的解体。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激烈同意这改变的10%人口和激烈不同意它的10%人口必定会进行激烈的对抗，足以卡死社会的关键运作，导致巨大的人道主义灾难，甚至引发内战。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这就是冰冷的现实、赤裸裸的客观限制。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哪个社会不尊重和维护这个限制，哪个社会就灭亡，至今实践上无一反例。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哪个人明知故犯的挑战这一点，哪个人就一定会遭遇沉重打击。（注意，这里没说这个打击正不正义，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言论自由（承前）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只是在说一定会遭遇这个打击）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其实，当你发现你只剩下“言论自由”这唯一的理由来主张你的发言权时，你应该视为一个极大的警讯——那意味着你自己都已经意识到了在这一点上你已经丧失了和这个社会的一切共识可能。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然后我们把话说得确切，明白一点——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这个时候，你，正在持有一个和你所处的社会没有任何共识可能的观点。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纯基于数学合理性、纯概率的讲——只要这个社会的GDP增长率是正的，错的是你的概率大于99.999999%。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有99.999999%的概率，你不应该举着想象中的“自定义言论自由”大旗，去强吸这杆“革命浪漫”的大烟枪。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这结果99.999999%是毫无意义的自取灭亡。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99.999999%的概率，是你应该去搞清楚自己哪里下了过强的判断、去反省自己为什么如此缺少人生乐趣，以至于会觉得这种灿烂的自毁已经是一个足够诱人的游戏。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不错，你会变成这样，你的父母难辞其咎。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但是这仍然不是你一口吸下去的正当理由，这仍然是你自己的选择。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当你发现你能说出某些话的【唯一倚仗】只剩下“我有言论自由”的时候，只要这个社会的GDP增长率还是正的——甚至只要其五年平均值还是正的——你最好的选择都是直接忍住，再多想想。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言论自由（承前）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想通这条，你可以少走极大的弯路，人生能达到的最终高度会远远的胜于那些正义斗士cosplayer。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言论自由这东西，本质上是一种社会救济，是留给那些丧失了任何其它合理话语权来源的人的最后救济。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这是一份救济粮。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绝不是你自己该赖以为生的东西。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如果你发现自己需要提到言论自由来对人主张你的说话权，你已经失败到退无可退的底线了。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你应该立刻把精力放在反省观点的质量上，而不是继续就你是不是有这个言论自由和人争执上。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耗材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如何快速地判断自己是不是耗材？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是指损耗乃至牺牲生命去为别人服务的人？就是这样？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那么是要把一切的烈士、一切为了别人冒险犯难的人，都改叫耗材吗？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耗材与否，不是看你是不是会牺牲，或者是不是为别人牺牲。人都是要死的，你的死如果可以被称为一种牺牲，绝不是一种损失——总好过连牺牲都算不上，好过对任何人都无意义。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所以是不是耗材，不在于你是不是会牺牲。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是不是耗材，只取决于你的牺牲会不会被虚掷。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可以被忘记、甚至可以不被认可，但是这份价值不能被浪费——或者更坏，被用来作恶。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所谓成为耗材，就是为恶牺牲。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你只要客观的问一问，你所为之牺牲的对象是不是矢志作恶就行了。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这个是否作恶，不要以你的一时的好恶、利害为准——绝不是让你不舒服、对你没好处就等于邪恶。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你并不是洁白无瑕、绝对正确的天使。不讨你个人一时的喜欢，并不足以证明这就是邪恶。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耗材（承前）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要以一些客观的尺度为准。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下面给你几个绝对的、永恒的、必定为善的标准：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1）它医治人，而不是伤害人——具体而言，它努力延长人的平均寿命，而不是缩短它。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2）它使仇敌放下仇恨，而不是使朋友变成仇敌。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3）它使邻居繁荣富有，而不是变得贫穷或无法繁荣。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4）它使无知变成有知。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其它的标准千变万化，但这四条特征，有客观可见的衡量标准，而且超越文化、立场和时代等一切变数的普世性和永恒性。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合乎这四条的，你为它牺牲，你绝对不会是耗材。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重复一千遍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如何看待，在微博公布IP属地后，俄乌问题里的外网账号?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其实这是无关紧要的，纠结也没有意义。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一切技术手段都最终可以绕过，更不用说并非只有一种特定身份才会持有不严谨、不真实的看法。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归根到底，你不可能通过巧妙的剥夺发言权来防止人把谎言重复一千遍。因为如果有什么技术手段能自行分辨什么是谎言，人类怕就要成为历史了。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你只能尝试做一个就算把谎言重复一千遍也难以欺骗的人。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平时需要构建尽可能扎实而完整的常识。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很早我就说过——文、史、法、理、工、农、医、艺，全部自学到本科同等学力，将极大的提高辨别信息真伪的能力。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绝大多数谣言，都很难同时避免所有这些学科的所有常识性限定。它们总是会在某一科目的某个细则上触到“超常”红线，露出荒谬感来。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你顺着这警报一查、一追问，它就漏了、破了。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是这个，是分享这些独自识别的方法，是培养人这样做的习惯，而不是“显示地址”这种手段，使得“谎言重复一千遍”战术最后徒劳无功。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朋友之道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如何看待俄罗斯考虑向印度出售S500防空系统?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这里涉及到一个基本的伦理观问题——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我们来下一个基本定义——积极追求双赢的两方，互为朋友。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进一步的——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主动追求与对方双赢的一方，自居为对方的朋友。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实际上“互为朋友”，是“成对的单向友好”的逻辑和。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我建议你在往下看之前，仔细的检查一下上面这个表述是否可以恰如其分的描述友好关系。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积极追求双赢的两方，互为朋友。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赞同，还是反对？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如果你没有更好的版本的话——放心，等你看完了，你有机会自己再出自己的版本。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我说的是看到这里为止，你如果没有意见的话——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积极追求双赢的两方，互为朋友。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“积极追求双赢的两方，互为朋友”，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是否意味着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“只要你自称为我的朋友，你就不可以做任何与我利益冲突的事”？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你是我的朋友，你知道我想升职，是否意味着你应该主动自觉放弃竞争，否则你就不算我的朋友？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按照“你是我的朋友，你知道我想升职，意味着你应该主动自觉放弃竞争，否则你就不算我的朋友”这样的规则。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有人想做你的这种朋友吗？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你想做别人的这种朋友吗？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你满心欢喜地做了ta的这种朋友，然后发现原来ta对“朋友”的起码要求是这样，你还做得下去ta的朋友吗？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这是不是一个有效的伦理？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如果做你的朋友，就意味着不能做——而且是要主动的、机灵的、自觉的不做——任何与你利益相冲突的选择，甚至连考虑都不能考虑，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在这样的伦理规则里，“朋友”和“奴隶”之间的区别是什么？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“答应做你的朋友”和“答应做你的奴隶”有什么具体的不同？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朋友的要害是什么？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是寻求双赢。仔细看清楚，是寻求，坚定不移的寻求双赢。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但是“坚定不移的寻求双赢”，不等于“保证一定双赢”。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仔细看清楚这句话，只有看明白了这句话，你才有可能有资格、有机会建立可以长久的友谊。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也只有在一致同意这句话的双方之间，可能有可持续的友谊。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否则，连机会都没有。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勉强“结交”，无论怎么称兄道弟、推杯换盏、推心置腹，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迟早反目成仇。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信奉那种可以导致人在这里放声嘲笑的价值观，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等于选择一个孤独至死的人生路径。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因为这是逻辑一体，密不可分的。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你笑得越得意，你的“友情”越脆弱。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并且这种“友情”涉及的利害关系越深，将来不可避免的破裂时，仇恨越深。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推心置腹，换个怨愤欲死；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两肋插刀，落个血海深仇。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真正的朋友之道是什么样？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引用上面的那个例子——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我要升职，你也要升职，职位只有一个，身为朋友，不可以要求对方自动放弃，也不必自己主动放弃。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甚至不必互相手下留情、故意放水。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它仅仅包含不采取任何不必要的恶意手段。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你不但有权利考虑与我竞争，而且有权利与我竞争，而且有权利考虑动用一切你合理的资源和能力打败我。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你这样做，我不视为有违朋友之义。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对你这种权利的充分尊重，正是我对你的友爱之道本身。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对等的，在我自己的利益所在，我也会尽我所能，追求我的最大利益。而且我相信你对我的友谊，足以理解我的不得已。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我们的友情体现在何处？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体现在努力追求对对方利益损害的最小化，不体现在“绝对不会妨碍对方的利益”。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体现在不偷袭、不作弊。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体现在有言在先。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如果你不想通这一点，你不会有可以持续的友情——除非你的“朋友”都是些老死不相往来的挂名朋友。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因为只要是交往密切的朋友，一定会出现这种“你要ta也要”的考验，而你一旦摆出这种“大怒”来——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你自己算什么朋友？你只是个假装“可以提供充分补偿”的奴隶主。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因为有脸把这个伦理大声说出口的人的主要底气，就是自认为已经提供了足够好的待遇，以至于自信的宣判对方不应该对这种本质的次等人待遇有任何不满。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“你的命都是我救的，你居然敢不自觉的把我的利益放在你自己的利益之前？！”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有句话你听过吗？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生命诚可贵，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自由价更高。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就算你救过人的命，甚至现在对方都要靠你活，只要你自认为还是对方的朋友，就不可以自居可以勒令对方“自觉”为你放弃自己的利益。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你如果能理解，能做得到，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那么你不但不会对这条新闻有任何心理波澜，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而且你必定朋友满天下。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无往而不利。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而且这些朋友们，内心最不愿做的，就是为了自己的利益而伤害你的利益。即使不幸不得不这样做，ta们心里也会有最大程度的内疚。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那么，现在，问问你自己，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到底什么是朋友？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尊重你的敌人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为什么俄罗斯被个别网友称作俄爹？如何反驳？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很简单，凡是引用这种称呼、尝试论证这种称呼的合理性的人，自己心里没有承认ta人人格的基本能力。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对ta们来说，问题根本不是敌人到底有没有人格——这玩意基于生理基础是毋庸置疑的科学事实，真正的问题是，对ta们而言，敌人不能被赋予人格。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因为ta们自己内心是如此的软弱和自卑，觉得只要是个人就一定会比ta强。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ta必须把对方想象成白痴，才能获得安全感。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因为ta们内心深处完全清楚自己无能到什么程度，明白只要对方有任何智商，都会超出ta们自己的能力所能应付的程度。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如果不把敌人定义成半身不遂的蠕虫，ta们自己会因为极度缺乏安全感，害怕得整夜整夜睡不着觉。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无法对“敌人”保持礼貌和尊重，是一种非常猥琐的、令人感到不耐烦的愚蠢和自卑。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这话我说的不是那些使用“俄爹”“小粉红”“五毛”词汇的人——因为这些人只能靠ta们自己那边的人去劝诫和挽救，而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1）ta们那个阵营没人会做这种劝告和提醒。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2）ta们那个阵营不但没人劝告ta们不要这样，还会有无数人唯恐这样的易受操纵的“软弱勇士”不够多，要鼓吹和扩大这种精神疾病的传播。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3）ta们自己也已经深陷这种行为模式，已经自动的容不得别人劝告和提醒了——ta们会反过来伤害这样提醒ta们、尝试挽救ta们的人。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所以尝试提醒和挽救ta们已经来不及了，只能靠ta们自己用自己的头去撞事实的南墙、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尊重你的敌人（承前）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用自己的抑郁去慢慢咀嚼问题何在了。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我说的是你们——你们不要因为跟这些人接触就感染这种“loser病”。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不要取消敌人的人格，因为你不需要担心你赢不了ta。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你不需要想象敌人的弱，因为无论敌人有多强，你都会比ta更强。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因为只要你不打算因为可能战败而投降，不打算因为可能亏本而放弃，那么就没有任何人、任何事比你更强。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你很强大，我可能没有能力战胜你，但这不会改变我打算追求的目的，不会改变我的立场。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我不在乎我可能会在这过程中失败和死亡。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所以我不需要自我安慰你很弱来维持我继续战斗的勇气。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所以，我有无限的勇气客观的看待你的优势、看待你的能力。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能力的人，即使处于资源的、知识的、能力的劣势，面对“必须靠脑补对方是白痴、以至于不敢考虑任何对方可能不是白痴的可能性、以免自己丧失勇气”的人，最后赢不赢不好说——也许真的资源劣势大到无力回天，但至少，在这个维度上，ta的赢面已经极大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视死如归，所以可以尊重敌人。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能尊重敌人的人与没有勇气尊重敌人的人为敌，局外人永远会优先下注在前者身上。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尊重你的敌人（承前）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你的贷款利率更低，你的交易成本更低，你有更多的外部资源可用，而且你不会自欺欺人、被政治正确的乌龟壳遮住视线，约等于睁着眼睛在世界的帮助下与一个比你强壮的盲人对敌。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我当然会相信你会赢。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所以，不要染上这种病。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这话是在说你，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——就是你，正看到这里的你，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不要容忍自己软弱到“必须脑补敌人是白痴”的程度，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无谓细节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瓦力真的死了吗？有没有官方报道的网址啊?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看事情要分得清什么是无谓细节，什么是有意义的要害。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所谓“无谓细节”，是指那些无论发生了或者没发生，都不会引起什么大局后果的东西。它唯一的作用就是“打击/鼓舞士气”。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谁的士气？小孩子的“士气”。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总是被无谓细节牵动情绪，意味着人还处在一个幼稚和软弱的状态，无力进行深入的逻辑分析去形成一个稳定的对事物的判断，所以才会疑神疑鬼，一日三惊的去看一些“征兆”。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这样的人很自然的缺少定性，因为常常把一叶障目当成一叶知秋，所以一片叶子就能改变ta的立场和方向。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因为这种原理性的不可靠，这样的人在什么组织里都自然而然的是外围成员——ta们无法被视为可以依赖的核心成员，自然也不可能在资源分配里得到优先考虑。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这些点点滴滴，是可以从你自己的一言一行里流露出来的——比如在一场战争中关心一个网红、一架飞机、一颗炸弹、一个俘虏……之类的无谓细节。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你要自我检查一下，你在关心这些、付出情绪资源和劳动力代价之前，有没有思考过“就算是真的/假的又如何”。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除非你有某种思考可以把这事与整个战局的胜负逻辑有效的连接起来，否则明知这些不过是偶然事件、而且对于大局完全无足轻重，却在这类事情的细节上花费大量时间和情绪纠缠，这是一种loser气质。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无谓细节（承前）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不反省和消除的话，是会为自己带来厄运的。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别人不太在乎你对战争是乐观还是悲观，别人在乎你是不是loser，而这个是一种气质，人类就算没有受过多少教育、</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也无法明确的说出什么道理，但却是可以凭嗅觉闻到的。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对于你个人，这比俄乌战争的结果影响大且直接得多。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厌倦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为什么人类天天吃同样的东西很快会腻，但是动物比如说牛天天吃草却从不会腻？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易代入、易厌倦、易上瘾，是人的定义中三个不可分割的要素，是区分人与动物的关键所在。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易代入，是指人类拥有将自己代入其它事物的本能能力。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很容易设想“假如我是一只老虎，我看到了一只羊”，或者“假如我是一只羊，我看到了一只老虎”。也很容易设想“如果我是张三，我站在老虎面前”，这种本能的代入能力，实际上是理性思维、抽象思维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而这种代入能力带来了几个直接后果：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1）它带来了同情能力。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代入对方的角色去推演对对方可能的行为，越是惟妙惟肖、越是深入和全面，你的生存优势就自然越大。但问题是，它除了可以帮你更好的制定狩猎和作战计划之外，还带来了一个不可避免的后果——你也会感受到代入对象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份痛苦是你代入的对象的决策模式里不可排除的绝对关键因素。如果你代入对方却感受不到对方的痛苦，或者甚至感受的不足，你对对方的行为预测就往往是失效的。那么你就将是一个更糟糕的狩猎伙伴和群落成员，你将面临被淘汰的压力。因为不能在有效的级别上识别和淘汰这种成员的群落，自己也要面对额外的竞争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只剩下了一种答案，你的血脉能遗传至今，势必在这种代入能力上要达到某个水准以上。这实际上是“太平洋岛民/布须曼人受到现代教育可以正常的融入现代生活”的生理基础。那么这就意味着人只要拥有足够的智力，就必然会拥有足够的同情能力。而这个同情能力，毫无疑问的在最类似于自己的事物——同类——上会格外敏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人类天然的对同类的痛苦有不可抗拒的本能感应。这是人类与其它动物的重大分别。是因为这个原因，原始的人类有比其它动物更强的回避攻击同类的倾向，因为ta们有比其它动物更多的不攻击同类的理由。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本能，也是PTSD作为典型的战争创伤必然存在的生理基础。哪怕你杀的是敌人，是十万八千里外你终战之后再也见不到的陌生肤色、陌生文化下的同类，从法律上来讲你完全“有权”、“无责”，甚至受到“这是不可避免的”、“这不是你个人的责任”的安慰，哪怕整个意识形态都站在你这一边，你仍然会感受到强烈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为了保证战斗性，人类常常宣扬敌人的无人性、残暴或者敌人种族的低劣性的缘故——这是要先一步将敌人定义为非同类，以便抑制这种本能。而即使是人类动用了全部的意识形态工具，包括认知科学的最新成果、心理疗法的最新进展、乃至于药物技术的一切威力，仍然不能真正的解决PTSD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因为它是直接内嵌在人性的本质里、与人的基本理智一体两面的东西。它如果真的被“解决”了，你得到的不会是一个“健康的人”，而只会是一个丧失了基本功能的人。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这一点——而不仅仅是对对方武力的忌惮——在最终意义上抑制着人类的湮灭。对方的武力再强，在一些超越了人性极限的计划下仍然是脆弱的。如果能有足够规模的这类超越人性极限却又仍然能有效组织、有效合作的的群体，可以说没有任何防御策略是足够有效的。这实际上是恐怖主义的有效性的来源——也是好莱坞大量苏联间谍电影的灵感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但非常幸运的，几百万年演化的逻辑已经在极大程度上保证了这类组织无法同时形成足够大的规模而又保持有效合作。没有对人的同情，固然使得你特别危险，也使得你无法适应过于复杂的合作。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简而言之，这个世界在塑造人类这个种族的时候，已经在赐予人类超越其他动物的思考能力的同时，把对同类的无法自我抑制的同情心一起嵌入了。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并且，这种“同类”的定义是非常宽泛的。它甚至对猫、犬、甚至是角蛙、甲虫、狼蛛都可以有效。这是人类会畜养宠物，包括能驯化犬类、马匹这类伙伴动物的生理基础。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先把这结论记住——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人类有比其它动物更强的回避攻击同类（包括类同类）的强迫性本能。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这是人类拥有智力的逻辑代价。强行买一送一，不容挑拣。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2）这种能力必然带来原始的宗教。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因为这种代入是泛化的。除了会代入猎物、人类也会很容易代入一座山、一条河，甚至风雨雷电。更不用说天空和大地。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同样是买一送一，不容挑拣。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不过这个与本题距离略远，就此打住。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我们回到刚才得到的这个基本起点上来——人类有因为理性能力而同时获得的强迫性的避免攻击同类和类同类的本能，这意味着什么呢？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有两群准人类——严格说这时候的人类仅仅只是一种脑子发生了变异的猴子，并没有成熟的语言，更没有文字可言，当然也没有“我们”、“人类”的概念认知——遇到了“这片树林里无花果不够吃了”的典型困境，它们处理这个困境的本能感应会与其它动物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对于其他的动物，无论多么大的困难——不管是不是其它同类造成的——只要消灭到多余的竞争对手就好了。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杀掉那头多余的狮子、杀掉那群多余的蚂蚁就好了。杀掉多余的同类，就这一招，已经足够解决绝大多数问题。如果是它也解决不了的困难，那就是合该灭绝，到了时候了。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而这种常规操作却会令这种猴子踌躇再三，因为这做法对牠们有特殊的痛苦。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但是你要注意——不错，这种特殊的痛苦效应的确对攻杀同类的行为有抑制作用，但是很显然这种抑制力并不是绝对有效的。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如果人类的确只能吃这种果子，确实没有任何别的选择，日复一日更加显著的饥饿迟早会压倒这种抑制效应，促使人类仍然走上消灭同类的老路。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人类只是阈值高出一大截，但这阈值并没有高到一切困境都不足以越过。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到这里，就出现了“易厌倦”和“易成瘾”的关键意义了。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人类的易厌倦和动物的“不能忍受完全的单一”是完全不同的。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人类的厌倦并不是出于某种必要性的驱使，因此是开放的。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而动物的“不能忍受单一”是受必要性约束的，是非开放的。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动物总是吃一种食物会厌食，是因为它如果不吃另一些食物怕是要影响生理功能，面对生理痛苦。是这种痛苦在驱使它摄取其它食物。它的这种“多样化胃口”常常可以在非常有限的几种食物集合之内收敛，闭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举个例子，家里养猫养狗的，往往只需要极少的几种食物种类就可以让自己的爱猫爱犬对食物毫无抱怨了。牧场饲养牛羊也一样，如果仅仅喂一种不行，往往也可以只准备极少的几个种类，就可以无限循环。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与其说另外的几种辅食是出于满足动物厌倦的的情绪，倒不如说那是一种生理上必要的药。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而人类的厌倦性，是无限开放的厌倦。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即使已经吃过一百种食物，人类也会对这一百多种食物全体厌弃，而想要去寻找第一百零一种食物。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除非无可选择，否则人类不会自然的满足于任何固定的食谱——无论它已经有多大。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你们有没有看明白这对人类的重大意义？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是因为这种“易厌倦性”所带来的无限向外探索的本能，才使得拥有回避攻击同类本能的人类获得了“在饥饿感击垮这本能之前找到其它解决方案”的可能性。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那么，易成瘾性又在这里扮演什么角色呢？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易厌倦性，本质上就是人类的无限好奇心。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但是仅仅靠着好奇心，是不足以有效的越过原有的行为边界的。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举个例子，你大可以出于好奇去尝试辣椒或者某种原始的香蕉，但是你得到的一定不是香甜、软糯，而是灼烧的辣和让你翻白眼的涩。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这要不了你的命，但是也绝不会让你快乐接受它们也可以是食物的可能。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绝大多数你的同类都会停止尝试第二次。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但是，因为人类大脑的特殊复杂性和可塑性，你的某个同类可能会非理性的对这种本来堪称折磨的体验上瘾。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人类可以对极其广泛的、超越了直接理性范围的事物上瘾，譬如对闻汽油、嗅胶水上瘾，对特定的形状甚至排列组合上瘾，对各种没有任何显性的有效性的行为上瘾。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这个范围根本不受到“对人类自身有利”的理性法则的约束。甚至可以说——它有强烈的反理性倾向。恰恰是在理性范围内毫无有效性行为，反而有格外强烈的成瘾可能。这也是人类艺术的生理基础。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这就是人类的“易成瘾性”。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靠着这种随机发生的，不依赖理性支撑的（甚至有反理性倾向的）成瘾行为的支撑，人类的好奇心才能足够有效的翻越新行为模式的固有能垒，无视早期粗砺的痛苦的折磨和恐吓，被惊人的、无理性的坚持和强化、从而获得原本不可能的被不懈优化的机会，而形成超出整个群落的原有一切认知边界之外的全新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将原有的不可能，改为可能。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“这种果子非常辣，但是它也可以吃。”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它们长满了另一个山坡。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人类大脑从复杂性而来的天然的可塑性，一旦有了某个同类靠着易厌倦性/好奇心、易成瘾性，不但翻越了原有的认知边界，而且还幸存了下来，产生了显然的生存优势，其它同类再要通过模仿而形成自己的类似神经回路、新行为模式，其门槛会低得多。一个个体的经验，会因此成为在群体内部通过不断模仿而不断传播和传承的群体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用不了多久，这些准人类就可以集体的将这种新辣果纳入自己的食谱。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“所以我们并不一定需要杀掉李家坡的猴子们。”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我们可以去隔壁的山谷生存。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我们可以到峡谷对面生存。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我们可以到河对岸生存。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我们可以到草原生存。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人类是靠着 两位一体的理智与爱保住了回避通过自相残杀达成简单平衡的底限、而又靠易厌倦性、易成瘾性突破了外部局限，才获得了可以支撑远超过其它动物的复杂性和规模的群体结构的特殊能力。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是靠着这三者，人类成为了人类。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遍满全地，仰望星空。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导致着人类对食物单一的本能反感的这种易厌倦性这是人之所以成为人的特殊属性。所以相对于人类，其它动物自然会显得对单一的食物耐受得多。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当你充分的理解人类的本质，你自然会理解这些因素为人类带来的根深蒂固的困扰。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典型的，有易成瘾性带来的毒品问题和“心理发育异常”问题、易厌倦性带来的叛逆性问题——这不仅仅是指青少年叛逆父母，同时还指邪教问题。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这些问题直接绑定在人性本质之中，并且它们同时有着内在的、不容无视的价值。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要知道，从最初到如今，绝大多数的好奇和成瘾，都并没有走向大团圆结局。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在绝大多数情况下，这些超越原有群体理性认知的好奇和成瘾，都导致了个体的伤残和死亡。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只有极少数的幸运儿，成功的——而且是意外的——中了命运的彩票，成为了出人意料的开辟新道路的先驱。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形成了一种永恒的矛盾——一方面，人类的文化必然会本能的尝试反对和抑制这种超越现有共识边界的“无理性”的行为，以尽可能的努力的挽救同类的生命；而在另一方面，人类并不能保证仅仅依赖自己的现有共识，就足以应对一切将会降临到人类头上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那些不被任何共识所认可的怪异行为里，可能有人类下一场危机的钥匙——尽管它的的确确的是九百九十九死一生。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厌倦（承前）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如何有效的管理自己的本质特性，其实就是人生观、价值观最核心的内容。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而做到这一点的前提，就是要清清楚楚的知道自己到底是什么，什么是不可能的消除的、什么会是无法回避的风险。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这里已经告诉你们了。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不爱国的权利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人有没有权利不爱国？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爱与不爱，你要承担的义务是相同的。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这个国家——包括其他的国家——的全体成员对于一个爱国的人的要求，不是要求这个人做出义务以外的超额付出，而是在要求一个人对自己份内的义务做出足额的兑现。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足额兑现，你就已经是当之无愧的爱国者了。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再超出这个限度，就无法作为“要求”了。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Remind me if I’m wrong, 迄今我还没有听说过哪个国家把爱国定义为“足额履行了全部法定义务仍然算不及格”的。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而这个“足额兑现”的要求，其实无论你主观感情上是否乐于接受，或者事实行为上是否可以成功逃避，都是同样有效的强制加诸于你的头上的。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也就是你面前的这杯，你必须要喝，不喝就会受罚。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你爱喝，也是要喝，只是喝得高兴、满足。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你不爱喝，也是要喝，只是喝得勉强、痛苦。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你爱不爱喝，不改变你要喝的这杯，一点一滴都没有改变。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唯一改变的，是你喝它的感受。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改变的是这酒是敬酒还是罚酒。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当你认清一件事情是无可选择，唯一可选的是敬酒或罚酒的时候，从利益的角度上讲，你当然选择吃敬酒更为明智。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不爱国的权利（承前）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而从神学上讲，无可避免之事自动免于价值判断的评价，你可努力的唯一方向是降低自己接受它的成本。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简单来说，“不爱国的权利”实际上是一个如同“发光的影子”一样虚无的概念。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它自身并不存在，也就不存在“你是否拥有它”这个问题了。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爱国爱党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爱国和爱党是一回事吗？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爱不是指像奴隶一样累死累活、端茶送水、小意逢迎、千依百顺。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如果有人因为你不够像奴隶而指责你不爱ta，你可以断然地告诉ta，你是不可能按这个定义去爱ta的。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爱不是一个你可以基于自己的欲望去定义的概念。爱是一套客观的规则，只能你去理解它适应它，容不得你去定义它、修改它。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爱根本就不包括千依百顺，保证你心想事成。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你把爱理解成了千依百顺，为奴为婢，于是你一天到晚害怕有人强迫你爱这个爱那个。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这是一个建立在错误认知上的逻辑病。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按这种“爱”法，别说爱国爱党了，爱爹妈、爱子女、爱配偶，全都是爱谁害谁，而且终为人所憎。拿来“爱”自己，连你自己都会害到你自己，最后你自己都会憎恨你自己、流放你自己。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按那种“爱”法，你就别犯愁谁会找你索要爱的义务了。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真的没必要——人家躲还来不及。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得不到这种“爱”——准确的说，避免了这种“爱”——正确的反应是开香槟庆祝。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会因为没有得到这种“爱”，心怀怨恨，还跑来惩罚你、“逼迫”你的人或者组织，实属大脑发育不完善，人格不健全，自己找倒霉——因为最后一定得不偿失。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爱国爱党（承前）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真正的爱是可以批评的，而且越批评感情越深。是可以提自己的需求而不会伤感情的。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它是人与其他人、与任何组织、任何事物之间最轻松、最容易自持、产出最大的交往方式。你要是学会了，你会毫不犹豫地用在一切交往对象身上，根本不需要任何“义务规定”的强迫和驱使。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久了你根本就不会第二种与人的交往互动的方式了，就是对敌人，也是同一套做法。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默认就是这样，不这样还要花费额外的成本，还更累、更折腾。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叫你不要爱这个不要爱那个，还真不知道要怎么办到。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何止党和国。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荒谬的偏激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人有没有可能理性地支持一个极端、偏激或荒谬的观点？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“极端”的定义是什么？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“偏激”的定义是什么？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“荒谬”的定义是什么？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如果是你自己出于自己的具体利益、理解能力、推理能力和情感上的承受能力而无法接受的观点的各种别称，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那么答案当然是否定的——人当然不能理性的支持理性不能支持的观点了。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实情也往往如此。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问题是，正经人在讨论问题的时候，并不会引入“极端”、“偏激”这类概念去作为“对方的观点不正确”的“依据”。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因为这一般都只是在展现自己的脆弱、愚蠢和狭隘，没有任何论证上的实际力量。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约等于在家庭聚会上有娃声嘶力竭的哭喊“妈妈我怕，我要回家”。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“荒谬”在逻辑上倒是有效的——因为它直接指向论述失败、逻辑崩溃。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但是一般不会用。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指出对方哪里断掉了、说错了，就已经足够了。用不着再加上各种表示惩罚和报复的情绪化的大词来榨取胜利快感。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对这种快感有强烈的需求以至于管不住自己，不但没啥值得骄傲的，反而是很可悲的——那意味着你很少“赢”。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人家是错了，甚至于错得很远、南辕北辙，那又如何？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荒谬的偏激（承前）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这只不过人间常态。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你在见识远超过你的人眼里，甚至没有比你所嘲笑荒谬的输家更不荒谬。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甚至，因为你对“荒谬”判定的爱好，你得到的评价会比那些仅仅因为不懂或者算错而搞错事情、但并没有称人荒谬的习惯的人更低。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因为那些人只是起点低。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而你对“荒谬”的热衷意味着你其实对真理的兴趣仅止于可以用它体会对其他人的优越感。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你是起点高，但方向偏。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你当然可以理性的持有一般大众会判定为“偏激”“极端”“荒谬”的观点。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大众之所以过着羡慕嫉妒恨的生活，深陷其中，挣扎不出，其根子就在于自己一旦产生了会被别人惊恐万状喊出“荒谬”“偏激”“极端”的想法，就自己抛弃了理性工具，捂住耳朵“妈妈我怕，我要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所以，做不出独特的成果，撑不住创新的模式，扛不住开拓的风险，耐不住个性的代价。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只能蜗居在那个自认为“不偏激、不极端、不荒谬”的泥潭家园里，用各种隐藏在心底里、谁也不告诉，于是别人没机会指出其荒谬性的实际的偏激、极端来自欺欺人。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往往是常把这些词挂在嘴边的人，因为出路太少、同质化竞争过于激烈而实际上情绪长期偏激和极端，反倒是从不考虑偏激极端这些评价，只考虑合理性、可行性和效率、常常被评价偏激和极端的人，因为长期看可以抵达蓝海、生活宽裕，而平和从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荒谬的偏激（承前）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yet another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诛心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「诛心」这个词是什么意思？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“诛心”，指的是根据自己的判断，排除掉“无心之失”、“另有苦衷”、“可能有误会”、“可能是比喻”、“可能是客观水平不足”等等等等一切可能，当众给别人的行为宣判一个罪恶的动机。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注意，对方自己说“我就是想灭绝人类”，你来对别人“ta是想灭绝人类”，这不算诛心。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对方自己没说，只是你自己观察了对方的某个言行，然后自己总结出一个结论说“这人就是想要毁灭人类”，这个就是诛心。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这跟你猜对没猜对没有关系，往这个方向去猜这个行为本身就已经满足了诛心定性的所有条件了。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注意，将对方行为定性为任何意义上的恶意行为的做法，都是诛心。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以下常用语全是典型的诛心——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避重就轻 / 偷换概念 / 蒙混过关 / 转移视线 / 顾左右而言他 / 你不是蠢，是坏 / 故意误导 / 假装不知道 / 故弄玄虚 / 虚张声势 / 抵赖 / 转进 / 东拉西扯 / 动机不纯 / 居心叵测 / 挂羊头卖狗肉 / 含沙射影 / 空穴来风 / 无中生有 / 含血喷人 / 指桑骂槐 / 夹带私货……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看清楚这个方向没有，【任何】哪怕【暗示】对方存在恶意动机的表达、任何尝试诱导第三方相信这个行为背后有恶性动机的行为，都构成诛心。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简单一点说，只要你用贬义词直接指向对方这个人，指责对方个人正在【故意】这么做，你就是在诛心。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下面这话你记牢一点，记错了可能把命丢掉——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诛心，在陌生人之间，就是宣战；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在朋友之间，就是最直接的背叛。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诛心（承前）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你可以觉得你是“开玩笑”，你可以觉得“这没什么大不了”，你想怎么觉得，是你的事。但是在社会实践层面上，你是不折不扣的在拿自己的判断力和社会信用在见证“对方是恶徒”这个指控。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你这样做，客观的效果就是在策动任何对你的判断力和你的诚实有信心的人相信对方是一个邪恶的人。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如果这个还不叫敌意，那么敌意就失去意义了。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你做了这事，再宣布“我就是开个玩笑”，意思是对方的名誉乃至生命财产安全对你还不如一个乐子重要，对方对你的定性甚至更坏——“对人没有基本的尊重意识”和“敢做不敢当”你至少占一样。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如果对方觉得你曾经受过ta的恩惠，你无预警的发动诛心——我这么说吧，对大多数人，敌人都要先放一边，也要先把你灭掉；对敌人都可以妥协、议和，对你也要追杀到天涯海角，斩尽杀绝。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你身为朋友，身为受惠人，你产生疑问不奇怪，但你问都不问，连是误会的可能性都不考虑，一路跳过“可能是误会”、“可能是笔误”，“可能是理解错了”、“可能是我不了解情况”……等等等等一千五百种可能性，直接就认定是这个曾经你自己也承认感激不尽的人是个恶棍，而且确信到你径直当众去做这个见证、去鼓吹这个观点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你自己摸摸自己的良心，换了是你自己，你对这样的人会是个什么看法？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你对这样的人，你会怎么做？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然后再比着你自己的这个感受，去掂量对方对你的实际处置，和你自己对这样的人的处置比，到底够不够仁慈和公正。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诛心，就是这个级别的危险行为——十万伏高压电，谁摸谁死。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诛心（承前）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不是没有人能宽宏大量，原谅无知的诛心行为，这当然有。但这类人凤毛麟角，可遇而不可求。绝大多数人都是绝不能宽容和饶恕的。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你要是拿这些凤毛麟角的反例要来跟我争“不见得有你说的这么严重”，那么只能说祝你好运。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还有一种极其错误的思想，觉得“为什么你可以，我就不可以”。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以为这是小孩子过家家，要排排坐分果果，人家分一个，自己也要分一个。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明了这个风险的人，做高度相似的动作，和你基于“你可以我为什么不可以”做出来的动作根本是两码子事，你自己没这个观察力看不出来而已。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这就像架高压线的工人，你看ta就可以扯着线头跑来跑去，但你看不见人家戴了绝缘手套、看不见人家是怎么握持、看不到人家是怎么换手、看不见人家脚下踩的是什么。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人家看似也是在摸高压线，人家是几十年功夫练出来的绝缘操作。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你喊句“凭啥你可以我不可以”，一摸就成社会新闻。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你们干的不是一回事，而且这中间的差别也跟你难以解释。尤其是对梗着脖子“我就觉得没有区别”的你没得解释。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想听懂，先把“又想唬我”“故弄玄虚”这类鬼话丢掉你还算略有希望，不丢掉你连明白的希望都没有。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你觉得“都一样”，你就摸吧。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诛心（承前）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莫谓言之不预也。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怎样才能做到「对事不对人」？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为什么人们不喜欢被批评？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分寸感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你觉得什么是分寸感？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看了一圈，发现很多人的分寸感写的实际上是“界限感”。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问题是分寸感的覆盖面比身份界限这么一个问题要宽广得多。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分寸感的要害在于认识到“过犹不及”的普遍性、从而建立起对一切问题趋势的转折点、拐点、交点、断裂点、最佳均衡点……的敏感性。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分寸，往往在这其中的某个点上。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眼光精准，手法微妙，尺分为寸，寸解为分。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次次弹出米粒，正中刀锋。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既不超过，亦无不及。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极尽可能，适可而止。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世界是由无数条曲线此起彼伏交织在一起的，几乎一切你想做的事情都有一连串的最佳时点，有做它的最佳路径。能看得见、踩得中，往往事半而功倍。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这些拍子、这些力度，就是分寸。对分寸的敏感性，就是分寸感。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培养分寸感最简单实用的手段，就是熟练的掌握数学表达能力，学会有效的将过程和价值抽象化成时间和操作诸元相关的函数曲线，然后去求解。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这其实是个数学描述、数据监控和实时求解能力的问题。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用在身份界限上只不过是最基本的应用之一罢了。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胆小莫入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什么是照顾别人的感受?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你跟人讲事实，一定要先观察好对方是什么样的人。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人有一种“精神天花”——自大狂。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具体来说有几个典型症状：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1）觉得自己比上不足但比下有余。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2）觉得自己的问题只要有能力、有资源就能解决。这也可以表达为认为一切问题本质上都是没能力没资源的问题。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3）做成了事情会归因于自己能力强。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一辈子必须得一次抑郁症而且活过来才能免疫。没得之前都处在易感状态，随时可能爆发。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而这样的人有个极大的问题——无法承受全部的事实真相，必须保留相当程度的自欺欺人。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因为ta们还没明白事情到底是好是坏，其实不取决于ta自己的能力，也不取决于ta自己的条件，也不取决于情况到底有多糟糕，而是取决于非常复杂的综合因素——天意。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明白了决定一切的其实是天意和运气，你才能学得会塑造好运气和相信好运气，学会面对无限糟糕的威胁而保持基本的乐观。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只有明白了这一点，你才能对无限糟糕的情况都有一份最根本的淡定，你才可以承受所有的事实，你也才能让人放心的在你面前比较少顾忌的谈论事实。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否则，任何让你觉得——甚至无意识的怀疑到——超出你能力和资源范围的事情都会让你恐惧和疯狂，你的“感受”要忍不住尖叫着让人闭嘴，而且会掐着你的脖子、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胆小莫入（承前）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逼你去拿刀架在别人的脖子上来“照顾”它。要是刀不够长，它会揪着你的耳朵叫你快跑，免得听多了害怕。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这就导致你在精神上实际上是个瞎子、聋子，迟早摔个嘴啃泥。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问题是，摔个嘴啃泥并不表示会好，爬起来把牙咽肚里你可能依然如故——仍然认为问题仅仅是你能力不够强、资源不够丰富。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于是你仍然听不得任何让你意识到你的能力有多差、资源有多贫瘠的话。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接着迈向下一个嘴啃泥。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直到摔在泥坑里仰望星空——“阿姨，我不想努力了”。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要不为啥说这是一种精神天花呢。想不通，你就躺死在泥坑里了。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说这些是为啥呢？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就是你要仔细小心对方是不是这个天花还没出、牛痘还没种。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如果是，你在说事实的时候就要悠着点，你必须要“照顾对方的感受”。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这道理跟不要在心脏病人面前点鞭炮是一样的。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你会为“凭啥不能在心脏病人面前点鞭炮”而抱怨吗？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哪怕是心脏病人自己要你点，你会点吗？答案很显然吧？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这东西谁对谁错根本不重要，哪怕后来判你没罪，你吓死个人毕竟也心里不舒服啊。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胆小莫入（承前）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你一定要点鞭炮，要学这篇答案这个活例子——在门口挂上“内有鞭炮，胆小莫入”，然后在圈子里点。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这就没问题了。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运气极差的人该如何从头开始恢复运气?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以弱悯强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这个时代，我们到底应该怜悯什么，我们是否有资格怜悯，什么是怜悯?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问“人有没有怜悯的资格”的时候，言语里包含了一个悄无声息的逻辑前提——怜悯的前提是你是强者，然后以强者的身份去怜悯弱者。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这种想法暗含着一个“信念”——你如果自己不是强者，你就不会处在一个可以主宰别人命运的位置上，别人也就不需要你怜悯，于是你怜不怜悯都没有意义。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同时，这还暗含着这样一种心态——就算你是强者，你去怜悯别人，谁来怜悯你？就算不去谈那些无关的人，在最低的底线上，你也应该保证被你怜悯的人到了关头上也会同样怜悯你吧。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ta们忍不住要向你揭露这样一个事实——你所怜悯的人，往往并不会怜悯你。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甚至忍住了这句话没说——何止不会怜悯你，甚至你如果对对方说你当初曾经怜悯过对方，要求对方也同样——甚至打点折扣也行——怜悯你一下，对方很可能还恰恰因为你说这话还额外多捅你一刀，捅得更深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所以，怜悯有何用？它哪有什么可能能在什么情境下是“合理”的？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所以，人为什么要怜悯呢？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让我们从最最前面开始——怜悯不是强者对弱者的特殊权利。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“强者”和“弱者”，是一个非常愚蠢的二分法。这两者根本不是对称关系，而是所有人在大多数时候、大多数场合下都是弱者，仅仅在特定的场合、特定的时候才是一个相对的强者。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你就是霸王项羽又如何？你也有霸王别姬，四面楚歌，垓下之辱。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以弱悯强（承前）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怜悯，不是发生在强者与弱者之间的，而是发生在弱者与弱者之间的。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它不是强者对弱者的施舍——甚至更低下、卑贱的“霸权展示”——而是弱者对同为弱者的同类的同情。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怜悯，不是在怜悯你失败了很落魄。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而是在怜悯你无时无刻不像我一样忧虑生老病死、恐惧死亡的必然、害怕孤独和背叛。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你没有强大到可以脱离这些痛苦——没有人能能强大到脱离这些痛苦——甚至，恰恰因为你强大、富有，某些痛苦和恐惧比不如你的人更大。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我没坐到你那个位置上，我已经觉得人类太难相处，众口实在难调。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你坐在那个位置上，我更难以想象多十倍的人类有多么难相处，多十倍的口有多难调。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欲壑难填，对更有钱的你，你身边包围的欲壑更难填。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暗箭难防，对更有权的你，那多出百倍的暗箭更难防。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你所享有的那点“荣耀”、“风光”，根本抵消不了这份实际的恐惧，不是吗？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而你其实是骑虎难下，没得选择，不是吗？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怜悯，哪里需要发生在强者和弱者之间？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它是发生在明白这些的人和一切人类之间。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这是一种自发的现象，即使当事人想要自己关掉，也办不到。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就像你无法决定不喜欢可爱的猫咪。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你觉得萌，就是觉得萌，你无法“决定”不去觉得萌。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以弱悯强（承前）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觉得萌有什么用、有什么好处、有什么坏处、应不应该……这都跟你会不会觉得小猫咪很萌没有关系。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人怜悯人的唯一必要条件，就是你看不看得懂众生皆苦。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不是抽象的、理论的从逻辑上去“承认”这么一个优美的理论声明。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而是实实在在的、感同身受的、如历历在目的感应到这种痛苦。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你能感受到，那么无论你是强是弱，有没有“资格”，这样做了“有用”“没用”，会不会被人说居高临下，你都会怜悯。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只要是有智能、能够进行换位代入思考的人类，都会感到怜悯，那么为什么看起来有人怜悯有人没有呢？这取决于人有没有后天的压抑和摈弃这种本能。并不是人没有怜悯，而是当出现了怜悯，有些人把它当成坏事、错事扔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坏、错在哪？因为怜悯心态趋向于让自己承担而不是转移损失，似乎是“苦果自吞”了。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但你想过没有，如果你抱定这种念头，在旁人看来是什么效果？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不管我强或者不强，我都会犯错，我都需要人的合作，这种合作如果总是出于我对你的威慑和要挟，先不谈心累不累，首先我要花成本，而且还要为威慑失效的可能性买保险。这是很大的一块成本。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很显然，我作为有选择权的一方，我当然会选择不需要威慑和要挟就能良好稳定合作的一方。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良好，而且稳定。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“稳定”从何而来？从能容我犯错而来。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这时谁强谁弱？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我强你弱。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以弱悯强（承前）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你是个弱者，你信奉“身为弱者考虑怜悯强者是可笑的”这样的观点，那么很显然我不能指望你的原谅和宽容。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那就意味着我不能犯错，我如果犯错就不能再指望你主动合作。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我为什么要选择一个更不能容错、成本更高的团队成员？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每一个强者都会思考这个问题，而且基本逻辑会保证ta们的答案总是一样的——ta们没有人在有得选择的情况下会接受“弱者怜悯强者真可笑”论者。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而一般情况下，ta们的选择余地并不小——否则谈什么强者呢？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于是综合的结果是什么呢？是在任何团队里很自然会经由自然选择产生“体贴老大”的天然氛围。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而信奉“弱者怜悯强者很可笑”论者会怎么看待这种氛围呢？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——“软骨头”，“拍马屁”。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当然是待不下去的了。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那么还能待哪里呢？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创业成与不成且再谈，这位新创业的老大，自己愿意接受自己的同类做下属吗？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其实自然法没有给“弱者怜悯强者可笑”论者容身之地。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政治的科学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为什么有人认为，科学不带政治属性?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并不是科学带有政治性，而是“科学的结论”带有政治性。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由实验证据和科学的方法支撑的科学理论来自天启，即使人类的认识仍有局限、并不全然正确，也并不能说它带有政治性。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问题并不在这一部分——或者至少说在这方面颇为轻微。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问题在于“科学结论”。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事实上科学作为事实认定的工具是有极大局限的——它基本上只能作为排除性工具，而不能作为确认性工具。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它可以排除对事实的大量的不可能猜测，但几乎无法将结论完全收敛到一个毫无异议和模糊性的共识上。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而“共识”，作为一切公共性的基础，是一个政治到魂飞魄散的东西。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追根到底，人类的共识实际上是一堆educated guess——即“有所本的猜测”。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Educated, sure, but a GUESS nonetheless.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猜测的时候人们免不了要自行用假设补全无法得到普遍承认的证据，甚至是完全无条件获得的情报。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补什么东西，这讲究就大了，就分帮分派、分宗分教了。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主张这些猜测的人们，当然会尽其可能地尝试引用科学理论来主张自己猜测的可靠性。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政治的科学（承前）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但这是否是一个科学问题，往往反而需要你有非常强大的科学素养才能有自己的看法。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否则，于一般人而言，在实践上必然会跟随权威、跟随身边的主流意见、跟随宣传的主要方向, which, as everybody knows it, is political as hell.</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现代性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什么是「现代性」？你如何理解「现代性」？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现代性的本质，就是一个基本假设的扭转。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什么基本假设呢？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即“真理已经被发现并被阐述完毕，前人/祖先大体上是正确的，今人只需要进行万变不离其宗的权变。”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现代性是指基于相反的假设——即“前人知道个咸蛋鸟，ta们的一切信念皆出于无知和愚昧，真理永远在现在”——所体现出来的一种思想倾向。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它不是指“从工业革命开始的思想变革”——这样搞会出现一个很现实的问题，那么你在2100年的后人眼里算什么？你本来有现代性，然后后来就消失了？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另外再过几年的新思潮叫什么？“后现代”吗？？抱歉，“后现代”这词60年代就用完了，十年一代的话你现在都“后后后后后现代”了。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“现代主义”，就是指一种“越接近当前的越接近真理”的信念。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现代性是人的潜意识受这种价值观主导的程度的一种描述。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你越是在更多的议题上确信今人比前人强，未来人比今人强，你就越是具有现代性。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注意——前人”不是指什么“两三百年前的人”，是连你爹这一代在内，甚至就是三五年前的这一代在内。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不要因此假定你的现代性就是百分之百——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现代性（承前）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举个例子来说，你很可能觉得驴肉火烧还是传统做法好吃，或者寺庙还是老的更灵，或者西装就是没有鹤氅帅。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有的人更觉得还是原始社会最先进。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在很多方面，你并不认同现代更先进。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古人当然现代性显著的差一些——ta们常规性的认为“世风日下、人心不古”。经典的例子比如孔夫子就言必称三代之治。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综上，你可以得到几个有趣的结论——古人可以有现代性，今人也可以缺乏现代性，而你在几百年后的后人眼里也可以被称为“有现代性的人”。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“现代性”，本质上就是一种“是今非古”的思想倾向。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这里不谈谁好谁坏，只是坦率的说明这概念而已。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穿裙子的儿子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如果你的儿子想要穿裙子你会支持吗？家长该如何鼓励孩子坚持自我并对世俗的评价有思辨能力？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基于爱的原则，凡不破坏人的自由的意愿，你都应该支持。这个总原则是毋庸置疑的。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但这句话没有字面上这么简单。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第一，什么叫做“破坏人的自由”？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比如，自己种个鸦片躲在屋里吸，算不算破坏了人的自由？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算，因为你自己也是人。你吸了鸦片，就损失了大量你自己的可能性，而自由是可能性的总和。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你不问我，这就不关我事，是不是破坏你自己的自由就按照你自己的标准，你自己说了算，你自己面对后果。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你问我，“有没有破坏你的自由”的定义就要按我的标准而不是按你的标准，我觉得破坏了，我就不支持。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第二，什么叫做“支持”？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“支持”是非常复杂的一件事，是有技术问题和策略问题的。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它最典型的有这么几个要害：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1）子女们往往并不清楚自己诉求的到底是什么，支持子女愿望的第一个步骤，是帮ta先将愿望建造完毕。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父母们一定要清楚，ta们说“要当科学家”的时候，并不清楚“科学家”到底是什么，“当科学家”又是什么意思。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并不知道自己在说的是什么。ta们只是用了一个自己并不清楚具体意思的词汇，指向了一个ta们并不清楚是不是该用这个词汇来指向的对象。只是这种指向在外部观察者——比如父母——看起来是形式合理的，因而被不假思索的理解为是逻辑有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穿裙子的儿子（承前）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实际上，父母们在理解的过程中就无意中用自己对这个词的理解替代了子女对这个词的理解，用自己对这个事物的观察，替代了子女对这个词的观察。用自己的意思，顶替了子女的意思。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没有这个意识的父母们，“支持”“帮助”子女去努力实现的，从概率上讲，几乎根本就不可能是子女原本打算要去追求的东西。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只是因为父母们掌握了全部的解释权和执行权，而子女甚至没有将自己的意思准确表达的能力，所以只好任由这事情发生罢了。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在父母们看来，这是一个“我支持子女意愿”的过程；而子女们实际上体验的，却是父母们利用ta的一句话来实现父母自己的想象的强迫过程。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在子女最终不能忍受这种错位而拒绝继续配合的时候，父母们往往搬出一句“当初明明是你自己说要xxxx的，现在你又不干了”来进行制裁和报复。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这整个过程，跟“支持”两个字根本就没有关系，本质上只是一种以“支持”为形式的无意识、无意义的精神冲击。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它造成的结果，当然就不是支持所会带来的安心、勇气和斗志，而是这种无意识凌虐所带来的不安、恐惧和防备。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父母们不意识到这问题，会大力“支持”出一个仇人来。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你在等着ta为你的大力“支持”道谢，ta在等着你为你的残忍凌虐道歉。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搞不好你们要等一辈子。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支持，必须以具有可支持性的意愿为前提。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这意味着两个顺理成章的原则：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1）支持的首要步骤，是帮助构建具有可支持性的意愿。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穿裙子的儿子（承前）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2）对子女最重要、最优先的支持，是帮助ta们构建意愿的能力（ability of will）。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这两者是一体的，因为帮助构建意愿的能力的过程，本身就是一遍又一遍、通过良好有序的框架，引导子女形成有效的、优质的意愿的过程。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这本身就是一种练习和学习。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那么，怎么去构建具有可支持性的意愿呢？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1）要帮助子女做一些研究和考察工作，去帮助ta准确的界定自己想要的东西具体来说是指什么。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举个例子——孩子说想“学跳舞”，那么如果你自己受过一些训练，你很快就会意识到“跳舞”这两个字本身就是一个深不见底的研究工作。比如，两个手指在桌上巧妙的敲击盘旋，算不算跳舞？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你首先要做的，是要多问一些信息，去理解子女用跳舞这个词指的确切的是什么。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最经典的做法，是请ta们按照自己的理解举一些例子，越多、越确切越好。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比如，ta可能指的是隔壁女老师的手指操，也可能指的是别的同学排练的一个很出风头的角色的演出戏份，也可能指的是电视上某个角色的MV剪辑。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你要做的，是帮助ta将因为缺少准确的描述能力而错误使用的宽泛的表达，转化为确切的、具体的表达。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要严格的防止ta无意间滥用大词，是一个至关重要的战略原则。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帮ta把“想跳舞”重新表达为“想学隔壁老师那样的手指操”，然后帮ta去实现这个手指操。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区别在哪？——“隔壁老师的手指操”是可以学会的，而“跳舞”在严格意义上是学不会的。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穿裙子的儿子（承前）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前者是十几个小时的练习，后者是毕生努力的事业。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表述为前者，ta有可能获得成功，就算是遭遇一点挫折，以你的财力、物力和智力支持，有很大希望支撑ta突破挫折和障碍，获得最后的成功。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表述为后者，则每一次总结都会是“离会跳舞差得还很远”“远远不到老师的功力”，注定失败。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“隔壁老师的手指操”失败了，就只是“隔壁老师的手指操”失败了。除了隔壁的老师，还有隔壁的隔壁的老师，还有除了这种手指操之外的别的手指操，还有除了手指操之外的tapping、breaking、locking……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如果“跳舞”失败了，那就是跳舞这整个纲目全灭。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子女因为年幼无知，将自己的愿望做过大的表述是必然的，因此帮助ta们收缩表述、保护那些大词所代表的无限可能，是父母不可推卸的责任。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做，你的子女几乎必定会成为失败主义者。因为ta总是在不自知的选择自己绝不可能赢的巨兽，从而毫无悬念的失败。失败会成为ta的命运和日常，到最后ta会无可避免的相信“只要是自己想要的，都是注定不可得的”。而ta很难意识到，那是因为ta无意识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而这责任在哪？在没有养成谦卑本能的父母。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2）要竭尽全力提供对即将到来的种种心理冲击的必要心理准备和训练。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父母们常常把自己给子女的帮助限定在支付金钱或者寻访名师上。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不用说，这当然是很重要的，但是这却并不是最关键的支持。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父母能给子女的最关键的支持，是作为过来人给予子女必要的心理准备。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穿裙子的儿子（承前）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你知道听不懂是什么滋味，你知道被老师误会是什么滋味，你知道想偷懒是什么滋味，你知道苦练一番却没有进展是什么滋味，你知道嫉妒同学的才华是什么滋味，你知道发挥失常是什么滋味……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你知道被排挤是什么滋味，你知道被误解是什么滋味，你知道世界会给人什么反应、子女会面对什么样的打击和压力。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你也许并不全部清楚，但你自己所知道的，你应该提前让子女有心理准备。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一个被提前获知的问题，即使仍然造成痛苦，也会是更容易承受的痛苦。这至少可以让子女们知道自己并不是一个奇葩、一个异常的缺陷品、一个不如父母辈的劣化复制品。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即使没有给出任何解决方案，仅仅是提前给出这些心理准备，都可以帮助子女避免很多无谓的心灵创伤。痛苦不是问题，但无谓的痛苦是问题。父母有责任尽可能的去除无谓的痛苦。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你知道的对付这些冲击的办法和这些办法实施过的结果，你应该提供给子女参考。即使你的办法并不见得多么好，或者干脆只是失败的经验，至少也会保证子女们不是完全手无寸铁。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这意味着一个隐含的工作，那就是父母自己要花时间、花精力考虑清楚被人欺负应该怎么办、可以怎么办，学习跟不上应该怎么办、可以怎么办……以便在给子女支持的时候给一个尽可能好的方案。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你有没有和人探讨过这些问题？你有没有多方寻找这些答案？你有没有尽力？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这些指引，其实对子女的意义要超过你给ta金钱的支持，是金钱无法替代的。换言之，你是可以而且应该选择将一部分赚钱的精力分过来去获取这些东西的，这无法以“我得赚钱”来完全的推诿——至少这并不是明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穿裙子的儿子（承前）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而且说句实话——子女一个想不开所造成的严重后果，本身就会导致大量的投资打水漂。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有些后果甚至不是金钱可以挽回的。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有福气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如何定义“有福气”？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有福气，是指会令人在对你的观察后大概率判断出你的前途乐观，以至于强烈的倾向于在你身上提前投资或至少避免敌对的一种生存状态。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它典型的包括以下几种情况：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第一，谦卑而温柔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这类人极难树敌，但极易有朋友。我见犹怜，况老奴乎？与其为敌，极易触犯众怒，对付ta容易，对付ta数不清的朋友们可就难说了。同时也非常容易导致自己的团队内部有人兔死狐悲，发生内部分裂。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第二，简朴而勤奋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创造价值的能力远超过自己收敛的欲望，不但自给自足，而且能承受意外和苦难。艰难险阻，谈笑而过。与之为友，很容易分到额外利润，如果与之为敌，第一，这种人生命力极强，极难消灭，多半发展成长期隐患；第二，不但失去本来可以有的长期收益、反而得到一个近乎打不死的敌人，殊为不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第三，追求知识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这类人从不会在困难面前绝望，因为一切可观测的困难，都不过是饶有兴味的研究对象、富有挑战的新谜题。世界永远多姿多彩，从不乏味。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类人为友，你常能在没有办法的时候从这些人手里得到一些你以前没有想到过的办法；与这些人为敌，那么你要想清楚——既然对方总能想到你没想到过的办法、知道你不知道的信息，那么你以为万无一失的安全，真的就算是安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第四，总是使人和睦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有福气（承前）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这类人在哪里都是所有人的压舱石。没有ta们，没有任何事能顺利的得到好结果。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些人为友，就是与世界为友；与这些人为敌，先不谈你失去了一个调停者，在最坏的情况下，你也要记住——这些人也是最深刻的理解人性，最清楚怎么一句话就在你的下属、盟友心里埋下永远无法消除的猜疑和仇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这类人是寒冷黑暗中的光与热的源泉，所有人依赖着ta们补足自己缺少的信心。ta们也往往因此担当最终的裁决者，解决没人敢于触碰的问题。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与这些人为友，你的乐观程度会自然的被拉升，这会相当有效的提升你自己的幸福感；而要与这些人为敌，你最好一出手就保证彻底斩草除根，否则，这个世界对你将不再有安全可言。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但这个世界上，哪有“保证斩草除根”这回事？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这几种人，是超越意识形态、超越时代环境变迁，一定会自然幸福的几类人。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你们要注意，这里没有加入诚实、公正、孝顺、聪明、忠诚、富有、善良、优雅、谨慎、热爱冒险或者有xx信仰之类的其它常被称为“美德”或“美事”的东西。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这些品质不是说不好，但是常常会带来相当大的负面影响，其实在保证个人幸福上是喜忧参半的。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而前面说的几个品质，是深思熟虑后特别挑选出来的。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父母们看好——这几条的重要性是特殊的，是你们尤其需要在意子女是否拥有的品质。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有福气（承前）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不必全都有，但至少要有一条。否则ta们的幸福很容易有问题。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运气极差的人该如何从头开始恢复运气?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疗愈艺术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如何看待「艺术疗愈」这一概念？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艺术当然是可以疗愈的，但是这绝不是“用艺术将自己的情绪表达/发泄出来”可以办得到的。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看我的东西看得多的应该知道，我从根本上反对所谓的“发泄情绪”治疗法。这跟你用什么手段去发泄没有关系。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承认“有情绪就需要发泄”、主张“发泄情绪就可以治愈情绪问题”，甚至主张将“其他人应该对发泄情绪的人退让，予以暂时的特权”作为一种政策，你就是在事实上对发泄情绪赋权，是在帮ta们确立一种获得权力的巫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无论你用什么样的形式去主张“发泄治疗”，你都是在强化患者对这个观念的认知。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患者会非常乐意帮你证明这“疗法”有效，因为这“疗法”事实上是在帮ta扩权。ta会迫不及待的对家人、朋友、上司宣布，经过“发泄”之后自己“好多了”。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真正让ta“好多了”的，是由此获得的随时随地“情绪降神”的特权。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当事人自己获得了特权；“治疗师”们要么是自己不知道这点，要么是乐于收获这种“疗效”；当事人的亲属暂时摆脱了这一次的“情绪紧逼”。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是不是“皆大欢喜”？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殊不知，经过这一场合谋，这种被正式册封为“成功经验”的“情绪发泄疗法”，会迅速的催生第二轮，第三轮、第四轮情绪。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患者自己一次又一次借此得到自己想要的注意、让步、宽免；治疗师一次又一次的借此得到报酬、得到名望，得到发论文的素材；亲属们则一次又一次的忧愁、痛苦、买单、喘一口气。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循环往复，愈演愈烈，直到不可持续——不是财务不可持续，就是亲情不可继续，或者当事人对自己的信心不可持续。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这并不是疗愈，而是一种微妙的“无责任协同抛弃”。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艺术的疗愈方式并不是这样——或者说任何疗愈的方式其实都一样——就是借着某种实践，在方寸之间提供一个安全的犯错、检查错误、排除错误执念、寻求正确可行的方式的过程。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直接谈你的人生，既过于痛苦、也过于武断。因为痛苦，所以你会有高度的防御性，以至于在一切地方不自知的撒谎和隐瞒。这导致你客观上已经保证了医治者能给你的一切答复都天然是武断的。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于是你可以只拣喜欢的听，而对任何不喜欢的判断，你都可以在内心安全的不以为然。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于是那名为“治疗”，其实不过是你安排的一场自我安慰的木偶戏，一种花钱请人陪聊的精神嫖宿。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所以，我们不谈你的惨痛经历。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我来教你画一根直线。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你听懂了这直线是怎么画的了吗？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现在你画给我看。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我给你布置的第一个作业，就是在一整张A4纸上画满30度的间距为5毫米的平行线，要如同直尺一般的直，允许你有1度的误差。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你不要以为这件事容易，放眼中国，能徒手完成这作业的人寥寥无几。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我教你的方法是几何完备、生理适配的，我已经当着你的面示范了，你也当着我的面重复了。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所以只要一根线不挺拔俊秀，不笔直，你必有自欺欺人之处。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你画完了，我们来谈你的画——谈这个眼前发生的、记录在案的、证据确凿的事实。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你会看到，没有一个问题事实上是技术的问题。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每一根画弯的线，每一个错乱的间距，每一个颤抖，每一个力度变化……都是心的问题。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这些问题，每一个都和你的人生痛苦有直接关系。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有你的傲慢、你的怯懦、你的逃避、你的虚荣、你的愤怒，你的悲哀……而且有它们的原因。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这个世界里，目前没有任何人，只有你和我。这张纸上的石墨痕迹，就是我们关系的结果。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这结果里有你对我的期待、怀疑、托付、逃避、背叛、抛弃、欺骗、哀求、贿赂、妥协、报复、诅咒、敷衍、信任与接受。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这只是一张纸，画好了不会登上封神榜，画坏了你不会掉一根毫毛。你是绝对安全的，你也是无法遮掩、无必要遮掩的。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所以你为什么要逃？为什么要躲？为什么要怕？为什么要怒？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这张纸就是最好的评判者，它会告诉你你错了没有，你是怎么错的。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你会看到，你从来不是错在技术原因和生来不足上，你从来就是错在心上。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你什么时候可以安安静静的、不急不躁的、安神坐照，物我两忘，神完气足的画完这三十二根直线，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不但知其来处，亦知其去处；知道它对在哪、错在哪、何以对，何以错；同时接受它的完美和不完美，同时承受它引发的骄傲和自卑，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你什么时候就知道事情是怎么做的，该怎么做，该如何面对每一秒钟的自己，以及这事里的别人。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然后你就可以抬头看见天宽海阔，明日高悬。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从这里往前，你可以顺着我的手一点点的看见为什么明是明，暗是暗，明处如何明，而暗处如何暗。何冷何暖，何坚何柔。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为什么这合拢的双手直指人心，那微垂的眼眉催人泪下。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为什么这眼睛是泪已流干，而不是无动于衷。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你看得懂，你就抓得住，你就拿得出，你就拥有了。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你只要想，你就可以去拿。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无忧无虑，全然自由。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找到这个通向自由的答案，这才是艺术的疗愈。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停止发泄。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我一直在等待有人实实在在的练起来，好给你们讲后面的东西。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现在评论区里有人开始了，你们找找看那里埋着的话吧。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练起来，只有你们练起来，后面的话你们才会真的听得进去。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这是一条只有练起来才会开始的旅程，最后我会告诉你们这到底是如何实现疗愈的。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亲自走过一轮，将会大大的有利于对抑郁症免疫——这实际上是一剂抑郁疫苗。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不错，你的进度不能用所谓的“直度”来标定，而要用你对方法的优化来标定。你要的是百发百中的结果——这种结果是可以蒙出来的。只不过蒙出两个来又如何？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睡几觉就原形毕露，回到解放前了。你要的是只要照做，一定能画出高质量直线的方法——哪怕你“状态”不好都可以很直的方法。找到这方法，才是你不动如山的要害。有多逼近这方法，才应该是衡量你进度的基本方式，而不是“今天有多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练习要有系统。为自己设计一个固定的格式进行系统积累，才会有效的推进自己进步。不要随手发张图——发张图，将来你记得啥？你记得这张图怎么画的？什么时候画的？为什么没画好？一张图带总结，另一张图不带总结，两张图如何比较？怎么记录自己的进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要获得任何一种能力，第一步应该做的是什么？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是要先对这种能力作出界定——这到底是一种什么样的能力，如何衡量它的达成程度。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但这并不意味着对它来一个简单的等级划分，还要回答“为什么要这样划分等级”这样一个问题。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举个例子——假设你想获得短跑的能力，你该如何衡量短跑这种能力本身？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恐怕有很多人会用“百米跑时间分为15s，13s，11s，10s，低于10s”这么几个等级划分。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为什么不可以用“最高瞬间速度 + 达到最高速度的启动时间 + 高于80%最高速度的维持距离”这三个维度来衡量一个人的短跑能力？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毕竟，你可以先追求提高最高速度，然后追求缩短提速到最高速度的启动时间，然后追求尽可能延长最高速度，不是吗？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“百米15s、13s、11s、10s、小于10s”的衡量机制，和“最高瞬间速度 + 达到最高速度的启动时间 + 高于80%最高速度的维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持距离”的衡量机制放在一起，该选哪个？为什么要选择你选择的那个？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以什么来判断你做选择的选择依据本身的合理性？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实际上，在你选择衡量机制的时候，你就决定了你觉得“训练游戏”的游戏类型。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而在你做出这个选择之前，你需要先了解清楚这种能力本身的运行原理——是那个原理，决定了你应该选择什么样的成绩衡量机制。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而成绩衡量机制，则决定了你的训练计划。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而确认成绩衡量机制的时候，先根据原理将一个综合的指标分离为几个相对独立的单纯指标的组合，然后根据客观规律去决定先过哪一关、再过哪一关，几乎总是一个更好的策略。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你们很多人犯了一个最基本的错误——手绘长直线到底有多少种要求？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总体方向要直。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局部要匀净。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要两头轻入轻出。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要间隔均匀。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间隔要可以自如的调整，完全受控。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角度要可以自如的调整（即可以随心所欲的保持平行，或穿过任何指定的两点或三点）。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要敏捷。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要低失败率（即少用ctrl和涂抹修改）。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这些属性，哪一个应该是优先的？为什么它应该优先？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例如，你能不能不考虑其他因素，先专心练习“敏捷”？为什么不能？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因为不考虑直、平行、匀净的快，有何练习的意义？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你为什么要把快放在前面？因为那可以帮助你保持笔挺？但如果这与“任意穿过两点”的精确性要求矛盾呢？是快重要，还是准更重要？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谁该在前，谁该在后？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更重要的是——到底借助人的生理条件徒手画出直线的最佳原理应该是什么？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如果你们不先回答清楚、或研究清楚这个原理问题、或者哪怕只是先提出一个理论上逻辑通顺的假说，一切练习都只会最终归于失败，不但不能成为抑郁的疫苗，反而会成为抑郁的种子。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只有先有了原理，才会有计划，有了计划，失败就只是计划的失败而不是人本身的失败。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而一种计划的失败总是可以帮助你接近更正确和有效的原理，帮助下一个计划获得成功。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没有计划、没有原理，无法帮助下一个计划获得更大成功概率的尝试，只是在浪费自己的生命。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这本身就是一种自杀行为。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长期慢性自杀，本身就是在自己追求抑郁。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现在，问问你自己，以人类的生理条件，画出一根直线的基本原理应该是什么？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在你的身体里，哪里藏着这根直线？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不要构建一个“如果我没有杂念的执行就可以行得通”的办法，因为这样你是在依赖“没有杂念”。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你的方法没有健壮到“就算有杂念也没啥大不了的”。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只有健壮到这个地步，你才会免疫于“我有杂念”的执着，从而真的没有什么杂念。否则“一定要依赖无杂念才能行得通的方法”本身就要制造无数的杂念，自我崩溃。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一个需要没有杂念才能行得通的方法，本质上其实是个伪方法，对它的掌握其实没有太大的实质意义。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“对一个不可靠的方法加以极大的训练量，尝试通过所谓的‘熟练’催生出一种玄学般的能力”，这是中国的技艺观中的一个极大的歧途。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由此获得的所谓“技艺”，往往有一个典型的问题，就是“狗肉上不得正席”。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它极大的依赖于悠闲自得的无压力的心理状态。问题是一见真章就必然会有恐慌、一有恐慌就一定产生自我怀疑，一产生自我怀疑就会杂念丛生。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而没有杂念是它能行得通的前提。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这样的“技能”，只是一种致命的逼真幻觉。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它的危险之处在于——在没有压力的时候你似乎真的可以做到，你甚至可以拿出一些优质练习来向你自己证明你真的可以做到甚至做到过。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但是只要拿来用、要面对风险、面对后果、面对期待、面对压力，就一败涂地。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继续寻找，这不是正牌货，这种程度的方法，还不够资格成为功夫的逻辑基础。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够资格成为功夫的基础的方法，必须不依赖“没有杂念”的好状态。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只有这种级别的方法，才值得投入重大的训练成本去形成肌肉记忆。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继续寻找。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有一种问题是这样的——首先，提出了一种理论，接着测试了一下，感觉“效果还可以”，唯一的问题，是画不了几笔就会觉得肌肉很酸。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在这个节骨眼上，很多人都会觉得“方法已经可以了，接下来就是需要上大练习量，适应这个酸痛就可以了”。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这是一个有巨大的隐患的节点。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到了这个点上，一定要站稳了，思考几个问题。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1）这是个“可以靠把肌肉练强后克服”的问题吗？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要思考这个问题，你可以观察一下与之相关的假设是否成立——“如果是，那么画画的人那几块肌肉应该很壮很鼓，而且应该两边身体不对称。”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难道不是吗？那些高手们如果的确是这样解决了问题，那么你那块画了几笔就开始酸胀的肌肉，应该远远的没ta们发达，不是吗？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观察一下名画家们，有这个现象吗？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绘画是很高强度的事，如果画直线的方案会导致肌肉很快酸痛，这意味着你用同一方法反复绘画直线，直线的质量会随你的肌肉酸痛程度起伏变化——比如肌肉越酸画的越弯。而你无法量化、也无法控制肌肉的酸痛程度，换句话来说，这已经内在的意味着这个方法不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这个时候强行猛练，更大的可能是会练出肌肉劳损，并且在肌肉劳损到无法支撑后，你的直线质量仍然无法过关。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凡是需要形成肌肉记忆的——也就是要形成真正的技能的——训练，第一个要害就是要保证形成的是正确的肌肉记忆，而不是错误的肌肉记忆。如果是错误的肌肉记忆，一旦形成是很难摆脱的。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这整个修炼有一个很大的point、就是要逼迫你们一步步的体会到“要到什么时候才可以说‘这回ok了’”。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ok了，你才能下重注，上大练习量，去形成肌肉记忆。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现在还不ok，继续思考和测试。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不要轻易的上大训练量去看“大训练量后的效果”。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斜30度怎么保证？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很多人用量角器。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如果没有量角器怎么办？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如何在没有量角器的前提下找到30度角？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将一张A4纸的一边折过来，使其平分折叠角，其折痕是不是就是30度角？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测量出折痕与下边的交点后，该交点与长边的中分点相差多远？能不能找一个依据记下来？比如，距离中分点有你几个手指宽？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以后你能不能凭目测直接找到这个点？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所有的A4纸都一样，这是不是就足够你定位了？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为什么要选择整张纸的角点来测量？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因为在这个尺度下，就算你偏了几毫米，你的角度偏差也很小，几乎可以忽略不计。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如果你用的是ipad里的procreate，那么界面的右上角拉一条30度线下来与界面上的哪个元素的哪个角相交？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连接这两点，就是30度。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君子性非异也，善假于物耳。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Translation——有物不假大傻瓜。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谁说你是赤手空拳？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飞花摘叶，皆可伤敌。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难攻不落小田原，那是因为攻的人总是一鼓作气，再而衰，三而竭。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一鼓作气，再也不衰，三也不竭，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四、五、六、七、八、九……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只要此城可落，就是每天只有寸进，也迟早有胜利的一天。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念念不忘，必有回响。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“只在人声鼎沸的时候才士气旺盛”的努力，只不过是一种“集体娱乐”，这样的“努力”严重的依赖于“学习环境”。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于是，进不了重点班就完了，考不上名校就完了，进不了大企业就完了……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曲终人散，人走茶凉，仍然兴致勃勃的努力，这是你建立不依赖于环境的能力必过的一关。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你什么时候能过了这关？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谁说要在纸上画出30度角的斜线，人就要做出30度角的动作？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找到你正坐时最轻松、最直的角度，如果它不是30度，那么为什么不转腰 / 转纸？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如果穆罕默德无法向山走去，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那就把山搬过来。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有没有想过“成功”的标准是什么？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有没有想过尝试修改规则为“允许无限放慢速度、无限的修改获得平直的线”，然后试试看在这个规则下如何画出完美直线？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一笔下去，弯弯曲曲，但能不能凭肉眼看出起点和终点之间这条弯曲的线与完美直线有多少个交点？哪一段是向上弯，哪一段是向下弯？能不能逐段的擦除、修正，直到得到一条完全合乎要求的线？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如果可以，那么意味着你手里有一个最笨的、但是却是百分百可以成功复用的笨办法。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看清楚这个至关重要的条件——百分百可以成功复用的方法。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得到任何这样的方法，你都可以认为已经获得了某种意义上的成功。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这个方法已经使得你有了一个最基础的成绩，将“做不到”消灭掉了，使得问题从“做不做得到”转向了“做得够不够好”。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它也使得你有了一个努力的基本起点——你很可能可以通过观察这个笨拙的成功，去发现它最可以改善的细节，提高它的表现。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比如，如何增加首次绘制后理想交点的数量（严格说，是密度，即每厘米内与理想直线交点的数量）？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你所追求的理想，换一个表述方式，不就是“首次出手就将‘理想交点密度’提升到肉眼分辨率极限”吗？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如果你可以以一个龟速大幅度的提高这个密度值，那么在这个龟速下，你是怎么做到的？你此时的动作是什么？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这个动作为什么可以做到这一点？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这个动作有没有可能做得比上一次的龟速更快？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从那个最笨的笨办法开始，一路都是上坡路。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很多人会在“聪明的、敏捷的、但是不达标的”的领域长期试图一挥而就，然后长期在一个“随机达标”的水平上飘忽不定。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因为的确存在随机的达标现象，所以在心理上会觉得“我已经找到了办法”，“我现在的方向肯定靠谱”，但是因为这方法其实并不可靠，时灵时不灵，所以这个“我能做到”只是一种半透明的幻觉。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是不敢拿来真的顶用的。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一个方法的可靠性——即稳定的可重复性——要比这个方法可以随机达到的最理想结果重要。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一个每次都画出同样弯弧的方法，要比“时不时可以画出直线，其他时候向随机方向产生弧线，且其结果无法预料和干预”更成功，更有意义。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看似前者连一根直线都没画出来，但它离成功的距离是系统性的，是有限的。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后者看似时不时能搞出一根，但它的结果如此的不稳定，以至于它甚至还不能被称为一种方法，更无从谈起它与目标之间的距离。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先找到这个百分百成功的笨办法，然后再将这个笨办法无限的优化，这是一个近乎普适的策略。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如果给你无限的修改机会，给你无限的时间，你能不能徒手画出一条完美的直线？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有没有被战争、饥荒、灾难牵动情绪，难以安宁？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这正是很好的压力测试，无可取代。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证明你自己在世界动摇的时候仍然能坚持住自己的小目标，是建立对自己的信任的天赐良机。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世事无常，你可以有常。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你坐的住，你就给你身边的人在无常的世界里撑起了一个角的安宁。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这种安宁比你能做到什么、能生产什么更重要。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手里的线不要停。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且要比之前更直。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11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现在要你画出上面那根示范线，你有多大成功的概率？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你们有没有想过一群人一起研究，可以更早的解决这个问题？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问题是，一群人如何能一起研究？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12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心情不好，感觉水平大乱，怎么办？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这不是正好练习一下“心情不好也能画直”？不然哪有机会练这个？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一旦你证明自己心情不好也能画直，你的心情就会大好。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13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这一练习的一大好处就是即使你什么都不会，你也很容易偶尔画出直线。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偶然的成功已经足够给你研究的素材，去探讨你为什么这几笔会成功。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只有知道为什么会成功，成功才有可能复制。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能随时复制的成功，才成其为有意义的功夫。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14</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疗愈艺术（承前）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坚持不是“连续不断”，而是“即使断了，也会捡回来”。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而这所谓的“断了也会捡回来”并不是一句简单的自我表态，它要落在实践上。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一个决定了“即使断了也要捡回来”的人，在每一次实践的时候都会做好记录，以便将来自己回头来捡的时候即使完全不记得前文，也可以凭笔记记得自己上次在哪里放下，本来接下去计划要做的事情是什么。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而那些只是自我表态“我会记得来继续”的人呢？满心都觉得自己会记得上次是在哪里走开的，下次只要回来就会回想起来。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记好笔记，为随时捡起来做好铺垫。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这是永续经营的必要习惯。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note 15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问自己一个问题——当笔尖的轨迹是一条直线时，相对应的，腕关节划过的轨迹是什么曲线？肘关节划过的轨迹是什么曲线？这三根曲线呈现什么样的空间关系？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注意，很显然，小臂的长度和掌骨的长度在此期间基本是不变的。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回答一下这个问题——当你尝试让指间滑过绝对直线时，你的肘尖走过的是什么轨迹？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“哲学家”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怎样才能被称为哲学家？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在中文世界里，“哲学家”这个词实际上不是对应英文的philosopher，这完全是个误会。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中文的“哲学家”，实际上是指prophet——即先知。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实际上不是根据该人的各种理论的精妙性来论证ta是不是哲学家的——因为中国人见过的疯子太多了，只是“会说别人听不懂的话”这个门槛在中国低到“田间地头、茶余饭后”这一级，无法引起任何一个哪怕见过一点世面的学生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中国基本上是不接受所谓“圣愚”的概念的，而大家不妨把话直接说透一些——事实上哲学家们在实践上就是“圣愚”。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fool, but a holy fool.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Holy, but a fool nonetheless.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中国文化基本上不接受“神圣而无效”这个基本逻辑，“复杂到无法理解”如果不配合上“言必有中”“料事如神”，是纯扣分项。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而“言必有中”“料事如神”，但“复杂到无法理解”呢？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“其人必有妖异”——即如左慈故事。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这就是为什么严肃哲学在中国几乎全在忙着译、介、释，而译、介、释的三个方向，无非是——“我可以解释明白”“你看我们真的有用”“我们也是人”。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这全是恐惧和软弱驱使的无效——主要是没有实际效益的——挣扎，只透出绝望的可悲来，不是在创造价值和解决问题，而是在反复解释、求人原谅。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“哲学家”（承前）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就像事情没办成的男朋友在拼命的解释为什么这不能怪他，来龙去脉如何、客观情况如何……越解释，气压越低；解释得越妙，越令人沮丧。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想不分手都难。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怎么在中国做个哲学家？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言必有物，不译不介，不多解释。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精通儒释道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如果一个人同时精通儒释道三种哲学，他最后会信哪个？</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佛教：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近代比较完备的汉文大藏经大正藏，全名《大正新修大藏经》，是日本大正13年（1924年）由高楠顺次郎和渡边海旭发起并组织大正一切经刊行会，小野玄妙等人负责编辑校勘，在昭和九年（1934年）印行，85函，共收集3439部经，13,520卷。80,634页。[3]</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由于近代又发现了大量敦煌手抄经卷，由任继愈主编的《中华大藏经（汉文部分）》自1984年开始出版，1997年由北京中华书局出齐《中华大藏经（汉文部分）·正编》全部106册。收集了经籍约4,200余种，23,000余卷，约一亿多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其他重要的版本还有碛砂藏、嘉兴藏、辽藏、赵城金藏、元官版藏经、永乐北藏、永乐南藏、万历藏、卍字正藏、卍字续藏、高丽藏。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汉文大藏经被翻译成西夏语和日语，见西夏文大藏经和日文大藏经。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南北朝时陆修静于公元471年编的《三洞经书目录》是道藏的雏形，共著录经书1228卷。北周玄都观《玄都经目》著录道书2040卷。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唐玄宗开元（公元713－741）时令史崇玄等四十余人撰《一切道经音义》。在此基础上，又发使四处搜访道经，加上原来所藏，纂修成《道藏》，目曰《三洞琼纲》[1]，总计3744卷（一说五千七百卷，一说七千三百卷），称《开元道藏》。《开元道藏》的编纂体例采取三洞分类法，分三洞三十六部，即洞真、洞玄、洞神各十二部。天宝七年（748）诏令传写，以广流布。至唐末、五代，毁于兵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精通儒释道（承前）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宋朝时，宋真宗自己信仰道教，并用6年时间编成《宝文统录》4359卷。后他又派著作佐郎、道士张君房增编道藏4565卷[2]，并采用千字文编号，大中祥符九年（1016），枢密使王钦若删详，九三洞四部，共四千三百五十九卷。[3]天禧三年（1019年）编成7部，称《大宋天宫宝藏》。宋徽宗崇宁年间增至5387卷，称为《崇宁重校道藏》。政和年间又增补至5481卷，并雕版印刷，称《政和万寿道藏》，此为道藏的木刻本的开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金朝时，金世宗诏刊补宋《政和万寿道藏》，复遣道士访遗经于天下，募工补刻，编成《大金玄都宝藏》。道藏增加到6455卷。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元朝时道藏增加到7800卷，称《玄都宝藏》。元刊《玄都宝藏》比《大金玄都宝藏》增加了一千数百卷道书。主要增加全真道道士新撰之著作。然而在元朝中叶，道教在与佛教的争执“老子化胡为佛经”中道教无证据老子化佛，而佛教证明释迦文佛比老子早生早亡，而且老子是在秦国终亡，在史记都有记载，道教受到了打击，按约定道藏被烧毁。辩论会场上的十名全真道道士剃度为僧，全真道受到冷落，正一道兴起，因为正一道没参加这场辩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明朝时又重印道藏。由明成祖永乐四年，第四十三代天师张宇初及其弟张宇清奉诏主持编修。明英宗正统九年又诏邵以正校正增补，于明英宗正统十年（1445年）刊板事竣，印行《正统道藏》，共5305卷。明神宗万历十五年（1607年）又刻印《万历续道藏》，增加了180卷。正续《道藏》共收入各类道书1476种，5485卷，分装成512函，经板12万多块，约6000万字，分量超过约3000多卷的《二十四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《道藏》中的典籍，按“三洞四辅十二类”的方法编排。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清朝光绪庚子年（1900年）八国联军侵入北京，《正统道藏》经板悉遭焚毁。各地宫观收藏的《正统道藏》印本也因战乱灾祸而存者寥寥。中国现存惟一保存较为完好的印本，是北京白云观收藏的一部明代《正统道藏》。1926年，上海涵芬楼书馆影印这部《正统道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精通儒释道（承前）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近年又有一些《正统道藏》影印本，如1977年台湾新文丰公司影印出版的精装本（60册）和1988年中国大陆三家出版社联合影印的精装本（36册）。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日本宫内厅书陵部也保存有一部完整的《正统道藏》。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清朝无道藏之大结集。道书纂修最重要的有清初彭定求所编之《道藏辑要》，除选收《正统道藏》、《万历续道藏》之书外，又增收明末清初著作一百一十种。《道藏辑要》后书板被焚。光绪十八年（1892），四川成都二仙庵住持阎永和首倡重刊《道藏辑要》，至光绪三十二年刊成《重刊道藏辑要》，板存成都二仙庵。近年巴蜀书社重印发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当代编有《藏外道书》、《敦煌道藏》、《中华道藏》等。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1997年，中国道教协会对道教经书进行系统规范的整理重修。2004年中国华夏出版社出版的《中华道藏》以明代《正统道藏》、《万历续道藏》为底本，保持三洞四辅的基本框架，重新点校、分类编目。增补了旧藏遗漏的重要材料，并选择部分近代发现的古道经，如黄老简帛书、敦煌道经写本、金元藏经刻本孑遗等，补入经书约百余种。《中华道藏》分为四十九册，每册约150万字。共收入各类道书一千五百多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中华道藏》（线装版）在精装本的基础上补充了一些重要文献，重新进行了核校。全书分为60函，共计5600多卷。线装版共印行220套，将悉数在全球范围内颁赠。颁赠对象包括中国大陆、台港澳及国外著名宫观、图书馆、大学和相关研究机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经：包括政教、纲常伦理、道德规范的教条，主要是儒家的典籍，有儒学十三经：《周易》、《尚书》、《周礼》、《礼记》、《仪礼》、《诗经》、《春秋左传》、《春秋公羊传》、《春秋谷梁传》、《论语》、《孝经》、《尔雅》、《孟子》。专门研究经类的学问，成为经学。分为易、书、诗、礼、春秋、孝经、五经总义、四书、乐、小学十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史：包括各种体裁的历史、地理和典章制度著作，分为正史、编年体、纪事本末体、别史、杂史、诏令及奏议、传记、史钞、载记、时令、地理、职官、政书、目录、史评十五类。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精通儒释道（承前）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子：包括诸子百家及释道宗教著作，分为儒家、兵家、法家、农家、医家、天文算法、数术、艺术、诸录、杂家、类书、小说家、释家、道家十四类。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集：包括历代作家个人或多人的散文、骈文、诗、词、散曲等的集子和文学评论、戏曲等著作。分为楚辞、别集、总集、诗文评论、词曲五类。</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先给一个体量上的基本概念：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儒就不说了。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三坟五典八索九丘，二十四史，这些原则上都是儒家必读，前者已成传说。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四库全书，经就是儒家学说，史是基于儒家史观做的历史记载和分析，释、道这些只是子部里的一个分支，所谓的集大多数都是儒家学者的著述。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你们要知道，这些所谓“大藏经”“全书”本身就是某种学派基于自己的需求和立场阉割过的，别看这动不动几千万字上亿字，本身就是“去芜存菁”的结果了。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说得不好听点，被去的比被存的多得多——譬如四库全书，出了名的烧掉的比留下的多得多。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简单来说，一种积淀上千年的意识形态的规模，已经超出了个别人类可以有效谈“精通”的极限。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这头大象已经如此之大，所有的人在它面前都基本上是盲人。客观上甚至已经谈不上有人“懂”它了。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精通儒释道（承前）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而那些认识到这一点而从不说自己“懂”的人，往往比那些自称“早就看透了”这些意识形态巨兽在说什么，然后下断言性的结论说“不过就是xxxx”的人懂得多。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人家起码知道自己不懂。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顺便这也解决了一个问题——信是不可能建立在“懂”的基础上的。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自认为自己是“懂了”才信的，本质上只能是在搞一种以信xx为形式的自我崇拜。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ta信的其实是绝对聪明的自己。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其实信的人并不是全懂，而是在ta自以为懂的这部分里建立起了对其他部分“料必不错”的信心，然后下了个自觉有值得一搏的赢面的赌注。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孰强孰弱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如何看待「有本事自己去考个清北、985/211，自己考不上还逼孩子」？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父母们要想清楚一个很根本的问题：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你到底是应该要教子女成为一个合格的强者，还是应该教ta成为一个合格的弱者？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你们想过这是一个问题吗？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它的答案应该是什么？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先给你们时间想想。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我们先定义一下什么叫“弱者”。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弱者，是那些体力上比较差、速度比较慢、耐力比较弱、脑力上比较不敏捷的人，是那些家世不够强、学历比较低的人。总体上，弱者是那些可替代性比较强的人，是权力金字塔上偏向底座的那部分人。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强者则与弱者在上述所有方面都相反，ta们更高、更快、更强、更敏锐，家世更好、学历更高，更不可替代，在权力金字塔上位置也更偏高。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这两个定义都很朴素，没有什么神妙玄奇之处，基本上就是通常直觉意义上的强者和弱者。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然后我们谈什么叫“合格”，“合格”就是可以以一个令其本人满意的概率，比较长久的保持健康、安全和良好的向上发展趋势。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在实践意义上说，我们几乎可以说“合格”的标度就是对抑郁症的免疫力。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这其实是一个伪问题，明白吗？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孰强孰弱（承前）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因为“如何做一个合格的弱者”是必修课，而“如何做一个合格的强者”却是选修课。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无论你有多么强，你必定要面对身为弱者的处境。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这一处境的必然性体现在以下方面：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1）你必然首先是资浅的，然后才会是资深的。在资深者的面前，你是绝对的弱者。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2）你必然首先是下位的，然后才有可能是上位的。在上位者面前，你是绝对的弱者。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3）无论你有多强大，你在衰老时必然变成弱者，而你必然会衰老。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4）无论你多么强大，你必然会有不如别人强大的方面，并且这些较弱的方面绝非全都无关紧要。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5）无论你多么强大，在漫长的生命中你有极大的概率遇到意外困难，而此困难并不见得同样在你的对手面前存在。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6）你必然一直上升，直到你被其他并不逊色于你的强者包围——甚至可以说每一次上升都是以成为新等级里的弱者为当然起点的。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7）作为个体，你在整合良好的团队面前是绝对弱者——从来没有人会承诺和你“一对一单挑”。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8）作为在明者，你在以有心算无心的在暗者面前，是绝对弱者。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9）作为受管辖对象，在国家机器和既有法律面前，你是绝对弱者。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10）作为遵守规则者，你在不遵守规则者面前是相对弱者。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以上10条，你也许在任何时候都可以逃得过一两条，甚至在一生中都可以躲过其中几条，但是想在所有的时间躲过所有的条目，也不说不可能吧，但如果你以此为前提安排你的人生，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孰强孰弱（承前）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无疑是一种愚蠢。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这十条合起来成了一条铁律——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所谓“成为强者”，只是一种在特定条件下、特定时段、特定评价者的特定标准下的暂时相对评价。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而“成为弱者”，是在大多数条件下，大多数时段、大多数方面、大多数评判标准下，尤其是某些不可绕过、不可逃避的场景下的绝对事实。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这就是为什么说成为一个合格的强者只是选修课，而成为一个合格的弱者是一门必修课。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但是，你们——尤其是虎爸虎妈们——有教这门必修课吗？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上面这个结论意味着什么？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首先，你要无条件的避忌“对能力不足者进行低贱化，以求增加子女追求能力的动力”这种行为。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这是极大的忌讳，是可以破坏终身一切幸福、可以杀人的、致命的忌讳。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断的强化这个说法，只会导致你的子女在一切不可避免的弱势状态时都自我轻贱和憎恨，而这种不可避免的弱势状态几乎可以贯穿ta们的一生。于是ta们会无时无刻不处在各种角度的不健康的自我鄙视和憎恶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你们大概觉得，创造这种心理机制，会催生出奋斗的动力。但你们犯了一个错误，那就是你们只是通过构造焦虑机制而制造出了需求。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需求并不见得会催生出你们所希望的那种行为。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这个世界的规律是——需求只会循着最低成本的方式寻求满足。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要满足“不被轻贱”的需求，你的子女最廉价的满足途径根本就不是你们所设想的“努力”，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孰强孰弱（承前）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而是用“轻贱不如自己的人”“否认轻贱者的资格”“自欺欺人”这些手段去寻求满足。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后者比前者容易得多，廉价的多，供应充足得多得多得多得多得多得多……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后面这点点点你可以从你们家的马桶一直点到小区门口去——就算你点到小区门口都不足以描述后面这些手段比起真正的努力在满足这需求上的“性价比”的差距。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你说这种话，你根本不是在制造一个“努力上进”的人，而是在制造一个痛恨自己、自轻自贱然后必然放弃代价高昂却有效性狭窄的奋斗而改用自欺欺人、虚构荣耀和到处凭着幻想踩踏别人来平衡补偿的孽障。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这从任何意义上都不是在培养，而是在破坏和戕害。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第二，你要停止传播“弱者只能受欺负”这种错误的想法。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弱者何止不是只能受欺负，事实上是弱者操作得当，是强者才只能受欺负。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真正强大的到底是谁？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是国王（King）吗？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并不是，是造王者（King Makers）。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而造王是被单独赐予弱者的特权。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不要误会造王者是那个自己不便出头的贵族——根本不是。因为那几个大贵族自己也是被造出来的王。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造王者是自觉自愿、主动决定向特定对象输出自己的能力的弱者们。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你浑身是铁，力举千钧，这真的good for you。</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但是这跟你是不是值得我这微不足道的能力的服务没有任何关系。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孰强孰弱（承前）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尤其是如果你居然会觉得你有能力凭这把子力气来强迫我为你服务，这真的显得可笑。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我不帮你扫地，你就得找另一个弱者替你扫地；一个都找不到，你就得自己扫地。一个整天扫地的项羽，你霸王个毛线啊。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强者，都是等待弱者面试批准的国王候选人。ta之所以有时显得“强大”，不是因为ta自己本人多么牛气，是因为ta基于某种原因取得了某些弱于ta的人的服务。ta自己再加上这些服务，你自己去单独面对，你才会觉得担忧、胆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这其中，最关键的人物就是弱者之中的风向标性质的人物。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ta仍然对这位国王保持信任，其他人就会保持基本的信任；ta对这位国王表示失望，这位国王就会受到重创。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不要误会这人肯定是某种领头羊，比如类似宰相一样的人物。并不是，这些人就是最普普通通的那种所谓“底层成员”。只不过ta们是态度良好的底层成员，是其他人也承认的模范基层员工。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ta与组织里所有其他的弱者们能力都相当，唯一的不同就是态度不同。所以ta才会有这种标杆意义——因为ta是弱者们眼里的同类，一个自己如果努努力、认真一点可以做到一样的同类。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ta已经是弱者们心里自己能做到的最好的样子，如果ta不得到善待，弱者们谁也不会再觉得自己能得到善待。ta们就会去寻找其它可以做到这一点的栖身之处。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离心离德，不管你自己觉得你有多强，你都要糟糕。这种糟糕至少体现在你需要付出更多的成本来补偿所有弱者们的失望和痛苦，更需要大量的利润来填补ta们的消极应付。它或许一时不至于让你立刻垮台，但是它必定会让你在逆境面前格外脆弱，并且限制你本来可以达到的高度和深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换句话说，就是这个组织已经被阉了，难成大器，其无后乎。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孰强孰弱（承前）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这是这些具有标杆意义的弱者们不可剥夺的一项权力（power）。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如果这些领头羊本身是足够明智的，牢牢的掌握和合理的运用这项权力，ta们将远远不是任何意义上的逆来顺受者，而是不折不扣的Kingmaker。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这本来就是人类权力格局的天然安排，是弱者得以制衡乃至管理强者的天赋特权。你的问题不是你弱不弱，而是你懂不懂得领有、保持和善用这种权力。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1）从一开始说什么“弱者就是低贱”就完全是不符合客观事实的。只有自我放弃的弱者才会在客观上沦为卑贱。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2）弱者有弱者的智慧和道路，眼里只有所谓“忍气吞声”“委曲求全”的人，其实是放弃认识和追求这些道路的结果，并不是这些道路不存在。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认识这些道路和方法，学习和掌握这些作为弱者天然领有的武器和工具，就是这里说的“做一个合格的弱者”。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这才是一个人人生最大的平安和幸福的保证。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以为可以通过变成绝对强者而整个避免面对弱者的困境，甚至进一步的省去学习这些道路和方法的工夫，绝不是一种智慧，而是一种不折不扣的愚蠢。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家长可以强迫孩子去睡觉吗？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感性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如何权衡感性和理性？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“感性”其实是个伪概念。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当一个人评价另一个人“很感性”的时候，ta事实上是在评价对方“不理性”，只不过做了“礼貌上的中和”罢了。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这种评价表明了两层态度——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首先，ta相信自己可以分辨何谓理性的，何谓不理性的。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ta基本认为理性是高贵的、非理性的决策逻辑是落后的、低贱的，因而是值得怜悯的。为了不刺激这可怜的人，所以假装“感性很重要”“感性也很好”，最后把“你这是感性”作为一种真诚的施舍送给对方——有时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送给自己的时候，更多是因为这时理性的权威在别人手里，自己也不能不承认这一点，于是在恐慌性之下为了对抗理性霸权的绝对统治，自己必须要拿出一种看上去与理性势均力敌的“敌体”来作为基本后盾。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这基本上就是“感性”概念被“哲学家”们制造出来，而又被渴望这盾牌的人们热烈欢迎的诞生过程。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事实上，“感性”的定义不过是一缕青烟，仔细看看背后说来说去不过是不敢坦白承认的“非理性”三个字而已。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问题是，对抗“理性的霸权”，你并不需要高举“感性”这样的劣等品来自我防卫。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对方的道理和你的决策之间本来就隔着一层对方无法涉足的领域，就是你的决策数据和你的价值观自由。对方在对方所假设的前提上是正确的，并不意味着你必须依从对方给出的具体指示，因为没人能如同你一样了解你的条件、意图和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你根本用不着整个的否定理性的有效性，靠主张“理性推断并不是都能说中”这种事实上没有意义论述来对抗理性霸权。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因为理性本来就只能指出最好的赌注。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（顺便，那些认为自己理性的结果等于真理的人，根本不知道理性是什么东西。）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你并不应该因为看得到这仍然不是100%把握，就放弃理性的结果，这就好像你不应该因为觉得“走下山也不能保证不摔跤”，于是决定滚下山一样。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看明白了这个问题，我们再来谈“感性”问题。不过，从这里开始，我们不再使用这种“被赏赐的怜悯”，直接使用“非显式理性决策“这个更精确的称呼。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常被称为“感性”的东西，实际上是内嵌在人类本能之中的一种“非显式理性决策系统”。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举个例子来说，你明知某种蜘蛛是无毒的，但你一伸手就会寒毛直竖；你明知尿液是无菌的，但你想起来就皱眉；你明知某种蠕虫是无害甚至营养丰富的蛋白质，但你想象一下口感就感到恶心。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你明知某事在账面计算上有盈利，但你无法接受——到了这一步，是不是“感性”的的评价就出来了？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凡种种被称为“感性”的决策方法，都是先于人的理性由长期自然演化和长期群里实践积淀下来的文化影响的结果。它或者通过基因、或者通过语言学习、文化浸润而绕过了人类的显式理性机制，在底层深刻的影响着人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受影响者往往根本不理解这样做的理由是什么，只是被不这样做的想象所触发的直接生理反应所限制而被动的遭遇了那样高决策门槛。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如没有绝对充分的理由和绝对明确的危机，人们仅仅凭着“纸上计算可行”，并不能翻越这些门槛。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这使得打算靠这些“完美纸上作业”来决定性的影响ta人行为的人倍感挫折。——ta们其实是想骂对方“不理性”的，只不过年头久了学精了，改用“你很感性”这种政治正确话术罢了。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但是这些从广泛的幸存事实里被遗传和直接写入的既定决策逻辑，真的因为当事人自己自觉的欠缺而是“非理性”的吗？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你们觉得老鹰、章鱼的身体设计合理吗？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你们要记住那不是任何人类的理性过程的结果。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不走人类显式理性路线的结果，在确切意义上当然一定是“非理性”的，但是并不意味着它一定不是合理的。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着本能的强烈不安、拿不出任何说得通的理由，却不能听从你的说服的人，其决策未必真的没有合理性。不梳理和分析具体的原因，仅仅凭着扣上“感性”或者“非理性”的帽子，强行压制对方顺从，结果往往不是你可以得意洋洋的说“我早说过吧”，而是一场大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你想真正说服人，并不是只要赢得与人显式理性的论辩而已，你还要对那个ta自己也说不清的道理做出交代。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所以不用奇怪为什么你头头是道，而对方却不“服气”。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你所讨厌人的“感性”，本质上是一种人自己没有掌握的超理性。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最后我们来回答这个问题——“如何权衡理性与感性”？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答案是理性和“感性”并不是一个“权衡”、“取舍”的关系。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人的理性必须要学会尊重和敬畏自己的非理性本能。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你的感性“坚决的反对”，绝不是因为它真的反对和抗拒你的理性本身，而是在强烈的提示理性的论述尚有遗漏，其自洽仍然是傲慢的。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是的，这不是在否定你是自洽的，但这是在提示你的自洽是视野局限的结果。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你的直觉本能在反复的、焦虑的希望你看到一个ta说不出来的点，好像一头忠犬扯着你的裤腿不让你上车一样。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ta说不出来，但是ta有一个point。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ta不是要反对你、不是要妨碍你、而是想要帮助你，想要你看到某个ta知道，但是无法借着你现在粗糙的理智来告诉给你的要害。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如果你是时间紧迫，你只需要向ta恳切的说明——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虽然说不出来，但我相信你必有point，但很抱歉已经没有时间继续谈论了，不得不如此。我无法选择听从你的提醒而放弃现在的打算，但我会尽可能小幅、尽可能可逆的稳健推进，并且我答应你永远不放松对你所担忧的问题的警惕和对周期性回顾的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ta要的只是这句话。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你说了这句话，ta就会坐下，不再需要你“权衡”是丢掉它，还是丢掉你的理性。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不过，你最好不要欺骗ta。</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中文难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为什么说中文是地狱难度？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中文的语法、变格这些不算是难的。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中文的汉字显然是难的，大概只有古埃及语和玛雅文可以对比——而它们的字符数量要少得多。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不过这不算是地狱难度。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中文难是难在文化背景上，难在成语、典故、独有的经典概念和伦理架构。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比如“你不仁，我不义”，“义结金兰”，“气冲斗牛”，“凄凄惨惨戚戚”，“人比黄花瘦”。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说一个人一门语言说得好，主要的测度在于能准确的理解意思、表达意思和影响ta人的行为。而要理解中文，最大的问题还不在这些字词语法上，而在于没有这个文化背景，可能理解不了中国人说话的真实意思。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你听不懂哪是表白、哪是威胁、哪是诱惑、哪是宽容。中国作为长期大一统国家和历史传承没有中断的政治大国，语言表达之微妙复杂，不是没有同等级文化背景的其他文明成员所能企及的。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这当然不是说其他国家没有自己的尽在不言中的微妙之处——这当然是有的。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但是有两个很重大的差异——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1）在于它们往往读不懂自己的古文。读不懂自己的古文，意味着手里的遗产着实厚度不厚，这玩意就是赤裸裸的论年头的，没啥好投机取巧的。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中文难（承前）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2）它们的国家体量不够大。很多的概念、词汇、意象，是只有社会复杂度到达一定高度后才会出现的——在同样效率的通信水平下，国家的“粒度“划分是很接近的。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而粒度接近，大体量的国家就会比小国家多几个层级，会接触大这几个层级所带来的额外问题，产生很多与这一因素相匹配的文化要素来。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作为世界一两千年的长期最大国家，这份“多出来”的东西，才是中文真正难的地方。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顺便，坦率的说，中文极难的真正证据，不在于一个外国人要精通中文有多难，而在于中国人自己的平均中文水平非常欠缺，恐怕不如法国人的法语水平、德国人的德语水平和俄罗斯人的俄语水平。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意识上传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「意识上传」是否可以实现，以什么技术方式实现？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而且道理非常的简单。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你能把一个球形烧瓶里的水，装进一个锥形烧瓶吗？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——当然可以啊。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水分子的关系还一致吗？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你的意识是那个形状、那个水分子的结构关系，不是那些氢氧原子。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我们举个非常现实的概念——假设一下你的手断了。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疼夜疼，痛不欲生。你总是想要伸手去拿饭碗，才发现拿一个空。穿一件衣服，也要求人。于是“我残废了”，这个念头从出事那天起就像一块石头压在面团上那样压在你的意识上，一天比一天嵌得深。半年以后，你变成了一个平静的手残缺者，别人都说你和以前一样，但是你知道，你完全变了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你的意识与你这个身体是绑定的，看懂了吗？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它就是装在你这个“容器”里的水，但要紧的不是它的重量、味道、化学成分，而是它的“形状”。这“形状”不是几何形状，而是一种逻辑的构造。但这个逻辑的构造是与它所在的容器完全绑定的。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切掉一只手，它也会变，不是少掉一块脑它才会变。得了过敏，它也会变。一看见ta留下的东西就会心揪紧到喘不过气，它也会变。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如果把这半年的适应过程取消，直接在一夜之间完成，你的意识就会因为巨大的惯性而自我“断裂”。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意识上传（承前）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你见过断了两条腿无法接受而自杀的人吧？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见过失恋无法接受而自杀的人吧？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而所谓的意识上传所造成的冲击远非断两条腿或者失个恋可以比。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它更像是将一缕青烟从包围它的里“拿”出来，放进另一道风里去，而指望在这个过程中这缕烟不受损。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人的意识与大脑结构不是分离的、独立的存在。它不是“寄生在结构中的模式”，那不是个“寄生关系”。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它是一个特定硬件的特定运行状态，那个运行状态只能在那个硬件上运行。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举个浅显的例子，一个三灯信号系统，现在AB亮C暗，你想要“上传”这个运行状态，能接受的的硬件载体必须有ABC三个灯。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你弄个只有两个灯的线路，你无法移上去。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你的线路只有三个灯，这三个灯连接方式不一样，你只是把“AB亮C暗”作为相同起始态移过去，一按运行键，你自己估计一下是什么结果。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喷一挡风玻璃。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给你们留一线希望：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能制造出与你的大脑完全一模一样的大脑——所谓一模一样，不是指机箱里的零件型号一模一样，而是指是指从硬盘到内存、到每一个磁道、每一个逻辑门的状态都完全一致，这个时候，就像两辆平行并列飞驰的列车，打开门，你可以走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但这方法，实际上就是直接量子级复刻一个你。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然后把原来的你抽冷子毙了。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这是逻辑上唯一的等效实现“意识传送”的办法。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其它的办法，装进去的那个与从你这里取出来的这个无关。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意识上传（承前）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“大郎，都弄好了，天黑请闭眼。”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关于人的意识完好性与人的身体的绑定关系，我们再来点简单直接的关系——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比如你小时候令你印象深刻的牙疼，你想起来就会觉得心有余悸。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现在我们假设你能上传而且上传完毕了，现在对你而言“牙疼”是什么？“心有余悸”是什么？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牙疼是怎么被数字化的？如何确定这是正确的数字化？把另一个人的牙疼采集数据输入你的意识，谁能确保这是两种相同的牙疼？如果不能，你如何保证上传前采集的这个“牙疼数据”在上传后被还原成了相同的牙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再来一条，对你最喜欢的音乐，采集数据的时候采集什么呢？采集它的乐谱，还是采集它的MP3格式音频？只要把这MP3文件放到相同的“文件夹”就可以了吗？是这样吗？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为什么是你最喜欢的音乐？哦你开始讲故事——因为当时你刚高考落榜准备去跳楼，在路上是这曲子救了你的命。那么高考落榜悲痛欲死的感受真的是可以从这曲子里剥离掉，只要放首MP3进去就可以了的吗？那揪紧的心脏、被指甲刺破的手心、翻江倒海的胃、踉跄无力的双腿，都是这信息的多余部分？而进一步的，重要的仅仅是那些感受信息，这些器官感受器本身并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如果你没有牙，没有胃，没有腿，没有心，这些“感受”确信还在新的系统里可以起到和老的系统里的相同逻辑功能吗？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如何确信？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人对客观存在是绝对无知的。人类根本不可能像了解自己设计的机器一样彻底地了解人类自身，这一点是由自指性在逻辑上绝对地锁死的。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人类的文明没有可能进展到能【完全理解】人类文明自身的程度，这是逻辑的不可能。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意识上传（承前）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一个人自己也不可能进展到完全理解自己。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你根本就没有任何足以说明“实验成功”的鉴定方法。而且这不是什么技术水平问题，是逻辑上原则性的不可能。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一切关于“意识上传”的幻想都只能是幻想。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“意识上传”就是一种毁灭，再加上一种以被毁灭的为原料的制造。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其本质和把牛杀了做了一道红烧牛腩没什么区别。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让我把这事换一个角度表述一遍，你们可能会更清楚为什么“意识上传”是不可能的。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当我对你说“棒棒糖”，你会接收到“棒棒糖”的音符和字形，对吧？然后你的大脑会经过一番处理，“理解”这些声音震动或视觉符号的具体指向——一个叫做“棒棒糖”的概念。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现在的一个关键的问题是——我大脑里的“棒棒糖”这个概念的准确含义，是我所作为标准采样的一组棒棒糖的抽象属性的集合，你的则在原则上也没有本质的区别。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问题是，我的棒棒糖标准数据库与你的基本不重合，里面装着的几百种被认定为棒棒糖的采样与你的根本就不一样。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基于我对棒棒糖的认知维度与你的差异，我们的棒棒糖概念所附属的属性集本身就是不同的，你可能有颜色、硬度、味道、气味、造型；我可能还有酒精度、油脂度、溶解度、刚性、屈服点。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把这个概念表达为一张表单，那么我们不但在相同的格子里填写的内容不同，我们的格子数量、格子类型也互相不重合——甚至如果你认识到每个格子的标签本身也是一个概念，而这个不重合效应是递归的，你就会意识到——事实上我们的这两张表单上没有任何部分在严格意义上是一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换句话来说，想要参考你的大脑的结构里关于棒棒糖的具体记录，来推定我的大脑里的类似结构就是“棒棒糖”，在原则上就是绝对无效的。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意识上传（承前）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并且，你也不可能通过调查全部的地球人类的“棒棒糖”概念的记录样式，来断言任何一个特定人的某个样式的构造是否代表“棒棒糖”。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因为你将无法发现任何有足够意义的共性。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所有人的意识都是基于完全私有的成长过程，循着完全私有的训练集，自发形成完全私有的存储协议，存储在完全独特发育的硬件基础上的。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一个人的记忆、意识事实上处在无限复杂的加密算法的保护之中。因为你的大脑的概念/构造/功能的形成甚至与你所经历的事件的输入顺序有关。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如果把一个人的“机器码”列出来，用另一个人的“编译器“去解读，将不会得到任何有意义的读取结果。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注意，是任何的两个人之间都是如此。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你的“棒棒糖”的编码（姑且假设我们跳过这读取的困难做到了这个奇迹）直接写入到另一个“空白大脑”——说实话这不知道到底是个什么概念，一个终身昏睡状态发育出来的大脑？这大脑怕是连沟回都没有分化——得到的结果根本就不会是“棒棒糖”，甚至根本不会是任何有意义的信息，而是在极大的几率上得到完全没有任何有效意义的乱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你根本无法实现“读取”，你的“写入”根本没有意义。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所以，唯一可行的就是在无法破解加密的前提下进行“绝对复制”。把每一个突触、每一个受体、每一个细节都照样复制。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用硅基半导体加金属这种物质基础、以自认为“功能相同”的构造，去绝对复制另一个人的大脑，因为仅仅这个材质不同已经是不可接受的本质不同。这就像你用纯铜做一双AJ运动鞋，形状完全一模一样，精确到微米，你却根本不能指望前者和后者“一样”一样——你不会穿着它去打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如果要打个比方，可以说一个人的意识和另一个人的意识的关系，非常类似一个文明和另一个文明的关系。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意识上传（承前）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彼此语言完全不同、价值观有巨大的差异、行为准则、行事逻辑、审美倾向、对特定概念的理解……其差异之大，很容易让人意识到它是不可能通过抽象的方式来达成一致的。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说英语的人是不可能在没有英汉字典存在的前提下，靠阅读一个中国人的自传来“正确读取”一个中国人的一生的。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更不用说这个中国人自己用自己的意识写下来的这本自传，根本就不是ta自己意识的全部内容。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换句话来说，人的意识是绝对黑箱，“读取意识”这个操作根本就没有可行的技术路线可用。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挡住它的是人类认知方式本身所固有的逻辑限制，这是无可超越的东西。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更不用说如果实现了这种“读取”技术，仅仅这技术本身就足以使人类社会的组织结构、伦理法则都失去可行性，作为集体的人类本身将不复存在。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砍价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不懂得或者说不好意思砍价该如何解决？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为什么要砍价？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不相信卖家是诚实的吗？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贵了就不要买，不要花时间用质疑对方定价合理性或者诚实性的手法去砍价。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这是一种隐性的对他人、尤其是对自己的侮辱。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你要理解对方见了很多非要砍价的人，为了成交不能不放一个假价格，这没什么，但是你不要因此学别人砍价。看了价钱买不起，就是买不起，说声不好意思超出承受意愿。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扭头走。超出你的承受意愿——注意，不是超出你的承受能力，超出承受能力只是超出你的意愿的一种形式——既不是你的错，也不是对方的错，这是告知对方一个事实，而不是一个道德审判。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ta把你叫住，决定降价，根据这里的定义，这不叫你在“砍价”。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通过质疑对方定价的诚信去“砍价”是个不好的习惯，会妨碍你的阶层提升——社会阶层越往上，对这种行为的评价越低。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求对方的价格做变化，一定要有别的理由——例如会多买一点、例如可以要临近保质期限的、例如可以接受瑕疵品或者库存品、例如可以提供什么东西给人做交换。“会快速成交”也勉强算是在提供一种这样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但不可以【毫无有利于对方的合理理由】的要求对方【凭空】降低价格。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砍价（承前）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压低价格的基本策略，是要做一个对方舍不得失去、不愿意错过的客户。你这样去商谈价格，对方后面会为了争取你这么一个有尊重的习惯的客户，自己主动的降低价格，</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挤出那些为了防备其它有砍价习惯的人而掺入的价格水分，不必你说任何一句“便宜一点吧”。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再升一阶，是做一个让人觉得“哪怕亏本、只要能服务到就是一种荣幸”的人。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然后你永远不用砍价，你要时时防备的反而是另一种风险——对方悄悄的背着你降价，为了服务你而故意吃亏。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你想想，假设周总理或者袁隆平爱吃某家的面条，这家面馆会想着“买贵点”、“多赚点”吗？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不建天国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罗翔教授所说的不能在地上建立天国是什么意思？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我看到很多人在说这话的合理性在于为了防止理想主义者造成灾难，不能在立法中容忍理想主义的成分。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罗翔自己是什么意思只能他自己来定义，我只说说这个“要在立法中排除追求社会理想的考量”这个说法。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首先，这能做到吗？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正义、公正本身就是理想，甚至连“稳定”都是一种理想。法律所要诉求的任何一个目标，有哪个不是社会理想？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法律本身就是人类实现社会理想的工具，对于很多人——包括罗翔自己——而言，法律甚至恐怕本身就是理想的一部分。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放弃了理想主义，法律自身即成赘物，谈论的基础就消灭了。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第二，如果是在说基于某种激进的理念而制定法律，导致了很多人死亡，于是要在立法中防止理念化。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这实际上是没有意义的呼吁。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因为做那些立法的人恐怕根本不仅仅是从“实现我们的理念必须要杀那么多人”出发，而同样也自认为是从“不这样做恐怕要死更多人”出发而那样做。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把主张者自己摆在那个位置上，他会发现他是在“立某法会死多少人”和“不立某法死多少人”之间选，事实从来就没有给过人“不立某法就不必死人”这种选项。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很多人会觉得大量的法条似乎都不是刑法，只不过是经济处罚，谈不到这个层面。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殊不知断人钱财即如杀人父母，亏损和罚没一样是会逼死人的。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不建天国（承前）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人家的车是倾家荡产贷款买的，你立法禁止，人家就妻离子散、家破人亡了，难道这些人就不是你的“理想下的亡魂”吗？到时候你是拿什么自辩？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“我不是为了自己的理想，而是因为不这样决定，会死更多人”——你是不是一样会这么说？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你信不信希特勒也会这么说？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那些在朝代末年立法大批大批处决“叛逆”的司法官，ta们到底是为了实现王道乐土的理想，还是为了“不这样做会死更多人”的“不得已”，这有什么真实的办法可以区分？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除非对方的理想本身根本逻辑不通，或者直接的诉求就是毁灭人类（这只不过是另一种意义上的逻辑不通），否则有哪一种社会理想不是在自称追求最大繁荣呢？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ta们之所以有那样的理想，就是因为ta们自认为看到了社会的问题，笃信自己给社会开的方子是总体上死人最少的方子——尤其是“考虑到子孙后代最小牺牲”的方子。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ta们怎么可能一旦上台不会抱着“临危受天命”的心态相信是自己的“最小伤亡主张”被人民授权了？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怎么可能不基于“这是死人最少”的强烈自信去“紧急治疗”？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这到底是“为了自己的理想”，还是“为了应对残酷的现实最现实的做法”，除非你能提供真正有效的理性工具去加以区分，否则根本是一体两面、互相绑定的。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换句话说，只要你认同“两害相权取其轻是无论如何都合理的策略”，那么你等于就放行了“为了建立天国必须杀掉一批人”。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因为在危急存亡之秋，这两者不过是【同一个判断】的不同形式的表述。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不建天国（承前）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到时候把一个完全现实主义的人摆上去，ta一样会选择基于现实杀掉“必要的人”，并且开始主张这是为了某个理想。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时候若不去相信这样可以实现某个理想，人是不可能不疯的。说得残酷一点，这甚至给被杀的人带去了某种安慰——有很多人在那几千年的浩劫中，是带着“希望牺牲我可以成全你们的理想”的心态接受命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我完全赞同说这话的用心和立意，但是在没有提供工具和方法的前提下，这仍然很遗憾的是个事实上没有意义的主张。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功罪千秋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如何理解「罪在当代，功在千秋」这句话？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这话没说完整。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不但有“罪在当代、功在千秋”这种事，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还有“功在当代、罪在千秋”。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这没什么荒谬的，只不过是最基本的认识问题。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你现在喜欢的一切，显然并不仅仅是过去的一切“好事”的结果，它同时也是一切“罪恶”的结果。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你现在憎恶的一切，显然也不仅仅是过去一切“罪恶”的结果，也同样是一切“好事”的结果。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因果链条上的一切环节是紧紧相扣的。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好好坏好好，坏好坏坏好。你拿掉一个好，从它之后的一切都被取消了；你拿掉一个坏，从它之后的一切也都被取消了。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甚至，关于什么是好、什么是坏的标准也经常发生反转。今天被认为是“江山永固的不世之功”的，明天被认为是“思想禁锢的万世之恶”，这不过是一种清楚明白的常态。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所以，那些情绪激烈的功罪评说才是一种显然的幼稚。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现在评论功与罪的标准，只是出于你所在的这个局势的必然要求。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你不能、也不应该指望它在将来也不会有什么改变，以至于你现在认定为罪的，将来的人也必须一直认定为罪。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你是活在分配给你的年代，你不是活在不属于你的年代，你需要接受这种历史局限性。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你也不必愤恨啥，功在千秋，并不意味着“罪在当代”的结论没有意义。既然当代的局势如此、尺度如此，是罪就是罪，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功罪千秋（承前）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这并不因为任何“功在千秋”的可能性而有所不同。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并不因为将来可能功在千秋，就意味着人在现在认定它有罪就是错的。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恰恰相反，它在此时被认定为有罪，是将来使得它被认定为功在千秋的那段后续历史要发生所必须达成的前置环节。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简单来说，如果现在将其视为罪的历史不发生，则后来使得它功在千秋的后续历史也就同样不会发生。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从这个意义上讲，此时被定为有罪，是对彼时被定为有功的成全。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两者必须同时被接受。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何谓同时接受？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第一，这意味着脱离“为了将某人某事永生永世的定义为绝对邪恶而否定其在未来一切可能的积极意义”这种低级冲动。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那只是显露出了自己的脆弱与狭隘，同时会让人怀疑你接受事实的能力，进而会让人丧失对你一切其他判断的信心甚至兴趣。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事实都无法接受的人的判断，有什么值得注意的价值？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于是这些愚蠢的价值判断除了自戕之外有什么意义？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这会同时带来一个礼物，就是对待罪的理性态度。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你要清楚的知道，每一种罪，都是将来历史的一部分，是将来历史中你喜欢、你欢迎的一切的不可分割的一部分。它们在最深处都有被原谅的资格。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处置和对抗归处置和对抗，原谅和接受归原谅和接受，这两者之间并没有“要处置就不能原谅，要原谅就不能处置”的排除关系。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功罪千秋（承前）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第二，将来你很可能会发现一些在当代会被大众认定为罪，而其实你明白功在千秋的事——说实在的，大众的普遍观点和政治正确所指向的，离明智和正确有着各种各样的距离，遍及所有的细节之中。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不要因为你看得见将来功在千秋，就主张它在当代应该得到赦免；也不要因为你不认同某个法条或者判决，而认为它的判决不合法。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出于避免实际损失的考虑而不去做，这没什么特别可耻的——这个世界将这件事定义为罪，那么无法从这件事里受益就是它的选择。你去尊重这个选择，是没有什么问题的，并不需要有额外的负罪感、也并不见得要主动去干预世界自己该有的觉醒步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而另一方面，如果你真的决心要当烈士，以身殉罪去拯救人类于人类自己无知的危险，你也不要去主张自己会“功在千秋”，于是现在就应该是无罪的。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因为如果靠自认为功在千秋就可以自行免除一切遵守现行法律和社会共识的义务，这种机制可以为一切恶魔都戴上天使的光环。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是否因为自信有功就自认无罪，在这里是区分为爱牺牲的天使，与以恶作爱的恶魔的唯一标记。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不要以为这只是指能改变人类的历史大事，而与你无关。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举个几乎人人都会遇到的例子——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作为父母，不要因为自己自信对子女的未来功在千秋，就认为自己做的事都理应被算作无罪，认为子女必须赦免。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功罪千秋（承前）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其实，之所以现在有这么多小孩子对罪有如此扭曲的仇恨，正是因为父母们在用这个逻辑脱罪。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这是一种你不会希望你的子女染上的扭曲，因为这种事实上显然不尊重事实的执念，会因为极大的破坏子女的宽容能力而使得ta们的后半生有大量无法被ta们的所谓知识与技能弥补的错过。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你如果知道了，你怎么能忍心呢？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而你现在已经知道了。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参考文献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如何看待「本文不必参考任何文献」的钱伟长先生？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其实论文为什么必须要提供参考文献？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这在本质上是一种礼仪，而不是一种绝对的必要。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立这个礼仪的主要目的，是为了通过承担这一劳动量向审稿人表示自己对学术规范的尊重，方便审稿人查阅相关资料、减轻审阅负担。在功能上，通过直接引用来源，也可以有效的节约一些篇幅，省掉某些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但是，这在事实上并不是绝对必要的。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尤其对于可以独立验证的论文，例如自然科学类、工程类，如果新概念定义、实验方法、实验数据、计算过程、计算结果都直接提供在内容中了，就事实上没有必要再去提供什么引用。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强行引用，其实只是一种讨好用的奶油装饰而已。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有时甚至让人厌恶。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我写的这些东西几乎不会提供来源引用，也并不会给出每一步的论证。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我一向选择只写那些我认为你在足够真诚而且有对应经历的前提下，仍然不容易凭自己直接想通的那些断点。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只替读者补上关键的那一环。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这首先是因为我只有这样的精力——说直白点，就这条件，你挑剔也没啥用。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其次是因为这些东西本身就是力求避免建立在“因为某人那样说过”这种依据之上的。定义和论证都给了，直接看定义和论证，在自己的生活中去验证。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其他人没谁有资格为这些东西背书，因为ta曾经说过，而且ta很伟大，于是你的人生就应该怎样怎样过吗？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参考文献（承前）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如果哪天那个人被察觉说的是错的，这些论述就要连环倒塌吗？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所以毫无引用的意义。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第三，真正要想从外界受益的人，总是分得清谁是主动，谁是被动。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自己去考虑使得这些东西可以成立的语境，是从这些东西里受益的天然前提。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对于有缺环的表达，有人将原命题自行补强然后讨论仍然存在的疑问，有人将原命题补弱然后发表不屑一顾的贬斥。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只有前者有资格得到在意，后者根本没有活醒，还欠生活的耳光。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前者，有时候你无法理解是因为你并没有经历过必要的体验，所以全靠理论认识补不上被省略的缺环。这种情况意味着你的时候还没有到。这并无贬义——谁也都是先上一年级，再上二年级……然后再上大学的。直接询问大学的问题，有时候唯一的最短路线就是让你先把一二三四……年级都上掉，那是无法用简单的描述来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这种时候只能说“再过些年再回来看”，别无他法。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而只有在既补强了、又有经历了的前提下，仍然保有的疑问，才的确是我的表达过于省略或者的确是错的。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基本上只有这最后的一种疑问会导致内容的修订。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望周知。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神学的课题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现代神学研究什么？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这个问题其实目前没有太大的意义。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以前的神学一代一代的可以分，是因为有一个“主进程”可言。基本上所谓的“当代的神学研究”，就是“下一次大公会议的议程”的预备。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而今天的信仰也罢、信仰的实践也罢，客观来说定义权已经很大程度上从教会手里流散了。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的神学研究有一种“集体主攻”的方向，有提供和设定议程的教会作为先导，有大公会议等等决议机制作为天然的节拍器，同时也有大量传承明确、可以指名道姓说出师徒关系的传递关系，因此呈现出相当鲜明的类似一个大史诗中的不同的章节的感觉，因此有比较分明的“一代接一代”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但是现代神学研究可以说完全是以另一种形态在进行。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很多是为了回应更小体量的教牧团体的需要——譬如南美教会、非洲教会和韩国教会、香港教会分别关心的都是完全不同的问题。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这一关注领域的差异可以小到相距一百公里的教会甲和教会乙，就分别因为一个是面向城市高知、一个是面向乡村居民而截然不同。它们之间的差异大到坐到一起不知道如何开口，两边说话的话语体系都完全不一样——连会都不见得开得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而神学研究本身也大规模的模糊化了。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首先就极大的和社会性的宗教研究混淆了。有时候研究者自己也未必真的分得清自己到底是在回答的这个问题，到底是神学的、还是宗教的、还是社会学的、还是人类学的，甚至或者干脆是考古学的。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“圣经考古”，到底是一种历史研究还是一种宗教学研究？还是一种神学研究？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神学的课题（承前）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第二，研究者的身份传承模糊化了。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研究神学的人，完全不见得是师从另一位神学研究者。ta们完全可能是因为个人的某种渴求而运用了自己的学术能力在进行自己根本不关心具体分类的研究，而不可避免的（或者无心插柳的）具有了某种神学的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由一天修道院也没有进过的退休医生、甚至在任的物理学家提出的跨宗派甚至跨宗教的神学理论，是否还算是神学研究？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典型的，“上帝不掷骰子”，算不算一种神学结论？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因此，给现代神学研究划代也罢，确定一个主要议题列表也罢，逻辑上已经欠缺意义了。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但你要记住——这不是什么人安排的，这本身就是上帝的意志。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如果你相信上帝的存在的话。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适合思辨的语言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黑格尔说汉语不宜思辨的理由是什么？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是否适合思辨和语言本身是没关系的，主要看该语种语境中既有的“思辨资产”有多少。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也就是既被清晰定义（或至少有所界定）而又广为大众所知（或至少广为学界所知）的常用概念有多少。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辨的效率靠的是这些资产的高效运用，而不是语言本身如何。只要一个国家的学术界和学术报道业在这个问题上做了足够多有效的投资，就能做到这一点。即使是斯瓦希里语、泰米尔语，只要做了这样的投入，也一样会变得利于思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只不过并非每个语种背后的国家和民族都有这个历史机遇、有这个本钱去完成这个事业罢了。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但显然，这对中国不成其为问题。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实际上，在以百年计的长期竞争之中，中文恐怕还有优势。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年号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为什么日本还在使用年号？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这个真是……哈哈哈哈。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2020年前面其实也有A.D.这个年号啊。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这只是“一个永生的帝王再也没有改元”而已啊，各位。为了政治正确改成了Common Era而已。但即使是Common Era，本身也是一种年号呀。为什么Common Era就不是年号了？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目前还没有出现“某个政治实体没使用年号”这种现象，为啥要问“为什么日本要使用年号”这样一种好像“只有日本很特别”的问题呢？真正该问的应该是——为什么人类社会会普遍存有“年号”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时间在古代是一个和现代完全不同的观念。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人类的生活，受到季候极大的影响：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业受到气温变化和降雨变化的极大影响。时间早几天、晚几天，会相当显著的影响收成。航海受到季风影响，几时起航决定了你的采购计划、进而影响到你的筹资计划、修船计划、影响到你是先到还是后到，是不是能抢到第一个上市，以及返航前能在对面留下多少时间采购好货。游牧受到水草发育的影响，需要提前准备迁移。迁移早了和晚了都会影响畜群的肥瘦和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人类在古代的生活方方面面都受到气候、节气的影响。而且人类很早就理解了是有所谓四季、有所谓年的。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某些关键的气候现象——比如季雨、霜降——会在一个大致稳定的时间后回归。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问题是，到底是什么时候？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如果你们真的仔细的去了解，会发现这个问题对古人来说是一个神秘事件。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年号（承前）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这个关键现象在整个帝国里并非同时发生的，而且并不见得特定地域之间的同一现象的时差就一定是确定的。如果你开一个全国研讨会，你会发现大家对“到底哪天下全年第一场雨”这个问题其实并没有确切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些气候现象本身并不稳定。它们可能随太阳黑子周期等等难以预料的原因发生变动，以至于任何想要单纯靠特定季节现象的出现来确定年周期长度的做法，都会发现“年”的长度并不是固定不变的。你根据去年的经验，本来预料再过三十天会开始下春雨，于是你按照这个步调在安排你的计划，结果非常意外的提前了十五天开始下了。你将大大的手忙脚乱，而受到相当明显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去年的数据并不可靠，甚至十年的数据积累——如果真的存在这样的统计的话——也并不可靠。即使是二十年，三十年的气候观测数据，也并不能真正令人安全感十足的解决这个问题。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看懂了吗？——那些告诉你应该何时播种，而你依言行事果然顺风顺水的人，有魔法。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对于古代的老百姓而言，那个告诉你你应该何时播种的人，是一个你必须要依赖和相信的人。因为ta实际上是在做预言，一个坦白说是在拿ta的生命做背书的预言。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听了你的，果然丰收，乃至于连续丰收几年，你就是蒙受上天特殊宠爱的天之子或者神的代言人；听了你的，结果严重错过农时、信风、转场时间，严重歉收、亏损，你就是获罪于天，“无所祷也”。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国之大事，唯戎与祀。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一个城邦最重要的事，就是战争与祭祀。而这个“祭祀”，真正的核心并不是一般人所想象的占卜算卦、向鬼神许心愿等等这些鬼蜮伎俩，而是——时间。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祭祀本身最首要的要素，不是宰什么牛什么羊，不是拿什么洗澡，而是择日、择时。祭天、躬耕的最大意义，是向全国广播“请参考首都时间确定你们当地应有的农时等一切重大时间安排”。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年号（承前）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简单来说，“祀”是一种“全地图时间魔法”，是官方发布全体臣民的首要政策共识——同一时间表——的方法。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帝一登基，就发布了“黄历”（这是“皇历”的避讳，别理那些什么“黄历是指黄帝创制的历法”这种鬼话。黄帝创制的是什么历法谁说了算？皇上说了算还是你说了算？你的意思是皇上发布的历法和黄帝传下来的历法不一致吗？你再说一遍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黄历长什么样子？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这黄历之上，有各种“学术权威”追加的时间相关的生产生活建议——也就是民间历书。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以下是一个典型的历书样本：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其深入程度可以从这个宜忌表上体会一下：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这些“宜忌”“冲克”，有着极其关键的意义。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假设某本历书在某地市场上占据压倒性地位。然后这本书上印着“三月十八，宜剃头”。那么这一天就会成为剃头匠们精心准备提供大规模服务的预定日期，也会成为赶集的人们打算安排去剃头的预定日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什么会写三月十八宜剃头呢？因为比如三月二十二上写着宜播种。你先剃好头，播种时岂不是舒爽利落，脑袋上不容易出汗？效率都会高一些。而既然三月二十二要播种，那么往前一个月都不会写“宜嫁娶”。不然按照全副礼仪办完一个完整的、完全吉利的婚礼得要半个多月，剩下的时间你没时间剃头、没时间修农具、没时间松土耕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冲克”设定——今天本来适合剃头，但是很遗憾，与属猴属鸡的犯冲，所以属猴属鸡的就别去了。你们下个月初二日再去。这是一种“单双号限行”技术，在有效的管理剃头服务的旺季延续时间以及提供剃头服务的商家的服务有效性。这有效的将瞬间突发的超量服务请求向时间平摊了。控制了“一堆鸟人都堵着这天来当临时剃头匠赚快钱”这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年号（承前）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剃头需求单双号限行安排成十二波，那么每一次来享受服务的人就没那么多，在已经知道镇上有四个剃头匠的前提下，临时起意的投机者就不会那么多，而这四家也可以因为有长期稳定的、可以预料的市场需求，而安心的、从容的以此为业，去父传子子传孙，积累技艺提高服务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地老百姓有买你的历书的，有买另一位大师的历书的——这其实不是很常见，因为雕版印刷也是要工本的——这几波人分别按照不同的安排来计划自己的生活，自然各有不同的结果。到了年尾大家一总结，发现太丙真人真tm的不靠谱，老子每次去剃头都排不上队，干农活汗流的眼睛都睁不开，只好多花了二十斤粮食去多买了条毛巾扎头上。你看我明年还信不信你的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隔壁村老王买的是鸡笼山石洞斋的历书，你看人家那个旺的，王家一大家子一年生了七个大胖小子！再过几年抢水怕是抢不赢他们了！唉！以后要对王家村客气点，多走动走动。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这些“时间魔法师”们的魔法，其实根本不是什么天干地支、紫微斗数，而是深刻的社会洞察和基于数据和规划的计划能力。这才是真传所在。真拿着竹筹龟甲来算历书的，不被市场淘汰才有鬼了。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位架构师记住了——客户买的不是算法，客户买的是服务体验。那些紫微斗数，周天八卦，念念有词，客观上只是扩大市场占有率和提高患者依从度，巩固消费者忠诚的营销手段。师傅如果只告诉了你这些东西，约等于只教了市场营销，而没教产品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贸工技本身就是邪路，何况无工无技乎？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现在问题来了，为什么是三月二十二？这个“三月二十二”是怎么来的？这是我石洞斋主自己掐指算的吗？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因为这是朝廷在定历法的时候，同时被决定的二十四节气啊！如果您对质量问题有疑虑，请查询该产品标准提供方官网。我只能对我所提供的产品达到了国家标准负责。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现在你们明白为什么纪年必须有年号了吗？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年号（承前）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因为这是一种品牌宣言。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“从此刻开始，由朕对你们的时间计划有效性负最终责任。”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它隐含了一个“你们共同遵守，将不会失败”的承诺。也因此，若是失败，就需要改朝换代。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朝，旦也。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朝换代，新的皇帝谱系就是新的神族，他们替代了旧的神族，用新的时间体制，替代了旧的已经被证明失败的时间体制，并重新父死子替的为新的时间负责。皇帝负责通过公告闰日、闰月、闰年、颁布新的历法、发布官方历法书来不断的修正自己对时间的观点。天下万民则根据这一总体设定，跟随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大家一起赌生死。浪漫不？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赌得大败，庄家换人，改元。庄家退休了，换新庄家，也要改元。这不仅是东方的传统，事实上也是西方的传统。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它只是因为教历作为全能的神所颁布的历法，年景不好只能被总结为信徒受到考验和通过惩罚而行的训导。既然信仰不可动摇，也就不可能因为任何灾难而认定是历法本身的失败。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因此教历除非宗教自身灭亡，否则永不改元。今年是耶历2021年，回历1442年，犹太历5781年。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人类根本没有不带年号的纪年法。这是我们文明的根基所在。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历书起源考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原画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画原画走到这一阶段该如何继续？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到底什么是原画？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让建模、动画、特效组做得不骂娘，玩家不翻白眼，才是好原画。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各种关节结构要合理，不要只觉得构图好看刷两笔。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“近实远虚”什么的要不得。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左右结构一样只画一边倒是可以，但是自己把自己搞成了画故事板的，画得“情深深雨蒙蒙”，画得让后面流程的人看不懂你这到底什么构造、到底什么材质、到底什么形状，他们非骂死你不可。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复杂的组合结构是要画零件分解图的。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设计角色、道具、场景……一切细节都要有文化根源，有合理理由。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要花大量的时间学机械设计常识，材料学常识，动物解剖，动物生态学、植物生态学。研究服装史、兵器史、文化史。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爱斯基摩人身上的皮袍子到底怎么固定在身上的。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斑鸠火铳到底怎么击发的。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双手剑术到底怎么持剑的。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板甲手套到底关节是怎么连缀的。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斗篷到底怎么固定在盔甲上的。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头盔面甲掀起来到底怎么会卡住不自己掉下去的。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谁跟谁是同一时代的。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木板是怎么拼成一块盾牌的。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原画（承前）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风车扇叶到底怎么装在石磨坊上的。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马鞍到底几条带子怎么捆在马肚子上不掉的。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马镫到底怎么固定在马鞍上的。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什么叫得胜钩。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长矛的矛头到底怎么固定在矛杆上的。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弓到底是什么构造。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箭壶到底挂哪里？——拜托不要再画后背箭壶了！跑动两步都洒出去了好吗。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不要光顾着画流线型车身和装甲，还要考虑哪里是散热口、哪里是进气口。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什么叫涵道比了解一下。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纹身不要乱贴。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玻璃是玻璃、钢是钢，锈是锈来脏是脏。质感表现要给画材质的留活路，不然回头被人砍死——不过估计直接过不了招人这一关。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一身的弹痕、涂装、伤疤、锈蚀、油污、水渍，背后都应该是故事，不是“这样挺好看”。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原画师，高明就高明在不只是考虑好看问题，而是深刻的理解其他流程的难处和长处，深刻的理解策划的意图和玩家心理。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ta甚至不必真的会画画，而首要的应该是一位文化史学家和艺术批评家。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搞成“原画都是美术出身”的主要原因不是原画是一种美术工作，而是原画是一个在很多时候需要依赖手绘来准确表达设计意图的设计工作。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这种表达工作并不见得非要依赖手绘的。够狠你也可以用p图的（实际上这本身就是一大流派），也可以直接上normad、</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原画（承前）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zbrush直接起稿。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做原画最重要的是知识积累，不是手绘能力。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甚至，说得透彻一点——原画根本就不是一个美术工作，而是一个视觉编剧工作，就像写小说根本不是一个书法工作一样。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学明白了不会写错别字，就把全部的精力用来去去琢磨剧情！自然有笔迹比你秀丽、时间比你多的人去给你誊成蝇头小楷，哪一笔歪了你可以骂死ta。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“字”当然还是要学好，你写一堆鬼画符神仙也帮不了你，但是始终要记得你不是要学成“书法家”，你要负责的是把这“事”写清楚！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手绘达标就可以了，是知识匮乏才使人没有前途！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不过，你现在确实字也还没练明白。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自然法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要理解什么是自然法，有一个很简单的思考工具。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假设你与对方在旷野中相遇，你听不懂对方的语言，对方也听不懂你的语言。你并不知道对方的风俗习惯，对方也不知道你的禁忌怪癖。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你们俩的文明从未相遇，甚至对方可能都不是一个人类，而是开着飞船降落的蓝皮肤外星人。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你将假设ta无论如何都仍然遵循着某种行为模式——比如会把直接破坏ta的身体或者损伤ta的飞船的行为视为敌意。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你也估计ta会对你的行为有一个类似的估计——只要对方是智慧生物，你当然也没有猜错。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而你们的估计之中，会有一个交集。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现在假设落地了第三个外星人，也是头回来。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于是上面的交集，又再有交集——有可能会略小一点。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做好这个思想实验之后，回答这个问题——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你是否相信直到最终这个交集也不会为空？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这个交集里装着的，就是自然法。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这个问题有另一个变种——假设现场有哪位新来宾导致该交集一下子空掉了，你是选择认为是这交集确实合法的空掉了，还是选择认定这位“新来宾”应该只是一架型号不明、原理不明的无人机？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自然法（承前）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你的答案如果是“不为空” + “无人机”，那么你也就是一个狭义的自然法主义者——或至少，一个有自然法主义倾向的人。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这个交集的边界，就是自然法的边界——至少是你个人版本的自然法边界。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为什么要加上“狭义”这样的修正？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所谓的狭义，是指这种自然法仅仅只包含智慧生命所必然共同遵守的伦理法则。当仅指伦理法则的时候，自然法已经狭义化了，实际上变成了“自然伦理”。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而如果取广义，则这个集合必然不为空的。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因为广义自然法是指所有智慧生命必然共同认同的一切对自己的行为有规定性意义的约束。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而这个定义里必然包括了自然规律——也就是牛顿定律、热力学定律、万有引力定律、动量守恒这些“客观”规律。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很显然，这是一个不容人不承认，不承认（包括对其朴素版本——譬如石头能打破头，高温能导致烧伤——的不承认）只能说明该对象尚无足以称为智慧生物的资格。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于是必然会导致其位格的降级——被从“外星人”，降格为某种“东西”。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如果取广义，则答案就被锁定了，所有人都没有任何意外，必然是自然法学派、和自然法学主义者——因为如果不是，严格意义上的人格都会自动湮灭，成为实质意义上的植物人。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所以，为了使得这个话题变得更有意义，这里自然法取狭义。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为什么自然法非常重要？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自然法有着一般立法梦寐以求而又可望不可及的优势。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1）自然法普遍管辖。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自然法（承前）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它不需要受管辖者的知情和同意，不依赖于受管辖者的个人理解。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你不知道破坏别人的东西会被认定为有罪，不影响对方会揍你。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你不认同伤人就该挨揍，不影响对方会揍你。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因为在对方这里这不属于需要你理解和签字同意ta才算有效的契约法则。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这些法则必须天然的、自动的成立，因为没有人能承担这些法则需要对方同意才能成立、需要对方正确理解才能实施的代价。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拆我的房子割我的麦子，你跟我言语再不通、再素不相识、再“没有答应过任何共识”、再不理解，也没有意义，我揍你的权利必须在我这里被视为是正当的。因为把这定义为必须先要对方也同意才算正当的那些人都灭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就像你再怎么自称不懂、不知道、不同意、不承认牛顿定律，并不妨碍你掉落悬崖会摔死一样。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2）自然法绝对公正。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自然法不受限于其辖下的任何一方，永远不会出现“既是运动员、又是裁判“的问题。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其他一切的人类立法，则永远都不可能避免这个问题。即使改成由人工智能根据大数据来审判，在实质上也只是人工智能的编写者和维护者在代行裁判职责，而ta们自身要么被设定为在法条之内，从而导致不可避免的徇私枉法；要么被设定为在法条之外，于是导致该法不能约束其立法者自身，成为立法者事实奴役受管辖者的工具（哪怕这种奴役是不受抱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3）自然法没有司法成本。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你违反了自然法，结果自然就出现了。不需要大家再凑一笔钱，请一群人，专门再去执行某个判决。也不需要担心某些该判的没有判、该决的没有决，也不担心执法的徇私枉纵。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自然法（承前）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4）自然法绝对权威。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自然法的判决绝对的有效，无可辩驳。就像假设有人手肿了，辩称“我明明采取了足够的措施能保证手不肿的”——“肿了”这一判决，本身绝对的证明了“你没有采取足够的措施”。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可以怀疑自然法的绝对公平，任何人对自然法的判决结果感到意外，都只能自己去琢磨自己搞错了什么，而无法主张是自然法本身错了。这一基本假设是人类（包括一切智慧生物）进行逻辑思维的根基，如加否认，甚至仅仅是动摇，都会导致理性的崩溃，导致当事者的实际效能甚至不如一个香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只要是一个智慧生物，就不能既保留自己的理智，又诚实的抛弃对自然法的信服。嘴上不服气喊几句是可以办到的，但是最好别人真的相信你只是嘴上说说实，否则如果你被普遍认为认为是真诚的那样相信，你必定要被诊断为精神错乱和妄想狂，无法不被视为难以预料的危险因素而被限制行为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包含了自然规律的广义自然法启示了人类一切关于“法”这一事物的理想。它自然而然的会成为一切人类立法和司法所追寻的终极目标，成为人类一切伦理准则的质量标准。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吐字不准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为什么现在的歌手吐字不准？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因为个性大部分是被错误定义的。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共性和“正确”天然联姻。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错误是丰富活泼的，正确是单调无聊的。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艺术的使命就是反“共识”，在于找到“明明说来是错的，但是你知道它其实是对的”的东西。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看起来很失败是先锋艺术的常态。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等于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「等于」的严格定义是什么？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“等于”的意思是“在待考察的指标上，等号左右的对象无可见区别”。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举个例子：评价者是一台秤，你的体重是100斤，张三的体重也是100斤，那么这台秤将完全无法区分刚才站在自己托盘上的到底是张三还是你。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此时，这台秤就会说——张三的体重与你相等。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即你的体重等于张三的体重。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这个表述切换到数学领域。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 A=B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意思是“A的‘值’这个属性与B的‘值’这个属性无可见的区分”，即 “就其数值而言，A等于B”。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一般人常忽略的一个问题，就是“等于”关系只能用于对象的属性，而不能用于对象本身。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当说A=B的时候，人们常意识不到A和B都是隶属于某物的等位属性，是一个Attribute，而非一个Entity。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不过要注意，entity本身可以是attribute。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例如，一对亲生兄弟A和B的“父亲”这个属性栏里，都是隔壁老王。隔壁老王就是一个人类，是一个entity。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 A.父亲 = B.父亲。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这就引出另一个问题——难道一个实体就不能直接“等于”另一个实体吗？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答案是显然的不能。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等于（承前）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因为语意已经内蕴了这一结果——既然另一实体被称之为另一实体，则它必定与本实体存在某种区分。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举个例子，假设世界上有两个苹果，无论是从基因、颜色、个头………等等等等一切方面，直到每一个电子的运动状态都完全一致。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它们也仍然是两个苹果，因为苹果A和苹果B的位置属性仍然必然不一致——它们在宇宙中必定要各占一块不同的空间。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如果连这个空间位置都合并了呢？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那么对我们而言，这种关系就不再是“相等”，而是“是”。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A就是B。不是“它们相等”，而是根本没有“它们”，只有“它的两个别称”了。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所以，在计算机语言里，这两种不同的关系被分别表示为“A == B ”（即“A与B相等”），和“A=B”（即“令B成为A”/ “将B赋予A之名”）。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“A等于B”，与“A即是B”，是两个概念。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发达国家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越南未来能成为像日韩这样的发达国家吗？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发达国家 的原文是 developed country —— 已发展国家。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这是有一根相对稳定的客观线的，不是简单按收入来划分的。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是不是已发展国家，其实与一个国家的“世界排名”没有必然关系。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迟早有一天，地球上所有的国家都会变成已发展国家。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跟排位有关系的是“先进/落后国家”，“优势国家”，“主导国家”这类概念。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晚景凄凉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什么样的老年会很凄惨?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以错误的理解定义着爱，花着真实的力气“爱”着别人，施加着实际的伤害，而最后没有获得原谅的人；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明知道什么是爱，却因着软弱和贪婪，终于知而不行，于是在内心知道自己并不爱人，也知道无人爱自己的人；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也许有着种种欠着自己的债或者在自己威胁之下的人围绕，但其实没有谁真正的爱、没有谁真的希望ta活下去的人；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那些没有爱过，于是也无法理解爱的人；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those who die alone.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剥削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如何评价「如果自由不加以限制，一定会导致强者对弱者的剥削」这句话？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“剥削”是一个很特别的概念。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它是由交易双方之外的第三方对交易作出的定性。这导致了一个非常复杂的问题——交易的旁观者，是否有权利作出这种判断？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或者说，是否有一种旁观者，即使ta并非买方、也不是卖方、也不承担潜在交易被阻止所造成的买卖双方的机会成本，却有某种不可置疑的权利来对交易是否合法、是否道德作出判断？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坦白说，我不同意这种权利的合法性。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其实，使得强大的旁观者可以阻止这些交易的，并不是某种基于法理的权利，而是一种基于实力的权力（power based on capability）。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谈不上什么合理不合理，对此不满的群体拥有足可以将自己的集体意志强加于此的动机，如此而已。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但从神学的角度来说，既然这样的集体有了这样的集体意志、也有了这足够强大的力量去贯彻这个意志，这种现状本身就体现了某种由自然法背书的意愿。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这个问题严格意义上应该重新表述如下——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如果禁止强大的旁观者将自己的价值观贯彻到对一切交易的监管上，当然就会发生不符合这旁观者们价值观的交易。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“剥削”只是“不符合旁观者价值观的交易”的缩写和转译而已。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剥削（承前）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这是显然成立的。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正义是一种能让人类走向最大繁荣的伦理观。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这个定义表述是终极的，关于正义的一切不同流派都不能不同意这个表述。如果ta不同意这个表述（或其等效命题），就可以断言ta所称其为“正义”的东西只是一种发音上、字形上的巧合。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ta们之间一切的争议，都发生在对“人类”、“最大”、“繁荣”的定义上，而并不发生在这个表述本身上。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问题在于有的人认为与自己种族不同、出身不同、阶级不同、立场不同……的部分人不包括在配享受繁荣的人类范围内；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在于有的人认为“繁荣”是指赚钱、有的人认为指“多子多孙”、有的人则均不同意；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在于有的人认为“最大限度”是指经济规模、有的人认为指最广分布，有的人认为指永续存在，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但是，无论怎么样，这个“人类最大繁荣”的共识是没有疑义可言的共同前提。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在这个基本共识之上，如何再去争论，这是未来的人类历史所要完成的历程。我们只站在此时此刻，谈论此时此刻就可以断言的问题。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这问题的首要方面，就是正义必须是可行的。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这是正义的定义所内在决定的。因为主张一种不可行的正义，从基本逻辑上就是与“人类的最大繁荣”根本对立的。因此从原理上就可以确定无疑的得知“不可行的理念不属于正义讨论的范畴”。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这带来一个基本的问题——何谓不可行？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如果只是现阶段不可行，而将来可行，算不算不可行？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如果你自己也认同这个阶段不可行，那么它至少不可以被视作正义本身，而只能视为正义的理想。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重复一遍——正义的理想，并非正义本身。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这是两个不一样的概念。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正义是可以拿来作为现实审判的法理基础的，而正义的理想不可以。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第二，如果只是没有先例证明其可行，而理论上可行，算不算不可行？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这里存在争议。存在争议，就靠的是各行其是、may the best win的天裁逻辑。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真正的问题是那些连“理论可行”也没有达成就加以强烈主张的伦理主张——这些暂时还没有被严肃讨论的资格，更不应该进入被大力推行的阶段。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注意，这不是说这些理念应该“就此被扫入垃圾堆”，而是指它的主张者应该首先专注于将它的运行逻辑理顺、说通，至少求得一个理论可行、将来可行的成熟度。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换句话说，不要在主张可行性之前就主张正义性。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更深刻的说——可行性本身就是一个深不见底的问题，很难想象有任何伦理体系敢于宣称自己已经彻底的解决了可行性问题。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在现实的历史中，如果谁真的足够令人信服的解决了可行性问题，它先于一切其它同期尚未完成这一成就的其他意识形态而登上伦理的王座——直到它被事实证明其预告是错误的。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坦白说，人类社会的兴衰转折，本身就是一个又一个的正义观在各自的时代完成了“令人信服的表达了自己的可行性”的过程。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只是可惜，“令足够多的人足够信服”并不是“终极真理”的可靠替代品。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但这本身也揭示了关于正义观的要害所在——主张其正义，必须通过主张其可行来进行，而不是通过主张与其不符的其他意识形态如何邪恶来进行。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后者是无效的行为，并不会真的增加你信念的力量，反而会通过消耗了本来可以投入在“可行性证明”上的精力而损害这种理念的机会。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换言之，想要有效的主张正义，必须以久历沉浮、见多识广为前提，必须以深刻而广泛的实务历练为前提。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否则是无益而有害的。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我希望小朋友们仔仔细细的把这个论述前前后后翻来覆去的看清楚，学会省下自己宝贵的时光首先去切实做事、去尝试开创事业、去近距离的观察成败得失。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而绝不要在自己还没有真正的立起一番事业或至少经历几次失败前，就拿起“正义”的“武器”，将青春浪费在随着自己无力分辨的幻想起舞上。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这是青年人会吃到的最大的亏之一。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牢牢记住——问应不应该之前，一定先问可不可行。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正义观之间的竞争，本质上就是可行性的竞争。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正义并非最“当行”之事，而是最可行之事。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什么是自弃？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有一个机会可以帮助到更多的人，你没抓住。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这就叫自弃。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这话需要多一点解释——这个“帮助更多的人”不是按照当时那件事情本身计算的，而是按照“一生助人总量的期望值”计算的。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因此，努力学习、积极锻炼、合理理财……同样属于“帮助更多人”的事务。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比如，如果有一件事情可以让你更健康，你没做，你也是违背了这个原则。奢侈浪费，无谓耗散上帝交给你的财富，也是违背了这个原则。简单的将个人资产拿出去撒胡椒面，一样违背这个原则。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这个原则事实上是深刻而复杂的。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它的复杂性在于——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首先，“一生助人总量期望值”本身是一个极其复杂的计算。你如何知道自己不是在悄没声的在算法中做手脚，用来背书你其实背道而驰的行为？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第二，期望毕竟只是期望，如果一直以“保持最大期望”为理由，不断的推迟实际的输出，你会陷入悖论。“我现在本来可以给你一百，但是我如果不给，明年我就有一百二可以给你，所以我决定不给更合理”。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明年再跑一遍算法，得到的还是“不给”。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总期望的确是在不断升高，但是事实上没有人在受益。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然后你意外死亡，账号和密码没人知道——“总期望”变成了空气。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怎么解决这两个问题，本身就是重大的人生家庭作业。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而且，绝对不要单纯的把这看成什么“道德高调”。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世界实际上是这样设计的。不要看到似乎很多人背道而驰、赚得满盆满钵、踌躇满志，就以为这只是一种“时灵时不灵，也许对我不灵”的法则。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等着看，一个逃脱的都不会有。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你想要内心宁静的做一个举足轻重的人，想要手握能移山倒海的财富而保住人格健全，这是唯一的办法。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通俗点讲——你想要能赚钱，还想有命花，那你最好自觉点这样做。不遵循到骨髓里，哪怕是从最世俗功利的立场去看，也形同“先挥刀自宫，再猛练神功”。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看似练得挥汗如雨，热火朝天，其实从一开始就败局已定。不“成功”还可以混个骂骂咧咧、无疾而终，“成功”了立刻死无葬身之地。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还有比这更大的自弃么？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我是对的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如何证明自己是对的？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首先有一个至关重要的秘诀——把你自己和这个观点分离开（Alienate yourself）。</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你打算搞清楚的这个命题，并不是“你的”命题。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不是“你的主张”，不是“你的发明”，和你的自负（ego）无关。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搞清楚它是真是假才是有意义的，“证明它”是一个毫无意义的目标。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甚至根本就不该是一个目标，不配是一个目标。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证明自己提出的一个观点“肯定是对的”，以至于要用捏造的证据、用辩论的技巧、用财力、用地位、用权力（不管这是多么可怜的权力）来力求取胜，把这看成一种和自己的名誉、自己的地位、自己的“权威性”相关联的背水之战——仔细想想清楚——是不是本身就蠢到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在这样做之前，想想清楚，为什么要这样？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是这样的行为模式本身让你变成可怜虫，让你自己丢掉了任何人严肃对待你的必要。听众的不耐烦和忍不住的反击，其实根本不是出于这问题的对错。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而是在惩罚你把探索真理这样一件神圣的事务玷污成了尿远比赛。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shame！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为了你那被不称职的父母、不尽责的师长、不友爱的同侪伤得拼不起来的自尊吗？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我是对的（承前）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所以你不管干任何事都忍不住要把它变成一种强迫别人承认你、抚慰你、崇拜你的雪耻之战吗？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坦白告诉你——在场的人，每一个人都同样有不称职的父母、不尽责的师长、不友爱的同侪！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这三种事物不是你以为的“人人都没有，就我有”的标配。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“三者皆无”，这是三件奇迹。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这份幸运，亚历山大没有、凯撒也没有、牛顿也没有、爱因斯坦也没有、达尔文也没有、马克思也没有。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你尽可以把伟大的名字挨个数下来，把ta们的传记翻个烂，看看ta们谁完全没有不称职的父母、不尽责的师长、不友爱的同侪？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放得下，就是英雄。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在探讨问题时，眼睛只盯着问题本身的真伪，这本身就是一种自我牺牲的英雄主义行为。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这是一种英雄气。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公平的对待所有摆在桌面上的提案，公平的捍卫所有的提案，忘记所谓的你的我的，敢于把它们拆散了、揉碎了、拿出最合理的部分只按照问题的需要做出最恰当的回答，这是一种集体的英雄主义。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你感受到这种英雄气，真理之神就与你们同在。知识——甚至是运气——就会分赐给所有在场的人。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无私无我，唯有事实与逻辑——这才是一场讨论应该给你的体会。仔细看——你会发现当你做得对，连“你、我、他”这样的字都是多余的。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用不到“我”字！我再说一遍，你应该极少有机会用到“我”字！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我是对的（承前）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什么样的对话才会充斥着“我”字？那是谈判！知识是可以由一群人谈判决定的吗？！想想清楚！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在场所有的人在乎的是“哪个方案最好”，不是“谁的方案最好”。谁是专程前来准备花自己的时间见证你的伟大的？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你有什么资格强夺别人的时间来证明自己的伟大？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就凭这个行为，你还想证明自己“伟大”？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没把你揪出去打都是极度手下留情了。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你记住——一场讨论，是所有参与者用生命做献祭以求知识的神圣的事。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这里面没有“你的”“我的”“ta的”。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根本没有什么“胜负”。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只有对出于自私、猥琐和傲慢的亵渎者的愤怒。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人不是在“攻击”你的“观点”，人是在惩罚你糟蹋这么多人生命的行为！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你用自己的观点有多正确来“辩解”是无效的！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证明你是对的，你也必遭放逐！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反过来，如果你明白这个道理，你就要明白坐在这个圆桌上的天然职责——避免让不懂、不尊重这件事的真实属性的人闯入。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这人是谁介绍来的，谁就要为ta负责。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不是谁都有资格和你坐下来进行“讨论”这么神圣的合作。这资格不是指学历、不是指证书、不是指职位。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我是对的（承前）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这个资格是指懂不懂“讨论”到底是什么。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一场由所谓“学术权威”和“天才”参与的尿尿比赛也一样只会留下一地污秽。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一场由文盲合作的真正的讨论，一样会有令圣哲也要三思的结晶。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在这里，知识不是靠所谓“伟大的头脑”“想”出来的，而是靠在场的所有人恪尽职守、英勇的放下自己的执念，其诚也动天，因受世界的祝福而被赐予的。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你们记住这一点！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停止在还穿着开裆裤的小屁孩身上浪费生命！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另外去拿拖把把地给我拖干净！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群体决策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怎样研究一个群体的决策机制？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这首先总是要从这个群体的生存环境开始入手。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生存环境定义了这个群体面对的问题，也定义了这个群体的行为模式。这个群体做出决策的过程以及决策的偏好归根到底是被其环境中最稳定的因素长期型塑的。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不要满足于一些直接的观察结果。世界上多的是看似民主的独裁和看似独裁的民主。那往往并不能正确的抓住问题的本质。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暂时来说只能泛泛的说到这里。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求同存异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如何真正做到「君子和而不同」「求同存异」？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所谓求同存异，意思就是关于双方下一步共同计划的谈判中贯彻三个原则：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1）所有的行动必须基于双方关于事实认定、原则逻辑、行动目标的共识——此即求同。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2）所有的行动都必须避免导致任何一方因为上述三个方面的不同认识而受损——此即存异。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3）所有各方对于上述三个方面的认识不受任何其他一方的管辖和审判。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为什么是这三个要素？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其实这三个要素就是世界观、价值观和人生观的化名。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事实认定，就是世界观。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原则逻辑，就是价值观。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行动目标，就是人生观。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如果你放诸于国家这样的实体，这三条仍然成立，不过这三个要素的凝聚就要有一个复杂的过程和机制，但是原理上并无不同。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这三个要素决定了任何一个意志体的未来行为，自然任何关于共同行动的协议一定也是从这三个要素开始。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在操作上，它可以按照以下框架规范的进行：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1）各自阐述阶段——即所有相关方宣示自己目前在这三个方面的立场。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这涉及到的技术主要包括：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求同存异（承前）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研究和判定事实的方法论——形成自己的事实认定，构筑完善的证据链和逻辑论证；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判断相关性的能力——决定何种事实与当前的议题相关，何种无关，以避免偏题和失焦；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跨文化的有效表达能力——不但能严谨的表达，而且能穿透文化差异造成的理解屏障，即预先考虑到对方的理解偏差（这部分同时包含了察觉听者的利害关系立场的能力，因为这会导致理解扭曲）；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判断理解偏差的能力——准确理解他人的疑问和反馈，及时发现接收方的误解和自己的表达缺陷，以有效修正。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2）形成共识阶段——形成一项所有各方都同意的正式共识文本。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这里存在几个关键的要害，也是一般人常犯错误的地方：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a）误认为“共识应该只包含大家都同意的部分”。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这也是为什么大部分人谈判总是失败的原因。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因为“在本次会议上张三主张xxxx、李四主张yyyy”这件事情本身也是共识的一部分。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你不同意张三的观点、李四的观点，这并不影响大家共同承认“张三的确是这个观点”，“李四的确是那个观点”。在这一阶段的共识文本中写下“关于xxx问题，张三认为 / 提出 / 主张 yyyy”是没有任何问题的。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b）没有意识到共识必须以所有人都共同同意的表述来记录。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你们要把这一点牢牢记住——凝聚共识的过程，就是形成一致文本的过程。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世界上不存在文本不一致的共识，这在时间上根本行不通。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求同存异（承前）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不要浪费时间在情绪激动的彼此“说服”上，把所有的时间都投资到“形成一个所有人都同意可以这样写的文本”上。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不停的问“你是不是同意这样写”和“你认为可以怎样写”。一切的观点不同，都要包涵到这个文本中去（这个文本包含一切必要的注释）。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任何不围绕“形成共同文本”这个主题的“讨论”都是多余的。一切的投入，都必须落到“你建议怎样写”上来。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这也是为什么会议一定要有一个主要工作语言——因为这个共同表述如果还要在三四种语言版本上全部达成各方一致，其工作量（协商成本）可能过于巨大。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c）判断ta人。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在这个阶段里，最重要的唯一事务是记录。不应该包含任何对ta人的认知、原则和追求的品头论足。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如果做不到这条，请回家先把奶吃足，提前断奶对大脑发育伤害太大了。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这只是一个“记录、因式分解、合并同类项”的机械过程。任何参与者在这个过程里掺杂任何价值判断都是渎职和欺诈行为。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而且极其不体面——会丢爹妈脸到让人觉得ta们没有尽到基本教养责任的那种。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3）协商行动计划方案。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所有各方都可以提出方案，所有的方案都必须负责回应两种质疑——它如何匹配了共识文本中的一致部分？它如何尊重了共识文本中的异议部分？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在这个阶段，没有任何方案可以拒绝回答这两个问题。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而且对于一个方案是否完善的回应了这两个问题，这一判断是实行一票否决制的——也就是讨论的任何一方认为没有回应，就是没有妥善回应，也就意味着该计划不能被视为有效。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求同存异（承前）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这里存在标准的协商技巧——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1）异议可以从共同行动的收益中得到补偿。商定补偿的标准，额度和方式即可。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2）如果共同行动的收益不足以补偿异议者的损失，则可以将该异议者排除在外，减小达成一致的难度。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也正是因为第二步的存在，震慑着各方随意用异议作为筹码的妄念。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3）如果既不能做到“共同行动产生的总收益足以补偿所有异议方”，又不能将异议方加以排除，就应该干脆的放弃继续投入资源探索这种可能性。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如果此时不作放弃，那么你就放弃了求同存异的原则。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这其中有一个隐藏的要害，就是一开始加入这个讨论的所有各方常常预先已经通过某种准入机制有过一个先在的共识文本存在。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比如，同一企业的成员，就通过雇佣合同而共同承认了企业章程，于是企业章程就可以被这场讨论直接引用，可以使“请解释你的计划为何不与企业章程相矛盾”变成合法问题。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同一政党的成员也是如此；同一同盟条约的盟国也是如此。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甚至，这些先在的条件往往还是真正的主要部分，现场所被新声明的共识只是它的一个“累进更新”而已。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也正因为如此，这种讨论才常常是有结果而且高效的。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这也是“人以群分”的底层机制——正是因为这可以保证基于求同存异原则的讨论可以有净利润的有效运作。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求同存异（承前）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某种意义上，你可以进一步将“可以与之在求同存异原则下达成有净收益的妥协”看作“我们是同一群体”的绝对有效判据。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更进一步的——任何熟知且能卓有成效的降低这一机制的运作成本的ta人，都是宝贵的社会关系资产。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抓住这些人，排除做不到的人，是一种显而易见的明智生存策略。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不可追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该不该追求有对象的人？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但这不是出于“别人的对象”这种原因，而是任何人都不应该追求。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只能用于“事业”“成就”，追求的宾语根本就不可以是人。因为“追求”是一种用自己的行为把ta人的意愿从原本的A变为现在的B的行为。原本人家可能不愿意，因为你“追”，变成愿意；原本人家要半年才会愿意，因为你“追”，变成三个月。追根到底，这手段终究是利用人性的弱点，扭转ta人的意愿，求得自己的得逞。你没有权利如此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追都不行吗？不行。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那追都不追，岂不是完全没有希望了？难道孤苦一生？——心里装着别人的自由到了这一步的人，从来用不着追。不信你可以问问她们。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温柔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温柔应该是什么样子的？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从不报复，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从不报复的人，你身边有几个？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你身边都是觉得自己“人不犯我我不犯人，人若犯我我必犯人”的人。（所谓“身边”，是指每天见面交谈）。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你犯没犯，全由ta来定义。你随时随地处在平地一声雷状态。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温柔的人不会报复你，只是默默拉开距离。离开不是说翻脸就此生再不相见，而是指保持距离到能压制报复冲动的程度。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每天说话会压不住火，那么就变成三天接触一次。三天压不住，那就改成一周一次。距离500米变成距离两公里，也是一种离去。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不报复，也不表示不追索损失、要求履行契约义务。只要是合法权利，都可以正常主张。走司法程序起诉这些，都没问题——这不属于报复，超出“契约义务”这个限度才叫报复。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事实上，温柔的人最大的问题，在于ta们很难被接近。因为ta们对攻击性和报复性极端敏感，所以往往在你还没接近之前就离开了。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如果你自己不是温柔的人，不是信奉“不报复”的人，而是鼓吹“以眼还眼、以牙还牙”、鼓吹“复仇”的人，温柔的人提前就会回避你。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有机会知道对方到底如何，而且对方也绝不会给你机会知道。因为你很温柔这件事一旦被别人知道，谁都知道在你这没有亏吃，只可能占便宜，那是非常危险的。所以温柔的人的习性就是保持静默，先观察再说，有任何危险迹象就取消接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温柔（承前）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谁也不想找罪受，而且ta们中的每一个都在无数次被人伤害之后练到了这种火眼金睛。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于是，温柔的人自然而然的物以类聚，并且一旦交联到一起就会很长久和牢固，其中的氛围也是轻松而愉快的。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最后一条——温柔的人是人海沉浮的救生衣。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所以，离开本身不能被认定为报复——不准人走岂不是把人家变成了囚犯？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但离开同时又是终极“报复”了。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真正温柔的人，会让身边人不敢想象ta离开的日子怎么过。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这是一种“核威慑”，足以让常规战争都打不起来。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有很多人觉得有能力而不报复才是温柔，没能力而不报复只是软弱。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因为这个世界上根本没有“没能力报复”这个情况。再弱小的人，也有能力报复。再弱小的报复，遇到了恰当的时机和运势，手无缚鸡之力之人的一句话都足可以致命了。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你之所以敢于把部分人划分到“没能力报复”的类别里去，只是因为时候还未到、没见过这种处心积虑的人而已。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因此这话的后半句根本就不存在。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一个更新的修订版本在这里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时间不够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时间总是不够用怎么办？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其实，时间怎么会不够用呢？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时间不够用，是因为人所想要的很多、很大，而且很紧张的非要不可，要不到就觉得自己完了，没用了，没意义了。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这个靠学习很多使用时间的技巧、学习时间管理、“提升意志力”，其实是治标不治本的。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不过不要误会，我并不主张人过闲适的生活，恰恰相反，我倒是建议各位过得不要那么闲适，要努力和充实。时间表上不要有大段的空白，时间管理技巧都用起来。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我只是在说，你要明白，这并不会解决“时间不够用”这个问题。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时间不够用问题，是靠接受“随遇而安”，接受命运的安排，接受有所不得，接受“成固欣然败亦喜”来解决的。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是靠改变“成功”的概念来解决的。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到底什么才是成功的人生，这个问题你要想清楚。这个问题不想清楚，即使二十四小时不睡觉，你的时间仍然是不够用的。时间管理并不能解决这问题——甚至从实践上说这情况下时间管理反而常是抑郁之源。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价值观问题，先给一个参考。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这个价值观，不管对与不对，你喜不喜欢，至少是不容易有时间管理的大焦虑的。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如何树立正确的财富观？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第二个秘诀，就是学会“爱好”这件事本身。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把事情做得有趣起来，是一项极其重要的技能。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时间不够（承前）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什么时间管理的技巧都比不过你喜欢做这件事。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搬砖、扫地也有可钻研处。不但把达到目标作为目标，同时也把如何更优雅的达到目标作为目标，什么事情都会有它有意思、可挖掘的一面。好钻研，则万事总有好玩的地方。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钻进去了，一般都不会有什么“时间不够”的问题了。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但是要注意陷阱——不要嗜好虚空之事。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什么是虚空之事？就是尽管能带来快感，但本身不会留下任何长远积累的事。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比如，你喜欢写写画画，那么爽过一番之后总留下了一张纸。留下了一张纸，这就是积淀，就不为虚空。要爱好那些有积累、有结晶、成果会对他人也有用的事。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不要爱好那些爽过就雁过无痕，时间久了连本人也不会有记忆、也不会有任何东西会提醒你这件事的存在的事。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爱好会自然利用起你大量的闲暇时间，而当你的爱好能有结晶，它也常能缓解你“青春虚度“的焦虑。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这样你就不会那么焦虑“时间不够用”了。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贵族气质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什么是贵族气质？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这个需要跟真正的贵族接触过才有得说，否则只是在和一群想象者谈论着彼此共同的想象而已呀。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这种气质最容易被人注意到的显著特征是表现为一种对平头老百姓生活的令人哭笑不得的陌生。这倒不是人家有恶意，而确实就是很陌生。ta们不是很清楚老百姓的日常安排，包括过节怎么过、吃饭怎么吃、睡觉怎么睡，洗脸洗脚怎么洗，上学怎么上，放学怎么放，这样交往起来很容易出现尴尬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但这些只是小节。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在更本质的层面上，贵族气质很大程度上表现为看重荣誉、信仰这些形而上的东西、先于关心谋生、幸存、致富……这类形而下的利益追求。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这并不简单的等于ta们不认同对利益的追求也有其价值，而是一种方法论的差异，一种文化性的隔阂。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平民阶层（或曰“中产阶级”）们相信“仓廪实而知礼节”。仓廪不实，不知礼节就算不是理所当然的，至少也是可以理解和原谅的。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贵族的看法则几乎相反——先知礼节，才有仓廪实的可能性可言，否则就算骤然暴富，也不过是自招诅咒，转眼会被狼和狐狸分食，只不过是黄粱一梦。不但如此，仓廪不实，也根本不是不知礼节的合理理由。甚至更进一步——你越是仓廪不实、越是为仓廪不实发愁，你越应该首先知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宁可死亡，不可失礼。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因为死亡（或贫穷）的威胁就可以放弃自己的礼仪要求，无论你什么血统、什么尊号、什么家世、什么身价，你就已经不是贵族了。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贵族气质（承前）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“知礼节”和“仓廪实”无关，这就是贵族精神。“礼节”本身可以有文化差异，这个原则通行不变。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文化隔阂会造成平民阶层对贵族阶层普遍会有“何不食肉糜”的批评——比如ta们会非常不能认同因为生活太困难而在遵守法律规章上打折扣的行为。而这类行为对于饱尝人间痛苦、常常就是靠着这么一点小机智、小投机糊口的平民老百姓们，是不忍过分指责、甚至心有戚戚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ta们也常常不能认同急功近利的行为——比如“为了小小的欠款就抛弃友谊”，“为了一点的利润就减损质量”。但这些说法在check by check，扛着养老、教育、房产等等一堆压力的中下阶级听来，虽然出于政治正确无法反驳，但着实也不是滋味。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这里面真正别扭的是如果说这话的人是为了炫耀自己的优越地位，是为了从中下阶层身上榨取道德优越感，那也罢了——那样就可以喷了，喷了就痛快了。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坏就坏在真正的贵族不是为了这些而故意这么说，而是ta们实实在在就是这样想问题的。ta们也的的确确在自己困窘、落魄的时候就在努力的这样坚持。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ta们曾经无意间说过很多让你心里不舒服的“站着说话不腰疼”“脱离实际的理想主义”的话，当你看到ta们真的在困境中“幼稚”“天真”的拼死遵从那些信念，你往往会放下那些“被嘲讽”的怨恨，对ta们心生怜爱，且默默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因为追根到底，即使是你，也并不希望真心相信这些的人失败。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于是结局还真正如这些混蛋不腰疼的相信的那样——“知礼节，于是仓廪实”了。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Yet another poetic irony.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绅士风度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是否男生都该有绅士风度？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不应该，如果你觉得你不需要有，或者负担不起，可以没有。因为做绅士不是一种义务，而是一种行有余力者的特权。就像被爱也是一种被赐予的特权一样。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到底什么是绅士风度？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绅士风度实际上是一种对能力的自信表达。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有两种，一种是耀武扬威——披虎皮、戴雕翎；一种是举重若轻——比别人背负更多的拘束、承受更高的苛求。虎皮雕翎可以是偷的，可以是义乌弄的高仿，可以是借的，可以是租的，可以是人送的，可以是祖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而背负更多的拘束、承受更高的苛求则是很现实的东西，伪装的每分每秒都要产生代价。这区别就好像有人拿出举重金牌证明自己有力气，而有人举着两百公斤的杠铃证明。后者当然没可能是假的。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类似的，像犹太教也用割礼、安息日戒律和饮食禁忌来表示身份——有本事你也小jj挨一刀（并且因此共享犹太人必受的歧视）、每周六不开火不做事、每天这不吃那不吃，你办得到，那我就当你是真的。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毫无疑问这种刻苦自身、有付出代价的方式更具有防伪特性，更能有效的表示精英身份。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那当然更容易得到看重精英性的人们的注意。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问题在于，你的绅士风度到底是基于什么根底来做的。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你是为了给异性留下良好印象？还是真的打算以精英的身份来自我要求？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说直白点，你没钱，你还绅士风度吗？你没能力，你还承担绅士风度的成本吗？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绅士风度（承前）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当你处境窘迫还坚持这些讲究而被人嘲笑时，你还坚持绅士风度吗？别人对不起你、不欣赏你，你还讲绅士风度吗？别人不对你讲绅士风度，你还讲绅士风度吗？别人不因为你的绅士风度而对你有任何优待，你还讲绅士风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还是说你的绅士风度是有各种各样的前提条件的？是看人下菜碟的？是看自己的能力来讲的？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如果是这种此一时彼一时、此一人彼一人的“因地制宜”的行为，那不叫做绅士风度。那只是假装绅士风度骗人罢了。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坦白说，你在这个世界上能看到的貌似绅士风度的行为，绝大多数都是自抬身价的绅士Cosplay。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我强烈的建议你不要在终身大事上搞绅士cosplay，因为你迟早要因为开支太大而放弃你苦心经营的面具，向对方索要你投入在面具上的成本——然而对方其实欠你什么成本？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而用明知极有可能导致最终失去的手段先骗到手再说，这本身有何爱可言？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投入再多、再大，证明的是厚积如海的爱，还是堆积如山的贪？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难道一个强盗为了抢劫省吃俭用买防弹衣、冲锋枪、火箭筒，可以用来证明ta对银行爱得深沉吗？难道受骗的人欠骗子行骗的成本？被绑架的人欠绑匪麻绳钱？受害人还欠强奸犯跟踪误工费不成？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而有意无意搞绅士cosplay的人，哪里会想这些。要ta们自认倒霉，愿赌服输几乎是不可能的——尤其是在ta们得手之后。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绑匪终于把你绑到手了，不找你要绑架的成本，有可能吗？可笑的是，绅士coser们还经常非常惊讶——对方居然不肯照付，不但不欣赏ta为了这一世纪骗局作出的苦心孤诣的经营，居然还想翻脸，居然要分手。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越是这样，难道不是越该醒悟，越该更正——越该分手吗？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绅士风度（承前）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一个人要做绅士，只能是因为觉得做绅士是无条件的义务，即使什么优待都没有、什么回报都没有，也宁可选择这样去生活，而不是不这样去生活。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不做就是不做，有好处也不做，没好处也不做，有人支持也不做，没人支持也不做，有人喜欢也不做，没人喜欢也不做，穷也不做，富也不做，夸我也不做，骂我也不做。只有以这样的态度去行绅士的事，才成其为真实的绅士风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视其为自己义务的做法，不会指着将来靠骗来、绑来的利益回本，而一开始就会寻求别的措施来达成平衡——例如自强不息，例如积极好学，因此它不会因为持续执行而化为越堆越高的账单和赎金下限。因此它不会哪一天在你面前爆炸，要求你按享受时长付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问题是，自强不息、积极好学……等等等等这些事情，没有哪样是甜蜜的享受。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这些艰苦的事情，是不是每个人都该选择的，没人能替“每个人”去拿主意。也正因为没有什么应不应该，自己选择这样做的人，才尤其可贵。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偷换概念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与别人讨论时，如何发现对方在偷换概念？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很多人所谓的“偷换概念”的判定逻辑是这样的：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1）自己先对某个概念有个默认理解。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2）发现别人的理解和自己的理解不一致。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3）认定别人偷换概念。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简单说，ta确信自己的理解是宇宙真理，终极正确，顺之者正确，逆之者错误——哪怕ta自己也说不清这个终极正确的概念定义到底是什么东西。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这个思路还有一个更强的版本——那就是只要对方基于这个概念推导出的结论令ta不满，而论证过程又找不到任何破绽，则必然可以逆推“对方一定是偷换了概念”。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实际上，偷换概念必须是以对方先对一个概念做了独立定义，而在其后的论证中又违背了其【自己所作/认可的定义】，才能成立的。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双方在讨论之前就某一概念提前达成过共识，比如一致同意“使用xxxx版本的xxxx文献的约定来作为xxxx概念的标准定义”，那么你发现对方违背了这个定义，可以算作偷换概念。但是你自己仔细看清楚——本质上那仍然是对方通过特殊的简短方法声明了自己的定义，然后自己违反了ta自己的声明，偷换概念才得以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对方在没有明确接受的前提下违背了【你的】定义，根本不构成任何意义上的逻辑问题。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因为如果按照这个伦理法则，你不是同样一开始就违背了对方心中默许的概念定义？你难道就不是偷换ta所认定的概念的罪人？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偷换概念（承前）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然而为什么在知乎会有如此多的糊涂人因为别人对一个概念的理解与ta的不同就要给人定偷换概念的罪呢？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这是被考试害的。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在学逻辑的时候，接触“偷换概念”这个概念本身的时候，常常因为违背教科书的定义而被判定有偷换概念的错误。老师同学在实施逻辑批判的时候因为同时处在“教科书定义为准”的总前提下，可以完全无视前面的“彼此先达成概念的共识”的过程，直接从“已经存在共识”的天然假设出发去直接往下推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学校教育——至少是中国的学校教育——是无可厚非的。别的不说——高考可不管你自己什么想法什么理解，高考只有一种定义，评卷组的的定义。你在卷子上先写一句“在我的理论中，剥削是指xxxx”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既然你参加全国统一高考，就是来接受全国统一高考的考核标准的。否则你重新定义起加减法来，老师怎么打分？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所以，全体参考师生都不用多说一句话，一概以大纲教材为准。谁和大纲教材不符，谁就构成偷换概念或理解错误。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问题是，这些学生们出了学校，往往还茫然无知的、想当然的假定别人默认就是在参加ta自任阅卷组首席权威的“私家高考”。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很多人走上社会很多年，因为一直都是面对答辩委员会、面对老板、面对客户的受评价者，总是生活在由别人划定好的定义范围之内，会一直延续这种默认伦理，以之为天经地义。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天自己出来创业了，自己出来对人负责、决定别人应该按照什么准则去执行、什么原则去互相配合了，不能不自己承担一切解释义务了，要自己出合同、出条款、自己扛责任了。要自己去面对变幻莫测的自然和社会了，人才会意识到，什么狗屁教科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如果教科书的定义就是终极而完全的真理，为何还有满坑满谷一败涂地的博士？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偷换概念（承前）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第二，人类的整个思想史都是不断重新界定概念的过程。按你们这种判罪法，你们自己崇拜的大师们首先就得拉去土墙前挨个处决。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奉这种高考阅卷式的“偷换概念观”，即不允许任何人重定义或更加精细的定义“主流解释”，将这种尝试一概加上“偷换概念“的罪，加之于自己，即在对真理的追求上自甘为为奴，加之于他人，即不许他人不与自己一同为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甚至哪怕你自以为是在基于某种“爱国”的立场去这样做，你也是在阻碍这个国家自己的进步。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因为进步本身即是概念的更新。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记住了，对方违背自己声明的定义，才构成偷换概念，并且任何人都有天然不可剥夺的权利去在自己的论述中阐述自己的定义。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这不仅仅是“想剥夺也做不到”这种意义上的“不可剥夺”，也是“如果能做到而且真做了，贯彻这种蠢行的社群必将陷入落后挨打乃至于自取灭亡”这个意义上的“不可剥夺”。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并且我坦白告诉你们——这种“与我/我所崇拜的文献/伟人理解不同即偷换概念”的思路，在社会上一旦显露出来，倒霉是肯定的。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网上社区可以找到大堆同为学生心态而不自知的共鸣者，可能会给你过强的自信。但是生活之中，你有名有姓的对任何已经成熟而独立的人用这个做法去指责别人“偷换概念”，甚至只要让人感到你有这个意思——你还是早点开始找工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没人会接受你的。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偷换概念（承前）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悲剧的是——即使把话说到这个份上，还是会有人说这篇东西是在“偷换偷换概念的概念”。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保持自我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怎么让自己保持自我？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这个问题必须要分几段来说。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1）首先，必须定义“自我”与“保持自我”。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2）然后，人为什么要“保持自我”？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3）如果决定“保持自我”，要如何做到？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没有前两段的讨论，直接上方法论是没有意义的。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首先，这里说“保持自我”的“自我”是指什么？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是指“我”这个主体现在的总状态吗？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那么，如果我明天换一件衣服，是否可以被看作失去了（至少一部分）自我？或者，我改变了对于某种问题的立场，是不是算作失去了（至少一部分）自我？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是表示“一切我都自己拿主意，绝不跟别人一样”吗？那么这是不是表示人家都买宝马，我必须要买奔驰，否则我就失去了自我？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我要保持的“自我”到底是指什么？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是指我的性格特征吗？比如如果我原本很果断，现在变得很谨慎，我算是失去自我了吗？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通过主张“保持自我”，我确切的来说在主张什么？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先看看评论区里会有些什么答案。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要分析这个问题，首先要看人们在什么情况下会用上“保持自我”这个短语。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典型的包括以下场合：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1）发现自己与主流意见（比如审美）一致得令自己失望。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保持自我（承前）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2）发现受到强大的外部压力——比如父母的强制要求，比如配偶的压力。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3）发现自己打算放弃理想。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4）发现自己想要逃避冲突、对人妥协。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5）发现自己对ta人言听计从。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6）发现自己失去与ta人不同之处。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如果你仔细的观察，你会发现其实“保持自我”这个决定是先于“找到自我”做出的。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没有找到自我，甚至还不知道“自我”到底是什么，但你已经强烈的感受到“保持自我”的必要性，已经为它行动了起来，甚至是为此付出了实实在在的牺牲——你与人分手、断然辞职、甚至有时不惜断绝家庭关系，就是为了“不失去自我”的这份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某些时候我们忍不住会想“如果我那时不这么自我，那么是不是不会走到这一步”。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无论自我是什么，无论它现在是什么、将来是什么，我都要想办法保卫它。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人在说“保持自我”，其实是指要拥有自我，指要维持对自己的所有权。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自我可以是混乱的，但要是我所造成的混乱。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自我可以是变化的，但要是我所选择的变化。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自我可以是迷茫的，但要是我所选择的迷茫。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在我还不知道我是什么的时候，我通过抵抗一切ta人来保持自我。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无论如何，如果没有任何人能控制我，那么唯一控制着我的就当然是我自己。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保持自我（承前）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为了证明我没有被人控制，最可靠也是最能安抚我自己的方法，就是让ta人对我的期望落空。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无论你期待我变成什么样，也无论你是因为什么理由、什么动机做这种期待，总之，我不可以接受这种安排。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因为我不能接受我变成ta人期待的样子。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正因为这样，年轻人的保持自我，常常表现为无穷无尽的叛逆。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我在叛逆，我就还没有被控制，我就还是我的。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无论附带后果是什么，我在所不惜。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因为人若失去了自己，就算赢得了一切，又有什么意义？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那么保持对自我的控制权是不是一件应该做的事情呢？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这个问题我们干脆直接跳过。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直接谈你要怎么保持自我。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保持自我不要靠叛逆，要靠取消对方干预你的逻辑前提。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对方真正控制你的要害，在于对方的话的确能影响到你对自己的判断。比如，你的卷子每一次都是老师改的，那么这位老师说你应该如何加强学习，就会不可避免的影响到你的判断。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你知道ta在这件事情上恐怕比你自己更权威，所以你不能不受ta的意见的严重影响。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受了这种影响而又去硬抗、去叛逆，本身是不理性的，结果也不会好，多造成几次“叛逆了结果后果严重”的案例，你的“叛逆力”也会耗尽，结果反而更容易被实际上驯服。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避免被控制的首要要害，是避免有人比你自己对你自己的了解更全面。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医生可以在医学上比你了解更全，老师可以在学习上比你了解更全，家人可以在生活上比你了解更全，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保持自我（承前）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教练可以在运动上比你了解更全，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但不应该有人在所有方面都比你自己了解你更全。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因为对方并不了解你的全部情况，那么对方的意见你就有更从容的心态去面对。你自然会有更辩证的心态去看待那些适用的和不适用的方面。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自己都明白自己知道得太片面，自然也就不容易有那么大的信心来指点你的人生。ta要指点，必须得先知道你的现状和你的困境吧？无论多么好为人师，也没有办法在不知道这些信息的前提下有效地指点江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可以因为某些具体专业的硬限制看得到你某些举措的“不合理”——因此提醒你存在这种不合理的隐患是一种友好的表示，但ta无法知道你是不是在基于某种全局的权衡而要接受这个“不合理”来换取别的方面的收益——因此直接指教你应该怎么做是一种不懂事的表现，那你更可以一笑置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这时，你将取得一个宝贵的平衡——你既知道对方是对的，也知道你自己是对的。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——如果这样对方还要对你发出指教，你天然的就有很强的抵御力，可以不放在心上。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很多年轻人喜欢坦诚相见，喜欢对闺蜜哥们袒露心扉，主要是因为扛不住寂寞孤独。但你要知道，孤独是自由的必然。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你想要自由，你就等于在要孤独。你不能指望只获得自由而不同时获得孤独。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甚至，这最终是一个不容你不选择、不容你不接受的终态。因为等你长大成人离家独立，父母将不再了解你的后半生，你的配偶也不了解你的前半生，你的工作伙伴不知你的生活，你的朋友不知你的工作。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无论你愿不愿意，你都将最终会成为世界上唯一知道你自己的人，即使你想要依从ta人的指引、想做一个完全放弃方向盘让别人掌舵的奴隶，你也办不到。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保持自我（承前）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自由而孤独是一种宿命，是一种命定的义务。你的自我最终必定归于你，根本就没有安排别的选择给你。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作为刚刚走出巢穴的年轻人，你们在焦虑如何能保持自我。但其实无论你们如何焦虑和毫无作为，最终这个阶段都会无情的离你们而去。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真正的最终悲剧，是因为真正的独立实在令人惊慌失措，人受了惊吓，于是把一生都用在了不断的尝试依附某个领导、某个偶像、某个恋人、某个朋友、某个子女……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最后终于失败。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这时候回首过去，才知道自己浪费了学会孤独的自由的机会，最终沉入“没有人可以依靠，而我无法依靠自己”的绝望之中。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不知有多少人的下半生是想要抛弃自我而不可得嘞！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多好算好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为什么美国总是对中国不友好？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因为“友好”的定义存在问题。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很多人——尤其是年轻人——认为友好的基准线是不闹任何矛盾、一直面带笑容、亲密友善、彼此体谅……最低最低，也要面子上过得去。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一旦有过面子上也过不去的事，那么就算永远的翻过了一个临界点了——再也无法回到从前了，这就基本上算是结束了，剩下的剧情就是“渐渐消失在人海”了。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但这是在小孩子们在学校里没有什么大不了的利害关系、也一直可以自由选择“这个不好换下个”的前提下形成的友好概念。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在这样一个上有封顶、下有保底的宽松状态下形成的“友好”标准，拿来衡量国与国之间的关系，就很容易得出“不友好”的结论。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国家与国家永远存在深刻的利益对立面——即使暂时不考虑战争，就只是商业竞争也是你死我活的。第二，你看你的邻国不爽，你也不能拍拍手换一个。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地球是一个没有出口的村，村民甚至连脚都没有。国与国之间的“友好”的定义，远远的低于小朋友们从学校生活（包括从职场生活）里形成的经验基线。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其实按小朋友的基线，极少有相邻国家之间真的算是“友好”的。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尤其是大国，更是如此。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如果你按照人际交往的标准，那么的确可以说美国对中国“总是”不友好。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但如果按照国与国的关系基准，中美关系已经算是基本及格了。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多好算好（承前）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甚至在某些时段还很不错。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很难算“总是不好”。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这个有点像一些不会考虑“分家”这个选项的老式家庭，这样的一家人几十年没有一些刻骨铭心的风风雨雨是不现实的。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现在的确不是中美关系最好的时段，但是远谈不上中美关系最坏的时段，大概也没有越过全部历史的平均线。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简而言之，这个问题的前提——“总是不好”——本身是不成立的。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因为按照国与国关系——尤其是大国关系的标准，这谈不上“不好”。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甚至还算比较好的状态了。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西方普世价值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怎么理解西方的普世价值？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“西方”的“普世”价值……这本身就是一个自相矛盾的词组。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这东西必须首先做正确的表述才能消除自己内生的矛盾——【西方】【部分国家】所【主张的】普世价值【候选方案】。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是不是一旦这样表述，这事就简单多了？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普世价值不是由人来定义和表决的，也不能由人自己决定信奉就成立。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真正的普世价值是深埋在历史运行规律之中，由一切其他自然规律负责铁血实施的自然道德律。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人对它负有无限的认知义务，而没有任何定义的权力。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打个比方——如果全世界人一致投票认定地球是个立方体，能不能把地球变成方的？或者我们一致同意光速不是极速，是不是可以让光速变成不是极速？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西方可以提出关于普世价值的假说，也不可否认ta们也提出了一些实验数据，但这还远没到足以做出万世不移的最终结论的程度。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因为这个假说最大的基石，就是部分国家在一时的优势地位。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历史无常，若是你的优势地位就足以证明你的理论肯定是客观真理，那么希腊为何能从波斯帝国的手下幸存？亚历山大帝国何以会倒掉？罗马如何会倒掉？蒙古帝国又凭什么崩溃？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西方普世价值（承前）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它们也都在自己顺风顺水的时候对自己已经手握真理信心十足。这不过是一种帝国精神病而已。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普世价值到底是什么这个问题，要等人类踏入太空，广布银河，分化出其他亚种，有了失落而重逢的姐妹文明，而且不止一个、成为常态，等人类演化出一切不可思议之后，</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其后只能坐看宇宙的熄灭，再无更多可能之时。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设若那时，银河诸界还能重新聚首，或许能有一个差不多真实靠谱的最终答案。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现在谈“普世”，不过是企图利用人类集体无意识的天生幼稚以求那点可怜的“野心”得逞。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鼠目寸光，徒增笑耳。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亲近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无法和别人太过亲近该怎么办?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先问一个问题——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人跟人亲密，最亲能有多亲？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我补充一下基本框架：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首先，请给出一个测量或者标定亲密程度的方法。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然后按照你的方法求极值，根据这个极值来确定最佳策略。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你们不妨先在评论区里写写看，我一会儿找时间写下一段。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OK，我来写一下我的看法。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为了能有效地谈论这个问题，我们首先提出一个基本概念——亲密量。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亲密量即亲密度对亲密关系存续时间的积分。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通俗的讲，假设有一种关系的亲密强度是1rw（relationship watt 关系瓦特）——就假设是你和小区门口小超市老板这种每天买包烟的关系亲密度。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这位小超市老板在你小区里经营了五年，这五年你每天都找他买包烟，加起来互动时间一共是30个小时（hour）吧。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那么你们的亲密量就是 30 rwh。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跟你的同桌好友，每天上课都讲小话，无话不谈，讲了足足三年，直到高中毕业各奔东西，从此再也没见过。我们假设这个亲密度是平均50rw，一天在一起混10小时，一周五天，一年去掉寒暑假九个月36周，三年算下来就是50x10x5x36x3 = 270000 rwh。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假设这中间你们有段时间闹别扭，除了翻白眼啥也没干，那么那段时间就得按翻白眼的亲密强度来算。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为什么要用瓦特这种功率单位呢？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因为亲密关系的强度是一种用输出功率来衡量的量。人依靠亲密关系对抗外力侵袭，犹如车辆爬坡——发动机功率越大，能爬的坡越陡。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你跟对方的亲密关系的强度完全可以用能把你们分开的力量的功率来衡量。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不过这个我们暂时不论。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这个概念性的模型，可以给你一个基本概念——关系的总量（无论你把这个量理解为份量还是能量）是和它存续的时间直接正相关的。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而“人和人最亲密能有多亲密”这个问题，这个极值，实际上不仅仅取决于这个关系的强度（即瞬间功率），还取决于这种强度的亲密能持续多久。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金风玉露一相逢，给你算上1000rw吧，就持续了30天，也就是30000rw。</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其实顶不过你那位同桌。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注意，这个时间只计算了互动的时间，隔海相望三十年，就通过两封信，阅读时间加起来15分钟，那也只能算15分钟。不能算30年。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最亲密能有多亲密？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跨过了某些线，就注定不能长久。不能长久，总量会不增反降。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与那个总量极值所对应的，就是亲密关系本该有的极限。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再往前迈，实为抛弃。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亲密的极限，不是耳鬓厮磨，而是“永远”。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换句话来说，当你考虑和人的关系尺度的时候，你要意识到这个尺度是有限度的。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超过这个限度的亲密，是一种对关系的消耗和损害。这些“亲密”感受上很可能在某方面令人陶醉，但也很可能会对关系埋下深刻的长期问题，并在远期演变成会让关系崩解，而且可能带来重大损失的关系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这种超过红线的亲密，老话就叫做“狎”。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没到红线的“亲密不足”，你可以追求改进，可以认为是你自己的错，是你自己的感情能力不足。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过了红线的那些亲密不要羡慕，不要受诱惑。要通过观察和思辨消除自己对那些诱惑的瘾。而不是到处去问“怎么能获得满足”。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那么，你现在的“无法和人太亲近”的问题，到底是在红线上还是红线下，你想好了吗？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那么，这些红线在哪？什么叫做“狎”？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无价之宝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这个世界上有真正意义上的无价之宝吗？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世界上当然有无价之宝啊。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无价之宝只要满足两个条件：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第一，其价值恒久存在，每年都会因为它而产生新的收益。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其实只要有这一条，只要你承认时间是无限的，这件东西的价值自然就会是无限的。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第二，其价值与时间呈现出复利关系。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也就是第一年它造成的价值是A1，第二年是A2，A1 &lt; A2 &lt; A3.....以此类推。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那么这件事物的价值就更进一阶，更是显而易见的无价之宝。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举个例子——物理定律或不具有时效限制的、能有效指导实践的知识都属于这类事物。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比如有很大的一类是历史。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历史事件本身是有时间属性的，但是历史却是没有的——比如，“1840年打过鸦片战争”这个命题，在1845年和在2020年都同样成立——其实历史是永恒的。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这样一算，你就知道有多少东西是无价之宝了。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以上没有任何文学性的因素。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很简单的东西，非要捏出个梗来说明我不懂数学。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无价之宝（承前）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一种可以恒久存在的东西，居然有人会觉得它的影响会是收敛的，居然还能进一步想象出说这话的人不懂高中数学。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把别人的话解释成弱版本然后拿来作为其愚蠢的确据，这种行为模式容易出问题啊。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语言学的意义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语言学有什么意义？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语言学怎么会没用？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社会学科的问题几乎百分之百首先是语言学问题。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举个例子，“民主 / democracy”到底是什么，首先就是一个语言学问题，而不是一个政治学问题。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几乎一切的社会学科的基本概念都要从词源角度、词汇的演变角度、词汇的各个变体的传布和竞争史的角度……去先解析一番。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这种解析本身就是对人类和人类社会最根源的探索。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在严格的意义上，智慧即产生和使用语言的能力。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你使用什么样的语言，你就在什么样的社会里、遵循什么样的价值观、喜欢什么样的人、站什么样的立场、有什么样的决策方向。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这是至关重要的事，以至于没有任何细节是无关紧要的。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语言学是研究语言本身的规律和事实的学科，没能将它的研究成果应用于实际，不是语言学的无能，而是政治学、经济学、管理学乃至于哲学的肤浅和无能，而不是语言学的责任。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这就像数学的成果没能找到现实应用，责任不在数学而在于物理学、工程学、统计学、运筹学一样。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觉得语言学、数学和哲学无用，只是因为立足点太低、视野太近，担负的责任和使命太局部而已，要反省和努力的是得出这个结论的自己。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执行力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什么是执行力？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执行力，就是传说中推动进度条的神秘力量。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首先，你要搞出一个进度条。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大部分人的问题在于做事没有进度条。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你们打游戏打得飞起，很大程度上是因为有进度条。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补充一下做进度条的基本方法吧：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1）工时法。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将整个关键路径（自己去查一下什么叫关键路径）上的必要步骤的工时都统计出来，按工时折算出该步骤的“时间价值”。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完成这一步，就会获得这一步的工时，不是按照你实际花了多久来算，而是按你完成的步骤本身估计的工时数来算。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比如一件事有五个步骤，分别是0.2 / 0.25 / 0.25 / 1 / 0.3 个工时。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那么完成步骤1，你的进度就是10%，完成步骤1+2，就是22.5%，全部完成自然就是100%。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你们肯定会问“那么估计错误怎么办？”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凉拌，啥也不办。你可以把实际花费的工时记录下来，但是算进度还是要按估计工时来算。要修正也是下次修正。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然后你再做一次、再做十次、再做一百次。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直到你熟练了，你才会有一个比较靠谱的实际时间基线。到时候按这个基线来定进度条好了。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2）当（dang4）值法。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执行力（承前）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把所有的步骤拆开，想象你有一条流水线，每一个环节你都请了一些工人来机械完成。设计好流水线的环节，不要有瓶颈——比如比较复杂的人数就要多一些。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这些人会有工资。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假设他们一天能做一百件，做这一百件东西要付出去的总工资摊摊平，每个步骤就都会有一个价钱。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用这个价钱来代替刚才的时间，算出这个步骤的百分比权重。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注意可能某些步骤是很费时费力，但是也许用的是容易找到的普工，搞不好反而便宜。有的步骤可能要本科生才能安全搞定……以此类推。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实际上这个当值法比单纯的工时法更精确，更有参考意义。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工时法实际上是在培养自己做一个技术专家，一个手艺人，而当值法是在培养自己做一个管理者，一个business owner。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某种程度上，没有进度条 》 有工时进度条 》有当值进度条，是一个三重进阶，这最终指向一番事业。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那么，那些你没能力根据这几种办法推算出来的事情怎么搞进度条呢？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很简单——这类事最好不要是你的专业，而是你的兴趣、娱乐、爱好。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如果你发现这的确是你的专业，你吃饭的家伙，那么你要意识到做不出哪怕带着误差的进度统计手段意味着你的能力、见识、管理能力实际上不够应对这件工作。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执行力（承前）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建议你先退后一步，自降级别，不要贪多嚼不烂。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“胜任”的关键标志之一就是能算得出这个进度条。算不出来，不要强干，算得出来再动手。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再提醒一遍，“允许你有误差”，甚至可以有很大的误差。这里说的“算不出来”是指误差给你打得很宽你都搞不定，那么这事你最好别强干了。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你必须借助更专业的人来帮你干，或者你必须先经历一个学习阶段，先摸到眉目再说。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所以这实际上是一个不需要解决的伪问题。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帝国病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帝国主义的定义什么？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抓这个机会说说“帝国病”问题。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首先，定义一下帝国。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帝国的定义包含两个要件：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A）在自己的场域内拥有对每一个单独的对手的压倒性优势，而且因为这个优势已经维持甚久，所以已经拥有了“不败神话”。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B）帝国利用了这种优势地位，兑换了有相当规模的经济利益，并基于这些经济利益孳生了相关的人口和经济组织。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帝国内部采用什么样的政体、有没有一个皇帝，都并不影响符合这两个要件的国家成为实质上的帝国，因为这两个要件决定了它必将染上帝国的行为模式。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走路像鸭子、叫声像鸭子，它自称自己为“达克”，并不影响你判断它是一只鸭子。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问题是，为什么这两个要件就一定导致帝国病？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因为“不败的神话”创造了额外收入，谁能忍住不把这份收入转化成新的工作岗位、新的建设项目、新的机构、新的人口？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而“不败的神话”却有天生的脆弱性，可能在一夜之间破灭——人世间从无长生不灭者，谁能确信自己永恒不败？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神话破灭，则这份因之而来的收入就会飞快蒸发。但收入可以一夜蒸发，仰赖这份收入的事业、人口和组织却无法蒸发。这必将引起帝国内部的重大利益再分配，导致帝国内部秩序的重大挑战，甚至演变成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帝国当年有多荣耀，凭借不败神话赚取的利益有多大，由此而来的繁荣有多宏伟，这时就有多难消解的冲击。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帝国病（承前）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尤其是，由于帝国一定是竭尽了一切可以调动的资源来避免这种情况发生，那么当这种情况真的发生时，帝国往往也已经处在精疲力竭，无法阻止它发生的状态。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这意味着在大多数情况下，“帝国斜阳缓缓下沉”这种体面的退场反而是一种善终。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犹如双子楼那样，上半截倒塌下来，携带着巨大的动能连同下半截一并毁灭，这是帝国最大的噩梦，而且恰恰是帝国退下历史舞台的常态。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显然，帝国必须要竭尽全力避免这个噩梦成真。这就意味着帝国不由自主要转向这样的行为模式：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第一，帝国将不可避免地要去制造分裂和矛盾。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尽管强大的帝国们的实力相对任何一个单独的对手而言都有无可质疑的压倒性优势，但是直到现在，仍然没有任何一个强大帝国能做到“凭借一己之力胜过所有其他国家综合国力的总和”。所以帝国的不败神话一定要仰赖于所有潜在敌手之间不可调和的矛盾，使得它们不能团结起来成为它不可克服的困难。这就使得它必然要渐渐化身为恶行昭彰的麻烦制造者和实际的邪恶根源。而这种行为又反过来种下报复的种子，增加了深刻的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这种仇恨无疑增大了帝国所需要维持的武力的规模，从而转化为庞大的成本。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第二，帝国有强烈的冲动去插手一切国家的事务。为了这个目的，帝国倾向于扶持必须依赖帝国的时刻托举才能维持的代理人。只有这样，才能保证最大限度的对地域政治局势的影响力。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扶持却是一种陷阱——或者自己所扶持的对象并没有得到主流民意的认可，而成为一个深不见底的无底洞，并成为宗主国的一个污点，一个道德脓疮；或者“幸运的”，这些人获得了主流民意的认可，作为反对党推翻了原有的政权而上台。这时候他们几乎总是会选择摆脱原有的扶持者，转而迎合自己获得的主流民意，去主张不可能令宗主国满意的主权和内政自由——仍然变成一桩亏本买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帝国病（承前）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上面这种行为模式，就是帝国主义四个字的本质。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而帝国主义的行为模式定义了帝国。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帝国的生命公式，就是“由霸权所带来的额外利益”要大于“维持霸权的成本”。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而帝国的致命问题（也就是我们这里所谈论的帝国病）就在于——维持霸权的行为本身，就注定会一方面不断推高维持霸权的成本，而在另一方面恶化霸权崩溃的后果。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由霸权所带来的额外利益，总是会被食利的内部集团吃掉。从而使得要弥缝飞速升高的霸权维持成本越来越困难。终有一天，这会变成亏本买卖。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但是因为崩溃的后果已经积累得过于严重，这亏本买卖必须一直做下去，一直一直地做下去。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帝国的宿命悲剧在于，这个模式从数学上不可持续。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总有一天，不败的神话破灭，审判日到来。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一切踏入这条帝国主义之路的强国都总是挣扎着迈向这个单向发展、几乎没有回头路的病程——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阶段，新生的强国心怀美好的理想。它真心实意地想要成为世界新的公平、正义与自由的守护者。它在世界各地广受欢迎，所到之处都被视为解放者和繁荣的缔造者。它也因为这种极为有利的局面而飞速地深入到势力范围所及的全部国家的经济生活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阶段，在正常的经济交往之中，强国的商业力量与其他国家的本地人发生了争执和冲突。这看似只是简单的冲突，但却引发了一个极其深刻的问题——当地人有无权力贯彻实施当地人自己的正义观，享有自己的司法独立和应有的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公平地说，这个新生的强国并非没有尊重各地主权的初心，但是它面对两个自己无法处理的心结——第一，它全身心地相信“落后国家”的与自己相矛盾的理念本身是错误的。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帝国病（承前）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是那种理念上无法容忍、原则上无法认同的错误，那种从意识形态而言在远景的将来无法容忍的错误。而他的这种无法放弃的自信就来自“如果他们是对的，就应该是他们比我们强大”，“我们的强大说明上天/历史认可了我们的理念”——换言之，就来自他们对自己的实力自信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他们无法不注意到自己作为最大强国、解放者、繁荣缔造者，自己在承担维持秩序的成本。这无法不让他们产生“我们应该收取某种秩序税”的心态。以最低限度而言，他们无法抑制自己的“合理诉求”——最起码，我们应该享有某些特殊优待，其折合的利益应该足以弥补我们维持国际秩序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否则我们的强大不但不是我们的祝福，反而成为了我们的诅咒，不是吗？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因此，他们将极难长期默默承担这种不公正的（豁免了秩序稅却连优待也没换到）、可以避免的（只要动用武力，就能免于遭受屈辱和损失）、而且是荒谬的（因为对方的法律“原始落后”）待遇。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即使一时可以出于对帝国病的警惕而自我警醒，但随着时间的推移，这种“继续坚持毫无收益、撕破却可以得到立竿见影的巨大利益”的结构会造成越来越强大的压力和冲动。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至少，它无力阻止新生的强国去以“最大的节制”争取“最起码的公平”。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而即使是这以最大的节制所做的最起码的要求，仍然一样会被对方认定为蛮横的干涉和仗势凌人。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“无论我如何自我克制，仍然摆脱不了最终被认定为恶人的宿命，那么，我又何必为了这留不住的虚名放弃那么巨大的现实利益呢？难道两头落空？”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第三阶段，新的强国开始积极运用自己的武力优势，寻求在各个地区尽可能大的不对等的优势地位。涉及我的司法纷争，你们必须自己判我赢，或者免除我可能受到的惩罚。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帝国病（承前）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我这样做会引起反抗，因此我要进一步的发展军力，我要遏制你们的发展，我要不断的杀鸡骇猴，我要不断地消灭竞争者，我要深入你们的国内、手握随时制造动乱推翻或瘫痪敢于坚持威胁我地位的“敌对政府”，我要制造你们之间的对立，将你们彼此合作的成本抬升到你们无法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到这一阶段，新生的强国已经彻底地发育成了新的帝国。如前文所述，进入了一个越赌越需要赢，越赢越需要赌，而活在“我知道没有人能永远赌赢，而我也知道我一旦输掉可能被总反攻、总清算”的恐惧之中。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逐渐被这恐惧淹没，一件一件地把自己全部的核心资产压上赌桌，换取下一把坐庄的抵押。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首先它出卖的是自己的理想、最无关紧要的盟友，接着是自己的信用和可以忍受牺牲的盟友，最后是伦理的底线和全部的盟友。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这已经是帝国病的末期了。不幸（或曰幸运）的是——并非每个帝国都能走到这个末期。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历史上大部分的帝国，都在末期之前就已经因为其他原因崩溃了。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说不幸，是因为丧钟提前鸣响，甚至超出所有人的预料；说它幸运，是因为未至末期就发作，帝国往往会经由倒塌的过程摆脱掉病态的负担，在灾难中锤炼出一个新的精英团体，成为下一次国家复兴的种子。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真的发展到末期而决堤，帝国就万劫不复了。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人类历史上波澜壮阔的帝国们，细细地分析下来没有一个不是沿着这条轨迹走向地狱。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一个例外都没有。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强大的，必要“公平”；要了“公平”，必然演变为凶霸；凶霸必然引致对报复的恐惧；这恐惧必导致卑鄙，导致它去一切国家制造动乱与分裂；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帝国病（承前）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这些动乱与分裂迟早导致众叛亲离、外敌得助。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那时候就是内忧外患，遍地干柴，一点点风吹草动，一点点小面子的损失，就足以导致帝国崩溃。于是它最终崩溃了。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要到何时才会有一个强国摆脱这个宿命？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需要有强国历经无数次帝国轮回，去从无数的历史教训中学会强者最难学会的能力——仁爱。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要相信仁爱而受损，要胜过霸道而获益，要面对着仁爱所带来的损失，仍然深深的相信霸道所带来的利益是绝不能触碰的海洛因、不归路。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只有这样的国家，有机会真正地从“单打独斗天下无敌”，挺到“胜于所有可能敌人的总和”。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只有这一条出路可言。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简单来说，就是需要有一个民族，在它天下无敌的时候，却能相信“被打了左脸，还要送上右脸”是对的。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难如登天。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父母惩戒权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韩国政府收回「父母惩戒权」，你怎么看？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这个事情被定义为“政府收回父母惩戒权”本身就是一种错误。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父母的惩戒权是目前的人类社会形态没有能力干预的东西。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哪个政府想要立法剥夺父母的惩戒权，只会有三种结果：要么因为根本不实施而丧失司法信用；要么因为强行实施造成的社会成本而破产；要么干脆两条同时发生——只象征性的实施，还是破了产。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因为本质上这和抢走他人的子女没有两样。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顶破天，也只能基于极其显著的后果做极其肤浅的干预——比如追究致残、致死、失学这类显著而客观的后果。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除非你改变人类的生育形态——比如大家都用捐赠的生殖细胞直接在政府机构孵化或者干脆用公民基因库克隆，直接禁止自然受孕生育，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否则永远不要妄想什么“收回父母的惩戒权”。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因为这本来就不是政府有资格“给”的东西，更不是政府有资格“收回”的东西。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这是天赋的天然权利，想剥夺，就要买单。由人类组成的机构，在数学上没有可能买得起这个单。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光使用这个词汇都是荒唐可笑的。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坚持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择善固执。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完整工业体系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什么叫做「完整的工业体系」？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完整工业体系，说白了，就是“最大规模的工业现代大国的工业体系”。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一个类似中国体量的国家完成了现代化，那么它的工业体系就自然构成“完整的工业体系”的新定义。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中国没起来之前，这个定义权就在苏联和美国手里。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苏联和美国没起来之前，这个定义就在英国手里。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这个定义的奥妙之处，就在于它是“量体裁衣”的，而不是来自什么类目罗列。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走“类目罗列”路线的总结，实际上只是在把眼下的霸主的状态改用类目的方式描述出来，显得好像是一个“客观标准”罢了。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其实它是完全“主观”的。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小国有的共性的需求，大国当然都有——因为大国本质上只是一个实现了“绝对同盟”的一体化了的“小国”联邦。没有任何理由在一群小国里都有的共性需求，在大国的同样体量的各地区内会没有。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而这些需求，只要这个大国完成了现代化，仅仅从一般的成本考量也会考虑用自己的力量来实现供应。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大国和小国的差距拉开了——大国会有一些小国没有、或者绝对无力独立支撑的需求——比如全流域的水利治理，比如跨地域的交通建设，比如超大范围、超远距离的能源输送，比如独立的全球定位系统，比如深海、极地、外空的探测和利用，比如超大船舶、重载铁路、超高速广域网络、超级计算机、大数据、基础物理研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完整工业体系（承前）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这个名单对每个时代的霸主都不一样，其实不必特别去列。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这些需求，要么小国没有，要么有也是靠条约合作或者市场交换来满足。而不像大国，可以自己满足——甚至也必须要自己满足。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既然它的需求最多，而且能自己满足，自然而然就会生成同时代最完整的工业体系。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谁跟它比，都不够“完整”。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如何定义「有用」？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第一，有人想要。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这不是随便什么程度的想要，而是想要到肯拿有价值的东西——尤其是专门付出的时间——来换的程度。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什么代价也不打算付出的白要不属于想要。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Btw，以后你自己对你自己说我想要xxx，你接着就要问自己——我为此出钱了吗？出力了吗？冒险了吗？担责了吗？流血了吗？流汗了吗？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都没有，就不要一直自欺欺人说“我想要”。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不，你不想。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注意——我为它“伤心”了、“难过”了这类“感情损失”不计分。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第二，这人得到之后会变好。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所谓的变好，是指ta自己因此拥有了更多的可能性——某些以前ta办不到的事，因为有了这个ta可以办到了。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健康、财富、智慧，归根到底其实只是三种不同形式的“可能性通货”。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第三，得到了这东西的人，也使得被ta所祝福的人得到更多的可能性。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任何事物，只要满足这三个条件，就是绝对意义上有价值的。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哪怕它是免费的——尤其当它是免费的。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生而平等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人生而平等吗？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人人平等，是一个非常复杂的概念。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究竟什么是平等呢？它大概是一个许诺——无论你的出身贵贱、身价贫富、知识高低、权位大小，只要你做出同样的行为，在法律上你会得到同等的处置。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比如，你杀了个人，按犯罪情节要判无期徒刑，那么无论你贵贱、贫富、贤愚……你都会被判一样的无期徒刑。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就好像法庭根本不知道第AZS354320号被告到底有多少钱、有多高地位……一样。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这其实是一个法律上的理念。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这个就叫做法律上的同等待遇，也就是平等的根本定义。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有人问，那么14岁以下杀人没有刑事责任，这不就不平等了吗？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不，这意味着无论你贵贱、贫富、贤愚如何，你14岁杀人都不被追究责任。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这种区别对待，实际上是针对所有人均等的区别对待。于是仍然是平等的。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那么又有人问——那么妇女保护法呢？难道不是专门偏向妇女的吗？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还有外国人管理条例呢？不是专门区别对待外国人的吗？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这并没有问题——在法理上，经过全体代表民主决议形成的优待某一特殊群体的法令，是出于每个人对等的表决权最后形成的集体意志。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理论上、逻辑上，你有平等的发起、赞同或反对这些政策的机会，尽管这些政策结果偏向某些人，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生而平等（承前）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但是因为这个决策权理论上是对等的，所以它仍然属于平等的被决定的不平等，因此本质上仍然平等。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真正的问题，是前人对后人的绝对不平等解决不了。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前人制定的法律，你十八岁前没有任何公平的投票权，你没有选择，必需接受。这个你吃亏了，你的先辈实际上比你占据了更优势的地位。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他人从自己的先辈处继承下来的优势，尤其是知识的、经验的、社会关系的优势解决不了。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本质上这仍然是历史的先来者对后来者的不平等。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这是人类社会的一个死结，因为人类社会不可能宣布100%的遗产税和子女完全公共抚养。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100%的遗产税只会导致资产被合法的以“亏损交易”的形式从父亲的公司变成服务费支付给子女的公司。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而强行从一切父母手里夺走一切子女交由公家机关统一整齐划一的抚养，成为“公共后代”……这么说吧，推行这政策的实体目前似乎没有活着的了。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于是，这些平等的制度，坦白说并没有保证平等的结果。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因为先辈优势，部分先辈比较幸运的人在“平等的体制”下会自然而然的获得战略性的、不容无视、不容否认的优势。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哪怕是像一些面临过重大社会变革的国家那样有机会来一个大清盘，一切归零，所有人都从0资产从头再来，不过三四代人，就会重新出现沿着血缘代际积累而形成的明显的分层。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而且势必会一代比一代严重。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制度无论如何深刻的具有程序性的平等，制度的结果也无法在实践上平等。既然结果其实无法平等，那么是否意味着制度应该改变程序上的平等，用程序的不平等来修正结果的不平等？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生而平等（承前）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也就是优待穷人、优待愚人、优待低权力地位的人，来均衡富人、聪明人和有权力的人的系统性的优势？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实际上这里才是人类社会的制度分界线。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是对这个问题的态度，将人类社会分成了两类。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类是认定人类应该仅仅实现程序的平等而接受因此造成的一切现状和未来。因为人自己没有权柄去决定一种片面的、永远充满时代局限的价值观，去人为的将这些结果认定为“不公平”，然后径直剥夺幸运的人、努力的人的成果，去分配给不幸的、努力却能见效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这反而是对努力的人、冒险成功的人的不平等。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只要程序是平等的，则结果无论多么悬殊，都必须被认定为平等的——就像赌博下注赌大小，只要下注的人在数学上有一样的概率会赢，那么无论最后是谁输掉底裤、谁满载而归，都不可以认定结果是不平等的。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被称为“资本主义”，但本质上这是一种“古典平等主义”。“在经济生活上上实施无人为干预的资本主义制度”只是这一理念在经济制度上的实践，实际上并非它的本质，而只是这种意识形态最引人注意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另一类，则认定最终人类必需消除和修正这种沿着血缘传承的历史性优势对程序上平等的机制的影响。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这并非要抛弃平等的程序设计，而是要在机会均等的赌局之前，还要均分筹码，确保每个人入局时筹码一样。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甚至，在最终还要将尘埃落定的结果重新均分，以免对下一场机会均等赌局带去不均衡的影响（即保证下一场的入场时大家又有一样的筹码）。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即不但赌局本身数学上要平等，入场的筹码也要平等（而且下一场的筹码仍然要平等）。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这两种模式都存在自己要面对的困难——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生而平等（承前）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前者存在周期性的极端不平等导致的社会倾覆。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不管你自己觉得这是多么公平的程序造成的结果，没有饭吃、没有衣穿的人们都将转向自然法则——弱肉强食的自然法——去实现自我救济。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我穷到要死了，我不甘心，什么程序公平、什么自然选择？我要穷尽我一切的手段获得一切我能获得的利益。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“今亡亦死，举大事亦死，等死，死国可乎？”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敬酒不吃，你们就吃罚酒。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后者存在替代性的积极性机制的缺失问题。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赌局规则对等当然好，入场筹码一样，也罢，但下注开宝之后不管结果如何，筹码一概全部重新分配……那么我为什么还要参加？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我为什么还要花心思保证不输？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我为什么不直接等着重新分配？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原则上，后一种模式考虑了这种替代激励机制的安排——也就是人类天生拥有的神性可以经过长期的打磨和养护发挥出来，不再仅仅被利益和匮乏驱动，而是被高贵的利他精神、献身的神性享乐所驱动。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但这需要长期的培育和养护，尤其是需要长期维持这样的文化土壤和社会环境。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但至少逻辑上这是通的，问题只是怎么度过这一场旧的引擎已经关闭，而新的引擎转速还没有爬升起来的时期？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尤其是，这时候还有来自外部的敌意竞争甚至恶意攻击，要怎么度过这个困难时期？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这就是所谓的“初级阶段”。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这，就是人类到目前为止的前情提要。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生而平等（承前）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换句话说，这答案有两个版本。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版本A，即在“古典平等主义者”眼里，人人生而平等是一种现状。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生下来，就生在一个理论上已经构建完成的待遇均等的系统里，尽管你的落地点不同会导致你在这台毫无感情的机器里被抛至不同的出口，但从这台机器的角度看来，所有从这个点落进投料口的与你差不多的物料，的确也都抛到了差不多的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台机器的抛洒还不够均匀，表现还不够稳定，更不用说会导致千差万别的悬殊的结果，但这种不稳定、不均匀，对每一个待降生的灵魂风险都是均等的——你不能因为发给你的牌和别人不一样而认为牌局本身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所以，人人已经生而平等。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版本B，在另一部分人眼里，“人人生而平等”仍然是一个正在追求的远大目标。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这不是说赌局本身不平等，而是要解决入场时带着的筹码不一样多导致的不平等。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而后者还需要非常漫长的摸索。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所以，版本B实际上是“人人理应生而平等”。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在这些之外，我们不得不再补充一条更原初、更先在的观察。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实际上，每个人在自然法面前是天然平等的。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在万有引力面前，人人都是平等的，无论你的贫富、贵贱、贤愚，你从同样高度跳下来，落地的速度都是一样的。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生而平等（承前）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在死亡面前，人人都是平等的，无论你的贫富、贵贱、贤愚，大脑不供氧都一样会死掉。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硫酸不会因为你有钱就不烧手，雨水也不会因为你穷就往上飞。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从这个意义上讲，你也可以说人人生而平等。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毕竟人类所谓的平等，本质上只是一种观点，是可以随血糖浓度就发生巨幅变化的——这样的结论未必具有实际的参考意义。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文字张力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什么是文字的张力？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白刀子进，红刀子出。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眼睁睁挖出了你的心，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擦了擦，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放回去了。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你牙还没刷。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你已经不是原来的你了。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你终于知道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原来的你不是你。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你就咯噔一下。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想回到没看到之前，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回不去了。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想不被改变，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来不及了。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想忘记，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也忘不了了。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你已经明白了。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文字张力（承前）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不是不想继续装糊涂，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装不下去了。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真tm的，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难得糊涂。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这不是文字，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真想Fu你一万个ck！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手贱乱点什么啊！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我为什么不早点睡啊！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我明天还要上班啊！！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为什么要多点这一下？！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Fuuuuuuuuu……ck！！！！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我牙还没刷！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扎一针，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见点血，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有必要用这么长的刀吗！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这么长的刀！！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md……</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文字张力（承前）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还更新吗？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能不能不要总是半夜更新啊！！！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厚颜无耻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怎么教训厚颜无耻不知好歹的人？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不用教训，ta们将来已经怪可怜的。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这事你自己并不能按照自己的喜恶下定论，也有可能是你自己受伤了，就把对方定义为“厚颜无耻、不知好歹”来泄愤而已。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说实话是一种智商很低级的动物，并没有在根本的层面上比婴儿好多少，不要过于信得过自己肯定公正。在很多时候，人的聪明才智都只是用在了“把自己的欲望包装得很华丽和正义”上而已，并不会用在“怀疑我这样做是不是正确”上。很多很聪明的人，也在干低级的事，只是能用巧妙的政治正确包装成正义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包括我，也一样会有这种本能。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你也不能完全相信你自己的本能直觉。所以，一切的反对，都要以权利界限为界，循社会契约约定的默认途径去解决，以防万一误判，造成太深的罪。所以人类才有法庭和裁判，去避免当事人自己的自我正义化。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这种制度当然并不完美，但是好过你自己不高兴了就判人死罪。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人的命运本身才是最好的法官。如果对方真的是厚颜无耻、不知好歹，那么自然慢慢就没人帮ta了，ta将来自然日子难过。因为谁都会发现，ta其实没什么本事，跟ta打交道就是会吃亏，还会因为这里没帮好、那里没帮好而成为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谁都不傻，不会上很多回当。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设置防御，自我保护肯定是必要的，避免你自己的过度损失，这很现实，要面向现实的采取有效管理。但最终来说，解决问题靠的是一直专注和坚持，把你自己的路走好，让更多的人因为你的存在而过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你自然会越来越被爱。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厚颜无耻（承前）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爱你的人，才是你真正的财富。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是这些会默默爱护你的人，才是你的依靠，能让你可以不必在意那些损失。世界上的病人、恶人，总是常在的，问题不在于有没有人恨你——世界上是没有不招任何人恨的人的——而在于有没有人爱你，而爱你的人你有没有尽量好好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价值不能用你消灭了几个恶人来衡量——恶人如蘑菇，天气一潮湿就自动的长出来了，这是一种低效的做法（顺便说一句，如果每天扫地，地上都有一层灰，你要做的不是每天拼命扫，而是要买一个功率大一些的空气净化器，不信你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人的价值是用“你在最终撑不住之前，有帮到多少人”来衡量的。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是的，最终你还是撑不住的——你总会死吧？但谁说最后一定撑不住，就不值得做呢？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做得一分也是好。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“声言具备恰证明其不具备”类的概念有什么共性？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其实你的题设里面已经呈现出来了。只是你标题说得有点绕，我来翻译一下：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一个声言自己不诚实的人，反而往往比坚定地认为自己够诚实的人更令旁人觉得诚实。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一个声言自己不客观的人，反而往往比坚定地认为自己肯定够客观的人更令旁人觉得客观。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客观（求是）、公正、真实、精确（严谨）、勇敢（坚强）、豁达（洒脱）、聪明（明智）、理智（清醒）、谦虚（虔诚）、自信（骄傲）、审慎（慎重）、深刻、开放、好（善良）、有品味、有道德……等等等等概念都有这个“自悖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你想问这类有“自悖效应”的概念有何共性。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其实答案已经一目了然了——它们的共性就是皆属美德。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凡属无可置疑的美德的，皆有“自悖效应”。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这是因为“人作为有限的存在永无充分立场宣称自己拥有无可置疑的美德”是一个逻辑上的客观事实。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重复一遍，人永无立场宣称自己拥有无可置疑的美德。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而且这是一个逻辑上的客观事实。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你仔细考虑，你会发现根本不存在一条逻辑路线，能证明一个人的任何行为组合与某项美德之间有无可置疑的对应关系。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周公恐惧流言日，王莽谦恭未篡时。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人类仿佛世界第一神偷，深陷“第一神偷悖论”之中无法自拔——第一神偷设计不出自己能打开而又足够安全的锁。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也设计不出既足够有效而自己又不能绕过的道德判定手段。无论人类设计出何种判定某种道德的鉴定标准，人类自己都能发现——外人因为不能觉察人心，必定无法判定这个行为是为了获取这种荣耀而伪装出来的，还是某种极其特殊的巧合造成的误会；而依靠当事人自查，又无法知道ta不是在自欺欺人或者干脆是有意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尤其绝妙的是——“自知”本身也是有“自悖效应”的“无可置疑的美德”之一。人若宣称自知，则ta一定没有“知道自己不自知的”自知。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这种困境是客观的，在逻辑上是和人的绝对有限性绑死的、没得反驳的。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除非人不成其为人，而成为一个无限者。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只有一个绝对自知者，才有能力做这个自我保证人。也只有一个无限他知者，才能有效地背书这个自我保证。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事实上，也只有一个无限能动者才能真正名副其实地承受无限苛刻的美德鉴定标准。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上的客观事实的刚度，甚至要高于自然规律。因为对自然规律的认知还有可能因为发现新的现象而改变，而由基本逻辑所保证的结论是“无法崩溃”的——因为那意味着逻辑律动摇，那将整个地消灭理性本身的有效性，人类将全体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换句话来说，逻辑上的客观事实，已经是人类（或者说一切依靠逻辑律支撑的理性的存在）所绝无可能撼动的绝对有效事实（注意，绝对有效不等于绝对客观）。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显然“我有能认知逻辑事实的理性”和“我不承认逻辑上的事实”这两者之间存在着绝对的矛盾。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如果你不承认逻辑上的事实，你就不具有有效的理性。你不具有有效的理性，你的一切自我声称因此尽皆失去了可靠性的基础。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通俗点说——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一个宣称自己肯定足够公平的人，肯定没有足够的理性能力认识到这根本不是人类所能做的声言。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一个不具有这种级别的理性能力的人，显然比具有这种理性能力的人更缺少接近“公平”（事实上无限高）的标准的能力。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“宣称自己无可置疑地拥有某项美德”——包括“够用的美德”——这一行为，已经证明了此人绝对地缺少真的接近这项美德的能力——基本的逻辑判断力。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如果你看明白了这些话，你就明白“谦卑”是什么意思了——谦卑就是认识到了自身的绝对有限性，从此再也不会说我有某项无可置疑的美德，或宣称自己拥有某项美德而拒绝质疑。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这一丁点都不是心里明明如此认为，只是因为怕这样说了遭人嫉恨、被人攻击憋着不说，脸上假装“不是不是”“没有没有”。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而是因为这些话的确逻辑上就不成立。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而且，如果你确实想要尽可能拥有美德的话，你就要记住——自我宣称即实际抛弃追求。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评论区有个问题问得很好：“那别人夸我这些，我应该接受呢？还是推辞‘我不是我没有’？”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夸你“学习成绩好”，如果你分数确实很高，那么没问题。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夸你“比较聪明”，你在同龄人中排名靠前，也没问题。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说你“聪明”，拒绝。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仔细想一想，限制在哪。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不加限定词的美德表述，不是人所能当得起的。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题主修正了自己的题设，把与美德对立的虚伪、主观、偏见、粗疏、大意、莽撞、冲动、怯懦、脆弱、嫉妒、小气、拘谨、笨拙、愚昧、傲慢、骄傲、亵渎、浅薄、封闭、低俗、邪恶、劣迹这些概念加了进去。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那么按照题设的公式套一下：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一个人承认自己虚伪，这使得ta不虚伪。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一个人承认自己怯懦，这使得ta不怯懦。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这看起来似乎对我上面的美德的分析构成了一种挑战，但其实并非如此。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因为一个人承认自己虚伪，并没有使得此人（绝对地被证明）不虚伪。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一个人承认自己怯懦，并没有使得这个人（绝对地被证明）不怯懦。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仔细咀嚼这两句话，你就会发现这种不对称性：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一个人自称公正，这个行为可以绝对地证明此人不公正。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但是一个人自称不公正，这个行为并不能绝对地证明此人公正，而只是让听到这话的人对这个人的公正有了更正面的期待。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“更正面的期待”几乎是没有重量的。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当“美德的对立面”被放入这个命题时，这个命题并没有同样的成立。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非美德并没有真的享受到美德所享受的“自悖效应认证”。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在这里我要指出一个很容易被常人忽略的问题——实际上，很多我们常认为互相对称对立的德性，其实它们的关系只是对比关系，并不是反义关系。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我举个典型的例子——勇敢和怯懦，其实并不是反义关系。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勇敢，不就是不怯懦吗？怯懦不就是不勇敢吗？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实际上，真正的勇敢，是对“不勇敢”的怯懦。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真正的拥有百折不回的大无畏勇气的勇敢、能对着枪林弹雨、刀山火海、千难万阻，虽千万人而吾往矣的勇敢，是因为人实实在在地、真真切切地看见了、摸到了甚至尝到了选择“不勇敢”的惨痛和折磨。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对这不勇敢的折磨有多憎恨和厌恶，有多想避免，才构成了这种“宁可面对风险和代价也不退半步”的勇气。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不是我勇敢，而恰恰是我怯懦。只是我的怯懦你们并不了解，所以你们才觉得我勇敢。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比如那些在一片反对声中投入极大赌注去做深刻变革的企业家，ta们是勇敢吗？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ta们是预见到了那个不这么做的、思之令人不寒而栗的后果。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“如果我们什么都不做，华为六个月内就会倒闭。”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如果你仔细想想，你会发现那些并非出于对不勇敢的后果的怯懦而进行的挑战风险的行为，我们并不称其为勇敢，我们称其为鲁莽。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勇敢即怯懦。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伦理问题是高度复杂的，由此可见一斑。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大格局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什么是大格局？大格局的人有哪些表现和思维模式？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大格局有一个很简单的判别方式。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既不是“资金规模”，也不是“建筑面积”，也不是“人员总量”。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而是考量的历史感。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不仅仅为一时、一地、一事而谋，而且时时处处既充分的面对现实的挑战，也站在一切过去的经验之上，面向一切未来的可能。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这类人，必定对历史有相当深入的心得和认识，对现状有清醒而毫不乡愿的认识，而对未来有超出常人的愿景和安排。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这些人常常选择旁人觉得“莫名其妙”的奇怪方案。这种方案，往往放在实施的当下让人觉得有点令人难以理解的“迂腐”“累赘”而“没有必要”，甚至“有无谓风险和多余成本”。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但是将来等那些事情到来，人们才会看到这些铺垫是多么的有先见之明。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格局，和空间和数量没有关系——历史上多有器量狭小、人格猥琐的帝王将相，也有的是一掷万金的穷富人。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但却从来没有能谋后世的小人。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这就是格局的衡量方法——看一个人有没有历史使命感，有没有和这个历史使命感匹配的历史修养。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哪怕ta只是个图书管理员，或者炮兵少尉，甚至只是个在市场到处找人聊天的。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高中书目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有什么推荐高中生看的书？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我建议高中生——或者更泛化的说，所有人——先从科学经典读起，也就是从自然史、自然史学读起。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下面这个推荐的系列，就是自然史学的经典。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将来你无论采取什么意识形态立场、有什么样的价值观，你都要记住，这是你要总结和理解的世界的一个质量相当好的描述，是你必须兼容的逻辑出发点和立足点之一。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不得不服从的客观世界及其规律，是所有意识形态能够相互理解、交流、定约的common ground。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你若对人类有爱的指望，你非从这里出发、也非在此立足不可。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所以，你要先知道这个世界里已经比较明了的一部分是如何的，再决定什么是与这世界兼容的——也就是进行哲学和价值观的探索。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但是注意——不要将这些东西视为真理。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因为人类能达到的极限，不过是“有质量的错误”。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这些只是质量比较好的错误。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图侵删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摩擦力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摩擦力的原理是什么？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“摩擦力”老实说是一个非常nasty的概念。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说它nasty，是因为它是根据力的效果表现来命名，这使得它甚至就不是一个可以被单独讨论的合法概念。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本质上它是和“拉力”“推力”“冲击力”一样的概念。——你看，你就根本不会问“推力的原理是什么”，因为你知道这样问是没有意义的。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只有以力的机制本身来命名的那些才能合法的问出这个问题——比如电磁力、万有引力，它们才有“原理”这个属性可言。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无效的问题，就没有有效的答案。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所以这个问题是需要修改才能有合理的答案的。也就是要把摩擦现象的不同机制分开，然后分别回答不同的摩擦现象的原理。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工程上，真正有从原理上给予回答的必要的摩擦问题，大概只有在分子级别上有序（或均一）的表面之间的摩擦。这个往往是涉及到非固相的摩擦问题。因为只有这个级别的摩擦问题，才有一个可以有效计算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这个反映到实践上，就是现代工业里，对工况稳定有高度追求的设计都极力的避免干摩擦，不是加以充分润滑，就是加以悬浮，直接把固相表面的摩擦问题给回避掉。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不然没法算。否则就是运转速度不同都会发生复杂的摩擦效应的变化，系统稍微复杂，表现就是神秘的，严重的威胁设计的可靠性和可用性。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摩擦力（承前）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能巧妙的利用同摩擦对的多种摩擦机制的切换来作为核心效能的设计，那真是会令人感叹的杰作。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道法自然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我想买个弓箭，买几只鸡，把它们围一起，用箭射死它们，我只自己找个没人地方玩，我道德吗？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道德与不道德，并不取决于任何单个人的个人观点，而取决于认同者的客观可持续性。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举个例子，比如某人认为违约是重要的谋生策略，没啥不好的。但这会导致ta的合作者经常蒙受损失，接着会导致人们不能不绕着ta走，接着会导致ta活不下去。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如果是一个公司里的全体成员都同意这个做法，这会出现大量的内部合作上的无效成本，于是它生产出的产品成本太高，对外的售价太高，没有竞争力。最后整个公司会破产。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这时候写一本一千多万字的书来论证这个法则为什么是道德的是没用的，大呼“我有权利选择自己的道德观”也没用，拉着一百多万人在网上给你点赞也没有实际意义。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看懂了吗？道德并不是可以依靠共识来定义的事物。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因为决定道德的最终权柄根本不在人类手中——哪怕是全体人类全民公决也不行。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如果我们全体投票一致同意“故意违约不应被视为道德问题”，并且我们也去贯彻它，我们就会集体灭亡。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人只能根据客观事实、自然规律去思考自己的道德观。你猜中了结果，你就“有权”保留你的猜测——也就是有机会真的按照你的猜测活下去。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你要是没猜中，你就会客观的有更大的倒霉几率。这算缓刑期。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你最好早点醒悟你其实没有自己选择道德观的自由。你要是一直高喊这种废话执迷不悟，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道法自然（承前）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那么最后命运自然会亲自来教你做人。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这就像你没有权利相信万有引力定律不存在。一次没摔死不表示你的主张是对的。这不属于“思想自由”的覆盖范围。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思想自由，是指没有什么人类有权利说你不对，可不是说自然界（这是包括了社会在内的广义自然界）没资格否决你。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自然界有无限的、绝对的、不容任何质疑的权利随时随地以祂高兴的方式抡圆了抽你。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道德律是绝对的，是不以人的观点为转移的。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人对于道德唯一可选的立场是去参悟，而不是去选择、去决定。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它已经被决定了，你只是需要去探索被决定的版本到底是什么。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你不要幻想什么“你有你的道德，我有我的道德”。这句话一开始就是一种愚蠢的口误，本身甚至在逻辑上不成立。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这句话的逻辑通顺版本是“你有你的道德观（对客观道德的观点），我有我的道德观”。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你有权拥有的，是关于那个客观事实的观点，不是那个客观事实。道德观才是你可以拥有的东西，道德律不是。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道德律是自然（或造物主）的所有物。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这就好像你可以对“光是如何传播的”有你的观点，但这和“光到底是怎么传播的”没什么关系。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你最好猜对，因为光并不会因为你不那样猜就按照你的主张来传播。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“猜对”对你是一种绝对义务。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永远记住，“道德是绝对的、客观的、不受我决定的，我的任务是去认识它、发现它”，这是探讨一切道德问题的前提。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道法自然（承前）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然后站在这个前提下看待这个问题。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一个赞赏或者认可【杀生取乐】的群体有更强的竞争力吗？这有利于ta们用更低的合作成本来出产更优质的服务和产品吗？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是这个答案决定了这样做到底是不是道德的（应然的）。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而不是由有多少人给你点赞决定。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如果那答案是否，则所有给你点赞的人，无论有多少，只是与你同在死缓判决里的狱友。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无论多少，都一样。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决定道德律的那一位心硬如铁，多少人头摆在眼前也不会眨眼。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全球化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如何看待逆全球化？</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“丘也闻有国有家者，不患寡而患不均，不患贫而患不安。盖均无贫，和无寡，安无倾。”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——《论语·季氏》第十六</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要说明全球化的问题，首先要说明白到底什么是全球化。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所谓的全球化，一言以蔽之，是指采集全球最好的原料、雇佣全球最好的人力、应用全球最好的技术、生产全球最多人需要的产品、卖到全球一切可以卖到的地方。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本质上，所谓的全球化就是“商品经济最大化”。如果我们有一天殖民太阳系，那么这概念就会变成“太阳系化”。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先把这定义立在这里，再看这问题的结论。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最根本的问题是，有没有什么力量可以阻止全球化？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这实际上是在问有没有什么力量能让商人放弃上面这一系列的诉求，让他们基于某种原因不要追求最极限的利润和最大的经济规模。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力量是来自于某种人类的集体主动干预，那么问题来了——这种干预必须保证均匀而统一的施加到所有的市场玩家身上。否则你把我限制了、却没限制他，他将举全球之力以压一隅。我原料不如ta好、工人不如ta便宜、市场不如ta广阔、量不如ta大，你这等于直接逼我死。你要限制我，以最起码的伦理，你也必须补贴我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如果你不打算补贴我的损失，只是打算单纯的破坏我的竞争优势、剥夺我的市场空间，那么我只有两个选择——或者战，或者逃。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所谓战，就是动员我所有的资源让你下台，甚至干脆把你肉体消灭。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所谓逃，就是我换一个不像你这样做的国家去待着。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规律在商业界如同万有引力定律在物理界一样不可抗拒，不受任何人的意志影响。除非消灭商品经济这种现象，否则它就必须按照这个规则行事，哪怕CEO们个人很有家国情怀、献身精神也没有用——市场和消费者是无情的，你质次价高，不管你出于什么高尚的值得同情的理由（甚至包括“保护地球”这种），长期都不可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既然如此，那么全球化的基本规律就确定了——全球化就像空气，一定会进展到它自己能扩展到的极限才会止步。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所以，问题就变成了“全球化已经到达它可以到达的极限了吗”？——只有全球化达到并超越了它应有的极限，才有可能向下回归到它的极限所在。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这极限有两条，一条是物理极限——譬如全球化不可能扩展到无人居住的星球。物理极限是全球化的铜墙铁壁，是不可能超过的。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第二条线则是多种因素围成的“软极限”，超过软极限，就会有力量把你往回拉，直到把你弹回去，到显著低于软极限，然后又回弹，弹到再次超过软极限，又被回拉……如此反复。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并且这条软极限本身也是动态的。全球化指数在围着软极限上下波动的同时，也会不断的将软极限构成的篱笆今天触动一个桩子、明天触动一个桩子，不断的导致这条篱笆的变形。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这样，就构成了全球化走向的复杂性。——它不是一个全球均一的趋势，而是一个在不同的地域、不同的行业、朝着不同方向、不同的维度不均匀的波动着的过程。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它不像是一条波动的一维曲线，也不能用一个波动的二维平面来概括，也不能用浓淡不均匀的三维几率云来表示，甚至引入RGBA四元色来表达不均匀、不同色的三维着色空间也不足以形象的表达它的波动复杂性。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不均匀到了这样一种“一锅五颜六色疙瘩汤”的复杂状态，以至于按照不同的口径来统计就会得到不同的结论。所以，说它是会“全面推进”还是“全面逆转”，在它触碰到一个软极限的时候是很无意义的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比较有意义的，是要去理解影响各地区、各行业的局部全球化策略倾向的几大主要议题，去考虑这些主要议题的交叉反应，得出你自己的结论。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也就是你应该基于什么样的规则，去判断你所处的地域、你所处的行业，接下来会是什么走向，而不是去讨论“全球的全球化总趋势”。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全球的全球化总趋势”首先是一个复杂到不可能有效讨论的话题，其次也是一个其实与你自己的切身处境几乎无关的问题——除非存在一种“全球发展指数基金”给你买卖，否则这对你是没有意义的话题。全世界上涨，你这里跌，你也是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那么，问题就转化成了全球化的软极限到底有几个关键议题。每个地区，每个行业都要受到这几个关键议题的影响，视其情势的态势来判断具体的涨落。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第一个主要议题，就是全球化收益区域内再分配的挑战。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通俗的讲，全球化高度有利于进出口部门，但对该部门之外的人利益较小。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见得是“没有利益”，而是利益较小，就已经制造了问题。在全球化之前形成的政治平衡，在全球化之后平衡点就会迁移。平衡点迁移，一定会导致走向新平衡的波动变化。这个说起来轻描淡写，但这背后是大量没有预见性的企业的倒闭、不合时宜的政党的垮台、多少世家大族的轰然倒地、各种暴发户幸运儿的崛起、令人瞠目结舌的一夜变色。这是一种痛苦的、消耗大量社会资本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但是社会资本是无主的、是没有人能有效捍卫的，而商业资本是有主的，其主人会不惜一切代价为之斗争的。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所以，客观上，全球化有一种“将全民享有的社会资本没收，将其倾斜到部分密切参与全球化的阶层，并且还在物质上给予其丰厚奖励”的客观效应。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象的说，原来村里十一个人，有10人每月盈余50，一人盈余500，两边恰好平衡。全球化来了，村子整体增加了1000，却是这个人一人独得800，剩下每人各得20。虽然剩下的人从50到了70，但是那位富翁却从500到了1300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只需要等待这份超额利润刺激更多的村民勇于冒险，大胆走出国门去积极争夺本地区参与全球化的平等机会，从而把那位富翁所独占的水源摊平。但是现实是这份魄力背后需要的风险承担能力和信息准备，远非月余70的村民们所能普遍承担——更不用说这些富翁已经抢先一步占住了战略优势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市场竞争在此失灵，于是村民们只能眼睁睁的看着能纵横四海的富翁们一天比一天占据全村财富的更大份额，以至于所有人都只能靠向他提供服务来保住饭碗。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政治版图和经济地位都在向富翁倾斜，已经不能靠市场竞争扭转回来。这个问题到了一定的限度，就会触发非经济手段的抑制全球化的能量。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所谓“中美贸易战”，并不是发生在中国和美国之间，而是发生在美国的全球化掉队者和弄潮儿之间。是美国的村民们在骚扰和打击美国的富翁们的商业关键环节，尝试强迫他们将吃到嘴的利益吐出来让大家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看似在攻击中国，实际上中国所在环节的成本是刚性的、需求也是刚性的，由这种骚扰和打击所造成的成本，几乎完全是在由美国的富翁们承受。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他们将工厂“迁出中国”，迁到越南，则越南也会受到这种攻击，就是这种斗争的明证。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不能解决全球化利润的区域内广泛分配问题，全球化就不会获得进一步扩大的许可。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这才是全球化受阻的根本原因。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翁们不可能轻易就范。即使他们愿意妥协也做好了妥协的准备，也必须使这个过程变得足够痛苦不堪才能将这个妥协付诸实施。否则如此轻松就获得了利益，则这种“闹事有钱拿”的的事伊于胡底？尤其是，这毕竟是一种典型的反资本主义的行为，如果让这种行为获得奖赏，那么资本家们将会面对一个更加严肃的问题——这个国家是否还可以继续视为资本家的祖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可以妥协、也不妨妥协，但却没有无制度和伦理后患的妥协的逻辑。这就像其实土匪绑票要的不多——也就一两千块，远比请保镖便宜——你可以给、也愿意给，但是却苦于没有给钱而无后患的方法一样。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给了，无论以什么形式让对方得到净盈利，就不是一两千块的问题了，而是为对方开辟了一条新谋生之道。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这个问题，从全球化一开始就在恶化，到现在才摊牌，已经是无法再拖延了。这才是全球化在全球都卡住的根源。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而真正能解决这个问题的答案，其实摆在人们面前，但对资本主义国家太过于可怕，以至于必须另外找到别的出路——那就是全民所有制以及国有经济主体化。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也就是在实质上由全民持有最有利润的优势产业，对外贸易所得利润用于全民普惠的基础建设，形成一种正循环。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美国只是在尝试通过征收必然由富翁们来承担的超额贸易税的形式在本质上实现这个设计。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这就是一种隐性的国有化。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但美国人民最好不要对问题会这么简单的解决抱有过大的乐观。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因为这个措施，会授予政府决定谁被国有化谁不会被国有化的巨大权力。这是一种政治对经济的霸权。而众所周知，就美国而言，富翁们才是最大的政治霸权势力。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不考虑人的感情好恶，川普实际上的确可以算是美国村民的宋江。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可惜宋江的下场并不美好。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从另一个角度，说明了为什么中国是在全球化中最成功的玩家之一。恰恰是因为中国的全民所有制和国有经济主体的架构，相当微妙的缓和了全球化对中国的极化效应。并且中国也实现了政治权力与经济实力的脱钩化——毕竟无论多么庞大的私营企业，与央企集团相比也只是九牛一毛，更不用说它们也有不少国有股份——于是也在程度上对全球化会导致的权力失衡问题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面对这份“利润公平再分配”的难题，中国战略性的选择了将它转化为高铁、全面城市化、军事现代化、公立教育现代化、全民医疗和一带一路的战略性、全局性投资这些自然而然会惠及全民的投资，并通过这种宏大的“以工代赈”，实现了内部的按劳分配和底线保障领域的均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这意味着中国对于全球化必然的副作用有更强的免疫力，自然也意味着中国在全球化上几乎没有任何顾虑，可以大胆的展开一切进攻性的策略。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不只是中国如此，那些资源国有（或变相国有）的资源型国家，如果较好的控制住贪污问题，也会对全球化有更大的承受力。譬如卡塔尔、沙特、阿联酋、文莱（由皇室拥有国家关键资产并负责照顾国民）、新加坡（由精英集团管理国家资产并负责照顾国民）、日本、韩国（由财团拥有整个国家关键资产并负责照顾全体国民）这类国家，也反映了这个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全球化的第二个议题，就是地缘政治格局承受重压。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全球化在改变国家的态势。每个国家的禀赋不同，在全球化中获得收益的能力也就不一样。这其实是在地球村里将美国村的问题重演了一遍。逻辑几乎完全相同，问题的平台上升了一个档次。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在美国村，富翁们实在受不了还可以换一个村。但是在地球村这个层面，并无第二个地球村可以容纳这样的“各得其所”。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你不能搬离地球，也不能脱离人类文明，这时候如果是地球村的村民对力量的失衡感到忧虑，富翁们要怎么选择呢？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上面说过了——富翁们是愿意妥协也可以妥协的，真正的问题是妥协是以什么名义、通过什么路径去妥协。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我所见，这事只有一种处理手段——一面拥有足够的武力震慑，保证没有人敢于继续考虑靠“施压”、靠威胁获得让步的可行性；另一面主动的释放物质利益，换取社会资本，将全球化自带的消耗社会资本增加物质资产的效应对冲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这两条策略，是对在全球化中受益的全体国家整体有效。这些国家将团结起来，总体的实行这两个策略。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非如此不可。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与我产生了这种程度的争议，以至于你动了要对我动手来榨取利益以求取得再平衡的念头，而我也看到了的确应该要在一定程度上至少缓解这种对抗性张力的必要”——这种情势，在人类历史上在所有大大小小的舞台上反复上演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历史已经反复的、称得上不厌其烦的说明了故事的结局——只能有一种最终的剧情，就是最后新的“生产力之王”首先将一切软硬武力威胁震慑住，使得对方的暴力尝试彻底失败，以至于无法在任何意义上将后续的利益分配理解为自己暴力的成果；然后在这种妄念消灭之后，胜利者主动的将部分利益重新分配。而这种再分配，必须是物质上的倾斜换取国际关系、国际秩序上的调整，而不是无条件的施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只有这种结果，是拥有最大稳定性的结果。它既没有奖励贪婪、懒惰与凶恶，也良性的遏制了两极分化的进一步恶化，从而熄灭了这两个推动局势继续改变的动力源。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实现这个结果之前，其他暂时的稳态都会因为这两个动力源仍然没有关机而进入新一轮内在张力积累，直到再次积累起来的张力把这暂时的稳态再次打破，将其推入指向这最终稳态的下一个中转站。反复循环，直到稳定到这个结局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很显然，中国已经看到了这个总的趋势，已经行动起来了。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这就是为什么近年中国一方面在飞速的军事现代化和先进化，另一方面在突飞猛进的推进一带一路倡议和“人类命运共同体”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的新利益分配框架。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这就是在为所有全球化受惠国、所有国家的全球化受惠阶层打前锋，铺平尽快进入适应全球化的国际秩序最终稳态的最短通路。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另一方面，全球化受惠国还可以进一步的扩大门户开放和市场准入，允许世界各地对全球化不满的人们经由一定的努力有机会以个人身份来参与全球化的利益分享，也是对反全球化的集团性势力釜底抽薪的一种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这策略的原理有一个经典的实践，就是隋唐科举制——通过某种筛选机制将精英筛选出来变成利益阶层的一员，则足以令动乱的力量失去智力和组织资源，而削弱其实力。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全球化是生产力的发展，反全球化是生产关系的诉求。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生产关系可以在一时间延缓生产力的发展速度，但最终总是生产关系会自我调整到适应新的生产力。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除非人类放弃对物质生活的无限追求，否则这是无可逆转的宏观规律。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一直盯住这两个主要议题在各地区的进程，你就能看到全球化低潮和高潮交替的节奏，也能知道哪些信号预示着低潮的开始和结束，高潮的开始和结束。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至于根据你自己看到的迹象作出什么样的判断，那就是各人要努力自己去做的功课了。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有要求要谈一谈疫情对全球化的影响。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很多人都在喊疫情会导致各国回迁各种产业，努力提高自给自足的水平，以防再次出现这种突发窘境。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问题是，“回迁产业链可以预防突发窘境”的逻辑是什么？它在经济上的逻辑成立吗？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这些产业既然自由流动到这些地方，当然是因为这样效率是最好的、成本是最低的。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只要改变它的这个状态，它就将处在效率不够好、成本不够低的状态。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它生产出的产品，一定会有更高的价格。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这只有在中国自己因为某种原因肯定不会卖给你更便宜的产品的前提下，这种更高的成本才会变成实际上最低的成本。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就算这些国家确信中国肯定会在疫情期间卡住某些国家的脖子来要挟，那么非疫情期间呢？中国也会故意在平时就不卖口罩给其他国家吗？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如果仅仅只是担心非常时期会被卡脖子，那么回迁生产线显然是一个愚蠢的行为，远远不如在和平的非禁运时期建立战略储备。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平时日积月累的储备个十亿二十亿的口罩，不费吹灰之力，便宜量又足。别看数字看起来这么大，其实还装不满一个体育场。这才多大成本？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真正解决问题的是建立这种战略储备，区别只是这个战略储备是自己建一条生产线来生产，还是平时从国外采购。这纯粹是一个如何做更便宜的问题。——而你怎么可能比中国便宜？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于是选择回迁生产线来自行生产出这个储备所花费的额外金钱，算是什么呢？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这是纯粹的浪费。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第二种可能的好处，就是再次遇到疫情时万一储备耗尽则可以自己生产。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但是这意味着这产能要有足够的规模来应付突发的巨量需求。这个巨大的产能规模，在没有疫情的漫长时期内怎么养活？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一天不发生疫情，就要净亏一天——不靠大量补贴，这些产能生产出的产品是不能和中国的产品竞争的，毕竟成本更高。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下次什么时候发生同样的疫情？又一个十七年后？大家赌气养着这支“以防万一”——其实其产品完全可以在平时廉价买到——的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全球化（承前）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大军又一个十七年？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头几年也许大家积极性很高，一致认为“非如此不可”。疫情过去还没满两年，就会有各种呼声表示“这很愚蠢”，“国民不应该继续养活着这群‘无能的蛀虫’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这时候算算账，回迁生产线的成本完全沉没，只剩下一堆过时的设备可以廉价拍卖；花费了两年的补贴购买自己生产的高价口罩，成本超过向中国直接购买数倍。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这是拿口罩举例，实际上什么抗生素、原料药、呼吸机、消毒液………几乎一切与抗疫有关的行业都一样。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强行回迁，就只能靠财政收入养起来——一直养一直养，强迫本国居民以更高价格购买更差产品，帮着一起养，而且还要额外再交税补足仍然不足的部分。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而且是在疫情过后经济萧条、国债负担沉重到利息都快扛不起、货币信用都快崩溃的前提下。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而这必将挤占本来可以用来复苏和发展本国优势行业的资源，影响到本国区位优势的充分发挥。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这种主张想要长期获得足够支持——就像中国当年下定决心要自力更生实现全面的国产替代一样——有一种绝对必要的前提，就是来自中国的坚决的、无情的、绝不妥协的、显然恶意的、无休无止的禁运。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只要事实证明根本不存在这种恶意禁运，这种回撤的逻辑就整个失去了基本合理性。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而且到最后多半亏得一沓糊涂而被迫放弃。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清白体育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孙杨清白吗？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答案是——职业体育圈，对于什么叫做“干净”的定义和知乎众的一般想象是不一致的。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到底是不是没问题，和你的检测方式关系很大，和你对违规的定义关系很大。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你规定合法下限是1ppm，那么就会有人用到0.9ppm，强国会搞到0.95ppm。差别在哪？弱国技术不行，控制不住波动，所以保险点把阈值放高点；强国纯度高，生理研究透彻，那就可以把阈值放低点。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你三点来测，跟你五点来测，结果就不一样。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你把唾液检测的权重调高点，或者把血液检测权重调高点，结果就可能不一样。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我先郑重说明，上面这可是虚拟举例，你们不要“比喻照进现实”。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为什么会这样？因为竞技体育背后的经济利益、社会利益已经大到了不道德、不健康的程度。在这利益的驱动下，早就不再是更高、更快、更强的竞争了。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也有更浓、更滑、更轻、更弹的竞争。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兴奋剂和各种训练补剂的竞争只不过是一个方面而已。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各种“哮喘药”“多动症药”“安眠药”，各种胶水、鲨鱼皮、高弹性弓片、科技鞋交叉助攻，可以说现在在赛场上比赛的已经很难说是人了。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对于所有有这个科技条件的前几大强国而言，坦率地说，只要你在第一集团，那么裁决你有罪，你也没比被裁决无罪的脏到哪里去；裁决你无罪，你也没有比有罪的干净到哪里去。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清白体育（承前）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因为不把这些手段用到在红线上走钢丝的程度，还傻傻的走“纯天然”路线的队伍，基本上都只是国际旅游团罢了。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技对运动员水平的提高，已经使得九十分而有充分资本技术协助的运动员足以系统的打败纯天然的天才。更何况，整个国际体育圈，可以说都是靠这几大国养活的。裁判员和委员会委员们不是天上飞的神仙，ta们职业生涯的退路和终点都在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八卦，根本没有必要上升到什么民族荣誉的地步。得了冠军，不足以说明我们多么伟大——这种存在感只对当年那个瘦弱贫穷、几乎完全丧失自信的幼年的中国弥足珍贵。对于今天的中国，有金牌只是我们国力的正常体现，少了几枚金牌，也不影响我们的大国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中国已经成年，比这大的多的骄傲已经比比皆是，这些小小得失，早已应该不在眼中了。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反倒是这个手续是否合规问题有点现实的看点。但这是纯国际法实践的技术性看点，和国家荣誉没什么关系。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我更希望各位对金牌少点不该有的兴奋。当然得了是好的，但是不要上升到“国家民族的荣耀”这个级别。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这不是一个配得上我们这种数一数二的超级大国的大国民的水准。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这里提出一个真正严肃的问题——中国人的民族自豪感，应该是什么尺度？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你们想过没有，中国人为自己的国家感到自豪，和一个美国人为自己的国家感到自豪，ta们的自豪的尺度和方向，应该有什么不同？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难道美国人为美国的何事自豪，中国人就应该为中国的同一件事自豪吗？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仔细问一问自己这个问题。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中国人对奥运金牌这种事应该是“小儿辈破敌矣”和“小儿无赖”这样的反应。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清白体育（承前）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成与不成，吹开茶叶喝茶。爷的茶杯抖都不抖。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我们谈的是什么？泰山崩于前而色不变。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你们是中国人。你们到底懂不懂中国人到底应该是一种什么样的人？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很多人其实是在追随着一种没有反思过的其他民族的自豪观在追逐根本不该中国人在意的虚荣。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你们是在作为一名出生在中国的“美国人”，希望中国成为“优秀版的美国”，满足自己美国式的自豪感需求。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问题是，美国自己的理想，中国应该去追求吗？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那本来就是个还没经过历史考验的理想好吗？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你们有没有想过，即使美国自己设想中的“完美的美国”，其实也根本不是中国应该追求的目标。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一个真正的文明国家在看着中二少年大谈自己的理想时，露出不失客气的鼓励性微笑才是正常姿态。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你的理想我没看在眼里，这才是你愤恨我“为什么不跟我同路”的根源。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美国大大的低估了中国文化内在的高度和深度，对这一点，未来的一百年ta们会一天比一天看得更清楚。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中国是不可能去走美国道路的，不是因为什么“中国太落后，所以不能走、走不到”，而是因为美国模式在历史的长期挑战面前太短视、太脆弱，在质量上不值得考虑。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你们很有机会会看到美国一天天的不由自主的变得更像中国，以及因为极端抗拒走“中国路线”而被一次次的“意外”惩罚。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中历史彩票，并不是一种真实的优秀。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偶像崇拜习惯深入骨髓的人类当然会跟着一时的盛衰要用“正确”之膏油表达自己的崇拜。但可惜真正的审判者是上帝、是永续的历史，而不是这些点赞的人。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清白体育（承前）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被这种事激动得面红耳赤或者怒火攻心，这是那些历史不超过三百年的国家才该有的表现，不是一个有五千年文明史的国家国民该有的气度。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ta几岁，你几岁？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ta这样是可爱，你这样就是讨打。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有人问“如果世界冠军不值得骄傲，还有什么值得骄傲”。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首先，不推荐“总要找到某种可以骄傲的东西才能活下去”这个人生模式。因为这种模式埋藏着更深的负面因素。当你有得骄傲的时候你对失去这个骄傲总是感到恐惧（否则为什么这里有这么多怒吼者呢？）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当你没得骄傲的时候，要么你就自卑得要命，要么你就想方设法又幻想一种身份去攫取另一种“骄傲”，然后去感谢那个给你指引的人。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这里很多的点赞，其实是在给我这种感谢。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这只是一种误会。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我只是在讲一种事实。事实就是事实，只不过这个事实恰好令你高兴喜欢罢了。其它会令你不高兴的事实也很多，只不过跟我想说的问题没什么关系。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学会的是应有足够的勇气去接受事实，学会中性的看待事实。不因为正面的事实“骄傲”，也不因为负面的事实“气馁”。爱新觉罗玄烨得了天花，负面吗？后来他恰恰因为得过天花而当上皇储，于是得天花到底对他是负面还是正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回到本题——当我说到“自豪的尺度”问题，我在说什么？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清白体育（承前）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“中国的人均期望寿命和美国几乎相当，而中国的人均医疗支出只是美国人的二十分之一。而中国的人口接近美国的4.5倍。人均GDP仅为美国的1/6不到。”——这比所有的金牌相加还要值钱一百倍不止。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一千倍也不止。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甚至一万倍也不止。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这就是我说的尺度问题。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人当然要有自信才行。但是“自信”到底应该是什么？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中华文明的自信来源于何处？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万米高楼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人类能盖出1万米高的摩天大楼吗？建筑技术是否有瓶颈？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在地上打桩。做一根一千米长的超强度综合绳索（电缆、通信光缆、抗拉缆+保护性外皮）固定在桩上。绳索上安装自动升降吊篮，另一头接在超大型硬体飘空飞艇上。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这个飞艇作为中转站，接下一个飞艇。直到一万米。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这些飞艇都是有动力飞艇，能在当地的风况中维持稳定相对位置。遇到极端气候可以解开彼此链接各自降落或转移规避。各级吊篮也有紧急自动降落措施。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不见得是单线组合哦。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真正的问题是，什么是建筑物。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孰善孰恶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善恶是如何定义的？以下哪些是善人哪些是恶人？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这个问题很好解决——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在善与恶的问题上，人类没有能力成就绝对的善。也就是从绝对意义上说，人类只有恶的程度是大是小的问题，没有恶不恶的问题。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任何试图通过重划标准、将部分人类切分出来变成“全善的典范”的道德规范设计，都会发现存在大量的“完全符合这一规范的字面定义，但实际上却是无可否认的邪恶”的尴尬案例。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因为哪怕一时看似没有，人类也会迅速地学会这种新的游戏规则，要不了十年，就能把这艘新救世方舟蛀蚀成笑话。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那是不是意味着人类在每次发布一个新版本的时候会有一个短暂的“纯洁期”呢？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当几十年后，改头换面的恶明显地显露出来的时候，你会意识到——其实在那个纯洁期，那个恶已经就在了，只是那时你认不出它而已。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老实说，我们连一瞬间也没有成功过。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毕竟，“巧妙地冲击善良的字面定义获得超额利润”是人类经典的通关战术，是“智慧种族”祖传的手艺。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重构“道德理想人”的努力从来就没有在真正意义上成功过，只有已经破产的和刚刚新立起来暂时还没破产到无可否认两种状态。真正可悲的是，每次重新下注“新版”，在输到倾家荡产之前，总会有一个“数量占优的人群相信‘这次我们能赢’”的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孰善孰恶（承前）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本质上，这是人类最大的悲剧模型。每次意识形态的鼎革所激起的滔天血海，没有一次真正地让我们意识到——我们自己就是恶龙的幼兽。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很多人对基督教没有基本的常识，整天在驳斥的只不过是一种对基督教近乎完全无知的群体里流行的一种幻觉版本。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这就跟红脖子们天天痛恨的那个根本不在实际维度中存在的“想象的中国”一样。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“我不管，你们肯定就是我相信的那样”。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这跟他们所批评的对象有多“荒谬”毫无关系，只跟他们自己想象对方有多荒谬有关系——而最绝妙的讽刺是——他们做这种想象的能力本身都是荒谬的。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人间喜剧，不亦悲夫。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3D打印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一两年前大火的 3D 打印建筑现在为何没动静了？是骗局吗？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D打印在建筑上的应用不应该是打印混凝土，而应该是“钢丝/缆骨架纺织焊接”——即以多股直径三毫米左右的高强高韧钢丝为基本单位，依靠“打印头”的拧绞、穿插、切断、接续和点焊能力，去构造钢缆级的有机结构作为后续水泥浇筑或膜结构、轻质复合材料、管线设施组装的框架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走“速凝水泥”路线是方向性错误，绝对的死路一条。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话只说到这里，明白人应该知道怎么做了。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很多人觉得这不可思议，“不现实”，“不如人手工扎笼子”——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给你们一点基本概念：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（引自Edoardo Tresoldi作品，图片来自网络搜索，侵删）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而这些还远远没有摸到上面谈论的这个手段所能企及的上限。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甚至可能连下限都没摸到。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中国有哪些逆天的文物？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直接看图：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这应该是人类历史上现存最精美的一件青铜器。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湖北省博物馆的曾侯乙青铜尊盘。一盘一尊两件一套。与曾侯乙编钟是同批出土。国内当初把编钟吹得无比神奇，其实编钟跟这件东西相比可称粗陋。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我基本上把中国藏有青铜器的主要博物馆看了个遍，没有发现过在细节上和复杂度上能胜过这一件的，如果论及工艺水平，这一件堪称登峰造极，甚至可以说是匪夷所思。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我来解说一下这件东西值得注意的点在哪里。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这个首先要从失蜡法说起。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失蜡法？简单来说就是先用蜡做一件正模，然后用陶泥之类的翻模材料严密而无气泡的包裹正模。要在一切正模的低洼处做引流孔，并在顶上开入气孔。然后将整个包裹体入炉烧制硬化。在烧制的时候，蜡质内芯会融化成液体从引流孔中流失，留下一个空心陶范。然后再从上方灌入熔融的铸造金属，直至所有的气泡都排出。整体冷却定型后，清理陶质部分，就可以得到一件蜡质体的复制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ok，背景介绍完了，然后我们再来看这件东西为什么不能用一句简单的“失蜡法铸造”来概括它的工艺。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失蜡法需要在几乎每一个形体的低洼处加设引流孔，以便充分的引走蜡液。而如果你们仔细看清楚这两件铜尊盘的细节构造，会发现花纹最繁复处的构造并不是一个花纹复杂的完整表面，而是如同泡面饼一样的复杂构造。那意味着如果这是一单件蜡模一次性成型铸造的话，要把上面的每一处蜡液都完美均匀的排出，排液路径的排布看起来会像是蜡模长着茂密的“长发"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精细的、互相穿插盘绕的丝状结构，单根的粗细只有3mm左右，如此之密集的排液孔设置一定会在铸造时在器件的下方留下密密麻麻的余料和瑕疵。你们如果看见真品，可以仔细看看它身上有没有密密麻麻的排液孔残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复杂的构造在注入铜液时必须保证完美的排出气泡，这就意味着每个单独的结构空腔的穹顶部都必须有排气通道。否则铜液一定做不到完全充满整个空腔。那就意味着这东西向上还有无数的毛细结构作为排气孔。同样的，这些毛细结构在铸造后也必然会留下大量的残迹。你们如果见到真品，可以仔细看看它身上有没有气孔的残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问题：如此复杂的尺寸严谨、几何对称的缠绕细丝构造，在原本的正模状态，也一定是非常脆弱的。怎么能够将这块“蜡质泡面饼”毫发无伤的，然而又是毫无气泡的无缝而严密的包裹，并且上面下面各留下上千个通气排液通道？要知道如此脆弱的结构，哪怕仅仅是往稀薄的泥浆里下沉，要完美的排净“面饼”中的气泡也是非常不容易的。三毫米蜡质曲线的盘绞构造，稍有压力不均衡，绞丝结构就会变形，它甚至经不起拿起湿泥往上涂填的力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更不用提上下还留下几千根蜡线来排气排液了。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个问题：陶制物件在烧结时会发生收缩变形。这种变形，如果陶泥不够匀净、温度不够均匀的话甚至都不是均匀的。而且这问题对于越大、越复杂的构造越严重。这两件器物尺寸如此之大，并且绝非均匀薄壁物件，镂空绞丝部分和盘身必然有巨大的收缩差。这收缩差甚至足以导致脆弱处发生断裂。如果是一次性铸造，这不均匀收缩问题是如何克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个问题：铜液要想完美的流布整个这种构造，需要多么强大的流动性？要保持这种流动性，必须使整个陶范在注液过程中一直保持高于铜的相变温度，甚至还要更高。并且铜液还不能和陶范之间存在太大温差，否则无论这铜液是过热还是过凉，都会导致陶范局部过度收缩或膨胀而炸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第六个问题：这样复杂的结构，会有大量的残余陶质结构紧紧的内嵌在金属之间。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想要完美的清除掉这些残余而对成品丝毫没有伤害，殊非易事。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七个问题：不要因为铸成青铜的成品是结实的，就认为它的蜡质原型就是结实的。事实上，唇部的这些绞丝结构在蜡质版本时它自身的结构强度够不够支撑它自身的重量是一个很难说的问题。蜡实际上是一种“半固态物”，温度稍高，如果它承受不起自己的重量，它会慢慢的自己“垂头”变形，只有将它埋在细沙里或者加以冷冻才能抵抗这种变形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换句话说，这件蜡质正模恐怕压根不能靠自己单独的站立，放一夜“耳朵”就都垂下来了，夏天就更是严重，那么制造这件正模是如何办到的？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七个问题：如此复杂的构造，在没有x光成像和超声波探伤的技术之前，你怎么知道生产出的陶范内部的质量是完好的？数千根排液和通气管道无一堵塞？内部的绞丝构造无一塌陷、断裂、扭曲、变形？毕竟你能看到的只是一各上下有无数孔洞的“陶蛋”而已。当时这位大匠师几乎没有任何可靠的手段来判断即将压上重注的这件陶范是一件合格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按照“失蜡法整体铸造”的思路，只能做一件就打开外壳、细致的清除残料、然后一根根小心的移除通气排液管道留下的“铜丝”，精心的磨掉一切的残根，然后在这个过程中去查看有没有变形、空洞、裂痕和砂眼。并且这个过程中一旦犯下手工上的错误，这整件东西就成了残品。只能整个从头重来。（如果是只残了一点，以这件残品所花费的功夫而言，这件残品是很难会被决定融解销毁的——做这么一件也需要顶尖大师几年时间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我们理当见到很多它的残品改造成的次级宝物才对——虽然是残品，那也会是惊人的宝物。）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这个问题不谈，那就只能是做了一件又一件，直到做出完美无缺的一件，那么是同一位大师花了几十年一件又一件做的做直到真的一次成功？还是说有几十上百位这样的大师同时开工批量制作，然后优中择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几十上百位位这样的水准的铸造大师，这要何等雄厚的国力才有可能聚齐和供养？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因为上面七个问题，我个人认为已经意味着“曾侯乙铜尊盘是用失蜡法整体铸造”是根本不成立的推测。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并且从工艺角度来说，哪怕是在有3d打印来辅助制造蜡模的现代，想用失蜡法可靠的整体铸造这件青铜器恐怕也做不到。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于是剩下的可行路径只有这个了——即先铸造部件，然后再进行焊接组装成整体。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样一来问题又来了。这些构造即使经过拆解成小块，上述的问题仍然是非常复杂的。不信你可以自己铸造一块“面饼”试试。这种构造几乎不能使用铸造铜钱的那种可以复用的陶范来做，因为它是拓扑意义上的复杂形体，不存在简单的合模线来将它的表面分割成简单的单纯表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那意味着每一块“泡面”都不得不单独做出正模，并且一次性的整体铸造。每一次的正模都是手工做成。这带来了另一个问题——如此多的单独手工做成的单块，是如何保持了如此之高的一致性的？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如果你是一个模子里印出来的，这不言而喻，但是这构造你又是如何做出来的可以复用的模子？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难道你是干脆拆解到了一根丝一根丝的水平，先一根根的铸出单根的“泡面”，然后再焊接成“泡面饼”然后再焊接成“超大泡面环”的？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如果你们仔细观察真品，会看到一些焊接痕迹。但是把如此多的丝状体焊接成你们看得到的这个样子，这是匪夷所思的技术。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这些“铜丝”并不是简单的单一规格品。它们的盘绕是非常有机的，结合的形式之复杂多样，绝非“没有泡开的方形面饼”所能比较，倒是更像“泡开了你还搅了两筷子”的东西。然而它又是在局部左右对称、在整体上放射对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如果我们以铜丝为单位去考虑，那么这整个绞丝结构恐怕能分解成上百种规格，每个规格数件到上百件不等的样子。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在没有计算机辅助设计和精细机床的前提下去铸造这么几十种铜丝，保证他们组合的结果是一个完美的方块——甚至还要表现复杂的有机形体。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我想象不出这是怎么做到的。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并且，焊接并不是精细装配的常规手段！这不是打了极小的榫卯孔洞然后用丁对丁卯对卯用标准件“拼乐高”，而更接近让你用胶水把碎掉的面饼粘回方块形。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这样的焊接水平和精准程度，说得不好听一点，连“芯片级维修”都很难说与它势均力敌——人家没有智能焊台啊，没有放大镜啊，而且不是在平面上焊接有标准接口的东西啊！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在我看来，超越自身时代的极限到令后人无法揣摩的程度，可以称为“逆天。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到这里你们可以开始考虑它算不算“逆天”了。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懂行的人看这件东西，是越看越生敬畏的。凝聚在这件东西身上的智慧、心血和生命，需要多么惊人的机遇去聚合，需要多么大的资源去支持，又需要何等样的勇气去坚持到底？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这样的智慧如果用在制造机关战具，将是何等样的利器？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这样的资源如果是用来扩军备战，是何等样的雄壮？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这样的勇气如果用在杀人掠夺，是何等样的富贵荣华？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曾侯想必曾请人饮宴。宾客们在这些精美宏伟的器具间享受美食、鉴赏着宏大齐整的编钟乐舞的时候，何尝不知道这满眼的精铜如果是用来造戈造矛可以武装多少精兵？如果用来铸币，是多么雄厚的财力？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要知道这些“无用”之物，只能是武装完自己的部队、储备了足够的财富仍有所富余，并且还有充沛的技术人才能额外做的东西。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这额外的资源，为什么不用来进一步的“富国强兵”？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难道竟然不担心外有强敌觊觎吗？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能做成这事，当然是有大智。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这大智的背后有大仁。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这大仁之后又有大勇。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你们看见的这两件“玩物”，是当之无愧的智、仁、勇的结晶。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这就是你们的祖宗给你们留下的东西。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这个就是中国的文化，华夏的精魂。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好吧，评论区呼声实在高，那么我们就说一下铜尊盘隔壁的另一件东西——禁。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但这次我们不准备聊工艺。因为论工艺青铜禁虽然也精美，但是没有达到匪夷所思的水平。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我们谈谈文化。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首先看看“禁”是什么东西：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禁就是这么一张超豪华的酒桌。桌子上放着两个精美的大罐子，里面装着酒。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看起来平平无奇，对吧？无非就是个喝酒的桌子而已，对吗？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当然没这么简单。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首先，我们要从酒说起。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酒是粮之精。我们用罐子装粮食水果。如果这粮食是潮湿的，并且有足够的酵母（这个往往在空气中自然就有），储存粮食的缸里就会因发酵而生出酒。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这种神奇的有着异样香味的液体，如果喝到一定的量，就会喝醉。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这里就是关键点了——在上古时代，“幻觉”是有极大的神学意义的东西。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不管是做梦、发烧、中毒、发病、醉酒，只要你失去了对自己神志的控制而发生了栩栩如生的幻觉，那么这幻觉就会被高度重视、视为某种神谕的载体。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一切途径之中，做梦，你是醒来了复述，这时你是清醒的，谁知道你是不是在编？所以往往做梦产生的幻觉只被当事人自己认同，只作用于无权质疑的相关方——比如他的子女奴仆，梦境往往是没有公信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病中的谵妄，因为病痛往往伴随死亡，即使是古人也会认为这恐怕更可能是来自邪神。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你这样一件件检查下去，就会发现酒是一种神奇的东西。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它让你失控，但你却又是醒着的。周围可以有人目睹见证。而且它看起来并不影响健康，可以反复重复。并且它还来自人类最正面的事物——食物。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酒即通神之药。任何一个人若聚拢了足够的见证者，饮酒至醉，在众人见证之下说出来的话语，都会被认为具有某种神性。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人们通常认定酒醉者没有办法说谎，没有办法保持机关算计，没有办法维持纯然的自私——这种思想倾向至今犹存。这样的话语，是能支撑起信仰的。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出现了巨大的问题——虽然粮食宝贵难得，但是有余力酿酒的贵族仍然不乏其人。他们都没事在家解酒买醉，口吐神谕，这将会令人心震动，凭空生出大量的危机——如后世的“大楚兴，陈胜王”故事，又或者“石人一只眼，挑动黄河天下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喝着喝着就可能喝出下一任“天命之子”。随后就可能是处心积虑、图穷匕见、社会动荡。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所以有“禁”。什么意思呢？就是只有在这祭台上供奉的酒，才可以被认为是有通神之力。这“禁”，就是供通神之酒的祭台。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这个字，头上并不是两个“木”，这个“木”，其实就是上面那张照片上的那两个大铜瓶。下面这个“示”，也并不是象形的桌子。而是一个“神字边”。汉字中带“示”字部首的，都是与神有直接关联的事物，譬如神、祈、祷、礼、祀、社……这每个字掰开了都是一篇上古史。但我们不兜远了，说回我们的“禁”。接下去你们就知道什么叫“禁卫”了——守卫神台的军士，就是禁卫。这也是为什么后来皇宫大内会叫“禁中”，皇帝亲军会叫“禁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都是从这个“通神之台”的规则来的。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既然宣布了神台在此，那么当然要抱着极大的崇敬去守卫。任何敢于犯禁（看见什么叫“犯禁”了吗？）的人，都是妄图非法窃取神谕，自然是毫无疑问的野心家。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无禁而饮酒，喝醉了也不能当作你说的醉话是神谕。然而你私造一个禁然后再聚众饮酒，你就是天然的试图动摇社会秩序，连你带你的酒友，都要处死。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为什么“禁”就能分别神谕的有效性？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有两个确定信息的神启性质的方案——第一个，就是神山派。认为神在天上，因此山巅最近神。谁能占住最高的山，谁领受的神谕最有效。这个也可以扩展到最深的山洞之类。但性质不变。于是神谕的真伪之争就会变成对圣地的掌握权之争。第二种就是敬意派——也就是认为谁向神表达了最大的敬意，想必谁获得的启示就更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敬意如何表达？往往演变成财力的比拼、技术的比拼、力与美的比拼。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一派而言，神器一定是极尽了当前时代一切的能力和资源的精粹。上面我们谈到的铜尊盘和下面那件顶着两个大瓶子的禁同属曾侯乙。加上编钟和其他的若干器具，是完整的一套。之所以如此的精美，是因为这些器物的精美性事关神谕的权威性，也事关地缘政治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你家能做得出这样精美的东西，让我自愧不如，我就不得不怀疑神对你比较眷顾。那意味着你经神启示的观点如与我的观点冲突，恐怕你的观点更加得神护佑。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更何况，能做如此之宏伟、如此鬼斧神工的神器，这不正是神对你比较眷顾的证明吗？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神若在你这边，我的军队即使强过你，也是无用，我的财力就是大过你，也是无用。因为这些在神面前都不堪一击。神随便给我什么灾祸，我的军队就会死于瘟疫，我的钱财就会化为灰烬。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国家与国家间的竞争，就从军事和资源的竞争转变成了对神的眷顾的竞争，也就是“礼”的竞争。这就是礼教和儒成为中国文化的主线的发端。礼，就是这通神的礼。儒，就是这规划、主持和施行这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孔子万分的赞成这以“礼”的竞争取代战争的竞争的世代，这就是他的政治理想的根基。以礼相争，即便神权可能随着这些神器背后的技术竞争而发生转移，但这不是破坏性的，付出的代价小，人民不会无辜的被战车碾落成泥。（所以你们猜猜孔子是不是无神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孔子痛恨的“春秋无义战”，并不是指这些国家在打仗的时候不像宋襄公那样规规矩矩，而是在痛恨这些国家毁弃了礼的竞争，而选择了武力的竞争本身。他是在从根本上憎恶以战争决定话语权这种做法。战，即非义战，所以春秋何来义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也与我们的法律有着血肉相连的关系。“禁止”这个概念就是从这保卫神谕的动机而来，它的形式要件则是来自先民的神学观——神看重敬意。而我们的法律，实际上直到今天也基本是由禁令构成的。有兴趣的人可以去看一下《周酒诰》。（但是不要相信百度说的什么为了纠正民风民俗，为了节省粮食。那是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——周虽然古老，但是人家不是不懂什么叫罚款，什么叫坐牢，还有砍手砍脚、刺面流放，手段不要太多，为了“纠正风俗”，何必要动死刑。）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这就是“禁”与我们的民族的故事。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鉴于评论区对我说“编钟工艺没铜尊盘难”反响很大，我来解释一下。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大部分的意见是“编钟作为铸造件要想保持音准很难的”。设想的概念是我铸造一件，结果比如有点厚薄偏差或者形状偏差，或者里面有点密度偏差，声音就偏了。这样看起来制造难度很大。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先上图：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注意到编钟身上这些巨大的乳钉了吗？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通过二次打磨它们，工匠就可以非常宽松的调整钟体的共振性能。而且你们仔细看看这些乳钉的分布，就会知道这控制力还很强。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就算是一失手磨过头了，都可以对乳钉再次补铸或者切除焊接，重新打磨。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所以编钟铸造的失败率不但不高，甚至可以说是比较十拿九稳的东西，并没有多大工艺上的困难。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曾侯乙编钟的珍贵处主要在于音域广，音阶分得细，装饰精美。但编钟本身的工艺其实挺常规的。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下回说说勾践剑。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如果你觉得上面这个看完不够满足：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调弓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我用传统弓射箭，箭射到靶子上为什么是歪的？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传统弓不太好多说。不过有一条要害是这样的：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如果你的箭是东倒西歪而不是朝着同一个方向歪，那么最好还是不要先调来调去。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打成全朝一边歪再调弓调箭。否则你调完了，用你的动作去打，看不到任何变化的——还是会东倒西歪，只是这些东倒西歪会有你觉察不出的全体偏转。其实你的调整已经造成了变化，但被你的动作不一致造成的散乱掩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除非你现在的动作会导致箭打弓窗，发出响亮的啪的一声响，并且导致尾羽很快坏掉，否则你还是先接着打吧。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打过一两万箭，很可能这个现象自动消失了，弓也没问题，箭也没问题。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极目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折叠屏的极致会是什么呢？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借这个题目，我们来谈一下到底显示技术的最前沿是什么。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这个最前沿，不是指十年、二十年，而是指视觉输入技术的极限、终极方向。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这个首先要从视觉到底是一种什么样的知觉谈起。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谈到视觉，常常会认为视觉的核心是一堆图像。事实上并非如此。人类真正的视觉，是大脑对图像进行自动化处理之后所得到的丰富的概念性结论。换句话说，如果摘除你的眼睛，直接以巧妙的方式诱使你的大脑获得一系列的同样结论，你将会感受到同样的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在你的感受里，这些画面是准确的、是色彩丰富的、是完全合乎逻辑以至于完全沉浸的。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许会觉得这太不可思议，其实你却早已熟知这一事实而不自知——你的梦境就是明证。在梦境里，你有完整的视觉，但你的眼睛此时没有任何输入信号。你的视觉实际上并不依赖于外部图像。因此，视觉技术的终极发展方向，或者说“圣杯”，是在对大脑的视觉处理机制的深刻理解之下，将需要呈现给你的数据不经过你的眼睛——即你的光学采集部门——而是直接翻译为必要的刺激，通过脑机接口直接接入你的视觉结论处理中枢的后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你的思维机构如同一个皇帝。正常的与皇帝通信的途径，是通过派在地方的锦衣卫观察，层层转报、抄写、摘要，送到御书案前。你想要皇帝看到你的冤情，在你完全不知道这朝政的复杂机制时，你只好去找锦衣卫。但你还有另一条路，就是直接写成奏折，直接翻墙进去摆在御书案上。我们不妨称之为“密折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这种视觉输入，完全不依赖光学部门，实际上根本无需光学显示器件。这才是视觉输入的终极形态。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这之前的一切中间形态，都最终只是从现状走向终极形态的中间道路。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换句话说，目前的视觉输入技术，终究仍然是在走“锦衣卫路线”，因为上述的远景，势必只有指向“密折路线”的后续发展会最终被历史接纳。其他的分支发展最终都只能作为配角，走马观花唱三声罢了。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而这中间状态里，决定步调和转折的，不是显示的形态，而是输入形态。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事实上，决定着计算设备的显示技术形态的要素，在最开始固然是技术的实现能力，但随着技术的发展，这瓶颈一定会转向人的局限。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决定着移动设备显示形态的，不是眼睛，而是手。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输入”决定了“柔性屏”最多只能是“灵活硬屏”（以双手合握拇指可以触及的全部空间范围为上限），而不太能是“便携大屏”（即卷轴式的大屏，需要借助鼠标、触摸板等放大手部指示动作的传感器来实现输入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而遗憾的是，事实上这种在身边放一个大屏幕并与之交互的时代已经接近尾声了。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未来十年左右，MR眼镜会替代手持或桌面显示屏成为显示技术的真正主流。输入技术也将从手指输入开始转向脑机接口输入。脱离了手指指示的交互限制，保留外部大屏将会变得毫无必要且不经济。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作为走向终极的“视觉感知调整”方案的中间态，人类需要的是能作为眼镜成像的滤光片或反光片的、尺寸极小、刷新率极高、分辨率极高、同时功耗极低的电子光学器件。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对于这个核心组件，“柔性”是全然多余的、没有任何意义的特性。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柔性显示技术完全不是为桌面电脑或者随身设备而生的，它的归宿大概应该在建筑方面和工程方面。它前进的方向应该是耐老化和降低单位亮度的能耗——譬如它可以用作军事装备的视觉迷彩，其效能将远远的超过现有的迷彩涂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极简主义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什么是现代极简装修风格？装修成本大不大？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极简主义本身并不贵。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极简主义的规则——“去掉不必要的装饰”——显然已经包含了对“不必要”的观点。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你把“不必要”的尺度定在哪里，你的“极简”的尺度就落在哪里。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这样你就看到了问题的核心了——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各种“奢华的极简”，是将这“不必要”的尺度本身设定在了【不必要】的限度上。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简主义是因为遭到了深刻的背叛而呈现出豪奢的色彩。因为极简主义的“不必要”判断依赖于高度的智力活动和阅历水平，其主要的追求者几乎仍然是知识分子阶层，所以这种“极简主义的豪奢化”只是一种“知识分子暴发户化”的外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你们有了知识、地位与金钱，所以舍不得不给人知道而已。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你们将这种炫耀也视为了“简”不掉的“必要”，才会出现“一万一平米的极简”。这不是极简的错，是你们的错。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奢华的“极简”，在明白人眼里不是什么“值得惊叹的创作”，而是割舍不了的虚荣心而已。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奢华的极简”的另一重推动力，是对深陷复杂性的恐惧。简得有多极端，就映照出这恐惧有多深，有多不理性。诚然，现代社会的复杂性的确是令每一个身处其中的人望而生畏。这也是极简主义在现代引起广泛共鸣的社会心理根基。极简主义象征了一种控制，一种对复杂性说不的权力，是一面“反抗军旗”。这个理念毫无疑问是积极的，直到有人将这面朴素的、沾满硝烟的旗帜改用镜面不锈钢制成，再用激光蚀刻均匀的去掉了它的光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极简主义（承前）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勇者的追求是重归平衡与共处，弱者的追求是抄家灭门、斩草除根、“永绝后患”。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前者可敬可佩，后者可悲可怜。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这面立体构成的消光不锈钢旗帜，是勇者的旗还是弱者的旗？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能举这面旗的人，获得了这么多，还是解脱不了这种执着。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这就是为什么我认为极简主义在精神原则上就只能合法的在公共建筑上做深度应用，而只能在私宅上量力而行。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上面所批评的一切精神上的失败，都可以被公共性救赎。但你用在私宅上，运用极简主义时就要时刻注意你是不是在玩“不必要的不必要”。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那是一种深刻的虚伪。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家装中，为什么说极简=极奢？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弓箭的杀伤力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弓箭威力有多大？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弓箭的杀伤力，要从原理说起。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任何破伤性武器的威力，都要看造成的伤口面积。这个面积关键要看两个参数——伤口截面周长和伤口深度。严格说来，杀伤力可以准确的表达为伤口截面周长对伤口深度的积分值，这个值即出血面总面积。显然出血面越大，对目标的杀伤效果越大。（为什么是个积分值？因为在创伤长度方向上的截面并不是等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同一种切割体贯穿，给肝、肾、脾脏造成的伤口截面周长和给胃、肠、肺、肌肉造成的伤口截面周长有很大的区别——前者接近与锐器最大截面相等，后者则要小很多。）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在弓箭设计者面前摆下的一个最基本的问题，就是要去求取伤口截面周长和贯穿深度的平衡。道理很浅显——箭头本身的截面周长，就是伤口的截面周长。愿意的话，你完全可以把箭头从锥状，变成菱形或一字型，或三角星形，或X形，甚至米字形。但很显然，随着你的升级，贯穿深度将会迅速的下降。最后的结果就会是展开截面积大但却较浅的伤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这个问题在考虑到箭的飞行性能和杀伤障碍后变得更加复杂。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首先是护甲的存在，要求军用箭头必须保证贯穿能力，否则绝大部分侵彻力都会在盔甲上耗尽，以至于穿深根本无法触及人体。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盔甲带来的第二个困难，就是对箭杆提出了更高的苛求——无论你的箭速有多快，你首先要保证射中坚硬物体时不发生箭杆折断。一旦发生折断，那么首先箭上所附带的动能就要分配给折断动作去支付材料化学键断裂的代价，于是要损耗掉相当一部分。（当我们撕开塑料袋的时候，是撕开了化学键还是只是分开了两条或几条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弓箭的杀伤力（承前）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）第二，断裂后附着在箭杆上的动能都将随着飞散的箭杆消失而不能用在侵彻目标上了——而箭杆总体要比箭头重，大部分能量都在箭杆上。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在古代无法使用碳纤维这类强悍材料，而更坚固的材料——金属——又昂贵到等于甚至超过货币。于是古代军用箭只剩下了加粗箭杆、延长箭铤这两个手段。而加粗箭杆，首先会增加箭的截面，第二会导致箭的重心后移，导致箭的飞行不稳定，于是会迫使箭头也要加重以便把重心移回去。这一来二去会把箭变得好像秤杆一样粗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而这几条共同的限制，就会迫使设计者为了保持有效射程进一步的加大拉重。这也是军用弓为什么一向要比猎用弓拉重高出很多的原因。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高横截面周长的箭头，迎风会造成相当巨大的阻力，而且会严重的妨碍箭保持飞行姿态，其实是威力很小的一种设计。这种设计几乎只能适用于“树上埋伏，树下设诱饵，射击距离不过十几二十米”的场景。再远点就根本不能保证射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而这些东西，都意味着军用箭头不太能使用大横截面周长的设计。网传的各种清宫廷用箭，其实都是狩猎箭头而非军用箭头。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纠正一个认识——这些奇形怪状、狰狞凶恶、浑身宽刀片的箭头，不但不残忍，甚至是基于某种意义上的“仁慈”的目的设计的。被射中的猎物将在很短的时间内因为大出血而昏迷，而不会因为惊恐，带着伤口挣扎奔逃，饱受恐惧和剧痛的折磨，可以有一个swift death。改进后猎物的感受是突然一震，还没来得及疼，也还没弄明白到底出了什么事，出于本能跑了几步，就眼前一黑，一头栽倒，失去了知觉。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自然，猎人本身也不必跑出几百米去捡猎物了——跑远了常常会跑到人根本去不了的险恶地势里，那么就成了白造杀孽了——而猎人很可能要为此再杀第二头。）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第三，军用箭的杀伤力问题还有更宏观的影响因素。刚才提到了保持有效射击距离。这个射击距离一般是多远呢？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弓箭的杀伤力（承前）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实这也是常在评书演义里提到的“射住阵脚”“一箭之地”。大约是100步-120步远。但这个“步”，是一跬一步，迈一脚为一跬，再迈一脚为一步。换句话说，一步大约为120-140cm长。这个“一箭之地”在平原无风条件下也就约为120-170米左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古代军用弓，大约就是按照“要把能穿透同代铠甲的箭抛射到120-170米远的地方，并且保持一定的杀伤力”的要求来设计的。这个距离为什么很关键？要在150米左右的距离上保证集团射击的落点密度和威力已经是一个很艰难的任务，想要再大幅提高这个距离几乎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求再高那么一点，会导致高得多的后勤压力和对兵员素质的要求——造箭材料要求过高，而且过重的箭加上过远的射距要求，对弓身和弦料的要求都太高，制造部门会干脆掀桌，征兵部门也要骂娘。最后你的神兵利器配上天兵天将，全国就凑出两百人，出战宋辽金友谊邀请赛都不够，谈何“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因此，其实最终决定弓箭威力的瓶颈并不在于弓箭本身，而在于后勤和军事的特殊需要——那个威力档次，要能便宜的实现，要能比较好征召射手。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往往是跟铠甲的竞争紧密胶着的。换句话说，同时代的弓箭一定总是处在“能以较大几率（30%左右）射穿普遍装备的基本铠甲（你要考虑到几乎没有什么成规模的军队群体装备全身甲，所以30%击穿率其实已经很高），但只能以很小的几率射穿高级盔甲”的水平。弓箭的设计制造者会满足于这样的杀伤力，而不会再追求更高的杀伤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能降低军需系统的供应压力，保证这种威力能大规模、长时间的实现，从而依靠强大的战略优势——集团射击的密度和持续力——来实现实效上的、最大的、战略性的总威力效能。换句话说，考虑到成本、兵员、良品率、生产能力等等综合因素，设计超出这个水平的军用弓箭反而会导致总体战力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可以反过来断言——同时代的制式军用弓，将会相当准确的只会以较低的概率穿透同时代长期敌对方的制式铠甲。铠甲谋求发展，也只会把这个几率压低一点。弓箭随后赶上，也只会再把这个几率拉高一点回到原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弓箭的杀伤力（承前）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不是从机械原理上大家做不到更好，而是做到“更好”反而要在战略上吃亏。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现在的各种弓箭威力测试视频，几乎都犯有“关公战秦琼”的问题。拿复合弓射鳞甲，拿碳纤杆钨钢靶箭头射板甲，或者用猎箭头射盾牌等等等等，很容易得出完全脱离历史实际的结论，误认为弓箭威力如何的惊人或者如何的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这些看似都是“实验结果”，实则是不说明问题的。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评论区有人问为什么不可以单独加重箭头，这里补充一下：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箭杆不增强，只增加箭头重量，会导致箭的实际挠度上升（挠度是柔软度的量度，数值越大越软），也就是相对“变软”。箭在发射时，是首先被弦的推挤强迫变形为一定的弯曲度才开始向前飞行的。箭实际上是像蛇一样扭动着向前“游动”出去的。这个会要求箭的实际柔软度（挠度）和弓的拉重匹配。只有匹配的弓箭组合在发射时，箭的身体才能扭动着恰好绕过弓身，直线向前飞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单独加重箭头，会破坏这个匹配，射出去的箭很可能箭尾打到弓身，不但损失能量、伤害持弓手，而且会失去准头。其二，有效挠度过大（也就是过于柔软）的箭在上百磅的弓上发射，可能直接被弓弦折断。在箭杆本身不变的前提下，箭头越重，这个危险越大。你可以问一下现在的射手们敢不敢用上百磅的弓发射他们的三四十磅弓所用的箭，尤其是还把箭头再加重一些。那有很大机会箭折弓毁手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第二个问题，箭头就是钱。铁不比铜便宜多少。尤其是打仗的那帮王八蛋聪明鬼，哪一场不报“所费箭矢十余万”，难道还能派员外郎们去战场上点数么？兵部相公们一点不傻，箭头当然是能轻一分是一分。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弓箭的杀伤力（承前）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《越人学远射》的寓言什么意思？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应评论区某人的要求贴的板甲内再穿锁甲的样本图：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地狱这东西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不信上帝死后会下地狱？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你们听到“地狱”这个词，脑袋里想到的是什么？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头长牛角、肋生肉翅的大菠萝中央端坐，两班站立各色青面獠牙的鬼差怪役手持各式刑具，只待大王一声令下，就将犯人拖了下去斧剁油煎，一日三次炸至口感酥脆色泽金黄？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你脑袋里的这幅画面很聊斋啊。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同志们，这个“地狱”是个很神奇的东西。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甚至连佛教的概念都不能算，只是汉传佛教对佛教的“堕落之境”的本能想象。汉人能想到的最坏最恐怖的东西，就是以恐吓为目的而公开实施的酷刑。你告诉ta“堕落之境”即“精神上能想象的最可怕的情形”。ta脑海中立刻浮现这个图像，就像你跟小孩说“马上要发生最可怕最可怕的事情”，ta会立刻想到“衣柜里的魔爪要伸出来把我抓走了”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其实作为现代人，人最可怕的画面是啥？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是没收入，得了重病，裹着报纸缩在冬天的破屋里瑟瑟发抖，旁边儿子还问你“你到底这回死不死？我今年可就这七天假，还得把丧事办完呐”。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文化的隔绝是超出显意识的元问题。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把“hell”翻译为“地狱”时，翻译者是找不到任何一个中文词来对应“hell”的。他只是选择了中国人心目中“最可怕的境地”来对应基督教价值观里“最可怕的境地”。（不必提醒，我知道在《圣经》里也找不着hell，那“堕落之境”有各种希腊名字、亚兰文说法、拉丁文翻译，但谁叫上帝把这台iPhone塞俺手里？俺偏要这样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但这种对应，带来了可怕的副作用。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地狱这东西（承前）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犹太人、基督徒所刻骨畏惧的，其实并不是刀山油锅，而是失去上帝对自己的一切回应。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为什么最恐怖的是这个？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因为在他们看来，人间即地狱的预表。你已在地狱的前传中。不是不信上帝你要“下”地狱，而是不信上帝，你即使死掉了也还要继续过你现在过的这种生活的无限延长的、更恶化的版本。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犹太人和基督徒的脑海里，大概觉得人死了可能还是该买菜买菜，该吃饭吃饭，唯一的不同，是你在人间还可以与上帝有来有往，而你去了“阴间”，如果审判结果不妙的话，上帝就不理你了。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你们可能觉得“不理我就不理我”，但是对犹太人和基督徒而言，那是一个不可想象的恶劣世界。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如何恶劣？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在阴间意味着强盗、骗子都将不必再畏惧上帝的审判了。没有“天网恢恢”的威慑，在那样一个世界里，欺诈、抢夺、伤害都将不再有任何后果，只要帐算得过来，觉得值得一赌，不果断赌一把的都是傻瓜。信任也将不再有任何意义。在人间，人好歹也会畏惧天道，相信“冥冥中自有报应”，相信“做人的底线”。即使“不信”，也有“有何面目去见列祖列宗”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犹太人意识里的冥界，“上帝”所不照顾的地方，这些保障和底线都是不存在的。你现在被人欺负，你还可以喊一句：“你会遭报应的！”“你生孩子没xx！”“你不得好死！”到时候凶手一句话堵死你：“谁来报应？”“娃？你在发烧吧？”“我特么死都死了。”小白遇多了，估计老凶手们都懒得跟萌新废话，直接再捅一刀。感觉手感不错还给你加个mark，以便回头又无聊了有个使得顺手的解闷好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这个才是犹太教-基督教意义上的“地狱”，你们体会一下。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“最可怕的境地”这种概念传入任何文化圈，都必将被自然而然地理解为本地最可怕的意象，于是总是经由直观想象而发生严重的异质化。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地狱这东西（承前）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美人也许想象出来的是阿兹台克人要把自己抓去祭天，非洲人的想象也许是被敌人下了最可怕的巫术，永世不得超生。太平洋岛国也许想象的是以后再也打不到鱼，眼睁睁看着亲人都饿死的惨状；北欧海盗们则可能想象为完了完了，没可能进入瓦尔哈拉与奥丁啤酒烤串组队刷副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而罗马人，与古老的东方中央帝国一样，难免把这个“最糟糕的状况”理解为当时社会心理里最可怕的对象——帝国暴力机器的加强版——监狱。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在这个问题上，可以说罗马文明和中华文明掉到了同一个坑里。其实犹太人自己也不能免俗——在哪个文明里都免不了中下阶层对“最可怕的境地”的直观化演绎。犹太人自己也会写硫磺火湖。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基督教会进入其他文化圈后的教牧现实极其尴尬——如果你坚持向异文化圈的慕道者们纠正他们的扭曲想象，揪着自己的头发解释“所谓‘地狱’跟你们的现世主要的区别就是所有人的祈祷不得回应”，这帮人会面面相觑，觉得“那有啥可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因为他们本来就没觉得上帝概念到底对这个世界有什么重要，当然也就意识不到没了上帝有多可怕。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信仰已经成熟的信徒眼里，现实世界是靠上帝的美意才勉强维持了一个可以支撑的状态的，而对异文化的非信徒而言，现状是“自动”的，不依赖于谁的贡献的。在信徒眼里，要是没了上帝，则糟糕的现状要恶化百倍，而对非信徒而言，则少了一个啥啥爷火华又怎的？若这火华爷当真如此英雄，如何我梁山从无一个哥哥有半点听闻？从未听闻的无名之辈，没了便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而若是不能在这方面有基本的同理心，则沟通本身缺少最基本的动力，其作用比你苦口婆心用“将来找不着工作”来激励你读小学的小崽子好好学习还要无效。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“书上说等我长大都社会产品极大丰富了，工什么作？”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只给你一个门，这个门却在沼泽地里。上帝的黑色幽默就在这里了。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地狱这东西（承前）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那有什么办法，基督教会又不能骂祂瞎搞，还不是只有捏着鼻子把手里这把烂牌打下去。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按照教理的原意，不信上帝便不能摆脱死后的hell，根本就是逻辑的必然——废话，这就跟你不学习，你就没法摆脱找不到正经工作的命运，你就不能出任CEO迎娶白富美 / 出任白富美迎娶CEO走上人生巅峰，只好啃方便面度过余生一样理所当然。不然还能怎样？它根本就不是一般人理解的“你不信的话会有牛头马面把你逮起来送进肯德基”式的“诅咒”。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但是隔着文化隔阂“翻译”，前者不这么说会自觉是骗人和对对方隐瞒基本逻辑，后者这么听会觉得前者无端端诅咒自己吃牢饭。我们不妨把基督徒这话翻译成标准普通话：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“你不信上帝，你死了就会进入和上帝隔绝的地方了！”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Well, 合理吧？公平吧？你没啥不同意的吧？是不是某些无神论者们听起来还怪爽的？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你不信的是基督教，你咋会掉进汉传佛教的地狱？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了解一个完全不同的文化，学会跳出自己的文化背景去自我审视，是人在理性上成熟必不可少的一步。否则很多沟通都是不可能的。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额外多说一句：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地狱真的需要犹如The Walking Dead那么凶恶吗？不，并不需要。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地狱唯一需要的，只是无止境的负预期。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今天不管如何幸福，明天无论客观上如何美满，只要你无法不相信“明天会比今天更坏、将来会比现在更坏”，你就已经在活地狱里了。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这种感受，你活着就能体会——永无止境的、无法预料的黑色未来。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地狱这东西（承前）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不打你，不骂你，不杀伤你，只是今天失业，明天失恋，后天被追讨，大后天被举世厌弃。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身体一天不如一天，心智也一天不如一天，抗争也一天不如一天。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无人听你解释，无人宽容你，无人原谅你，甚至渐渐无人认得你，无人在意你。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若只有你一人，你唯愿早死，但偏你又并非一人！只得有一日便熬一日。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科学？恰恰是科学，在预告这下坡毫无上升的希望——小概率事件可视为不发生嘛！大数定律你早就翻烂了。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若是这样的日子有死亡作为终日，那么尚可等待终日。但若是有那么一处，在那里日子仍如此日，甚至不如此日，而且再也没有终日了呢？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有人仍然活着，就已经看见了。或迟或早，你都将看见。即使科技发展到自然寿命无限，你也将畏惧在无限未来中必将到来的致命意外。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你走尽了你的上坡路，你就看得见地狱了。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一大堆人用但丁的神曲来质问，一并回答如下：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书的时候要看看清楚前言，了解一下背景。但丁本人反教廷，干脆就是个心怀不满的通缉要犯，写神曲就是专门为了恶心基督教会的。只是他的行为在后来被渴望从教会手里夺权的资产阶级认为奇货可居——犹如纳粹会认为尼采奇货可居一样，所以得到了不正常的、与他的学术价值根本不相配的宣扬和赞美——和纳粹赞美尼采没什么两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地狱这东西（承前）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其实《神曲》的神学地位，比《西游记》之于唐史的价值还低。好歹人家《西游记》还是想尊重历史关系的，也不是为了抹黑谁。但丁这个长篇大字报根本是为了把他痛恨的人往惨里写的暴走漫画式的胡扯。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但丁自己都心知肚明这是个什么玩意儿——他干脆就是用“笑话”来命名的。“神曲”翻得好听叫神曲，翻得直白通俗一点，直接就是“神圣笑话”而已。连opera都不算，直接就是comedy。自己去查查comedy是什么东西。你们可以查查西方影视剧里comedy分类下是些啥——全是《阿呆与阿瓜》《rick and morty》《小小不列颠》这类东西。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你不能拿笑话来说事。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滚滚向前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女性社会地位提高真的有助于社会发展吗？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内谈历史有个基本的认知错误，就是无端的抱着一种“历史是由人类先策划再执行出来的东西”的态度，一种“人类（或其中的权势集团）是历史的真正主人”的态度。于是才会有“xxx变化有助于历史发展吗”这样的论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事实上，历史只是在变化，并非在“发展”。我们只能确认历史变革对人类社会造成了“影响”，而不能定义这些变革在推动它“向前”。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今与古相比只是不同了，并非“更好”了。是否将这种不同认定为“更好”，这是个人立场问题，不是一种理当被接受的默认前提。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也不是历史的主宰。人类根本做不到“认为xxx变化是好的，就造就这个变化”这样的“社会操纵术”。历史的真实机制是各种伟力交互作用，产生结果，然后人类不断脑补自己在对它有某种控制罢了。这种“脑补”是文艺复兴之后人类产生的现代性自觉的一部分，是一种人本主义的观点，一种“是我们而不是别的什么在主宰一切”的集体自大狂情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其中二程度如同对着电梯门演示自己的龟波气功能把门震开的小朋友。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“你看，我要它开就开！”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中华文明的自信来源于何处？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本来不是很想回答这个没头没脑的问题。但是看了一下这问题下的答案，实在是觉得这些话不说不行。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中国近现代以来特别爱提自信，而这个自信的概念常常是扭曲的。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自信到底是什么？到底应该以什么为基础？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请先正面回答一个问题——假如一个人并不是天下第一，而且没有任何一种技能是天下第一，他是不是就不该有任何自信？就该“自卑”？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自信与自豪没有、也不该有关联。一旦你强行关联起来，获得的将不是任何意义上的“自信”，而是病态的对“排名第一”的无意义追求。而且因为与你争夺第一的人不纠结这些而少浪费很大一笔时间和精力，你反而总是与顶尖水平无缘。于是总是沉浸在因无法甘心而无穷尽的自欺欺人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“我不是天下跑步最快的人，但是我对我能在十二秒内跑完一百米有很强的把握”，这个，才叫做自信。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看清楚，自信，不是对自己的崇拜！自信，是对自己拥有有信度的认知的人所处的心理状态。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一个人知道自己可以做到何事，而且他的预料确实符合事实，他按此做的计划果然有高概率实现，这就是自信的实际意义和真实价值，而不是什么活见鬼的“自豪感”。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自信是人人都应该有的东西。你本来就有，你只是觉得那些“不值钱”，不足夸耀人前，于是不能争得面子，于是起不到让人对你“礼敬”三分——实则是崇敬三分——的效果。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你不是缺自信，你是缺崇拜。你需要的是化名为“自豪感”的被崇拜感。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坐定了想想，“自豪感”到底对你有什么积极作用？它只是某种体系为了你的依附而提供给你的精神鸦片。谁也不能不承认这东西在精神上的美味，但是，除了你想象的那种窘迫尴尬之外，你到底哪里缺了这“自豪感”活不下去？这种“令人绝望的窘迫和尴尬”，本质上只是精神鸦片令人不寒而栗的戒断反应。扪心自问——你到底是在为中华之崛起而奋斗，还是在为怕断了这瘾头而在饥不择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曾有种种辉煌，不消说作为世界第一人口大国，它也不会缺现世的光彩。那又如何？这跟它该不该“自信”毫无关系。而它本来如此强大，根本不需要那些“自豪”。它曾经根本不靠这些矜夸傲慢就聚拢四方来人，也根本不靠这些虚妄的荣耀来维持子民内心那点可怜的自我感受。它曾经根本用不着像守财奴一样每天数一遍自己的金子，晚上就睡得着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Again，人凭什么非要给自己找理由先“自豪”起来才能撑得下去？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分神去考虑这些东西的人实际上强大的多。更别提和对此日思夜想的瘾君子们相比了。很多人会主张强烈的自尊心是自己的基本心理驱动力之——那当然，怕断供的瘾君子当然“什么都做得到”。驱动力客观存在，但是这驱动机制健康吗？驱动机制不健康，长期后果能要你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年强则国强，少年所需要的自信跟“天下第一”不该有关系。这种真正的自信，与你的排名无关，每个人都有，也该有。自信的关键问题在于，你的自信是你能跑进十二秒，还是自信跑进十秒。你的自信凭的是什么？你不能凭自己的“自信”吧？人不能凭“自信”去构建自己的自信。你得真的跑进过十秒，才能相信自己下次可能还能跑进十秒。要构建健康的、真实的自信，是需要艰苦卓绝、持续不断的努力的。哪有时间浪费在“我怎么才能维持自豪”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有一天你凭着这种认知去赌上你的一切的时候，那时候你才知道真正的自信到底应该是什么。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问题下的各种答案的做法继续发掘“自信的理由”，很可能将中国引入一场既错误估计自己能力，又基于错误理由的冲突中去。这不难理解——历史的路上满地都是“自信”者的尸骨。毕竟，弱小不是生存的障碍，傲慢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兽语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人为什么能说话，而动物却不行？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动物有没有语言，取决于你把语言的定义放得有多宽。如果只是沟通达意即算语言，则所有的群居协作的动物都有语言。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动物不缺语言，他们缺的是文字。语言并不是稀缺品，文字才是。语言本身也不能成为文明的基石，文字才能。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智力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是否所有动物的智力都在发展？伴随人类的动物智力发展是否更快？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这个问题有个比较有意思的思考角度：智力的来源。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智力并不能走还原法从“尝试给思维一种原理性的解释”的路子去进行定义。但我并不是否决循着这路线去进行探索的实践意义——尽管这样几乎不可能给出智力的定义，但却有助于我们的生产力提升。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力还有另一种更加确切和简单的定义方式：即对多样环境的“应付力”。一个物种能够在维持其全部遗传特征的前提下应付多复杂的环境挑战维持种群稳定繁衍，这个物种就有多高的智力水准。一个物种的全部分布范围内只有两种天敌，只需要适应三种周期性的剧烈环境挑战，它就客观上不如这两个数字比它高的物种智力水平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细菌等无智力器官可言的物种似乎不适合这个法则，但其实并不然，适应了新环境的细菌，在逻辑上已经是另一个种了，两个种之间并不能进行成绩叠加。而就各个独立种而言，细菌病毒这类物种的适应力是极差的。换个说法：一个物种你不停用火烧它，逼出一个长着耐火壳的新种来，这个叫做“适应”，得分不计在“智力”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逼得这个物种学会看到你就跑，或者看到你就追着你要踩死你，没有造成任何种群级别的基因变化，这个叫“应对”，得分就算在“智力”项下。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在厘清这一点的基础上，我们可以发现“智慧生物”直接关联到本质特征——基因池长期稳定; 各个“亚种”分布高度重叠。譬如黑人远不止分布在非洲，他同样会分布在北极科考站。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智力（承前）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按照这两条标准，很遗憾的说，动物界尚无明显的进展。在我的了解范围内，没有什么物种呈现了基因稳定性的增长和亚种分布的重叠性的提高。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科犬科已经是班上的头两名，但是他们有大量的人类帮助。他们的亚种分布交叠主要是因为依附于人类社会（这是指靠猎食人类社会带来的额外猎物比如老鼠的野生种，不是指宠物类），这个算作弊。家畜，宠物，都需要另案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相反，人类的全球化和趋同性在要求动物适应一种高度相似的选择压力，从长期看，更加不利于动物种群的智力发育。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节水呼吁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为什么近来年节约用水呼声不像以前那么高了？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很多人都犯了这么一个逻辑错误：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——误认为“缺少宣传”等于“不提倡”，甚至等于“肯定反向行为”。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——误认为国外没有节约用水的理念。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——误认为国外节约用水的理念呼声不响亮意味着“不用节约用水”的理念杯普遍认可。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更多的只是在借着这答案秀“知识渊博”——“你看，我对可用水的概念理解得多深；我还知道居民生活用水占比好小呢；而且我还晓得国外才没有像我们这边这么强调节约用水呢。”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仔细想想，逻辑上都成立吗？真的可以在这些说法上加上“因为”两个字吗？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我们来说道说道：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——首先，在中国有没有任何东西不必节约？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对不起，节约是我们中国人娘胎里带来的国民性。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促进经济”只是一种可以观察到的局部、短期现象，既不是“长期普遍真理”，更不可以是一种“应该主张的理念”。在人类有充分余力实现自己需求的时候，看似人人浪费可以“促进经济”，实则只是在通过扩大对环境的压力和对人类欲望本身的挖掘而去扩大交易额而已。人人每餐多吃一只鸡，消耗掉更大面积土地盖养鸡场屠宰场，创造若干个工作职位，然后吃出满大街胖子，国家收到吃鸡税，GDP上涨——纸面上“经济”在增长，实际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可持续性不计算价值吗？将来的医疗费是不是还要看作“GDP的进一步增长机会”？还是说大家不如进一步的改成“每餐多点一只鸡来摆着看看然后倒掉”作为“完美的改进”？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节水呼吁（承前）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广义的环境对人的欲望的承受力真的是无限的，人也绝对可以自信自己的环境开发能力永远可以保证从环境里压榨出更大的承载力来解决自己造成的危机，那么的确什么也用不着节约。但是请问，我们到目前的确看似做到了，是否意味着我们肯定将来也一定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中国在几千年的历史传承里至少学会了这种事实——太平盛世根本就不意味着战乱不是转眼即来，粮仓是满的甚至不见的能保证明年不饿死人。“几十年好日子”，并不是“好日子可以永远持续下去”的保证。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节约才是。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富贵或贫穷，你都要节约。无论一种东西现在看起来是不是不缺，你都要节约。甚至，中国人的的节俭主义到了这个程度——我们甚至同样认可一个节俭习惯有产生实际盈余以外的精神价值，甚至认可这种精神价值本身就可以抵消一部分“由于节俭造成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说是老一辈里普遍可以观察到的“节俭狂情”的本质——他们不是不知道那钱他们花得起，也不是不知道那钱花得有实际产出，他们在乎的是那个实际产出不能抵消他们丧失掉的节俭适应态带来的安全的价值—— 一旦由俭入奢，世界会变得太让人心累，未来的一切风险都会放大。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节俭是中国人的文化共识，是中国人的身份认同标志，是中国官方为中国人选择的民族性设计之一。是中国人可以而且打算持有的国民标签。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而且，这理念是对的。哪怕因为各种原因存在着各种浪费，节俭也是对的，节俭普遍正确。反对的“经济学家”们自己回去再学两年再出来说话。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节水呼吁（承前）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人类只要还没学会在宇宙中瞬间移动以及在真空与辐射中自如生活，这个地球上就没有任何东西是不需要节约的。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——那么如何解释节约用水的相关宣传目前占据公共注意力的份额下降？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更可能是优先级的问题，而不是这个理念是否过时失效的问题。只是因为中国有太多别的问题缠身，焦点排序发生了改变而已。节约有助于解决一切问题，但不是解决一切问题的唯一手段。在一切需要节约的东西之中，水也并不排名靠前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但这并不意味着“以后不用节约了”或者“不必节水”甚至“不应该节水”了。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无语言的思考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脱离语言的思考是否等同于直觉？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这是一个有意思的问题。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一样，要先谈定义。假设我们谈论的是中文，那么思考是指“产生想法，然后对想法进行判断的行为”，而“直觉”，是指“直接的感觉”。“直接”所跳过的是什么呢？是指一切非直接的过程，这显然包含“思考”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所以，如果我们谈论的是中文，这个问题本身已经被问题的定义解决。所谓“直觉”，就是未经思考而有的感觉。因此绝不可能有“（任何形式的）思考”等同于“（任何形式的）直觉”这种事。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现在再看第二层——思考能不能脱离语言？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也很微妙——我们不知道能不能，但我们知道我们很难做出可以证实肯定结论的研究。假设这的确可能，那我们要做什么样实验去验证这种可能性呢？我们目前首先并不了解“不使用语言的思考”本身是个什么样的行为，这对我们已经极其陌生，其次我们也不知道大脑实际上是如何进行思考的。要想回答这个问题，我们首先需要从化学的、最终是物理的层面理解大脑如何进行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思考重新定义为某种物理化学过程，然后才能了解语言的过程本质，并且才可以开始回答是否存在未涉及语言的思考反应。以及可以同时了解什么是直觉。就我的猜想，直觉是随机发生的放电被大脑的某些逻辑判断结构强迫性地牢牢地抓住的过程。念头是完全随机产生的，只是这无来由的念头出生第一脚就踩进了“是”的泥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无语言的思考（承前）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被一系列的机制滚雪球一样地不断合理化，以至于最后它发展成了庞然大物，</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无法再被显式的判断部门无视——它已经成了李自成，虽不合法，但却很强大，你不得不对它有一番正式的反应——是为直觉。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动物的恐惧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动物是什么时候开始惧怕人类的？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想要回答这个问题，首先需要为“惧怕”设定一个确切的定义。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以将“惧怕程度”设定为“半数回避距离”。具体来说，也就是将动物进行大量随机采样，然后在标准环境下，首先让动物发现人类，然后让人类匀速缓步走近动物，把动物开始发起主动回避行为的那个距离称为“回避距离”。然后在整个样本库中，取得“半数回避距离”——即当逼近到这个距离时，将有半数动物开始回避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这个指标可以比较有效的表达动物的“胆量”。其警戒对象不见得仅仅包含人类，可以对任何其他动物，甚至是移动对象测得这个值。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数值对动物有很重要的意义。这个数字过大，反而会导致动物的生存空间太小，不利于动物群体的生存。道理很简单：在长途迁徙中，很多时候水源是不容选择的。虽然身为食草动物，也不得不忍受与狮子老虎鳄鱼“同桌喝水”的“险境”。动物必须对这种距离有相当的耐受性。否则它将很难找到喝水的机会。比如它只能接受狼或狮子接近到一百米以内，它看似可以大大的避免被对方突然发力捕获，但却会发现很难找到喝水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很少的几个狼群，就足以垄断大片的水岸，逼的你在整段旅程里失去好几次关键的补水机会。这会导致你直接在旅途中脱水而死。与这种普遍的、绝对的威胁相比，被对方突然发力赶上反而是一种偶然的、相对的威胁了。这就是“胆量”的演化价值。身手矫健，敢于忍受最短安全距离的动物，才最有机会赢得“死亡行军”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高估自己的身手，回避距离小于自己的实际安全距离的动物，可以受到群体平均水平的庇护——狮子们已经默认了解这个距离虽近，但是突然发力能追到的几率却并不大，不必白费力气。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动物的恐惧（承前）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但胆大包天、回避距离竟然明显低于群体水平的动物，将会屡屡诱惑狮子们发起突然追击，最终将会输给概率。更大的可能是，因为疏忽而过于接近狮子的动物，在一次死里逃生之后学会了重新评估这个距离。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看来，我们就能知道这个回避距离到底取决于什么——取决于狮子们何时决定值得一搏。是狮子们用自己的决定，为其他动物划定了安全距离的习惯边界。而其他动物为了综合生存率，会选择极其贴近这距离的生存方式，犹如在刀锋上跳舞——睁着眼睛看着狮子步步走近，却一直淡定地喝水，不走近到最短起跑距离，就仍然能按住性子喝下一口水，这才是动物的勇气写照。这个勇气是远胜于我们人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看“动物惧怕人类”问题。我们人类何时会认定动物惧怕我们？这个问题有一个很简单的解答：我们对自己的有效攻击范围有多种认定。第一攻击距离——我们有百分之五十以上几率对对方造成伤害的范围，这往往是指投掷、射击的有效射程；第二攻击距离——我们有百分之九十机会对对方造成伤害的范围，在这个距离上，我们已经可以有五成机会射中要害，即使错失要害，也有四成机会会造成伤害，两者合并为九成有效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第三攻击距离——我们已有百分之百伤害把握，这往往是指人类已经直接可以触摸到动物本身，只要有攻击意愿，就能将善意的触碰改变为敌意的攻击。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当动物的半数回避距离小于人类的第一攻击距离，人类已经开始认定动物对人缺乏应有警惕；当半数回避距离小于第二攻击距离，人类认为动物“不怕”人类；当半数回避距离小于第三攻击距离，我们将会认为这个动物对人类毫无戒心——因为它事实上已经可以接受人类的触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野生动物的回避距离都在第一和第二攻击距离之间。回避距离低于第三的动物，则有很大几率会被归化为家畜和宠物。回避距离在第二与第三之间的动物，往往遭遇悲惨——它们才是本问题所认定的“未能培养起对人类的惧怕”的物种。它们不像第一类那样难以捕捉，又不像第三类那样有驯养或豢养的价值，因此在环保主义勃发之前，它们往往是人类捕杀的主要对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动物的恐惧（承前）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历史上有什么动物学会了惧怕人类吗？事实是这一问题极难被有效的回答。因为自从人类有文字记录以来，人类的狩猎技巧已经高度发达。这导致没有任何记录在案的物种在进入第二、第三攻击范围内后能在绝种之前适应人类的攻击距离——因为要产生这种转变，需要人类的攻击有足够的失误率，去让对方试错。而人类狩猎技巧的第一课就是“无把握不要轻易打草惊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事实上会高度隐瞒自己的实际有效攻击距离、放任动物走进极高几率伤害区再发动攻击，这导致动物的逃生率极低。凡被攻击的几乎都死了。这为动物适应人类的攻击范围、整体调整自己的回避距离到有效范围造成了不可逾越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假如有任何动物种群曾经学会过适应人类的捕猎，“习得”对人类的恰当回避距离，那【一定发生在人类有文字记录以前】。这意味着要对此展开研究和作出结论，我们将没有文献可以依赖。而史前时代的研究只能依赖遗址发掘。我们却并不能靠遗址里【没有】某种动物的遗骸来判断是否有某种动物学会了对人类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我们只能说——根据逻辑的推断，这样的物种应该是存在的，但是除非有某种出乎意料的天赐的考古发现，否则要证实这一点【极难】。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是“莫须有”，且其发生的时间应该是在史前——也就是在人类还没有能力对狩猎经验进行充分有效传承的年代。每一种本能的远远回避人类的动物，如果是在史前时代就有与人类的接触，都可能是这个名单上的候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文艺答集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企管答集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自知其美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长得好看的漂亮的动物它们知道自己长得好看吗？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动物并没有好看的概念。它们只是不断的做出“战斗还是逃跑”的决策。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其中有一部分会不断的对同性挑战者的挑战做出“应战”的决策。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他们没有意识到，不断的被同性同类挑战，意味着“我很美”，不断的选择应战而不是逃走，意味着“我知道我很美，因为逃走解决不了问题”。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在这个意义上，可以说动物知道自己的美貌。想不知道也很难。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运动最强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运动能力最强的物种是猫科动物吗？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先设定好“运动能力评估标准”的概念。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其实我们可以给出一个很有意思的标度——有效过载。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这个是用来衡量战斗机机动性的标度。假设我们把动物等效为单一质心，那么动物能自发的造成多大的过载？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这个数值直接表达了动物的敏捷性和强壮性，而可以去掉体型本身的影响。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比赛，就我的理解，大概率会是某种微小的昆虫会获胜。因为材料学的原因，同等材料越是缩小其结构的有效强度会增大。譬如，在材料不变的前提下把老鼠放大到大象那么大，老鼠一撑四脚站起来，脚就会骨折。既然如此，小昆虫就有最佳的承受机动过载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在这一条件下，猫的机动能力不如蚊子。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种子的事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人才是培养出来的吗？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什么是培养？你栽一棵树，挖了一个坑，再把树栽进去铺上土，这铺土就叫“培”；你把树栽好、土填上之后给它施肥，这个叫“养”。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培、养，谈的都是为树的成长创造条件。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但是，树最后能长多大，取决于树本身，这其实不在培养的范围之内。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培养是不包含勉强的。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你不能在树还没长大时，先给它堆个半米高的肥料，再给它浇两吨水，觉得自己给的这么多养分足以铸成参天大树，就认为这树一定会长成。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说不定这是一颗白菜，注定了只能接受四瓢水、一勺农家肥，你弄多了不但浪费，还很有可能直接把它淹死、烧死。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这并不是培养，而是一种个人贪欲造成的伤害。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培养一定要以对方成长的意愿为前提。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而这种意愿，其实是依靠你不断展现成长的可能性、让成长触手可及，以及引导对方发现成长的乐趣来实现的。这个部分，严格意义上讲，并不属于培养的范畴。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保护、催生成长的意愿，比提供成长的条件和资源要优先得多。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一般而言，社会上的普遍策略是准备好一定的水肥条件，让风和鸟把种子带来，看它自己长不长大，而不是针对性的给什么人以无限优待、伺候成长。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你长大了，这块地的养分和阳光不够了，就把你移栽到另一块土地上，让你自己接着发育。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种子的事（承前）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条件其实基本是一视同仁的，发育主要靠人才自己有不懈的追求。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这之中，唯一的例外就是父母，因为父母参与了人的最初发育，是“做种子”的人，不像其他人，只负责平整土地，维持水位。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这个安排是恰当的，因为社会不能在自身没有展现出成长意愿和能力的个体上无原则的徒耗资源，这不像父母的资源是私产，社会的资源是公器。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你也可以这么看：其实社会已经完成了培养的义务——办公室里没有劫匪、按时发放了工资、家里供水供电、医院提供了基本医疗——这些就已经是社会的培养义务了，并没有其它了。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你已经得到了必要的培养，进一步的用好这些条件成长，是你自己的责任了。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那是种子的事，不是土、水、肥的责任。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以后这个问题可以有确定结论了——人才是自我成长出来的，培养虽然极为重要，然而这就像空气对人的生存非常重要，但人活着，不是因为有了空气。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培养是一个并不稀缺的必要条件。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学会与历史相处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学会与历史相处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人的生存，总是处在历史之中，那么你该如何和历史相处？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这有两种典型的策略：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a）先决定自己的价值观，根据这价值观决定什么对自己是正义的、什么是邪恶的，然后去呼吁、发声、奔走，做出种种的努力，促使历史发生自己所希望的改变。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姑且称为“战斗派”。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b）注意了解历史的过往、提出关于规律的假设，然后不断的通过尝试预测历史的下一步发展，抢先一步去退潮的地方捡贝壳、去涨潮的地方冲浪。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姑且称为“捡漏派”。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让我们把这两个球一起拿到历史的斜塔上，一起释放，看看它们各自去向何方。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初始条件，都是从很低的起点开始——两边都对历史的认识比较幼稚，客观讲，都是小傻瓜——于是都同样会失败。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问题是，从这同样的失败开始，接下去的剧情是不同的。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战斗派将会在这种必然的失败中遭受惨烈的损失——战斗，当然要全力以赴，要冒险犯难、要亲冒矢石，不到最后一刻，不轻言失败。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在战斗的过程中，你是不能允许自己在最后的结果到来之前，就怀疑自己战斗的理由是错误的。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还没打到底，你怎么知道你就不是对的呢？怎么能在尚有余力未尽、尚有余时未竭之前，就丧失勇气和坚持呢？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只有先失败，你才可能接受自己有某种错误，只有承认自己有某种错误，你才可能修正你自己的某种认识。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学会与历史相处（承前）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既然如此，失败时，你当然会遭受严重损失。若不是损失到无以为继，你怎么会接受失败呢？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注意，这种修正，其实未必是正确的。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它只使你获得了一个机会修改了战术，开始了下一局。这并不意味着你下一局就会比上一局更成功，它只是会以一定的代价给你带来新一轮的感触。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一轮又一轮，你可能以此有进步，渐渐获得某种进展——如果你没有放弃的话。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现在看捡漏派呢？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首先，你要注意到两个要害——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1）捡漏派的单次尝试的成本小得多。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2）捡漏派总结得失的周期短得多。你赌某处涨，结果没涨还亏了，神志正常的韭菜都不会仅仅因为不信邪而等镰刀割到脚后跟才跑路。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3）捡漏派认错快得多。看涨实跌，那就是错。看有实无，那就是错。银行余额没涨、房子没变大、吃的没变好，就是错。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这三个要素，会给捡漏派带来一种战略性的生存优势——尽管ta们总是被各种各样的坚定的战斗者斥为毫无立场、没有骨气，但数学上、实践上，ta们显著的更容易幸存。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这太朴素了——同样十年青春，战斗派要到十年底才会真正耗尽最后一分坚持，不能不认输，而由此开始有效的根本反思。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而捡漏派已经不知赶了多少次海、扑了多少次空、又经历了多少次意外惊喜。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到了这个十年末，捡漏派往往比战斗派有钱、有经验教训、而且更有社会地位。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这社会地位的奥秘，并不是因为ta比较有钱可以收买人心，或者搞官商勾结。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学会与历史相处（承前）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而仅仅就是因为跟着ta下注容易赢。就是这么朴素。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ta看好的机会，不必演说、号召、安抚、宣传，甚至就是静悄悄的进村，一枪都不打，也会因为漏出哪怕一丝风声而招来大批跟随下注的人。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这些熬过十年修炼成精的捡漏分子，反而会因此获得了战斗派难以企及、羡慕到心里滴血、在家摔碗的巨大的动员能力。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这些捡漏派反而更早的、以大得多的概率，获得了战斗派梦寐以求的、日思夜想的“改变历史的能力”。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但可惜的是，这些肉食者仍然会令战斗派们极其失望——因为ta们对历史会向什么方向走的看法几乎肯定会和战斗派仍然南辕北辙。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而他们利用自己对历史的影响力、引导历史走去的方向，对战斗派而言往往也同样无法接受。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因为直到这时，战斗派们往往仍然坚持着自己的最初理想——ta们往往会把自己的失败总结为运气不好、人民太愚昧自私和消极。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而并不是自己对历史的设想可能有错。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客观上，历史往往更青睐捡漏派。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因为捡漏派在历史面前的基本态度，远比战斗派谦逊。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你甚至可以说历史有自己的想法，有自己的喜好，ta偏好——极端的偏好——这种谦逊。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这种偏袒和宠爱到了这样一种地步——ta是数学性、规则性的。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说这些是什么意思呢？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意思是，如果你自己、你本人（注意，不是你的某位伟大偶像），还不是一个有足够高胜率记录（注意，不是自信、预期，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学会与历史相处（承前）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而是既有事实、客观记录）——的历史押注者，那么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对你无法忍受的东西，不要愤怒，而要好奇。对你无法接受的事情，不要否定，而要了解。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——注意，叫你了解，不是要你接受。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如果你真的严肃的想要对改变历史有一些真实的作用——除非有人直接威胁你的生存安全，或者你身处危急存亡的乱世、没得选择，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否则，你合乎理性的规划，应该是在四十五岁前专注于盈利，而不是专注“战斗”。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先证明你能高胜率的猜中历史自己将会走向何方，让你的同志对你的判断可以寄托点经得起考验的希望，你才能真正获得严肃的支持——那就是一种跟庄下注——然后才有去谈论任何雄心的实际意义。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否则你几乎肯定会被历史的车轮无情的碾过，连一个浪花都不会有。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和历史相处，你必须随时假定ta自有道理、另有深意。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只有先赢得ta对你的谦卑的确认，你才有可能获得ta的倾听。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ta对不谦卑傲慢者是残酷无情的，而且ta根本不受人的责备。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不理解的尊重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大家有没有觉得“不理解但尊重”这句话很奇怪？因为真正的尊重难道不是基于理解吗？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因为这话里确实带着侮辱和不敬。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真正友善的说法是“我还没完全理解，但这本来就是你的自由，无论你为何这样决定，我都有尊重的义务”。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看清楚区别，不是“不理解”，而是“还没有完全理解”。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不是“尊重”，而是“有义务尊重”。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理解，我也相信能理解，只是我还没有完成这个过程，我的未理解不该成为你迟疑不决的顾虑，所以我特别告知你，你不用等待我完成理解过程，就已经可以自由的前进。因为不是你需要请求我的尊重，而是我有尊重你合法自由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不理解，但尊重”的意思，是你极为愚蠢，蠢到不可理喻，而你又没有值得我研究的价值，我也不在乎你的死活，所以我把冷漠和无视化妆成“尊重”赏给你，因为你这人没有一点骨气，非要从我这里拿这个“不干涉声明”才敢动，我不给你这个“尊重”，你会哭求个没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尊重自由是人的义务，用不着理解做前提。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你不理解老张为什么突然要去海南，但老张要去就是要去，ta根本不欠你一个解释，你也没有不尊重的余地。你敢拦着、拖着、捆着，回头人报警把你送进去都不奇怪。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这用不着你来恩赐，你敢不给，自有天公地道来教你做人。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说这话的人其实不过是一群懦夫，只会蒙着脸在网线后面装高人一等，连躲在网线后还要再举起两块标语当盾牌。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不理解的尊重（承前）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真在人面前，ta也知道这要挨打。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这不怪我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什么是找借口？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解释事实用的是“报告体”，而找借口用的是“檄文体”。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什么叫“报告体”？你看到过各种系统报错弹窗或者软件调试过程中给出的那种控制台错误信息吗？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一般都是这种语气———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“xxxx未能找到名为yyy的对象，zzz进程终止。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尝试启动备用脚本。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设备无响应，错误代码0x4456ff。</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主线程已停止，生成错误报告xxx。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这个就是“报告体”。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你很可能觉得“报告体就是一种语气冰冷的表达方式”，那你就看错方向了。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告体的精髓在于，它是被程序员基于两个基本假设写进代码里的——第一，不知道谁会是这个报告的读者，只能对着一个假想的无名氏来撰写这些短信息；第二，每个提示的目的都只有一个，就是如实的报告在这个环节发生了什么，要为后面修正、更新留下最好的破案线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软件、系统在此时无惧任何责任风险，毫不避讳的暴露一切事实线索，全部的注意力都在告诉你有利于解决问题、排除故障的客观信息。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这不怪我（承前）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也许你读完报告决定把我格式化，那也是另一个问题，和我要为你生成这些信息无关。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程序员们在写下这些句子的时候，心里毫无偏见，因为ta们知道，在这里不写准确、不写详细，回头熬通宵排障的会是自己。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记住这个心态，这个心态就是“解释事实”的心态。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而找借口呢？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充斥着“我明明告诉过ta”“谁知道ta居然”“泥人都有三分火性，你说这谁受的了”“你评评理，这叫不叫正常”“换了是你，你生不生气”这样意在“感动法官”的词汇。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因为找借口的人的核心诉求不是要避免问题重现，而是要确保法官对自己足够同情，在这次尽量给自己判轻点，最好判无罪。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这个语言风格，你一听就知道和“报错弹窗”之间的差异，这个味道、温度就是不同的，充满着悲愤、慌乱、恐惧和哀求。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围绕“这不怪我”而非“避免重现”而做的归因说明，就叫找借口。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这就是解释事实和找借口之间的区别。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有光的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如何高效地搜集有价值的信息？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什么是有价值的信息？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本质上就是缺乏流通的信息。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只要这个信息已经登记在案，参与广泛流通，除非你在采集和处理信息方面拥有某种霸权，否则基本上要么你采集不到，要么等你知道了已经成了人尽皆知的信息，几乎已经没有特殊价值了。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你需要的是因为某种原因不会流通的信息。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这有三种来源：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1）必须亲手摸一摸、亲口尝一尝，亲自经历过才能拿到的信息。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2）出于安全原因，有特殊许可才能触及、被禁止公开分享的信息。例如某些垄断行业（通常是关系到国家安全的关键领域）的信息。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3）出于特殊能力而获得的信息——例如极强的数据分析能力、特殊的信息采集能力（例如平台拿到的用户活动信息、高清卫星侦察）。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只有这类信息是有特殊价值的。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而搜集这些信息，瓶颈并不在于搜集手段的高效性，而在于获得准入门槛。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而最快获得准入门槛的手段有两个——要么自己刻苦用功，成为信息本身的挖掘者，要么通过资格审查，获准接触敏感数据。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前者说白了是点滴刻苦之功，全是寒窗苦读和亲冒矢石，恐怕和“高效”并不沾边。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有光的（承前）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而后者的问题是——对方出于何种理由下定决心把这些金子般的秘密分享给你？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追根到底，是因为相信你爱ta，你什么也不知道，不让你成长、富有起来，你怎么帮ta呢？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你又从何而信对方分享给你的信息是真的、完整的？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你当然要有自己的核实、检验手段和控制风险的策略，但最后追根到底，你能赌一赌这些信息的价值，是因为你相信ta爱你，相信ta对你的爱有信心。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你是爱ta的，你好就是ta好，误导你所能得到的利益不过如此，因为这些蝇头小利失去你，对ta逻辑上并不合理，所以你能在合理的风险范围内寄予信任。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真正有价值的信息，除了自己冒险犯难挖掘的，真正“高效搜集”的，都是这么来的。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所谓的高效体现在哪？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很多人以为获得这些关键信息的捷径是靠溜须拍马、请客送礼、交投名状、找把柄威胁这些手段，其实这是低效的。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这些人如果这么容易就会因为这些手段而就范，哪有能力在ta们的位置上长期屹立不倒呢？真不能免疫的话，ta们所能掌握的信息的价值也自然有限了。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这也是为什么最高效的得到人倾心分享的途径始终是爱。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这些人知道无爱是什么样子，有爱的自然会在他们眼里有光。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好好学习什么是爱，学会举手投足间向人发送爱的信号，让人与你相处安心、快乐，不担心被出卖、不担心没有回报，有价值的信息会自然在礼尚往来间流动起来。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有光的（承前）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没有比这更高效的了。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一杆大烟枪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努力践行爱的定义，对方却认为我是在“舔”ta，怎么办？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从具体案例入手。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比如你晚上寂寞，我提出要不每天晚上你跟我一起去巡逻，正好我巡逻路线要走街串巷，我也是一个人走，大家可以说话聊天。当然，我不收你钱，遇到风险你也得自己躲着点。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另一种方案是你晚上寂寞，我本来要巡逻的，现在改白班了，晚上专门来陪着你。我也不要报酬，因为你的快乐就是我的报酬。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看似后者也说通了，但是你比较一下这两个思路，就会发现后者牺牲过大，回报之中“你的快乐”的比重过高。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不是说你的公式不成立，而是站到对方的视角后者比前者有两个显著的缺陷：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1）有“必须快乐”的压力。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我的快乐就是你的报酬，那么你付出了这么大的牺牲，我要是还快乐不起来，岂不是对不起你？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陪我两晚，我就要有两份快乐、陪我三十晚，我就要有三十份快乐。问题是你陪我越多，陪伴带来的惊喜会逐晚递减，而你的付出却是一直均等的。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按这个预期走下去，我最后肯定欠你大量的快乐。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2）快乐不是一斤粮食、一块手表，而是实时的体验。一般而言，它享受过了就过去了。也就是说，这其实是一种【消费】。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你追求欢乐是应该的，但是按你所投入的本钱，你会不会太缺快乐了？是不是太沉迷于此了？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一杆大烟枪（承前）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你似乎不太尊重你自己的前途，你对青春的使用方式，让我本能的觉得不可持续——尽管受益人是我。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而且恰恰正因为受益人是我，我反而特别的烦躁，因为按你这样干下去，在你玩腻了、将来发现消费过度、虚耗了青春而感到后悔时，我肯定要成为被抱怨怀恨的对象。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所以这是什么？一个没有自己的追求，于是沉迷于将青春挥霍在快感游戏中的瘾君子要把我当烟枪吸吗？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我是作为一个能把普通的烟草变成天国号角的快乐转换器而得到爱惜和追求。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所以我得到烟草的快乐，就是你吸到烟气的快乐？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我如此的“珍贵”，是因为我这一款设计特别适合你的烟草吗？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你是在自顾自的沉迷在通过取悦我而取悦你自己的游戏之中不能自拔，所谓“不求回报”在这个本质下几乎没有意义——哪有大烟鬼向自己的烟枪收费的？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一旦对方发现自己其实只是作为一杆好烟枪而被一个瘾君子痴迷，感受到的不会是欣喜和安慰，而只会是厌烦和鄙视。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有不求回报的成分，这是爱的本质特征，但仅仅只守住这一条是不够的。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爱要走向双方的繁荣和发展，你不能是纯牺牲、纯奉献的一方，你也要有所得，要让对方看到在这个关系不是一方损耗自身去供养一方，而是双方互相支撑，确实实现一加一大于二。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ta得到的部分，最终不能来自你的损失，而只能来自你们相处产生的超额收益。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一杆大烟枪（承前）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ta的快乐是来自你的损失，你还不求回报，甚至拒绝回报，你的行为不但不是爱，反而是自私了。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爱是要双赢的，爱人实际上是一家业务健康、前景可期的二人企业里的一个职位。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要展现自己的健康，要让对方为可以让你变得更健康、更有活力而心安。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在此之上的快乐才是真的快乐。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烟枪是不会快乐的。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痴仙糖醇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人需要在乐观心态下维持活力，这是个绝对的必要条件。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你相信这个事情能成功，你才会安心的为这事尽力。你要是觉得这事一定失败，让你再多花一分钟都算迫害。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问题是，人处在激烈的竞争中，面对无常的世界带来的不可预测的风险，对“这件事能成”的断定其实总是忐忑，动摇的。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多少不可一世、如日中天的巨头，说倒也就倒了。多少当初论证得滴水不漏的预言，说落空也就落空了。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昨天还在雄心勃勃展望未来，今天突然海峡封了，油价涨了；突然AI突破了，行业颠覆了；突然关税制裁了，无法进港了；突然一纸禁令，不让做了。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没人能通过算无遗策来确保万无一失，谁对什么都没有坚决的信心。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谁的乐观都不够用。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所以谁的情绪都在快乐和消极的中间线上挣扎。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什么人或事能把自己向线上面托举一点，能让自己保持一段时间的乐观来坚持战斗。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人们仿佛在末世求生的流浪者，“情绪价值”在实质上就是这些荒野战车的汽油。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找到一桶，就可以开一段，才有机会找到下一桶。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这就是“情绪价值”的本质，也是它为什么这么受渴望、这么重要。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它们是袋装的信心，是“我的世界仍然在轨，我所追求的仍可确保实现”的乐观迹象。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只有在这样的乐观支持下，你才能稍微宽容自己有所享乐，否则连睡觉都像是在犯罪。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痴仙糖醇（承前）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情绪价值在无常的恐惧中支撑乐观，乐观支撑休息和享乐，休息和享乐抚慰和修复你的生命。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这就是人人渴望的“情绪价值”的本质。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这也是为什么谁能提供情绪价值，谁就会被爱慕和迷恋。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其实，人若不接受死亡，活着就会是一种需要不停吃药的病。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现代文明以享乐为饵把超越性信仰当作一种荒唐的迷信消灭之后，就注定了在现代医学和物质繁荣下产生“长生幻觉”的人生会变成一种潜伏期长达近于个世纪的精神病。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“维持起码的幸福”的念头经过数十年的兑现成了一种放不下的执念，然而却在身体的衰老和繁荣的冗余被竞争耗尽之后变成了一种必须无限延续却又自知难以无限延续的自相矛盾。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点滴的积极迹象——甚至麻醉性的积极幻象、化学性的情绪药物——都要被用在这种需要做到“只晒太阳就能长生不老”才能“治愈”的精神绝症上。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人们在实践一种奇特的计划——靠一切可以苟延残喘的办法拖住，寄望于下一次技术革命、世界重构可以再次续写神话。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而微妙的是，这策略还没有被历史真正的否决。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既然如此，如同采集露水一般汲取每一滴能让自己继续坚持、等待春天的滋养，就成了数十亿人每天的强迫劳动、刚性需求。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这才是所谓“社交媒体”成为现代最大的生意的根源。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我们人类得了非长生不老不可治愈的病，要靠这药来等待长生不老的实现。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痴仙糖醇（承前）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慢慢的，我们发现这种能让我们无限忍耐着等待的安慰剂本身，似乎就是那终极不老药的代糖了。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痴于仙梦，难离糖醇。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唯一的区别，就是它需要持续定期服用，不像不老药，一帖管几十年罢了。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就你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你的资源分内外。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何为内，何为外？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没有交易成本的，就是内。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有交易成本的，就是外。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你和你自己就没有交易成本，你要动用你自己的财产，就没有交易成本。你忠诚的下属、士兵，也可以算内部要素。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一旦你要动用就需要开价、谈判、付酬、监督……等等一套交易成本的，就算是外部要素。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一旦这个线划清楚了，“向内求”的策略的本质就呼之欲出了——遇到问题，首先依靠没有交易成本的内部要素来尝试解决。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因为你要依赖外部要素，例如依赖某个盟友，某个贵人，你一定要先摆出诉求、开出价码，反复谈判、说服。钱也罢了，关键是这样一套操作下来，时间消耗不小。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而即使达成了某种合作协议，对方还可能有执行偏差或者干脆另有所图。你还要追责、求偿。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这一套做法显然是相当笨重的。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这远不如直接调动你的快速反应部队、你的禁卫军——你自身直接指挥下的一切——来得迅捷高效。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而既然向外求不如向内求更高效，那么这一路推上去，而这其中最好动、最高效的，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显然就是你自己。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第二个原因，是在所有的要素中，你掌握情报最多的就是你自己。你要制定什么计划，基于情报不足的外部因素来谋划，可靠性会远远的不如基于你自己的条件来计划。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就你（承前）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很多人都在盘算着让这个那个按自己的设想改变，这样就能让自己的生活变得不同。但人不是木偶，不是锤子，这样的计划，往往会因为无法避免的误判而落空。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第三个，也是最关键的理由——外层总是由里层带动的。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你自己的部队不动，想叫盟友先动，盟友必然三心二意。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你自身不做改变，只想爱你的人们去做改变，ta们必然士气低落，欲振乏力。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其实你不是不能向外求，只是外求本身就是向内求所带动的。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改变自身，才能带动身边人改变，进而触动周围的外人改变，进而让整个剧情随之改变。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所以欲求其变，先求诸己。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而要求诸己，要先找到自己可以改变做法的地方。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不是给自己定罪、不是自我折磨，而就是回答这个最朴素的问题——“我有何处可以做得有所不同？”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你一切的困难和疑问，都是从这个问题开始。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问问自己——哪里可以有所不同？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不要想得多么宏伟，不要五年、十年的长远计划。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就此处、就此地、就此事。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哪里可以做得不同？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乙冊 · 名相辨析與語言牢籠</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19a53da00879f52669e909eb7c678055a96a03fb.undefined"/><Relationship Id="rId13" Type="http://schemas.openxmlformats.org/officeDocument/2006/relationships/image" Target="media/2fc992de9c17c1b6775ef7077822b12ed2005975.undefined"/><Relationship Id="rId14" Type="http://schemas.openxmlformats.org/officeDocument/2006/relationships/image" Target="media/b4aa8a06fb1509cbcaee65a0855de1613bd42c4d.undefined"/><Relationship Id="rId15" Type="http://schemas.openxmlformats.org/officeDocument/2006/relationships/image" Target="media/8f50dda77c017ac676b9a5454d5f400b7993f9dc.undefined"/><Relationship Id="rId16" Type="http://schemas.openxmlformats.org/officeDocument/2006/relationships/image" Target="media/a43c6f8a77f89b38b537626980ab53a65899501d.undefined"/><Relationship Id="rId17" Type="http://schemas.openxmlformats.org/officeDocument/2006/relationships/image" Target="media/6f911a3afdc526ffc0a9cf10e61f7201d33383ba.undefined"/><Relationship Id="rId18" Type="http://schemas.openxmlformats.org/officeDocument/2006/relationships/image" Target="media/19504afe37b019d7f561a242eb29d81b28d88e74.undefined"/><Relationship Id="rId19" Type="http://schemas.openxmlformats.org/officeDocument/2006/relationships/image" Target="media/b00d0db813c0fbe88a475c5c46b9245e873e65bf.undefined"/><Relationship Id="rId20" Type="http://schemas.openxmlformats.org/officeDocument/2006/relationships/image" Target="media/f0475209b14a9ac8241616a97acefb1cc7aa1799.undefined"/><Relationship Id="rId21" Type="http://schemas.openxmlformats.org/officeDocument/2006/relationships/image" Target="media/2ba071dbcdca454de80c4515beaf7e109582e96e.undefined"/><Relationship Id="rId22" Type="http://schemas.openxmlformats.org/officeDocument/2006/relationships/image" Target="media/2c841d95eed7b8f7c2bc2fc32aaad35b8a0604f3.undefined"/><Relationship Id="rId23" Type="http://schemas.openxmlformats.org/officeDocument/2006/relationships/image" Target="media/3d29510df19f634011097b528e5e12a7c2fe4dc8.undefined"/><Relationship Id="rId24" Type="http://schemas.openxmlformats.org/officeDocument/2006/relationships/image" Target="media/2d66bf2a2f94514a3abec4a4ad5fb331db546e5b.undefined"/><Relationship Id="rId25" Type="http://schemas.openxmlformats.org/officeDocument/2006/relationships/image" Target="media/7425ee226b12a0e56b1efef169cf2530992a5606.undefined"/><Relationship Id="rId26" Type="http://schemas.openxmlformats.org/officeDocument/2006/relationships/image" Target="media/b81bb0150dd89482f0bdc5ebe5128e904ddd3a06.undefined"/><Relationship Id="rId27" Type="http://schemas.openxmlformats.org/officeDocument/2006/relationships/image" Target="media/a9561bc111bd94d27017929d64efb0c691959756.undefined"/><Relationship Id="rId28" Type="http://schemas.openxmlformats.org/officeDocument/2006/relationships/image" Target="media/4e9705c70e2b013f1f605f6347a281a66c94d7a8.undefined"/><Relationship Id="rId29" Type="http://schemas.openxmlformats.org/officeDocument/2006/relationships/image" Target="media/6141f8496b32b7ece9624535a0c9655483ddf285.undefined"/><Relationship Id="rId30" Type="http://schemas.openxmlformats.org/officeDocument/2006/relationships/image" Target="media/30c49492b54e64b671c82c75bbe813ab8414e0b0.undefined"/><Relationship Id="rId31" Type="http://schemas.openxmlformats.org/officeDocument/2006/relationships/image" Target="media/7fe87ccaef1bf3ce7e2353efb64466a051e62f13.undefined"/><Relationship Id="rId32" Type="http://schemas.openxmlformats.org/officeDocument/2006/relationships/image" Target="media/3f4a5aefd4b49b133186e4010c0c4c069e605986.undefined"/><Relationship Id="rId33" Type="http://schemas.openxmlformats.org/officeDocument/2006/relationships/image" Target="media/54b2d2047eac321983e0b7bcbaf0fdbea1bf1916.undefined"/><Relationship Id="rId34" Type="http://schemas.openxmlformats.org/officeDocument/2006/relationships/image" Target="media/8bc39daf88f867617375d95fc9860f3f70e4e22e.undefined"/><Relationship Id="rId35" Type="http://schemas.openxmlformats.org/officeDocument/2006/relationships/image" Target="media/2c75d6f8c87e1f9a6f0604e0b6360139e4a62241.undefined"/><Relationship Id="rId36" Type="http://schemas.openxmlformats.org/officeDocument/2006/relationships/image" Target="media/d0009872a46312494ff229485cb49489c9c8c5e6.undefined"/><Relationship Id="rId37" Type="http://schemas.openxmlformats.org/officeDocument/2006/relationships/image" Target="media/6b83f96bab75bf990f21224fa10e75aa824f60f3.undefined"/><Relationship Id="rId38" Type="http://schemas.openxmlformats.org/officeDocument/2006/relationships/image" Target="media/fd9961d9239017d7c393402a75713827f6c4d1d1.undefined"/><Relationship Id="rId39" Type="http://schemas.openxmlformats.org/officeDocument/2006/relationships/image" Target="media/451caa1d3ce093f309401791d7c2223f07df4dd1.undefined"/><Relationship Id="rId40" Type="http://schemas.openxmlformats.org/officeDocument/2006/relationships/image" Target="media/9c0e1d47e475407372ac79b6c51bd7f990de3535.undefined"/><Relationship Id="rId41" Type="http://schemas.openxmlformats.org/officeDocument/2006/relationships/image" Target="media/e5720e7f5efcdc754c34958f6e5f4abe5a095be6.undefined"/><Relationship Id="rId42" Type="http://schemas.openxmlformats.org/officeDocument/2006/relationships/image" Target="media/fd0fe1ce4b364e8b2945d114e897005a8a1f9502.undefined"/><Relationship Id="rId43" Type="http://schemas.openxmlformats.org/officeDocument/2006/relationships/image" Target="media/ff27fe9b10c50dbde406a33b704f7ad78602a52d.undefined"/><Relationship Id="rId44" Type="http://schemas.openxmlformats.org/officeDocument/2006/relationships/image" Target="media/12eb483da4a4b2537320de0f83f3859a30934445.undefined"/><Relationship Id="rId45" Type="http://schemas.openxmlformats.org/officeDocument/2006/relationships/image" Target="media/a2310b1a04e9c7789983f24039d7d0112f2b7de0.undefined"/><Relationship Id="rId46" Type="http://schemas.openxmlformats.org/officeDocument/2006/relationships/image" Target="media/faedd65cad09dd12054c740f74799d940d6a94ad.undefined"/><Relationship Id="rId47" Type="http://schemas.openxmlformats.org/officeDocument/2006/relationships/image" Target="media/d911fe20552df693fff41db3b0d39f8b1c721bc8.undefined"/><Relationship Id="rId48" Type="http://schemas.openxmlformats.org/officeDocument/2006/relationships/image" Target="media/e2b41f229bf08649e86db01d47eb37c8d13e70ef.undefined"/><Relationship Id="rId49" Type="http://schemas.openxmlformats.org/officeDocument/2006/relationships/image" Target="media/d98586ec7134934cf3ff37b850cf8127e4e3342f.undefined"/><Relationship Id="rId50" Type="http://schemas.openxmlformats.org/officeDocument/2006/relationships/image" Target="media/f81fa7d918742136603ca95674baa9240d9ff321.undefined"/><Relationship Id="rId51" Type="http://schemas.openxmlformats.org/officeDocument/2006/relationships/image" Target="media/166310a45a1faca35bcaccfbe84516753f56e48e.undefined"/><Relationship Id="rId52" Type="http://schemas.openxmlformats.org/officeDocument/2006/relationships/image" Target="media/2a305236e06a2fde9cbb2838cf1daa937bbe0b6f.undefined"/><Relationship Id="rId53" Type="http://schemas.openxmlformats.org/officeDocument/2006/relationships/image" Target="media/e2a3249e9ad92e6d47c23e03b460f21e7ea5dff8.undefined"/><Relationship Id="rId54" Type="http://schemas.openxmlformats.org/officeDocument/2006/relationships/image" Target="media/9e23d3f4db5042b6211644665334654e83d061aa.undefined"/><Relationship Id="rId55" Type="http://schemas.openxmlformats.org/officeDocument/2006/relationships/image" Target="media/fcead6277d3bce58e2aa022ce58f36594b47039a.undefined"/><Relationship Id="rId56" Type="http://schemas.openxmlformats.org/officeDocument/2006/relationships/image" Target="media/a4a11a1aecd828047a3a6e2f19a7b31e7bf42056.undefined"/><Relationship Id="rId57" Type="http://schemas.openxmlformats.org/officeDocument/2006/relationships/image" Target="media/67411b5eb148a93c5b34ab71c16a0b60c7011c96.undefined"/><Relationship Id="rId58" Type="http://schemas.openxmlformats.org/officeDocument/2006/relationships/image" Target="media/5c4237b8d6ad45e09d18481925d3bed76fc5de56.undefined"/><Relationship Id="rId59" Type="http://schemas.openxmlformats.org/officeDocument/2006/relationships/image" Target="media/64faeb6cbc2c68bf9900403e4191be7901c8795b.undefined"/><Relationship Id="rId60" Type="http://schemas.openxmlformats.org/officeDocument/2006/relationships/image" Target="media/4d4e3ea855a8beb0b6913d390570419802b66b3e.undefined"/><Relationship Id="rId61" Type="http://schemas.openxmlformats.org/officeDocument/2006/relationships/image" Target="media/59521e466318496ba6c9ea2099ceeddbfe441d58.undefined"/><Relationship Id="rId62" Type="http://schemas.openxmlformats.org/officeDocument/2006/relationships/image" Target="media/8b642e11f395f2fa127a25aca2a0ace3bdad4179.undefined"/><Relationship Id="rId63" Type="http://schemas.openxmlformats.org/officeDocument/2006/relationships/image" Target="media/12307af5920961c5e908630a3c228354aec0003e.undefined"/><Relationship Id="rId64" Type="http://schemas.openxmlformats.org/officeDocument/2006/relationships/image" Target="media/7e189fa8cdc0b6c0cd6b259458b8f0b03ec992a2.undefined"/><Relationship Id="rId65" Type="http://schemas.openxmlformats.org/officeDocument/2006/relationships/image" Target="media/a04a5db25d9fc71a1651297fa499f6aea3b80a95.undefined"/><Relationship Id="rId66" Type="http://schemas.openxmlformats.org/officeDocument/2006/relationships/image" Target="media/383595116c8cf6b32c396800c94678e5240f20d8.undefined"/><Relationship Id="rId67" Type="http://schemas.openxmlformats.org/officeDocument/2006/relationships/image" Target="media/82d73957088b87d94b44ded4812cadee9baf8195.undefined"/><Relationship Id="rId68" Type="http://schemas.openxmlformats.org/officeDocument/2006/relationships/image" Target="media/eb5a8d9abe3a346d4577f7f6616f22e623b0690e.undefined"/><Relationship Id="rId69" Type="http://schemas.openxmlformats.org/officeDocument/2006/relationships/image" Target="media/fc105a621a123742c83376f0b2b22ead355a420e.undefined"/><Relationship Id="rId70" Type="http://schemas.openxmlformats.org/officeDocument/2006/relationships/image" Target="media/ef647e4c275a5cb22ff217e40b48398173c63cee.undefined"/><Relationship Id="rId71" Type="http://schemas.openxmlformats.org/officeDocument/2006/relationships/image" Target="media/50625c2e033785d35d6e0a263a60467cf64ef630.undefined"/><Relationship Id="rId72" Type="http://schemas.openxmlformats.org/officeDocument/2006/relationships/image" Target="media/1145fadbd61bb862c54b0562f4d7d8a32632fe60.undefined"/><Relationship Id="rId73" Type="http://schemas.openxmlformats.org/officeDocument/2006/relationships/image" Target="media/32dca36196293267441eafd6cb32a535f107788b.undefined"/><Relationship Id="rId74" Type="http://schemas.openxmlformats.org/officeDocument/2006/relationships/image" Target="media/186a30418f80570aee1e788e54bc7fcb26923583.undefined"/><Relationship Id="rId75" Type="http://schemas.openxmlformats.org/officeDocument/2006/relationships/image" Target="media/5955037b277922ab13dac2182b10471ae23a0dee.undefined"/><Relationship Id="rId76" Type="http://schemas.openxmlformats.org/officeDocument/2006/relationships/image" Target="media/f385d2c92edbb36f93660737dcd1f2ddc8d1177a.undefined"/><Relationship Id="rId77" Type="http://schemas.openxmlformats.org/officeDocument/2006/relationships/image" Target="media/02a16992b3ed6d94ac4241da923bae98861d50ff.undefined"/><Relationship Id="rId78" Type="http://schemas.openxmlformats.org/officeDocument/2006/relationships/image" Target="media/319f9abf5929a028def23a69920056bdefa8324c.undefined"/><Relationship Id="rId79" Type="http://schemas.openxmlformats.org/officeDocument/2006/relationships/image" Target="media/d189e13975557ccbf2037cbc7b0f2b74a1f187c6.undefined"/><Relationship Id="rId80" Type="http://schemas.openxmlformats.org/officeDocument/2006/relationships/image" Target="media/e8056aa791b731f8706fbc62d32c8cf77bc72e86.undefined"/><Relationship Id="rId81" Type="http://schemas.openxmlformats.org/officeDocument/2006/relationships/image" Target="media/804fe5ec8eaed6c69338ba042f5f309b89ad80a2.undefined"/><Relationship Id="rId82" Type="http://schemas.openxmlformats.org/officeDocument/2006/relationships/image" Target="media/b6bb466c4bf96c0a1e75553789dfc1a866d1dcf1.undefined"/><Relationship Id="rId83" Type="http://schemas.openxmlformats.org/officeDocument/2006/relationships/image" Target="media/2de9583f95043d3e508df0925cc68ac004bce5a2.undefined"/><Relationship Id="rId84" Type="http://schemas.openxmlformats.org/officeDocument/2006/relationships/image" Target="media/dcea658ec3b41484ef4da3907a53353eb78d8880.undefined"/><Relationship Id="rId85" Type="http://schemas.openxmlformats.org/officeDocument/2006/relationships/image" Target="media/d01e5ba2a098f5a0129ff1932f09aebb5bd74781.undefined"/><Relationship Id="rId86" Type="http://schemas.openxmlformats.org/officeDocument/2006/relationships/image" Target="media/7eee6659fffa42e53c8f1b9e45b14e7e74e6d1c8.undefined"/><Relationship Id="rId87" Type="http://schemas.openxmlformats.org/officeDocument/2006/relationships/image" Target="media/8a26f0f2b210933f088698bf41eeae5932584e25.undefined"/><Relationship Id="rId88" Type="http://schemas.openxmlformats.org/officeDocument/2006/relationships/image" Target="media/ed63b596519468271bc0222e52878f77e5869818.undefined"/><Relationship Id="rId89" Type="http://schemas.openxmlformats.org/officeDocument/2006/relationships/image" Target="media/8e78f569fcd9112fdba64c5f920014571cce5d11.undefined"/><Relationship Id="rId90" Type="http://schemas.openxmlformats.org/officeDocument/2006/relationships/image" Target="media/212b7db89b94392792819dc4872a8f8969c21e69.undefined"/><Relationship Id="rId91" Type="http://schemas.openxmlformats.org/officeDocument/2006/relationships/image" Target="media/59651db97d064c9a04abe69eede49af937b52d4a.undefined"/><Relationship Id="rId92" Type="http://schemas.openxmlformats.org/officeDocument/2006/relationships/image" Target="media/a8df4b06caf4bf11c01882445b6155a3cb741de0.undefined"/><Relationship Id="rId93" Type="http://schemas.openxmlformats.org/officeDocument/2006/relationships/image" Target="media/abe484253f54899bdc385a00313e134ad8dab146.undefined"/><Relationship Id="rId94" Type="http://schemas.openxmlformats.org/officeDocument/2006/relationships/image" Target="media/4fa4848f7a9ec7d5ccdd0d890d07ef3da6e7ce70.undefined"/><Relationship Id="rId95" Type="http://schemas.openxmlformats.org/officeDocument/2006/relationships/image" Target="media/98c31a0e070949e3e120031ececf575b7a3506f0.undefined"/><Relationship Id="rId96" Type="http://schemas.openxmlformats.org/officeDocument/2006/relationships/image" Target="media/2bcc8672e4847b9807a90cf7bc5d8c608af11788.undefined"/><Relationship Id="rId97" Type="http://schemas.openxmlformats.org/officeDocument/2006/relationships/image" Target="media/6f97cae2f6658ca9bbd8e98886ff129729ad3d57.undefined"/><Relationship Id="rId98" Type="http://schemas.openxmlformats.org/officeDocument/2006/relationships/image" Target="media/725d3765f84f1b7a2bdddaef87ef73baad5b7245.undefined"/><Relationship Id="rId99" Type="http://schemas.openxmlformats.org/officeDocument/2006/relationships/image" Target="media/4a2a33a0f7d0c1c032fa8256b8de80463a926d40.undefined"/><Relationship Id="rId100" Type="http://schemas.openxmlformats.org/officeDocument/2006/relationships/image" Target="media/8eba048846ebf2cd25655df847197832a45c3e2a.undefined"/><Relationship Id="rId101" Type="http://schemas.openxmlformats.org/officeDocument/2006/relationships/image" Target="media/5d3f6fa9fd85b67cc3ecb6b1a66ab45c58151160.undefined"/><Relationship Id="rId102" Type="http://schemas.openxmlformats.org/officeDocument/2006/relationships/image" Target="media/17e2ef8d523110ee0c48b617f6a7508f8a305257.undefined"/><Relationship Id="rId103" Type="http://schemas.openxmlformats.org/officeDocument/2006/relationships/image" Target="media/494d1189a59eecd08976dd0dff2c29f464deabab.undefined"/><Relationship Id="rId104" Type="http://schemas.openxmlformats.org/officeDocument/2006/relationships/image" Target="media/eb38ee2dfbcd79d26580fe87c85e97bfac5f9949.undefined"/><Relationship Id="rId105" Type="http://schemas.openxmlformats.org/officeDocument/2006/relationships/image" Target="media/1457c90669070b7a4590d77fdf596644904ac610.undefined"/><Relationship Id="rId106" Type="http://schemas.openxmlformats.org/officeDocument/2006/relationships/image" Target="media/0248025114d59dde32dc74bdaa0743cf003183d6.undefined"/><Relationship Id="rId107" Type="http://schemas.openxmlformats.org/officeDocument/2006/relationships/image" Target="media/97d28c8cd36ef45c8dd0ecec9b0841f04c8ec817.undefined"/><Relationship Id="rId108" Type="http://schemas.openxmlformats.org/officeDocument/2006/relationships/image" Target="media/d6ce23ef33b89c0998a3f7d832e76772a35adf93.undefined"/><Relationship Id="rId109" Type="http://schemas.openxmlformats.org/officeDocument/2006/relationships/image" Target="media/8bc8b9b232027ad21ca034da1412f6b1902d7924.undefined"/><Relationship Id="rId110" Type="http://schemas.openxmlformats.org/officeDocument/2006/relationships/image" Target="media/531e86fcd761f4160cfe46783dd4c4e650efbfdf.undefined"/><Relationship Id="rId111" Type="http://schemas.openxmlformats.org/officeDocument/2006/relationships/image" Target="media/5b0f2236eca491f0fde4302b4898fb6847de04ad.undefined"/><Relationship Id="rId112" Type="http://schemas.openxmlformats.org/officeDocument/2006/relationships/image" Target="media/3ea7e113477f1a0a4369edbfa5dda765183c4ca0.undefined"/><Relationship Id="rId113" Type="http://schemas.openxmlformats.org/officeDocument/2006/relationships/image" Target="media/d427d03842c3e50e6ea33e21a435107b2cf58ad8.undefined"/><Relationship Id="rId114" Type="http://schemas.openxmlformats.org/officeDocument/2006/relationships/image" Target="media/b71f4e5b6ec5a175584cb57bb933ac1baad838a1.undefined"/><Relationship Id="rId115" Type="http://schemas.openxmlformats.org/officeDocument/2006/relationships/image" Target="media/3f9805d0e7d610f42638f89e5bf1326a6bad3466.undefined"/><Relationship Id="rId116" Type="http://schemas.openxmlformats.org/officeDocument/2006/relationships/image" Target="media/a18ddbd37a71ab5a32345ded02d5c8b90ca493a9.undefined"/><Relationship Id="rId117" Type="http://schemas.openxmlformats.org/officeDocument/2006/relationships/image" Target="media/c95198631f91af8f5c413a9495fc84d0647380c0.undefined"/><Relationship Id="rId118" Type="http://schemas.openxmlformats.org/officeDocument/2006/relationships/image" Target="media/ad0f643d5da2f379577d377be50ff2c6707a4ae1.undefined"/><Relationship Id="rId119" Type="http://schemas.openxmlformats.org/officeDocument/2006/relationships/image" Target="media/eefb583d869a5519ffd2432c89c37711fb62dc4f.undefined"/><Relationship Id="rId120" Type="http://schemas.openxmlformats.org/officeDocument/2006/relationships/image" Target="media/33878b060fbc077ceeecc6d3d29c3d67151e3972.undefined"/><Relationship Id="rId121" Type="http://schemas.openxmlformats.org/officeDocument/2006/relationships/image" Target="media/ece4af31d0a8736de4d3546812b64e7d36bafa4c.undefined"/><Relationship Id="rId122" Type="http://schemas.openxmlformats.org/officeDocument/2006/relationships/image" Target="media/5344bda7d3373948069a38e3e9d2815c651c4e3b.undefined"/><Relationship Id="rId123" Type="http://schemas.openxmlformats.org/officeDocument/2006/relationships/image" Target="media/df2b533165fb6d50f57aaace26a7e3a8ad853ff5.undefined"/><Relationship Id="rId124" Type="http://schemas.openxmlformats.org/officeDocument/2006/relationships/image" Target="media/f6551cbceee5f7deb642cdc8bab8e3b1fb7a4a32.undefined"/><Relationship Id="rId125" Type="http://schemas.openxmlformats.org/officeDocument/2006/relationships/image" Target="media/881ccb2911850f16fc55c52f6772a14b6cb8447f.undefined"/><Relationship Id="rId126" Type="http://schemas.openxmlformats.org/officeDocument/2006/relationships/image" Target="media/f636c20c90547e62a2c09cc7457e0bbd78591a6c.undefined"/><Relationship Id="rId127" Type="http://schemas.openxmlformats.org/officeDocument/2006/relationships/image" Target="media/c94f4a7e9ad9985b88e0db6d62d94d6f17045854.undefined"/><Relationship Id="rId128" Type="http://schemas.openxmlformats.org/officeDocument/2006/relationships/image" Target="media/142ddf75196cdce2c35acb2cf8b224a377a04679.undefined"/><Relationship Id="rId129" Type="http://schemas.openxmlformats.org/officeDocument/2006/relationships/image" Target="media/30fafd89d287facea84ebf1f81c17e0838bc0549.undefined"/><Relationship Id="rId130" Type="http://schemas.openxmlformats.org/officeDocument/2006/relationships/image" Target="media/c62e7f23fb64ec1410e4cbd41e07312b85cc9085.undefined"/><Relationship Id="rId131" Type="http://schemas.openxmlformats.org/officeDocument/2006/relationships/image" Target="media/30ed37cdf7bd88f135074be577306d543f14a683.undefined"/><Relationship Id="rId132" Type="http://schemas.openxmlformats.org/officeDocument/2006/relationships/image" Target="media/dd6a00bf351cd29d417f1ad5ec9004ec2031957c.undefined"/><Relationship Id="rId133" Type="http://schemas.openxmlformats.org/officeDocument/2006/relationships/image" Target="media/d8382134d13b6712c1e2956eb7704eec5663bbca.undefined"/><Relationship Id="rId134" Type="http://schemas.openxmlformats.org/officeDocument/2006/relationships/image" Target="media/f9c97fe89fd0c328fc2a27e99afe43697bbd4202.undefined"/><Relationship Id="rId135" Type="http://schemas.openxmlformats.org/officeDocument/2006/relationships/image" Target="media/4cd0897da52b441ffc5053e901f2d00c7465852b.undefined"/><Relationship Id="rId136" Type="http://schemas.openxmlformats.org/officeDocument/2006/relationships/image" Target="media/12b738aa92864495863c4c51c04af22e83e96b94.undefined"/><Relationship Id="rId137" Type="http://schemas.openxmlformats.org/officeDocument/2006/relationships/image" Target="media/59bd4bc07e7ebdfb75a80f12a685cddf8e770a27.undefined"/><Relationship Id="rId138" Type="http://schemas.openxmlformats.org/officeDocument/2006/relationships/image" Target="media/a8c4f1ca1a93b64b7c53b80cdcf7fd2ff2d49c6c.undefined"/><Relationship Id="rId139" Type="http://schemas.openxmlformats.org/officeDocument/2006/relationships/image" Target="media/8e2d4db2230f0dba3e5e869207804d1b69309b73.undefined"/><Relationship Id="rId140" Type="http://schemas.openxmlformats.org/officeDocument/2006/relationships/image" Target="media/5756a77dbaefd2a4f29da5b39c44d077b466888b.undefined"/><Relationship Id="rId141" Type="http://schemas.openxmlformats.org/officeDocument/2006/relationships/image" Target="media/3d92f85d9a44bbbd1b8dd1632f460fa7730cc572.undefined"/><Relationship Id="rId142" Type="http://schemas.openxmlformats.org/officeDocument/2006/relationships/image" Target="media/75c2cedf66c5eb9b1dd205da7946156a3ba72249.undefined"/><Relationship Id="rId143" Type="http://schemas.openxmlformats.org/officeDocument/2006/relationships/image" Target="media/efae4a737d007e87544dd90baf52cfd4db88c011.undefined"/><Relationship Id="rId144" Type="http://schemas.openxmlformats.org/officeDocument/2006/relationships/image" Target="media/451ee3326988109fdd8dc65be037db963c8876cb.undefined"/><Relationship Id="rId145" Type="http://schemas.openxmlformats.org/officeDocument/2006/relationships/image" Target="media/481efd3446c8093340ee22caaed0031a64f18c0f.undefined"/><Relationship Id="rId146" Type="http://schemas.openxmlformats.org/officeDocument/2006/relationships/image" Target="media/31e90c348be9aace3f3474b618ea5fa0e744f1f7.undefined"/><Relationship Id="rId147" Type="http://schemas.openxmlformats.org/officeDocument/2006/relationships/image" Target="media/de036fce6016605359f074ed99373f57a76d83c3.undefined"/><Relationship Id="rId148" Type="http://schemas.openxmlformats.org/officeDocument/2006/relationships/image" Target="media/1ea656122fbefc597139e14998f8c0342641e019.undefined"/><Relationship Id="rId149" Type="http://schemas.openxmlformats.org/officeDocument/2006/relationships/image" Target="media/914ddafb484a06e63cf817440ac6b7f8ac988185.undefined"/><Relationship Id="rId150" Type="http://schemas.openxmlformats.org/officeDocument/2006/relationships/image" Target="media/7a10732c0ebfda4c283bdeb76d78da7645cc8c2e.undefined"/><Relationship Id="rId151" Type="http://schemas.openxmlformats.org/officeDocument/2006/relationships/image" Target="media/a992455c77a2b71515e08cd416f1ccc2bb99b3f3.undefined"/><Relationship Id="rId152" Type="http://schemas.openxmlformats.org/officeDocument/2006/relationships/image" Target="media/f9ee2aefd7416abeaba5c23cdc53b69e9dac303f.undefined"/><Relationship Id="rId153" Type="http://schemas.openxmlformats.org/officeDocument/2006/relationships/image" Target="media/60c7f58ff6f0e6a3f277861493ab27337eae62c5.undefined"/><Relationship Id="rId154" Type="http://schemas.openxmlformats.org/officeDocument/2006/relationships/image" Target="media/41750effb12da577d63b0d645cfd8a04232f5370.undefined"/><Relationship Id="rId155" Type="http://schemas.openxmlformats.org/officeDocument/2006/relationships/image" Target="media/fc5d6361ebb16445cd77a1e732faab704bd943da.undefined"/><Relationship Id="rId156" Type="http://schemas.openxmlformats.org/officeDocument/2006/relationships/image" Target="media/843d8f79cb9af549611ca0aa878b9da26e5c8ea3.undefined"/><Relationship Id="rId157" Type="http://schemas.openxmlformats.org/officeDocument/2006/relationships/image" Target="media/595d68373cd226ee21e109cf03e15c2e081158fa.undefined"/><Relationship Id="rId158" Type="http://schemas.openxmlformats.org/officeDocument/2006/relationships/image" Target="media/bb1a577cdacbd71e838920fdfc2bd8fa388003d8.undefined"/><Relationship Id="rId159" Type="http://schemas.openxmlformats.org/officeDocument/2006/relationships/image" Target="media/cdc525cf2b28fe466de42da6b72c320c49e28dfe.undefined"/><Relationship Id="rId160" Type="http://schemas.openxmlformats.org/officeDocument/2006/relationships/image" Target="media/c5ae1e7be0b89a14d099da94fd468b6822a7f597.undefined"/><Relationship Id="rId161" Type="http://schemas.openxmlformats.org/officeDocument/2006/relationships/image" Target="media/5a7b83ab4e6e3ca09b42a0df8ec1ae4c3636affb.undefined"/><Relationship Id="rId162" Type="http://schemas.openxmlformats.org/officeDocument/2006/relationships/image" Target="media/6b946c1c1bb5588a458cd09f88fd99a8bdb2d9c9.undefined"/><Relationship Id="rId163" Type="http://schemas.openxmlformats.org/officeDocument/2006/relationships/image" Target="media/75fce6fc6f50dba53b1767743d9c56b3ff4a6ccc.undefined"/><Relationship Id="rId164" Type="http://schemas.openxmlformats.org/officeDocument/2006/relationships/image" Target="media/3980ffbfcde99e2924a7bd895e62ddb5db4d0ed1.undefined"/><Relationship Id="rId165" Type="http://schemas.openxmlformats.org/officeDocument/2006/relationships/image" Target="media/e1d165b9f155e6db39c60b2f63a6d25035282d5e.undefined"/><Relationship Id="rId166" Type="http://schemas.openxmlformats.org/officeDocument/2006/relationships/image" Target="media/343d4f6fe20ab03a0da081cf3ec7af5e76353bb6.undefined"/><Relationship Id="rId167" Type="http://schemas.openxmlformats.org/officeDocument/2006/relationships/image" Target="media/743f765a8b6bb8b1fa0ecc49d4305d99202d9335.undefined"/><Relationship Id="rId168" Type="http://schemas.openxmlformats.org/officeDocument/2006/relationships/image" Target="media/eab8f566275bc86f0a49ecfed5cb397e7656aa8d.undefined"/><Relationship Id="rId169" Type="http://schemas.openxmlformats.org/officeDocument/2006/relationships/image" Target="media/680a52906a1c6abd31a36bdc3abb2e0f75ea69a0.undefined"/><Relationship Id="rId170" Type="http://schemas.openxmlformats.org/officeDocument/2006/relationships/image" Target="media/e052d4d1021e61f39f6acdb33e846ef1935a9d63.undefined"/><Relationship Id="rId171" Type="http://schemas.openxmlformats.org/officeDocument/2006/relationships/image" Target="media/6218bd288a31cd018908810b99a6a2fe97f3047c.undefined"/><Relationship Id="rId172" Type="http://schemas.openxmlformats.org/officeDocument/2006/relationships/image" Target="media/0bb01368141f1b6d35331614c86847c6c77b29b9.undefined"/><Relationship Id="rId173" Type="http://schemas.openxmlformats.org/officeDocument/2006/relationships/image" Target="media/61a4297f84d5bbb8eba2c11875eeeff30ad14795.undefined"/><Relationship Id="rId174" Type="http://schemas.openxmlformats.org/officeDocument/2006/relationships/image" Target="media/180b5813b9d9c08dbc031e91f98ea8ae6d4208da.undefined"/><Relationship Id="rId175" Type="http://schemas.openxmlformats.org/officeDocument/2006/relationships/image" Target="media/65a4104a38610ee487825d6da81d997a29b032ab.undefined"/><Relationship Id="rId176" Type="http://schemas.openxmlformats.org/officeDocument/2006/relationships/image" Target="media/b7b12f6d2214970d83c08a05a38a5a86ac8fcd66.undefined"/><Relationship Id="rId177" Type="http://schemas.openxmlformats.org/officeDocument/2006/relationships/image" Target="media/c0f5d9a05188b7d2518c3dd1bad29073328e6dfb.undefined"/><Relationship Id="rId178" Type="http://schemas.openxmlformats.org/officeDocument/2006/relationships/image" Target="media/3060cd3b2c149fed56ecce6a1dd87f4a05c8c9b6.undefined"/><Relationship Id="rId179" Type="http://schemas.openxmlformats.org/officeDocument/2006/relationships/image" Target="media/d5b8dd2a029d15d9cd09c3eb538b22f0f9106f2a.undefined"/><Relationship Id="rId180" Type="http://schemas.openxmlformats.org/officeDocument/2006/relationships/image" Target="media/81df285f22621d1a8a374ef2bff77359fcff6c19.undefined"/><Relationship Id="rId181" Type="http://schemas.openxmlformats.org/officeDocument/2006/relationships/image" Target="media/5379435d18c1a1bdfc64f434e91c7649978507e8.undefined"/><Relationship Id="rId182" Type="http://schemas.openxmlformats.org/officeDocument/2006/relationships/image" Target="media/71b9ba7f22e7dbb3f5ee78a0dd048bdf1e4d249f.undefined"/><Relationship Id="rId183" Type="http://schemas.openxmlformats.org/officeDocument/2006/relationships/image" Target="media/7a0fc855078d867a045146bb5ad49a25b314da85.undefined"/><Relationship Id="rId184" Type="http://schemas.openxmlformats.org/officeDocument/2006/relationships/image" Target="media/9343063953ad846c128cb32e8b68830cd94477f1.undefined"/><Relationship Id="rId185" Type="http://schemas.openxmlformats.org/officeDocument/2006/relationships/image" Target="media/df356096472af2490963af6fa91ab79786f5dccf.undefined"/><Relationship Id="rId186" Type="http://schemas.openxmlformats.org/officeDocument/2006/relationships/image" Target="media/29f451c00fef12fe4973401395bad30230ac3479.undefined"/><Relationship Id="rId187" Type="http://schemas.openxmlformats.org/officeDocument/2006/relationships/image" Target="media/71bf396b340b3ab5d763000a7641dc27f1ffd3c2.undefined"/><Relationship Id="rId188" Type="http://schemas.openxmlformats.org/officeDocument/2006/relationships/image" Target="media/c9d7fdfed3e62959eba9d5d6a67edf809ac4b92b.undefined"/><Relationship Id="rId189" Type="http://schemas.openxmlformats.org/officeDocument/2006/relationships/image" Target="media/6b4b31268c7fec6eec273cfc373b33a49d028bff.undefined"/><Relationship Id="rId190" Type="http://schemas.openxmlformats.org/officeDocument/2006/relationships/image" Target="media/08a789167c7947324de4815b603c7437cca18fb4.undefined"/><Relationship Id="rId191" Type="http://schemas.openxmlformats.org/officeDocument/2006/relationships/image" Target="media/4041ae893e8ffa55f730a25bc456010eb537ac2b.undefined"/><Relationship Id="rId192" Type="http://schemas.openxmlformats.org/officeDocument/2006/relationships/image" Target="media/570cfb782ddfb2f69f212d3aa8ff03bba35173b9.undefined"/><Relationship Id="rId193" Type="http://schemas.openxmlformats.org/officeDocument/2006/relationships/image" Target="media/ae11545ad23e378cc5cfb763a043ffadfa4bc07b.undefined"/><Relationship Id="rId194" Type="http://schemas.openxmlformats.org/officeDocument/2006/relationships/image" Target="media/1f6aadba90ade1f96fb7257a195408f02974c098.undefined"/><Relationship Id="rId195" Type="http://schemas.openxmlformats.org/officeDocument/2006/relationships/image" Target="media/cf98ee08379f695bae9900d4fd7c3d079c959918.undefined"/><Relationship Id="rId196" Type="http://schemas.openxmlformats.org/officeDocument/2006/relationships/image" Target="media/021f05fd0f46e4e4b432709dac4e0306f87b0740.undefined"/><Relationship Id="rId197" Type="http://schemas.openxmlformats.org/officeDocument/2006/relationships/image" Target="media/276e1bb6f72a02d5b32cc83c4ed2567eb7678f98.undefined"/><Relationship Id="rId198" Type="http://schemas.openxmlformats.org/officeDocument/2006/relationships/image" Target="media/09b8fa753a168a4640a301bb478f658777532334.undefined"/><Relationship Id="rId199" Type="http://schemas.openxmlformats.org/officeDocument/2006/relationships/image" Target="media/ed2023faafb88f135257d61e24a110c87c9a55dc.undefined"/><Relationship Id="rId200" Type="http://schemas.openxmlformats.org/officeDocument/2006/relationships/image" Target="media/1bc1c8a36e019bacf3f05a1d6a27d29ccd3a4369.undefined"/><Relationship Id="rId201" Type="http://schemas.openxmlformats.org/officeDocument/2006/relationships/image" Target="media/c92a81f944e2efe48da08008274e12325a73dbdd.undefined"/><Relationship Id="rId202" Type="http://schemas.openxmlformats.org/officeDocument/2006/relationships/image" Target="media/8615c6e5ff8c42ba610e3cce9d8caff94045a5a7.undefined"/><Relationship Id="rId20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2026-10-09T15:29:12.683Z</dcterms:created>
  <dcterms:modified xsi:type="dcterms:W3CDTF">2026-10-09T15:29:12.684Z</dcterms:modified>
</cp:coreProperties>
</file>

<file path=docProps/custom.xml><?xml version="1.0" encoding="utf-8"?>
<Properties xmlns="http://schemas.openxmlformats.org/officeDocument/2006/custom-properties" xmlns:vt="http://schemas.openxmlformats.org/officeDocument/2006/docPropsVTypes"/>
</file>