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5"/>
        <w:gridCol w:w="2555"/>
        <w:gridCol w:w="3685"/>
      </w:tblGrid>
      <w:tr w:rsidR="00397425" w:rsidTr="001E20B3">
        <w:trPr>
          <w:cantSplit/>
          <w:jc w:val="center"/>
        </w:trPr>
        <w:tc>
          <w:tcPr>
            <w:tcW w:w="481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1E20B3">
              <w:rPr>
                <w:rFonts w:hint="eastAsia"/>
                <w:bCs/>
                <w:sz w:val="22"/>
              </w:rPr>
              <w:t>信息论基础实验</w:t>
            </w:r>
          </w:p>
        </w:tc>
        <w:tc>
          <w:tcPr>
            <w:tcW w:w="255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A400B0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考试</w:t>
            </w:r>
            <w:r w:rsidR="00397425" w:rsidRPr="0001385D">
              <w:rPr>
                <w:rFonts w:hint="eastAsia"/>
                <w:b/>
                <w:bCs/>
                <w:sz w:val="22"/>
              </w:rPr>
              <w:t>成绩</w:t>
            </w:r>
            <w:r w:rsidR="00397425"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A400B0" w:rsidTr="00A400B0">
        <w:trPr>
          <w:cantSplit/>
          <w:jc w:val="center"/>
        </w:trPr>
        <w:tc>
          <w:tcPr>
            <w:tcW w:w="4815" w:type="dxa"/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  <w:vMerge w:val="restart"/>
          </w:tcPr>
          <w:p w:rsidR="00A400B0" w:rsidRPr="0001385D" w:rsidRDefault="00A400B0" w:rsidP="00F52AE9">
            <w:pPr>
              <w:rPr>
                <w:b/>
                <w:sz w:val="22"/>
              </w:rPr>
            </w:pPr>
          </w:p>
        </w:tc>
      </w:tr>
      <w:tr w:rsidR="00A400B0" w:rsidTr="00A400B0">
        <w:trPr>
          <w:cantSplit/>
          <w:jc w:val="center"/>
        </w:trPr>
        <w:tc>
          <w:tcPr>
            <w:tcW w:w="4815" w:type="dxa"/>
          </w:tcPr>
          <w:p w:rsidR="00A400B0" w:rsidRPr="0001385D" w:rsidRDefault="00A400B0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B92470">
              <w:rPr>
                <w:rFonts w:hint="eastAsia"/>
                <w:bCs/>
                <w:szCs w:val="21"/>
              </w:rPr>
              <w:t>IT</w:t>
            </w:r>
            <w:r w:rsidRPr="00B92470">
              <w:rPr>
                <w:rFonts w:hint="eastAsia"/>
                <w:bCs/>
                <w:szCs w:val="21"/>
              </w:rPr>
              <w:t>期中考试实验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  <w:vMerge/>
            <w:tcBorders>
              <w:bottom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</w:p>
        </w:tc>
      </w:tr>
      <w:tr w:rsidR="00A400B0" w:rsidTr="00905C46">
        <w:trPr>
          <w:cantSplit/>
          <w:trHeight w:val="726"/>
          <w:jc w:val="center"/>
        </w:trPr>
        <w:tc>
          <w:tcPr>
            <w:tcW w:w="7370" w:type="dxa"/>
            <w:gridSpan w:val="2"/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分组成员：</w:t>
            </w:r>
          </w:p>
        </w:tc>
        <w:tc>
          <w:tcPr>
            <w:tcW w:w="3685" w:type="dxa"/>
            <w:tcBorders>
              <w:top w:val="single" w:sz="4" w:space="0" w:color="auto"/>
            </w:tcBorders>
          </w:tcPr>
          <w:p w:rsidR="00A400B0" w:rsidRPr="0001385D" w:rsidRDefault="00A400B0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1E20B3" w:rsidP="001E20B3">
      <w:pPr>
        <w:pStyle w:val="1"/>
      </w:pPr>
      <w:r w:rsidRPr="001E20B3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1E20B3" w:rsidRPr="001E20B3" w:rsidRDefault="001E20B3" w:rsidP="001E20B3"/>
    <w:p w:rsidR="001E20B3" w:rsidRDefault="00B92470" w:rsidP="001E20B3">
      <w:pPr>
        <w:ind w:firstLineChars="200" w:firstLine="420"/>
      </w:pPr>
      <w:r w:rsidRPr="00B92470">
        <w:rPr>
          <w:rFonts w:hint="eastAsia"/>
        </w:rPr>
        <w:t>应用所学信息论的基本知识和技能，完成数据的压缩处理、加密处理、差错控制保护。</w:t>
      </w:r>
    </w:p>
    <w:p w:rsidR="001E20B3" w:rsidRPr="00836633" w:rsidRDefault="001E20B3" w:rsidP="001E20B3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1E20B3" w:rsidRPr="001E20B3" w:rsidRDefault="001E20B3" w:rsidP="001E20B3"/>
    <w:p w:rsidR="00B92470" w:rsidRDefault="00B92470" w:rsidP="00B92470">
      <w:pPr>
        <w:ind w:firstLineChars="200" w:firstLine="420"/>
        <w:rPr>
          <w:rFonts w:hint="eastAsia"/>
        </w:rPr>
      </w:pPr>
      <w:r>
        <w:rPr>
          <w:rFonts w:hint="eastAsia"/>
        </w:rPr>
        <w:t>任取一段数据（记为</w:t>
      </w:r>
      <w:r>
        <w:rPr>
          <w:rFonts w:hint="eastAsia"/>
        </w:rPr>
        <w:t>MyData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编写程序，实现下列功能</w:t>
      </w:r>
      <w:r>
        <w:rPr>
          <w:rFonts w:hint="eastAsia"/>
        </w:rPr>
        <w:t>:</w:t>
      </w:r>
    </w:p>
    <w:p w:rsidR="00B92470" w:rsidRDefault="00B92470" w:rsidP="00B92470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）实现对数据</w:t>
      </w:r>
      <w:r>
        <w:rPr>
          <w:rFonts w:hint="eastAsia"/>
        </w:rPr>
        <w:t>MyData</w:t>
      </w:r>
      <w:r>
        <w:rPr>
          <w:rFonts w:hint="eastAsia"/>
        </w:rPr>
        <w:t>的无损压缩，得到压缩数据（记为</w:t>
      </w:r>
      <w:r>
        <w:rPr>
          <w:rFonts w:hint="eastAsia"/>
        </w:rPr>
        <w:t>MyCompData</w:t>
      </w:r>
      <w:r>
        <w:rPr>
          <w:rFonts w:hint="eastAsia"/>
        </w:rPr>
        <w:t>）；</w:t>
      </w:r>
    </w:p>
    <w:p w:rsidR="00B92470" w:rsidRDefault="00B92470" w:rsidP="00B92470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）实现对</w:t>
      </w:r>
      <w:r>
        <w:rPr>
          <w:rFonts w:hint="eastAsia"/>
        </w:rPr>
        <w:t>MyCompData</w:t>
      </w:r>
      <w:r>
        <w:rPr>
          <w:rFonts w:hint="eastAsia"/>
        </w:rPr>
        <w:t>的加密</w:t>
      </w:r>
      <w:r>
        <w:rPr>
          <w:rFonts w:hint="eastAsia"/>
        </w:rPr>
        <w:t xml:space="preserve"> </w:t>
      </w:r>
      <w:r>
        <w:rPr>
          <w:rFonts w:hint="eastAsia"/>
        </w:rPr>
        <w:t>，得到加密的压缩数据（记为</w:t>
      </w:r>
      <w:r>
        <w:rPr>
          <w:rFonts w:hint="eastAsia"/>
        </w:rPr>
        <w:t>MyEncCompData</w:t>
      </w:r>
      <w:r>
        <w:rPr>
          <w:rFonts w:hint="eastAsia"/>
        </w:rPr>
        <w:t>）；</w:t>
      </w:r>
    </w:p>
    <w:p w:rsidR="001E20B3" w:rsidRDefault="00B92470" w:rsidP="00B9247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实现对</w:t>
      </w:r>
      <w:r>
        <w:rPr>
          <w:rFonts w:hint="eastAsia"/>
        </w:rPr>
        <w:t>MyEncCompData</w:t>
      </w:r>
      <w:r>
        <w:rPr>
          <w:rFonts w:hint="eastAsia"/>
        </w:rPr>
        <w:t>的差错控制，得到受差错</w:t>
      </w:r>
      <w:bookmarkStart w:id="0" w:name="_GoBack"/>
      <w:bookmarkEnd w:id="0"/>
      <w:r>
        <w:rPr>
          <w:rFonts w:hint="eastAsia"/>
        </w:rPr>
        <w:t>控制保护的加密的压缩数据（记为</w:t>
      </w:r>
      <w:r>
        <w:rPr>
          <w:rFonts w:hint="eastAsia"/>
        </w:rPr>
        <w:t>MyEccEncCompData</w:t>
      </w:r>
      <w:r>
        <w:rPr>
          <w:rFonts w:hint="eastAsia"/>
        </w:rPr>
        <w:t>）。</w:t>
      </w:r>
    </w:p>
    <w:p w:rsidR="00B92470" w:rsidRPr="00B92470" w:rsidRDefault="00B92470" w:rsidP="00B92470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1E20B3" w:rsidRPr="001E20B3" w:rsidRDefault="001E20B3" w:rsidP="001E20B3"/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中文版；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</w:t>
      </w:r>
      <w:r>
        <w:rPr>
          <w:szCs w:val="21"/>
        </w:rPr>
        <w:t>.6.0</w:t>
      </w:r>
      <w:r>
        <w:rPr>
          <w:rFonts w:hint="eastAsia"/>
          <w:szCs w:val="21"/>
        </w:rPr>
        <w:t>；</w:t>
      </w:r>
    </w:p>
    <w:p w:rsidR="00397425" w:rsidRDefault="00397425" w:rsidP="00874A2B">
      <w:pPr>
        <w:pStyle w:val="af0"/>
        <w:rPr>
          <w:szCs w:val="21"/>
        </w:rPr>
      </w:pPr>
      <w:r>
        <w:t>Wing IDE Professional 6.0.</w:t>
      </w:r>
      <w:r w:rsidR="007A7D9D">
        <w:t>5</w:t>
      </w:r>
      <w:r>
        <w:t>-1</w:t>
      </w:r>
      <w:r>
        <w:rPr>
          <w:rFonts w:hint="eastAsia"/>
        </w:rPr>
        <w:t>集成开发环境</w:t>
      </w:r>
      <w:r>
        <w:rPr>
          <w:rFonts w:hint="eastAsia"/>
          <w:szCs w:val="21"/>
        </w:rPr>
        <w:t>。</w:t>
      </w:r>
    </w:p>
    <w:p w:rsidR="001E20B3" w:rsidRDefault="001E20B3" w:rsidP="001E20B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1"/>
      </w:pPr>
      <w:r>
        <w:rPr>
          <w:rFonts w:hint="eastAsia"/>
        </w:rPr>
        <w:t>五、</w:t>
      </w:r>
      <w:r w:rsidR="00AB3393">
        <w:rPr>
          <w:rFonts w:hint="eastAsia"/>
        </w:rPr>
        <w:t>教材翻译</w:t>
      </w:r>
    </w:p>
    <w:p w:rsidR="00397425" w:rsidRPr="00310710" w:rsidRDefault="00397425" w:rsidP="00397425">
      <w:pPr>
        <w:rPr>
          <w:szCs w:val="21"/>
        </w:rPr>
      </w:pPr>
      <w:bookmarkStart w:id="1" w:name="_Hlk482366210"/>
    </w:p>
    <w:bookmarkEnd w:id="1"/>
    <w:p w:rsidR="00AB3393" w:rsidRDefault="00AB3393" w:rsidP="00AB3393">
      <w:pPr>
        <w:pStyle w:val="1"/>
      </w:pPr>
      <w:r>
        <w:rPr>
          <w:rFonts w:hint="eastAsia"/>
        </w:rPr>
        <w:t>六、实验体会</w:t>
      </w:r>
    </w:p>
    <w:p w:rsidR="00F05F39" w:rsidRDefault="00F05F39">
      <w:pPr>
        <w:widowControl/>
      </w:pPr>
    </w:p>
    <w:p w:rsidR="00F05F39" w:rsidRPr="00310710" w:rsidRDefault="00F05F39" w:rsidP="00F05F39">
      <w:pPr>
        <w:ind w:firstLineChars="200" w:firstLine="420"/>
        <w:rPr>
          <w:szCs w:val="21"/>
        </w:rPr>
      </w:pPr>
    </w:p>
    <w:p w:rsidR="00F05F39" w:rsidRPr="00F05F39" w:rsidRDefault="00F05F39">
      <w:pPr>
        <w:widowControl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397425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1F2D13" w:rsidRDefault="00397425" w:rsidP="00397425">
      <w:pPr>
        <w:rPr>
          <w:i/>
        </w:r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Michael</w:t>
      </w:r>
      <w:r>
        <w:t xml:space="preserve"> </w:t>
      </w:r>
      <w:r>
        <w:rPr>
          <w:rFonts w:hint="eastAsia"/>
        </w:rPr>
        <w:t>T.</w:t>
      </w:r>
      <w:r>
        <w:t xml:space="preserve"> </w:t>
      </w:r>
      <w:r>
        <w:rPr>
          <w:rFonts w:hint="eastAsia"/>
        </w:rPr>
        <w:t xml:space="preserve">Goodrich, Roberto Tamassia, </w:t>
      </w:r>
      <w:r>
        <w:t xml:space="preserve">Michael H. </w:t>
      </w:r>
      <w:r>
        <w:rPr>
          <w:rFonts w:hint="eastAsia"/>
        </w:rPr>
        <w:t>G</w:t>
      </w:r>
      <w:r>
        <w:t xml:space="preserve">oldwasser, </w:t>
      </w:r>
      <w:r w:rsidRPr="001F2D13">
        <w:rPr>
          <w:i/>
        </w:rPr>
        <w:t>Data Structures and Algorithms in Python</w:t>
      </w:r>
    </w:p>
    <w:p w:rsidR="00095F0D" w:rsidRDefault="00095F0D" w:rsidP="00397425">
      <w:r w:rsidRPr="00095F0D">
        <w:t>[</w:t>
      </w:r>
      <w:r>
        <w:t>2</w:t>
      </w:r>
      <w:r w:rsidRPr="00095F0D">
        <w:t>]</w:t>
      </w:r>
      <w:r>
        <w:t xml:space="preserve"> </w:t>
      </w:r>
      <w:r>
        <w:rPr>
          <w:rFonts w:hint="eastAsia"/>
        </w:rPr>
        <w:t>数据结构与算法分析</w:t>
      </w:r>
      <w:r w:rsidR="00B97B02">
        <w:rPr>
          <w:rFonts w:hint="eastAsia"/>
        </w:rPr>
        <w:t>：</w:t>
      </w:r>
      <w:r w:rsidR="00B97B02">
        <w:rPr>
          <w:rFonts w:hint="eastAsia"/>
        </w:rPr>
        <w:t>C</w:t>
      </w:r>
      <w:r w:rsidR="00B97B02">
        <w:rPr>
          <w:rFonts w:hint="eastAsia"/>
        </w:rPr>
        <w:t>语言描述（原书第二版），（美）维斯著；冯舜玺译</w:t>
      </w:r>
      <w:r w:rsidR="00B97B02">
        <w:rPr>
          <w:rFonts w:hint="eastAsia"/>
        </w:rPr>
        <w:t xml:space="preserve">. </w:t>
      </w:r>
      <w:r w:rsidR="00B97B02">
        <w:rPr>
          <w:rFonts w:hint="eastAsia"/>
        </w:rPr>
        <w:t>北京：机械工业出版社</w:t>
      </w:r>
    </w:p>
    <w:p w:rsidR="00896BA4" w:rsidRPr="00095F0D" w:rsidRDefault="00896BA4" w:rsidP="00397425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算法导论（原书第三版），（美）科尔曼（</w:t>
      </w:r>
      <w:r>
        <w:rPr>
          <w:rFonts w:hint="eastAsia"/>
        </w:rPr>
        <w:t>Cormen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.H.</w:t>
      </w:r>
      <w:r>
        <w:rPr>
          <w:rFonts w:hint="eastAsia"/>
        </w:rPr>
        <w:t>）等</w:t>
      </w:r>
      <w:r w:rsidR="0065327A">
        <w:rPr>
          <w:rFonts w:hint="eastAsia"/>
        </w:rPr>
        <w:t>；殷建平等译</w:t>
      </w:r>
      <w:r w:rsidR="0065327A">
        <w:rPr>
          <w:rFonts w:hint="eastAsia"/>
        </w:rPr>
        <w:t xml:space="preserve">. </w:t>
      </w:r>
      <w:r w:rsidR="0065327A">
        <w:rPr>
          <w:rFonts w:hint="eastAsia"/>
        </w:rPr>
        <w:t>北京：机械工业出版社</w:t>
      </w:r>
    </w:p>
    <w:sectPr w:rsidR="00896BA4" w:rsidRPr="00095F0D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5C9" w:rsidRDefault="00A765C9">
      <w:r>
        <w:separator/>
      </w:r>
    </w:p>
  </w:endnote>
  <w:endnote w:type="continuationSeparator" w:id="0">
    <w:p w:rsidR="00A765C9" w:rsidRDefault="00A7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9178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91781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5C9" w:rsidRDefault="00A765C9">
      <w:r>
        <w:separator/>
      </w:r>
    </w:p>
  </w:footnote>
  <w:footnote w:type="continuationSeparator" w:id="0">
    <w:p w:rsidR="00A765C9" w:rsidRDefault="00A76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E74D6F"/>
    <w:multiLevelType w:val="hybridMultilevel"/>
    <w:tmpl w:val="6234D232"/>
    <w:lvl w:ilvl="0" w:tplc="E8C69414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4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00F14"/>
    <w:rsid w:val="00007A9F"/>
    <w:rsid w:val="00012C75"/>
    <w:rsid w:val="0001385D"/>
    <w:rsid w:val="00014E91"/>
    <w:rsid w:val="00021432"/>
    <w:rsid w:val="000228ED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5226A"/>
    <w:rsid w:val="00152782"/>
    <w:rsid w:val="00152F00"/>
    <w:rsid w:val="00153F97"/>
    <w:rsid w:val="00154E88"/>
    <w:rsid w:val="00157890"/>
    <w:rsid w:val="00160016"/>
    <w:rsid w:val="0016018B"/>
    <w:rsid w:val="001620DE"/>
    <w:rsid w:val="00163F1A"/>
    <w:rsid w:val="00164767"/>
    <w:rsid w:val="0016485F"/>
    <w:rsid w:val="001653A6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20B3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1781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0DF0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10268"/>
    <w:rsid w:val="00611974"/>
    <w:rsid w:val="00612B55"/>
    <w:rsid w:val="00614223"/>
    <w:rsid w:val="0061562D"/>
    <w:rsid w:val="00615B45"/>
    <w:rsid w:val="006247C3"/>
    <w:rsid w:val="006247CC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5A6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00B0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65C9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2470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B0838"/>
    <w:rsid w:val="00BB15A9"/>
    <w:rsid w:val="00BB2F26"/>
    <w:rsid w:val="00BB37CA"/>
    <w:rsid w:val="00BB46B4"/>
    <w:rsid w:val="00BB5205"/>
    <w:rsid w:val="00BB66D0"/>
    <w:rsid w:val="00BC3FF9"/>
    <w:rsid w:val="00BC49D7"/>
    <w:rsid w:val="00BC7E24"/>
    <w:rsid w:val="00BD0059"/>
    <w:rsid w:val="00BD18A3"/>
    <w:rsid w:val="00BD3331"/>
    <w:rsid w:val="00BD45A6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6F25"/>
    <w:rsid w:val="00C70ABE"/>
    <w:rsid w:val="00C70C1F"/>
    <w:rsid w:val="00C71E91"/>
    <w:rsid w:val="00C736E5"/>
    <w:rsid w:val="00C74DB1"/>
    <w:rsid w:val="00C8319D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3046"/>
    <w:rsid w:val="00D63602"/>
    <w:rsid w:val="00D65C07"/>
    <w:rsid w:val="00D66667"/>
    <w:rsid w:val="00D669F5"/>
    <w:rsid w:val="00D701DA"/>
    <w:rsid w:val="00D708E9"/>
    <w:rsid w:val="00D71B4B"/>
    <w:rsid w:val="00D72A09"/>
    <w:rsid w:val="00D72A88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BBFE12E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A5F9-0F55-4D8B-9336-BC57DE2E0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599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</cp:revision>
  <cp:lastPrinted>2017-06-23T10:31:00Z</cp:lastPrinted>
  <dcterms:created xsi:type="dcterms:W3CDTF">2017-09-18T15:05:00Z</dcterms:created>
  <dcterms:modified xsi:type="dcterms:W3CDTF">2017-09-18T15:09:00Z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