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2D04" w:rsidRPr="00542D04" w:rsidRDefault="00542D04" w:rsidP="00542D04">
      <w:pPr>
        <w:rPr>
          <w:rFonts w:ascii="Times" w:eastAsia="Times New Roman" w:hAnsi="Times" w:cs="Times New Roman"/>
          <w:sz w:val="20"/>
          <w:szCs w:val="20"/>
        </w:rPr>
      </w:pPr>
      <w:proofErr w:type="gramStart"/>
      <w:r w:rsidRPr="00542D04">
        <w:rPr>
          <w:rFonts w:ascii="Arial" w:eastAsia="Times New Roman" w:hAnsi="Arial" w:cs="Arial"/>
          <w:b/>
          <w:bCs/>
          <w:color w:val="696969"/>
          <w:sz w:val="20"/>
          <w:szCs w:val="20"/>
          <w:shd w:val="clear" w:color="auto" w:fill="FFFFFF"/>
        </w:rPr>
        <w:t>APS Automotive Pty Ltd </w:t>
      </w:r>
      <w:r w:rsidRPr="00542D04">
        <w:rPr>
          <w:rFonts w:ascii="Arial" w:eastAsia="Times New Roman" w:hAnsi="Arial" w:cs="Arial"/>
          <w:b/>
          <w:bCs/>
          <w:color w:val="696969"/>
          <w:sz w:val="20"/>
          <w:szCs w:val="20"/>
          <w:shd w:val="clear" w:color="auto" w:fill="FFFFFF"/>
        </w:rPr>
        <w:br/>
        <w:t xml:space="preserve">73 </w:t>
      </w:r>
      <w:proofErr w:type="spellStart"/>
      <w:r w:rsidRPr="00542D04">
        <w:rPr>
          <w:rFonts w:ascii="Arial" w:eastAsia="Times New Roman" w:hAnsi="Arial" w:cs="Arial"/>
          <w:b/>
          <w:bCs/>
          <w:color w:val="696969"/>
          <w:sz w:val="20"/>
          <w:szCs w:val="20"/>
          <w:shd w:val="clear" w:color="auto" w:fill="FFFFFF"/>
        </w:rPr>
        <w:t>Merrindale</w:t>
      </w:r>
      <w:proofErr w:type="spellEnd"/>
      <w:r w:rsidRPr="00542D04">
        <w:rPr>
          <w:rFonts w:ascii="Arial" w:eastAsia="Times New Roman" w:hAnsi="Arial" w:cs="Arial"/>
          <w:b/>
          <w:bCs/>
          <w:color w:val="696969"/>
          <w:sz w:val="20"/>
          <w:szCs w:val="20"/>
          <w:shd w:val="clear" w:color="auto" w:fill="FFFFFF"/>
        </w:rPr>
        <w:t xml:space="preserve"> Drive, South Croydon VIC 3136 Australia.</w:t>
      </w:r>
      <w:proofErr w:type="gramEnd"/>
      <w:r w:rsidRPr="00542D04">
        <w:rPr>
          <w:rFonts w:ascii="Arial" w:eastAsia="Times New Roman" w:hAnsi="Arial" w:cs="Arial"/>
          <w:b/>
          <w:bCs/>
          <w:color w:val="696969"/>
          <w:sz w:val="20"/>
          <w:szCs w:val="20"/>
          <w:shd w:val="clear" w:color="auto" w:fill="FFFFFF"/>
        </w:rPr>
        <w:t> </w:t>
      </w:r>
    </w:p>
    <w:p w:rsidR="00542D04" w:rsidRPr="00542D04" w:rsidRDefault="00542D04" w:rsidP="00542D04">
      <w:pPr>
        <w:shd w:val="clear" w:color="auto" w:fill="FFFFFF"/>
        <w:spacing w:before="100" w:beforeAutospacing="1" w:after="100" w:afterAutospacing="1"/>
        <w:rPr>
          <w:rFonts w:ascii="Times" w:hAnsi="Times" w:cs="Times New Roman"/>
          <w:color w:val="000000"/>
          <w:sz w:val="27"/>
          <w:szCs w:val="27"/>
        </w:rPr>
      </w:pPr>
      <w:r w:rsidRPr="00542D04">
        <w:rPr>
          <w:rFonts w:ascii="Arial" w:hAnsi="Arial" w:cs="Arial"/>
          <w:b/>
          <w:bCs/>
          <w:color w:val="696969"/>
          <w:sz w:val="20"/>
          <w:szCs w:val="20"/>
        </w:rPr>
        <w:t>Phone +61 3 9761 7244 Fax +61 3 9761 7665</w:t>
      </w:r>
    </w:p>
    <w:p w:rsidR="00D15AD3" w:rsidRDefault="00D15AD3">
      <w:bookmarkStart w:id="0" w:name="_GoBack"/>
      <w:bookmarkEnd w:id="0"/>
    </w:p>
    <w:sectPr w:rsidR="00D15AD3" w:rsidSect="00D15AD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2D04"/>
    <w:rsid w:val="00542D04"/>
    <w:rsid w:val="00D15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3D1881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2D04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542D04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2D04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542D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136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105</Characters>
  <Application>Microsoft Macintosh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</dc:creator>
  <cp:keywords/>
  <dc:description/>
  <cp:lastModifiedBy>Fernando</cp:lastModifiedBy>
  <cp:revision>1</cp:revision>
  <dcterms:created xsi:type="dcterms:W3CDTF">2013-11-04T21:26:00Z</dcterms:created>
  <dcterms:modified xsi:type="dcterms:W3CDTF">2013-11-04T21:27:00Z</dcterms:modified>
</cp:coreProperties>
</file>