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ADA" w:rsidP="003D75C5" w:rsidRDefault="00C96144" w14:paraId="6040D7B1" w14:textId="4CF43A9B">
      <w:pPr>
        <w:jc w:val="center"/>
        <w:rPr>
          <w:sz w:val="28"/>
          <w:szCs w:val="32"/>
        </w:rPr>
      </w:pPr>
      <w:r w:rsidRPr="003D75C5">
        <w:rPr>
          <w:rFonts w:hint="eastAsia"/>
          <w:sz w:val="28"/>
          <w:szCs w:val="32"/>
        </w:rPr>
        <w:t>Tutorial</w:t>
      </w:r>
    </w:p>
    <w:p w:rsidRPr="003D75C5" w:rsidR="003D75C5" w:rsidP="003D75C5" w:rsidRDefault="003D75C5" w14:paraId="507925D9" w14:textId="20B091AE">
      <w:pPr>
        <w:jc w:val="center"/>
        <w:rPr>
          <w:sz w:val="28"/>
          <w:szCs w:val="32"/>
        </w:rPr>
      </w:pPr>
      <w:r>
        <w:rPr>
          <w:rFonts w:hint="eastAsia"/>
          <w:sz w:val="28"/>
          <w:szCs w:val="32"/>
        </w:rPr>
        <w:t>S</w:t>
      </w:r>
      <w:r>
        <w:rPr>
          <w:sz w:val="28"/>
          <w:szCs w:val="32"/>
        </w:rPr>
        <w:t>oftware Reuse</w:t>
      </w:r>
    </w:p>
    <w:p w:rsidR="00C96144" w:rsidRDefault="00C96144" w14:paraId="65596326" w14:textId="313D94B4"/>
    <w:p w:rsidRPr="00D863B9" w:rsidR="00D66C00" w:rsidP="00D863B9" w:rsidRDefault="003D75C5" w14:paraId="04CB557D" w14:textId="0967ABCC">
      <w:pPr>
        <w:pStyle w:val="ListParagraph"/>
        <w:numPr>
          <w:ilvl w:val="0"/>
          <w:numId w:val="1"/>
        </w:numPr>
        <w:ind w:firstLineChars="0"/>
      </w:pPr>
      <w:r>
        <w:rPr>
          <w:rFonts w:hint="eastAsia"/>
        </w:rPr>
        <w:t>S</w:t>
      </w:r>
      <w:r>
        <w:t>uggest why the savings in cost from reusing existing software are not simply proportional to the size of the components that are reused.</w:t>
      </w:r>
    </w:p>
    <w:p w:rsidR="0086132E" w:rsidP="0086132E" w:rsidRDefault="0086132E" w14:paraId="2A68A91F" w14:textId="77777777">
      <w:pPr>
        <w:pStyle w:val="ListParagraph"/>
      </w:pPr>
    </w:p>
    <w:p w:rsidR="0086132E" w:rsidP="0086132E" w:rsidRDefault="0086132E" w14:paraId="0C2CD558" w14:textId="4641483A">
      <w:pPr>
        <w:pStyle w:val="ListParagraph"/>
        <w:numPr>
          <w:ilvl w:val="0"/>
          <w:numId w:val="1"/>
        </w:numPr>
        <w:ind w:firstLineChars="0"/>
      </w:pPr>
      <w:r>
        <w:t xml:space="preserve">What </w:t>
      </w:r>
      <w:r w:rsidR="003C4B97">
        <w:t>are the differences</w:t>
      </w:r>
      <w:r>
        <w:t xml:space="preserve"> between SPL and COTS?</w:t>
      </w:r>
    </w:p>
    <w:p w:rsidR="0086132E" w:rsidP="003C4B97" w:rsidRDefault="0086132E" w14:paraId="05EFD886" w14:textId="2F6B2A49"/>
    <w:p w:rsidR="0044606F" w:rsidP="0044606F" w:rsidRDefault="00900AB4" w14:paraId="1768B920" w14:textId="77777777">
      <w:pPr>
        <w:pStyle w:val="ListParagraph"/>
        <w:numPr>
          <w:ilvl w:val="0"/>
          <w:numId w:val="1"/>
        </w:numPr>
        <w:ind w:firstLineChars="0"/>
      </w:pPr>
      <w:r w:rsidRPr="00C82E4B">
        <w:t xml:space="preserve">Testing process for </w:t>
      </w:r>
      <w:r>
        <w:t>COTS</w:t>
      </w:r>
      <w:r w:rsidR="00FC708F">
        <w:t>-solution</w:t>
      </w:r>
      <w:r w:rsidRPr="00C82E4B">
        <w:t xml:space="preserve"> system should focus on the interactions between the operational processes and the system configuration.</w:t>
      </w:r>
      <w:r>
        <w:t xml:space="preserve"> Justify.</w:t>
      </w:r>
    </w:p>
    <w:p w:rsidR="0044606F" w:rsidP="0044606F" w:rsidRDefault="0044606F" w14:paraId="2792AC4F" w14:textId="77777777">
      <w:pPr>
        <w:pStyle w:val="ListParagraph"/>
      </w:pPr>
    </w:p>
    <w:p w:rsidR="00D863B9" w:rsidP="0044606F" w:rsidRDefault="0044606F" w14:paraId="4CE3C689" w14:textId="769D9BA3">
      <w:pPr>
        <w:pStyle w:val="ListParagraph"/>
        <w:numPr>
          <w:ilvl w:val="0"/>
          <w:numId w:val="1"/>
        </w:numPr>
        <w:ind w:firstLineChars="0"/>
      </w:pPr>
      <w:r w:rsidRPr="004726E7">
        <w:t>Imagine you’re building a dynamic web app—say, a live music playlist editor—using a framework like React or Django. Your app needs to respond to user actions and lifecycle events. Dive into the roles of callbacks and hooks: how do they work in a web framework, and what sets them apart in bringing your app to life?</w:t>
      </w:r>
    </w:p>
    <w:p w:rsidR="00432512" w:rsidP="00432512" w:rsidRDefault="00432512" w14:paraId="2804AF64" w14:textId="77777777">
      <w:pPr>
        <w:pStyle w:val="ListParagraph"/>
      </w:pPr>
    </w:p>
    <w:p w:rsidRPr="00432512" w:rsidR="00432512" w:rsidP="700AD6A1" w:rsidRDefault="00432512" w14:paraId="5C8478C9" w14:textId="268D796B">
      <w:pPr>
        <w:pStyle w:val="ListParagraph"/>
        <w:numPr>
          <w:ilvl w:val="0"/>
          <w:numId w:val="1"/>
        </w:numPr>
        <w:ind w:left="426" w:hanging="426" w:firstLineChars="0"/>
        <w:rPr>
          <w:lang w:val="ja-CN"/>
        </w:rPr>
      </w:pPr>
      <w:r w:rsidR="700AD6A1">
        <w:rPr/>
        <w:t>A software development team is tasked with creating a fitness tracking application that supports multiple user roles (athletes, coaches, health professionals), includes workout planning features, and integrates with external wearable devices (e.g., Fitbit). The client demands delivery within five months and prioritizes  maintainability.</w:t>
      </w:r>
    </w:p>
    <w:p w:rsidRPr="00432512" w:rsidR="00432512" w:rsidP="00432512" w:rsidRDefault="00432512" w14:paraId="611A91FB" w14:textId="77777777">
      <w:pPr>
        <w:ind w:left="426"/>
        <w:rPr>
          <w:lang w:val="en-CN"/>
        </w:rPr>
      </w:pPr>
      <w:r w:rsidRPr="00432512">
        <w:t>Complete the following structured short-answer questions based on the scenario:</w:t>
      </w:r>
    </w:p>
    <w:p w:rsidRPr="00432512" w:rsidR="00432512" w:rsidP="00432512" w:rsidRDefault="00432512" w14:paraId="535F37A7" w14:textId="77777777">
      <w:pPr>
        <w:pStyle w:val="ListParagraph"/>
        <w:numPr>
          <w:ilvl w:val="0"/>
          <w:numId w:val="15"/>
        </w:numPr>
        <w:ind w:left="709" w:firstLineChars="0"/>
        <w:rPr>
          <w:lang w:val="en-CN"/>
        </w:rPr>
      </w:pPr>
      <w:r w:rsidRPr="00432512">
        <w:t>Name </w:t>
      </w:r>
      <w:r w:rsidRPr="00432512">
        <w:rPr>
          <w:b/>
          <w:bCs/>
        </w:rPr>
        <w:t>one</w:t>
      </w:r>
      <w:r w:rsidRPr="00432512">
        <w:t> software reuse technique suitable for this project.</w:t>
      </w:r>
    </w:p>
    <w:p w:rsidRPr="00432512" w:rsidR="00432512" w:rsidP="00432512" w:rsidRDefault="00432512" w14:paraId="6D992A9D" w14:textId="2CAEEAD7">
      <w:pPr>
        <w:pStyle w:val="ListParagraph"/>
        <w:numPr>
          <w:ilvl w:val="0"/>
          <w:numId w:val="15"/>
        </w:numPr>
        <w:ind w:left="709" w:firstLineChars="0"/>
        <w:rPr>
          <w:lang w:val="en-CN"/>
        </w:rPr>
      </w:pPr>
      <w:r w:rsidRPr="00432512">
        <w:t>State </w:t>
      </w:r>
      <w:r w:rsidRPr="00432512">
        <w:rPr>
          <w:b/>
          <w:bCs/>
        </w:rPr>
        <w:t>two reasons</w:t>
      </w:r>
      <w:r w:rsidRPr="00432512">
        <w:t> why the technique you chose in part 1) is suitable for this project.</w:t>
      </w:r>
    </w:p>
    <w:p w:rsidR="0044606F" w:rsidP="0044606F" w:rsidRDefault="0044606F" w14:paraId="76909DCC" w14:textId="77777777"/>
    <w:p w:rsidRPr="00D863B9" w:rsidR="00712CE4" w:rsidP="00D863B9" w:rsidRDefault="00712CE4" w14:paraId="0705681B" w14:textId="26E5B2A5">
      <w:pPr>
        <w:pStyle w:val="ListParagraph"/>
        <w:numPr>
          <w:ilvl w:val="0"/>
          <w:numId w:val="1"/>
        </w:numPr>
        <w:ind w:firstLineChars="0"/>
      </w:pPr>
      <w:r w:rsidRPr="00D863B9">
        <w:rPr>
          <w:bCs/>
        </w:rPr>
        <w:t>You are a software engineering consultant hired by a company that develops mobile applications for different industries, such as healthcare, finance, and education. The company is considering adopting software reuse techniques to reduce development time and costs while maintaining high quality. They are particularly interested in understanding the differences between Application Frameworks and Software Product Lines (SPL).</w:t>
      </w:r>
    </w:p>
    <w:p w:rsidRPr="00712CE4" w:rsidR="00712CE4" w:rsidP="00712CE4" w:rsidRDefault="00712CE4" w14:paraId="2304D4AE" w14:textId="6B7873F5">
      <w:pPr>
        <w:pStyle w:val="NormalWeb"/>
        <w:ind w:left="426"/>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Scenario:</w:t>
      </w:r>
      <w:r w:rsidRPr="00712CE4">
        <w:rPr>
          <w:rFonts w:asciiTheme="minorHAnsi" w:hAnsiTheme="minorHAnsi" w:eastAsiaTheme="minorEastAsia" w:cstheme="minorBidi"/>
          <w:bCs/>
          <w:kern w:val="2"/>
          <w:sz w:val="21"/>
          <w:szCs w:val="22"/>
        </w:rPr>
        <w:br/>
      </w:r>
      <w:r w:rsidRPr="00712CE4">
        <w:rPr>
          <w:rFonts w:asciiTheme="minorHAnsi" w:hAnsiTheme="minorHAnsi" w:eastAsiaTheme="minorEastAsia" w:cstheme="minorBidi"/>
          <w:bCs/>
          <w:kern w:val="2"/>
          <w:sz w:val="21"/>
          <w:szCs w:val="22"/>
        </w:rPr>
        <w:t>The company plans to develop a new set of mobile apps for small businesses, including:</w:t>
      </w:r>
    </w:p>
    <w:p w:rsidRPr="00712CE4" w:rsidR="00712CE4" w:rsidP="00712CE4" w:rsidRDefault="00712CE4" w14:paraId="0B5FDA46" w14:textId="77777777">
      <w:pPr>
        <w:pStyle w:val="NormalWeb"/>
        <w:numPr>
          <w:ilvl w:val="0"/>
          <w:numId w:val="11"/>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A point-of-sale (POS) app for retail stores.</w:t>
      </w:r>
    </w:p>
    <w:p w:rsidRPr="00712CE4" w:rsidR="00712CE4" w:rsidP="00712CE4" w:rsidRDefault="00712CE4" w14:paraId="774578B5" w14:textId="77777777">
      <w:pPr>
        <w:pStyle w:val="NormalWeb"/>
        <w:numPr>
          <w:ilvl w:val="0"/>
          <w:numId w:val="11"/>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An appointment scheduling app for service-based businesses.</w:t>
      </w:r>
    </w:p>
    <w:p w:rsidRPr="00D863B9" w:rsidR="00712CE4" w:rsidP="00712CE4" w:rsidRDefault="00712CE4" w14:paraId="0BC42846" w14:textId="77777777">
      <w:pPr>
        <w:pStyle w:val="NormalWeb"/>
        <w:numPr>
          <w:ilvl w:val="0"/>
          <w:numId w:val="11"/>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An inventory management app for warehouses.</w:t>
      </w:r>
    </w:p>
    <w:p w:rsidRPr="00712CE4" w:rsidR="00712CE4" w:rsidP="00712CE4" w:rsidRDefault="00712CE4" w14:paraId="6276DB49" w14:textId="7F49C93C">
      <w:pPr>
        <w:pStyle w:val="NormalWeb"/>
        <w:ind w:left="426"/>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All apps need to run on both iOS and Android, and they must share common features like user authentication, payment processing, and data analytics.</w:t>
      </w:r>
    </w:p>
    <w:p w:rsidRPr="00712CE4" w:rsidR="00712CE4" w:rsidP="00712CE4" w:rsidRDefault="00712CE4" w14:paraId="2F80F7F0" w14:textId="77777777">
      <w:pPr>
        <w:pStyle w:val="NormalWeb"/>
        <w:ind w:left="426"/>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Tasks:</w:t>
      </w:r>
    </w:p>
    <w:p w:rsidRPr="00D863B9" w:rsidR="00712CE4" w:rsidP="00712CE4" w:rsidRDefault="00712CE4" w14:paraId="01B48836" w14:textId="77777777">
      <w:pPr>
        <w:pStyle w:val="NormalWeb"/>
        <w:numPr>
          <w:ilvl w:val="0"/>
          <w:numId w:val="13"/>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lastRenderedPageBreak/>
        <w:t>Define Application Frameworks and Software Product Lines (SPL), highlighting their key differences.</w:t>
      </w:r>
    </w:p>
    <w:p w:rsidRPr="00D863B9" w:rsidR="00712CE4" w:rsidP="00D863B9" w:rsidRDefault="00712CE4" w14:paraId="1C2990F3" w14:textId="77777777">
      <w:pPr>
        <w:pStyle w:val="NormalWeb"/>
        <w:numPr>
          <w:ilvl w:val="0"/>
          <w:numId w:val="13"/>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Recommend which technique (Application Frameworks or SPL) is more suitable for the company’s needs. Justify your choice with at least three specific reasons based on the scenario.</w:t>
      </w:r>
    </w:p>
    <w:p w:rsidRPr="00D863B9" w:rsidR="00712CE4" w:rsidP="00D863B9" w:rsidRDefault="00712CE4" w14:paraId="25FF6535" w14:textId="7FD6FC54">
      <w:pPr>
        <w:pStyle w:val="NormalWeb"/>
        <w:numPr>
          <w:ilvl w:val="0"/>
          <w:numId w:val="13"/>
        </w:numPr>
        <w:rPr>
          <w:rFonts w:asciiTheme="minorHAnsi" w:hAnsiTheme="minorHAnsi" w:eastAsiaTheme="minorEastAsia" w:cstheme="minorBidi"/>
          <w:bCs/>
          <w:kern w:val="2"/>
          <w:sz w:val="21"/>
          <w:szCs w:val="22"/>
        </w:rPr>
      </w:pPr>
      <w:r w:rsidRPr="00712CE4">
        <w:rPr>
          <w:rFonts w:asciiTheme="minorHAnsi" w:hAnsiTheme="minorHAnsi" w:eastAsiaTheme="minorEastAsia" w:cstheme="minorBidi"/>
          <w:bCs/>
          <w:kern w:val="2"/>
          <w:sz w:val="21"/>
          <w:szCs w:val="22"/>
        </w:rPr>
        <w:t>Identify two potential challenges the company might face when implementing your recommended technique.</w:t>
      </w:r>
    </w:p>
    <w:p w:rsidRPr="00E5127E" w:rsidR="00BD5F0F" w:rsidP="00BD5F0F" w:rsidRDefault="00BD5F0F" w14:paraId="7628D277" w14:textId="77777777">
      <w:pPr>
        <w:ind w:left="360"/>
      </w:pPr>
    </w:p>
    <w:sectPr w:rsidRPr="00E5127E" w:rsidR="00BD5F0F">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746"/>
    <w:multiLevelType w:val="hybridMultilevel"/>
    <w:tmpl w:val="2D5C8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93040"/>
    <w:multiLevelType w:val="hybridMultilevel"/>
    <w:tmpl w:val="299CAC7E"/>
    <w:lvl w:ilvl="0" w:tplc="04090005">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EB26831"/>
    <w:multiLevelType w:val="hybridMultilevel"/>
    <w:tmpl w:val="CBEE1D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3D6234"/>
    <w:multiLevelType w:val="hybridMultilevel"/>
    <w:tmpl w:val="71286BC8"/>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54645B"/>
    <w:multiLevelType w:val="hybridMultilevel"/>
    <w:tmpl w:val="2F622A78"/>
    <w:lvl w:ilvl="0" w:tplc="1344999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BDDEA864">
      <w:start w:val="95"/>
      <w:numFmt w:val="bullet"/>
      <w:lvlText w:val="-"/>
      <w:lvlJc w:val="left"/>
      <w:pPr>
        <w:ind w:left="1200" w:hanging="360"/>
      </w:pPr>
      <w:rPr>
        <w:rFonts w:hint="eastAsia" w:ascii="DengXian" w:hAnsi="DengXian" w:eastAsia="DengXian" w:cstheme="minorBidi"/>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76235A"/>
    <w:multiLevelType w:val="hybridMultilevel"/>
    <w:tmpl w:val="B888EAB2"/>
    <w:lvl w:ilvl="0" w:tplc="35148E4C">
      <w:start w:val="1"/>
      <w:numFmt w:val="bullet"/>
      <w:lvlText w:val="•"/>
      <w:lvlJc w:val="left"/>
      <w:pPr>
        <w:tabs>
          <w:tab w:val="num" w:pos="720"/>
        </w:tabs>
        <w:ind w:left="720" w:hanging="360"/>
      </w:pPr>
      <w:rPr>
        <w:rFonts w:hint="default" w:ascii="Arial" w:hAnsi="Arial"/>
      </w:rPr>
    </w:lvl>
    <w:lvl w:ilvl="1" w:tplc="A04C0E98" w:tentative="1">
      <w:start w:val="1"/>
      <w:numFmt w:val="bullet"/>
      <w:lvlText w:val="•"/>
      <w:lvlJc w:val="left"/>
      <w:pPr>
        <w:tabs>
          <w:tab w:val="num" w:pos="1440"/>
        </w:tabs>
        <w:ind w:left="1440" w:hanging="360"/>
      </w:pPr>
      <w:rPr>
        <w:rFonts w:hint="default" w:ascii="Arial" w:hAnsi="Arial"/>
      </w:rPr>
    </w:lvl>
    <w:lvl w:ilvl="2" w:tplc="4D9CD1EE" w:tentative="1">
      <w:start w:val="1"/>
      <w:numFmt w:val="bullet"/>
      <w:lvlText w:val="•"/>
      <w:lvlJc w:val="left"/>
      <w:pPr>
        <w:tabs>
          <w:tab w:val="num" w:pos="2160"/>
        </w:tabs>
        <w:ind w:left="2160" w:hanging="360"/>
      </w:pPr>
      <w:rPr>
        <w:rFonts w:hint="default" w:ascii="Arial" w:hAnsi="Arial"/>
      </w:rPr>
    </w:lvl>
    <w:lvl w:ilvl="3" w:tplc="4832F916" w:tentative="1">
      <w:start w:val="1"/>
      <w:numFmt w:val="bullet"/>
      <w:lvlText w:val="•"/>
      <w:lvlJc w:val="left"/>
      <w:pPr>
        <w:tabs>
          <w:tab w:val="num" w:pos="2880"/>
        </w:tabs>
        <w:ind w:left="2880" w:hanging="360"/>
      </w:pPr>
      <w:rPr>
        <w:rFonts w:hint="default" w:ascii="Arial" w:hAnsi="Arial"/>
      </w:rPr>
    </w:lvl>
    <w:lvl w:ilvl="4" w:tplc="8828F512" w:tentative="1">
      <w:start w:val="1"/>
      <w:numFmt w:val="bullet"/>
      <w:lvlText w:val="•"/>
      <w:lvlJc w:val="left"/>
      <w:pPr>
        <w:tabs>
          <w:tab w:val="num" w:pos="3600"/>
        </w:tabs>
        <w:ind w:left="3600" w:hanging="360"/>
      </w:pPr>
      <w:rPr>
        <w:rFonts w:hint="default" w:ascii="Arial" w:hAnsi="Arial"/>
      </w:rPr>
    </w:lvl>
    <w:lvl w:ilvl="5" w:tplc="33DA8902" w:tentative="1">
      <w:start w:val="1"/>
      <w:numFmt w:val="bullet"/>
      <w:lvlText w:val="•"/>
      <w:lvlJc w:val="left"/>
      <w:pPr>
        <w:tabs>
          <w:tab w:val="num" w:pos="4320"/>
        </w:tabs>
        <w:ind w:left="4320" w:hanging="360"/>
      </w:pPr>
      <w:rPr>
        <w:rFonts w:hint="default" w:ascii="Arial" w:hAnsi="Arial"/>
      </w:rPr>
    </w:lvl>
    <w:lvl w:ilvl="6" w:tplc="9644134A" w:tentative="1">
      <w:start w:val="1"/>
      <w:numFmt w:val="bullet"/>
      <w:lvlText w:val="•"/>
      <w:lvlJc w:val="left"/>
      <w:pPr>
        <w:tabs>
          <w:tab w:val="num" w:pos="5040"/>
        </w:tabs>
        <w:ind w:left="5040" w:hanging="360"/>
      </w:pPr>
      <w:rPr>
        <w:rFonts w:hint="default" w:ascii="Arial" w:hAnsi="Arial"/>
      </w:rPr>
    </w:lvl>
    <w:lvl w:ilvl="7" w:tplc="699E5400" w:tentative="1">
      <w:start w:val="1"/>
      <w:numFmt w:val="bullet"/>
      <w:lvlText w:val="•"/>
      <w:lvlJc w:val="left"/>
      <w:pPr>
        <w:tabs>
          <w:tab w:val="num" w:pos="5760"/>
        </w:tabs>
        <w:ind w:left="5760" w:hanging="360"/>
      </w:pPr>
      <w:rPr>
        <w:rFonts w:hint="default" w:ascii="Arial" w:hAnsi="Arial"/>
      </w:rPr>
    </w:lvl>
    <w:lvl w:ilvl="8" w:tplc="F9E42EDA"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28690D28"/>
    <w:multiLevelType w:val="hybridMultilevel"/>
    <w:tmpl w:val="C8AE7660"/>
    <w:lvl w:ilvl="0" w:tplc="7EEA770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9E3B0B"/>
    <w:multiLevelType w:val="hybridMultilevel"/>
    <w:tmpl w:val="9118E8E4"/>
    <w:lvl w:ilvl="0" w:tplc="06429626">
      <w:start w:val="1"/>
      <w:numFmt w:val="decimal"/>
      <w:lvlText w:val="%1."/>
      <w:lvlJc w:val="left"/>
      <w:pPr>
        <w:tabs>
          <w:tab w:val="num" w:pos="720"/>
        </w:tabs>
        <w:ind w:left="720" w:hanging="360"/>
      </w:pPr>
    </w:lvl>
    <w:lvl w:ilvl="1" w:tplc="CEC2757E" w:tentative="1">
      <w:start w:val="1"/>
      <w:numFmt w:val="decimal"/>
      <w:lvlText w:val="%2."/>
      <w:lvlJc w:val="left"/>
      <w:pPr>
        <w:tabs>
          <w:tab w:val="num" w:pos="1440"/>
        </w:tabs>
        <w:ind w:left="1440" w:hanging="360"/>
      </w:pPr>
    </w:lvl>
    <w:lvl w:ilvl="2" w:tplc="C2409C70" w:tentative="1">
      <w:start w:val="1"/>
      <w:numFmt w:val="decimal"/>
      <w:lvlText w:val="%3."/>
      <w:lvlJc w:val="left"/>
      <w:pPr>
        <w:tabs>
          <w:tab w:val="num" w:pos="2160"/>
        </w:tabs>
        <w:ind w:left="2160" w:hanging="360"/>
      </w:pPr>
    </w:lvl>
    <w:lvl w:ilvl="3" w:tplc="FD72BFA0" w:tentative="1">
      <w:start w:val="1"/>
      <w:numFmt w:val="decimal"/>
      <w:lvlText w:val="%4."/>
      <w:lvlJc w:val="left"/>
      <w:pPr>
        <w:tabs>
          <w:tab w:val="num" w:pos="2880"/>
        </w:tabs>
        <w:ind w:left="2880" w:hanging="360"/>
      </w:pPr>
    </w:lvl>
    <w:lvl w:ilvl="4" w:tplc="02B2CF42" w:tentative="1">
      <w:start w:val="1"/>
      <w:numFmt w:val="decimal"/>
      <w:lvlText w:val="%5."/>
      <w:lvlJc w:val="left"/>
      <w:pPr>
        <w:tabs>
          <w:tab w:val="num" w:pos="3600"/>
        </w:tabs>
        <w:ind w:left="3600" w:hanging="360"/>
      </w:pPr>
    </w:lvl>
    <w:lvl w:ilvl="5" w:tplc="BE4AA616" w:tentative="1">
      <w:start w:val="1"/>
      <w:numFmt w:val="decimal"/>
      <w:lvlText w:val="%6."/>
      <w:lvlJc w:val="left"/>
      <w:pPr>
        <w:tabs>
          <w:tab w:val="num" w:pos="4320"/>
        </w:tabs>
        <w:ind w:left="4320" w:hanging="360"/>
      </w:pPr>
    </w:lvl>
    <w:lvl w:ilvl="6" w:tplc="4DE84956" w:tentative="1">
      <w:start w:val="1"/>
      <w:numFmt w:val="decimal"/>
      <w:lvlText w:val="%7."/>
      <w:lvlJc w:val="left"/>
      <w:pPr>
        <w:tabs>
          <w:tab w:val="num" w:pos="5040"/>
        </w:tabs>
        <w:ind w:left="5040" w:hanging="360"/>
      </w:pPr>
    </w:lvl>
    <w:lvl w:ilvl="7" w:tplc="CE566C98" w:tentative="1">
      <w:start w:val="1"/>
      <w:numFmt w:val="decimal"/>
      <w:lvlText w:val="%8."/>
      <w:lvlJc w:val="left"/>
      <w:pPr>
        <w:tabs>
          <w:tab w:val="num" w:pos="5760"/>
        </w:tabs>
        <w:ind w:left="5760" w:hanging="360"/>
      </w:pPr>
    </w:lvl>
    <w:lvl w:ilvl="8" w:tplc="90160BF2" w:tentative="1">
      <w:start w:val="1"/>
      <w:numFmt w:val="decimal"/>
      <w:lvlText w:val="%9."/>
      <w:lvlJc w:val="left"/>
      <w:pPr>
        <w:tabs>
          <w:tab w:val="num" w:pos="6480"/>
        </w:tabs>
        <w:ind w:left="6480" w:hanging="360"/>
      </w:pPr>
    </w:lvl>
  </w:abstractNum>
  <w:abstractNum w:abstractNumId="8" w15:restartNumberingAfterBreak="0">
    <w:nsid w:val="2BE95250"/>
    <w:multiLevelType w:val="hybridMultilevel"/>
    <w:tmpl w:val="CF326A14"/>
    <w:lvl w:ilvl="0" w:tplc="8662E25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42585CDF"/>
    <w:multiLevelType w:val="hybridMultilevel"/>
    <w:tmpl w:val="4D484B54"/>
    <w:lvl w:ilvl="0" w:tplc="6B181802">
      <w:start w:val="1"/>
      <w:numFmt w:val="bullet"/>
      <w:lvlText w:val="•"/>
      <w:lvlJc w:val="left"/>
      <w:pPr>
        <w:tabs>
          <w:tab w:val="num" w:pos="720"/>
        </w:tabs>
        <w:ind w:left="720" w:hanging="360"/>
      </w:pPr>
      <w:rPr>
        <w:rFonts w:hint="default" w:ascii="Arial" w:hAnsi="Arial"/>
      </w:rPr>
    </w:lvl>
    <w:lvl w:ilvl="1" w:tplc="847E7D36">
      <w:numFmt w:val="bullet"/>
      <w:lvlText w:val="•"/>
      <w:lvlJc w:val="left"/>
      <w:pPr>
        <w:tabs>
          <w:tab w:val="num" w:pos="1440"/>
        </w:tabs>
        <w:ind w:left="1440" w:hanging="360"/>
      </w:pPr>
      <w:rPr>
        <w:rFonts w:hint="default" w:ascii="Arial" w:hAnsi="Arial"/>
      </w:rPr>
    </w:lvl>
    <w:lvl w:ilvl="2" w:tplc="DF4051C4" w:tentative="1">
      <w:start w:val="1"/>
      <w:numFmt w:val="bullet"/>
      <w:lvlText w:val="•"/>
      <w:lvlJc w:val="left"/>
      <w:pPr>
        <w:tabs>
          <w:tab w:val="num" w:pos="2160"/>
        </w:tabs>
        <w:ind w:left="2160" w:hanging="360"/>
      </w:pPr>
      <w:rPr>
        <w:rFonts w:hint="default" w:ascii="Arial" w:hAnsi="Arial"/>
      </w:rPr>
    </w:lvl>
    <w:lvl w:ilvl="3" w:tplc="44805306" w:tentative="1">
      <w:start w:val="1"/>
      <w:numFmt w:val="bullet"/>
      <w:lvlText w:val="•"/>
      <w:lvlJc w:val="left"/>
      <w:pPr>
        <w:tabs>
          <w:tab w:val="num" w:pos="2880"/>
        </w:tabs>
        <w:ind w:left="2880" w:hanging="360"/>
      </w:pPr>
      <w:rPr>
        <w:rFonts w:hint="default" w:ascii="Arial" w:hAnsi="Arial"/>
      </w:rPr>
    </w:lvl>
    <w:lvl w:ilvl="4" w:tplc="9E968520" w:tentative="1">
      <w:start w:val="1"/>
      <w:numFmt w:val="bullet"/>
      <w:lvlText w:val="•"/>
      <w:lvlJc w:val="left"/>
      <w:pPr>
        <w:tabs>
          <w:tab w:val="num" w:pos="3600"/>
        </w:tabs>
        <w:ind w:left="3600" w:hanging="360"/>
      </w:pPr>
      <w:rPr>
        <w:rFonts w:hint="default" w:ascii="Arial" w:hAnsi="Arial"/>
      </w:rPr>
    </w:lvl>
    <w:lvl w:ilvl="5" w:tplc="BF967F8C" w:tentative="1">
      <w:start w:val="1"/>
      <w:numFmt w:val="bullet"/>
      <w:lvlText w:val="•"/>
      <w:lvlJc w:val="left"/>
      <w:pPr>
        <w:tabs>
          <w:tab w:val="num" w:pos="4320"/>
        </w:tabs>
        <w:ind w:left="4320" w:hanging="360"/>
      </w:pPr>
      <w:rPr>
        <w:rFonts w:hint="default" w:ascii="Arial" w:hAnsi="Arial"/>
      </w:rPr>
    </w:lvl>
    <w:lvl w:ilvl="6" w:tplc="9A34215C" w:tentative="1">
      <w:start w:val="1"/>
      <w:numFmt w:val="bullet"/>
      <w:lvlText w:val="•"/>
      <w:lvlJc w:val="left"/>
      <w:pPr>
        <w:tabs>
          <w:tab w:val="num" w:pos="5040"/>
        </w:tabs>
        <w:ind w:left="5040" w:hanging="360"/>
      </w:pPr>
      <w:rPr>
        <w:rFonts w:hint="default" w:ascii="Arial" w:hAnsi="Arial"/>
      </w:rPr>
    </w:lvl>
    <w:lvl w:ilvl="7" w:tplc="2E12DF28" w:tentative="1">
      <w:start w:val="1"/>
      <w:numFmt w:val="bullet"/>
      <w:lvlText w:val="•"/>
      <w:lvlJc w:val="left"/>
      <w:pPr>
        <w:tabs>
          <w:tab w:val="num" w:pos="5760"/>
        </w:tabs>
        <w:ind w:left="5760" w:hanging="360"/>
      </w:pPr>
      <w:rPr>
        <w:rFonts w:hint="default" w:ascii="Arial" w:hAnsi="Arial"/>
      </w:rPr>
    </w:lvl>
    <w:lvl w:ilvl="8" w:tplc="8FCACD40"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51753A86"/>
    <w:multiLevelType w:val="hybridMultilevel"/>
    <w:tmpl w:val="CC4ADC80"/>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54B43D3A"/>
    <w:multiLevelType w:val="hybridMultilevel"/>
    <w:tmpl w:val="24867B96"/>
    <w:lvl w:ilvl="0" w:tplc="04090005">
      <w:start w:val="1"/>
      <w:numFmt w:val="bullet"/>
      <w:lvlText w:val=""/>
      <w:lvlJc w:val="left"/>
      <w:pPr>
        <w:ind w:left="1080" w:hanging="360"/>
      </w:pPr>
      <w:rPr>
        <w:rFonts w:hint="default" w:ascii="Wingdings" w:hAnsi="Wingding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7FA6745"/>
    <w:multiLevelType w:val="hybridMultilevel"/>
    <w:tmpl w:val="0876DE14"/>
    <w:lvl w:ilvl="0" w:tplc="4B82362C">
      <w:start w:val="1"/>
      <w:numFmt w:val="bullet"/>
      <w:lvlText w:val="•"/>
      <w:lvlJc w:val="left"/>
      <w:pPr>
        <w:tabs>
          <w:tab w:val="num" w:pos="720"/>
        </w:tabs>
        <w:ind w:left="720" w:hanging="360"/>
      </w:pPr>
      <w:rPr>
        <w:rFonts w:hint="default" w:ascii="Arial" w:hAnsi="Arial"/>
      </w:rPr>
    </w:lvl>
    <w:lvl w:ilvl="1" w:tplc="90E641AC">
      <w:start w:val="1"/>
      <w:numFmt w:val="decimal"/>
      <w:lvlText w:val="%2."/>
      <w:lvlJc w:val="left"/>
      <w:pPr>
        <w:tabs>
          <w:tab w:val="num" w:pos="1440"/>
        </w:tabs>
        <w:ind w:left="1440" w:hanging="360"/>
      </w:pPr>
    </w:lvl>
    <w:lvl w:ilvl="2" w:tplc="B1F8EA7E" w:tentative="1">
      <w:start w:val="1"/>
      <w:numFmt w:val="bullet"/>
      <w:lvlText w:val="•"/>
      <w:lvlJc w:val="left"/>
      <w:pPr>
        <w:tabs>
          <w:tab w:val="num" w:pos="2160"/>
        </w:tabs>
        <w:ind w:left="2160" w:hanging="360"/>
      </w:pPr>
      <w:rPr>
        <w:rFonts w:hint="default" w:ascii="Arial" w:hAnsi="Arial"/>
      </w:rPr>
    </w:lvl>
    <w:lvl w:ilvl="3" w:tplc="7BE0D64A" w:tentative="1">
      <w:start w:val="1"/>
      <w:numFmt w:val="bullet"/>
      <w:lvlText w:val="•"/>
      <w:lvlJc w:val="left"/>
      <w:pPr>
        <w:tabs>
          <w:tab w:val="num" w:pos="2880"/>
        </w:tabs>
        <w:ind w:left="2880" w:hanging="360"/>
      </w:pPr>
      <w:rPr>
        <w:rFonts w:hint="default" w:ascii="Arial" w:hAnsi="Arial"/>
      </w:rPr>
    </w:lvl>
    <w:lvl w:ilvl="4" w:tplc="66D43E10" w:tentative="1">
      <w:start w:val="1"/>
      <w:numFmt w:val="bullet"/>
      <w:lvlText w:val="•"/>
      <w:lvlJc w:val="left"/>
      <w:pPr>
        <w:tabs>
          <w:tab w:val="num" w:pos="3600"/>
        </w:tabs>
        <w:ind w:left="3600" w:hanging="360"/>
      </w:pPr>
      <w:rPr>
        <w:rFonts w:hint="default" w:ascii="Arial" w:hAnsi="Arial"/>
      </w:rPr>
    </w:lvl>
    <w:lvl w:ilvl="5" w:tplc="6E4E4204" w:tentative="1">
      <w:start w:val="1"/>
      <w:numFmt w:val="bullet"/>
      <w:lvlText w:val="•"/>
      <w:lvlJc w:val="left"/>
      <w:pPr>
        <w:tabs>
          <w:tab w:val="num" w:pos="4320"/>
        </w:tabs>
        <w:ind w:left="4320" w:hanging="360"/>
      </w:pPr>
      <w:rPr>
        <w:rFonts w:hint="default" w:ascii="Arial" w:hAnsi="Arial"/>
      </w:rPr>
    </w:lvl>
    <w:lvl w:ilvl="6" w:tplc="FCFE373A" w:tentative="1">
      <w:start w:val="1"/>
      <w:numFmt w:val="bullet"/>
      <w:lvlText w:val="•"/>
      <w:lvlJc w:val="left"/>
      <w:pPr>
        <w:tabs>
          <w:tab w:val="num" w:pos="5040"/>
        </w:tabs>
        <w:ind w:left="5040" w:hanging="360"/>
      </w:pPr>
      <w:rPr>
        <w:rFonts w:hint="default" w:ascii="Arial" w:hAnsi="Arial"/>
      </w:rPr>
    </w:lvl>
    <w:lvl w:ilvl="7" w:tplc="F692D762" w:tentative="1">
      <w:start w:val="1"/>
      <w:numFmt w:val="bullet"/>
      <w:lvlText w:val="•"/>
      <w:lvlJc w:val="left"/>
      <w:pPr>
        <w:tabs>
          <w:tab w:val="num" w:pos="5760"/>
        </w:tabs>
        <w:ind w:left="5760" w:hanging="360"/>
      </w:pPr>
      <w:rPr>
        <w:rFonts w:hint="default" w:ascii="Arial" w:hAnsi="Arial"/>
      </w:rPr>
    </w:lvl>
    <w:lvl w:ilvl="8" w:tplc="66A8C1EE"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697F7247"/>
    <w:multiLevelType w:val="hybridMultilevel"/>
    <w:tmpl w:val="FF4CAF6C"/>
    <w:lvl w:ilvl="0" w:tplc="04090005">
      <w:start w:val="1"/>
      <w:numFmt w:val="bullet"/>
      <w:lvlText w:val=""/>
      <w:lvlJc w:val="left"/>
      <w:pPr>
        <w:ind w:left="360" w:hanging="360"/>
      </w:pPr>
      <w:rPr>
        <w:rFonts w:hint="default" w:ascii="Wingdings" w:hAnsi="Wingding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69E71F10"/>
    <w:multiLevelType w:val="hybridMultilevel"/>
    <w:tmpl w:val="CE8EC954"/>
    <w:lvl w:ilvl="0" w:tplc="2F0C4CF8">
      <w:start w:val="1"/>
      <w:numFmt w:val="decimal"/>
      <w:lvlText w:val="%1."/>
      <w:lvlJc w:val="left"/>
      <w:pPr>
        <w:tabs>
          <w:tab w:val="num" w:pos="720"/>
        </w:tabs>
        <w:ind w:left="720" w:hanging="360"/>
      </w:pPr>
    </w:lvl>
    <w:lvl w:ilvl="1" w:tplc="4D9A6FE8" w:tentative="1">
      <w:start w:val="1"/>
      <w:numFmt w:val="decimal"/>
      <w:lvlText w:val="%2."/>
      <w:lvlJc w:val="left"/>
      <w:pPr>
        <w:tabs>
          <w:tab w:val="num" w:pos="1440"/>
        </w:tabs>
        <w:ind w:left="1440" w:hanging="360"/>
      </w:pPr>
    </w:lvl>
    <w:lvl w:ilvl="2" w:tplc="B5842704" w:tentative="1">
      <w:start w:val="1"/>
      <w:numFmt w:val="decimal"/>
      <w:lvlText w:val="%3."/>
      <w:lvlJc w:val="left"/>
      <w:pPr>
        <w:tabs>
          <w:tab w:val="num" w:pos="2160"/>
        </w:tabs>
        <w:ind w:left="2160" w:hanging="360"/>
      </w:pPr>
    </w:lvl>
    <w:lvl w:ilvl="3" w:tplc="3C587074" w:tentative="1">
      <w:start w:val="1"/>
      <w:numFmt w:val="decimal"/>
      <w:lvlText w:val="%4."/>
      <w:lvlJc w:val="left"/>
      <w:pPr>
        <w:tabs>
          <w:tab w:val="num" w:pos="2880"/>
        </w:tabs>
        <w:ind w:left="2880" w:hanging="360"/>
      </w:pPr>
    </w:lvl>
    <w:lvl w:ilvl="4" w:tplc="80162B0E" w:tentative="1">
      <w:start w:val="1"/>
      <w:numFmt w:val="decimal"/>
      <w:lvlText w:val="%5."/>
      <w:lvlJc w:val="left"/>
      <w:pPr>
        <w:tabs>
          <w:tab w:val="num" w:pos="3600"/>
        </w:tabs>
        <w:ind w:left="3600" w:hanging="360"/>
      </w:pPr>
    </w:lvl>
    <w:lvl w:ilvl="5" w:tplc="468CFD72" w:tentative="1">
      <w:start w:val="1"/>
      <w:numFmt w:val="decimal"/>
      <w:lvlText w:val="%6."/>
      <w:lvlJc w:val="left"/>
      <w:pPr>
        <w:tabs>
          <w:tab w:val="num" w:pos="4320"/>
        </w:tabs>
        <w:ind w:left="4320" w:hanging="360"/>
      </w:pPr>
    </w:lvl>
    <w:lvl w:ilvl="6" w:tplc="894E0CB8" w:tentative="1">
      <w:start w:val="1"/>
      <w:numFmt w:val="decimal"/>
      <w:lvlText w:val="%7."/>
      <w:lvlJc w:val="left"/>
      <w:pPr>
        <w:tabs>
          <w:tab w:val="num" w:pos="5040"/>
        </w:tabs>
        <w:ind w:left="5040" w:hanging="360"/>
      </w:pPr>
    </w:lvl>
    <w:lvl w:ilvl="7" w:tplc="50D8F3B4" w:tentative="1">
      <w:start w:val="1"/>
      <w:numFmt w:val="decimal"/>
      <w:lvlText w:val="%8."/>
      <w:lvlJc w:val="left"/>
      <w:pPr>
        <w:tabs>
          <w:tab w:val="num" w:pos="5760"/>
        </w:tabs>
        <w:ind w:left="5760" w:hanging="360"/>
      </w:pPr>
    </w:lvl>
    <w:lvl w:ilvl="8" w:tplc="F0768900" w:tentative="1">
      <w:start w:val="1"/>
      <w:numFmt w:val="decimal"/>
      <w:lvlText w:val="%9."/>
      <w:lvlJc w:val="left"/>
      <w:pPr>
        <w:tabs>
          <w:tab w:val="num" w:pos="6480"/>
        </w:tabs>
        <w:ind w:left="6480" w:hanging="360"/>
      </w:pPr>
    </w:lvl>
  </w:abstractNum>
  <w:num w:numId="1" w16cid:durableId="863135174">
    <w:abstractNumId w:val="6"/>
  </w:num>
  <w:num w:numId="2" w16cid:durableId="81413239">
    <w:abstractNumId w:val="4"/>
  </w:num>
  <w:num w:numId="3" w16cid:durableId="73942384">
    <w:abstractNumId w:val="8"/>
  </w:num>
  <w:num w:numId="4" w16cid:durableId="338581868">
    <w:abstractNumId w:val="2"/>
  </w:num>
  <w:num w:numId="5" w16cid:durableId="536695216">
    <w:abstractNumId w:val="7"/>
  </w:num>
  <w:num w:numId="6" w16cid:durableId="499855271">
    <w:abstractNumId w:val="14"/>
  </w:num>
  <w:num w:numId="7" w16cid:durableId="1316840521">
    <w:abstractNumId w:val="3"/>
  </w:num>
  <w:num w:numId="8" w16cid:durableId="1075009375">
    <w:abstractNumId w:val="10"/>
  </w:num>
  <w:num w:numId="9" w16cid:durableId="1581716646">
    <w:abstractNumId w:val="5"/>
  </w:num>
  <w:num w:numId="10" w16cid:durableId="1075318590">
    <w:abstractNumId w:val="0"/>
  </w:num>
  <w:num w:numId="11" w16cid:durableId="143475970">
    <w:abstractNumId w:val="11"/>
  </w:num>
  <w:num w:numId="12" w16cid:durableId="1458990696">
    <w:abstractNumId w:val="9"/>
  </w:num>
  <w:num w:numId="13" w16cid:durableId="1356425292">
    <w:abstractNumId w:val="1"/>
  </w:num>
  <w:num w:numId="14" w16cid:durableId="498694438">
    <w:abstractNumId w:val="12"/>
  </w:num>
  <w:num w:numId="15" w16cid:durableId="1720545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26"/>
    <w:rsid w:val="00024621"/>
    <w:rsid w:val="00042D30"/>
    <w:rsid w:val="000B35EC"/>
    <w:rsid w:val="001C3833"/>
    <w:rsid w:val="002B54BF"/>
    <w:rsid w:val="002C26E5"/>
    <w:rsid w:val="002E2C86"/>
    <w:rsid w:val="002F458E"/>
    <w:rsid w:val="003C4833"/>
    <w:rsid w:val="003C4B97"/>
    <w:rsid w:val="003D573F"/>
    <w:rsid w:val="003D75C5"/>
    <w:rsid w:val="00432512"/>
    <w:rsid w:val="0044606F"/>
    <w:rsid w:val="004939DA"/>
    <w:rsid w:val="005601BE"/>
    <w:rsid w:val="0061094C"/>
    <w:rsid w:val="00621E41"/>
    <w:rsid w:val="006702B2"/>
    <w:rsid w:val="006E25F8"/>
    <w:rsid w:val="007061C5"/>
    <w:rsid w:val="00712CE4"/>
    <w:rsid w:val="007673B8"/>
    <w:rsid w:val="0085605D"/>
    <w:rsid w:val="0086132E"/>
    <w:rsid w:val="00900AB4"/>
    <w:rsid w:val="00921ADA"/>
    <w:rsid w:val="009F2B26"/>
    <w:rsid w:val="00A00AEB"/>
    <w:rsid w:val="00A55636"/>
    <w:rsid w:val="00B314C7"/>
    <w:rsid w:val="00BC1AA9"/>
    <w:rsid w:val="00BD5F0F"/>
    <w:rsid w:val="00C82422"/>
    <w:rsid w:val="00C96144"/>
    <w:rsid w:val="00C961EE"/>
    <w:rsid w:val="00C97C4F"/>
    <w:rsid w:val="00CF60EB"/>
    <w:rsid w:val="00D368C7"/>
    <w:rsid w:val="00D66C00"/>
    <w:rsid w:val="00D863B9"/>
    <w:rsid w:val="00E5127E"/>
    <w:rsid w:val="00E52F46"/>
    <w:rsid w:val="00F02F0F"/>
    <w:rsid w:val="00F82249"/>
    <w:rsid w:val="00F83037"/>
    <w:rsid w:val="00FB156D"/>
    <w:rsid w:val="00FC708F"/>
    <w:rsid w:val="00FF2522"/>
    <w:rsid w:val="700AD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C9E7"/>
  <w15:chartTrackingRefBased/>
  <w15:docId w15:val="{6B13C6FF-2567-47B1-BB41-D97C211830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96144"/>
    <w:pPr>
      <w:ind w:firstLine="420" w:firstLineChars="200"/>
    </w:pPr>
  </w:style>
  <w:style w:type="character" w:styleId="Strong">
    <w:name w:val="Strong"/>
    <w:basedOn w:val="DefaultParagraphFont"/>
    <w:uiPriority w:val="22"/>
    <w:qFormat/>
    <w:rsid w:val="00BC1AA9"/>
    <w:rPr>
      <w:b/>
      <w:bCs/>
    </w:rPr>
  </w:style>
  <w:style w:type="character" w:styleId="Hyperlink">
    <w:name w:val="Hyperlink"/>
    <w:basedOn w:val="DefaultParagraphFont"/>
    <w:uiPriority w:val="99"/>
    <w:unhideWhenUsed/>
    <w:rsid w:val="002E2C86"/>
    <w:rPr>
      <w:color w:val="0563C1" w:themeColor="hyperlink"/>
      <w:u w:val="single"/>
    </w:rPr>
  </w:style>
  <w:style w:type="paragraph" w:styleId="NormalWeb">
    <w:name w:val="Normal (Web)"/>
    <w:basedOn w:val="Normal"/>
    <w:uiPriority w:val="99"/>
    <w:semiHidden/>
    <w:unhideWhenUsed/>
    <w:rsid w:val="00BD5F0F"/>
    <w:pPr>
      <w:widowControl/>
      <w:spacing w:before="100" w:beforeAutospacing="1" w:after="100" w:afterAutospacing="1"/>
      <w:jc w:val="left"/>
    </w:pPr>
    <w:rPr>
      <w:rFonts w:ascii="Times New Roman" w:hAnsi="Times New Roman" w:eastAsia="Times New Roman" w:cs="Times New Roman"/>
      <w:kern w:val="0"/>
      <w:sz w:val="24"/>
      <w:szCs w:val="24"/>
    </w:rPr>
  </w:style>
  <w:style w:type="character" w:styleId="apple-converted-space" w:customStyle="1">
    <w:name w:val="apple-converted-space"/>
    <w:basedOn w:val="DefaultParagraphFont"/>
    <w:rsid w:val="00F02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4160">
      <w:bodyDiv w:val="1"/>
      <w:marLeft w:val="0"/>
      <w:marRight w:val="0"/>
      <w:marTop w:val="0"/>
      <w:marBottom w:val="0"/>
      <w:divBdr>
        <w:top w:val="none" w:sz="0" w:space="0" w:color="auto"/>
        <w:left w:val="none" w:sz="0" w:space="0" w:color="auto"/>
        <w:bottom w:val="none" w:sz="0" w:space="0" w:color="auto"/>
        <w:right w:val="none" w:sz="0" w:space="0" w:color="auto"/>
      </w:divBdr>
      <w:divsChild>
        <w:div w:id="838814829">
          <w:marLeft w:val="0"/>
          <w:marRight w:val="0"/>
          <w:marTop w:val="0"/>
          <w:marBottom w:val="0"/>
          <w:divBdr>
            <w:top w:val="none" w:sz="0" w:space="0" w:color="auto"/>
            <w:left w:val="none" w:sz="0" w:space="0" w:color="auto"/>
            <w:bottom w:val="none" w:sz="0" w:space="0" w:color="auto"/>
            <w:right w:val="none" w:sz="0" w:space="0" w:color="auto"/>
          </w:divBdr>
        </w:div>
      </w:divsChild>
    </w:div>
    <w:div w:id="561139560">
      <w:bodyDiv w:val="1"/>
      <w:marLeft w:val="0"/>
      <w:marRight w:val="0"/>
      <w:marTop w:val="0"/>
      <w:marBottom w:val="0"/>
      <w:divBdr>
        <w:top w:val="none" w:sz="0" w:space="0" w:color="auto"/>
        <w:left w:val="none" w:sz="0" w:space="0" w:color="auto"/>
        <w:bottom w:val="none" w:sz="0" w:space="0" w:color="auto"/>
        <w:right w:val="none" w:sz="0" w:space="0" w:color="auto"/>
      </w:divBdr>
      <w:divsChild>
        <w:div w:id="781727275">
          <w:marLeft w:val="0"/>
          <w:marRight w:val="0"/>
          <w:marTop w:val="0"/>
          <w:marBottom w:val="0"/>
          <w:divBdr>
            <w:top w:val="none" w:sz="0" w:space="0" w:color="auto"/>
            <w:left w:val="none" w:sz="0" w:space="0" w:color="auto"/>
            <w:bottom w:val="none" w:sz="0" w:space="0" w:color="auto"/>
            <w:right w:val="none" w:sz="0" w:space="0" w:color="auto"/>
          </w:divBdr>
        </w:div>
      </w:divsChild>
    </w:div>
    <w:div w:id="967589218">
      <w:bodyDiv w:val="1"/>
      <w:marLeft w:val="0"/>
      <w:marRight w:val="0"/>
      <w:marTop w:val="0"/>
      <w:marBottom w:val="0"/>
      <w:divBdr>
        <w:top w:val="none" w:sz="0" w:space="0" w:color="auto"/>
        <w:left w:val="none" w:sz="0" w:space="0" w:color="auto"/>
        <w:bottom w:val="none" w:sz="0" w:space="0" w:color="auto"/>
        <w:right w:val="none" w:sz="0" w:space="0" w:color="auto"/>
      </w:divBdr>
      <w:divsChild>
        <w:div w:id="699672259">
          <w:marLeft w:val="360"/>
          <w:marRight w:val="0"/>
          <w:marTop w:val="200"/>
          <w:marBottom w:val="0"/>
          <w:divBdr>
            <w:top w:val="none" w:sz="0" w:space="0" w:color="auto"/>
            <w:left w:val="none" w:sz="0" w:space="0" w:color="auto"/>
            <w:bottom w:val="none" w:sz="0" w:space="0" w:color="auto"/>
            <w:right w:val="none" w:sz="0" w:space="0" w:color="auto"/>
          </w:divBdr>
        </w:div>
        <w:div w:id="1580558633">
          <w:marLeft w:val="360"/>
          <w:marRight w:val="0"/>
          <w:marTop w:val="200"/>
          <w:marBottom w:val="0"/>
          <w:divBdr>
            <w:top w:val="none" w:sz="0" w:space="0" w:color="auto"/>
            <w:left w:val="none" w:sz="0" w:space="0" w:color="auto"/>
            <w:bottom w:val="none" w:sz="0" w:space="0" w:color="auto"/>
            <w:right w:val="none" w:sz="0" w:space="0" w:color="auto"/>
          </w:divBdr>
        </w:div>
        <w:div w:id="1724868360">
          <w:marLeft w:val="360"/>
          <w:marRight w:val="0"/>
          <w:marTop w:val="200"/>
          <w:marBottom w:val="0"/>
          <w:divBdr>
            <w:top w:val="none" w:sz="0" w:space="0" w:color="auto"/>
            <w:left w:val="none" w:sz="0" w:space="0" w:color="auto"/>
            <w:bottom w:val="none" w:sz="0" w:space="0" w:color="auto"/>
            <w:right w:val="none" w:sz="0" w:space="0" w:color="auto"/>
          </w:divBdr>
        </w:div>
      </w:divsChild>
    </w:div>
    <w:div w:id="977762926">
      <w:bodyDiv w:val="1"/>
      <w:marLeft w:val="0"/>
      <w:marRight w:val="0"/>
      <w:marTop w:val="0"/>
      <w:marBottom w:val="0"/>
      <w:divBdr>
        <w:top w:val="none" w:sz="0" w:space="0" w:color="auto"/>
        <w:left w:val="none" w:sz="0" w:space="0" w:color="auto"/>
        <w:bottom w:val="none" w:sz="0" w:space="0" w:color="auto"/>
        <w:right w:val="none" w:sz="0" w:space="0" w:color="auto"/>
      </w:divBdr>
      <w:divsChild>
        <w:div w:id="821040348">
          <w:marLeft w:val="0"/>
          <w:marRight w:val="0"/>
          <w:marTop w:val="0"/>
          <w:marBottom w:val="0"/>
          <w:divBdr>
            <w:top w:val="none" w:sz="0" w:space="0" w:color="auto"/>
            <w:left w:val="none" w:sz="0" w:space="0" w:color="auto"/>
            <w:bottom w:val="none" w:sz="0" w:space="0" w:color="auto"/>
            <w:right w:val="none" w:sz="0" w:space="0" w:color="auto"/>
          </w:divBdr>
        </w:div>
      </w:divsChild>
    </w:div>
    <w:div w:id="1037043323">
      <w:bodyDiv w:val="1"/>
      <w:marLeft w:val="0"/>
      <w:marRight w:val="0"/>
      <w:marTop w:val="0"/>
      <w:marBottom w:val="0"/>
      <w:divBdr>
        <w:top w:val="none" w:sz="0" w:space="0" w:color="auto"/>
        <w:left w:val="none" w:sz="0" w:space="0" w:color="auto"/>
        <w:bottom w:val="none" w:sz="0" w:space="0" w:color="auto"/>
        <w:right w:val="none" w:sz="0" w:space="0" w:color="auto"/>
      </w:divBdr>
      <w:divsChild>
        <w:div w:id="619914502">
          <w:marLeft w:val="360"/>
          <w:marRight w:val="0"/>
          <w:marTop w:val="200"/>
          <w:marBottom w:val="0"/>
          <w:divBdr>
            <w:top w:val="none" w:sz="0" w:space="0" w:color="auto"/>
            <w:left w:val="none" w:sz="0" w:space="0" w:color="auto"/>
            <w:bottom w:val="none" w:sz="0" w:space="0" w:color="auto"/>
            <w:right w:val="none" w:sz="0" w:space="0" w:color="auto"/>
          </w:divBdr>
        </w:div>
        <w:div w:id="1530099879">
          <w:marLeft w:val="360"/>
          <w:marRight w:val="0"/>
          <w:marTop w:val="200"/>
          <w:marBottom w:val="0"/>
          <w:divBdr>
            <w:top w:val="none" w:sz="0" w:space="0" w:color="auto"/>
            <w:left w:val="none" w:sz="0" w:space="0" w:color="auto"/>
            <w:bottom w:val="none" w:sz="0" w:space="0" w:color="auto"/>
            <w:right w:val="none" w:sz="0" w:space="0" w:color="auto"/>
          </w:divBdr>
        </w:div>
        <w:div w:id="1784183400">
          <w:marLeft w:val="1080"/>
          <w:marRight w:val="0"/>
          <w:marTop w:val="100"/>
          <w:marBottom w:val="0"/>
          <w:divBdr>
            <w:top w:val="none" w:sz="0" w:space="0" w:color="auto"/>
            <w:left w:val="none" w:sz="0" w:space="0" w:color="auto"/>
            <w:bottom w:val="none" w:sz="0" w:space="0" w:color="auto"/>
            <w:right w:val="none" w:sz="0" w:space="0" w:color="auto"/>
          </w:divBdr>
        </w:div>
        <w:div w:id="1020231424">
          <w:marLeft w:val="1080"/>
          <w:marRight w:val="0"/>
          <w:marTop w:val="100"/>
          <w:marBottom w:val="0"/>
          <w:divBdr>
            <w:top w:val="none" w:sz="0" w:space="0" w:color="auto"/>
            <w:left w:val="none" w:sz="0" w:space="0" w:color="auto"/>
            <w:bottom w:val="none" w:sz="0" w:space="0" w:color="auto"/>
            <w:right w:val="none" w:sz="0" w:space="0" w:color="auto"/>
          </w:divBdr>
        </w:div>
      </w:divsChild>
    </w:div>
    <w:div w:id="1392271565">
      <w:bodyDiv w:val="1"/>
      <w:marLeft w:val="0"/>
      <w:marRight w:val="0"/>
      <w:marTop w:val="0"/>
      <w:marBottom w:val="0"/>
      <w:divBdr>
        <w:top w:val="none" w:sz="0" w:space="0" w:color="auto"/>
        <w:left w:val="none" w:sz="0" w:space="0" w:color="auto"/>
        <w:bottom w:val="none" w:sz="0" w:space="0" w:color="auto"/>
        <w:right w:val="none" w:sz="0" w:space="0" w:color="auto"/>
      </w:divBdr>
      <w:divsChild>
        <w:div w:id="1346445693">
          <w:marLeft w:val="720"/>
          <w:marRight w:val="0"/>
          <w:marTop w:val="240"/>
          <w:marBottom w:val="40"/>
          <w:divBdr>
            <w:top w:val="none" w:sz="0" w:space="0" w:color="auto"/>
            <w:left w:val="none" w:sz="0" w:space="0" w:color="auto"/>
            <w:bottom w:val="none" w:sz="0" w:space="0" w:color="auto"/>
            <w:right w:val="none" w:sz="0" w:space="0" w:color="auto"/>
          </w:divBdr>
        </w:div>
        <w:div w:id="1364401844">
          <w:marLeft w:val="720"/>
          <w:marRight w:val="0"/>
          <w:marTop w:val="240"/>
          <w:marBottom w:val="40"/>
          <w:divBdr>
            <w:top w:val="none" w:sz="0" w:space="0" w:color="auto"/>
            <w:left w:val="none" w:sz="0" w:space="0" w:color="auto"/>
            <w:bottom w:val="none" w:sz="0" w:space="0" w:color="auto"/>
            <w:right w:val="none" w:sz="0" w:space="0" w:color="auto"/>
          </w:divBdr>
        </w:div>
        <w:div w:id="1173571654">
          <w:marLeft w:val="720"/>
          <w:marRight w:val="0"/>
          <w:marTop w:val="240"/>
          <w:marBottom w:val="40"/>
          <w:divBdr>
            <w:top w:val="none" w:sz="0" w:space="0" w:color="auto"/>
            <w:left w:val="none" w:sz="0" w:space="0" w:color="auto"/>
            <w:bottom w:val="none" w:sz="0" w:space="0" w:color="auto"/>
            <w:right w:val="none" w:sz="0" w:space="0" w:color="auto"/>
          </w:divBdr>
        </w:div>
        <w:div w:id="1882857446">
          <w:marLeft w:val="720"/>
          <w:marRight w:val="0"/>
          <w:marTop w:val="240"/>
          <w:marBottom w:val="40"/>
          <w:divBdr>
            <w:top w:val="none" w:sz="0" w:space="0" w:color="auto"/>
            <w:left w:val="none" w:sz="0" w:space="0" w:color="auto"/>
            <w:bottom w:val="none" w:sz="0" w:space="0" w:color="auto"/>
            <w:right w:val="none" w:sz="0" w:space="0" w:color="auto"/>
          </w:divBdr>
        </w:div>
      </w:divsChild>
    </w:div>
    <w:div w:id="1988701547">
      <w:bodyDiv w:val="1"/>
      <w:marLeft w:val="0"/>
      <w:marRight w:val="0"/>
      <w:marTop w:val="0"/>
      <w:marBottom w:val="0"/>
      <w:divBdr>
        <w:top w:val="none" w:sz="0" w:space="0" w:color="auto"/>
        <w:left w:val="none" w:sz="0" w:space="0" w:color="auto"/>
        <w:bottom w:val="none" w:sz="0" w:space="0" w:color="auto"/>
        <w:right w:val="none" w:sz="0" w:space="0" w:color="auto"/>
      </w:divBdr>
      <w:divsChild>
        <w:div w:id="1815216748">
          <w:marLeft w:val="0"/>
          <w:marRight w:val="0"/>
          <w:marTop w:val="0"/>
          <w:marBottom w:val="0"/>
          <w:divBdr>
            <w:top w:val="none" w:sz="0" w:space="0" w:color="auto"/>
            <w:left w:val="none" w:sz="0" w:space="0" w:color="auto"/>
            <w:bottom w:val="none" w:sz="0" w:space="0" w:color="auto"/>
            <w:right w:val="none" w:sz="0" w:space="0" w:color="auto"/>
          </w:divBdr>
        </w:div>
      </w:divsChild>
    </w:div>
    <w:div w:id="2011591512">
      <w:bodyDiv w:val="1"/>
      <w:marLeft w:val="0"/>
      <w:marRight w:val="0"/>
      <w:marTop w:val="0"/>
      <w:marBottom w:val="0"/>
      <w:divBdr>
        <w:top w:val="none" w:sz="0" w:space="0" w:color="auto"/>
        <w:left w:val="none" w:sz="0" w:space="0" w:color="auto"/>
        <w:bottom w:val="none" w:sz="0" w:space="0" w:color="auto"/>
        <w:right w:val="none" w:sz="0" w:space="0" w:color="auto"/>
      </w:divBdr>
      <w:divsChild>
        <w:div w:id="1655797224">
          <w:marLeft w:val="360"/>
          <w:marRight w:val="0"/>
          <w:marTop w:val="200"/>
          <w:marBottom w:val="0"/>
          <w:divBdr>
            <w:top w:val="none" w:sz="0" w:space="0" w:color="auto"/>
            <w:left w:val="none" w:sz="0" w:space="0" w:color="auto"/>
            <w:bottom w:val="none" w:sz="0" w:space="0" w:color="auto"/>
            <w:right w:val="none" w:sz="0" w:space="0" w:color="auto"/>
          </w:divBdr>
        </w:div>
        <w:div w:id="728891918">
          <w:marLeft w:val="1080"/>
          <w:marRight w:val="0"/>
          <w:marTop w:val="100"/>
          <w:marBottom w:val="0"/>
          <w:divBdr>
            <w:top w:val="none" w:sz="0" w:space="0" w:color="auto"/>
            <w:left w:val="none" w:sz="0" w:space="0" w:color="auto"/>
            <w:bottom w:val="none" w:sz="0" w:space="0" w:color="auto"/>
            <w:right w:val="none" w:sz="0" w:space="0" w:color="auto"/>
          </w:divBdr>
        </w:div>
        <w:div w:id="1681616079">
          <w:marLeft w:val="1080"/>
          <w:marRight w:val="0"/>
          <w:marTop w:val="100"/>
          <w:marBottom w:val="0"/>
          <w:divBdr>
            <w:top w:val="none" w:sz="0" w:space="0" w:color="auto"/>
            <w:left w:val="none" w:sz="0" w:space="0" w:color="auto"/>
            <w:bottom w:val="none" w:sz="0" w:space="0" w:color="auto"/>
            <w:right w:val="none" w:sz="0" w:space="0" w:color="auto"/>
          </w:divBdr>
        </w:div>
        <w:div w:id="1834297379">
          <w:marLeft w:val="1080"/>
          <w:marRight w:val="0"/>
          <w:marTop w:val="100"/>
          <w:marBottom w:val="0"/>
          <w:divBdr>
            <w:top w:val="none" w:sz="0" w:space="0" w:color="auto"/>
            <w:left w:val="none" w:sz="0" w:space="0" w:color="auto"/>
            <w:bottom w:val="none" w:sz="0" w:space="0" w:color="auto"/>
            <w:right w:val="none" w:sz="0" w:space="0" w:color="auto"/>
          </w:divBdr>
        </w:div>
        <w:div w:id="750349911">
          <w:marLeft w:val="1080"/>
          <w:marRight w:val="0"/>
          <w:marTop w:val="100"/>
          <w:marBottom w:val="0"/>
          <w:divBdr>
            <w:top w:val="none" w:sz="0" w:space="0" w:color="auto"/>
            <w:left w:val="none" w:sz="0" w:space="0" w:color="auto"/>
            <w:bottom w:val="none" w:sz="0" w:space="0" w:color="auto"/>
            <w:right w:val="none" w:sz="0" w:space="0" w:color="auto"/>
          </w:divBdr>
        </w:div>
        <w:div w:id="569998111">
          <w:marLeft w:val="1080"/>
          <w:marRight w:val="0"/>
          <w:marTop w:val="100"/>
          <w:marBottom w:val="0"/>
          <w:divBdr>
            <w:top w:val="none" w:sz="0" w:space="0" w:color="auto"/>
            <w:left w:val="none" w:sz="0" w:space="0" w:color="auto"/>
            <w:bottom w:val="none" w:sz="0" w:space="0" w:color="auto"/>
            <w:right w:val="none" w:sz="0" w:space="0" w:color="auto"/>
          </w:divBdr>
        </w:div>
      </w:divsChild>
    </w:div>
    <w:div w:id="205627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可可豆</dc:creator>
  <keywords/>
  <dc:description/>
  <lastModifiedBy>Soon.Tin</lastModifiedBy>
  <revision>7</revision>
  <dcterms:created xsi:type="dcterms:W3CDTF">2025-03-04T05:51:00.0000000Z</dcterms:created>
  <dcterms:modified xsi:type="dcterms:W3CDTF">2025-03-05T08:53:20.8075367Z</dcterms:modified>
</coreProperties>
</file>