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both"/>
        <w:rPr>
          <w:i w:val="1"/>
        </w:rPr>
      </w:pPr>
      <w:r w:rsidDel="00000000" w:rsidR="00000000" w:rsidRPr="00000000">
        <w:rPr>
          <w:i w:val="1"/>
          <w:rtl w:val="0"/>
        </w:rPr>
        <w:t xml:space="preserve">En SQL, una consulta es una solicitud que se hace a una base de datos para recuperar información específica. Las consultas son una parte fundamental de SQL, ya que permiten al usuario interactuar con los datos almacenados en una base de datos.</w:t>
      </w:r>
    </w:p>
    <w:p w:rsidR="00000000" w:rsidDel="00000000" w:rsidP="00000000" w:rsidRDefault="00000000" w:rsidRPr="00000000" w14:paraId="00000002">
      <w:pPr>
        <w:spacing w:line="240" w:lineRule="auto"/>
        <w:jc w:val="both"/>
        <w:rPr>
          <w:i w:val="1"/>
        </w:rPr>
      </w:pPr>
      <w:r w:rsidDel="00000000" w:rsidR="00000000" w:rsidRPr="00000000">
        <w:rPr>
          <w:rtl w:val="0"/>
        </w:rPr>
      </w:r>
    </w:p>
    <w:p w:rsidR="00000000" w:rsidDel="00000000" w:rsidP="00000000" w:rsidRDefault="00000000" w:rsidRPr="00000000" w14:paraId="00000003">
      <w:pPr>
        <w:spacing w:line="240" w:lineRule="auto"/>
        <w:jc w:val="both"/>
        <w:rPr>
          <w:i w:val="1"/>
        </w:rPr>
      </w:pPr>
      <w:r w:rsidDel="00000000" w:rsidR="00000000" w:rsidRPr="00000000">
        <w:rPr>
          <w:i w:val="1"/>
          <w:rtl w:val="0"/>
        </w:rPr>
        <w:t xml:space="preserve">En general, una consulta se compone de una serie de cláusulas que se combinan para especificar exactamente qué datos se quieren recuperar. Las cláusulas más comunes incluyen:</w:t>
      </w:r>
    </w:p>
    <w:p w:rsidR="00000000" w:rsidDel="00000000" w:rsidP="00000000" w:rsidRDefault="00000000" w:rsidRPr="00000000" w14:paraId="00000004">
      <w:pPr>
        <w:spacing w:line="240" w:lineRule="auto"/>
        <w:jc w:val="both"/>
        <w:rPr>
          <w:i w:val="1"/>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jc w:val="both"/>
        <w:rPr>
          <w:i w:val="1"/>
        </w:rPr>
      </w:pPr>
      <w:r w:rsidDel="00000000" w:rsidR="00000000" w:rsidRPr="00000000">
        <w:rPr>
          <w:i w:val="1"/>
          <w:rtl w:val="0"/>
        </w:rPr>
        <w:t xml:space="preserve">SELECT: especifica qué columnas de la tabla o tablas se quieren recuperar.</w:t>
      </w:r>
    </w:p>
    <w:p w:rsidR="00000000" w:rsidDel="00000000" w:rsidP="00000000" w:rsidRDefault="00000000" w:rsidRPr="00000000" w14:paraId="00000006">
      <w:pPr>
        <w:numPr>
          <w:ilvl w:val="0"/>
          <w:numId w:val="1"/>
        </w:numPr>
        <w:spacing w:line="240" w:lineRule="auto"/>
        <w:ind w:left="720" w:hanging="360"/>
        <w:jc w:val="both"/>
        <w:rPr>
          <w:i w:val="1"/>
        </w:rPr>
      </w:pPr>
      <w:r w:rsidDel="00000000" w:rsidR="00000000" w:rsidRPr="00000000">
        <w:rPr>
          <w:i w:val="1"/>
          <w:rtl w:val="0"/>
        </w:rPr>
        <w:t xml:space="preserve">FROM: especifica la tabla o tablas de donde se deben recuperar los datos.</w:t>
      </w:r>
    </w:p>
    <w:p w:rsidR="00000000" w:rsidDel="00000000" w:rsidP="00000000" w:rsidRDefault="00000000" w:rsidRPr="00000000" w14:paraId="00000007">
      <w:pPr>
        <w:numPr>
          <w:ilvl w:val="0"/>
          <w:numId w:val="1"/>
        </w:numPr>
        <w:spacing w:line="240" w:lineRule="auto"/>
        <w:ind w:left="720" w:hanging="360"/>
        <w:jc w:val="both"/>
        <w:rPr>
          <w:i w:val="1"/>
        </w:rPr>
      </w:pPr>
      <w:r w:rsidDel="00000000" w:rsidR="00000000" w:rsidRPr="00000000">
        <w:rPr>
          <w:i w:val="1"/>
          <w:rtl w:val="0"/>
        </w:rPr>
        <w:t xml:space="preserve">WHERE: especifica las condiciones que deben cumplir las filas para ser incluidas en los resultados.</w:t>
      </w:r>
    </w:p>
    <w:p w:rsidR="00000000" w:rsidDel="00000000" w:rsidP="00000000" w:rsidRDefault="00000000" w:rsidRPr="00000000" w14:paraId="00000008">
      <w:pPr>
        <w:numPr>
          <w:ilvl w:val="0"/>
          <w:numId w:val="1"/>
        </w:numPr>
        <w:spacing w:line="240" w:lineRule="auto"/>
        <w:ind w:left="720" w:hanging="360"/>
        <w:jc w:val="both"/>
        <w:rPr>
          <w:i w:val="1"/>
        </w:rPr>
      </w:pPr>
      <w:r w:rsidDel="00000000" w:rsidR="00000000" w:rsidRPr="00000000">
        <w:rPr>
          <w:i w:val="1"/>
          <w:rtl w:val="0"/>
        </w:rPr>
        <w:t xml:space="preserve">HAVING: especifica las condiciones que deben cumplir los grupos para ser incluidos en los resultados.</w:t>
      </w:r>
    </w:p>
    <w:p w:rsidR="00000000" w:rsidDel="00000000" w:rsidP="00000000" w:rsidRDefault="00000000" w:rsidRPr="00000000" w14:paraId="00000009">
      <w:pPr>
        <w:numPr>
          <w:ilvl w:val="0"/>
          <w:numId w:val="1"/>
        </w:numPr>
        <w:spacing w:line="240" w:lineRule="auto"/>
        <w:ind w:left="720" w:hanging="360"/>
        <w:jc w:val="both"/>
        <w:rPr>
          <w:i w:val="1"/>
        </w:rPr>
      </w:pPr>
      <w:r w:rsidDel="00000000" w:rsidR="00000000" w:rsidRPr="00000000">
        <w:rPr>
          <w:i w:val="1"/>
          <w:rtl w:val="0"/>
        </w:rPr>
        <w:t xml:space="preserve">ORDER BY: especifica cómo se deben ordenar los resultados.</w:t>
      </w:r>
    </w:p>
    <w:p w:rsidR="00000000" w:rsidDel="00000000" w:rsidP="00000000" w:rsidRDefault="00000000" w:rsidRPr="00000000" w14:paraId="0000000A">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00B">
      <w:pPr>
        <w:spacing w:line="240" w:lineRule="auto"/>
        <w:jc w:val="both"/>
        <w:rPr>
          <w:i w:val="1"/>
        </w:rPr>
      </w:pPr>
      <w:r w:rsidDel="00000000" w:rsidR="00000000" w:rsidRPr="00000000">
        <w:rPr>
          <w:i w:val="1"/>
          <w:rtl w:val="0"/>
        </w:rPr>
        <w:t xml:space="preserve">Las consultas pueden ser muy simples o muy complejas, dependiendo de las necesidades del usuario y la estructura de la base de datos. Es necesario conocer entonces la estructura de la base de datos para realizar consultas sobre ella. </w:t>
      </w:r>
    </w:p>
    <w:p w:rsidR="00000000" w:rsidDel="00000000" w:rsidP="00000000" w:rsidRDefault="00000000" w:rsidRPr="00000000" w14:paraId="0000000C">
      <w:pPr>
        <w:spacing w:line="240" w:lineRule="auto"/>
        <w:jc w:val="both"/>
        <w:rPr>
          <w:i w:val="1"/>
        </w:rPr>
      </w:pPr>
      <w:r w:rsidDel="00000000" w:rsidR="00000000" w:rsidRPr="00000000">
        <w:rPr>
          <w:rtl w:val="0"/>
        </w:rPr>
      </w:r>
    </w:p>
    <w:p w:rsidR="00000000" w:rsidDel="00000000" w:rsidP="00000000" w:rsidRDefault="00000000" w:rsidRPr="00000000" w14:paraId="0000000D">
      <w:pPr>
        <w:spacing w:line="240" w:lineRule="auto"/>
        <w:jc w:val="both"/>
        <w:rPr>
          <w:i w:val="1"/>
        </w:rPr>
      </w:pPr>
      <w:r w:rsidDel="00000000" w:rsidR="00000000" w:rsidRPr="00000000">
        <w:rPr>
          <w:i w:val="1"/>
          <w:rtl w:val="0"/>
        </w:rPr>
        <w:t xml:space="preserve">Por ejemplo, una consulta simple podría ser:</w:t>
      </w:r>
    </w:p>
    <w:p w:rsidR="00000000" w:rsidDel="00000000" w:rsidP="00000000" w:rsidRDefault="00000000" w:rsidRPr="00000000" w14:paraId="0000000E">
      <w:pPr>
        <w:spacing w:line="240" w:lineRule="auto"/>
        <w:jc w:val="both"/>
        <w:rPr>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nombre, apellido, email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fecha_nacimiento &gt;= </w:t>
            </w:r>
            <w:r w:rsidDel="00000000" w:rsidR="00000000" w:rsidRPr="00000000">
              <w:rPr>
                <w:rFonts w:ascii="Consolas" w:cs="Consolas" w:eastAsia="Consolas" w:hAnsi="Consolas"/>
                <w:i w:val="1"/>
                <w:color w:val="a2fca2"/>
                <w:shd w:fill="333333" w:val="clear"/>
                <w:rtl w:val="0"/>
              </w:rPr>
              <w:t xml:space="preserve">'2020-01-01'</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0">
      <w:pPr>
        <w:spacing w:line="240" w:lineRule="auto"/>
        <w:jc w:val="both"/>
        <w:rPr>
          <w:i w:val="1"/>
        </w:rPr>
      </w:pPr>
      <w:r w:rsidDel="00000000" w:rsidR="00000000" w:rsidRPr="00000000">
        <w:rPr>
          <w:rtl w:val="0"/>
        </w:rPr>
      </w:r>
    </w:p>
    <w:p w:rsidR="00000000" w:rsidDel="00000000" w:rsidP="00000000" w:rsidRDefault="00000000" w:rsidRPr="00000000" w14:paraId="00000011">
      <w:pPr>
        <w:spacing w:line="240" w:lineRule="auto"/>
        <w:rPr>
          <w:i w:val="1"/>
        </w:rPr>
      </w:pPr>
      <w:r w:rsidDel="00000000" w:rsidR="00000000" w:rsidRPr="00000000">
        <w:rPr>
          <w:i w:val="1"/>
          <w:rtl w:val="0"/>
        </w:rPr>
        <w:t xml:space="preserve">La consulta anterior devuelve el nombre, apellido y fecha de nacimiento de los alumnos que nacieron de 2020 a la fecha.</w:t>
      </w:r>
    </w:p>
    <w:p w:rsidR="00000000" w:rsidDel="00000000" w:rsidP="00000000" w:rsidRDefault="00000000" w:rsidRPr="00000000" w14:paraId="00000012">
      <w:pPr>
        <w:widowControl w:val="0"/>
        <w:spacing w:line="240" w:lineRule="auto"/>
        <w:rPr>
          <w:i w:val="1"/>
          <w:color w:val="37415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i w:val="1"/>
          <w:color w:val="374151"/>
          <w:sz w:val="24"/>
          <w:szCs w:val="24"/>
        </w:rPr>
      </w:pPr>
      <w:r w:rsidDel="00000000" w:rsidR="00000000" w:rsidRPr="00000000">
        <w:rPr>
          <w:i w:val="1"/>
          <w:color w:val="374151"/>
          <w:sz w:val="24"/>
          <w:szCs w:val="24"/>
        </w:rPr>
        <w:drawing>
          <wp:inline distB="114300" distT="114300" distL="114300" distR="114300">
            <wp:extent cx="2133600" cy="1028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rPr>
          <w:i w:val="1"/>
          <w:color w:val="374151"/>
          <w:sz w:val="24"/>
          <w:szCs w:val="24"/>
        </w:rPr>
      </w:pPr>
      <w:r w:rsidDel="00000000" w:rsidR="00000000" w:rsidRPr="00000000">
        <w:rPr>
          <w:rtl w:val="0"/>
        </w:rPr>
      </w:r>
    </w:p>
    <w:p w:rsidR="00000000" w:rsidDel="00000000" w:rsidP="00000000" w:rsidRDefault="00000000" w:rsidRPr="00000000" w14:paraId="00000015">
      <w:pPr>
        <w:spacing w:line="240" w:lineRule="auto"/>
        <w:jc w:val="both"/>
        <w:rPr>
          <w:i w:val="1"/>
        </w:rPr>
      </w:pPr>
      <w:r w:rsidDel="00000000" w:rsidR="00000000" w:rsidRPr="00000000">
        <w:rPr>
          <w:i w:val="1"/>
          <w:rtl w:val="0"/>
        </w:rPr>
        <w:t xml:space="preserve">A continuación, revisaremos cada una de las cláusulas más comunes que existen en SQL. </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i w:val="1"/>
        </w:rPr>
      </w:pPr>
      <w:r w:rsidDel="00000000" w:rsidR="00000000" w:rsidRPr="00000000">
        <w:rPr>
          <w:i w:val="1"/>
          <w:rtl w:val="0"/>
        </w:rPr>
        <w:t xml:space="preserve">2.1 SELECT</w:t>
      </w:r>
    </w:p>
    <w:p w:rsidR="00000000" w:rsidDel="00000000" w:rsidP="00000000" w:rsidRDefault="00000000" w:rsidRPr="00000000" w14:paraId="00000018">
      <w:pPr>
        <w:spacing w:line="240" w:lineRule="auto"/>
        <w:rPr>
          <w:i w:val="1"/>
        </w:rPr>
      </w:pPr>
      <w:r w:rsidDel="00000000" w:rsidR="00000000" w:rsidRPr="00000000">
        <w:rPr>
          <w:rtl w:val="0"/>
        </w:rPr>
      </w:r>
    </w:p>
    <w:p w:rsidR="00000000" w:rsidDel="00000000" w:rsidP="00000000" w:rsidRDefault="00000000" w:rsidRPr="00000000" w14:paraId="00000019">
      <w:pPr>
        <w:spacing w:line="240" w:lineRule="auto"/>
        <w:jc w:val="both"/>
        <w:rPr>
          <w:i w:val="1"/>
        </w:rPr>
      </w:pPr>
      <w:r w:rsidDel="00000000" w:rsidR="00000000" w:rsidRPr="00000000">
        <w:rPr>
          <w:i w:val="1"/>
          <w:rtl w:val="0"/>
        </w:rPr>
        <w:t xml:space="preserve">La cláusula SELECT en SQL se utiliza para recuperar datos de una o varias tablas. Esta cláusula es una de las más utilizadas en SQL, ya que es la forma en que se recuperan los datos que se necesitan de una base de datos.</w:t>
      </w:r>
    </w:p>
    <w:p w:rsidR="00000000" w:rsidDel="00000000" w:rsidP="00000000" w:rsidRDefault="00000000" w:rsidRPr="00000000" w14:paraId="0000001A">
      <w:pPr>
        <w:spacing w:line="240" w:lineRule="auto"/>
        <w:rPr>
          <w:i w:val="1"/>
        </w:rPr>
      </w:pPr>
      <w:r w:rsidDel="00000000" w:rsidR="00000000" w:rsidRPr="00000000">
        <w:rPr>
          <w:rtl w:val="0"/>
        </w:rPr>
      </w:r>
    </w:p>
    <w:p w:rsidR="00000000" w:rsidDel="00000000" w:rsidP="00000000" w:rsidRDefault="00000000" w:rsidRPr="00000000" w14:paraId="0000001B">
      <w:pPr>
        <w:spacing w:line="240" w:lineRule="auto"/>
        <w:jc w:val="both"/>
        <w:rPr>
          <w:i w:val="1"/>
        </w:rPr>
      </w:pPr>
      <w:r w:rsidDel="00000000" w:rsidR="00000000" w:rsidRPr="00000000">
        <w:rPr>
          <w:i w:val="1"/>
          <w:rtl w:val="0"/>
        </w:rPr>
        <w:t xml:space="preserve">La sintaxis básica de la cláusula SELECT es la siguiente:</w:t>
      </w:r>
    </w:p>
    <w:p w:rsidR="00000000" w:rsidDel="00000000" w:rsidP="00000000" w:rsidRDefault="00000000" w:rsidRPr="00000000" w14:paraId="0000001C">
      <w:pPr>
        <w:spacing w:line="240" w:lineRule="auto"/>
        <w:jc w:val="both"/>
        <w:rPr>
          <w:i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column1, column2, ..., columnN</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table_name;</w:t>
            </w:r>
            <w:r w:rsidDel="00000000" w:rsidR="00000000" w:rsidRPr="00000000">
              <w:rPr>
                <w:rtl w:val="0"/>
              </w:rPr>
            </w:r>
          </w:p>
        </w:tc>
      </w:tr>
    </w:tbl>
    <w:p w:rsidR="00000000" w:rsidDel="00000000" w:rsidP="00000000" w:rsidRDefault="00000000" w:rsidRPr="00000000" w14:paraId="0000001E">
      <w:pPr>
        <w:spacing w:line="240" w:lineRule="auto"/>
        <w:jc w:val="both"/>
        <w:rPr>
          <w:i w:val="1"/>
        </w:rPr>
      </w:pPr>
      <w:r w:rsidDel="00000000" w:rsidR="00000000" w:rsidRPr="00000000">
        <w:rPr>
          <w:rtl w:val="0"/>
        </w:rPr>
      </w:r>
    </w:p>
    <w:p w:rsidR="00000000" w:rsidDel="00000000" w:rsidP="00000000" w:rsidRDefault="00000000" w:rsidRPr="00000000" w14:paraId="0000001F">
      <w:pPr>
        <w:spacing w:line="240" w:lineRule="auto"/>
        <w:jc w:val="both"/>
        <w:rPr>
          <w:i w:val="1"/>
        </w:rPr>
      </w:pPr>
      <w:r w:rsidDel="00000000" w:rsidR="00000000" w:rsidRPr="00000000">
        <w:rPr>
          <w:i w:val="1"/>
          <w:rtl w:val="0"/>
        </w:rPr>
        <w:t xml:space="preserve">Donde “column1”, “column2”, ..., “columnN” son los nombres de las columnas que se quieren recuperar y “table_name” es el nombre de la tabla de la que se quieren recuperar los datos.</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jc w:val="both"/>
        <w:rPr>
          <w:i w:val="1"/>
        </w:rPr>
      </w:pPr>
      <w:r w:rsidDel="00000000" w:rsidR="00000000" w:rsidRPr="00000000">
        <w:rPr>
          <w:i w:val="1"/>
          <w:rtl w:val="0"/>
        </w:rPr>
        <w:t xml:space="preserve">Por ejemplo, si queremos hacer una consulta con el id y nombre de los cursos en la base de datos escuela, lo realizaremos con el siguiente comando:</w:t>
      </w:r>
    </w:p>
    <w:p w:rsidR="00000000" w:rsidDel="00000000" w:rsidP="00000000" w:rsidRDefault="00000000" w:rsidRPr="00000000" w14:paraId="00000022">
      <w:pPr>
        <w:spacing w:line="240" w:lineRule="auto"/>
        <w:jc w:val="both"/>
        <w:rPr>
          <w:i w:val="1"/>
        </w:rPr>
      </w:pPr>
      <w:r w:rsidDel="00000000" w:rsidR="00000000" w:rsidRPr="00000000">
        <w:rPr>
          <w:rtl w:val="0"/>
        </w:rPr>
      </w:r>
    </w:p>
    <w:p w:rsidR="00000000" w:rsidDel="00000000" w:rsidP="00000000" w:rsidRDefault="00000000" w:rsidRPr="00000000" w14:paraId="00000023">
      <w:pPr>
        <w:spacing w:line="240" w:lineRule="auto"/>
        <w:jc w:val="both"/>
        <w:rPr>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id, nombre</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cursos;</w:t>
            </w:r>
            <w:r w:rsidDel="00000000" w:rsidR="00000000" w:rsidRPr="00000000">
              <w:rPr>
                <w:rtl w:val="0"/>
              </w:rPr>
            </w:r>
          </w:p>
        </w:tc>
      </w:tr>
    </w:tbl>
    <w:p w:rsidR="00000000" w:rsidDel="00000000" w:rsidP="00000000" w:rsidRDefault="00000000" w:rsidRPr="00000000" w14:paraId="00000025">
      <w:pPr>
        <w:spacing w:line="240" w:lineRule="auto"/>
        <w:jc w:val="both"/>
        <w:rPr>
          <w:i w:val="1"/>
        </w:rPr>
      </w:pPr>
      <w:r w:rsidDel="00000000" w:rsidR="00000000" w:rsidRPr="00000000">
        <w:rPr>
          <w:rtl w:val="0"/>
        </w:rPr>
      </w:r>
    </w:p>
    <w:p w:rsidR="00000000" w:rsidDel="00000000" w:rsidP="00000000" w:rsidRDefault="00000000" w:rsidRPr="00000000" w14:paraId="00000026">
      <w:pPr>
        <w:spacing w:line="240" w:lineRule="auto"/>
        <w:jc w:val="both"/>
        <w:rPr>
          <w:i w:val="1"/>
        </w:rPr>
      </w:pPr>
      <w:r w:rsidDel="00000000" w:rsidR="00000000" w:rsidRPr="00000000">
        <w:rPr>
          <w:i w:val="1"/>
          <w:rtl w:val="0"/>
        </w:rPr>
        <w:t xml:space="preserve">Y nos devuelve una tabla con ambas columnas:</w:t>
      </w:r>
    </w:p>
    <w:p w:rsidR="00000000" w:rsidDel="00000000" w:rsidP="00000000" w:rsidRDefault="00000000" w:rsidRPr="00000000" w14:paraId="00000027">
      <w:pPr>
        <w:spacing w:line="240" w:lineRule="auto"/>
        <w:jc w:val="both"/>
        <w:rPr>
          <w:i w:val="1"/>
        </w:rPr>
      </w:pP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drawing>
          <wp:inline distB="114300" distT="114300" distL="114300" distR="114300">
            <wp:extent cx="1200150" cy="1028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jc w:val="both"/>
        <w:rPr>
          <w:i w:val="1"/>
        </w:rPr>
      </w:pPr>
      <w:r w:rsidDel="00000000" w:rsidR="00000000" w:rsidRPr="00000000">
        <w:rPr>
          <w:i w:val="1"/>
          <w:rtl w:val="0"/>
        </w:rPr>
        <w:t xml:space="preserve">La cláusula SELECT también permite utilizar funciones agregadas, como SUM(), COUNT(), AVG(), MIN() y MAX(), para realizar cálculos en los datos que se están recuperando. Por ejemplo, para obtener el número de registros en la tabla de calificaciones, se puede utilizar la siguiente sintaxis:</w:t>
      </w:r>
    </w:p>
    <w:p w:rsidR="00000000" w:rsidDel="00000000" w:rsidP="00000000" w:rsidRDefault="00000000" w:rsidRPr="00000000" w14:paraId="0000002B">
      <w:pPr>
        <w:spacing w:line="240" w:lineRule="auto"/>
        <w:jc w:val="both"/>
        <w:rPr>
          <w:i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COUNT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registros</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r>
            <w:r w:rsidDel="00000000" w:rsidR="00000000" w:rsidRPr="00000000">
              <w:rPr>
                <w:rtl w:val="0"/>
              </w:rPr>
            </w:r>
          </w:p>
        </w:tc>
      </w:tr>
    </w:tbl>
    <w:p w:rsidR="00000000" w:rsidDel="00000000" w:rsidP="00000000" w:rsidRDefault="00000000" w:rsidRPr="00000000" w14:paraId="0000002D">
      <w:pPr>
        <w:spacing w:line="240" w:lineRule="auto"/>
        <w:jc w:val="both"/>
        <w:rPr>
          <w:i w:val="1"/>
        </w:rPr>
      </w:pPr>
      <w:r w:rsidDel="00000000" w:rsidR="00000000" w:rsidRPr="00000000">
        <w:rPr>
          <w:rtl w:val="0"/>
        </w:rPr>
      </w:r>
    </w:p>
    <w:p w:rsidR="00000000" w:rsidDel="00000000" w:rsidP="00000000" w:rsidRDefault="00000000" w:rsidRPr="00000000" w14:paraId="0000002E">
      <w:pPr>
        <w:spacing w:line="240" w:lineRule="auto"/>
        <w:jc w:val="both"/>
        <w:rPr>
          <w:i w:val="1"/>
        </w:rPr>
      </w:pPr>
      <w:r w:rsidDel="00000000" w:rsidR="00000000" w:rsidRPr="00000000">
        <w:rPr>
          <w:i w:val="1"/>
          <w:rtl w:val="0"/>
        </w:rPr>
        <w:t xml:space="preserve">Y nos devuelve la siguiente tabla, que nos indica que hay 100 registros dentro de la tabla calificaciones. Debemos notar el uso de la palabra AS cuya función es renombrar la columna COUNT(*) como registros.</w:t>
      </w:r>
    </w:p>
    <w:p w:rsidR="00000000" w:rsidDel="00000000" w:rsidP="00000000" w:rsidRDefault="00000000" w:rsidRPr="00000000" w14:paraId="0000002F">
      <w:pPr>
        <w:spacing w:line="240" w:lineRule="auto"/>
        <w:jc w:val="both"/>
        <w:rPr>
          <w:i w:val="1"/>
        </w:rPr>
      </w:pPr>
      <w:r w:rsidDel="00000000" w:rsidR="00000000" w:rsidRPr="00000000">
        <w:rPr>
          <w:rtl w:val="0"/>
        </w:rPr>
      </w:r>
    </w:p>
    <w:p w:rsidR="00000000" w:rsidDel="00000000" w:rsidP="00000000" w:rsidRDefault="00000000" w:rsidRPr="00000000" w14:paraId="00000030">
      <w:pPr>
        <w:spacing w:line="240" w:lineRule="auto"/>
        <w:jc w:val="center"/>
        <w:rPr>
          <w:i w:val="1"/>
        </w:rPr>
      </w:pPr>
      <w:r w:rsidDel="00000000" w:rsidR="00000000" w:rsidRPr="00000000">
        <w:rPr>
          <w:i w:val="1"/>
        </w:rPr>
        <w:drawing>
          <wp:inline distB="114300" distT="114300" distL="114300" distR="114300">
            <wp:extent cx="685800" cy="4095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58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jc w:val="both"/>
        <w:rPr>
          <w:i w:val="1"/>
        </w:rPr>
      </w:pPr>
      <w:r w:rsidDel="00000000" w:rsidR="00000000" w:rsidRPr="00000000">
        <w:rPr>
          <w:rtl w:val="0"/>
        </w:rPr>
      </w:r>
    </w:p>
    <w:p w:rsidR="00000000" w:rsidDel="00000000" w:rsidP="00000000" w:rsidRDefault="00000000" w:rsidRPr="00000000" w14:paraId="00000032">
      <w:pPr>
        <w:spacing w:line="240" w:lineRule="auto"/>
        <w:jc w:val="both"/>
        <w:rPr>
          <w:i w:val="1"/>
        </w:rPr>
      </w:pPr>
      <w:r w:rsidDel="00000000" w:rsidR="00000000" w:rsidRPr="00000000">
        <w:rPr>
          <w:i w:val="1"/>
          <w:rtl w:val="0"/>
        </w:rPr>
        <w:t xml:space="preserve">Además, la cláusula SELECT también permite utilizar la cláusula WHERE para filtrar los datos que se recuperan según ciertos criterios. Por ejemplo, para recuperar sólo los registros donde la calificación sea 10, se puede utilizar la siguiente sintaxis:</w:t>
      </w:r>
    </w:p>
    <w:p w:rsidR="00000000" w:rsidDel="00000000" w:rsidP="00000000" w:rsidRDefault="00000000" w:rsidRPr="00000000" w14:paraId="00000033">
      <w:pPr>
        <w:spacing w:line="240" w:lineRule="auto"/>
        <w:jc w:val="both"/>
        <w:rPr>
          <w:i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i w:val="1"/>
                <w:color w:val="ffffff"/>
                <w:shd w:fill="333333" w:val="clear"/>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calificacion = </w:t>
            </w:r>
            <w:r w:rsidDel="00000000" w:rsidR="00000000" w:rsidRPr="00000000">
              <w:rPr>
                <w:rFonts w:ascii="Consolas" w:cs="Consolas" w:eastAsia="Consolas" w:hAnsi="Consolas"/>
                <w:i w:val="1"/>
                <w:color w:val="d36363"/>
                <w:shd w:fill="333333" w:val="clear"/>
                <w:rtl w:val="0"/>
              </w:rPr>
              <w:t xml:space="preserve">10</w:t>
            </w:r>
            <w:r w:rsidDel="00000000" w:rsidR="00000000" w:rsidRPr="00000000">
              <w:rPr>
                <w:rFonts w:ascii="Consolas" w:cs="Consolas" w:eastAsia="Consolas" w:hAnsi="Consolas"/>
                <w:i w:val="1"/>
                <w:color w:val="ffffff"/>
                <w:shd w:fill="333333" w:val="clear"/>
                <w:rtl w:val="0"/>
              </w:rPr>
              <w:t xml:space="preserve">;</w:t>
            </w:r>
          </w:p>
        </w:tc>
      </w:tr>
    </w:tbl>
    <w:p w:rsidR="00000000" w:rsidDel="00000000" w:rsidP="00000000" w:rsidRDefault="00000000" w:rsidRPr="00000000" w14:paraId="00000035">
      <w:pPr>
        <w:spacing w:line="240" w:lineRule="auto"/>
        <w:jc w:val="both"/>
        <w:rPr>
          <w:i w:val="1"/>
        </w:rPr>
      </w:pPr>
      <w:r w:rsidDel="00000000" w:rsidR="00000000" w:rsidRPr="00000000">
        <w:rPr>
          <w:rtl w:val="0"/>
        </w:rPr>
      </w:r>
    </w:p>
    <w:p w:rsidR="00000000" w:rsidDel="00000000" w:rsidP="00000000" w:rsidRDefault="00000000" w:rsidRPr="00000000" w14:paraId="00000036">
      <w:pPr>
        <w:spacing w:line="240" w:lineRule="auto"/>
        <w:jc w:val="both"/>
        <w:rPr>
          <w:i w:val="1"/>
        </w:rPr>
      </w:pPr>
      <w:r w:rsidDel="00000000" w:rsidR="00000000" w:rsidRPr="00000000">
        <w:rPr>
          <w:i w:val="1"/>
          <w:rtl w:val="0"/>
        </w:rPr>
        <w:t xml:space="preserve">La consulta nos devuelve entonces la siguiente tabla, que contiene los alumnos y el curso donde obtuvieron 10. </w:t>
      </w:r>
    </w:p>
    <w:p w:rsidR="00000000" w:rsidDel="00000000" w:rsidP="00000000" w:rsidRDefault="00000000" w:rsidRPr="00000000" w14:paraId="00000037">
      <w:pPr>
        <w:spacing w:line="240" w:lineRule="auto"/>
        <w:jc w:val="center"/>
        <w:rPr>
          <w:i w:val="1"/>
        </w:rPr>
      </w:pPr>
      <w:r w:rsidDel="00000000" w:rsidR="00000000" w:rsidRPr="00000000">
        <w:rPr>
          <w:i w:val="1"/>
        </w:rPr>
        <w:drawing>
          <wp:inline distB="114300" distT="114300" distL="114300" distR="114300">
            <wp:extent cx="2390775" cy="218122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907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jc w:val="both"/>
        <w:rPr>
          <w:i w:val="1"/>
        </w:rPr>
      </w:pPr>
      <w:r w:rsidDel="00000000" w:rsidR="00000000" w:rsidRPr="00000000">
        <w:rPr>
          <w:i w:val="1"/>
          <w:rtl w:val="0"/>
        </w:rPr>
        <w:t xml:space="preserve">En resumen, la cláusula SELECT en SQL es esencial para recuperar los datos necesarios de una base de datos. Es una cláusula muy versátil que permite recuperar datos de una o varias tablas, utilizar funciones agregadas y filtrar los datos según criterios específicos.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jc w:val="both"/>
        <w:rPr>
          <w:i w:val="1"/>
        </w:rPr>
      </w:pPr>
      <w:r w:rsidDel="00000000" w:rsidR="00000000" w:rsidRPr="00000000">
        <w:rPr>
          <w:i w:val="1"/>
          <w:rtl w:val="0"/>
        </w:rPr>
        <w:t xml:space="preserve">2.2 WHERE</w:t>
      </w:r>
    </w:p>
    <w:p w:rsidR="00000000" w:rsidDel="00000000" w:rsidP="00000000" w:rsidRDefault="00000000" w:rsidRPr="00000000" w14:paraId="0000003C">
      <w:pPr>
        <w:spacing w:line="240" w:lineRule="auto"/>
        <w:jc w:val="both"/>
        <w:rPr>
          <w:i w:val="1"/>
        </w:rPr>
      </w:pPr>
      <w:r w:rsidDel="00000000" w:rsidR="00000000" w:rsidRPr="00000000">
        <w:rPr>
          <w:rtl w:val="0"/>
        </w:rPr>
      </w:r>
    </w:p>
    <w:p w:rsidR="00000000" w:rsidDel="00000000" w:rsidP="00000000" w:rsidRDefault="00000000" w:rsidRPr="00000000" w14:paraId="0000003D">
      <w:pPr>
        <w:spacing w:line="240" w:lineRule="auto"/>
        <w:jc w:val="both"/>
        <w:rPr>
          <w:i w:val="1"/>
        </w:rPr>
      </w:pPr>
      <w:r w:rsidDel="00000000" w:rsidR="00000000" w:rsidRPr="00000000">
        <w:rPr>
          <w:i w:val="1"/>
          <w:rtl w:val="0"/>
        </w:rPr>
        <w:t xml:space="preserve">La cláusula WHERE en SQL se utiliza para filtrar registros en una consulta. Permite especificar una o varias condiciones que deben cumplirse para que un registro sea incluido en los resultados de la consulta.</w:t>
      </w:r>
    </w:p>
    <w:p w:rsidR="00000000" w:rsidDel="00000000" w:rsidP="00000000" w:rsidRDefault="00000000" w:rsidRPr="00000000" w14:paraId="0000003E">
      <w:pPr>
        <w:spacing w:line="240" w:lineRule="auto"/>
        <w:jc w:val="both"/>
        <w:rPr>
          <w:i w:val="1"/>
        </w:rPr>
      </w:pPr>
      <w:r w:rsidDel="00000000" w:rsidR="00000000" w:rsidRPr="00000000">
        <w:rPr>
          <w:rtl w:val="0"/>
        </w:rPr>
      </w:r>
    </w:p>
    <w:p w:rsidR="00000000" w:rsidDel="00000000" w:rsidP="00000000" w:rsidRDefault="00000000" w:rsidRPr="00000000" w14:paraId="0000003F">
      <w:pPr>
        <w:spacing w:line="240" w:lineRule="auto"/>
        <w:jc w:val="both"/>
        <w:rPr>
          <w:i w:val="1"/>
        </w:rPr>
      </w:pPr>
      <w:r w:rsidDel="00000000" w:rsidR="00000000" w:rsidRPr="00000000">
        <w:rPr>
          <w:i w:val="1"/>
          <w:rtl w:val="0"/>
        </w:rPr>
        <w:t xml:space="preserve">La sintaxis básica de la cláusula WHERE es la siguiente:</w:t>
      </w:r>
    </w:p>
    <w:p w:rsidR="00000000" w:rsidDel="00000000" w:rsidP="00000000" w:rsidRDefault="00000000" w:rsidRPr="00000000" w14:paraId="00000040">
      <w:pPr>
        <w:spacing w:line="240" w:lineRule="auto"/>
        <w:jc w:val="both"/>
        <w:rPr>
          <w:i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columnas</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tabla</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condición;</w:t>
            </w:r>
            <w:r w:rsidDel="00000000" w:rsidR="00000000" w:rsidRPr="00000000">
              <w:rPr>
                <w:rtl w:val="0"/>
              </w:rPr>
            </w:r>
          </w:p>
        </w:tc>
      </w:tr>
    </w:tbl>
    <w:p w:rsidR="00000000" w:rsidDel="00000000" w:rsidP="00000000" w:rsidRDefault="00000000" w:rsidRPr="00000000" w14:paraId="00000042">
      <w:pPr>
        <w:spacing w:line="240" w:lineRule="auto"/>
        <w:jc w:val="both"/>
        <w:rPr>
          <w:i w:val="1"/>
        </w:rPr>
      </w:pPr>
      <w:r w:rsidDel="00000000" w:rsidR="00000000" w:rsidRPr="00000000">
        <w:rPr>
          <w:rtl w:val="0"/>
        </w:rPr>
      </w:r>
    </w:p>
    <w:p w:rsidR="00000000" w:rsidDel="00000000" w:rsidP="00000000" w:rsidRDefault="00000000" w:rsidRPr="00000000" w14:paraId="00000043">
      <w:pPr>
        <w:spacing w:line="240" w:lineRule="auto"/>
        <w:jc w:val="both"/>
        <w:rPr>
          <w:i w:val="1"/>
        </w:rPr>
      </w:pPr>
      <w:r w:rsidDel="00000000" w:rsidR="00000000" w:rsidRPr="00000000">
        <w:rPr>
          <w:i w:val="1"/>
          <w:rtl w:val="0"/>
        </w:rPr>
        <w:t xml:space="preserve">La condición puede incluir comparaciones de valores, operadores lógicos y funciones. Por ejemplo, si se desea obtener las calificaciones del alumno Juan Pérez, cuyo ID es 1, se puede utilizar la siguiente consulta:</w:t>
      </w:r>
    </w:p>
    <w:p w:rsidR="00000000" w:rsidDel="00000000" w:rsidP="00000000" w:rsidRDefault="00000000" w:rsidRPr="00000000" w14:paraId="00000044">
      <w:pPr>
        <w:spacing w:line="240" w:lineRule="auto"/>
        <w:jc w:val="both"/>
        <w:rPr>
          <w:i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estudiante_id =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6">
      <w:pPr>
        <w:spacing w:line="240" w:lineRule="auto"/>
        <w:jc w:val="both"/>
        <w:rPr>
          <w:i w:val="1"/>
        </w:rPr>
      </w:pPr>
      <w:r w:rsidDel="00000000" w:rsidR="00000000" w:rsidRPr="00000000">
        <w:rPr>
          <w:rtl w:val="0"/>
        </w:rPr>
      </w:r>
    </w:p>
    <w:p w:rsidR="00000000" w:rsidDel="00000000" w:rsidP="00000000" w:rsidRDefault="00000000" w:rsidRPr="00000000" w14:paraId="00000047">
      <w:pPr>
        <w:spacing w:line="240" w:lineRule="auto"/>
        <w:jc w:val="both"/>
        <w:rPr>
          <w:i w:val="1"/>
        </w:rPr>
      </w:pPr>
      <w:r w:rsidDel="00000000" w:rsidR="00000000" w:rsidRPr="00000000">
        <w:rPr>
          <w:i w:val="1"/>
          <w:rtl w:val="0"/>
        </w:rPr>
        <w:t xml:space="preserve">En esta consulta, la condición especificada en la cláusula WHERE es "estudiante_id = 1", lo que significa que se seleccionarán todos los registros donde el valor de la columna "estudiante_id" sea igual a 1.</w:t>
      </w:r>
    </w:p>
    <w:p w:rsidR="00000000" w:rsidDel="00000000" w:rsidP="00000000" w:rsidRDefault="00000000" w:rsidRPr="00000000" w14:paraId="00000048">
      <w:pPr>
        <w:spacing w:line="240" w:lineRule="auto"/>
        <w:jc w:val="both"/>
        <w:rPr>
          <w:i w:val="1"/>
        </w:rPr>
      </w:pPr>
      <w:r w:rsidDel="00000000" w:rsidR="00000000" w:rsidRPr="00000000">
        <w:rPr>
          <w:rtl w:val="0"/>
        </w:rPr>
      </w:r>
    </w:p>
    <w:p w:rsidR="00000000" w:rsidDel="00000000" w:rsidP="00000000" w:rsidRDefault="00000000" w:rsidRPr="00000000" w14:paraId="00000049">
      <w:pPr>
        <w:spacing w:line="240" w:lineRule="auto"/>
        <w:jc w:val="both"/>
        <w:rPr>
          <w:i w:val="1"/>
        </w:rPr>
      </w:pPr>
      <w:r w:rsidDel="00000000" w:rsidR="00000000" w:rsidRPr="00000000">
        <w:rPr>
          <w:i w:val="1"/>
          <w:rtl w:val="0"/>
        </w:rPr>
        <w:t xml:space="preserve">También es posible combinar varias condiciones utilizando operadores lógicos como AND y OR. Por ejemplo, si se desea obtener los registros de la tabla de alumnos donde el curso sea "Matemáticas" y la calificación obtenida sea menor que 6, se puede utilizar la siguiente consulta:</w:t>
      </w:r>
    </w:p>
    <w:p w:rsidR="00000000" w:rsidDel="00000000" w:rsidP="00000000" w:rsidRDefault="00000000" w:rsidRPr="00000000" w14:paraId="0000004A">
      <w:pPr>
        <w:spacing w:line="240" w:lineRule="auto"/>
        <w:jc w:val="both"/>
        <w:rPr>
          <w:i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curso_id =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AND</w:t>
            </w:r>
            <w:r w:rsidDel="00000000" w:rsidR="00000000" w:rsidRPr="00000000">
              <w:rPr>
                <w:rFonts w:ascii="Consolas" w:cs="Consolas" w:eastAsia="Consolas" w:hAnsi="Consolas"/>
                <w:i w:val="1"/>
                <w:color w:val="ffffff"/>
                <w:shd w:fill="333333" w:val="clear"/>
                <w:rtl w:val="0"/>
              </w:rPr>
              <w:t xml:space="preserve"> calificacion &lt; </w:t>
            </w:r>
            <w:r w:rsidDel="00000000" w:rsidR="00000000" w:rsidRPr="00000000">
              <w:rPr>
                <w:rFonts w:ascii="Consolas" w:cs="Consolas" w:eastAsia="Consolas" w:hAnsi="Consolas"/>
                <w:i w:val="1"/>
                <w:color w:val="d36363"/>
                <w:shd w:fill="333333" w:val="clear"/>
                <w:rtl w:val="0"/>
              </w:rPr>
              <w:t xml:space="preserve">6</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C">
      <w:pPr>
        <w:spacing w:line="240" w:lineRule="auto"/>
        <w:jc w:val="both"/>
        <w:rPr>
          <w:i w:val="1"/>
        </w:rPr>
      </w:pPr>
      <w:r w:rsidDel="00000000" w:rsidR="00000000" w:rsidRPr="00000000">
        <w:rPr>
          <w:rtl w:val="0"/>
        </w:rPr>
      </w:r>
    </w:p>
    <w:p w:rsidR="00000000" w:rsidDel="00000000" w:rsidP="00000000" w:rsidRDefault="00000000" w:rsidRPr="00000000" w14:paraId="0000004D">
      <w:pPr>
        <w:spacing w:line="240" w:lineRule="auto"/>
        <w:jc w:val="both"/>
        <w:rPr>
          <w:i w:val="1"/>
        </w:rPr>
      </w:pPr>
      <w:r w:rsidDel="00000000" w:rsidR="00000000" w:rsidRPr="00000000">
        <w:rPr>
          <w:i w:val="1"/>
          <w:rtl w:val="0"/>
        </w:rPr>
        <w:t xml:space="preserve">En esta consulta, se utilizan dos condiciones separadas por el operador lógico AND. La primera condición especifica que el curso debe ser "Matemáticas" (cuyo id es 1), y la segunda condición específica que la calificación obtenida debe ser menor que 6. La consulta da como resultado la siguiente tabla, cuyo registro corresponde al alumno que obtuvo una calificación menor a 6 en matemáticas.</w:t>
      </w:r>
    </w:p>
    <w:p w:rsidR="00000000" w:rsidDel="00000000" w:rsidP="00000000" w:rsidRDefault="00000000" w:rsidRPr="00000000" w14:paraId="0000004E">
      <w:pPr>
        <w:spacing w:line="240" w:lineRule="auto"/>
        <w:jc w:val="both"/>
        <w:rPr>
          <w:i w:val="1"/>
        </w:rPr>
      </w:pPr>
      <w:r w:rsidDel="00000000" w:rsidR="00000000" w:rsidRPr="00000000">
        <w:rPr>
          <w:rtl w:val="0"/>
        </w:rPr>
      </w:r>
    </w:p>
    <w:p w:rsidR="00000000" w:rsidDel="00000000" w:rsidP="00000000" w:rsidRDefault="00000000" w:rsidRPr="00000000" w14:paraId="0000004F">
      <w:pPr>
        <w:spacing w:line="240" w:lineRule="auto"/>
        <w:jc w:val="center"/>
        <w:rPr>
          <w:i w:val="1"/>
        </w:rPr>
      </w:pPr>
      <w:r w:rsidDel="00000000" w:rsidR="00000000" w:rsidRPr="00000000">
        <w:rPr>
          <w:i w:val="1"/>
        </w:rPr>
        <w:drawing>
          <wp:inline distB="114300" distT="114300" distL="114300" distR="114300">
            <wp:extent cx="2390775" cy="3714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907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jc w:val="both"/>
        <w:rPr>
          <w:i w:val="1"/>
        </w:rPr>
      </w:pPr>
      <w:r w:rsidDel="00000000" w:rsidR="00000000" w:rsidRPr="00000000">
        <w:rPr>
          <w:rtl w:val="0"/>
        </w:rPr>
      </w:r>
    </w:p>
    <w:p w:rsidR="00000000" w:rsidDel="00000000" w:rsidP="00000000" w:rsidRDefault="00000000" w:rsidRPr="00000000" w14:paraId="00000051">
      <w:pPr>
        <w:spacing w:line="240" w:lineRule="auto"/>
        <w:jc w:val="both"/>
        <w:rPr>
          <w:i w:val="1"/>
        </w:rPr>
      </w:pPr>
      <w:r w:rsidDel="00000000" w:rsidR="00000000" w:rsidRPr="00000000">
        <w:rPr>
          <w:rtl w:val="0"/>
        </w:rPr>
      </w:r>
    </w:p>
    <w:p w:rsidR="00000000" w:rsidDel="00000000" w:rsidP="00000000" w:rsidRDefault="00000000" w:rsidRPr="00000000" w14:paraId="00000052">
      <w:pPr>
        <w:spacing w:line="240" w:lineRule="auto"/>
        <w:jc w:val="both"/>
        <w:rPr>
          <w:i w:val="1"/>
        </w:rPr>
      </w:pPr>
      <w:r w:rsidDel="00000000" w:rsidR="00000000" w:rsidRPr="00000000">
        <w:rPr>
          <w:i w:val="1"/>
          <w:rtl w:val="0"/>
        </w:rPr>
        <w:t xml:space="preserve">La cláusula WHERE es una de las cláusulas más importantes en SQL, ya que permite seleccionar los datos específicos que se desean consultar en una tabla. Es importante comprender cómo funciona esta cláusula y cómo se pueden combinar varias condiciones para obtener los resultados deseados.</w:t>
      </w:r>
    </w:p>
    <w:p w:rsidR="00000000" w:rsidDel="00000000" w:rsidP="00000000" w:rsidRDefault="00000000" w:rsidRPr="00000000" w14:paraId="00000053">
      <w:pPr>
        <w:spacing w:line="240" w:lineRule="auto"/>
        <w:jc w:val="both"/>
        <w:rPr>
          <w:i w:val="1"/>
        </w:rPr>
      </w:pPr>
      <w:r w:rsidDel="00000000" w:rsidR="00000000" w:rsidRPr="00000000">
        <w:rPr>
          <w:rtl w:val="0"/>
        </w:rPr>
      </w:r>
    </w:p>
    <w:p w:rsidR="00000000" w:rsidDel="00000000" w:rsidP="00000000" w:rsidRDefault="00000000" w:rsidRPr="00000000" w14:paraId="00000054">
      <w:pPr>
        <w:spacing w:line="240" w:lineRule="auto"/>
        <w:jc w:val="both"/>
        <w:rPr>
          <w:i w:val="1"/>
        </w:rPr>
      </w:pPr>
      <w:r w:rsidDel="00000000" w:rsidR="00000000" w:rsidRPr="00000000">
        <w:rPr>
          <w:i w:val="1"/>
          <w:rtl w:val="0"/>
        </w:rPr>
        <w:t xml:space="preserve">2.3 ORDER BY</w:t>
      </w:r>
    </w:p>
    <w:p w:rsidR="00000000" w:rsidDel="00000000" w:rsidP="00000000" w:rsidRDefault="00000000" w:rsidRPr="00000000" w14:paraId="00000055">
      <w:pPr>
        <w:spacing w:line="240" w:lineRule="auto"/>
        <w:jc w:val="both"/>
        <w:rPr>
          <w:i w:val="1"/>
        </w:rPr>
      </w:pPr>
      <w:r w:rsidDel="00000000" w:rsidR="00000000" w:rsidRPr="00000000">
        <w:rPr>
          <w:rtl w:val="0"/>
        </w:rPr>
      </w:r>
    </w:p>
    <w:p w:rsidR="00000000" w:rsidDel="00000000" w:rsidP="00000000" w:rsidRDefault="00000000" w:rsidRPr="00000000" w14:paraId="00000056">
      <w:pPr>
        <w:spacing w:line="240" w:lineRule="auto"/>
        <w:jc w:val="both"/>
        <w:rPr>
          <w:i w:val="1"/>
        </w:rPr>
      </w:pPr>
      <w:r w:rsidDel="00000000" w:rsidR="00000000" w:rsidRPr="00000000">
        <w:rPr>
          <w:i w:val="1"/>
          <w:rtl w:val="0"/>
        </w:rPr>
        <w:t xml:space="preserve">La cláusula ORDER BY se utiliza en SQL para ordenar los resultados de una consulta por uno o más campos en orden ascendente o descendente. Por defecto, los resultados se ordenan en orden ascendente (de menor a mayor) según el campo especificado.</w:t>
      </w:r>
    </w:p>
    <w:p w:rsidR="00000000" w:rsidDel="00000000" w:rsidP="00000000" w:rsidRDefault="00000000" w:rsidRPr="00000000" w14:paraId="00000057">
      <w:pPr>
        <w:spacing w:line="240" w:lineRule="auto"/>
        <w:jc w:val="both"/>
        <w:rPr>
          <w:i w:val="1"/>
        </w:rPr>
      </w:pPr>
      <w:r w:rsidDel="00000000" w:rsidR="00000000" w:rsidRPr="00000000">
        <w:rPr>
          <w:rtl w:val="0"/>
        </w:rPr>
      </w:r>
    </w:p>
    <w:p w:rsidR="00000000" w:rsidDel="00000000" w:rsidP="00000000" w:rsidRDefault="00000000" w:rsidRPr="00000000" w14:paraId="00000058">
      <w:pPr>
        <w:spacing w:line="240" w:lineRule="auto"/>
        <w:jc w:val="both"/>
        <w:rPr>
          <w:i w:val="1"/>
        </w:rPr>
      </w:pPr>
      <w:r w:rsidDel="00000000" w:rsidR="00000000" w:rsidRPr="00000000">
        <w:rPr>
          <w:i w:val="1"/>
          <w:rtl w:val="0"/>
        </w:rPr>
        <w:t xml:space="preserve">La sintaxis básica de la cláusula ORDER BY es la siguiente:</w:t>
      </w:r>
    </w:p>
    <w:p w:rsidR="00000000" w:rsidDel="00000000" w:rsidP="00000000" w:rsidRDefault="00000000" w:rsidRPr="00000000" w14:paraId="00000059">
      <w:pPr>
        <w:spacing w:line="240" w:lineRule="auto"/>
        <w:jc w:val="both"/>
        <w:rPr>
          <w:i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columna1, columna2, ..., columnaN</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tabla</w:t>
              <w:br w:type="textWrapping"/>
            </w:r>
            <w:r w:rsidDel="00000000" w:rsidR="00000000" w:rsidRPr="00000000">
              <w:rPr>
                <w:rFonts w:ascii="Consolas" w:cs="Consolas" w:eastAsia="Consolas" w:hAnsi="Consolas"/>
                <w:i w:val="1"/>
                <w:color w:val="fcc28c"/>
                <w:shd w:fill="333333" w:val="clear"/>
                <w:rtl w:val="0"/>
              </w:rPr>
              <w:t xml:space="preserve">ORDER</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columna1 [</w:t>
            </w:r>
            <w:r w:rsidDel="00000000" w:rsidR="00000000" w:rsidRPr="00000000">
              <w:rPr>
                <w:rFonts w:ascii="Consolas" w:cs="Consolas" w:eastAsia="Consolas" w:hAnsi="Consolas"/>
                <w:i w:val="1"/>
                <w:color w:val="fcc28c"/>
                <w:shd w:fill="333333" w:val="clear"/>
                <w:rtl w:val="0"/>
              </w:rPr>
              <w:t xml:space="preserve">ASC</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fcc28c"/>
                <w:shd w:fill="333333" w:val="clear"/>
                <w:rtl w:val="0"/>
              </w:rPr>
              <w:t xml:space="preserve">DESC</w:t>
            </w:r>
            <w:r w:rsidDel="00000000" w:rsidR="00000000" w:rsidRPr="00000000">
              <w:rPr>
                <w:rFonts w:ascii="Consolas" w:cs="Consolas" w:eastAsia="Consolas" w:hAnsi="Consolas"/>
                <w:i w:val="1"/>
                <w:color w:val="ffffff"/>
                <w:shd w:fill="333333" w:val="clear"/>
                <w:rtl w:val="0"/>
              </w:rPr>
              <w:t xml:space="preserve">], columna2 [</w:t>
            </w:r>
            <w:r w:rsidDel="00000000" w:rsidR="00000000" w:rsidRPr="00000000">
              <w:rPr>
                <w:rFonts w:ascii="Consolas" w:cs="Consolas" w:eastAsia="Consolas" w:hAnsi="Consolas"/>
                <w:i w:val="1"/>
                <w:color w:val="fcc28c"/>
                <w:shd w:fill="333333" w:val="clear"/>
                <w:rtl w:val="0"/>
              </w:rPr>
              <w:t xml:space="preserve">ASC</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fcc28c"/>
                <w:shd w:fill="333333" w:val="clear"/>
                <w:rtl w:val="0"/>
              </w:rPr>
              <w:t xml:space="preserve">DESC</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B">
      <w:pPr>
        <w:spacing w:line="240" w:lineRule="auto"/>
        <w:jc w:val="both"/>
        <w:rPr>
          <w:i w:val="1"/>
        </w:rPr>
      </w:pPr>
      <w:r w:rsidDel="00000000" w:rsidR="00000000" w:rsidRPr="00000000">
        <w:rPr>
          <w:rtl w:val="0"/>
        </w:rPr>
      </w:r>
    </w:p>
    <w:p w:rsidR="00000000" w:rsidDel="00000000" w:rsidP="00000000" w:rsidRDefault="00000000" w:rsidRPr="00000000" w14:paraId="0000005C">
      <w:pPr>
        <w:spacing w:line="240" w:lineRule="auto"/>
        <w:jc w:val="both"/>
        <w:rPr>
          <w:i w:val="1"/>
        </w:rPr>
      </w:pPr>
      <w:r w:rsidDel="00000000" w:rsidR="00000000" w:rsidRPr="00000000">
        <w:rPr>
          <w:i w:val="1"/>
          <w:rtl w:val="0"/>
        </w:rPr>
        <w:t xml:space="preserve">En esta sintaxis, se especifican las columnas que se desean seleccionar en la consulta. A continuación, se utiliza la cláusula ORDER BY para ordenar los resultados de la consulta.  Se especifica una o varias columnas por las que se desea ordenar los resultados y se utiliza ASC o DESC para especificar el orden ascendente o descendente, respectivamente.</w:t>
      </w:r>
    </w:p>
    <w:p w:rsidR="00000000" w:rsidDel="00000000" w:rsidP="00000000" w:rsidRDefault="00000000" w:rsidRPr="00000000" w14:paraId="0000005D">
      <w:pPr>
        <w:spacing w:line="240" w:lineRule="auto"/>
        <w:jc w:val="both"/>
        <w:rPr>
          <w:i w:val="1"/>
        </w:rPr>
      </w:pPr>
      <w:r w:rsidDel="00000000" w:rsidR="00000000" w:rsidRPr="00000000">
        <w:rPr>
          <w:rtl w:val="0"/>
        </w:rPr>
      </w:r>
    </w:p>
    <w:p w:rsidR="00000000" w:rsidDel="00000000" w:rsidP="00000000" w:rsidRDefault="00000000" w:rsidRPr="00000000" w14:paraId="0000005E">
      <w:pPr>
        <w:spacing w:line="240" w:lineRule="auto"/>
        <w:jc w:val="both"/>
        <w:rPr>
          <w:i w:val="1"/>
        </w:rPr>
      </w:pPr>
      <w:r w:rsidDel="00000000" w:rsidR="00000000" w:rsidRPr="00000000">
        <w:rPr>
          <w:i w:val="1"/>
          <w:rtl w:val="0"/>
        </w:rPr>
        <w:t xml:space="preserve">Por ejemplo, para obtener una lista de alumnos ordenados por su apellido en orden alfabético, la consulta SQL podría ser:</w:t>
      </w:r>
    </w:p>
    <w:p w:rsidR="00000000" w:rsidDel="00000000" w:rsidP="00000000" w:rsidRDefault="00000000" w:rsidRPr="00000000" w14:paraId="0000005F">
      <w:pPr>
        <w:spacing w:line="240" w:lineRule="auto"/>
        <w:jc w:val="both"/>
        <w:rPr>
          <w:i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apellido, nombre, email</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estudiantes</w:t>
              <w:br w:type="textWrapping"/>
            </w:r>
            <w:r w:rsidDel="00000000" w:rsidR="00000000" w:rsidRPr="00000000">
              <w:rPr>
                <w:rFonts w:ascii="Consolas" w:cs="Consolas" w:eastAsia="Consolas" w:hAnsi="Consolas"/>
                <w:i w:val="1"/>
                <w:color w:val="fcc28c"/>
                <w:shd w:fill="333333" w:val="clear"/>
                <w:rtl w:val="0"/>
              </w:rPr>
              <w:t xml:space="preserve">ORDER</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apellido </w:t>
            </w:r>
            <w:r w:rsidDel="00000000" w:rsidR="00000000" w:rsidRPr="00000000">
              <w:rPr>
                <w:rFonts w:ascii="Consolas" w:cs="Consolas" w:eastAsia="Consolas" w:hAnsi="Consolas"/>
                <w:i w:val="1"/>
                <w:color w:val="fcc28c"/>
                <w:shd w:fill="333333" w:val="clear"/>
                <w:rtl w:val="0"/>
              </w:rPr>
              <w:t xml:space="preserve">ASC</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1">
      <w:pPr>
        <w:spacing w:line="240" w:lineRule="auto"/>
        <w:jc w:val="both"/>
        <w:rPr>
          <w:i w:val="1"/>
        </w:rPr>
      </w:pPr>
      <w:r w:rsidDel="00000000" w:rsidR="00000000" w:rsidRPr="00000000">
        <w:rPr>
          <w:rtl w:val="0"/>
        </w:rPr>
      </w:r>
    </w:p>
    <w:p w:rsidR="00000000" w:rsidDel="00000000" w:rsidP="00000000" w:rsidRDefault="00000000" w:rsidRPr="00000000" w14:paraId="00000062">
      <w:pPr>
        <w:spacing w:line="240" w:lineRule="auto"/>
        <w:jc w:val="both"/>
        <w:rPr>
          <w:i w:val="1"/>
        </w:rPr>
      </w:pPr>
      <w:r w:rsidDel="00000000" w:rsidR="00000000" w:rsidRPr="00000000">
        <w:rPr>
          <w:i w:val="1"/>
          <w:rtl w:val="0"/>
        </w:rPr>
        <w:t xml:space="preserve">En este ejemplo, la cláusula ORDER BY se utiliza para ordenar los resultados de la consulta por el campo "apellido" de la tabla "estudiantes" en orden ascendente. Obtenemos como resultado la siguiente tabla:</w:t>
      </w:r>
    </w:p>
    <w:p w:rsidR="00000000" w:rsidDel="00000000" w:rsidP="00000000" w:rsidRDefault="00000000" w:rsidRPr="00000000" w14:paraId="00000063">
      <w:pPr>
        <w:spacing w:line="240" w:lineRule="auto"/>
        <w:jc w:val="both"/>
        <w:rPr>
          <w:i w:val="1"/>
        </w:rPr>
      </w:pPr>
      <w:r w:rsidDel="00000000" w:rsidR="00000000" w:rsidRPr="00000000">
        <w:rPr>
          <w:rtl w:val="0"/>
        </w:rPr>
      </w:r>
    </w:p>
    <w:p w:rsidR="00000000" w:rsidDel="00000000" w:rsidP="00000000" w:rsidRDefault="00000000" w:rsidRPr="00000000" w14:paraId="00000064">
      <w:pPr>
        <w:spacing w:line="240" w:lineRule="auto"/>
        <w:jc w:val="center"/>
        <w:rPr>
          <w:i w:val="1"/>
        </w:rPr>
      </w:pPr>
      <w:r w:rsidDel="00000000" w:rsidR="00000000" w:rsidRPr="00000000">
        <w:rPr>
          <w:i w:val="1"/>
        </w:rPr>
        <w:drawing>
          <wp:inline distB="114300" distT="114300" distL="114300" distR="114300">
            <wp:extent cx="2867025" cy="187642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670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both"/>
        <w:rPr>
          <w:i w:val="1"/>
        </w:rPr>
      </w:pPr>
      <w:r w:rsidDel="00000000" w:rsidR="00000000" w:rsidRPr="00000000">
        <w:rPr>
          <w:rtl w:val="0"/>
        </w:rPr>
      </w:r>
    </w:p>
    <w:p w:rsidR="00000000" w:rsidDel="00000000" w:rsidP="00000000" w:rsidRDefault="00000000" w:rsidRPr="00000000" w14:paraId="00000066">
      <w:pPr>
        <w:spacing w:line="240" w:lineRule="auto"/>
        <w:jc w:val="both"/>
        <w:rPr>
          <w:i w:val="1"/>
        </w:rPr>
      </w:pPr>
      <w:r w:rsidDel="00000000" w:rsidR="00000000" w:rsidRPr="00000000">
        <w:rPr>
          <w:i w:val="1"/>
          <w:rtl w:val="0"/>
        </w:rPr>
        <w:t xml:space="preserve">2.4 LIMIT</w:t>
      </w:r>
    </w:p>
    <w:p w:rsidR="00000000" w:rsidDel="00000000" w:rsidP="00000000" w:rsidRDefault="00000000" w:rsidRPr="00000000" w14:paraId="00000067">
      <w:pPr>
        <w:spacing w:line="240" w:lineRule="auto"/>
        <w:jc w:val="both"/>
        <w:rPr>
          <w:i w:val="1"/>
        </w:rPr>
      </w:pPr>
      <w:r w:rsidDel="00000000" w:rsidR="00000000" w:rsidRPr="00000000">
        <w:rPr>
          <w:rtl w:val="0"/>
        </w:rPr>
      </w:r>
    </w:p>
    <w:p w:rsidR="00000000" w:rsidDel="00000000" w:rsidP="00000000" w:rsidRDefault="00000000" w:rsidRPr="00000000" w14:paraId="00000068">
      <w:pPr>
        <w:spacing w:line="240" w:lineRule="auto"/>
        <w:jc w:val="both"/>
        <w:rPr>
          <w:i w:val="1"/>
        </w:rPr>
      </w:pPr>
      <w:r w:rsidDel="00000000" w:rsidR="00000000" w:rsidRPr="00000000">
        <w:rPr>
          <w:i w:val="1"/>
          <w:rtl w:val="0"/>
        </w:rPr>
        <w:t xml:space="preserve">La cláusula LIMIT es una cláusula opcional que se utiliza en SQL para limitar el número de filas devueltas por una consulta. Se utiliza en combinación con la cláusula SELECT para especificar el número máximo de filas que se deben devolver.</w:t>
      </w:r>
    </w:p>
    <w:p w:rsidR="00000000" w:rsidDel="00000000" w:rsidP="00000000" w:rsidRDefault="00000000" w:rsidRPr="00000000" w14:paraId="00000069">
      <w:pPr>
        <w:spacing w:line="240" w:lineRule="auto"/>
        <w:jc w:val="both"/>
        <w:rPr>
          <w:i w:val="1"/>
        </w:rPr>
      </w:pPr>
      <w:r w:rsidDel="00000000" w:rsidR="00000000" w:rsidRPr="00000000">
        <w:rPr>
          <w:rtl w:val="0"/>
        </w:rPr>
      </w:r>
    </w:p>
    <w:p w:rsidR="00000000" w:rsidDel="00000000" w:rsidP="00000000" w:rsidRDefault="00000000" w:rsidRPr="00000000" w14:paraId="0000006A">
      <w:pPr>
        <w:spacing w:line="240" w:lineRule="auto"/>
        <w:jc w:val="both"/>
        <w:rPr>
          <w:i w:val="1"/>
        </w:rPr>
      </w:pPr>
      <w:r w:rsidDel="00000000" w:rsidR="00000000" w:rsidRPr="00000000">
        <w:rPr>
          <w:i w:val="1"/>
          <w:rtl w:val="0"/>
        </w:rPr>
        <w:t xml:space="preserve">La sintaxis de la cláusula LIMIT es la siguiente:</w:t>
      </w:r>
    </w:p>
    <w:p w:rsidR="00000000" w:rsidDel="00000000" w:rsidP="00000000" w:rsidRDefault="00000000" w:rsidRPr="00000000" w14:paraId="0000006B">
      <w:pPr>
        <w:spacing w:line="240" w:lineRule="auto"/>
        <w:jc w:val="both"/>
        <w:rPr>
          <w:i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column1, column2, ...</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table_name</w:t>
              <w:br w:type="textWrapping"/>
            </w:r>
            <w:r w:rsidDel="00000000" w:rsidR="00000000" w:rsidRPr="00000000">
              <w:rPr>
                <w:rFonts w:ascii="Consolas" w:cs="Consolas" w:eastAsia="Consolas" w:hAnsi="Consolas"/>
                <w:i w:val="1"/>
                <w:color w:val="fcc28c"/>
                <w:shd w:fill="333333" w:val="clear"/>
                <w:rtl w:val="0"/>
              </w:rPr>
              <w:t xml:space="preserve">LIMIT</w:t>
            </w:r>
            <w:r w:rsidDel="00000000" w:rsidR="00000000" w:rsidRPr="00000000">
              <w:rPr>
                <w:rFonts w:ascii="Consolas" w:cs="Consolas" w:eastAsia="Consolas" w:hAnsi="Consolas"/>
                <w:i w:val="1"/>
                <w:color w:val="ffffff"/>
                <w:shd w:fill="333333" w:val="clear"/>
                <w:rtl w:val="0"/>
              </w:rPr>
              <w:t xml:space="preserve"> number_of_rows;</w:t>
            </w:r>
            <w:r w:rsidDel="00000000" w:rsidR="00000000" w:rsidRPr="00000000">
              <w:rPr>
                <w:rtl w:val="0"/>
              </w:rPr>
            </w:r>
          </w:p>
        </w:tc>
      </w:tr>
    </w:tbl>
    <w:p w:rsidR="00000000" w:rsidDel="00000000" w:rsidP="00000000" w:rsidRDefault="00000000" w:rsidRPr="00000000" w14:paraId="0000006D">
      <w:pPr>
        <w:spacing w:line="240" w:lineRule="auto"/>
        <w:jc w:val="both"/>
        <w:rPr>
          <w:i w:val="1"/>
        </w:rPr>
      </w:pPr>
      <w:r w:rsidDel="00000000" w:rsidR="00000000" w:rsidRPr="00000000">
        <w:rPr>
          <w:rtl w:val="0"/>
        </w:rPr>
      </w:r>
    </w:p>
    <w:p w:rsidR="00000000" w:rsidDel="00000000" w:rsidP="00000000" w:rsidRDefault="00000000" w:rsidRPr="00000000" w14:paraId="0000006E">
      <w:pPr>
        <w:spacing w:line="240" w:lineRule="auto"/>
        <w:jc w:val="both"/>
        <w:rPr>
          <w:i w:val="1"/>
        </w:rPr>
      </w:pPr>
      <w:r w:rsidDel="00000000" w:rsidR="00000000" w:rsidRPr="00000000">
        <w:rPr>
          <w:i w:val="1"/>
          <w:rtl w:val="0"/>
        </w:rPr>
        <w:t xml:space="preserve">Donde “number_of_rows” es el número máximo de filas que se deben devolver. Por ejemplo, si se establece en 5, la consulta devolverá las primeras 5 filas que cumplan con la condición de la cláusula WHERE, si existe.</w:t>
      </w:r>
    </w:p>
    <w:p w:rsidR="00000000" w:rsidDel="00000000" w:rsidP="00000000" w:rsidRDefault="00000000" w:rsidRPr="00000000" w14:paraId="0000006F">
      <w:pPr>
        <w:spacing w:line="240" w:lineRule="auto"/>
        <w:jc w:val="both"/>
        <w:rPr>
          <w:i w:val="1"/>
        </w:rPr>
      </w:pPr>
      <w:r w:rsidDel="00000000" w:rsidR="00000000" w:rsidRPr="00000000">
        <w:rPr>
          <w:rtl w:val="0"/>
        </w:rPr>
      </w:r>
    </w:p>
    <w:p w:rsidR="00000000" w:rsidDel="00000000" w:rsidP="00000000" w:rsidRDefault="00000000" w:rsidRPr="00000000" w14:paraId="00000070">
      <w:pPr>
        <w:spacing w:line="240" w:lineRule="auto"/>
        <w:jc w:val="both"/>
        <w:rPr>
          <w:i w:val="1"/>
        </w:rPr>
      </w:pPr>
      <w:r w:rsidDel="00000000" w:rsidR="00000000" w:rsidRPr="00000000">
        <w:rPr>
          <w:i w:val="1"/>
          <w:rtl w:val="0"/>
        </w:rPr>
        <w:t xml:space="preserve">Es importante tener en cuenta que el uso de la cláusula LIMIT puede variar según el tipo de base de datos utilizado. Por ejemplo, en MySQL, la cláusula LIMIT se puede combinar con OFFSET para especificar un desplazamiento en el número de filas devueltas, mientras que en Oracle, se utiliza la cláusula ROWNUM en lugar de LIMIT.</w:t>
      </w:r>
    </w:p>
    <w:p w:rsidR="00000000" w:rsidDel="00000000" w:rsidP="00000000" w:rsidRDefault="00000000" w:rsidRPr="00000000" w14:paraId="00000071">
      <w:pPr>
        <w:spacing w:line="240" w:lineRule="auto"/>
        <w:jc w:val="both"/>
        <w:rPr>
          <w:i w:val="1"/>
        </w:rPr>
      </w:pPr>
      <w:r w:rsidDel="00000000" w:rsidR="00000000" w:rsidRPr="00000000">
        <w:rPr>
          <w:rtl w:val="0"/>
        </w:rPr>
      </w:r>
    </w:p>
    <w:p w:rsidR="00000000" w:rsidDel="00000000" w:rsidP="00000000" w:rsidRDefault="00000000" w:rsidRPr="00000000" w14:paraId="00000072">
      <w:pPr>
        <w:spacing w:line="240" w:lineRule="auto"/>
        <w:jc w:val="both"/>
        <w:rPr>
          <w:i w:val="1"/>
        </w:rPr>
      </w:pPr>
      <w:r w:rsidDel="00000000" w:rsidR="00000000" w:rsidRPr="00000000">
        <w:rPr>
          <w:i w:val="1"/>
          <w:rtl w:val="0"/>
        </w:rPr>
        <w:t xml:space="preserve">La cláusula LIMIT es útil cuando se trabaja con grandes conjuntos de datos y se desea limitar el número de filas devueltas para mejorar el rendimiento de la consulta. También puede ser útil para paginar los resultados de la consulta, es decir, para mostrar una cantidad limitada de resultados por página en una aplicación web, por ejemplo.</w:t>
      </w:r>
    </w:p>
    <w:p w:rsidR="00000000" w:rsidDel="00000000" w:rsidP="00000000" w:rsidRDefault="00000000" w:rsidRPr="00000000" w14:paraId="00000073">
      <w:pPr>
        <w:spacing w:line="240" w:lineRule="auto"/>
        <w:jc w:val="both"/>
        <w:rPr>
          <w:i w:val="1"/>
        </w:rPr>
      </w:pPr>
      <w:r w:rsidDel="00000000" w:rsidR="00000000" w:rsidRPr="00000000">
        <w:rPr>
          <w:rtl w:val="0"/>
        </w:rPr>
      </w:r>
    </w:p>
    <w:p w:rsidR="00000000" w:rsidDel="00000000" w:rsidP="00000000" w:rsidRDefault="00000000" w:rsidRPr="00000000" w14:paraId="00000074">
      <w:pPr>
        <w:spacing w:line="240" w:lineRule="auto"/>
        <w:jc w:val="both"/>
        <w:rPr>
          <w:i w:val="1"/>
        </w:rPr>
      </w:pPr>
      <w:r w:rsidDel="00000000" w:rsidR="00000000" w:rsidRPr="00000000">
        <w:rPr>
          <w:i w:val="1"/>
          <w:rtl w:val="0"/>
        </w:rPr>
        <w:t xml:space="preserve">2.5 Funciones de agregación</w:t>
      </w:r>
    </w:p>
    <w:p w:rsidR="00000000" w:rsidDel="00000000" w:rsidP="00000000" w:rsidRDefault="00000000" w:rsidRPr="00000000" w14:paraId="00000075">
      <w:pPr>
        <w:spacing w:line="240" w:lineRule="auto"/>
        <w:jc w:val="both"/>
        <w:rPr>
          <w:i w:val="1"/>
        </w:rPr>
      </w:pPr>
      <w:r w:rsidDel="00000000" w:rsidR="00000000" w:rsidRPr="00000000">
        <w:rPr>
          <w:rtl w:val="0"/>
        </w:rPr>
      </w:r>
    </w:p>
    <w:p w:rsidR="00000000" w:rsidDel="00000000" w:rsidP="00000000" w:rsidRDefault="00000000" w:rsidRPr="00000000" w14:paraId="00000076">
      <w:pPr>
        <w:spacing w:line="240" w:lineRule="auto"/>
        <w:jc w:val="both"/>
        <w:rPr>
          <w:i w:val="1"/>
        </w:rPr>
      </w:pPr>
      <w:r w:rsidDel="00000000" w:rsidR="00000000" w:rsidRPr="00000000">
        <w:rPr>
          <w:i w:val="1"/>
          <w:rtl w:val="0"/>
        </w:rPr>
        <w:t xml:space="preserve">Las funciones de agregación son un conjunto de funciones en SQL que se utilizan para calcular valores resumidos a partir de los datos en una tabla. Las funciones de agregación más comunes son:</w:t>
      </w:r>
    </w:p>
    <w:p w:rsidR="00000000" w:rsidDel="00000000" w:rsidP="00000000" w:rsidRDefault="00000000" w:rsidRPr="00000000" w14:paraId="00000077">
      <w:pPr>
        <w:spacing w:line="240" w:lineRule="auto"/>
        <w:jc w:val="both"/>
        <w:rPr>
          <w:i w:val="1"/>
        </w:rPr>
      </w:pPr>
      <w:r w:rsidDel="00000000" w:rsidR="00000000" w:rsidRPr="00000000">
        <w:rPr>
          <w:rtl w:val="0"/>
        </w:rPr>
      </w:r>
    </w:p>
    <w:p w:rsidR="00000000" w:rsidDel="00000000" w:rsidP="00000000" w:rsidRDefault="00000000" w:rsidRPr="00000000" w14:paraId="00000078">
      <w:pPr>
        <w:numPr>
          <w:ilvl w:val="0"/>
          <w:numId w:val="5"/>
        </w:numPr>
        <w:spacing w:line="240" w:lineRule="auto"/>
        <w:ind w:left="720" w:hanging="360"/>
        <w:jc w:val="both"/>
        <w:rPr>
          <w:i w:val="1"/>
        </w:rPr>
      </w:pPr>
      <w:r w:rsidDel="00000000" w:rsidR="00000000" w:rsidRPr="00000000">
        <w:rPr>
          <w:i w:val="1"/>
          <w:rtl w:val="0"/>
        </w:rPr>
        <w:t xml:space="preserve">SUM: Calcula la suma de los valores en una columna numérica.</w:t>
      </w:r>
    </w:p>
    <w:p w:rsidR="00000000" w:rsidDel="00000000" w:rsidP="00000000" w:rsidRDefault="00000000" w:rsidRPr="00000000" w14:paraId="00000079">
      <w:pPr>
        <w:numPr>
          <w:ilvl w:val="0"/>
          <w:numId w:val="4"/>
        </w:numPr>
        <w:spacing w:line="240" w:lineRule="auto"/>
        <w:ind w:left="720" w:hanging="360"/>
        <w:jc w:val="both"/>
        <w:rPr>
          <w:i w:val="1"/>
        </w:rPr>
      </w:pPr>
      <w:r w:rsidDel="00000000" w:rsidR="00000000" w:rsidRPr="00000000">
        <w:rPr>
          <w:i w:val="1"/>
          <w:rtl w:val="0"/>
        </w:rPr>
        <w:t xml:space="preserve">AVG: Calcula el promedio de los valores en una columna numérica.</w:t>
      </w:r>
    </w:p>
    <w:p w:rsidR="00000000" w:rsidDel="00000000" w:rsidP="00000000" w:rsidRDefault="00000000" w:rsidRPr="00000000" w14:paraId="0000007A">
      <w:pPr>
        <w:numPr>
          <w:ilvl w:val="0"/>
          <w:numId w:val="6"/>
        </w:numPr>
        <w:spacing w:line="240" w:lineRule="auto"/>
        <w:ind w:left="720" w:hanging="360"/>
        <w:jc w:val="both"/>
        <w:rPr>
          <w:i w:val="1"/>
        </w:rPr>
      </w:pPr>
      <w:r w:rsidDel="00000000" w:rsidR="00000000" w:rsidRPr="00000000">
        <w:rPr>
          <w:i w:val="1"/>
          <w:rtl w:val="0"/>
        </w:rPr>
        <w:t xml:space="preserve">COUNT: Cuenta el número de filas en una tabla o el número de valores distintos en una columna.</w:t>
      </w:r>
    </w:p>
    <w:p w:rsidR="00000000" w:rsidDel="00000000" w:rsidP="00000000" w:rsidRDefault="00000000" w:rsidRPr="00000000" w14:paraId="0000007B">
      <w:pPr>
        <w:numPr>
          <w:ilvl w:val="0"/>
          <w:numId w:val="2"/>
        </w:numPr>
        <w:spacing w:line="240" w:lineRule="auto"/>
        <w:ind w:left="720" w:hanging="360"/>
        <w:jc w:val="both"/>
        <w:rPr>
          <w:i w:val="1"/>
        </w:rPr>
      </w:pPr>
      <w:r w:rsidDel="00000000" w:rsidR="00000000" w:rsidRPr="00000000">
        <w:rPr>
          <w:i w:val="1"/>
          <w:rtl w:val="0"/>
        </w:rPr>
        <w:t xml:space="preserve">MAX: Encuentra el valor máximo en una columna.</w:t>
      </w:r>
    </w:p>
    <w:p w:rsidR="00000000" w:rsidDel="00000000" w:rsidP="00000000" w:rsidRDefault="00000000" w:rsidRPr="00000000" w14:paraId="0000007C">
      <w:pPr>
        <w:numPr>
          <w:ilvl w:val="0"/>
          <w:numId w:val="3"/>
        </w:numPr>
        <w:spacing w:line="240" w:lineRule="auto"/>
        <w:ind w:left="720" w:hanging="360"/>
        <w:jc w:val="both"/>
        <w:rPr>
          <w:i w:val="1"/>
        </w:rPr>
      </w:pPr>
      <w:r w:rsidDel="00000000" w:rsidR="00000000" w:rsidRPr="00000000">
        <w:rPr>
          <w:i w:val="1"/>
          <w:rtl w:val="0"/>
        </w:rPr>
        <w:t xml:space="preserve">MIN: Encuentra el valor mínimo en una columna.</w:t>
      </w:r>
    </w:p>
    <w:p w:rsidR="00000000" w:rsidDel="00000000" w:rsidP="00000000" w:rsidRDefault="00000000" w:rsidRPr="00000000" w14:paraId="0000007D">
      <w:pPr>
        <w:spacing w:line="240" w:lineRule="auto"/>
        <w:jc w:val="both"/>
        <w:rPr>
          <w:i w:val="1"/>
        </w:rPr>
      </w:pPr>
      <w:r w:rsidDel="00000000" w:rsidR="00000000" w:rsidRPr="00000000">
        <w:rPr>
          <w:rtl w:val="0"/>
        </w:rPr>
      </w:r>
    </w:p>
    <w:p w:rsidR="00000000" w:rsidDel="00000000" w:rsidP="00000000" w:rsidRDefault="00000000" w:rsidRPr="00000000" w14:paraId="0000007E">
      <w:pPr>
        <w:spacing w:line="240" w:lineRule="auto"/>
        <w:jc w:val="both"/>
        <w:rPr>
          <w:i w:val="1"/>
        </w:rPr>
      </w:pPr>
      <w:r w:rsidDel="00000000" w:rsidR="00000000" w:rsidRPr="00000000">
        <w:rPr>
          <w:i w:val="1"/>
          <w:rtl w:val="0"/>
        </w:rPr>
        <w:t xml:space="preserve">Estas funciones de agregación son muy útiles para obtener información resumida de grandes cantidades de datos en una tabla y tomar decisiones basadas en ella.</w:t>
      </w:r>
    </w:p>
    <w:p w:rsidR="00000000" w:rsidDel="00000000" w:rsidP="00000000" w:rsidRDefault="00000000" w:rsidRPr="00000000" w14:paraId="0000007F">
      <w:pPr>
        <w:spacing w:line="240" w:lineRule="auto"/>
        <w:jc w:val="both"/>
        <w:rPr>
          <w:i w:val="1"/>
        </w:rPr>
      </w:pPr>
      <w:r w:rsidDel="00000000" w:rsidR="00000000" w:rsidRPr="00000000">
        <w:rPr>
          <w:rtl w:val="0"/>
        </w:rPr>
      </w:r>
    </w:p>
    <w:p w:rsidR="00000000" w:rsidDel="00000000" w:rsidP="00000000" w:rsidRDefault="00000000" w:rsidRPr="00000000" w14:paraId="00000080">
      <w:pPr>
        <w:spacing w:line="240" w:lineRule="auto"/>
        <w:jc w:val="both"/>
        <w:rPr>
          <w:i w:val="1"/>
        </w:rPr>
      </w:pPr>
      <w:r w:rsidDel="00000000" w:rsidR="00000000" w:rsidRPr="00000000">
        <w:rPr>
          <w:i w:val="1"/>
          <w:rtl w:val="0"/>
        </w:rPr>
        <w:t xml:space="preserve">Por ejemplo, supongamos que deseamos obtener la calificación promedio de los alumnos, la calificación máxima y la calificación mínima. La sintaxis para obtener estos valores es la siguiente:</w:t>
      </w:r>
    </w:p>
    <w:p w:rsidR="00000000" w:rsidDel="00000000" w:rsidP="00000000" w:rsidRDefault="00000000" w:rsidRPr="00000000" w14:paraId="00000081">
      <w:pPr>
        <w:spacing w:line="240" w:lineRule="auto"/>
        <w:jc w:val="both"/>
        <w:rPr>
          <w:i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2">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AVG</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cal_avg, </w:t>
              <w:br w:type="textWrapping"/>
              <w:t xml:space="preserve">       </w:t>
            </w:r>
            <w:r w:rsidDel="00000000" w:rsidR="00000000" w:rsidRPr="00000000">
              <w:rPr>
                <w:rFonts w:ascii="Consolas" w:cs="Consolas" w:eastAsia="Consolas" w:hAnsi="Consolas"/>
                <w:i w:val="1"/>
                <w:color w:val="fcc28c"/>
                <w:shd w:fill="333333" w:val="clear"/>
                <w:rtl w:val="0"/>
              </w:rPr>
              <w:t xml:space="preserve">MAX</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cal_max, </w:t>
              <w:br w:type="textWrapping"/>
              <w:t xml:space="preserve">       </w:t>
            </w:r>
            <w:r w:rsidDel="00000000" w:rsidR="00000000" w:rsidRPr="00000000">
              <w:rPr>
                <w:rFonts w:ascii="Consolas" w:cs="Consolas" w:eastAsia="Consolas" w:hAnsi="Consolas"/>
                <w:i w:val="1"/>
                <w:color w:val="fcc28c"/>
                <w:shd w:fill="333333" w:val="clear"/>
                <w:rtl w:val="0"/>
              </w:rPr>
              <w:t xml:space="preserve">MIN</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cal_min</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r>
            <w:r w:rsidDel="00000000" w:rsidR="00000000" w:rsidRPr="00000000">
              <w:rPr>
                <w:rtl w:val="0"/>
              </w:rPr>
            </w:r>
          </w:p>
        </w:tc>
      </w:tr>
    </w:tbl>
    <w:p w:rsidR="00000000" w:rsidDel="00000000" w:rsidP="00000000" w:rsidRDefault="00000000" w:rsidRPr="00000000" w14:paraId="00000083">
      <w:pPr>
        <w:spacing w:line="240" w:lineRule="auto"/>
        <w:jc w:val="both"/>
        <w:rPr>
          <w:i w:val="1"/>
        </w:rPr>
      </w:pPr>
      <w:r w:rsidDel="00000000" w:rsidR="00000000" w:rsidRPr="00000000">
        <w:rPr>
          <w:rtl w:val="0"/>
        </w:rPr>
      </w:r>
    </w:p>
    <w:p w:rsidR="00000000" w:rsidDel="00000000" w:rsidP="00000000" w:rsidRDefault="00000000" w:rsidRPr="00000000" w14:paraId="00000084">
      <w:pPr>
        <w:spacing w:line="240" w:lineRule="auto"/>
        <w:jc w:val="both"/>
        <w:rPr>
          <w:i w:val="1"/>
        </w:rPr>
      </w:pPr>
      <w:r w:rsidDel="00000000" w:rsidR="00000000" w:rsidRPr="00000000">
        <w:rPr>
          <w:i w:val="1"/>
          <w:rtl w:val="0"/>
        </w:rPr>
        <w:t xml:space="preserve">El resultado obtenido es la siguiente tabla, con la calificación promedio, la calificación máxima y la calificación mínima:</w:t>
      </w:r>
    </w:p>
    <w:p w:rsidR="00000000" w:rsidDel="00000000" w:rsidP="00000000" w:rsidRDefault="00000000" w:rsidRPr="00000000" w14:paraId="00000085">
      <w:pPr>
        <w:spacing w:line="240" w:lineRule="auto"/>
        <w:jc w:val="both"/>
        <w:rPr>
          <w:i w:val="1"/>
        </w:rPr>
      </w:pPr>
      <w:r w:rsidDel="00000000" w:rsidR="00000000" w:rsidRPr="00000000">
        <w:rPr>
          <w:rtl w:val="0"/>
        </w:rPr>
      </w:r>
    </w:p>
    <w:p w:rsidR="00000000" w:rsidDel="00000000" w:rsidP="00000000" w:rsidRDefault="00000000" w:rsidRPr="00000000" w14:paraId="00000086">
      <w:pPr>
        <w:spacing w:line="240" w:lineRule="auto"/>
        <w:jc w:val="center"/>
        <w:rPr>
          <w:i w:val="1"/>
        </w:rPr>
      </w:pPr>
      <w:r w:rsidDel="00000000" w:rsidR="00000000" w:rsidRPr="00000000">
        <w:rPr>
          <w:i w:val="1"/>
        </w:rPr>
        <w:drawing>
          <wp:inline distB="114300" distT="114300" distL="114300" distR="114300">
            <wp:extent cx="1657350" cy="3714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6573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jc w:val="both"/>
        <w:rPr>
          <w:i w:val="1"/>
        </w:rPr>
      </w:pPr>
      <w:r w:rsidDel="00000000" w:rsidR="00000000" w:rsidRPr="00000000">
        <w:rPr>
          <w:rtl w:val="0"/>
        </w:rPr>
      </w:r>
    </w:p>
    <w:p w:rsidR="00000000" w:rsidDel="00000000" w:rsidP="00000000" w:rsidRDefault="00000000" w:rsidRPr="00000000" w14:paraId="00000088">
      <w:pPr>
        <w:spacing w:line="240" w:lineRule="auto"/>
        <w:jc w:val="both"/>
        <w:rPr>
          <w:i w:val="1"/>
        </w:rPr>
      </w:pPr>
      <w:r w:rsidDel="00000000" w:rsidR="00000000" w:rsidRPr="00000000">
        <w:rPr>
          <w:i w:val="1"/>
          <w:rtl w:val="0"/>
        </w:rPr>
        <w:t xml:space="preserve">Para finalizar el tema, usaremos las cláusulas vistas para construir una consulta más elaborada. Supongamos que deseamos conocer a los dos alumnos con mayor promedio en la escuela, pero sin considerar el curso de historia cuyas calificaciones no son definitivas. La sintaxis para realizar esta consulta es la siguiente:</w:t>
      </w:r>
    </w:p>
    <w:p w:rsidR="00000000" w:rsidDel="00000000" w:rsidP="00000000" w:rsidRDefault="00000000" w:rsidRPr="00000000" w14:paraId="00000089">
      <w:pPr>
        <w:spacing w:line="240" w:lineRule="auto"/>
        <w:jc w:val="both"/>
        <w:rPr>
          <w:i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widowControl w:val="0"/>
              <w:rPr>
                <w:i w:val="1"/>
              </w:rPr>
            </w:pP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estudiante_id, </w:t>
            </w:r>
            <w:r w:rsidDel="00000000" w:rsidR="00000000" w:rsidRPr="00000000">
              <w:rPr>
                <w:rFonts w:ascii="Consolas" w:cs="Consolas" w:eastAsia="Consolas" w:hAnsi="Consolas"/>
                <w:i w:val="1"/>
                <w:color w:val="fcc28c"/>
                <w:shd w:fill="333333" w:val="clear"/>
                <w:rtl w:val="0"/>
              </w:rPr>
              <w:t xml:space="preserve">AVG</w:t>
            </w:r>
            <w:r w:rsidDel="00000000" w:rsidR="00000000" w:rsidRPr="00000000">
              <w:rPr>
                <w:rFonts w:ascii="Consolas" w:cs="Consolas" w:eastAsia="Consolas" w:hAnsi="Consolas"/>
                <w:i w:val="1"/>
                <w:color w:val="ffffff"/>
                <w:shd w:fill="333333" w:val="clear"/>
                <w:rtl w:val="0"/>
              </w:rPr>
              <w:t xml:space="preserve">(calificacion)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promedio</w:t>
              <w:br w:type="textWrapping"/>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calificaciones</w:t>
              <w:br w:type="textWrapping"/>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curso_id != </w:t>
            </w:r>
            <w:r w:rsidDel="00000000" w:rsidR="00000000" w:rsidRPr="00000000">
              <w:rPr>
                <w:rFonts w:ascii="Consolas" w:cs="Consolas" w:eastAsia="Consolas" w:hAnsi="Consolas"/>
                <w:i w:val="1"/>
                <w:color w:val="d36363"/>
                <w:shd w:fill="333333" w:val="clear"/>
                <w:rtl w:val="0"/>
              </w:rPr>
              <w:t xml:space="preserve">2</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GROUP</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estudiante_id</w:t>
              <w:br w:type="textWrapping"/>
            </w:r>
            <w:r w:rsidDel="00000000" w:rsidR="00000000" w:rsidRPr="00000000">
              <w:rPr>
                <w:rFonts w:ascii="Consolas" w:cs="Consolas" w:eastAsia="Consolas" w:hAnsi="Consolas"/>
                <w:i w:val="1"/>
                <w:color w:val="fcc28c"/>
                <w:shd w:fill="333333" w:val="clear"/>
                <w:rtl w:val="0"/>
              </w:rPr>
              <w:t xml:space="preserve">ORDER</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promedio </w:t>
            </w:r>
            <w:r w:rsidDel="00000000" w:rsidR="00000000" w:rsidRPr="00000000">
              <w:rPr>
                <w:rFonts w:ascii="Consolas" w:cs="Consolas" w:eastAsia="Consolas" w:hAnsi="Consolas"/>
                <w:i w:val="1"/>
                <w:color w:val="fcc28c"/>
                <w:shd w:fill="333333" w:val="clear"/>
                <w:rtl w:val="0"/>
              </w:rPr>
              <w:t xml:space="preserve">DESC</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LIMIT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d36363"/>
                <w:shd w:fill="333333" w:val="clear"/>
                <w:rtl w:val="0"/>
              </w:rPr>
              <w:t xml:space="preserve">2</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8B">
      <w:pPr>
        <w:spacing w:line="240" w:lineRule="auto"/>
        <w:jc w:val="both"/>
        <w:rPr>
          <w:i w:val="1"/>
        </w:rPr>
      </w:pPr>
      <w:r w:rsidDel="00000000" w:rsidR="00000000" w:rsidRPr="00000000">
        <w:rPr>
          <w:rtl w:val="0"/>
        </w:rPr>
      </w:r>
    </w:p>
    <w:p w:rsidR="00000000" w:rsidDel="00000000" w:rsidP="00000000" w:rsidRDefault="00000000" w:rsidRPr="00000000" w14:paraId="0000008C">
      <w:pPr>
        <w:spacing w:line="240" w:lineRule="auto"/>
        <w:jc w:val="both"/>
        <w:rPr>
          <w:i w:val="1"/>
        </w:rPr>
      </w:pPr>
      <w:r w:rsidDel="00000000" w:rsidR="00000000" w:rsidRPr="00000000">
        <w:rPr>
          <w:i w:val="1"/>
          <w:rtl w:val="0"/>
        </w:rPr>
        <w:t xml:space="preserve">La consulta generada es la siguiente:</w:t>
      </w:r>
    </w:p>
    <w:p w:rsidR="00000000" w:rsidDel="00000000" w:rsidP="00000000" w:rsidRDefault="00000000" w:rsidRPr="00000000" w14:paraId="0000008D">
      <w:pPr>
        <w:spacing w:line="240" w:lineRule="auto"/>
        <w:jc w:val="both"/>
        <w:rPr>
          <w:i w:val="1"/>
        </w:rPr>
      </w:pPr>
      <w:r w:rsidDel="00000000" w:rsidR="00000000" w:rsidRPr="00000000">
        <w:rPr>
          <w:rtl w:val="0"/>
        </w:rPr>
      </w:r>
    </w:p>
    <w:p w:rsidR="00000000" w:rsidDel="00000000" w:rsidP="00000000" w:rsidRDefault="00000000" w:rsidRPr="00000000" w14:paraId="0000008E">
      <w:pPr>
        <w:spacing w:line="240" w:lineRule="auto"/>
        <w:jc w:val="center"/>
        <w:rPr>
          <w:i w:val="1"/>
        </w:rPr>
      </w:pPr>
      <w:r w:rsidDel="00000000" w:rsidR="00000000" w:rsidRPr="00000000">
        <w:rPr>
          <w:i w:val="1"/>
        </w:rPr>
        <w:drawing>
          <wp:inline distB="114300" distT="114300" distL="114300" distR="114300">
            <wp:extent cx="1457325" cy="59055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4573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jc w:val="both"/>
        <w:rPr>
          <w:i w:val="1"/>
        </w:rPr>
      </w:pPr>
      <w:r w:rsidDel="00000000" w:rsidR="00000000" w:rsidRPr="00000000">
        <w:rPr>
          <w:rtl w:val="0"/>
        </w:rPr>
      </w:r>
    </w:p>
    <w:p w:rsidR="00000000" w:rsidDel="00000000" w:rsidP="00000000" w:rsidRDefault="00000000" w:rsidRPr="00000000" w14:paraId="00000090">
      <w:pPr>
        <w:spacing w:line="240" w:lineRule="auto"/>
        <w:jc w:val="both"/>
        <w:rPr>
          <w:i w:val="1"/>
        </w:rPr>
      </w:pPr>
      <w:r w:rsidDel="00000000" w:rsidR="00000000" w:rsidRPr="00000000">
        <w:rPr>
          <w:i w:val="1"/>
          <w:rtl w:val="0"/>
        </w:rPr>
        <w:t xml:space="preserve">En la tabla se muestra el id de los dos alumnos con mejor promedio considerando cuatro de los cinco cursos:</w:t>
      </w:r>
    </w:p>
    <w:p w:rsidR="00000000" w:rsidDel="00000000" w:rsidP="00000000" w:rsidRDefault="00000000" w:rsidRPr="00000000" w14:paraId="00000091">
      <w:pPr>
        <w:spacing w:line="240" w:lineRule="auto"/>
        <w:jc w:val="both"/>
        <w:rPr>
          <w:i w:val="1"/>
        </w:rPr>
      </w:pPr>
      <w:r w:rsidDel="00000000" w:rsidR="00000000" w:rsidRPr="00000000">
        <w:rPr>
          <w:rtl w:val="0"/>
        </w:rPr>
      </w:r>
    </w:p>
    <w:p w:rsidR="00000000" w:rsidDel="00000000" w:rsidP="00000000" w:rsidRDefault="00000000" w:rsidRPr="00000000" w14:paraId="00000092">
      <w:pPr>
        <w:spacing w:line="240" w:lineRule="auto"/>
        <w:jc w:val="both"/>
        <w:rPr>
          <w:i w:val="1"/>
        </w:rPr>
      </w:pPr>
      <w:r w:rsidDel="00000000" w:rsidR="00000000" w:rsidRPr="00000000">
        <w:rPr>
          <w:i w:val="1"/>
          <w:rtl w:val="0"/>
        </w:rPr>
        <w:t xml:space="preserve">Los comandos utilizados en esta consulta son:</w:t>
      </w:r>
    </w:p>
    <w:p w:rsidR="00000000" w:rsidDel="00000000" w:rsidP="00000000" w:rsidRDefault="00000000" w:rsidRPr="00000000" w14:paraId="00000093">
      <w:pPr>
        <w:spacing w:line="240" w:lineRule="auto"/>
        <w:jc w:val="both"/>
        <w:rPr>
          <w:i w:val="1"/>
        </w:rPr>
      </w:pPr>
      <w:r w:rsidDel="00000000" w:rsidR="00000000" w:rsidRPr="00000000">
        <w:rPr>
          <w:rtl w:val="0"/>
        </w:rPr>
      </w:r>
    </w:p>
    <w:p w:rsidR="00000000" w:rsidDel="00000000" w:rsidP="00000000" w:rsidRDefault="00000000" w:rsidRPr="00000000" w14:paraId="00000094">
      <w:pPr>
        <w:numPr>
          <w:ilvl w:val="0"/>
          <w:numId w:val="7"/>
        </w:numPr>
        <w:spacing w:line="240" w:lineRule="auto"/>
        <w:ind w:left="720" w:hanging="360"/>
        <w:jc w:val="both"/>
        <w:rPr>
          <w:i w:val="1"/>
        </w:rPr>
      </w:pPr>
      <w:r w:rsidDel="00000000" w:rsidR="00000000" w:rsidRPr="00000000">
        <w:rPr>
          <w:i w:val="1"/>
          <w:rtl w:val="0"/>
        </w:rPr>
        <w:t xml:space="preserve">SELECT: especifica las columnas que queremos que aparezcan en los resultados</w:t>
      </w:r>
    </w:p>
    <w:p w:rsidR="00000000" w:rsidDel="00000000" w:rsidP="00000000" w:rsidRDefault="00000000" w:rsidRPr="00000000" w14:paraId="00000095">
      <w:pPr>
        <w:numPr>
          <w:ilvl w:val="0"/>
          <w:numId w:val="7"/>
        </w:numPr>
        <w:spacing w:line="240" w:lineRule="auto"/>
        <w:ind w:left="720" w:hanging="360"/>
        <w:jc w:val="both"/>
        <w:rPr>
          <w:i w:val="1"/>
        </w:rPr>
      </w:pPr>
      <w:r w:rsidDel="00000000" w:rsidR="00000000" w:rsidRPr="00000000">
        <w:rPr>
          <w:i w:val="1"/>
          <w:rtl w:val="0"/>
        </w:rPr>
        <w:t xml:space="preserve">WHERE: filtra los registros de la tabla según una condición (en este caso, que el id sea diferente de 2, que corresponde al curso de historia)</w:t>
      </w:r>
    </w:p>
    <w:p w:rsidR="00000000" w:rsidDel="00000000" w:rsidP="00000000" w:rsidRDefault="00000000" w:rsidRPr="00000000" w14:paraId="00000096">
      <w:pPr>
        <w:numPr>
          <w:ilvl w:val="0"/>
          <w:numId w:val="7"/>
        </w:numPr>
        <w:spacing w:line="240" w:lineRule="auto"/>
        <w:ind w:left="720" w:hanging="360"/>
        <w:jc w:val="both"/>
        <w:rPr>
          <w:i w:val="1"/>
        </w:rPr>
      </w:pPr>
      <w:r w:rsidDel="00000000" w:rsidR="00000000" w:rsidRPr="00000000">
        <w:rPr>
          <w:i w:val="1"/>
          <w:rtl w:val="0"/>
        </w:rPr>
        <w:t xml:space="preserve">GROUP BY: agrupa los registros según el valor de una columna (en este caso, por el id del estudiante)</w:t>
      </w:r>
    </w:p>
    <w:p w:rsidR="00000000" w:rsidDel="00000000" w:rsidP="00000000" w:rsidRDefault="00000000" w:rsidRPr="00000000" w14:paraId="00000097">
      <w:pPr>
        <w:numPr>
          <w:ilvl w:val="0"/>
          <w:numId w:val="7"/>
        </w:numPr>
        <w:spacing w:line="240" w:lineRule="auto"/>
        <w:ind w:left="720" w:hanging="360"/>
        <w:jc w:val="both"/>
        <w:rPr>
          <w:i w:val="1"/>
        </w:rPr>
      </w:pPr>
      <w:r w:rsidDel="00000000" w:rsidR="00000000" w:rsidRPr="00000000">
        <w:rPr>
          <w:i w:val="1"/>
          <w:rtl w:val="0"/>
        </w:rPr>
        <w:t xml:space="preserve">ORDER BY: ordena los resultados según el valor de una columna (en este caso, por la calificación promedio del alumno)</w:t>
      </w:r>
    </w:p>
    <w:p w:rsidR="00000000" w:rsidDel="00000000" w:rsidP="00000000" w:rsidRDefault="00000000" w:rsidRPr="00000000" w14:paraId="00000098">
      <w:pPr>
        <w:numPr>
          <w:ilvl w:val="0"/>
          <w:numId w:val="7"/>
        </w:numPr>
        <w:spacing w:line="240" w:lineRule="auto"/>
        <w:ind w:left="720" w:hanging="360"/>
        <w:jc w:val="both"/>
        <w:rPr>
          <w:i w:val="1"/>
        </w:rPr>
      </w:pPr>
      <w:r w:rsidDel="00000000" w:rsidR="00000000" w:rsidRPr="00000000">
        <w:rPr>
          <w:i w:val="1"/>
          <w:rtl w:val="0"/>
        </w:rPr>
        <w:t xml:space="preserve">LIMIT: limita el número de resultados devueltos (en este caso, a los dos primeros estudiantes con mayor calificación promedio)</w:t>
      </w:r>
    </w:p>
    <w:p w:rsidR="00000000" w:rsidDel="00000000" w:rsidP="00000000" w:rsidRDefault="00000000" w:rsidRPr="00000000" w14:paraId="00000099">
      <w:pPr>
        <w:numPr>
          <w:ilvl w:val="0"/>
          <w:numId w:val="7"/>
        </w:numPr>
        <w:spacing w:line="240" w:lineRule="auto"/>
        <w:ind w:left="720" w:hanging="360"/>
        <w:jc w:val="both"/>
        <w:rPr>
          <w:i w:val="1"/>
        </w:rPr>
      </w:pPr>
      <w:r w:rsidDel="00000000" w:rsidR="00000000" w:rsidRPr="00000000">
        <w:rPr>
          <w:i w:val="1"/>
          <w:rtl w:val="0"/>
        </w:rPr>
        <w:t xml:space="preserve">AVG: función de agregación que obtiene el promedio de los valores de una columna en un grupo.</w:t>
      </w:r>
    </w:p>
    <w:p w:rsidR="00000000" w:rsidDel="00000000" w:rsidP="00000000" w:rsidRDefault="00000000" w:rsidRPr="00000000" w14:paraId="0000009A">
      <w:pPr>
        <w:widowControl w:val="0"/>
        <w:spacing w:line="240" w:lineRule="auto"/>
        <w:rPr>
          <w:i w:val="1"/>
          <w:color w:val="374151"/>
          <w:sz w:val="24"/>
          <w:szCs w:val="24"/>
        </w:rPr>
      </w:pPr>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i w:val="1"/>
          <w:rtl w:val="0"/>
        </w:rPr>
        <w:t xml:space="preserve">Para saber el nombre de los estudiantes nos es suficiente con conocer el id para poder hallar los nombres en la tabla “estudiantes”. En la siguiente sección veremos cómo hacer estos cruces entre tablas utilizando las cláusulas JOIN.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