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proofErr w:type="spellStart"/>
      <w:r w:rsidRPr="00BB0575">
        <w:rPr>
          <w:b w:val="0"/>
          <w:sz w:val="32"/>
          <w:szCs w:val="32"/>
        </w:rPr>
        <w:t>Elcio</w:t>
      </w:r>
      <w:proofErr w:type="spellEnd"/>
      <w:r w:rsidRPr="00BB0575">
        <w:rPr>
          <w:b w:val="0"/>
          <w:sz w:val="32"/>
          <w:szCs w:val="32"/>
        </w:rPr>
        <w:t xml:space="preserve">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 xml:space="preserve">Grupo 2 – Vendas – </w:t>
      </w:r>
      <w:proofErr w:type="spellStart"/>
      <w:r w:rsidR="00BB0575">
        <w:rPr>
          <w:b w:val="0"/>
          <w:sz w:val="36"/>
          <w:szCs w:val="36"/>
        </w:rPr>
        <w:t>TED’s</w:t>
      </w:r>
      <w:proofErr w:type="spellEnd"/>
      <w:r w:rsidR="00BB0575">
        <w:rPr>
          <w:b w:val="0"/>
          <w:sz w:val="36"/>
          <w:szCs w:val="36"/>
        </w:rPr>
        <w:t xml:space="preserve">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 xml:space="preserve">Grupo 2 – Vendas – </w:t>
      </w:r>
      <w:proofErr w:type="spellStart"/>
      <w:r w:rsidR="00BB0575" w:rsidRPr="00BB0575">
        <w:rPr>
          <w:sz w:val="36"/>
          <w:szCs w:val="36"/>
        </w:rPr>
        <w:t>TED’s</w:t>
      </w:r>
      <w:proofErr w:type="spellEnd"/>
      <w:r w:rsidR="00BB0575" w:rsidRPr="00BB0575">
        <w:rPr>
          <w:sz w:val="36"/>
          <w:szCs w:val="36"/>
        </w:rPr>
        <w:t xml:space="preserve">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proofErr w:type="spellStart"/>
      <w:r w:rsidR="00BB0575" w:rsidRPr="00BB0575">
        <w:rPr>
          <w:b w:val="0"/>
          <w:sz w:val="24"/>
          <w:szCs w:val="24"/>
        </w:rPr>
        <w:t>Denilce</w:t>
      </w:r>
      <w:proofErr w:type="spellEnd"/>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 xml:space="preserve">orientadora desse trabalho, a professora </w:t>
      </w:r>
      <w:proofErr w:type="spellStart"/>
      <w:r>
        <w:t>Denilce</w:t>
      </w:r>
      <w:proofErr w:type="spellEnd"/>
      <w:r>
        <w:t>.</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 xml:space="preserve">a professora </w:t>
      </w:r>
      <w:proofErr w:type="spellStart"/>
      <w:r>
        <w:t>Denilce</w:t>
      </w:r>
      <w:proofErr w:type="spellEnd"/>
      <w:r>
        <w:t xml:space="preserv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54FEB62F" w14:textId="77777777" w:rsidR="00FB2AA7" w:rsidRPr="00E7799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A loja TED’S Presentes, com o intuito de melhorar o oferecimento dos seus serviços, sanando os problemas existentes ou atualizando-se, resolveu adequar-se com as novas tecnologias vigentes no mercado. Para atingir tais metas, está iniciando com a modernização do setor de Vendas.</w:t>
      </w:r>
    </w:p>
    <w:p w14:paraId="4AA00A2E"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 xml:space="preserve">Através de uma observação atenciosa, a proposta a ser desenvolvida no setor de Vendas atenderá os seguintes casos de uso: a criação de uma aplicação para “Vendas de Itens”, outro para “Troca de itens”, a “Gerar Relatórios” e “Cadastro de Clientes” que serão focadas numa tecnologia </w:t>
      </w:r>
      <w:r w:rsidRPr="00E77997">
        <w:rPr>
          <w:rFonts w:ascii="Arial" w:hAnsi="Arial" w:cs="Arial"/>
          <w:i/>
        </w:rPr>
        <w:t>Cloud</w:t>
      </w:r>
      <w:r w:rsidRPr="00E77997">
        <w:rPr>
          <w:rFonts w:ascii="Arial" w:hAnsi="Arial" w:cs="Arial"/>
          <w:iCs/>
        </w:rPr>
        <w:t xml:space="preserve"> (nas nuvens), ou seja, a modernização desses aspectos mencionados anteriormente viabiliza aos usuários acessos mais constantes dos seus interesses.</w:t>
      </w:r>
    </w:p>
    <w:p w14:paraId="78B37022" w14:textId="77777777"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Um dos maiores problemas que vem causando diversas reclamações por parte dos clientes é a espera na fila. Isto será um dos maiores pilares desse trabalho, trazer por meio de um atendimento mais ágil, a eliminação completa ou parcial das filas e tempo de espera do cliente.</w:t>
      </w:r>
    </w:p>
    <w:p w14:paraId="16E1B7FF"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 xml:space="preserve">Logo, o que se tem proposto para esse Sistema de Vendas, visando solucionar os problemas apresentados são as seguintes aplicações: um Autoatendimento em Totem de recebimento com pagamento via cartão (crédito e débito) e envio do comprovante por e-mail, sem a necessidade de um funcionário, minimizando o problema de filas e possibilitando ao cliente realizar o seu próprio cadastro (parcial ou completo); Para os gestores e funcionários, o acesso ao sistema via </w:t>
      </w:r>
      <w:proofErr w:type="spellStart"/>
      <w:r w:rsidRPr="00E77997">
        <w:rPr>
          <w:rFonts w:ascii="Arial" w:hAnsi="Arial" w:cs="Arial"/>
          <w:iCs/>
        </w:rPr>
        <w:t>AppWeb</w:t>
      </w:r>
      <w:proofErr w:type="spellEnd"/>
      <w:r w:rsidRPr="00E77997">
        <w:rPr>
          <w:rFonts w:ascii="Arial" w:hAnsi="Arial" w:cs="Arial"/>
          <w:iCs/>
        </w:rPr>
        <w:t>, para a troca de itens, possibilitando sanar essa necessidade sem comprometer o atendimento ao caixa, também, com consulta a gráficos e relatórios do sistema, lista de clientes cadastrados, facilidades de acesso aos dados e emissão imediata de nota fiscal.</w:t>
      </w:r>
    </w:p>
    <w:p w14:paraId="42898E6D" w14:textId="64B52137" w:rsidR="006A7554" w:rsidRDefault="006A7554" w:rsidP="006A7554">
      <w:pPr>
        <w:pStyle w:val="NormalWeb"/>
        <w:spacing w:line="360" w:lineRule="auto"/>
        <w:ind w:firstLine="567"/>
        <w:jc w:val="both"/>
        <w:rPr>
          <w:rFonts w:ascii="Arial" w:hAnsi="Arial" w:cs="Arial"/>
          <w:iCs/>
        </w:rPr>
      </w:pPr>
    </w:p>
    <w:p w14:paraId="13C83A83" w14:textId="77777777" w:rsidR="00FB2AA7" w:rsidRPr="006A7554" w:rsidRDefault="00FB2AA7" w:rsidP="006A7554">
      <w:pPr>
        <w:pStyle w:val="NormalWeb"/>
        <w:spacing w:line="360" w:lineRule="auto"/>
        <w:ind w:firstLine="567"/>
        <w:jc w:val="both"/>
        <w:rPr>
          <w:rFonts w:ascii="Arial" w:hAnsi="Arial" w:cs="Arial"/>
          <w:iCs/>
        </w:rPr>
      </w:pPr>
    </w:p>
    <w:p w14:paraId="7A63431A" w14:textId="4954231E" w:rsidR="002A0CFE" w:rsidRDefault="002A0CFE" w:rsidP="002A0CFE">
      <w:pPr>
        <w:pStyle w:val="Ttulo1"/>
        <w:spacing w:before="0" w:line="360" w:lineRule="auto"/>
        <w:rPr>
          <w:rFonts w:cs="Arial"/>
          <w:sz w:val="24"/>
          <w:szCs w:val="24"/>
        </w:rPr>
      </w:pPr>
      <w:r w:rsidRPr="0030090E">
        <w:rPr>
          <w:rFonts w:cs="Arial"/>
          <w:sz w:val="24"/>
          <w:szCs w:val="24"/>
        </w:rPr>
        <w:lastRenderedPageBreak/>
        <w:t xml:space="preserve">3.2 Descrição e Delimitação do </w:t>
      </w:r>
      <w:commentRangeStart w:id="3"/>
      <w:r w:rsidRPr="0030090E">
        <w:rPr>
          <w:rFonts w:cs="Arial"/>
          <w:sz w:val="24"/>
          <w:szCs w:val="24"/>
        </w:rPr>
        <w:t>problema</w:t>
      </w:r>
      <w:commentRangeEnd w:id="3"/>
      <w:r w:rsidR="00E0135F">
        <w:rPr>
          <w:rStyle w:val="Refdecomentrio"/>
          <w:rFonts w:ascii="Times New Roman" w:hAnsi="Times New Roman"/>
          <w:b w:val="0"/>
          <w:kern w:val="0"/>
        </w:rPr>
        <w:commentReference w:id="3"/>
      </w:r>
      <w:r w:rsidRPr="0030090E">
        <w:rPr>
          <w:rFonts w:cs="Arial"/>
          <w:sz w:val="24"/>
          <w:szCs w:val="24"/>
        </w:rPr>
        <w:t xml:space="preserve"> </w:t>
      </w:r>
    </w:p>
    <w:p w14:paraId="3BD4241E" w14:textId="77777777" w:rsidR="00E0135F" w:rsidRPr="00E0135F" w:rsidRDefault="00E0135F" w:rsidP="00E0135F"/>
    <w:p w14:paraId="69B81095"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bookmarkStart w:id="4" w:name="_Hlk66383950"/>
      <w:r>
        <w:rPr>
          <w:rFonts w:ascii="Arial" w:hAnsi="Arial" w:cs="Arial"/>
          <w:iCs/>
        </w:rPr>
        <w:t>A</w:t>
      </w:r>
      <w:commentRangeStart w:id="5"/>
      <w:r w:rsidRPr="006A7554">
        <w:rPr>
          <w:rFonts w:ascii="Arial" w:hAnsi="Arial" w:cs="Arial"/>
          <w:iCs/>
        </w:rPr>
        <w:t xml:space="preserve"> </w:t>
      </w:r>
      <w:commentRangeEnd w:id="5"/>
      <w:r>
        <w:rPr>
          <w:rStyle w:val="Refdecomentrio"/>
          <w:lang w:eastAsia="en-US"/>
        </w:rPr>
        <w:commentReference w:id="5"/>
      </w:r>
      <w:proofErr w:type="spellStart"/>
      <w:r w:rsidRPr="006A7554">
        <w:rPr>
          <w:rFonts w:ascii="Arial" w:hAnsi="Arial" w:cs="Arial"/>
          <w:iCs/>
        </w:rPr>
        <w:t>TED's</w:t>
      </w:r>
      <w:proofErr w:type="spellEnd"/>
      <w:r w:rsidRPr="006A7554">
        <w:rPr>
          <w:rFonts w:ascii="Arial" w:hAnsi="Arial" w:cs="Arial"/>
          <w:iCs/>
        </w:rPr>
        <w:t xml:space="preserve"> Presentes é uma loja que se intitula “familiar”, por ser uma equipe iniciada somente com os seus proprietários Carlos Eduardo Teixeira e Raquel Miranda Teixeira. Sonho da esposa que o senhor Carlos abraçou desde o ano de 2007.</w:t>
      </w:r>
    </w:p>
    <w:p w14:paraId="55611379" w14:textId="77777777" w:rsidR="00FB2AA7" w:rsidRPr="006A7554"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loja iniciou pequena, somente o Sr. Carlos e sua esposa, hoje é formada pelos proprietários e 12 (doze) funcionários que auxiliam no atendimento físico e na reposição de mercadorias.</w:t>
      </w:r>
    </w:p>
    <w:p w14:paraId="0834DFA7"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 xml:space="preserve">A </w:t>
      </w:r>
      <w:proofErr w:type="spellStart"/>
      <w:r w:rsidRPr="006A7554">
        <w:rPr>
          <w:rFonts w:ascii="Arial" w:hAnsi="Arial" w:cs="Arial"/>
          <w:iCs/>
        </w:rPr>
        <w:t>TED’s</w:t>
      </w:r>
      <w:proofErr w:type="spellEnd"/>
      <w:r w:rsidRPr="006A7554">
        <w:rPr>
          <w:rFonts w:ascii="Arial" w:hAnsi="Arial" w:cs="Arial"/>
          <w:iCs/>
        </w:rPr>
        <w:t xml:space="preserve"> Presentes teve grande evolução nos últimos meses. O senhor Carlos acredita que seja resultado das novas parcerias conquistadas, algumas por produzirem produtos de ótima qualidade e com preços acessíveis, sendo outros produtos, vindos de grandes empresas que a sua marca tem grande representatividade no mercado de Sorocaba.</w:t>
      </w:r>
    </w:p>
    <w:p w14:paraId="6F74C336"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 xml:space="preserve">Os proprietários, frente às mudanças e na certeza da solidez existente nos contratos junto aos fornecedores, buscaram parceria junto a uma equipe de consultores que de imediato mapeou qual é a estrutura atual da empresa </w:t>
      </w:r>
      <w:proofErr w:type="spellStart"/>
      <w:r w:rsidRPr="006A7554">
        <w:rPr>
          <w:rFonts w:ascii="Arial" w:hAnsi="Arial" w:cs="Arial"/>
          <w:iCs/>
        </w:rPr>
        <w:t>TED’s</w:t>
      </w:r>
      <w:proofErr w:type="spellEnd"/>
      <w:r w:rsidRPr="006A7554">
        <w:rPr>
          <w:rFonts w:ascii="Arial" w:hAnsi="Arial" w:cs="Arial"/>
          <w:iCs/>
        </w:rPr>
        <w:t xml:space="preserve"> Presentes:</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7"/>
      </w:tblGrid>
      <w:tr w:rsidR="00FB2AA7" w:rsidRPr="006A7554" w14:paraId="63E115B1" w14:textId="77777777" w:rsidTr="00FB2AA7">
        <w:tc>
          <w:tcPr>
            <w:tcW w:w="2972" w:type="dxa"/>
          </w:tcPr>
          <w:p w14:paraId="6D71DBA3"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Administrativo</w:t>
            </w:r>
          </w:p>
        </w:tc>
        <w:tc>
          <w:tcPr>
            <w:tcW w:w="6047" w:type="dxa"/>
          </w:tcPr>
          <w:p w14:paraId="4403E12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239E84F2" w14:textId="77777777" w:rsidTr="00FB2AA7">
        <w:tc>
          <w:tcPr>
            <w:tcW w:w="2972" w:type="dxa"/>
            <w:shd w:val="clear" w:color="auto" w:fill="C6D9F1"/>
          </w:tcPr>
          <w:p w14:paraId="4D0A0B8E" w14:textId="77777777" w:rsidR="00FB2AA7" w:rsidRPr="006A7554" w:rsidRDefault="00FB2AA7" w:rsidP="00FB2AA7">
            <w:pPr>
              <w:jc w:val="both"/>
              <w:rPr>
                <w:rFonts w:ascii="Arial" w:hAnsi="Arial" w:cs="Arial"/>
                <w:sz w:val="24"/>
                <w:szCs w:val="24"/>
              </w:rPr>
            </w:pPr>
            <w:bookmarkStart w:id="6" w:name="_heading=h.1ci93xb" w:colFirst="0" w:colLast="0"/>
            <w:bookmarkEnd w:id="6"/>
            <w:r w:rsidRPr="006A7554">
              <w:rPr>
                <w:rFonts w:ascii="Arial" w:hAnsi="Arial" w:cs="Arial"/>
                <w:sz w:val="24"/>
                <w:szCs w:val="24"/>
              </w:rPr>
              <w:t xml:space="preserve">Comercial </w:t>
            </w:r>
            <w:r w:rsidRPr="006A7554">
              <w:rPr>
                <w:rFonts w:ascii="Arial" w:hAnsi="Arial" w:cs="Arial"/>
                <w:i/>
                <w:sz w:val="24"/>
                <w:szCs w:val="24"/>
              </w:rPr>
              <w:t>(Vendas)</w:t>
            </w:r>
          </w:p>
        </w:tc>
        <w:tc>
          <w:tcPr>
            <w:tcW w:w="6047" w:type="dxa"/>
            <w:shd w:val="clear" w:color="auto" w:fill="C6D9F1"/>
          </w:tcPr>
          <w:p w14:paraId="156A21C7"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08 Vendedores, auxiliares e operadores de caixa.</w:t>
            </w:r>
          </w:p>
        </w:tc>
      </w:tr>
      <w:tr w:rsidR="00FB2AA7" w:rsidRPr="006A7554" w14:paraId="4273C754" w14:textId="77777777" w:rsidTr="00FB2AA7">
        <w:tc>
          <w:tcPr>
            <w:tcW w:w="2972" w:type="dxa"/>
          </w:tcPr>
          <w:p w14:paraId="135EED7E" w14:textId="77777777" w:rsidR="00FB2AA7" w:rsidRPr="006A7554" w:rsidRDefault="00FB2AA7" w:rsidP="00FB2AA7">
            <w:pPr>
              <w:jc w:val="both"/>
              <w:rPr>
                <w:rFonts w:ascii="Arial" w:hAnsi="Arial" w:cs="Arial"/>
                <w:sz w:val="24"/>
                <w:szCs w:val="24"/>
              </w:rPr>
            </w:pPr>
            <w:bookmarkStart w:id="7" w:name="_heading=h.3whwml4" w:colFirst="0" w:colLast="0"/>
            <w:bookmarkEnd w:id="7"/>
            <w:r w:rsidRPr="006A7554">
              <w:rPr>
                <w:rFonts w:ascii="Arial" w:hAnsi="Arial" w:cs="Arial"/>
                <w:sz w:val="24"/>
                <w:szCs w:val="24"/>
              </w:rPr>
              <w:t>Marketing</w:t>
            </w:r>
          </w:p>
        </w:tc>
        <w:tc>
          <w:tcPr>
            <w:tcW w:w="6047" w:type="dxa"/>
          </w:tcPr>
          <w:p w14:paraId="3BC9A961" w14:textId="77777777" w:rsidR="00FB2AA7" w:rsidRPr="006A7554" w:rsidRDefault="00FB2AA7" w:rsidP="00FB2AA7">
            <w:pPr>
              <w:jc w:val="center"/>
              <w:rPr>
                <w:rFonts w:ascii="Arial" w:hAnsi="Arial" w:cs="Arial"/>
                <w:i/>
                <w:sz w:val="24"/>
                <w:szCs w:val="24"/>
              </w:rPr>
            </w:pPr>
            <w:r w:rsidRPr="006A7554">
              <w:rPr>
                <w:rFonts w:ascii="Arial" w:hAnsi="Arial" w:cs="Arial"/>
                <w:i/>
                <w:sz w:val="24"/>
                <w:szCs w:val="24"/>
              </w:rPr>
              <w:t>Inexistente</w:t>
            </w:r>
          </w:p>
        </w:tc>
      </w:tr>
      <w:tr w:rsidR="00FB2AA7" w:rsidRPr="006A7554" w14:paraId="4E40A20A" w14:textId="77777777" w:rsidTr="00FB2AA7">
        <w:tc>
          <w:tcPr>
            <w:tcW w:w="2972" w:type="dxa"/>
            <w:shd w:val="clear" w:color="auto" w:fill="C6D9F1"/>
          </w:tcPr>
          <w:p w14:paraId="6EB2BA3A"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Financeiro</w:t>
            </w:r>
          </w:p>
        </w:tc>
        <w:tc>
          <w:tcPr>
            <w:tcW w:w="6047" w:type="dxa"/>
            <w:shd w:val="clear" w:color="auto" w:fill="C6D9F1"/>
          </w:tcPr>
          <w:p w14:paraId="599F45AB"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 xml:space="preserve">02 funcionários e os </w:t>
            </w:r>
            <w:proofErr w:type="spellStart"/>
            <w:r w:rsidRPr="006A7554">
              <w:rPr>
                <w:rFonts w:ascii="Arial" w:hAnsi="Arial" w:cs="Arial"/>
                <w:sz w:val="24"/>
                <w:szCs w:val="24"/>
              </w:rPr>
              <w:t>Sr</w:t>
            </w:r>
            <w:proofErr w:type="spellEnd"/>
            <w:r w:rsidRPr="006A7554">
              <w:rPr>
                <w:rFonts w:ascii="Arial" w:hAnsi="Arial" w:cs="Arial"/>
                <w:sz w:val="24"/>
                <w:szCs w:val="24"/>
              </w:rPr>
              <w:t>(a). Carlos e Raquel.</w:t>
            </w:r>
          </w:p>
        </w:tc>
      </w:tr>
      <w:tr w:rsidR="00FB2AA7" w:rsidRPr="006A7554" w14:paraId="5292A0DB" w14:textId="77777777" w:rsidTr="00FB2AA7">
        <w:tc>
          <w:tcPr>
            <w:tcW w:w="2972" w:type="dxa"/>
          </w:tcPr>
          <w:p w14:paraId="2095293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Compras</w:t>
            </w:r>
          </w:p>
        </w:tc>
        <w:tc>
          <w:tcPr>
            <w:tcW w:w="6047" w:type="dxa"/>
          </w:tcPr>
          <w:p w14:paraId="155AAC59"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0FCDA9D8" w14:textId="77777777" w:rsidTr="00FB2AA7">
        <w:tc>
          <w:tcPr>
            <w:tcW w:w="2972" w:type="dxa"/>
            <w:shd w:val="clear" w:color="auto" w:fill="C6D9F1"/>
          </w:tcPr>
          <w:p w14:paraId="5E31D92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Recursos Humanos</w:t>
            </w:r>
          </w:p>
        </w:tc>
        <w:tc>
          <w:tcPr>
            <w:tcW w:w="6047" w:type="dxa"/>
            <w:shd w:val="clear" w:color="auto" w:fill="C6D9F1"/>
          </w:tcPr>
          <w:p w14:paraId="3965C1EE"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02 funcionários (Financeiro).</w:t>
            </w:r>
          </w:p>
        </w:tc>
      </w:tr>
      <w:tr w:rsidR="00FB2AA7" w:rsidRPr="006A7554" w14:paraId="51A84138" w14:textId="77777777" w:rsidTr="00FB2AA7">
        <w:tc>
          <w:tcPr>
            <w:tcW w:w="2972" w:type="dxa"/>
          </w:tcPr>
          <w:p w14:paraId="5FF989E6"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Operações (</w:t>
            </w:r>
            <w:r w:rsidRPr="006A7554">
              <w:rPr>
                <w:rFonts w:ascii="Arial" w:hAnsi="Arial" w:cs="Arial"/>
                <w:i/>
                <w:sz w:val="24"/>
                <w:szCs w:val="24"/>
              </w:rPr>
              <w:t>as tarefas de estoque, almoxarifado, expedição e logística</w:t>
            </w:r>
            <w:r w:rsidRPr="006A7554">
              <w:rPr>
                <w:rFonts w:ascii="Arial" w:hAnsi="Arial" w:cs="Arial"/>
                <w:sz w:val="24"/>
                <w:szCs w:val="24"/>
              </w:rPr>
              <w:t>)</w:t>
            </w:r>
          </w:p>
        </w:tc>
        <w:tc>
          <w:tcPr>
            <w:tcW w:w="6047" w:type="dxa"/>
          </w:tcPr>
          <w:p w14:paraId="032C32D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02 funcionários e 02 auxiliares (Vendas).</w:t>
            </w:r>
          </w:p>
        </w:tc>
      </w:tr>
    </w:tbl>
    <w:p w14:paraId="11615D5B" w14:textId="77777777" w:rsidR="00FB2AA7" w:rsidRDefault="00FB2AA7" w:rsidP="00FB2AA7">
      <w:pPr>
        <w:spacing w:line="360" w:lineRule="auto"/>
        <w:ind w:firstLine="567"/>
        <w:jc w:val="both"/>
        <w:rPr>
          <w:rFonts w:ascii="Arial" w:hAnsi="Arial" w:cs="Arial"/>
          <w:sz w:val="24"/>
          <w:szCs w:val="24"/>
        </w:rPr>
      </w:pPr>
    </w:p>
    <w:p w14:paraId="3EDAE1A1" w14:textId="3C2277F9"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Durante a fase de elicitação de requisitos foram descobertos os seguintes problemas:</w:t>
      </w:r>
    </w:p>
    <w:p w14:paraId="6E0EB7A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 xml:space="preserve">Não é possível assegurar o registro eficiente dos produtos vendidos demonstrados no Recibo de vendas. O processo de venda dos produtos (Recibo de vendas), tendo elementos inseridos manualmente, torna instável a sua viabilidade, </w:t>
      </w:r>
      <w:r w:rsidRPr="00837D96">
        <w:rPr>
          <w:rFonts w:cs="Arial"/>
          <w:b w:val="0"/>
          <w:sz w:val="24"/>
          <w:szCs w:val="24"/>
        </w:rPr>
        <w:lastRenderedPageBreak/>
        <w:t>como entrar com o Número do item</w:t>
      </w:r>
      <w:r>
        <w:rPr>
          <w:rFonts w:cs="Arial"/>
          <w:b w:val="0"/>
          <w:sz w:val="24"/>
          <w:szCs w:val="24"/>
        </w:rPr>
        <w:t xml:space="preserve"> ou </w:t>
      </w:r>
      <w:r w:rsidRPr="00837D96">
        <w:rPr>
          <w:rFonts w:cs="Arial"/>
          <w:b w:val="0"/>
          <w:sz w:val="24"/>
          <w:szCs w:val="24"/>
        </w:rPr>
        <w:t>usando a Descrição do produto,</w:t>
      </w:r>
      <w:r>
        <w:rPr>
          <w:rFonts w:cs="Arial"/>
          <w:b w:val="0"/>
          <w:sz w:val="24"/>
          <w:szCs w:val="24"/>
        </w:rPr>
        <w:t xml:space="preserve"> ambas de forma manual</w:t>
      </w:r>
      <w:r w:rsidRPr="00837D96">
        <w:rPr>
          <w:rFonts w:cs="Arial"/>
          <w:b w:val="0"/>
          <w:sz w:val="24"/>
          <w:szCs w:val="24"/>
        </w:rPr>
        <w:t xml:space="preserve">, </w:t>
      </w:r>
      <w:r>
        <w:rPr>
          <w:rFonts w:cs="Arial"/>
          <w:b w:val="0"/>
          <w:sz w:val="24"/>
          <w:szCs w:val="24"/>
        </w:rPr>
        <w:t>tendem</w:t>
      </w:r>
      <w:r w:rsidRPr="00837D96">
        <w:rPr>
          <w:rFonts w:cs="Arial"/>
          <w:b w:val="0"/>
          <w:sz w:val="24"/>
          <w:szCs w:val="24"/>
        </w:rPr>
        <w:t xml:space="preserve"> ao erro.</w:t>
      </w:r>
    </w:p>
    <w:p w14:paraId="45A762AC"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Há</w:t>
      </w:r>
      <w:r w:rsidRPr="00837D96">
        <w:rPr>
          <w:rFonts w:cs="Arial"/>
          <w:b w:val="0"/>
          <w:sz w:val="24"/>
          <w:szCs w:val="24"/>
        </w:rPr>
        <w:t xml:space="preserve"> casos de emissão de nota fiscal incorreta, os erros acontecem na digitação dos dados da nota, gerando retrabalho ao cancelar e emitir uma nova nota e transtornos para a empresa e aos clientes.</w:t>
      </w:r>
    </w:p>
    <w:p w14:paraId="4181298A" w14:textId="77777777" w:rsidR="00FB2AA7" w:rsidRPr="007A69D3" w:rsidRDefault="00FB2AA7" w:rsidP="00FB2AA7">
      <w:pPr>
        <w:pStyle w:val="Ttulo"/>
        <w:numPr>
          <w:ilvl w:val="0"/>
          <w:numId w:val="34"/>
        </w:numPr>
        <w:ind w:left="0" w:firstLine="426"/>
        <w:jc w:val="both"/>
        <w:rPr>
          <w:rFonts w:cs="Arial"/>
          <w:b w:val="0"/>
          <w:sz w:val="24"/>
          <w:szCs w:val="24"/>
        </w:rPr>
      </w:pPr>
      <w:r w:rsidRPr="007A69D3">
        <w:rPr>
          <w:rFonts w:cs="Arial"/>
          <w:b w:val="0"/>
          <w:sz w:val="24"/>
          <w:szCs w:val="24"/>
        </w:rPr>
        <w:t>A demora para finalizar a venda de cada cliente está acarretando fila, por sua vez aumentam o número de reclamações e constrangimento aos funcionários que estão impossibilitados de solucionar o problema.</w:t>
      </w:r>
    </w:p>
    <w:p w14:paraId="132370CC"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As vendas não podem ser acompanhadas à distância, pois o sistema só trabalha localmente, e os proprietários passam grande parte do tempo fora do comércio obtendo mais mercadorias, fornecedores ou parcerias.</w:t>
      </w:r>
    </w:p>
    <w:p w14:paraId="51AAF788"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procedimento para registros esporádicos, já que o sistema não contempla tal ação, muito menos, uma realização prática e eficiente.</w:t>
      </w:r>
    </w:p>
    <w:p w14:paraId="26E709CE"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registro manual no Recibo de vendas e Planilha de Controle de Substituições, informando que houve troca.</w:t>
      </w:r>
    </w:p>
    <w:p w14:paraId="086FDECF"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A</w:t>
      </w:r>
      <w:r w:rsidRPr="00837D96">
        <w:rPr>
          <w:rFonts w:cs="Arial"/>
          <w:b w:val="0"/>
          <w:sz w:val="24"/>
          <w:szCs w:val="24"/>
        </w:rPr>
        <w:t xml:space="preserve"> falta de um Cadastro de Clientes robusto.</w:t>
      </w:r>
    </w:p>
    <w:p w14:paraId="46C35CCD"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levantamento e conferência da quantidade e tipos (dinheiro, débito e crédito) de pagamento ocorrendo de forma desintegrada com o sistema de vendas tem possibilitado muitos erros e demora no processo.</w:t>
      </w:r>
    </w:p>
    <w:p w14:paraId="4FCC07C1"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Não saber configurar a função Desconto ou o mal funcionamento dessa função.</w:t>
      </w:r>
    </w:p>
    <w:p w14:paraId="6152447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 impressão de duas vias do Recibo de vendas pelo fato do sistema não ser completamente integrado</w:t>
      </w:r>
      <w:r>
        <w:rPr>
          <w:rFonts w:cs="Arial"/>
          <w:b w:val="0"/>
          <w:sz w:val="24"/>
          <w:szCs w:val="24"/>
        </w:rPr>
        <w:t>, gerando um aumento desnecessário de impressões.</w:t>
      </w:r>
    </w:p>
    <w:p w14:paraId="2C1867E9"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 xml:space="preserve">O </w:t>
      </w:r>
      <w:r w:rsidRPr="00837D96">
        <w:rPr>
          <w:rFonts w:cs="Arial"/>
          <w:b w:val="0"/>
          <w:sz w:val="24"/>
          <w:szCs w:val="24"/>
        </w:rPr>
        <w:t xml:space="preserve">sistema não </w:t>
      </w:r>
      <w:r>
        <w:rPr>
          <w:rFonts w:cs="Arial"/>
          <w:b w:val="0"/>
          <w:sz w:val="24"/>
          <w:szCs w:val="24"/>
        </w:rPr>
        <w:t xml:space="preserve">pode </w:t>
      </w:r>
      <w:r w:rsidRPr="00837D96">
        <w:rPr>
          <w:rFonts w:cs="Arial"/>
          <w:b w:val="0"/>
          <w:sz w:val="24"/>
          <w:szCs w:val="24"/>
        </w:rPr>
        <w:t>registrar de forma automática as informações disponibilizadas no Recibo de Vendas para um banco de dados.</w:t>
      </w:r>
    </w:p>
    <w:p w14:paraId="3F572CB6" w14:textId="77777777" w:rsidR="00FB2AA7" w:rsidRPr="001C46C0"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Relatórios simples e na maioria das vezes, muito discrepantes.</w:t>
      </w:r>
    </w:p>
    <w:p w14:paraId="1D778EF1" w14:textId="0835399C" w:rsidR="006A7554" w:rsidRDefault="006A7554" w:rsidP="00E77997">
      <w:pPr>
        <w:pStyle w:val="Ttulo"/>
        <w:jc w:val="both"/>
        <w:rPr>
          <w:rFonts w:cs="Arial"/>
          <w:b w:val="0"/>
          <w:sz w:val="24"/>
          <w:szCs w:val="24"/>
        </w:rPr>
      </w:pPr>
    </w:p>
    <w:p w14:paraId="7CEFCAB8" w14:textId="5B3DE55C" w:rsidR="00A711B5" w:rsidRDefault="00A711B5" w:rsidP="00E77997">
      <w:pPr>
        <w:pStyle w:val="Ttulo"/>
        <w:jc w:val="both"/>
        <w:rPr>
          <w:rFonts w:cs="Arial"/>
          <w:b w:val="0"/>
          <w:sz w:val="24"/>
          <w:szCs w:val="24"/>
        </w:rPr>
      </w:pPr>
    </w:p>
    <w:p w14:paraId="7094E27F" w14:textId="487C6682" w:rsidR="00A711B5" w:rsidRDefault="00A711B5" w:rsidP="00E77997">
      <w:pPr>
        <w:pStyle w:val="Ttulo"/>
        <w:jc w:val="both"/>
        <w:rPr>
          <w:rFonts w:cs="Arial"/>
          <w:b w:val="0"/>
          <w:sz w:val="24"/>
          <w:szCs w:val="24"/>
        </w:rPr>
      </w:pPr>
    </w:p>
    <w:p w14:paraId="67755341" w14:textId="77777777" w:rsidR="00A711B5" w:rsidRPr="00837D96" w:rsidRDefault="00A711B5" w:rsidP="00E77997">
      <w:pPr>
        <w:pStyle w:val="Ttulo"/>
        <w:jc w:val="both"/>
        <w:rPr>
          <w:rFonts w:cs="Arial"/>
          <w:b w:val="0"/>
          <w:sz w:val="24"/>
          <w:szCs w:val="24"/>
        </w:rPr>
      </w:pPr>
    </w:p>
    <w:bookmarkEnd w:id="4"/>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lastRenderedPageBreak/>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37E7D12" w14:textId="0B394AB6" w:rsidR="002A0CFE" w:rsidRDefault="002A0CFE" w:rsidP="002A0CFE">
      <w:pPr>
        <w:pStyle w:val="Ttulo"/>
        <w:ind w:firstLine="567"/>
        <w:jc w:val="both"/>
        <w:rPr>
          <w:rFonts w:cs="Arial"/>
          <w:b w:val="0"/>
          <w:sz w:val="24"/>
          <w:szCs w:val="24"/>
        </w:rPr>
      </w:pPr>
      <w:r>
        <w:rPr>
          <w:rFonts w:cs="Arial"/>
          <w:b w:val="0"/>
          <w:sz w:val="24"/>
          <w:szCs w:val="24"/>
        </w:rPr>
        <w:t xml:space="preserve">Fora utilizada uma </w:t>
      </w:r>
      <w:r w:rsidR="00EE4C5B">
        <w:rPr>
          <w:rFonts w:cs="Arial"/>
          <w:b w:val="0"/>
          <w:sz w:val="24"/>
          <w:szCs w:val="24"/>
        </w:rPr>
        <w:t>análise</w:t>
      </w:r>
      <w:r>
        <w:rPr>
          <w:rFonts w:cs="Arial"/>
          <w:b w:val="0"/>
          <w:sz w:val="24"/>
          <w:szCs w:val="24"/>
        </w:rPr>
        <w:t xml:space="preserve"> a fundo do funcionamento da empresa antes do novo sistema. Tendo sido fornecido pelo proprietário apenas os problemas, assim sendo, toda o levantamento de requisitos fora feito pelos desenvolvedores.</w:t>
      </w:r>
    </w:p>
    <w:p w14:paraId="2AB31A05" w14:textId="77777777" w:rsidR="002A0CFE" w:rsidRPr="003C67C8" w:rsidRDefault="002A0CFE" w:rsidP="002A0CFE">
      <w:pPr>
        <w:pStyle w:val="Ttulo"/>
        <w:ind w:firstLine="567"/>
        <w:jc w:val="both"/>
        <w:rPr>
          <w:rFonts w:cs="Arial"/>
          <w:b w:val="0"/>
          <w:sz w:val="24"/>
          <w:szCs w:val="24"/>
        </w:rPr>
      </w:pPr>
      <w:r>
        <w:rPr>
          <w:rFonts w:cs="Arial"/>
          <w:b w:val="0"/>
          <w:sz w:val="24"/>
          <w:szCs w:val="24"/>
        </w:rPr>
        <w:t xml:space="preserve">O setor comercial (vendas), é o </w:t>
      </w:r>
      <w:r w:rsidRPr="003C67C8">
        <w:rPr>
          <w:rFonts w:cs="Arial"/>
          <w:b w:val="0"/>
          <w:sz w:val="24"/>
          <w:szCs w:val="24"/>
        </w:rPr>
        <w:t>Setor foco</w:t>
      </w:r>
      <w:r>
        <w:rPr>
          <w:rFonts w:cs="Arial"/>
          <w:b w:val="0"/>
          <w:sz w:val="24"/>
          <w:szCs w:val="24"/>
        </w:rPr>
        <w:t xml:space="preserve"> </w:t>
      </w:r>
      <w:r w:rsidRPr="003C67C8">
        <w:rPr>
          <w:rFonts w:cs="Arial"/>
          <w:b w:val="0"/>
          <w:sz w:val="24"/>
          <w:szCs w:val="24"/>
        </w:rPr>
        <w:t>desse trabalho</w:t>
      </w:r>
      <w:r>
        <w:rPr>
          <w:rFonts w:cs="Arial"/>
          <w:b w:val="0"/>
          <w:sz w:val="24"/>
          <w:szCs w:val="24"/>
        </w:rPr>
        <w:t>. C</w:t>
      </w:r>
      <w:r w:rsidRPr="003C67C8">
        <w:rPr>
          <w:rFonts w:cs="Arial"/>
          <w:b w:val="0"/>
          <w:sz w:val="24"/>
          <w:szCs w:val="24"/>
        </w:rPr>
        <w:t xml:space="preserve">omposto por 08 (oito) funcionários que revezam entre si para o atendimento de vendas e reposição de estoque nas prateleiras, sendo que 03 (três) funcionárias têm como responsabilidade principal a operação de caixa. </w:t>
      </w:r>
    </w:p>
    <w:p w14:paraId="33F9FCAC"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O Cliente, ao adentrar o ambiente da loja, tem a liberdade de dirigir-se aos setores ou aceitar a ajuda oferecida pelos vendedores. Em seguida, dirige-se ao caixa para finalização da compra (embrulho e pagamento) e retira-se do ambiente.</w:t>
      </w:r>
    </w:p>
    <w:p w14:paraId="185F1792" w14:textId="77777777" w:rsidR="002A0CFE" w:rsidRDefault="002A0CFE" w:rsidP="002A0CFE">
      <w:pPr>
        <w:pStyle w:val="Ttulo"/>
        <w:ind w:firstLine="567"/>
        <w:jc w:val="both"/>
        <w:rPr>
          <w:rFonts w:cs="Arial"/>
          <w:b w:val="0"/>
          <w:sz w:val="24"/>
          <w:szCs w:val="24"/>
        </w:rPr>
      </w:pPr>
      <w:r w:rsidRPr="003C67C8">
        <w:rPr>
          <w:rFonts w:cs="Arial"/>
          <w:b w:val="0"/>
          <w:sz w:val="24"/>
          <w:szCs w:val="24"/>
        </w:rPr>
        <w:t>Compete ao setor de vendas também, cumprir a solicitação do cliente ou consumidor, da troca de mercadorias, registrar numa planilha a troca, guardar o recibo que comprova a venda para ser depois, encaminhado para o setor Financeiro.</w:t>
      </w:r>
    </w:p>
    <w:p w14:paraId="131801A7" w14:textId="77777777" w:rsidR="002A0CFE" w:rsidRDefault="002A0CFE" w:rsidP="002A0CFE">
      <w:pPr>
        <w:pStyle w:val="Ttulo"/>
        <w:ind w:firstLine="567"/>
        <w:jc w:val="both"/>
        <w:rPr>
          <w:rFonts w:cs="Arial"/>
          <w:b w:val="0"/>
          <w:sz w:val="24"/>
          <w:szCs w:val="24"/>
        </w:rPr>
      </w:pPr>
      <w:r>
        <w:rPr>
          <w:rFonts w:cs="Arial"/>
          <w:b w:val="0"/>
          <w:sz w:val="24"/>
          <w:szCs w:val="24"/>
        </w:rPr>
        <w:t xml:space="preserve">Com base nesse e nos demais setores, foram levantados os requisitos e com a assinatura do proprietário, foram demandados para a busca de soluções. </w:t>
      </w:r>
    </w:p>
    <w:p w14:paraId="1B040D55" w14:textId="77777777" w:rsidR="002A0CFE" w:rsidRDefault="002A0CFE" w:rsidP="002A0CFE"/>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FA659D6" w14:textId="641D9784" w:rsidR="00FB2AA7" w:rsidRDefault="00FF1331" w:rsidP="00FB2AA7">
      <w:pPr>
        <w:pStyle w:val="Subttulo"/>
      </w:pPr>
      <w:r w:rsidRPr="0030090E">
        <w:t>3.4</w:t>
      </w:r>
      <w:r w:rsidR="00E855E3" w:rsidRPr="0030090E">
        <w:t>.1 Requisitos F</w:t>
      </w:r>
      <w:r w:rsidR="00812355" w:rsidRPr="0030090E">
        <w:t xml:space="preserve">uncionais </w:t>
      </w:r>
    </w:p>
    <w:p w14:paraId="5E4A97D7" w14:textId="77777777" w:rsidR="00FB2AA7" w:rsidRPr="00FB2AA7" w:rsidRDefault="00FB2AA7" w:rsidP="00FB2AA7"/>
    <w:tbl>
      <w:tblPr>
        <w:tblW w:w="9965" w:type="dxa"/>
        <w:jc w:val="center"/>
        <w:tblBorders>
          <w:top w:val="nil"/>
          <w:left w:val="nil"/>
          <w:bottom w:val="nil"/>
          <w:right w:val="nil"/>
          <w:insideH w:val="nil"/>
          <w:insideV w:val="nil"/>
        </w:tblBorders>
        <w:tblLayout w:type="fixed"/>
        <w:tblLook w:val="0600" w:firstRow="0" w:lastRow="0" w:firstColumn="0" w:lastColumn="0" w:noHBand="1" w:noVBand="1"/>
      </w:tblPr>
      <w:tblGrid>
        <w:gridCol w:w="1788"/>
        <w:gridCol w:w="2078"/>
        <w:gridCol w:w="6099"/>
      </w:tblGrid>
      <w:tr w:rsidR="006F4EF9" w:rsidRPr="00BE5DE1" w14:paraId="5EB7F0AB" w14:textId="77777777" w:rsidTr="00CE53FA">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A8DC9E8" w14:textId="77777777" w:rsidR="006F4EF9" w:rsidRPr="00A23337" w:rsidRDefault="006F4EF9" w:rsidP="00CE53FA">
            <w:pPr>
              <w:widowControl w:val="0"/>
              <w:spacing w:after="100" w:afterAutospacing="1"/>
              <w:jc w:val="center"/>
              <w:rPr>
                <w:rFonts w:ascii="Arial" w:hAnsi="Arial" w:cs="Arial"/>
                <w:b/>
                <w:bCs/>
                <w:sz w:val="24"/>
                <w:szCs w:val="24"/>
              </w:rPr>
            </w:pPr>
            <w:r w:rsidRPr="00A23337">
              <w:rPr>
                <w:rFonts w:ascii="Arial" w:hAnsi="Arial" w:cs="Arial"/>
                <w:b/>
                <w:bCs/>
                <w:sz w:val="24"/>
                <w:szCs w:val="24"/>
              </w:rPr>
              <w:t>Requisitos não funcionais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878C32" w14:textId="77777777" w:rsidR="006F4EF9" w:rsidRPr="00A23337" w:rsidRDefault="006F4EF9" w:rsidP="00CE53FA">
            <w:pPr>
              <w:widowControl w:val="0"/>
              <w:spacing w:after="100" w:afterAutospacing="1"/>
              <w:jc w:val="center"/>
              <w:rPr>
                <w:rFonts w:ascii="Arial" w:hAnsi="Arial" w:cs="Arial"/>
                <w:b/>
                <w:bCs/>
                <w:sz w:val="24"/>
                <w:szCs w:val="24"/>
              </w:rPr>
            </w:pPr>
            <w:r w:rsidRPr="00A23337">
              <w:rPr>
                <w:rFonts w:ascii="Arial" w:hAnsi="Arial" w:cs="Arial"/>
                <w:b/>
                <w:bCs/>
                <w:sz w:val="24"/>
                <w:szCs w:val="24"/>
              </w:rPr>
              <w:t>Tipo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71A1583" w14:textId="77777777" w:rsidR="006F4EF9" w:rsidRPr="00A23337" w:rsidRDefault="006F4EF9" w:rsidP="00CE53FA">
            <w:pPr>
              <w:widowControl w:val="0"/>
              <w:spacing w:after="100" w:afterAutospacing="1"/>
              <w:jc w:val="center"/>
              <w:rPr>
                <w:rFonts w:ascii="Arial" w:hAnsi="Arial" w:cs="Arial"/>
                <w:b/>
                <w:bCs/>
                <w:sz w:val="24"/>
                <w:szCs w:val="24"/>
              </w:rPr>
            </w:pPr>
            <w:r w:rsidRPr="00A23337">
              <w:rPr>
                <w:rFonts w:ascii="Arial" w:hAnsi="Arial" w:cs="Arial"/>
                <w:b/>
                <w:bCs/>
                <w:sz w:val="24"/>
                <w:szCs w:val="24"/>
              </w:rPr>
              <w:t>Descrição</w:t>
            </w:r>
          </w:p>
        </w:tc>
      </w:tr>
      <w:tr w:rsidR="006F4EF9" w:rsidRPr="00BE5DE1" w14:paraId="7DE87701" w14:textId="77777777" w:rsidTr="00CE53FA">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198C529" w14:textId="7BBA6F49" w:rsidR="006F4EF9" w:rsidRPr="00BE5DE1" w:rsidRDefault="006F4EF9" w:rsidP="006F4EF9">
            <w:pPr>
              <w:widowControl w:val="0"/>
              <w:spacing w:after="100" w:afterAutospacing="1"/>
              <w:jc w:val="center"/>
              <w:rPr>
                <w:rFonts w:ascii="Arial" w:hAnsi="Arial" w:cs="Arial"/>
                <w:sz w:val="24"/>
                <w:szCs w:val="24"/>
              </w:rPr>
            </w:pPr>
            <w:r w:rsidRPr="00BE5DE1">
              <w:rPr>
                <w:rFonts w:ascii="Arial" w:hAnsi="Arial" w:cs="Arial"/>
                <w:sz w:val="24"/>
                <w:szCs w:val="24"/>
              </w:rPr>
              <w:t>REQF01:</w:t>
            </w:r>
            <w:r>
              <w:rPr>
                <w:rFonts w:ascii="Arial" w:hAnsi="Arial" w:cs="Arial"/>
                <w:sz w:val="24"/>
                <w:szCs w:val="24"/>
              </w:rPr>
              <w:t xml:space="preserve"> </w:t>
            </w:r>
            <w:r w:rsidRPr="006F4EF9">
              <w:rPr>
                <w:rFonts w:ascii="Arial" w:hAnsi="Arial" w:cs="Arial"/>
                <w:sz w:val="24"/>
                <w:szCs w:val="24"/>
              </w:rPr>
              <w:t>Vendas de itens caixa</w:t>
            </w:r>
            <w:r w:rsidRPr="00BE5DE1">
              <w:rPr>
                <w:rFonts w:ascii="Arial" w:hAnsi="Arial" w:cs="Arial"/>
                <w:sz w:val="24"/>
                <w:szCs w:val="24"/>
              </w:rPr>
              <w:t xml:space="preserve"> </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CD08517" w14:textId="3C16D116" w:rsidR="006F4EF9" w:rsidRPr="00BE5DE1" w:rsidRDefault="006F4EF9" w:rsidP="00CE53FA">
            <w:pPr>
              <w:widowControl w:val="0"/>
              <w:spacing w:after="100" w:afterAutospacing="1"/>
              <w:jc w:val="center"/>
              <w:rPr>
                <w:rFonts w:ascii="Arial" w:hAnsi="Arial" w:cs="Arial"/>
                <w:sz w:val="24"/>
                <w:szCs w:val="24"/>
              </w:rPr>
            </w:pP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68EC356" w14:textId="24BAEDED" w:rsidR="006F4EF9" w:rsidRPr="00BE5DE1" w:rsidRDefault="006F4EF9" w:rsidP="00CE53FA">
            <w:pPr>
              <w:widowControl w:val="0"/>
              <w:spacing w:after="100" w:afterAutospacing="1"/>
              <w:jc w:val="center"/>
              <w:rPr>
                <w:rFonts w:ascii="Arial" w:hAnsi="Arial" w:cs="Arial"/>
                <w:sz w:val="24"/>
                <w:szCs w:val="24"/>
              </w:rPr>
            </w:pPr>
          </w:p>
        </w:tc>
      </w:tr>
      <w:tr w:rsidR="006F4EF9" w:rsidRPr="00BE5DE1" w14:paraId="014DB128" w14:textId="77777777" w:rsidTr="00CE53FA">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B6D4F0" w14:textId="0BEDE228" w:rsidR="006F4EF9" w:rsidRPr="00BE5DE1" w:rsidRDefault="006F4EF9" w:rsidP="006F4EF9">
            <w:pPr>
              <w:widowControl w:val="0"/>
              <w:spacing w:after="100" w:afterAutospacing="1"/>
              <w:jc w:val="center"/>
              <w:rPr>
                <w:rFonts w:ascii="Arial" w:hAnsi="Arial" w:cs="Arial"/>
                <w:sz w:val="24"/>
                <w:szCs w:val="24"/>
              </w:rPr>
            </w:pPr>
            <w:r w:rsidRPr="00BE5DE1">
              <w:rPr>
                <w:rFonts w:ascii="Arial" w:hAnsi="Arial" w:cs="Arial"/>
                <w:sz w:val="24"/>
                <w:szCs w:val="24"/>
              </w:rPr>
              <w:t>REQF02:</w:t>
            </w:r>
            <w:r>
              <w:rPr>
                <w:rFonts w:ascii="Arial" w:hAnsi="Arial" w:cs="Arial"/>
                <w:sz w:val="24"/>
                <w:szCs w:val="24"/>
              </w:rPr>
              <w:t xml:space="preserve"> </w:t>
            </w:r>
            <w:r w:rsidRPr="00FB2AA7">
              <w:rPr>
                <w:rFonts w:ascii="Arial" w:eastAsia="Arial" w:hAnsi="Arial" w:cs="Arial"/>
                <w:sz w:val="24"/>
                <w:szCs w:val="24"/>
                <w:lang w:eastAsia="pt-BR"/>
              </w:rPr>
              <w:t>Vendas de itens automatizada</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913B915" w14:textId="52601F91" w:rsidR="006F4EF9" w:rsidRPr="00BE5DE1" w:rsidRDefault="006F4EF9" w:rsidP="00CE53FA">
            <w:pPr>
              <w:widowControl w:val="0"/>
              <w:spacing w:after="100" w:afterAutospacing="1"/>
              <w:jc w:val="center"/>
              <w:rPr>
                <w:rFonts w:ascii="Arial" w:hAnsi="Arial" w:cs="Arial"/>
                <w:sz w:val="24"/>
                <w:szCs w:val="24"/>
              </w:rPr>
            </w:pP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4B00F74" w14:textId="0E490D1C" w:rsidR="006F4EF9" w:rsidRPr="00BE5DE1" w:rsidRDefault="006F4EF9" w:rsidP="00CE53FA">
            <w:pPr>
              <w:widowControl w:val="0"/>
              <w:spacing w:after="100" w:afterAutospacing="1"/>
              <w:jc w:val="center"/>
              <w:rPr>
                <w:rFonts w:ascii="Arial" w:hAnsi="Arial" w:cs="Arial"/>
                <w:sz w:val="24"/>
                <w:szCs w:val="24"/>
              </w:rPr>
            </w:pPr>
          </w:p>
        </w:tc>
      </w:tr>
      <w:tr w:rsidR="006F4EF9" w:rsidRPr="00BE5DE1" w14:paraId="18F8C878" w14:textId="77777777" w:rsidTr="00CE53FA">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92011C" w14:textId="102B166B" w:rsidR="006F4EF9" w:rsidRPr="00BE5DE1" w:rsidRDefault="006F4EF9" w:rsidP="006F4EF9">
            <w:pPr>
              <w:widowControl w:val="0"/>
              <w:spacing w:after="100" w:afterAutospacing="1"/>
              <w:jc w:val="center"/>
              <w:rPr>
                <w:rFonts w:ascii="Arial" w:hAnsi="Arial" w:cs="Arial"/>
                <w:sz w:val="24"/>
                <w:szCs w:val="24"/>
              </w:rPr>
            </w:pPr>
            <w:r w:rsidRPr="00BE5DE1">
              <w:rPr>
                <w:rFonts w:ascii="Arial" w:hAnsi="Arial" w:cs="Arial"/>
                <w:sz w:val="24"/>
                <w:szCs w:val="24"/>
              </w:rPr>
              <w:lastRenderedPageBreak/>
              <w:t>REQF03:</w:t>
            </w:r>
            <w:r>
              <w:rPr>
                <w:rFonts w:ascii="Arial" w:hAnsi="Arial" w:cs="Arial"/>
                <w:sz w:val="24"/>
                <w:szCs w:val="24"/>
              </w:rPr>
              <w:t xml:space="preserve"> </w:t>
            </w:r>
            <w:r w:rsidRPr="00FB2AA7">
              <w:rPr>
                <w:rFonts w:ascii="Arial" w:eastAsia="Arial" w:hAnsi="Arial" w:cs="Arial"/>
                <w:sz w:val="24"/>
                <w:szCs w:val="24"/>
                <w:lang w:eastAsia="pt-BR"/>
              </w:rPr>
              <w:t>Geração de Relatórios</w:t>
            </w:r>
            <w:r w:rsidRPr="00BE5DE1">
              <w:rPr>
                <w:rFonts w:ascii="Arial" w:hAnsi="Arial" w:cs="Arial"/>
                <w:sz w:val="24"/>
                <w:szCs w:val="24"/>
              </w:rPr>
              <w:t xml:space="preserve"> </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413DC8" w14:textId="4CA7F111" w:rsidR="006F4EF9" w:rsidRPr="00BE5DE1" w:rsidRDefault="006F4EF9" w:rsidP="00CE53FA">
            <w:pPr>
              <w:widowControl w:val="0"/>
              <w:spacing w:after="100" w:afterAutospacing="1"/>
              <w:jc w:val="center"/>
              <w:rPr>
                <w:rFonts w:ascii="Arial" w:hAnsi="Arial" w:cs="Arial"/>
                <w:sz w:val="24"/>
                <w:szCs w:val="24"/>
              </w:rPr>
            </w:pP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9EBDFE2" w14:textId="23889A61" w:rsidR="006F4EF9" w:rsidRPr="00BE5DE1" w:rsidRDefault="006F4EF9" w:rsidP="00CE53FA">
            <w:pPr>
              <w:widowControl w:val="0"/>
              <w:spacing w:after="100" w:afterAutospacing="1"/>
              <w:jc w:val="center"/>
              <w:rPr>
                <w:rFonts w:ascii="Arial" w:hAnsi="Arial" w:cs="Arial"/>
                <w:sz w:val="24"/>
                <w:szCs w:val="24"/>
              </w:rPr>
            </w:pPr>
          </w:p>
        </w:tc>
      </w:tr>
      <w:tr w:rsidR="006F4EF9" w:rsidRPr="00BE5DE1" w14:paraId="6FFD9674" w14:textId="77777777" w:rsidTr="00CE53FA">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B2F59D8" w14:textId="5444EEE3" w:rsidR="006F4EF9" w:rsidRPr="00BE5DE1" w:rsidRDefault="006F4EF9" w:rsidP="00CE53FA">
            <w:pPr>
              <w:widowControl w:val="0"/>
              <w:spacing w:after="100" w:afterAutospacing="1"/>
              <w:jc w:val="center"/>
              <w:rPr>
                <w:rFonts w:ascii="Arial" w:hAnsi="Arial" w:cs="Arial"/>
                <w:sz w:val="24"/>
                <w:szCs w:val="24"/>
              </w:rPr>
            </w:pPr>
            <w:r w:rsidRPr="00BE5DE1">
              <w:rPr>
                <w:rFonts w:ascii="Arial" w:hAnsi="Arial" w:cs="Arial"/>
                <w:sz w:val="24"/>
                <w:szCs w:val="24"/>
              </w:rPr>
              <w:t xml:space="preserve">REQF04: </w:t>
            </w:r>
            <w:r w:rsidRPr="006F4EF9">
              <w:rPr>
                <w:rFonts w:ascii="Arial" w:hAnsi="Arial" w:cs="Arial"/>
                <w:sz w:val="24"/>
                <w:szCs w:val="24"/>
              </w:rPr>
              <w:t>Troca de Itens em Caixa</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2967A6E" w14:textId="470F96BE" w:rsidR="006F4EF9" w:rsidRPr="00BE5DE1" w:rsidRDefault="006F4EF9" w:rsidP="00CE53FA">
            <w:pPr>
              <w:widowControl w:val="0"/>
              <w:spacing w:after="100" w:afterAutospacing="1"/>
              <w:jc w:val="center"/>
              <w:rPr>
                <w:rFonts w:ascii="Arial" w:hAnsi="Arial" w:cs="Arial"/>
                <w:sz w:val="24"/>
                <w:szCs w:val="24"/>
              </w:rPr>
            </w:pP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1E381F6" w14:textId="228168C1" w:rsidR="006F4EF9" w:rsidRPr="00BE5DE1" w:rsidRDefault="006F4EF9" w:rsidP="00CE53FA">
            <w:pPr>
              <w:widowControl w:val="0"/>
              <w:spacing w:after="100" w:afterAutospacing="1"/>
              <w:jc w:val="center"/>
              <w:rPr>
                <w:rFonts w:ascii="Arial" w:hAnsi="Arial" w:cs="Arial"/>
                <w:sz w:val="24"/>
                <w:szCs w:val="24"/>
              </w:rPr>
            </w:pPr>
          </w:p>
        </w:tc>
      </w:tr>
      <w:tr w:rsidR="006F4EF9" w:rsidRPr="00BE5DE1" w14:paraId="57C2560C" w14:textId="77777777" w:rsidTr="00CE53FA">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E81DA0C" w14:textId="07CFFBAF" w:rsidR="006F4EF9" w:rsidRPr="00BE5DE1" w:rsidRDefault="006F4EF9" w:rsidP="006F4EF9">
            <w:pPr>
              <w:widowControl w:val="0"/>
              <w:spacing w:after="100" w:afterAutospacing="1"/>
              <w:jc w:val="center"/>
              <w:rPr>
                <w:rFonts w:ascii="Arial" w:hAnsi="Arial" w:cs="Arial"/>
                <w:sz w:val="24"/>
                <w:szCs w:val="24"/>
              </w:rPr>
            </w:pPr>
            <w:r w:rsidRPr="00BE5DE1">
              <w:rPr>
                <w:rFonts w:ascii="Arial" w:hAnsi="Arial" w:cs="Arial"/>
                <w:sz w:val="24"/>
                <w:szCs w:val="24"/>
              </w:rPr>
              <w:t>REQF05:</w:t>
            </w:r>
            <w:r>
              <w:rPr>
                <w:rFonts w:ascii="Arial" w:hAnsi="Arial" w:cs="Arial"/>
                <w:sz w:val="24"/>
                <w:szCs w:val="24"/>
              </w:rPr>
              <w:t xml:space="preserve"> </w:t>
            </w:r>
            <w:r w:rsidRPr="006F4EF9">
              <w:rPr>
                <w:rFonts w:ascii="Arial" w:hAnsi="Arial" w:cs="Arial"/>
                <w:sz w:val="24"/>
                <w:szCs w:val="24"/>
              </w:rPr>
              <w:t>Cadastro de Cliente</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696EC95" w14:textId="61D7E886" w:rsidR="006F4EF9" w:rsidRPr="00BE5DE1" w:rsidRDefault="006F4EF9" w:rsidP="00CE53FA">
            <w:pPr>
              <w:widowControl w:val="0"/>
              <w:spacing w:after="100" w:afterAutospacing="1"/>
              <w:jc w:val="center"/>
              <w:rPr>
                <w:rFonts w:ascii="Arial" w:hAnsi="Arial" w:cs="Arial"/>
                <w:sz w:val="24"/>
                <w:szCs w:val="24"/>
              </w:rPr>
            </w:pP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6FECB18" w14:textId="4A974DB7" w:rsidR="006F4EF9" w:rsidRPr="00BE5DE1" w:rsidRDefault="006F4EF9" w:rsidP="00CE53FA">
            <w:pPr>
              <w:widowControl w:val="0"/>
              <w:spacing w:after="100" w:afterAutospacing="1"/>
              <w:jc w:val="center"/>
              <w:rPr>
                <w:rFonts w:ascii="Arial" w:hAnsi="Arial" w:cs="Arial"/>
                <w:sz w:val="24"/>
                <w:szCs w:val="24"/>
              </w:rPr>
            </w:pPr>
          </w:p>
        </w:tc>
      </w:tr>
    </w:tbl>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5E1483B8" w:rsidR="00E855E3" w:rsidRDefault="00E855E3" w:rsidP="00812355">
      <w:pPr>
        <w:ind w:left="708"/>
        <w:rPr>
          <w:rFonts w:ascii="Arial" w:hAnsi="Arial" w:cs="Arial"/>
          <w:b/>
          <w:color w:val="FF0000"/>
          <w:sz w:val="24"/>
          <w:szCs w:val="24"/>
        </w:rPr>
      </w:pPr>
    </w:p>
    <w:p w14:paraId="0D80ABEE" w14:textId="038E17A5" w:rsidR="00A711B5" w:rsidRPr="00A711B5" w:rsidRDefault="00A711B5" w:rsidP="00A711B5">
      <w:pPr>
        <w:ind w:left="708"/>
        <w:jc w:val="center"/>
        <w:rPr>
          <w:rFonts w:ascii="Arial" w:hAnsi="Arial" w:cs="Arial"/>
          <w:bCs/>
          <w:i/>
          <w:iCs/>
          <w:sz w:val="24"/>
          <w:szCs w:val="24"/>
        </w:rPr>
      </w:pPr>
      <w:r w:rsidRPr="00A711B5">
        <w:rPr>
          <w:rFonts w:ascii="Arial" w:hAnsi="Arial" w:cs="Arial"/>
          <w:bCs/>
          <w:i/>
          <w:iCs/>
          <w:sz w:val="24"/>
          <w:szCs w:val="24"/>
        </w:rPr>
        <w:t>“Se uma falha em cumprir um requisito funcional pode comprometer parte do sistema, uma falha em cumprir um requisito não funcional pode tornar todo o sistema inútil”</w:t>
      </w:r>
    </w:p>
    <w:p w14:paraId="540E027C" w14:textId="220DFBC6" w:rsidR="00A711B5" w:rsidRPr="00A711B5" w:rsidRDefault="00A711B5" w:rsidP="00A711B5">
      <w:pPr>
        <w:ind w:left="708"/>
        <w:jc w:val="center"/>
        <w:rPr>
          <w:rFonts w:ascii="Arial" w:hAnsi="Arial" w:cs="Arial"/>
          <w:bCs/>
          <w:sz w:val="24"/>
          <w:szCs w:val="24"/>
        </w:rPr>
      </w:pPr>
      <w:r w:rsidRPr="00A711B5">
        <w:rPr>
          <w:rFonts w:ascii="Arial" w:hAnsi="Arial" w:cs="Arial"/>
          <w:bCs/>
          <w:sz w:val="24"/>
          <w:szCs w:val="24"/>
        </w:rPr>
        <w:t>(SOMMERVILLE, 2008).</w:t>
      </w:r>
    </w:p>
    <w:tbl>
      <w:tblPr>
        <w:tblW w:w="9965" w:type="dxa"/>
        <w:jc w:val="center"/>
        <w:tblBorders>
          <w:top w:val="nil"/>
          <w:left w:val="nil"/>
          <w:bottom w:val="nil"/>
          <w:right w:val="nil"/>
          <w:insideH w:val="nil"/>
          <w:insideV w:val="nil"/>
        </w:tblBorders>
        <w:tblLayout w:type="fixed"/>
        <w:tblLook w:val="0600" w:firstRow="0" w:lastRow="0" w:firstColumn="0" w:lastColumn="0" w:noHBand="1" w:noVBand="1"/>
      </w:tblPr>
      <w:tblGrid>
        <w:gridCol w:w="1788"/>
        <w:gridCol w:w="2078"/>
        <w:gridCol w:w="6099"/>
      </w:tblGrid>
      <w:tr w:rsidR="00BE5DE1" w:rsidRPr="00BE5DE1" w14:paraId="1BD6205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2201F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Requisitos não funcionais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B23746"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Tipo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BFF4A6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Descrição</w:t>
            </w:r>
          </w:p>
        </w:tc>
      </w:tr>
      <w:tr w:rsidR="00BE5DE1" w:rsidRPr="00BE5DE1" w14:paraId="771A653E"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0A2A789" w14:textId="68F9E40B"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REQNF01: </w:t>
            </w:r>
            <w:r w:rsidR="00A23337">
              <w:rPr>
                <w:rFonts w:ascii="Arial" w:hAnsi="Arial" w:cs="Arial"/>
                <w:sz w:val="24"/>
                <w:szCs w:val="24"/>
              </w:rPr>
              <w:t>Intuitivo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B01D9A7"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107E64A" w14:textId="345A9141"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 ser </w:t>
            </w:r>
            <w:r w:rsidR="00A711B5">
              <w:rPr>
                <w:rFonts w:ascii="Arial" w:hAnsi="Arial" w:cs="Arial"/>
                <w:sz w:val="24"/>
                <w:szCs w:val="24"/>
              </w:rPr>
              <w:t>intuitivo</w:t>
            </w:r>
            <w:r w:rsidRPr="00BE5DE1">
              <w:rPr>
                <w:rFonts w:ascii="Arial" w:hAnsi="Arial" w:cs="Arial"/>
                <w:sz w:val="24"/>
                <w:szCs w:val="24"/>
              </w:rPr>
              <w:t xml:space="preserve"> e sem a necessidade de treinamento.</w:t>
            </w:r>
          </w:p>
        </w:tc>
      </w:tr>
      <w:tr w:rsidR="00BE5DE1" w:rsidRPr="00BE5DE1" w14:paraId="2080FD0F"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A784BC" w14:textId="77777777" w:rsid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REQNF02: </w:t>
            </w:r>
          </w:p>
          <w:p w14:paraId="4AAAFCD9" w14:textId="0144BA70" w:rsidR="00A23337"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STR</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B2FE74"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Eficiência</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D87804" w14:textId="283215E5"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processar consultas </w:t>
            </w:r>
            <w:r w:rsidR="00A23337">
              <w:rPr>
                <w:rFonts w:ascii="Arial" w:hAnsi="Arial" w:cs="Arial"/>
                <w:sz w:val="24"/>
                <w:szCs w:val="24"/>
              </w:rPr>
              <w:t>em tempo real</w:t>
            </w:r>
          </w:p>
        </w:tc>
      </w:tr>
      <w:tr w:rsidR="00BE5DE1" w:rsidRPr="00BE5DE1" w14:paraId="40B9DBD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F78E67E" w14:textId="69D139D6"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 xml:space="preserve">03: </w:t>
            </w:r>
            <w:r w:rsidR="00A23337">
              <w:rPr>
                <w:rFonts w:ascii="Arial" w:hAnsi="Arial" w:cs="Arial"/>
                <w:sz w:val="24"/>
                <w:szCs w:val="24"/>
              </w:rPr>
              <w:t>confiável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2F3289" w14:textId="59143FC6"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Dependabilidade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B2858B" w14:textId="2B4EDF30"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w:t>
            </w:r>
            <w:r w:rsidR="00A711B5">
              <w:rPr>
                <w:rFonts w:ascii="Arial" w:hAnsi="Arial" w:cs="Arial"/>
                <w:sz w:val="24"/>
                <w:szCs w:val="24"/>
              </w:rPr>
              <w:t xml:space="preserve">assegurar a </w:t>
            </w:r>
            <w:r w:rsidR="00A23337">
              <w:rPr>
                <w:rFonts w:ascii="Arial" w:hAnsi="Arial" w:cs="Arial"/>
                <w:sz w:val="24"/>
                <w:szCs w:val="24"/>
              </w:rPr>
              <w:t>confiabilidade do serviço por meio da prevenção, remoção, previsão e tolerância às falhas.</w:t>
            </w:r>
          </w:p>
        </w:tc>
      </w:tr>
      <w:tr w:rsidR="00BE5DE1" w:rsidRPr="00BE5DE1" w14:paraId="2DDA9928"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32D537" w14:textId="3DFB28E4"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 xml:space="preserve">04: </w:t>
            </w:r>
            <w:r w:rsidR="00F46E82">
              <w:rPr>
                <w:rFonts w:ascii="Arial" w:hAnsi="Arial" w:cs="Arial"/>
                <w:sz w:val="24"/>
                <w:szCs w:val="24"/>
              </w:rPr>
              <w:t>Adaptável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2A7538" w14:textId="3724CDFE"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FE82B" w14:textId="28CE9CCD" w:rsidR="00BE5DE1" w:rsidRPr="00BE5DE1" w:rsidRDefault="00A711B5" w:rsidP="00A23337">
            <w:pPr>
              <w:widowControl w:val="0"/>
              <w:spacing w:after="100" w:afterAutospacing="1"/>
              <w:jc w:val="center"/>
              <w:rPr>
                <w:rFonts w:ascii="Arial" w:hAnsi="Arial" w:cs="Arial"/>
                <w:sz w:val="24"/>
                <w:szCs w:val="24"/>
              </w:rPr>
            </w:pPr>
            <w:r>
              <w:rPr>
                <w:rFonts w:ascii="Arial" w:hAnsi="Arial" w:cs="Arial"/>
                <w:sz w:val="24"/>
                <w:szCs w:val="24"/>
              </w:rPr>
              <w:t>Possibilidade, por meio de programação, de integrações futuras</w:t>
            </w:r>
            <w:r w:rsidR="00A23337">
              <w:rPr>
                <w:rFonts w:ascii="Arial" w:hAnsi="Arial" w:cs="Arial"/>
                <w:sz w:val="24"/>
                <w:szCs w:val="24"/>
              </w:rPr>
              <w:t xml:space="preserve"> ou resolução de problemas por terceiros.</w:t>
            </w:r>
          </w:p>
        </w:tc>
      </w:tr>
      <w:tr w:rsidR="00BE5DE1" w:rsidRPr="00BE5DE1" w14:paraId="329B1C14"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325DB6" w14:textId="610F5603"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05: Legal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541E236" w14:textId="2D398AF3"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Legislativo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901C52" w14:textId="5AFAACC4"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 sistema deverá atender às normas legais de vendas</w:t>
            </w:r>
            <w:r w:rsidR="00A711B5">
              <w:rPr>
                <w:rFonts w:ascii="Arial" w:hAnsi="Arial" w:cs="Arial"/>
                <w:sz w:val="24"/>
                <w:szCs w:val="24"/>
              </w:rPr>
              <w:t>, nota fiscal e receita.</w:t>
            </w:r>
          </w:p>
        </w:tc>
      </w:tr>
      <w:tr w:rsidR="00BE5DE1" w:rsidRPr="00BE5DE1" w14:paraId="7A874A44"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90FE24" w14:textId="1C1D23E2"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06: Dados integrados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C725A81" w14:textId="2C0C68C5"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07063D"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Os dados devem ser integrados entre si de modo que o acesso a qualquer um deles possa ser feito por associação de códigos-chave, gerando maior flexibilidade e facilidade de pesquisa no sistema.</w:t>
            </w:r>
          </w:p>
        </w:tc>
      </w:tr>
      <w:tr w:rsidR="00A711B5" w:rsidRPr="00BE5DE1" w14:paraId="01FB291A"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DB2AA3" w14:textId="18567B6A" w:rsidR="00A711B5" w:rsidRPr="00BE5DE1" w:rsidRDefault="00A711B5"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0</w:t>
            </w:r>
            <w:r>
              <w:rPr>
                <w:rFonts w:ascii="Arial" w:hAnsi="Arial" w:cs="Arial"/>
                <w:sz w:val="24"/>
                <w:szCs w:val="24"/>
              </w:rPr>
              <w:t>7</w:t>
            </w:r>
            <w:r w:rsidRPr="00BE5DE1">
              <w:rPr>
                <w:rFonts w:ascii="Arial" w:hAnsi="Arial" w:cs="Arial"/>
                <w:sz w:val="24"/>
                <w:szCs w:val="24"/>
              </w:rPr>
              <w:t xml:space="preserve">: </w:t>
            </w:r>
            <w:r w:rsidR="00F46E82">
              <w:rPr>
                <w:rFonts w:ascii="Arial" w:hAnsi="Arial" w:cs="Arial"/>
                <w:sz w:val="24"/>
                <w:szCs w:val="24"/>
              </w:rPr>
              <w:t>Seguro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FFAB13" w14:textId="100EA8DE" w:rsidR="00F46E82" w:rsidRPr="00BE5DE1" w:rsidRDefault="00F46E82" w:rsidP="00F46E82">
            <w:pPr>
              <w:widowControl w:val="0"/>
              <w:spacing w:after="100" w:afterAutospacing="1"/>
              <w:jc w:val="center"/>
              <w:rPr>
                <w:rFonts w:ascii="Arial" w:hAnsi="Arial" w:cs="Arial"/>
                <w:sz w:val="24"/>
                <w:szCs w:val="24"/>
              </w:rPr>
            </w:pPr>
            <w:r>
              <w:rPr>
                <w:rFonts w:ascii="Arial" w:hAnsi="Arial" w:cs="Arial"/>
                <w:sz w:val="24"/>
                <w:szCs w:val="24"/>
              </w:rPr>
              <w:t>Segurança da informação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A52B51E" w14:textId="5A430A59" w:rsidR="00A711B5"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Os cadastros de usuários não devem ser acessados por outros, senão eles mesmos.</w:t>
            </w:r>
          </w:p>
        </w:tc>
      </w:tr>
      <w:tr w:rsidR="00F46E82" w:rsidRPr="00BE5DE1" w14:paraId="7321092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E8BF5E" w14:textId="6C656958"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Pr="00BE5DE1">
              <w:rPr>
                <w:rFonts w:ascii="Arial" w:hAnsi="Arial" w:cs="Arial"/>
                <w:sz w:val="24"/>
                <w:szCs w:val="24"/>
              </w:rPr>
              <w:t>0</w:t>
            </w:r>
            <w:r>
              <w:rPr>
                <w:rFonts w:ascii="Arial" w:hAnsi="Arial" w:cs="Arial"/>
                <w:sz w:val="24"/>
                <w:szCs w:val="24"/>
              </w:rPr>
              <w:t>8</w:t>
            </w:r>
            <w:r w:rsidRPr="00BE5DE1">
              <w:rPr>
                <w:rFonts w:ascii="Arial" w:hAnsi="Arial" w:cs="Arial"/>
                <w:sz w:val="24"/>
                <w:szCs w:val="24"/>
              </w:rPr>
              <w:t xml:space="preserve">: </w:t>
            </w:r>
            <w:r>
              <w:rPr>
                <w:rFonts w:ascii="Arial" w:hAnsi="Arial" w:cs="Arial"/>
                <w:sz w:val="24"/>
                <w:szCs w:val="24"/>
              </w:rPr>
              <w:t>Hierárquico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0226B5" w14:textId="4EBBC5C6"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E93B204" w14:textId="3B7063F5"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Deverão ser atribuídos diferentes níveis de acesso para cada tipo de usuário.</w:t>
            </w:r>
          </w:p>
        </w:tc>
      </w:tr>
      <w:tr w:rsidR="00F46E82" w:rsidRPr="00BE5DE1" w14:paraId="2A577B3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4DC50" w14:textId="28682452"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lastRenderedPageBreak/>
              <w:t>REQ</w:t>
            </w:r>
            <w:r w:rsidR="006F4EF9" w:rsidRPr="00BE5DE1">
              <w:rPr>
                <w:rFonts w:ascii="Arial" w:hAnsi="Arial" w:cs="Arial"/>
                <w:sz w:val="24"/>
                <w:szCs w:val="24"/>
              </w:rPr>
              <w:t>NF</w:t>
            </w:r>
            <w:r w:rsidRPr="00BE5DE1">
              <w:rPr>
                <w:rFonts w:ascii="Arial" w:hAnsi="Arial" w:cs="Arial"/>
                <w:sz w:val="24"/>
                <w:szCs w:val="24"/>
              </w:rPr>
              <w:t>0</w:t>
            </w:r>
            <w:r>
              <w:rPr>
                <w:rFonts w:ascii="Arial" w:hAnsi="Arial" w:cs="Arial"/>
                <w:sz w:val="24"/>
                <w:szCs w:val="24"/>
              </w:rPr>
              <w:t>9</w:t>
            </w:r>
            <w:r w:rsidRPr="00BE5DE1">
              <w:rPr>
                <w:rFonts w:ascii="Arial" w:hAnsi="Arial" w:cs="Arial"/>
                <w:sz w:val="24"/>
                <w:szCs w:val="24"/>
              </w:rPr>
              <w:t xml:space="preserve">: </w:t>
            </w:r>
            <w:r>
              <w:rPr>
                <w:rFonts w:ascii="Arial" w:hAnsi="Arial" w:cs="Arial"/>
                <w:sz w:val="24"/>
                <w:szCs w:val="24"/>
              </w:rPr>
              <w:t>Multiplataforma</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614BC16" w14:textId="56750328"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80555B" w14:textId="5215E2C2"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O serviço funcionará em computadores, celulares e um possível totem no local.</w:t>
            </w:r>
          </w:p>
        </w:tc>
      </w:tr>
      <w:tr w:rsidR="00F46E82" w:rsidRPr="00BE5DE1" w14:paraId="261AF2E0"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747E88D" w14:textId="4F5DE1BC"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t>REQ</w:t>
            </w:r>
            <w:r w:rsidR="006F4EF9" w:rsidRPr="00BE5DE1">
              <w:rPr>
                <w:rFonts w:ascii="Arial" w:hAnsi="Arial" w:cs="Arial"/>
                <w:sz w:val="24"/>
                <w:szCs w:val="24"/>
              </w:rPr>
              <w:t>NF</w:t>
            </w:r>
            <w:r w:rsidR="006F4EF9">
              <w:rPr>
                <w:rFonts w:ascii="Arial" w:hAnsi="Arial" w:cs="Arial"/>
                <w:sz w:val="24"/>
                <w:szCs w:val="24"/>
              </w:rPr>
              <w:t>10</w:t>
            </w:r>
            <w:r w:rsidRPr="00BE5DE1">
              <w:rPr>
                <w:rFonts w:ascii="Arial" w:hAnsi="Arial" w:cs="Arial"/>
                <w:sz w:val="24"/>
                <w:szCs w:val="24"/>
              </w:rPr>
              <w:t xml:space="preserve">: </w:t>
            </w:r>
            <w:r>
              <w:rPr>
                <w:rFonts w:ascii="Arial" w:hAnsi="Arial" w:cs="Arial"/>
                <w:sz w:val="24"/>
                <w:szCs w:val="24"/>
              </w:rPr>
              <w:t>Diferenciado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B163A8" w14:textId="28ED3077"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48F63A" w14:textId="63964FF3" w:rsidR="00F46E82" w:rsidRDefault="00471CD0" w:rsidP="00A23337">
            <w:pPr>
              <w:widowControl w:val="0"/>
              <w:spacing w:after="100" w:afterAutospacing="1"/>
              <w:jc w:val="center"/>
              <w:rPr>
                <w:rFonts w:ascii="Arial" w:hAnsi="Arial" w:cs="Arial"/>
                <w:sz w:val="24"/>
                <w:szCs w:val="24"/>
              </w:rPr>
            </w:pPr>
            <w:r>
              <w:rPr>
                <w:rFonts w:ascii="Arial" w:hAnsi="Arial" w:cs="Arial"/>
                <w:sz w:val="24"/>
                <w:szCs w:val="24"/>
              </w:rPr>
              <w:t>Deverá prover ao usuário (cliente) uma interface simples e intuitiva com tela ao toque para efetuar as compras.</w:t>
            </w:r>
          </w:p>
        </w:tc>
      </w:tr>
    </w:tbl>
    <w:p w14:paraId="53C4C129" w14:textId="1AD11BF7" w:rsidR="00F4794D" w:rsidRDefault="00F4794D" w:rsidP="000B081B">
      <w:pPr>
        <w:spacing w:line="360" w:lineRule="auto"/>
        <w:ind w:firstLine="709"/>
        <w:rPr>
          <w:rFonts w:ascii="Arial" w:hAnsi="Arial" w:cs="Arial"/>
          <w:b/>
          <w:color w:val="2F5496" w:themeColor="accent5" w:themeShade="BF"/>
          <w:sz w:val="24"/>
          <w:szCs w:val="24"/>
        </w:rPr>
      </w:pPr>
    </w:p>
    <w:p w14:paraId="632A81B5" w14:textId="70BEF8AF" w:rsidR="00471CD0" w:rsidRDefault="00471CD0" w:rsidP="000B081B">
      <w:pPr>
        <w:spacing w:line="360" w:lineRule="auto"/>
        <w:ind w:firstLine="709"/>
        <w:rPr>
          <w:rFonts w:ascii="Arial" w:hAnsi="Arial" w:cs="Arial"/>
          <w:b/>
          <w:color w:val="2F5496" w:themeColor="accent5" w:themeShade="BF"/>
          <w:sz w:val="24"/>
          <w:szCs w:val="24"/>
        </w:rPr>
      </w:pPr>
    </w:p>
    <w:p w14:paraId="69573C0C" w14:textId="52A7768B" w:rsidR="00471CD0" w:rsidRDefault="00471CD0" w:rsidP="000B081B">
      <w:pPr>
        <w:spacing w:line="360" w:lineRule="auto"/>
        <w:ind w:firstLine="709"/>
        <w:rPr>
          <w:rFonts w:ascii="Arial" w:hAnsi="Arial" w:cs="Arial"/>
          <w:b/>
          <w:color w:val="2F5496" w:themeColor="accent5" w:themeShade="BF"/>
          <w:sz w:val="24"/>
          <w:szCs w:val="24"/>
        </w:rPr>
      </w:pPr>
    </w:p>
    <w:p w14:paraId="7D7B98B2" w14:textId="099DDB94" w:rsidR="00471CD0" w:rsidRDefault="00471CD0" w:rsidP="000B081B">
      <w:pPr>
        <w:spacing w:line="360" w:lineRule="auto"/>
        <w:ind w:firstLine="709"/>
        <w:rPr>
          <w:rFonts w:ascii="Arial" w:hAnsi="Arial" w:cs="Arial"/>
          <w:b/>
          <w:color w:val="2F5496" w:themeColor="accent5" w:themeShade="BF"/>
          <w:sz w:val="24"/>
          <w:szCs w:val="24"/>
        </w:rPr>
      </w:pPr>
    </w:p>
    <w:p w14:paraId="07FD7A6F" w14:textId="224EBA9C" w:rsidR="00471CD0" w:rsidRDefault="00471CD0" w:rsidP="000B081B">
      <w:pPr>
        <w:spacing w:line="360" w:lineRule="auto"/>
        <w:ind w:firstLine="709"/>
        <w:rPr>
          <w:rFonts w:ascii="Arial" w:hAnsi="Arial" w:cs="Arial"/>
          <w:b/>
          <w:color w:val="2F5496" w:themeColor="accent5" w:themeShade="BF"/>
          <w:sz w:val="24"/>
          <w:szCs w:val="24"/>
        </w:rPr>
      </w:pPr>
    </w:p>
    <w:p w14:paraId="4159B4AF" w14:textId="29757864" w:rsidR="00471CD0" w:rsidRDefault="00471CD0" w:rsidP="000B081B">
      <w:pPr>
        <w:spacing w:line="360" w:lineRule="auto"/>
        <w:ind w:firstLine="709"/>
        <w:rPr>
          <w:rFonts w:ascii="Arial" w:hAnsi="Arial" w:cs="Arial"/>
          <w:b/>
          <w:color w:val="2F5496" w:themeColor="accent5" w:themeShade="BF"/>
          <w:sz w:val="24"/>
          <w:szCs w:val="24"/>
        </w:rPr>
      </w:pPr>
    </w:p>
    <w:p w14:paraId="1A984D80" w14:textId="5FE1F1AD" w:rsidR="00471CD0" w:rsidRDefault="00471CD0" w:rsidP="000B081B">
      <w:pPr>
        <w:spacing w:line="360" w:lineRule="auto"/>
        <w:ind w:firstLine="709"/>
        <w:rPr>
          <w:rFonts w:ascii="Arial" w:hAnsi="Arial" w:cs="Arial"/>
          <w:b/>
          <w:color w:val="2F5496" w:themeColor="accent5" w:themeShade="BF"/>
          <w:sz w:val="24"/>
          <w:szCs w:val="24"/>
        </w:rPr>
      </w:pPr>
    </w:p>
    <w:p w14:paraId="7A01734E" w14:textId="77777777" w:rsidR="00471CD0" w:rsidRPr="000B081B" w:rsidRDefault="00471CD0"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471CD0" w:rsidRDefault="005F7CCA" w:rsidP="005F7CCA">
      <w:pPr>
        <w:pStyle w:val="Ttulo"/>
        <w:ind w:left="1418" w:firstLine="709"/>
        <w:jc w:val="left"/>
        <w:rPr>
          <w:rFonts w:cs="Arial"/>
          <w:b w:val="0"/>
          <w:i/>
          <w:sz w:val="32"/>
          <w:szCs w:val="32"/>
        </w:rPr>
      </w:pPr>
      <w:r w:rsidRPr="00471CD0">
        <w:rPr>
          <w:rFonts w:cs="Arial"/>
          <w:b w:val="0"/>
          <w:i/>
          <w:sz w:val="24"/>
          <w:szCs w:val="24"/>
        </w:rPr>
        <w:t xml:space="preserve">Figura </w:t>
      </w:r>
      <w:r w:rsidRPr="00471CD0">
        <w:rPr>
          <w:rFonts w:cs="Arial"/>
          <w:b w:val="0"/>
          <w:i/>
          <w:noProof/>
          <w:sz w:val="24"/>
          <w:szCs w:val="24"/>
        </w:rPr>
        <w:t>2</w:t>
      </w:r>
      <w:r w:rsidRPr="00471CD0">
        <w:rPr>
          <w:rFonts w:cs="Arial"/>
          <w:b w:val="0"/>
          <w:i/>
          <w:sz w:val="24"/>
          <w:szCs w:val="24"/>
        </w:rPr>
        <w:t xml:space="preserve"> - Diagrama de Casos de Uso</w:t>
      </w:r>
    </w:p>
    <w:p w14:paraId="792987A8" w14:textId="15888019" w:rsidR="005F7CCA" w:rsidRPr="00471CD0" w:rsidRDefault="002972F3" w:rsidP="005F7CCA">
      <w:pPr>
        <w:ind w:firstLine="284"/>
        <w:rPr>
          <w:rFonts w:ascii="Arial" w:hAnsi="Arial" w:cs="Arial"/>
          <w:b/>
          <w:sz w:val="24"/>
          <w:szCs w:val="24"/>
        </w:rPr>
      </w:pPr>
      <w:r w:rsidRPr="00471CD0">
        <w:rPr>
          <w:noProof/>
        </w:rPr>
        <w:drawing>
          <wp:inline distT="0" distB="0" distL="0" distR="0" wp14:anchorId="30A6EE83" wp14:editId="35ADBA4A">
            <wp:extent cx="5612130" cy="2995332"/>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95332"/>
                    </a:xfrm>
                    <a:prstGeom prst="rect">
                      <a:avLst/>
                    </a:prstGeom>
                  </pic:spPr>
                </pic:pic>
              </a:graphicData>
            </a:graphic>
          </wp:inline>
        </w:drawing>
      </w:r>
    </w:p>
    <w:p w14:paraId="0162EBDE" w14:textId="34BC33A9" w:rsidR="00F4794D" w:rsidRPr="00471CD0" w:rsidRDefault="00F4794D" w:rsidP="00F4794D">
      <w:pPr>
        <w:spacing w:line="360" w:lineRule="auto"/>
        <w:ind w:firstLine="709"/>
        <w:rPr>
          <w:rFonts w:ascii="Arial" w:hAnsi="Arial" w:cs="Arial"/>
          <w:i/>
        </w:rPr>
      </w:pPr>
      <w:r w:rsidRPr="00471CD0">
        <w:rPr>
          <w:rFonts w:ascii="Arial" w:hAnsi="Arial" w:cs="Arial"/>
          <w:sz w:val="24"/>
          <w:szCs w:val="24"/>
        </w:rPr>
        <w:t xml:space="preserve">                               </w:t>
      </w:r>
      <w:r w:rsidRPr="00471CD0">
        <w:rPr>
          <w:rFonts w:ascii="Arial" w:hAnsi="Arial" w:cs="Arial"/>
          <w:i/>
        </w:rPr>
        <w:t xml:space="preserve">Fonte: </w:t>
      </w:r>
      <w:r w:rsidR="00471CD0">
        <w:rPr>
          <w:rFonts w:ascii="Arial" w:hAnsi="Arial" w:cs="Arial"/>
          <w:i/>
        </w:rPr>
        <w:t>Autoria própria</w:t>
      </w:r>
    </w:p>
    <w:p w14:paraId="4DAE05CD" w14:textId="7385148F" w:rsidR="005F7CCA" w:rsidRDefault="005F7CCA" w:rsidP="00D4079D">
      <w:pPr>
        <w:spacing w:line="360" w:lineRule="auto"/>
        <w:ind w:firstLine="709"/>
        <w:rPr>
          <w:rFonts w:ascii="Arial" w:hAnsi="Arial" w:cs="Arial"/>
          <w:color w:val="2F5496" w:themeColor="accent5" w:themeShade="BF"/>
          <w:sz w:val="24"/>
          <w:szCs w:val="24"/>
        </w:rPr>
      </w:pPr>
    </w:p>
    <w:p w14:paraId="082285B9" w14:textId="546C3995" w:rsidR="006F4EF9" w:rsidRDefault="006F4EF9" w:rsidP="006F4EF9">
      <w:pPr>
        <w:pStyle w:val="Subttulo"/>
      </w:pPr>
      <w:r>
        <w:t>3.4.</w:t>
      </w:r>
      <w:r>
        <w:t>3</w:t>
      </w:r>
      <w:r>
        <w:t>.1 Vendas de Itens Caixa</w:t>
      </w:r>
    </w:p>
    <w:p w14:paraId="2F70B9DD"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3A9AADAD"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71AD8"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D95DA"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62BC7675"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05ABC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lastRenderedPageBreak/>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ABFCB"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r>
      <w:tr w:rsidR="006F4EF9" w:rsidRPr="00FB2AA7" w14:paraId="04C61EE2"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94AA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52EFC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Operador de caixa</w:t>
            </w:r>
          </w:p>
        </w:tc>
      </w:tr>
      <w:tr w:rsidR="006F4EF9" w:rsidRPr="00FB2AA7" w14:paraId="11ED3791" w14:textId="77777777" w:rsidTr="00CE53FA">
        <w:trPr>
          <w:trHeight w:val="111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9B794D"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95776"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Um cliente chega a um ponto de pagamento, com vários itens que deseja comprar. O Caixa registra os itens de compra e recebe um pagamento. No final, o Cliente sai com os itens comprados.</w:t>
            </w:r>
          </w:p>
        </w:tc>
      </w:tr>
      <w:tr w:rsidR="006F4EF9" w:rsidRPr="00FB2AA7" w14:paraId="47E25BDE"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79662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w:t>
            </w:r>
            <w:r>
              <w:rPr>
                <w:rFonts w:ascii="Arial" w:eastAsia="Arial" w:hAnsi="Arial" w:cs="Arial"/>
                <w:sz w:val="24"/>
                <w:szCs w:val="24"/>
                <w:lang w:eastAsia="pt-BR"/>
              </w:rPr>
              <w:t>-</w:t>
            </w:r>
            <w:r w:rsidRPr="00FB2AA7">
              <w:rPr>
                <w:rFonts w:ascii="Arial" w:eastAsia="Arial" w:hAnsi="Arial" w:cs="Arial"/>
                <w:sz w:val="24"/>
                <w:szCs w:val="24"/>
                <w:lang w:eastAsia="pt-BR"/>
              </w:rPr>
              <w:t>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D40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Apresentar os produtos a serem adquiridos</w:t>
            </w:r>
          </w:p>
        </w:tc>
      </w:tr>
      <w:tr w:rsidR="006F4EF9" w:rsidRPr="00FB2AA7" w14:paraId="4A827DDA"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B394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031C7"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7829E609"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2F6E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5D1A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45C7861D"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6AE1B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informa o CPF</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188BC"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79A1650E"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270DD15"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insere CPF e confirma se cliente existe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DE1A3E"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444EADFF"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ED48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entrega os produtos escolhidos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D18D7"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35C161B2"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75EAD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Operador faz conferência dos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E7CAA"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49176744" w14:textId="77777777" w:rsidTr="00CE53FA">
        <w:trPr>
          <w:trHeight w:val="99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CDBEA2"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insere códigos dos produtos no sistema e respectivas quantidades. Caso necessário, insere desconto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1725F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w:t>
            </w:r>
          </w:p>
        </w:tc>
      </w:tr>
      <w:tr w:rsidR="006F4EF9" w:rsidRPr="00FB2AA7" w14:paraId="1623B284"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E177F1"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3230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O Sistema identifica qual é o produto e o preço unitário.</w:t>
            </w:r>
          </w:p>
        </w:tc>
      </w:tr>
      <w:tr w:rsidR="006F4EF9" w:rsidRPr="00FB2AA7" w14:paraId="09AA37C6"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425CD"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2AB1DF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7.O Sistema mostra o valor total da venda já com desconto inserido.</w:t>
            </w:r>
          </w:p>
        </w:tc>
      </w:tr>
      <w:tr w:rsidR="006F4EF9" w:rsidRPr="00FB2AA7" w14:paraId="393F0294"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22A57A2"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8.Operasdor informa o valor total ao cliente e solicita forma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0BE3E"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3CDE5BC0"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52A82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Cliente entrega o tipo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8D4F4"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67B0294F"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96B0"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C0BB1C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gera nota fiscal, arquiva no cadastro do cliente (caso ele possua) e realiza o envio para e-mail cadastrado (caso ele deseje).</w:t>
            </w:r>
          </w:p>
        </w:tc>
      </w:tr>
    </w:tbl>
    <w:p w14:paraId="6C2DAC04" w14:textId="77777777" w:rsidR="006F4EF9" w:rsidRDefault="006F4EF9" w:rsidP="006F4EF9"/>
    <w:p w14:paraId="2F2CFA02" w14:textId="679DBFC7" w:rsidR="006F4EF9" w:rsidRDefault="006F4EF9" w:rsidP="006F4EF9">
      <w:pPr>
        <w:pStyle w:val="Subttulo"/>
      </w:pPr>
      <w:r>
        <w:t>3.4.</w:t>
      </w:r>
      <w:r>
        <w:t>3</w:t>
      </w:r>
      <w:r>
        <w:t>.2 Vendas de Itens Automatizada</w:t>
      </w:r>
    </w:p>
    <w:p w14:paraId="6B7FEF92"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09A185D8"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616B3D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FF20FE"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3024BA9C"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987395"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6D2E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automatizado</w:t>
            </w:r>
          </w:p>
        </w:tc>
      </w:tr>
      <w:tr w:rsidR="006F4EF9" w:rsidRPr="00FB2AA7" w14:paraId="52434C46"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7C758"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47383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w:t>
            </w:r>
          </w:p>
        </w:tc>
      </w:tr>
      <w:tr w:rsidR="006F4EF9" w:rsidRPr="00FB2AA7" w14:paraId="4A0E75E3"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D1F42A"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390EE2F"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se dirige até o autoatendimento com os produtos e realiza o pagamento</w:t>
            </w:r>
          </w:p>
        </w:tc>
      </w:tr>
      <w:tr w:rsidR="006F4EF9" w:rsidRPr="00FB2AA7" w14:paraId="09AA9B2C"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D662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3993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Apresentar os produtos a serem adquiridos. Estar ciente que o pagamento é apenas via cartão e há a necessidade, de pelo menos, um </w:t>
            </w:r>
            <w:proofErr w:type="spellStart"/>
            <w:r w:rsidRPr="00FB2AA7">
              <w:rPr>
                <w:rFonts w:ascii="Arial" w:eastAsia="Arial" w:hAnsi="Arial" w:cs="Arial"/>
                <w:sz w:val="24"/>
                <w:szCs w:val="24"/>
                <w:lang w:eastAsia="pt-BR"/>
              </w:rPr>
              <w:t>pré</w:t>
            </w:r>
            <w:proofErr w:type="spellEnd"/>
            <w:r w:rsidRPr="00FB2AA7">
              <w:rPr>
                <w:rFonts w:ascii="Arial" w:eastAsia="Arial" w:hAnsi="Arial" w:cs="Arial"/>
                <w:sz w:val="24"/>
                <w:szCs w:val="24"/>
                <w:lang w:eastAsia="pt-BR"/>
              </w:rPr>
              <w:t>-cadastro.</w:t>
            </w:r>
          </w:p>
        </w:tc>
      </w:tr>
      <w:tr w:rsidR="006F4EF9" w:rsidRPr="00FB2AA7" w14:paraId="59D840DA"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F8A9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40DF4"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70A03E60"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3CC4B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43C76"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41D5EEB6"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5DBF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insere CPF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546C93"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6A57970F"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39582"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B78D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Sistema valida se o cliente tem cadastro</w:t>
            </w:r>
          </w:p>
        </w:tc>
      </w:tr>
      <w:tr w:rsidR="006F4EF9" w:rsidRPr="00FB2AA7" w14:paraId="11FFAA3C"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4B1B2D"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55E697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Caso usuário não tenha cadastro, o sistema solicita nome e e-mail</w:t>
            </w:r>
          </w:p>
        </w:tc>
      </w:tr>
      <w:tr w:rsidR="006F4EF9" w:rsidRPr="00FB2AA7" w14:paraId="42C419F5"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326A4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4.Caso o cliente não tenha o cadastro, efetua a inserção do nome e e-mail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24259E"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005CB81E"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493A2"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E40A09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Caso o cliente tenha feito o cadastro rápido, o sistema envia e-mail para a conclusão do cadastro.</w:t>
            </w:r>
          </w:p>
        </w:tc>
      </w:tr>
      <w:tr w:rsidR="006F4EF9" w:rsidRPr="00FB2AA7" w14:paraId="5C1EFA49"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FF76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Cliente passa o código de barra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39744"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37AA009C"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7499F6"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434B3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O Sistema identifica qual é o produto e o preço unitário.</w:t>
            </w:r>
          </w:p>
        </w:tc>
      </w:tr>
      <w:tr w:rsidR="006F4EF9" w:rsidRPr="00FB2AA7" w14:paraId="50E3E92B"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622E9"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AD60E0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O Sistema identifica o número inserido para a quantidade do produto adquirido, calcula e apresenta o resultado desse cálculo e, ao mesmo tempo, é apresentado o resultado da somatória dos cálculos anteriores na tela.</w:t>
            </w:r>
          </w:p>
        </w:tc>
      </w:tr>
      <w:tr w:rsidR="006F4EF9" w:rsidRPr="00FB2AA7" w14:paraId="1AAE00C1"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275084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Cliente repete o processo 6 até acabar 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BC769"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57B6C062" w14:textId="77777777" w:rsidTr="00CE53FA">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5FBE76"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1A804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O sistema repete os processos 7 e 8 até acabar os produtos.</w:t>
            </w:r>
          </w:p>
        </w:tc>
      </w:tr>
      <w:tr w:rsidR="006F4EF9" w:rsidRPr="00FB2AA7" w14:paraId="634B4540"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F6518"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D5F60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11. O Sistema informa as formas de pagamento, Débito ou Crédito, quantidade de itens e valor total.</w:t>
            </w:r>
          </w:p>
        </w:tc>
      </w:tr>
      <w:tr w:rsidR="006F4EF9" w:rsidRPr="00FB2AA7" w14:paraId="72D65F17"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AC8DA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12. Cliente decide a opção desejada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C22A1C"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61C547A1"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AFD47"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3537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13. Sistema solicita para que o cliente insira o cartão.</w:t>
            </w:r>
          </w:p>
        </w:tc>
      </w:tr>
      <w:tr w:rsidR="006F4EF9" w:rsidRPr="00FB2AA7" w14:paraId="196EE87F"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859D80F"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14. O Cliente insere o seu cartão na parte adequada para realização dessa ação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C298DB"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0C56AA62"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A08EF"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5868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15. Sistema valida pagamento e envia nota fiscal no e-mail.</w:t>
            </w:r>
          </w:p>
        </w:tc>
      </w:tr>
    </w:tbl>
    <w:p w14:paraId="73D3340F" w14:textId="77777777" w:rsidR="006F4EF9" w:rsidRDefault="006F4EF9" w:rsidP="006F4EF9"/>
    <w:p w14:paraId="08812813" w14:textId="77777777" w:rsidR="006F4EF9" w:rsidRPr="00FB2AA7" w:rsidRDefault="006F4EF9" w:rsidP="006F4EF9"/>
    <w:p w14:paraId="5DEB27DC" w14:textId="2525ACEB" w:rsidR="006F4EF9" w:rsidRDefault="006F4EF9" w:rsidP="006F4EF9">
      <w:pPr>
        <w:pStyle w:val="Subttulo"/>
      </w:pPr>
      <w:r>
        <w:t>3.4.</w:t>
      </w:r>
      <w:r>
        <w:t>3</w:t>
      </w:r>
      <w:r>
        <w:t>.3 Geração de relatórios</w:t>
      </w:r>
    </w:p>
    <w:p w14:paraId="2164FD4A"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726DB4D3"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5B59B"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24DE38"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0EF42830"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F027A"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CEFE0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r>
      <w:tr w:rsidR="006F4EF9" w:rsidRPr="00FB2AA7" w14:paraId="57B31E28"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B6848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695F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do sistema</w:t>
            </w:r>
          </w:p>
        </w:tc>
      </w:tr>
      <w:tr w:rsidR="006F4EF9" w:rsidRPr="00FB2AA7" w14:paraId="401AF52B"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98DC0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C3E60F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gera relatório mediante filtros inseridos no sistema</w:t>
            </w:r>
          </w:p>
        </w:tc>
      </w:tr>
      <w:tr w:rsidR="006F4EF9" w:rsidRPr="00FB2AA7" w14:paraId="215375E8"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C3BC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D196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ter permissão no sistema para gerar os relatórios</w:t>
            </w:r>
          </w:p>
        </w:tc>
      </w:tr>
      <w:tr w:rsidR="006F4EF9" w:rsidRPr="00FB2AA7" w14:paraId="3B751E1C"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F0CB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699C0"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1F943DB9"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10FD5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D33B3D"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229424F4"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09C48"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4837D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Sistema exibe tipos de relatórios disponíveis</w:t>
            </w:r>
          </w:p>
        </w:tc>
      </w:tr>
      <w:tr w:rsidR="006F4EF9" w:rsidRPr="00FB2AA7" w14:paraId="0D9E5211"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85A6E4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Seleciona o tipo de relatório desejado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6224B"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4A56ED16"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BF2035"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Insere filtros desejados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435669"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559A073B"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2310C"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05AD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Sistema gere relatório automaticamente</w:t>
            </w:r>
          </w:p>
        </w:tc>
      </w:tr>
      <w:tr w:rsidR="006F4EF9" w:rsidRPr="00FB2AA7" w14:paraId="0D6A756A"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114387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Usuário decide se quer gerar um gráfico do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681B2"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5A8FD594"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71EA0"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CEC608"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Caso solicitado, o sistema gera o gráfico.</w:t>
            </w:r>
          </w:p>
        </w:tc>
      </w:tr>
      <w:tr w:rsidR="006F4EF9" w:rsidRPr="00FB2AA7" w14:paraId="5273F4C2"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B01833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Usuário insere filtros nos gráficos, caso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34611"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00A4684B" w14:textId="77777777" w:rsidTr="00CE53FA">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1969C"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BBA3D"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Sistema modela o gráfico de acordo com os filtros solicitados</w:t>
            </w:r>
          </w:p>
        </w:tc>
      </w:tr>
      <w:tr w:rsidR="006F4EF9" w:rsidRPr="00FB2AA7" w14:paraId="45E60B99"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41A63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Usuário salva 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9262D2"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56D19F4C"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57C96C"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3D6E9B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salva relatório e deixa disponível para uso, caso necessário pode ocorrer alteração nos filtros.</w:t>
            </w:r>
          </w:p>
        </w:tc>
      </w:tr>
    </w:tbl>
    <w:p w14:paraId="42D903D2" w14:textId="77777777" w:rsidR="006F4EF9" w:rsidRDefault="006F4EF9" w:rsidP="006F4EF9"/>
    <w:p w14:paraId="1A7467A2" w14:textId="77777777" w:rsidR="006F4EF9" w:rsidRDefault="006F4EF9" w:rsidP="006F4EF9"/>
    <w:p w14:paraId="7EB86B3E" w14:textId="77777777" w:rsidR="006F4EF9" w:rsidRDefault="006F4EF9" w:rsidP="006F4EF9"/>
    <w:p w14:paraId="03F72EFA" w14:textId="77777777" w:rsidR="006F4EF9" w:rsidRDefault="006F4EF9" w:rsidP="006F4EF9"/>
    <w:p w14:paraId="3CD1CD44" w14:textId="77777777" w:rsidR="006F4EF9" w:rsidRDefault="006F4EF9" w:rsidP="006F4EF9"/>
    <w:p w14:paraId="57BC7621" w14:textId="77777777" w:rsidR="006F4EF9" w:rsidRDefault="006F4EF9" w:rsidP="006F4EF9"/>
    <w:p w14:paraId="740CB450" w14:textId="77777777" w:rsidR="006F4EF9" w:rsidRDefault="006F4EF9" w:rsidP="006F4EF9"/>
    <w:p w14:paraId="266E6995" w14:textId="6709A2B1" w:rsidR="006F4EF9" w:rsidRDefault="006F4EF9" w:rsidP="006F4EF9">
      <w:pPr>
        <w:pStyle w:val="Subttulo"/>
      </w:pPr>
      <w:r>
        <w:t>3.4.</w:t>
      </w:r>
      <w:r>
        <w:t>3</w:t>
      </w:r>
      <w:r>
        <w:t>.4 Troca de Itens em Caixa</w:t>
      </w:r>
    </w:p>
    <w:p w14:paraId="74D5512B"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76823" w14:paraId="7A6FD551"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97C8DF"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TROCA DE ITENS EM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01DC5D"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02C90127"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7763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FFF11"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lang w:eastAsia="pt-BR"/>
              </w:rPr>
              <w:t>Troca de Itens</w:t>
            </w:r>
          </w:p>
        </w:tc>
      </w:tr>
      <w:tr w:rsidR="006F4EF9" w:rsidRPr="00F76823" w14:paraId="3724BA77"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3DDDB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6F2680"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lang w:eastAsia="pt-BR"/>
              </w:rPr>
              <w:t>Cliente, Operador de caixa do setor de troca</w:t>
            </w:r>
          </w:p>
        </w:tc>
      </w:tr>
      <w:tr w:rsidR="006F4EF9" w:rsidRPr="00F76823" w14:paraId="2429D7DF"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12496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9632DB"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sz w:val="22"/>
                <w:szCs w:val="22"/>
                <w:lang w:eastAsia="pt-BR"/>
              </w:rPr>
              <w:t>Cliente chega com produto para efetuar troca</w:t>
            </w:r>
          </w:p>
        </w:tc>
      </w:tr>
      <w:tr w:rsidR="006F4EF9" w:rsidRPr="00F76823" w14:paraId="519E6D6F"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B5775"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70E5B"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nota dos produtos a serem trocados</w:t>
            </w:r>
          </w:p>
        </w:tc>
      </w:tr>
      <w:tr w:rsidR="006F4EF9" w:rsidRPr="00F76823" w14:paraId="3B8F24B6"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913E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DCE021"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30A0F3A1"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021F8"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42EB7"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6F4EF9" w:rsidRPr="00F76823" w14:paraId="5F73E1AE"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9AF367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apresenta a nota do produto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C937F1"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61C13A7C"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BA5B4D6"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com os dados da nota cria uma nota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1773C6"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209031FA"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D92CB"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25573A"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lang w:eastAsia="pt-BR"/>
              </w:rPr>
              <w:t>3. Sistema gera a ordem de troca com todos os dados do produto</w:t>
            </w:r>
          </w:p>
        </w:tc>
      </w:tr>
      <w:tr w:rsidR="006F4EF9" w:rsidRPr="00F76823" w14:paraId="54A571CC"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D9F87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Cliente entrega produto que deseja efetuar 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EEE37"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42405D2A"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A0B7354"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recebe produto e anexa ordem para envio ao setor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5454A7"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1BE40E45"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A42ED9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Operador entrega comprovante de ordem para o cliente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A0E7A9"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275EE9CE"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70438AC"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7. Cliente aguarda solução e resposta da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EDC87"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2E2E51A3"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3C579A"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F9B1FF" w14:textId="77777777" w:rsidR="006F4EF9" w:rsidRPr="00F76823" w:rsidRDefault="006F4EF9" w:rsidP="00CE53FA">
            <w:pPr>
              <w:spacing w:line="276" w:lineRule="auto"/>
              <w:jc w:val="both"/>
              <w:rPr>
                <w:rFonts w:ascii="Arial" w:eastAsia="Arial" w:hAnsi="Arial" w:cs="Arial"/>
                <w:lang w:eastAsia="pt-BR"/>
              </w:rPr>
            </w:pPr>
            <w:r w:rsidRPr="00F76823">
              <w:rPr>
                <w:rFonts w:ascii="Arial" w:eastAsia="Arial" w:hAnsi="Arial" w:cs="Arial"/>
                <w:lang w:eastAsia="pt-BR"/>
              </w:rPr>
              <w:t>8. Sistema recebe informações do fornecedor</w:t>
            </w:r>
          </w:p>
        </w:tc>
      </w:tr>
      <w:tr w:rsidR="006F4EF9" w:rsidRPr="00F76823" w14:paraId="3090DEF2"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1FEB76D"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Setor de troca informa o cliente o retorno do fornecedor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FA8F0" w14:textId="77777777" w:rsidR="006F4EF9" w:rsidRPr="00F76823" w:rsidRDefault="006F4EF9" w:rsidP="00CE53FA">
            <w:pPr>
              <w:spacing w:line="276" w:lineRule="auto"/>
              <w:jc w:val="both"/>
              <w:rPr>
                <w:rFonts w:ascii="Arial" w:eastAsia="Arial" w:hAnsi="Arial" w:cs="Arial"/>
                <w:lang w:eastAsia="pt-BR"/>
              </w:rPr>
            </w:pPr>
          </w:p>
        </w:tc>
      </w:tr>
      <w:tr w:rsidR="006F4EF9" w:rsidRPr="00F76823" w14:paraId="2BE0B0C2"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0C5C90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Cliente busca o produto trocado, ou o seu produto, o seu produto com defeito conforme laudo realizado pelo fornecedor</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EBCCBBB" w14:textId="77777777" w:rsidR="006F4EF9" w:rsidRPr="00F76823" w:rsidRDefault="006F4EF9" w:rsidP="00CE53FA">
            <w:pPr>
              <w:spacing w:line="276" w:lineRule="auto"/>
              <w:jc w:val="both"/>
              <w:rPr>
                <w:rFonts w:ascii="Arial" w:eastAsia="Arial" w:hAnsi="Arial" w:cs="Arial"/>
                <w:lang w:eastAsia="pt-BR"/>
              </w:rPr>
            </w:pPr>
          </w:p>
        </w:tc>
      </w:tr>
    </w:tbl>
    <w:p w14:paraId="7FB8F054" w14:textId="77777777" w:rsidR="006F4EF9" w:rsidRDefault="006F4EF9" w:rsidP="006F4EF9">
      <w:pPr>
        <w:pStyle w:val="Subttulo"/>
      </w:pPr>
    </w:p>
    <w:p w14:paraId="65E9C4A3" w14:textId="0C8C5C2D" w:rsidR="006F4EF9" w:rsidRDefault="006F4EF9" w:rsidP="006F4EF9">
      <w:pPr>
        <w:pStyle w:val="Subttulo"/>
      </w:pPr>
      <w:r>
        <w:t>3.4.</w:t>
      </w:r>
      <w:r>
        <w:t>3</w:t>
      </w:r>
      <w:r>
        <w:t>.5 Cadastro de Cliente</w:t>
      </w:r>
    </w:p>
    <w:p w14:paraId="542989F7" w14:textId="77777777" w:rsidR="006F4EF9" w:rsidRPr="00FB2AA7" w:rsidRDefault="006F4EF9" w:rsidP="006F4EF9"/>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6F4EF9" w:rsidRPr="00FB2AA7" w14:paraId="07FBEB3A"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EA005"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6DD11B"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5B42CB59"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7BD18E"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32B5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r>
      <w:tr w:rsidR="006F4EF9" w:rsidRPr="00FB2AA7" w14:paraId="7965AD1E"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00341"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999FF"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w:t>
            </w:r>
          </w:p>
        </w:tc>
      </w:tr>
      <w:tr w:rsidR="006F4EF9" w:rsidRPr="00FB2AA7" w14:paraId="0A66BBAB"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AF3DCD"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2BC82"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 efetua cadastro do cliente</w:t>
            </w:r>
          </w:p>
        </w:tc>
      </w:tr>
      <w:tr w:rsidR="006F4EF9" w:rsidRPr="00FB2AA7" w14:paraId="3466B4B2"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A4D17"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C2726"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0B1E8F8E"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EECF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60445"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1DDE6A58"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5EED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76C30"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6F4EF9" w:rsidRPr="00FB2AA7" w14:paraId="1C8220ED"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8A2840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Insere CPF do cliente no campo de busca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AF6353"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1D42D9C8"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5D94C"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7DE111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2. Sistema confere se o Cliente já está cadastrado. </w:t>
            </w:r>
          </w:p>
        </w:tc>
      </w:tr>
      <w:tr w:rsidR="006F4EF9" w:rsidRPr="00FB2AA7" w14:paraId="2E9E7EF2" w14:textId="77777777" w:rsidTr="00CE53FA">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97E23"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958CC3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não cadastrado, o Sistema libera os campos textos para serem preenchidos pelo Operador de Caixa ou pelo Cliente (no caso do Totem).</w:t>
            </w:r>
          </w:p>
        </w:tc>
      </w:tr>
      <w:tr w:rsidR="006F4EF9" w:rsidRPr="00FB2AA7" w14:paraId="143F053A" w14:textId="77777777" w:rsidTr="00CE53FA">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78C928"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Operador realiza validação dos dados com o Cliente/ ou o próprio Cliente no Totem/ online.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9C2B2"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39E7C2E5" w14:textId="77777777" w:rsidTr="00CE53FA">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0B83E63"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5. Operador solicita ao Sistema a gravação dos dados / Cliente (no Totem/online) solicita ao </w:t>
            </w:r>
            <w:r w:rsidRPr="00FB2AA7">
              <w:rPr>
                <w:rFonts w:ascii="Arial" w:eastAsia="Arial" w:hAnsi="Arial" w:cs="Arial"/>
                <w:sz w:val="24"/>
                <w:szCs w:val="24"/>
                <w:lang w:eastAsia="pt-BR"/>
              </w:rPr>
              <w:lastRenderedPageBreak/>
              <w:t>Sistema a gravação dos dados.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3E3E45" w14:textId="77777777" w:rsidR="006F4EF9" w:rsidRPr="00FB2AA7" w:rsidRDefault="006F4EF9" w:rsidP="00CE53FA">
            <w:pPr>
              <w:spacing w:line="276" w:lineRule="auto"/>
              <w:jc w:val="both"/>
              <w:rPr>
                <w:rFonts w:ascii="Arial" w:eastAsia="Arial" w:hAnsi="Arial" w:cs="Arial"/>
                <w:sz w:val="24"/>
                <w:szCs w:val="24"/>
                <w:lang w:eastAsia="pt-BR"/>
              </w:rPr>
            </w:pPr>
          </w:p>
        </w:tc>
      </w:tr>
      <w:tr w:rsidR="006F4EF9" w:rsidRPr="00FB2AA7" w14:paraId="2F832E93" w14:textId="77777777" w:rsidTr="00CE53FA">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2C9F44" w14:textId="77777777" w:rsidR="006F4EF9" w:rsidRPr="00FB2AA7" w:rsidRDefault="006F4EF9" w:rsidP="00CE53FA">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69F89" w14:textId="77777777" w:rsidR="006F4EF9" w:rsidRPr="00FB2AA7" w:rsidRDefault="006F4EF9" w:rsidP="00CE53FA">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Sistema salva os dados do Cliente.</w:t>
            </w:r>
          </w:p>
        </w:tc>
      </w:tr>
    </w:tbl>
    <w:p w14:paraId="569E9524" w14:textId="77777777" w:rsidR="006F4EF9" w:rsidRPr="00FB2AA7" w:rsidRDefault="006F4EF9" w:rsidP="006F4EF9"/>
    <w:p w14:paraId="00F6544C" w14:textId="77777777" w:rsidR="00FB2AA7" w:rsidRDefault="00FB2AA7"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8"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lastRenderedPageBreak/>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8"/>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lastRenderedPageBreak/>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E37A3B"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E37A3B">
        <w:rPr>
          <w:rFonts w:ascii="Arial" w:hAnsi="Arial" w:cs="Arial"/>
          <w:b/>
          <w:bCs/>
          <w:sz w:val="24"/>
          <w:szCs w:val="24"/>
          <w:lang w:eastAsia="pt-BR"/>
        </w:rPr>
        <w:t>Agricultural</w:t>
      </w:r>
      <w:proofErr w:type="spellEnd"/>
      <w:r w:rsidRPr="00E37A3B">
        <w:rPr>
          <w:rFonts w:ascii="Arial" w:hAnsi="Arial" w:cs="Arial"/>
          <w:b/>
          <w:bCs/>
          <w:sz w:val="24"/>
          <w:szCs w:val="24"/>
          <w:lang w:eastAsia="pt-BR"/>
        </w:rPr>
        <w:t xml:space="preserve"> Systems</w:t>
      </w:r>
      <w:r w:rsidRPr="00E37A3B">
        <w:rPr>
          <w:rFonts w:ascii="Arial" w:hAnsi="Arial" w:cs="Arial"/>
          <w:sz w:val="24"/>
          <w:szCs w:val="24"/>
          <w:lang w:eastAsia="pt-BR"/>
        </w:rPr>
        <w:t>, v. 104, n. 9, p. 755–769, 2011.</w:t>
      </w:r>
    </w:p>
    <w:p w14:paraId="3C475F3B" w14:textId="77777777" w:rsidR="006311BF" w:rsidRPr="00E37A3B" w:rsidRDefault="006311BF" w:rsidP="006311BF">
      <w:pPr>
        <w:jc w:val="both"/>
        <w:rPr>
          <w:rFonts w:ascii="Arial" w:hAnsi="Arial" w:cs="Arial"/>
          <w:sz w:val="24"/>
          <w:szCs w:val="24"/>
        </w:rPr>
      </w:pPr>
      <w:r w:rsidRPr="00E37A3B">
        <w:rPr>
          <w:rFonts w:ascii="Arial" w:hAnsi="Arial" w:cs="Arial"/>
          <w:sz w:val="24"/>
          <w:szCs w:val="24"/>
        </w:rPr>
        <w:t xml:space="preserve"> </w:t>
      </w:r>
    </w:p>
    <w:p w14:paraId="700D19DC" w14:textId="77777777" w:rsidR="004706F4" w:rsidRPr="00E37A3B" w:rsidRDefault="004706F4" w:rsidP="00AF621D">
      <w:pPr>
        <w:spacing w:line="288" w:lineRule="auto"/>
        <w:rPr>
          <w:rFonts w:ascii="Arial" w:hAnsi="Arial" w:cs="Arial"/>
          <w:b/>
          <w:sz w:val="24"/>
          <w:szCs w:val="24"/>
        </w:rPr>
      </w:pPr>
    </w:p>
    <w:p w14:paraId="41A5F9F1" w14:textId="77777777" w:rsidR="004706F4" w:rsidRPr="00E37A3B" w:rsidRDefault="004706F4" w:rsidP="008404D2">
      <w:pPr>
        <w:spacing w:line="288" w:lineRule="auto"/>
        <w:jc w:val="both"/>
        <w:rPr>
          <w:rFonts w:ascii="Arial" w:hAnsi="Arial" w:cs="Arial"/>
          <w:b/>
          <w:sz w:val="24"/>
          <w:szCs w:val="24"/>
        </w:rPr>
      </w:pPr>
    </w:p>
    <w:p w14:paraId="04FA6BBD" w14:textId="4463DFD7" w:rsidR="00ED465C" w:rsidRPr="00E37A3B" w:rsidRDefault="00ED465C">
      <w:pPr>
        <w:rPr>
          <w:rFonts w:ascii="Arial" w:hAnsi="Arial" w:cs="Arial"/>
          <w:b/>
          <w:sz w:val="24"/>
          <w:szCs w:val="24"/>
        </w:rPr>
      </w:pPr>
      <w:r w:rsidRPr="00E37A3B">
        <w:rPr>
          <w:rFonts w:ascii="Arial" w:hAnsi="Arial" w:cs="Arial"/>
          <w:b/>
          <w:sz w:val="24"/>
          <w:szCs w:val="24"/>
        </w:rPr>
        <w:br w:type="page"/>
      </w:r>
    </w:p>
    <w:p w14:paraId="1772777B" w14:textId="77777777" w:rsidR="004706F4" w:rsidRPr="00E37A3B"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cientifico.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FB2AA7" w:rsidRDefault="00FB2AA7">
      <w:pPr>
        <w:pStyle w:val="Textodecomentrio"/>
      </w:pPr>
      <w:r>
        <w:rPr>
          <w:rStyle w:val="Refdecomentrio"/>
        </w:rPr>
        <w:annotationRef/>
      </w:r>
      <w:r>
        <w:t xml:space="preserve">Exemplo de figura retirada de site. Usar fonte 12 </w:t>
      </w:r>
      <w:proofErr w:type="gramStart"/>
      <w:r>
        <w:t>em  itálico</w:t>
      </w:r>
      <w:proofErr w:type="gramEnd"/>
      <w:r>
        <w:t>.</w:t>
      </w:r>
    </w:p>
  </w:comment>
  <w:comment w:id="2" w:author="Usuário do Windows" w:date="2020-09-14T15:22:00Z" w:initials="MA">
    <w:p w14:paraId="646D9552" w14:textId="6AFD7880" w:rsidR="00FB2AA7" w:rsidRDefault="00FB2AA7">
      <w:pPr>
        <w:pStyle w:val="Textodecomentrio"/>
      </w:pPr>
      <w:r>
        <w:rPr>
          <w:rStyle w:val="Refdecomentrio"/>
        </w:rPr>
        <w:annotationRef/>
      </w:r>
      <w:r>
        <w:t>Usar fonte 10 em itálico</w:t>
      </w:r>
    </w:p>
  </w:comment>
  <w:comment w:id="3" w:author="DENILCE VELOSO" w:date="2021-03-18T16:13:00Z" w:initials="DV">
    <w:p w14:paraId="547A7428" w14:textId="1AD0C246" w:rsidR="00FB2AA7" w:rsidRDefault="00FB2AA7">
      <w:pPr>
        <w:pStyle w:val="Textodecomentrio"/>
      </w:pPr>
      <w:r>
        <w:rPr>
          <w:rStyle w:val="Refdecomentrio"/>
        </w:rPr>
        <w:annotationRef/>
      </w:r>
      <w:r>
        <w:t xml:space="preserve">Durante a fase de elicitação de requisitos foram encontrados diversos problemas no processo da </w:t>
      </w:r>
      <w:proofErr w:type="spellStart"/>
      <w:r>
        <w:t>TED´s</w:t>
      </w:r>
      <w:proofErr w:type="spellEnd"/>
      <w:r>
        <w:t xml:space="preserve"> presentes.</w:t>
      </w:r>
    </w:p>
  </w:comment>
  <w:comment w:id="5" w:author="DENILCE VELOSO" w:date="2021-03-12T23:47:00Z" w:initials="DV">
    <w:p w14:paraId="0E5B1E82" w14:textId="77777777" w:rsidR="00FB2AA7" w:rsidRDefault="00FB2AA7" w:rsidP="00FB2AA7">
      <w:pPr>
        <w:pStyle w:val="Textodecomentrio"/>
      </w:pPr>
      <w:r>
        <w:rPr>
          <w:rStyle w:val="Refdecomentrio"/>
        </w:rPr>
        <w:annotationRef/>
      </w:r>
      <w:r>
        <w:t xml:space="preserve">A </w:t>
      </w:r>
      <w:proofErr w:type="spellStart"/>
      <w:r>
        <w:t>TED´s</w:t>
      </w:r>
      <w:proofErr w:type="spellEnd"/>
      <w:r>
        <w:t xml:space="preserve"> presentes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547A7428" w15:done="0"/>
  <w15:commentEx w15:paraId="0E5B1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FAB0" w16cex:dateUtc="2021-03-18T19:13:00Z"/>
  <w16cex:commentExtensible w16cex:durableId="23F67C0F" w16cex:dateUtc="2021-03-13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547A7428" w16cid:durableId="23FDFAB0"/>
  <w16cid:commentId w16cid:paraId="0E5B1E82" w16cid:durableId="23F67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D543F" w14:textId="77777777" w:rsidR="00F562AA" w:rsidRDefault="00F562AA">
      <w:r>
        <w:separator/>
      </w:r>
    </w:p>
  </w:endnote>
  <w:endnote w:type="continuationSeparator" w:id="0">
    <w:p w14:paraId="472C706D" w14:textId="77777777" w:rsidR="00F562AA" w:rsidRDefault="00F5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4E033EF" w:rsidR="00FB2AA7" w:rsidRDefault="00A711B5">
    <w:pPr>
      <w:pStyle w:val="Rodap"/>
      <w:pBdr>
        <w:top w:val="single" w:sz="4" w:space="1" w:color="auto"/>
      </w:pBdr>
      <w:rPr>
        <w:i/>
      </w:rPr>
    </w:pPr>
    <w:r>
      <w:rPr>
        <w:i/>
      </w:rPr>
      <w:t>Grupo 2 - Vendas</w:t>
    </w:r>
    <w:r w:rsidR="00FB2AA7">
      <w:rPr>
        <w:i/>
      </w:rPr>
      <w:tab/>
    </w:r>
    <w:r w:rsidR="00FB2AA7">
      <w:rPr>
        <w:i/>
      </w:rPr>
      <w:tab/>
    </w:r>
    <w:r w:rsidR="00FB2AA7">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53701" w14:textId="77777777" w:rsidR="00F562AA" w:rsidRDefault="00F562AA">
      <w:r>
        <w:separator/>
      </w:r>
    </w:p>
  </w:footnote>
  <w:footnote w:type="continuationSeparator" w:id="0">
    <w:p w14:paraId="5B323AB2" w14:textId="77777777" w:rsidR="00F562AA" w:rsidRDefault="00F562AA">
      <w:r>
        <w:continuationSeparator/>
      </w:r>
    </w:p>
  </w:footnote>
  <w:footnote w:id="1">
    <w:p w14:paraId="6E298ED9" w14:textId="4B5A0754" w:rsidR="00FB2AA7" w:rsidRPr="00604867" w:rsidRDefault="00FB2AA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FB2AA7" w:rsidRPr="00EB1437" w:rsidRDefault="00FB2AA7">
      <w:pPr>
        <w:pStyle w:val="Textodenotaderodap"/>
      </w:pPr>
    </w:p>
  </w:footnote>
  <w:footnote w:id="2">
    <w:p w14:paraId="0C772417" w14:textId="77777777" w:rsidR="00FB2AA7" w:rsidRDefault="00FB2AA7"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057"/>
    <w:multiLevelType w:val="multilevel"/>
    <w:tmpl w:val="A9884018"/>
    <w:lvl w:ilvl="0">
      <w:start w:val="3"/>
      <w:numFmt w:val="decimal"/>
      <w:lvlText w:val="%1"/>
      <w:lvlJc w:val="left"/>
      <w:pPr>
        <w:ind w:left="840" w:hanging="840"/>
      </w:pPr>
      <w:rPr>
        <w:rFonts w:hint="default"/>
      </w:rPr>
    </w:lvl>
    <w:lvl w:ilvl="1">
      <w:start w:val="4"/>
      <w:numFmt w:val="decimal"/>
      <w:lvlText w:val="%1.%2"/>
      <w:lvlJc w:val="left"/>
      <w:pPr>
        <w:ind w:left="1194" w:hanging="840"/>
      </w:pPr>
      <w:rPr>
        <w:rFonts w:hint="default"/>
      </w:rPr>
    </w:lvl>
    <w:lvl w:ilvl="2">
      <w:start w:val="3"/>
      <w:numFmt w:val="decimal"/>
      <w:lvlText w:val="%1.%2.%3"/>
      <w:lvlJc w:val="left"/>
      <w:pPr>
        <w:ind w:left="1548" w:hanging="840"/>
      </w:pPr>
      <w:rPr>
        <w:rFonts w:hint="default"/>
      </w:rPr>
    </w:lvl>
    <w:lvl w:ilvl="3">
      <w:start w:val="1"/>
      <w:numFmt w:val="decimal"/>
      <w:lvlText w:val="%1.%2.%3.%4"/>
      <w:lvlJc w:val="left"/>
      <w:pPr>
        <w:ind w:left="1902" w:hanging="84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EBB5CC8"/>
    <w:multiLevelType w:val="hybridMultilevel"/>
    <w:tmpl w:val="432EC9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775335"/>
    <w:multiLevelType w:val="multilevel"/>
    <w:tmpl w:val="E216E93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6C52D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2"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E7C2D"/>
    <w:multiLevelType w:val="multilevel"/>
    <w:tmpl w:val="2FF40038"/>
    <w:lvl w:ilvl="0">
      <w:start w:val="3"/>
      <w:numFmt w:val="decimal"/>
      <w:lvlText w:val="%1"/>
      <w:lvlJc w:val="left"/>
      <w:pPr>
        <w:ind w:left="840" w:hanging="840"/>
      </w:pPr>
      <w:rPr>
        <w:rFonts w:hint="default"/>
      </w:rPr>
    </w:lvl>
    <w:lvl w:ilvl="1">
      <w:start w:val="4"/>
      <w:numFmt w:val="decimal"/>
      <w:lvlText w:val="%1.%2"/>
      <w:lvlJc w:val="left"/>
      <w:pPr>
        <w:ind w:left="1252" w:hanging="840"/>
      </w:pPr>
      <w:rPr>
        <w:rFonts w:hint="default"/>
      </w:rPr>
    </w:lvl>
    <w:lvl w:ilvl="2">
      <w:start w:val="3"/>
      <w:numFmt w:val="decimal"/>
      <w:lvlText w:val="%1.%2.%3"/>
      <w:lvlJc w:val="left"/>
      <w:pPr>
        <w:ind w:left="1664" w:hanging="840"/>
      </w:pPr>
      <w:rPr>
        <w:rFonts w:hint="default"/>
      </w:rPr>
    </w:lvl>
    <w:lvl w:ilvl="3">
      <w:start w:val="1"/>
      <w:numFmt w:val="decimal"/>
      <w:lvlText w:val="%1.%2.%3.%4"/>
      <w:lvlJc w:val="left"/>
      <w:pPr>
        <w:ind w:left="2076" w:hanging="840"/>
      </w:pPr>
      <w:rPr>
        <w:rFonts w:hint="default"/>
      </w:rPr>
    </w:lvl>
    <w:lvl w:ilvl="4">
      <w:start w:val="4"/>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5096" w:hanging="1800"/>
      </w:pPr>
      <w:rPr>
        <w:rFonts w:hint="default"/>
      </w:rPr>
    </w:lvl>
  </w:abstractNum>
  <w:abstractNum w:abstractNumId="24"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2D3D"/>
    <w:multiLevelType w:val="hybridMultilevel"/>
    <w:tmpl w:val="705E3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4"/>
  </w:num>
  <w:num w:numId="3">
    <w:abstractNumId w:val="28"/>
  </w:num>
  <w:num w:numId="4">
    <w:abstractNumId w:val="22"/>
  </w:num>
  <w:num w:numId="5">
    <w:abstractNumId w:val="9"/>
  </w:num>
  <w:num w:numId="6">
    <w:abstractNumId w:val="2"/>
  </w:num>
  <w:num w:numId="7">
    <w:abstractNumId w:val="25"/>
  </w:num>
  <w:num w:numId="8">
    <w:abstractNumId w:val="1"/>
  </w:num>
  <w:num w:numId="9">
    <w:abstractNumId w:val="21"/>
  </w:num>
  <w:num w:numId="10">
    <w:abstractNumId w:val="16"/>
  </w:num>
  <w:num w:numId="11">
    <w:abstractNumId w:val="15"/>
  </w:num>
  <w:num w:numId="12">
    <w:abstractNumId w:val="11"/>
  </w:num>
  <w:num w:numId="13">
    <w:abstractNumId w:val="33"/>
  </w:num>
  <w:num w:numId="14">
    <w:abstractNumId w:val="31"/>
  </w:num>
  <w:num w:numId="15">
    <w:abstractNumId w:val="5"/>
  </w:num>
  <w:num w:numId="16">
    <w:abstractNumId w:val="32"/>
  </w:num>
  <w:num w:numId="17">
    <w:abstractNumId w:val="30"/>
  </w:num>
  <w:num w:numId="18">
    <w:abstractNumId w:val="20"/>
  </w:num>
  <w:num w:numId="19">
    <w:abstractNumId w:val="29"/>
  </w:num>
  <w:num w:numId="20">
    <w:abstractNumId w:val="7"/>
  </w:num>
  <w:num w:numId="21">
    <w:abstractNumId w:val="24"/>
  </w:num>
  <w:num w:numId="22">
    <w:abstractNumId w:val="27"/>
  </w:num>
  <w:num w:numId="23">
    <w:abstractNumId w:val="17"/>
  </w:num>
  <w:num w:numId="24">
    <w:abstractNumId w:val="18"/>
  </w:num>
  <w:num w:numId="25">
    <w:abstractNumId w:val="3"/>
  </w:num>
  <w:num w:numId="26">
    <w:abstractNumId w:val="12"/>
  </w:num>
  <w:num w:numId="27">
    <w:abstractNumId w:val="14"/>
  </w:num>
  <w:num w:numId="28">
    <w:abstractNumId w:val="13"/>
  </w:num>
  <w:num w:numId="29">
    <w:abstractNumId w:val="19"/>
  </w:num>
  <w:num w:numId="30">
    <w:abstractNumId w:val="8"/>
  </w:num>
  <w:num w:numId="31">
    <w:abstractNumId w:val="0"/>
  </w:num>
  <w:num w:numId="32">
    <w:abstractNumId w:val="23"/>
  </w:num>
  <w:num w:numId="33">
    <w:abstractNumId w:val="6"/>
  </w:num>
  <w:num w:numId="34">
    <w:abstractNumId w:val="2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LCE VELOSO">
    <w15:presenceInfo w15:providerId="None" w15:userId="DENILCE VEL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5E9D"/>
    <w:rsid w:val="000E0706"/>
    <w:rsid w:val="00111A5E"/>
    <w:rsid w:val="001179EC"/>
    <w:rsid w:val="0012390E"/>
    <w:rsid w:val="00127E8D"/>
    <w:rsid w:val="001300B8"/>
    <w:rsid w:val="00131DF7"/>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972F3"/>
    <w:rsid w:val="002A0CF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33DED"/>
    <w:rsid w:val="004442F2"/>
    <w:rsid w:val="00454F54"/>
    <w:rsid w:val="004641F0"/>
    <w:rsid w:val="004706F4"/>
    <w:rsid w:val="00471CD0"/>
    <w:rsid w:val="0047479A"/>
    <w:rsid w:val="00476E81"/>
    <w:rsid w:val="00491BF6"/>
    <w:rsid w:val="004A1249"/>
    <w:rsid w:val="004A1D89"/>
    <w:rsid w:val="004A6E14"/>
    <w:rsid w:val="004C06F5"/>
    <w:rsid w:val="004E115B"/>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A7554"/>
    <w:rsid w:val="006B02B6"/>
    <w:rsid w:val="006B1C31"/>
    <w:rsid w:val="006C16B9"/>
    <w:rsid w:val="006C203E"/>
    <w:rsid w:val="006E0DFA"/>
    <w:rsid w:val="006F4EF9"/>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20F69"/>
    <w:rsid w:val="00831FCA"/>
    <w:rsid w:val="00837D96"/>
    <w:rsid w:val="008404D2"/>
    <w:rsid w:val="00840D23"/>
    <w:rsid w:val="008430E3"/>
    <w:rsid w:val="0085539F"/>
    <w:rsid w:val="00864652"/>
    <w:rsid w:val="00870D22"/>
    <w:rsid w:val="00873371"/>
    <w:rsid w:val="00895BAD"/>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1E77"/>
    <w:rsid w:val="00A11206"/>
    <w:rsid w:val="00A23337"/>
    <w:rsid w:val="00A30F53"/>
    <w:rsid w:val="00A40AF6"/>
    <w:rsid w:val="00A450BD"/>
    <w:rsid w:val="00A5691F"/>
    <w:rsid w:val="00A711B5"/>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11E2"/>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E5DE1"/>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38BF"/>
    <w:rsid w:val="00D645ED"/>
    <w:rsid w:val="00D6598F"/>
    <w:rsid w:val="00D6624F"/>
    <w:rsid w:val="00D74D88"/>
    <w:rsid w:val="00D760BC"/>
    <w:rsid w:val="00D82876"/>
    <w:rsid w:val="00D83183"/>
    <w:rsid w:val="00D90763"/>
    <w:rsid w:val="00DB0DE7"/>
    <w:rsid w:val="00DB5B5B"/>
    <w:rsid w:val="00DD4CA9"/>
    <w:rsid w:val="00DE1128"/>
    <w:rsid w:val="00E00AE7"/>
    <w:rsid w:val="00E00E0C"/>
    <w:rsid w:val="00E0135F"/>
    <w:rsid w:val="00E17156"/>
    <w:rsid w:val="00E17414"/>
    <w:rsid w:val="00E177EE"/>
    <w:rsid w:val="00E200EA"/>
    <w:rsid w:val="00E2178E"/>
    <w:rsid w:val="00E332CE"/>
    <w:rsid w:val="00E37A3B"/>
    <w:rsid w:val="00E46187"/>
    <w:rsid w:val="00E46B8C"/>
    <w:rsid w:val="00E52076"/>
    <w:rsid w:val="00E56338"/>
    <w:rsid w:val="00E603B4"/>
    <w:rsid w:val="00E62204"/>
    <w:rsid w:val="00E70570"/>
    <w:rsid w:val="00E70A8A"/>
    <w:rsid w:val="00E77997"/>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E4C5B"/>
    <w:rsid w:val="00EF7FB9"/>
    <w:rsid w:val="00F01FFD"/>
    <w:rsid w:val="00F311EC"/>
    <w:rsid w:val="00F31B07"/>
    <w:rsid w:val="00F37000"/>
    <w:rsid w:val="00F412CB"/>
    <w:rsid w:val="00F44DF0"/>
    <w:rsid w:val="00F46961"/>
    <w:rsid w:val="00F46E82"/>
    <w:rsid w:val="00F4794D"/>
    <w:rsid w:val="00F47C63"/>
    <w:rsid w:val="00F562AA"/>
    <w:rsid w:val="00F627BC"/>
    <w:rsid w:val="00F76823"/>
    <w:rsid w:val="00F807CA"/>
    <w:rsid w:val="00F81F08"/>
    <w:rsid w:val="00F903FE"/>
    <w:rsid w:val="00F96F6E"/>
    <w:rsid w:val="00FB2AA7"/>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33</Pages>
  <Words>4077</Words>
  <Characters>23618</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27640</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GUSTAVO BATISTA DOS ANJOS</cp:lastModifiedBy>
  <cp:revision>16</cp:revision>
  <cp:lastPrinted>2004-07-04T17:47:00Z</cp:lastPrinted>
  <dcterms:created xsi:type="dcterms:W3CDTF">2021-03-12T00:08:00Z</dcterms:created>
  <dcterms:modified xsi:type="dcterms:W3CDTF">2021-03-19T01:12:00Z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