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AEA9B" w14:textId="5D822FF4" w:rsidR="00825570" w:rsidRPr="00051549" w:rsidRDefault="00825570" w:rsidP="008B25E9">
      <w:pPr>
        <w:spacing w:line="240" w:lineRule="auto"/>
        <w:rPr>
          <w:b/>
          <w:bCs/>
          <w:sz w:val="32"/>
          <w:szCs w:val="32"/>
        </w:rPr>
      </w:pPr>
      <w:r w:rsidRPr="00051549">
        <w:rPr>
          <w:b/>
          <w:bCs/>
          <w:sz w:val="32"/>
          <w:szCs w:val="32"/>
        </w:rPr>
        <w:t xml:space="preserve">Proposta de Escopo: </w:t>
      </w:r>
      <w:r w:rsidR="008B25E9">
        <w:rPr>
          <w:b/>
          <w:bCs/>
          <w:sz w:val="32"/>
          <w:szCs w:val="32"/>
        </w:rPr>
        <w:br/>
      </w:r>
      <w:r w:rsidRPr="00051549">
        <w:rPr>
          <w:b/>
          <w:bCs/>
          <w:sz w:val="32"/>
          <w:szCs w:val="32"/>
        </w:rPr>
        <w:t>Sistema de Gestão NeyBaterias (SGN)</w:t>
      </w:r>
    </w:p>
    <w:p w14:paraId="66316BAE" w14:textId="4AC845E4" w:rsidR="00C05006" w:rsidRPr="00C05006" w:rsidRDefault="00C05006" w:rsidP="00051549">
      <w:pPr>
        <w:jc w:val="both"/>
        <w:rPr>
          <w:b/>
          <w:bCs/>
        </w:rPr>
      </w:pPr>
      <w:r>
        <w:rPr>
          <w:b/>
          <w:bCs/>
        </w:rPr>
        <w:t>1</w:t>
      </w:r>
      <w:r w:rsidRPr="00825570">
        <w:rPr>
          <w:b/>
          <w:bCs/>
        </w:rPr>
        <w:t xml:space="preserve">. </w:t>
      </w:r>
      <w:r>
        <w:rPr>
          <w:b/>
          <w:bCs/>
        </w:rPr>
        <w:t>Introdução</w:t>
      </w:r>
    </w:p>
    <w:p w14:paraId="5960BD71" w14:textId="77777777" w:rsidR="00C05006" w:rsidRDefault="00C05006" w:rsidP="00C05006">
      <w:pPr>
        <w:spacing w:line="276" w:lineRule="auto"/>
        <w:jc w:val="both"/>
      </w:pPr>
      <w:r>
        <w:t>Este projeto tem como objetivo o desenvolvimento de um Sistema de Gestão para a empresa NeyBaterias, especializada na comercialização de baterias automotivas e na prestação de serviços relacionados à instalação e substituição de baterias para veículos leves e pesados.</w:t>
      </w:r>
    </w:p>
    <w:p w14:paraId="548D0468" w14:textId="7E83EE99" w:rsidR="00C05006" w:rsidRDefault="00C05006" w:rsidP="00C05006">
      <w:pPr>
        <w:spacing w:line="276" w:lineRule="auto"/>
        <w:jc w:val="both"/>
      </w:pPr>
      <w:r>
        <w:t>As informações apresentadas neste documento foram obtidas em reunião com o representante da empresa, Sr. Gustavo Henrique Moreira.</w:t>
      </w:r>
    </w:p>
    <w:p w14:paraId="08F2F8F2" w14:textId="58D8BE4C" w:rsidR="00825570" w:rsidRPr="00825570" w:rsidRDefault="00C05006" w:rsidP="00051549">
      <w:pPr>
        <w:jc w:val="both"/>
        <w:rPr>
          <w:b/>
          <w:bCs/>
        </w:rPr>
      </w:pPr>
      <w:r>
        <w:rPr>
          <w:b/>
          <w:bCs/>
        </w:rPr>
        <w:br/>
        <w:t>2</w:t>
      </w:r>
      <w:r w:rsidR="00825570" w:rsidRPr="00825570">
        <w:rPr>
          <w:b/>
          <w:bCs/>
        </w:rPr>
        <w:t>. Objetivo do Sistema</w:t>
      </w:r>
    </w:p>
    <w:p w14:paraId="74E642AB" w14:textId="77777777" w:rsidR="00C05006" w:rsidRPr="00C05006" w:rsidRDefault="00C05006" w:rsidP="00C05006">
      <w:pPr>
        <w:jc w:val="both"/>
      </w:pPr>
      <w:r w:rsidRPr="00C05006">
        <w:t>O sistema deverá permitir o controle e gerenciamento das seguintes atividades da empresa:</w:t>
      </w:r>
    </w:p>
    <w:p w14:paraId="40988F16" w14:textId="77777777" w:rsidR="00C05006" w:rsidRPr="00C05006" w:rsidRDefault="00C05006" w:rsidP="00C05006">
      <w:pPr>
        <w:numPr>
          <w:ilvl w:val="0"/>
          <w:numId w:val="6"/>
        </w:numPr>
        <w:spacing w:line="240" w:lineRule="auto"/>
        <w:jc w:val="both"/>
      </w:pPr>
      <w:r w:rsidRPr="00C05006">
        <w:t>Controle de entrada e saída de baterias no estoque;</w:t>
      </w:r>
    </w:p>
    <w:p w14:paraId="37B6074C" w14:textId="77777777" w:rsidR="00C05006" w:rsidRPr="00C05006" w:rsidRDefault="00C05006" w:rsidP="00C05006">
      <w:pPr>
        <w:numPr>
          <w:ilvl w:val="0"/>
          <w:numId w:val="6"/>
        </w:numPr>
        <w:spacing w:line="240" w:lineRule="auto"/>
        <w:jc w:val="both"/>
      </w:pPr>
      <w:r w:rsidRPr="00C05006">
        <w:t>Cadastro e gerenciamento de clientes (pessoa física e pessoa jurídica);</w:t>
      </w:r>
    </w:p>
    <w:p w14:paraId="5D42D350" w14:textId="77777777" w:rsidR="00C05006" w:rsidRPr="00C05006" w:rsidRDefault="00C05006" w:rsidP="00C05006">
      <w:pPr>
        <w:numPr>
          <w:ilvl w:val="0"/>
          <w:numId w:val="6"/>
        </w:numPr>
        <w:spacing w:line="240" w:lineRule="auto"/>
        <w:jc w:val="both"/>
      </w:pPr>
      <w:r w:rsidRPr="00C05006">
        <w:t>Cadastro e gerenciamento de fornecedores;</w:t>
      </w:r>
    </w:p>
    <w:p w14:paraId="67B182B2" w14:textId="77777777" w:rsidR="00C05006" w:rsidRPr="00C05006" w:rsidRDefault="00C05006" w:rsidP="00C05006">
      <w:pPr>
        <w:numPr>
          <w:ilvl w:val="0"/>
          <w:numId w:val="6"/>
        </w:numPr>
        <w:spacing w:line="240" w:lineRule="auto"/>
        <w:jc w:val="both"/>
      </w:pPr>
      <w:r w:rsidRPr="00C05006">
        <w:t>Cadastro de produtos (baterias);</w:t>
      </w:r>
    </w:p>
    <w:p w14:paraId="1FEFD051" w14:textId="77777777" w:rsidR="00C05006" w:rsidRPr="00C05006" w:rsidRDefault="00C05006" w:rsidP="00C05006">
      <w:pPr>
        <w:numPr>
          <w:ilvl w:val="0"/>
          <w:numId w:val="6"/>
        </w:numPr>
        <w:spacing w:line="240" w:lineRule="auto"/>
        <w:jc w:val="both"/>
      </w:pPr>
      <w:r w:rsidRPr="00C05006">
        <w:t>Cadastro de serviços (ex.: troca de bateria);</w:t>
      </w:r>
    </w:p>
    <w:p w14:paraId="4E176B3F" w14:textId="77777777" w:rsidR="00C05006" w:rsidRPr="00C05006" w:rsidRDefault="00C05006" w:rsidP="00C05006">
      <w:pPr>
        <w:numPr>
          <w:ilvl w:val="0"/>
          <w:numId w:val="6"/>
        </w:numPr>
        <w:spacing w:line="240" w:lineRule="auto"/>
        <w:jc w:val="both"/>
      </w:pPr>
      <w:r w:rsidRPr="00C05006">
        <w:t>Registro e controle de vendas;</w:t>
      </w:r>
    </w:p>
    <w:p w14:paraId="737A3616" w14:textId="77777777" w:rsidR="00C05006" w:rsidRPr="00C05006" w:rsidRDefault="00C05006" w:rsidP="00C05006">
      <w:pPr>
        <w:numPr>
          <w:ilvl w:val="0"/>
          <w:numId w:val="6"/>
        </w:numPr>
        <w:spacing w:line="240" w:lineRule="auto"/>
        <w:jc w:val="both"/>
      </w:pPr>
      <w:r w:rsidRPr="00C05006">
        <w:t>Controle de usuários com diferentes níveis de acesso.</w:t>
      </w:r>
    </w:p>
    <w:p w14:paraId="7FD49683" w14:textId="02545063" w:rsidR="00051549" w:rsidRPr="00051549" w:rsidRDefault="00051549" w:rsidP="00051549">
      <w:pPr>
        <w:jc w:val="both"/>
        <w:rPr>
          <w:b/>
          <w:bCs/>
        </w:rPr>
      </w:pPr>
      <w:r>
        <w:rPr>
          <w:b/>
          <w:bCs/>
        </w:rPr>
        <w:br/>
      </w:r>
      <w:r w:rsidR="00C05006">
        <w:rPr>
          <w:b/>
          <w:bCs/>
        </w:rPr>
        <w:t>3</w:t>
      </w:r>
      <w:r w:rsidRPr="00051549">
        <w:rPr>
          <w:b/>
          <w:bCs/>
        </w:rPr>
        <w:t>. Gestão de Perfis de Clientes</w:t>
      </w:r>
    </w:p>
    <w:p w14:paraId="2ACCFC73" w14:textId="77777777" w:rsidR="00C05006" w:rsidRDefault="00C05006" w:rsidP="00C05006">
      <w:pPr>
        <w:jc w:val="both"/>
      </w:pPr>
      <w:r>
        <w:t>A NeyBaterias realiza a venda de baterias automotivas e também presta serviços de instalação e substituição dessas baterias para:</w:t>
      </w:r>
    </w:p>
    <w:p w14:paraId="14FD9BB3" w14:textId="77777777" w:rsidR="00C05006" w:rsidRDefault="00C05006" w:rsidP="00C05006">
      <w:pPr>
        <w:numPr>
          <w:ilvl w:val="0"/>
          <w:numId w:val="1"/>
        </w:numPr>
        <w:spacing w:line="240" w:lineRule="auto"/>
        <w:jc w:val="both"/>
      </w:pPr>
      <w:r>
        <w:t>Carros;</w:t>
      </w:r>
    </w:p>
    <w:p w14:paraId="604AE649" w14:textId="77777777" w:rsidR="00C05006" w:rsidRDefault="00C05006" w:rsidP="00C05006">
      <w:pPr>
        <w:numPr>
          <w:ilvl w:val="0"/>
          <w:numId w:val="1"/>
        </w:numPr>
        <w:spacing w:line="240" w:lineRule="auto"/>
        <w:jc w:val="both"/>
      </w:pPr>
      <w:r>
        <w:t>Motos;</w:t>
      </w:r>
    </w:p>
    <w:p w14:paraId="34716A91" w14:textId="77777777" w:rsidR="00C05006" w:rsidRDefault="00C05006" w:rsidP="00C05006">
      <w:pPr>
        <w:numPr>
          <w:ilvl w:val="0"/>
          <w:numId w:val="1"/>
        </w:numPr>
        <w:spacing w:line="240" w:lineRule="auto"/>
        <w:jc w:val="both"/>
      </w:pPr>
      <w:r>
        <w:t>Caminhões;</w:t>
      </w:r>
    </w:p>
    <w:p w14:paraId="7E1213AA" w14:textId="77777777" w:rsidR="00C05006" w:rsidRDefault="00C05006" w:rsidP="00C05006">
      <w:pPr>
        <w:numPr>
          <w:ilvl w:val="0"/>
          <w:numId w:val="1"/>
        </w:numPr>
        <w:spacing w:line="240" w:lineRule="auto"/>
        <w:jc w:val="both"/>
      </w:pPr>
      <w:r>
        <w:t>Outros veículos automotores.</w:t>
      </w:r>
    </w:p>
    <w:p w14:paraId="16895C8B" w14:textId="77777777" w:rsidR="00C05006" w:rsidRDefault="00C05006" w:rsidP="00C05006">
      <w:pPr>
        <w:spacing w:line="240" w:lineRule="auto"/>
        <w:jc w:val="both"/>
      </w:pPr>
      <w:r>
        <w:t>O sistema deverá:</w:t>
      </w:r>
    </w:p>
    <w:p w14:paraId="2EAFF6AC" w14:textId="77777777" w:rsidR="00C05006" w:rsidRDefault="00C05006" w:rsidP="00C05006">
      <w:pPr>
        <w:numPr>
          <w:ilvl w:val="0"/>
          <w:numId w:val="1"/>
        </w:numPr>
        <w:spacing w:line="240" w:lineRule="auto"/>
        <w:jc w:val="both"/>
      </w:pPr>
      <w:r>
        <w:t>Controlar a quantidade de baterias recebidas (entrada de estoque);</w:t>
      </w:r>
    </w:p>
    <w:p w14:paraId="2F96E479" w14:textId="77777777" w:rsidR="00C05006" w:rsidRDefault="00C05006" w:rsidP="00C05006">
      <w:pPr>
        <w:numPr>
          <w:ilvl w:val="0"/>
          <w:numId w:val="1"/>
        </w:numPr>
        <w:spacing w:line="240" w:lineRule="auto"/>
        <w:jc w:val="both"/>
      </w:pPr>
      <w:r>
        <w:t>Controlar a quantidade de baterias vendidas (saída de estoque);</w:t>
      </w:r>
    </w:p>
    <w:p w14:paraId="4AC7D471" w14:textId="77777777" w:rsidR="00C05006" w:rsidRDefault="00C05006" w:rsidP="00C05006">
      <w:pPr>
        <w:numPr>
          <w:ilvl w:val="0"/>
          <w:numId w:val="1"/>
        </w:numPr>
        <w:spacing w:line="240" w:lineRule="auto"/>
        <w:jc w:val="both"/>
      </w:pPr>
      <w:r>
        <w:t>Atualizar automaticamente o estoque após cada venda ou reposição;</w:t>
      </w:r>
    </w:p>
    <w:p w14:paraId="4AE14D74" w14:textId="77777777" w:rsidR="00C05006" w:rsidRDefault="00C05006" w:rsidP="00C05006">
      <w:pPr>
        <w:numPr>
          <w:ilvl w:val="0"/>
          <w:numId w:val="1"/>
        </w:numPr>
        <w:jc w:val="both"/>
      </w:pPr>
      <w:r>
        <w:t xml:space="preserve">Emitir aviso quando o estoque atingir nível mínimo </w:t>
      </w:r>
      <w:proofErr w:type="spellStart"/>
      <w:r>
        <w:t>pré</w:t>
      </w:r>
      <w:proofErr w:type="spellEnd"/>
      <w:r>
        <w:t>-configurado.</w:t>
      </w:r>
    </w:p>
    <w:p w14:paraId="18465972" w14:textId="02A10A8E" w:rsidR="00051549" w:rsidRPr="00051549" w:rsidRDefault="00C05006" w:rsidP="00051549">
      <w:pPr>
        <w:jc w:val="both"/>
        <w:rPr>
          <w:b/>
          <w:bCs/>
        </w:rPr>
      </w:pPr>
      <w:r>
        <w:rPr>
          <w:b/>
          <w:bCs/>
        </w:rPr>
        <w:lastRenderedPageBreak/>
        <w:t>4</w:t>
      </w:r>
      <w:r w:rsidR="00051549" w:rsidRPr="00051549">
        <w:rPr>
          <w:b/>
          <w:bCs/>
        </w:rPr>
        <w:t>. Regras de Negócio e Vendas</w:t>
      </w:r>
    </w:p>
    <w:p w14:paraId="5DE21C9D" w14:textId="77777777" w:rsidR="00051549" w:rsidRPr="00051549" w:rsidRDefault="00051549" w:rsidP="00051549">
      <w:pPr>
        <w:jc w:val="both"/>
      </w:pPr>
      <w:r w:rsidRPr="00051549">
        <w:t>O módulo de vendas deve processar a lógica de preços baseada na composição do carrinho:</w:t>
      </w:r>
    </w:p>
    <w:p w14:paraId="4670A7B3" w14:textId="119779B5" w:rsidR="00051549" w:rsidRPr="00051549" w:rsidRDefault="00051549" w:rsidP="00051549">
      <w:pPr>
        <w:numPr>
          <w:ilvl w:val="0"/>
          <w:numId w:val="3"/>
        </w:numPr>
        <w:jc w:val="both"/>
      </w:pPr>
      <w:r w:rsidRPr="00051549">
        <w:rPr>
          <w:b/>
          <w:bCs/>
        </w:rPr>
        <w:t>Lógica de Desconto (Combo):</w:t>
      </w:r>
      <w:r w:rsidRPr="00051549">
        <w:t xml:space="preserve"> Quando um Produto e um Serviço são vinculados à mesma Venda, o sistema deve aplicar um </w:t>
      </w:r>
      <w:r w:rsidRPr="00051549">
        <w:rPr>
          <w:b/>
          <w:bCs/>
        </w:rPr>
        <w:t>desconto de 10%</w:t>
      </w:r>
      <w:r w:rsidRPr="00051549">
        <w:t xml:space="preserve"> sobre o </w:t>
      </w:r>
      <w:r w:rsidR="00C05006">
        <w:t>‘</w:t>
      </w:r>
      <w:proofErr w:type="spellStart"/>
      <w:r w:rsidRPr="00051549">
        <w:t>preco</w:t>
      </w:r>
      <w:r w:rsidR="00C05006">
        <w:t>T</w:t>
      </w:r>
      <w:r w:rsidRPr="00051549">
        <w:t>otal</w:t>
      </w:r>
      <w:proofErr w:type="spellEnd"/>
      <w:r w:rsidR="00C05006">
        <w:t>’</w:t>
      </w:r>
      <w:r w:rsidRPr="00051549">
        <w:t>.</w:t>
      </w:r>
    </w:p>
    <w:p w14:paraId="6DCC9D9B" w14:textId="3D3CACDB" w:rsidR="00051549" w:rsidRPr="00051549" w:rsidRDefault="00051549" w:rsidP="00172502">
      <w:pPr>
        <w:numPr>
          <w:ilvl w:val="0"/>
          <w:numId w:val="3"/>
        </w:numPr>
        <w:tabs>
          <w:tab w:val="left" w:pos="360"/>
        </w:tabs>
        <w:jc w:val="both"/>
      </w:pPr>
      <w:r w:rsidRPr="00051549">
        <w:rPr>
          <w:b/>
          <w:bCs/>
        </w:rPr>
        <w:t>Venda Simples:</w:t>
      </w:r>
      <w:r w:rsidRPr="00051549">
        <w:t xml:space="preserve"> Para itens vendidos isoladamente, o sistema assume o </w:t>
      </w:r>
      <w:r w:rsidR="00C05006">
        <w:t>‘</w:t>
      </w:r>
      <w:proofErr w:type="spellStart"/>
      <w:r w:rsidRPr="00051549">
        <w:t>preco</w:t>
      </w:r>
      <w:r w:rsidR="00C05006">
        <w:t>V</w:t>
      </w:r>
      <w:r w:rsidRPr="00051549">
        <w:t>enda</w:t>
      </w:r>
      <w:proofErr w:type="spellEnd"/>
      <w:r w:rsidR="00C05006">
        <w:t>’</w:t>
      </w:r>
      <w:r w:rsidRPr="00051549">
        <w:t xml:space="preserve"> original cadastrado.</w:t>
      </w:r>
    </w:p>
    <w:p w14:paraId="3BD57F9F" w14:textId="77777777" w:rsidR="00051549" w:rsidRDefault="00051549" w:rsidP="00051549">
      <w:pPr>
        <w:numPr>
          <w:ilvl w:val="0"/>
          <w:numId w:val="3"/>
        </w:numPr>
        <w:jc w:val="both"/>
      </w:pPr>
      <w:r w:rsidRPr="00051549">
        <w:rPr>
          <w:b/>
          <w:bCs/>
        </w:rPr>
        <w:t>Formas de Pagamento:</w:t>
      </w:r>
      <w:r w:rsidRPr="00051549">
        <w:t xml:space="preserve"> Suporte à seleção da modalidade de pagamento escolhida pelo cliente.</w:t>
      </w:r>
    </w:p>
    <w:p w14:paraId="722D0957" w14:textId="77777777" w:rsidR="008B25E9" w:rsidRPr="008B25E9" w:rsidRDefault="008B25E9" w:rsidP="008B25E9">
      <w:pPr>
        <w:spacing w:line="240" w:lineRule="auto"/>
        <w:jc w:val="both"/>
        <w:rPr>
          <w:b/>
          <w:bCs/>
          <w:sz w:val="22"/>
          <w:szCs w:val="22"/>
        </w:rPr>
      </w:pPr>
    </w:p>
    <w:p w14:paraId="771E8AA0" w14:textId="3016B511" w:rsidR="00C05006" w:rsidRPr="00051549" w:rsidRDefault="00C05006" w:rsidP="00C05006">
      <w:pPr>
        <w:jc w:val="both"/>
        <w:rPr>
          <w:b/>
          <w:bCs/>
        </w:rPr>
      </w:pPr>
      <w:r>
        <w:rPr>
          <w:b/>
          <w:bCs/>
        </w:rPr>
        <w:t>5</w:t>
      </w:r>
      <w:r w:rsidRPr="00051549">
        <w:rPr>
          <w:b/>
          <w:bCs/>
        </w:rPr>
        <w:t>. Catálogo de Itens (Produtos e Serviços)</w:t>
      </w:r>
    </w:p>
    <w:p w14:paraId="04E9A9EB" w14:textId="77777777" w:rsidR="008B25E9" w:rsidRPr="008B25E9" w:rsidRDefault="008B25E9" w:rsidP="008B25E9">
      <w:pPr>
        <w:jc w:val="both"/>
      </w:pPr>
      <w:r w:rsidRPr="008B25E9">
        <w:t xml:space="preserve">O sistema deverá possuir um módulo de </w:t>
      </w:r>
      <w:r w:rsidRPr="008B25E9">
        <w:rPr>
          <w:b/>
          <w:bCs/>
        </w:rPr>
        <w:t>Catálogo de Itens</w:t>
      </w:r>
      <w:r w:rsidRPr="008B25E9">
        <w:t>, responsável pelo cadastro e gerenciamento dos itens comercializados pela empresa.</w:t>
      </w:r>
    </w:p>
    <w:p w14:paraId="132852C6" w14:textId="77777777" w:rsidR="008B25E9" w:rsidRPr="008B25E9" w:rsidRDefault="008B25E9" w:rsidP="008B25E9">
      <w:pPr>
        <w:jc w:val="both"/>
      </w:pPr>
      <w:r w:rsidRPr="008B25E9">
        <w:t xml:space="preserve">A estrutura deverá utilizar uma entidade genérica denominada </w:t>
      </w:r>
      <w:r w:rsidRPr="008B25E9">
        <w:rPr>
          <w:b/>
          <w:bCs/>
        </w:rPr>
        <w:t>Item</w:t>
      </w:r>
      <w:r w:rsidRPr="008B25E9">
        <w:t>, responsável por diferenciar os registros entre mercadorias e serviços por meio de um atributo identificador de tipo.</w:t>
      </w:r>
    </w:p>
    <w:p w14:paraId="0CFC2477" w14:textId="3B6EA3EC" w:rsidR="008B25E9" w:rsidRPr="008B25E9" w:rsidRDefault="008B25E9" w:rsidP="008B25E9">
      <w:pPr>
        <w:jc w:val="both"/>
        <w:rPr>
          <w:b/>
          <w:bCs/>
        </w:rPr>
      </w:pPr>
      <w:r>
        <w:rPr>
          <w:b/>
          <w:bCs/>
        </w:rPr>
        <w:t>5</w:t>
      </w:r>
      <w:r w:rsidRPr="008B25E9">
        <w:rPr>
          <w:b/>
          <w:bCs/>
        </w:rPr>
        <w:t>.1 Produtos (Baterias)</w:t>
      </w:r>
    </w:p>
    <w:p w14:paraId="400F94FD" w14:textId="77777777" w:rsidR="008B25E9" w:rsidRPr="008B25E9" w:rsidRDefault="008B25E9" w:rsidP="008B25E9">
      <w:pPr>
        <w:jc w:val="both"/>
      </w:pPr>
      <w:r w:rsidRPr="008B25E9">
        <w:t>Os produtos deverão permitir o registro das seguintes informações:</w:t>
      </w:r>
    </w:p>
    <w:p w14:paraId="30D38ABF" w14:textId="77777777" w:rsidR="008B25E9" w:rsidRPr="008B25E9" w:rsidRDefault="008B25E9" w:rsidP="008B25E9">
      <w:pPr>
        <w:numPr>
          <w:ilvl w:val="0"/>
          <w:numId w:val="7"/>
        </w:numPr>
        <w:spacing w:line="240" w:lineRule="auto"/>
        <w:jc w:val="both"/>
      </w:pPr>
      <w:r w:rsidRPr="008B25E9">
        <w:t>Descrição;</w:t>
      </w:r>
    </w:p>
    <w:p w14:paraId="3E7E9D40" w14:textId="77777777" w:rsidR="008B25E9" w:rsidRPr="008B25E9" w:rsidRDefault="008B25E9" w:rsidP="008B25E9">
      <w:pPr>
        <w:numPr>
          <w:ilvl w:val="0"/>
          <w:numId w:val="7"/>
        </w:numPr>
        <w:spacing w:line="240" w:lineRule="auto"/>
        <w:jc w:val="both"/>
      </w:pPr>
      <w:r w:rsidRPr="008B25E9">
        <w:t>Marca;</w:t>
      </w:r>
    </w:p>
    <w:p w14:paraId="1A636E41" w14:textId="77777777" w:rsidR="008B25E9" w:rsidRPr="008B25E9" w:rsidRDefault="008B25E9" w:rsidP="008B25E9">
      <w:pPr>
        <w:numPr>
          <w:ilvl w:val="0"/>
          <w:numId w:val="7"/>
        </w:numPr>
        <w:spacing w:line="240" w:lineRule="auto"/>
        <w:jc w:val="both"/>
      </w:pPr>
      <w:r w:rsidRPr="008B25E9">
        <w:t>Modelo;</w:t>
      </w:r>
    </w:p>
    <w:p w14:paraId="73896A75" w14:textId="77777777" w:rsidR="008B25E9" w:rsidRPr="008B25E9" w:rsidRDefault="008B25E9" w:rsidP="008B25E9">
      <w:pPr>
        <w:numPr>
          <w:ilvl w:val="0"/>
          <w:numId w:val="7"/>
        </w:numPr>
        <w:spacing w:line="240" w:lineRule="auto"/>
        <w:jc w:val="both"/>
      </w:pPr>
      <w:r w:rsidRPr="008B25E9">
        <w:t>Amperagem (Ah);</w:t>
      </w:r>
    </w:p>
    <w:p w14:paraId="79C60934" w14:textId="77777777" w:rsidR="008B25E9" w:rsidRPr="008B25E9" w:rsidRDefault="008B25E9" w:rsidP="008B25E9">
      <w:pPr>
        <w:numPr>
          <w:ilvl w:val="0"/>
          <w:numId w:val="7"/>
        </w:numPr>
        <w:spacing w:line="240" w:lineRule="auto"/>
        <w:jc w:val="both"/>
      </w:pPr>
      <w:r w:rsidRPr="008B25E9">
        <w:t>Preço de custo;</w:t>
      </w:r>
    </w:p>
    <w:p w14:paraId="3D5C1616" w14:textId="77777777" w:rsidR="008B25E9" w:rsidRPr="008B25E9" w:rsidRDefault="008B25E9" w:rsidP="008B25E9">
      <w:pPr>
        <w:numPr>
          <w:ilvl w:val="0"/>
          <w:numId w:val="7"/>
        </w:numPr>
        <w:spacing w:line="240" w:lineRule="auto"/>
        <w:jc w:val="both"/>
      </w:pPr>
      <w:r w:rsidRPr="008B25E9">
        <w:t>Preço de venda;</w:t>
      </w:r>
    </w:p>
    <w:p w14:paraId="10C8301F" w14:textId="77777777" w:rsidR="008B25E9" w:rsidRPr="008B25E9" w:rsidRDefault="008B25E9" w:rsidP="008B25E9">
      <w:pPr>
        <w:numPr>
          <w:ilvl w:val="0"/>
          <w:numId w:val="7"/>
        </w:numPr>
        <w:spacing w:line="240" w:lineRule="auto"/>
        <w:jc w:val="both"/>
      </w:pPr>
      <w:r w:rsidRPr="008B25E9">
        <w:t>Status (ativo/inativo).</w:t>
      </w:r>
    </w:p>
    <w:p w14:paraId="6AEADED7" w14:textId="16DB0809" w:rsidR="008B25E9" w:rsidRPr="008B25E9" w:rsidRDefault="008B25E9" w:rsidP="008B25E9">
      <w:pPr>
        <w:jc w:val="both"/>
        <w:rPr>
          <w:b/>
          <w:bCs/>
        </w:rPr>
      </w:pPr>
      <w:r>
        <w:rPr>
          <w:b/>
          <w:bCs/>
        </w:rPr>
        <w:t>5</w:t>
      </w:r>
      <w:r w:rsidRPr="008B25E9">
        <w:rPr>
          <w:b/>
          <w:bCs/>
        </w:rPr>
        <w:t>.2 Serviços</w:t>
      </w:r>
    </w:p>
    <w:p w14:paraId="4F73C62E" w14:textId="77777777" w:rsidR="008B25E9" w:rsidRPr="008B25E9" w:rsidRDefault="008B25E9" w:rsidP="008B25E9">
      <w:pPr>
        <w:jc w:val="both"/>
      </w:pPr>
      <w:r w:rsidRPr="008B25E9">
        <w:t>Os serviços deverão permitir o registro das seguintes informações:</w:t>
      </w:r>
    </w:p>
    <w:p w14:paraId="2786B817" w14:textId="77777777" w:rsidR="008B25E9" w:rsidRPr="008B25E9" w:rsidRDefault="008B25E9" w:rsidP="00172502">
      <w:pPr>
        <w:numPr>
          <w:ilvl w:val="0"/>
          <w:numId w:val="8"/>
        </w:numPr>
        <w:spacing w:line="240" w:lineRule="auto"/>
        <w:jc w:val="both"/>
      </w:pPr>
      <w:r w:rsidRPr="008B25E9">
        <w:t>Descrição;</w:t>
      </w:r>
    </w:p>
    <w:p w14:paraId="76511AFA" w14:textId="77777777" w:rsidR="008B25E9" w:rsidRPr="008B25E9" w:rsidRDefault="008B25E9" w:rsidP="00172502">
      <w:pPr>
        <w:numPr>
          <w:ilvl w:val="0"/>
          <w:numId w:val="8"/>
        </w:numPr>
        <w:spacing w:line="240" w:lineRule="auto"/>
        <w:jc w:val="both"/>
      </w:pPr>
      <w:r w:rsidRPr="008B25E9">
        <w:t>Preço;</w:t>
      </w:r>
    </w:p>
    <w:p w14:paraId="2084D3BF" w14:textId="77777777" w:rsidR="008B25E9" w:rsidRPr="008B25E9" w:rsidRDefault="008B25E9" w:rsidP="00172502">
      <w:pPr>
        <w:numPr>
          <w:ilvl w:val="0"/>
          <w:numId w:val="8"/>
        </w:numPr>
        <w:spacing w:line="240" w:lineRule="auto"/>
        <w:jc w:val="both"/>
      </w:pPr>
      <w:r w:rsidRPr="008B25E9">
        <w:t>Tempo estimado de execução;</w:t>
      </w:r>
    </w:p>
    <w:p w14:paraId="22BC01A8" w14:textId="77777777" w:rsidR="008B25E9" w:rsidRPr="008B25E9" w:rsidRDefault="008B25E9" w:rsidP="00172502">
      <w:pPr>
        <w:numPr>
          <w:ilvl w:val="0"/>
          <w:numId w:val="8"/>
        </w:numPr>
        <w:spacing w:line="240" w:lineRule="auto"/>
        <w:jc w:val="both"/>
      </w:pPr>
      <w:r w:rsidRPr="008B25E9">
        <w:t>Status (ativo/inativo).</w:t>
      </w:r>
    </w:p>
    <w:p w14:paraId="44DAD710" w14:textId="77777777" w:rsidR="00350D92" w:rsidRDefault="00350D92" w:rsidP="00051549">
      <w:pPr>
        <w:jc w:val="both"/>
        <w:rPr>
          <w:b/>
          <w:bCs/>
        </w:rPr>
      </w:pPr>
    </w:p>
    <w:p w14:paraId="5A5B7E77" w14:textId="77777777" w:rsidR="00172502" w:rsidRDefault="00172502" w:rsidP="00051549">
      <w:pPr>
        <w:jc w:val="both"/>
        <w:rPr>
          <w:b/>
          <w:bCs/>
        </w:rPr>
      </w:pPr>
    </w:p>
    <w:p w14:paraId="16F23702" w14:textId="5692D753" w:rsidR="00051549" w:rsidRPr="00051549" w:rsidRDefault="00051549" w:rsidP="00051549">
      <w:pPr>
        <w:jc w:val="both"/>
        <w:rPr>
          <w:b/>
          <w:bCs/>
        </w:rPr>
      </w:pPr>
      <w:r w:rsidRPr="00051549">
        <w:rPr>
          <w:b/>
          <w:bCs/>
        </w:rPr>
        <w:lastRenderedPageBreak/>
        <w:t>6. Segurança e Governança</w:t>
      </w:r>
    </w:p>
    <w:p w14:paraId="6535077D" w14:textId="77777777" w:rsidR="00051549" w:rsidRPr="00051549" w:rsidRDefault="00051549" w:rsidP="00051549">
      <w:pPr>
        <w:jc w:val="both"/>
      </w:pPr>
      <w:r w:rsidRPr="00051549">
        <w:t>Controle de quem pode manipular os dados sensíveis da empresa:</w:t>
      </w:r>
    </w:p>
    <w:p w14:paraId="7ECB02C4" w14:textId="12579885" w:rsidR="00051549" w:rsidRPr="00051549" w:rsidRDefault="00051549" w:rsidP="00051549">
      <w:pPr>
        <w:numPr>
          <w:ilvl w:val="0"/>
          <w:numId w:val="5"/>
        </w:numPr>
        <w:jc w:val="both"/>
      </w:pPr>
      <w:r w:rsidRPr="00051549">
        <w:rPr>
          <w:b/>
          <w:bCs/>
        </w:rPr>
        <w:t>Autenticação:</w:t>
      </w:r>
      <w:r w:rsidRPr="00051549">
        <w:t xml:space="preserve"> Acesso restrito via login e senha na entidade </w:t>
      </w:r>
      <w:proofErr w:type="spellStart"/>
      <w:r w:rsidRPr="00051549">
        <w:t>Usuario</w:t>
      </w:r>
      <w:proofErr w:type="spellEnd"/>
      <w:r w:rsidRPr="00051549">
        <w:t>.</w:t>
      </w:r>
    </w:p>
    <w:p w14:paraId="313148AB" w14:textId="0F82E9CA" w:rsidR="00051549" w:rsidRPr="00051549" w:rsidRDefault="00051549" w:rsidP="00051549">
      <w:pPr>
        <w:numPr>
          <w:ilvl w:val="0"/>
          <w:numId w:val="5"/>
        </w:numPr>
        <w:jc w:val="both"/>
      </w:pPr>
      <w:r w:rsidRPr="00051549">
        <w:rPr>
          <w:b/>
          <w:bCs/>
        </w:rPr>
        <w:t>Níveis de Acesso:</w:t>
      </w:r>
      <w:r w:rsidRPr="00051549">
        <w:t xml:space="preserve"> Diferenciação por </w:t>
      </w:r>
      <w:proofErr w:type="spellStart"/>
      <w:r w:rsidRPr="00051549">
        <w:t>nivelAcesso</w:t>
      </w:r>
      <w:proofErr w:type="spellEnd"/>
      <w:r w:rsidRPr="00051549">
        <w:t xml:space="preserve"> e cargo, garantindo que apenas perfis autorizados (</w:t>
      </w:r>
      <w:proofErr w:type="spellStart"/>
      <w:r w:rsidRPr="00051549">
        <w:t>ex</w:t>
      </w:r>
      <w:proofErr w:type="spellEnd"/>
      <w:r w:rsidRPr="00051549">
        <w:t>: Administrador) realizem a alteração ou exclusão (CRUD) de fornecedores, produtos e serviços.</w:t>
      </w:r>
    </w:p>
    <w:p w14:paraId="1FBD72A3" w14:textId="434FC824" w:rsidR="00051549" w:rsidRDefault="00350D92" w:rsidP="00051549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br/>
      </w:r>
      <w:r w:rsidR="008B25E9" w:rsidRPr="00350D92">
        <w:rPr>
          <w:b/>
          <w:bCs/>
          <w:sz w:val="32"/>
          <w:szCs w:val="32"/>
        </w:rPr>
        <w:t xml:space="preserve">REQUISITOS FUNCIONAIS – SGN </w:t>
      </w:r>
      <w:r w:rsidR="008B25E9" w:rsidRPr="00350D92">
        <w:rPr>
          <w:b/>
          <w:bCs/>
          <w:sz w:val="20"/>
          <w:szCs w:val="20"/>
        </w:rPr>
        <w:t>(Sistema de Gestão NeyBaterias)</w:t>
      </w:r>
    </w:p>
    <w:p w14:paraId="7AECAA8C" w14:textId="77777777" w:rsidR="00350D92" w:rsidRPr="00350D92" w:rsidRDefault="00350D92" w:rsidP="00350D92">
      <w:pPr>
        <w:spacing w:line="240" w:lineRule="auto"/>
        <w:jc w:val="both"/>
        <w:rPr>
          <w:b/>
          <w:bCs/>
        </w:rPr>
      </w:pPr>
      <w:r w:rsidRPr="00350D92">
        <w:rPr>
          <w:b/>
          <w:bCs/>
        </w:rPr>
        <w:t>1. Módulo de Autenticação e Usuários</w:t>
      </w:r>
    </w:p>
    <w:p w14:paraId="4529A70B" w14:textId="77777777" w:rsidR="00172502" w:rsidRDefault="00350D92" w:rsidP="00172502">
      <w:pPr>
        <w:pStyle w:val="PargrafodaLista"/>
        <w:numPr>
          <w:ilvl w:val="0"/>
          <w:numId w:val="16"/>
        </w:numPr>
        <w:spacing w:line="240" w:lineRule="auto"/>
      </w:pPr>
      <w:r w:rsidRPr="00350D92">
        <w:t>RF01 – O sistema deve permitir o cadastro de usuários.</w:t>
      </w:r>
    </w:p>
    <w:p w14:paraId="06419481" w14:textId="77777777" w:rsidR="00172502" w:rsidRDefault="00350D92" w:rsidP="00172502">
      <w:pPr>
        <w:pStyle w:val="PargrafodaLista"/>
        <w:numPr>
          <w:ilvl w:val="0"/>
          <w:numId w:val="16"/>
        </w:numPr>
        <w:spacing w:line="240" w:lineRule="auto"/>
      </w:pPr>
      <w:r w:rsidRPr="00350D92">
        <w:t>RF02 – O sistema deve permitir autenticação por login e senha.</w:t>
      </w:r>
    </w:p>
    <w:p w14:paraId="1C8EB130" w14:textId="77777777" w:rsidR="00172502" w:rsidRDefault="00350D92" w:rsidP="00172502">
      <w:pPr>
        <w:pStyle w:val="PargrafodaLista"/>
        <w:numPr>
          <w:ilvl w:val="0"/>
          <w:numId w:val="16"/>
        </w:numPr>
        <w:spacing w:line="240" w:lineRule="auto"/>
      </w:pPr>
      <w:r w:rsidRPr="00350D92">
        <w:t>RF03 – O sistema deve permitir definir níveis de acesso para os usuários.</w:t>
      </w:r>
    </w:p>
    <w:p w14:paraId="12C42974" w14:textId="77777777" w:rsidR="00172502" w:rsidRDefault="00350D92" w:rsidP="00172502">
      <w:pPr>
        <w:pStyle w:val="PargrafodaLista"/>
        <w:numPr>
          <w:ilvl w:val="0"/>
          <w:numId w:val="16"/>
        </w:numPr>
        <w:spacing w:line="240" w:lineRule="auto"/>
      </w:pPr>
      <w:r w:rsidRPr="00350D92">
        <w:t>RF04 – O sistema deve permitir alterar dados de usuários.</w:t>
      </w:r>
    </w:p>
    <w:p w14:paraId="6457C514" w14:textId="3AD4DA36" w:rsidR="00350D92" w:rsidRPr="00350D92" w:rsidRDefault="00350D92" w:rsidP="00172502">
      <w:pPr>
        <w:pStyle w:val="PargrafodaLista"/>
        <w:numPr>
          <w:ilvl w:val="0"/>
          <w:numId w:val="16"/>
        </w:numPr>
        <w:spacing w:line="240" w:lineRule="auto"/>
      </w:pPr>
      <w:r w:rsidRPr="00350D92">
        <w:t>RF05 – O sistema deve permitir inativar usuários.</w:t>
      </w:r>
      <w:r>
        <w:br/>
      </w:r>
    </w:p>
    <w:p w14:paraId="6F51B30F" w14:textId="77777777" w:rsidR="00350D92" w:rsidRPr="00350D92" w:rsidRDefault="00350D92" w:rsidP="00172502">
      <w:pPr>
        <w:spacing w:line="240" w:lineRule="auto"/>
        <w:rPr>
          <w:b/>
          <w:bCs/>
        </w:rPr>
      </w:pPr>
      <w:r w:rsidRPr="00350D92">
        <w:rPr>
          <w:b/>
          <w:bCs/>
        </w:rPr>
        <w:t>2. Módulo de Clientes</w:t>
      </w:r>
    </w:p>
    <w:p w14:paraId="75DE1DFA" w14:textId="77777777" w:rsidR="00172502" w:rsidRDefault="00350D92" w:rsidP="00172502">
      <w:pPr>
        <w:pStyle w:val="PargrafodaLista"/>
        <w:numPr>
          <w:ilvl w:val="0"/>
          <w:numId w:val="15"/>
        </w:numPr>
        <w:spacing w:line="240" w:lineRule="auto"/>
      </w:pPr>
      <w:r w:rsidRPr="00172502">
        <w:rPr>
          <w:b/>
          <w:bCs/>
        </w:rPr>
        <w:t>RF06</w:t>
      </w:r>
      <w:r w:rsidRPr="00350D92">
        <w:t xml:space="preserve"> – O sistema deve permitir cadastrar clientes do tipo Pessoa Física.</w:t>
      </w:r>
    </w:p>
    <w:p w14:paraId="7DB1F221" w14:textId="77777777" w:rsidR="00172502" w:rsidRDefault="00350D92" w:rsidP="00172502">
      <w:pPr>
        <w:pStyle w:val="PargrafodaLista"/>
        <w:numPr>
          <w:ilvl w:val="0"/>
          <w:numId w:val="15"/>
        </w:numPr>
        <w:spacing w:line="240" w:lineRule="auto"/>
      </w:pPr>
      <w:r w:rsidRPr="00172502">
        <w:rPr>
          <w:b/>
          <w:bCs/>
        </w:rPr>
        <w:t>RF07</w:t>
      </w:r>
      <w:r w:rsidRPr="00350D92">
        <w:t xml:space="preserve"> – O sistema deve permitir cadastrar clientes do tipo Pessoa Jurídica.</w:t>
      </w:r>
    </w:p>
    <w:p w14:paraId="16FD54A1" w14:textId="77777777" w:rsidR="00172502" w:rsidRDefault="00350D92" w:rsidP="00172502">
      <w:pPr>
        <w:pStyle w:val="PargrafodaLista"/>
        <w:numPr>
          <w:ilvl w:val="0"/>
          <w:numId w:val="15"/>
        </w:numPr>
        <w:spacing w:line="240" w:lineRule="auto"/>
      </w:pPr>
      <w:r w:rsidRPr="00172502">
        <w:rPr>
          <w:b/>
          <w:bCs/>
        </w:rPr>
        <w:t>RF08</w:t>
      </w:r>
      <w:r w:rsidRPr="00350D92">
        <w:t xml:space="preserve"> – O sistema deve permitir consultar clientes cadastrados.</w:t>
      </w:r>
    </w:p>
    <w:p w14:paraId="3F1C55D2" w14:textId="77777777" w:rsidR="00172502" w:rsidRDefault="00350D92" w:rsidP="00172502">
      <w:pPr>
        <w:pStyle w:val="PargrafodaLista"/>
        <w:numPr>
          <w:ilvl w:val="0"/>
          <w:numId w:val="15"/>
        </w:numPr>
        <w:spacing w:line="240" w:lineRule="auto"/>
      </w:pPr>
      <w:r w:rsidRPr="00172502">
        <w:rPr>
          <w:b/>
          <w:bCs/>
        </w:rPr>
        <w:t>RF09</w:t>
      </w:r>
      <w:r w:rsidRPr="00350D92">
        <w:t xml:space="preserve"> – O sistema deve permitir alterar dados de clientes.</w:t>
      </w:r>
    </w:p>
    <w:p w14:paraId="2C4F332C" w14:textId="32674705" w:rsidR="00350D92" w:rsidRPr="00350D92" w:rsidRDefault="00350D92" w:rsidP="00172502">
      <w:pPr>
        <w:pStyle w:val="PargrafodaLista"/>
        <w:numPr>
          <w:ilvl w:val="0"/>
          <w:numId w:val="15"/>
        </w:numPr>
        <w:spacing w:line="240" w:lineRule="auto"/>
      </w:pPr>
      <w:r w:rsidRPr="00172502">
        <w:rPr>
          <w:b/>
          <w:bCs/>
        </w:rPr>
        <w:t>RF10</w:t>
      </w:r>
      <w:r w:rsidRPr="00350D92">
        <w:t xml:space="preserve"> – O sistema deve permitir inativar clientes.</w:t>
      </w:r>
      <w:r>
        <w:br/>
      </w:r>
    </w:p>
    <w:p w14:paraId="12DF77E9" w14:textId="77777777" w:rsidR="00350D92" w:rsidRPr="00350D92" w:rsidRDefault="00350D92" w:rsidP="00172502">
      <w:pPr>
        <w:spacing w:line="240" w:lineRule="auto"/>
        <w:rPr>
          <w:b/>
          <w:bCs/>
        </w:rPr>
      </w:pPr>
      <w:r w:rsidRPr="00350D92">
        <w:rPr>
          <w:b/>
          <w:bCs/>
        </w:rPr>
        <w:t>3. Módulo de Fornecedores</w:t>
      </w:r>
    </w:p>
    <w:p w14:paraId="6F49065E" w14:textId="77777777" w:rsidR="00172502" w:rsidRDefault="00350D92" w:rsidP="00172502">
      <w:pPr>
        <w:pStyle w:val="PargrafodaLista"/>
        <w:numPr>
          <w:ilvl w:val="0"/>
          <w:numId w:val="14"/>
        </w:numPr>
        <w:spacing w:line="240" w:lineRule="auto"/>
      </w:pPr>
      <w:r w:rsidRPr="00172502">
        <w:rPr>
          <w:b/>
          <w:bCs/>
        </w:rPr>
        <w:t>RF11</w:t>
      </w:r>
      <w:r w:rsidRPr="00350D92">
        <w:t xml:space="preserve"> – O sistema deve permitir cadastrar fornecedores.</w:t>
      </w:r>
    </w:p>
    <w:p w14:paraId="61A0137B" w14:textId="77777777" w:rsidR="00172502" w:rsidRDefault="00350D92" w:rsidP="00172502">
      <w:pPr>
        <w:pStyle w:val="PargrafodaLista"/>
        <w:numPr>
          <w:ilvl w:val="0"/>
          <w:numId w:val="14"/>
        </w:numPr>
        <w:spacing w:line="240" w:lineRule="auto"/>
      </w:pPr>
      <w:r w:rsidRPr="00172502">
        <w:rPr>
          <w:b/>
          <w:bCs/>
        </w:rPr>
        <w:t xml:space="preserve">RF12 </w:t>
      </w:r>
      <w:r w:rsidRPr="00350D92">
        <w:t>– O sistema deve permitir alterar dados de fornecedores.</w:t>
      </w:r>
    </w:p>
    <w:p w14:paraId="1CF91B4E" w14:textId="77777777" w:rsidR="00172502" w:rsidRDefault="00350D92" w:rsidP="00172502">
      <w:pPr>
        <w:pStyle w:val="PargrafodaLista"/>
        <w:numPr>
          <w:ilvl w:val="0"/>
          <w:numId w:val="14"/>
        </w:numPr>
        <w:spacing w:line="240" w:lineRule="auto"/>
      </w:pPr>
      <w:r w:rsidRPr="00172502">
        <w:rPr>
          <w:b/>
          <w:bCs/>
        </w:rPr>
        <w:t>RF13</w:t>
      </w:r>
      <w:r w:rsidRPr="00350D92">
        <w:t xml:space="preserve"> – O sistema deve permitir consultar fornecedores.</w:t>
      </w:r>
    </w:p>
    <w:p w14:paraId="0ACA51C8" w14:textId="7FA2A0A0" w:rsidR="00350D92" w:rsidRDefault="00350D92" w:rsidP="00172502">
      <w:pPr>
        <w:pStyle w:val="PargrafodaLista"/>
        <w:numPr>
          <w:ilvl w:val="0"/>
          <w:numId w:val="14"/>
        </w:numPr>
        <w:spacing w:line="240" w:lineRule="auto"/>
      </w:pPr>
      <w:r w:rsidRPr="00172502">
        <w:rPr>
          <w:b/>
          <w:bCs/>
        </w:rPr>
        <w:t xml:space="preserve">RF14 </w:t>
      </w:r>
      <w:r w:rsidRPr="00350D92">
        <w:t>– O sistema deve permitir inativar fornecedores.</w:t>
      </w:r>
      <w:r>
        <w:br/>
      </w:r>
    </w:p>
    <w:p w14:paraId="72414267" w14:textId="3D5541CE" w:rsidR="00350D92" w:rsidRPr="00350D92" w:rsidRDefault="00350D92" w:rsidP="00172502">
      <w:pPr>
        <w:rPr>
          <w:b/>
          <w:bCs/>
        </w:rPr>
      </w:pPr>
      <w:r w:rsidRPr="00350D92">
        <w:rPr>
          <w:b/>
          <w:bCs/>
        </w:rPr>
        <w:t>4. Módulo de Catálogo de Itens</w:t>
      </w:r>
    </w:p>
    <w:p w14:paraId="3637D4FF" w14:textId="6AAF3856" w:rsidR="00350D92" w:rsidRDefault="00350D92" w:rsidP="00172502">
      <w:pPr>
        <w:pStyle w:val="PargrafodaLista"/>
        <w:numPr>
          <w:ilvl w:val="0"/>
          <w:numId w:val="12"/>
        </w:numPr>
        <w:spacing w:line="240" w:lineRule="auto"/>
      </w:pPr>
      <w:r w:rsidRPr="00172502">
        <w:rPr>
          <w:b/>
          <w:bCs/>
        </w:rPr>
        <w:t>RF15</w:t>
      </w:r>
      <w:r w:rsidRPr="00350D92">
        <w:t xml:space="preserve"> – O sistema deve permitir cadastrar itens.</w:t>
      </w:r>
    </w:p>
    <w:p w14:paraId="3B81D356" w14:textId="77777777" w:rsidR="00350D92" w:rsidRDefault="00350D92" w:rsidP="00172502">
      <w:pPr>
        <w:pStyle w:val="PargrafodaLista"/>
        <w:numPr>
          <w:ilvl w:val="0"/>
          <w:numId w:val="12"/>
        </w:numPr>
        <w:spacing w:line="240" w:lineRule="auto"/>
      </w:pPr>
      <w:r w:rsidRPr="00172502">
        <w:rPr>
          <w:b/>
          <w:bCs/>
        </w:rPr>
        <w:t>RF16</w:t>
      </w:r>
      <w:r w:rsidRPr="00350D92">
        <w:t xml:space="preserve"> – O sistema deve permitir classificar um item como Produto ou Serviço.</w:t>
      </w:r>
    </w:p>
    <w:p w14:paraId="62348E68" w14:textId="77777777" w:rsidR="00350D92" w:rsidRDefault="00350D92" w:rsidP="00172502">
      <w:pPr>
        <w:pStyle w:val="PargrafodaLista"/>
        <w:numPr>
          <w:ilvl w:val="0"/>
          <w:numId w:val="12"/>
        </w:numPr>
        <w:spacing w:line="240" w:lineRule="auto"/>
      </w:pPr>
      <w:r w:rsidRPr="00172502">
        <w:rPr>
          <w:b/>
          <w:bCs/>
        </w:rPr>
        <w:t>RF17</w:t>
      </w:r>
      <w:r w:rsidRPr="00350D92">
        <w:t xml:space="preserve"> – O sistema deve permitir cadastrar especificações técnicas de produtos (marca, modelo, amperagem, preço de custo e preço de venda).</w:t>
      </w:r>
    </w:p>
    <w:p w14:paraId="15465E4B" w14:textId="77777777" w:rsidR="00350D92" w:rsidRDefault="00350D92" w:rsidP="00172502">
      <w:pPr>
        <w:pStyle w:val="PargrafodaLista"/>
        <w:numPr>
          <w:ilvl w:val="0"/>
          <w:numId w:val="12"/>
        </w:numPr>
        <w:spacing w:line="240" w:lineRule="auto"/>
      </w:pPr>
      <w:r w:rsidRPr="00172502">
        <w:rPr>
          <w:b/>
          <w:bCs/>
        </w:rPr>
        <w:t>RF18</w:t>
      </w:r>
      <w:r w:rsidRPr="00350D92">
        <w:t xml:space="preserve"> – O sistema deve permitir cadastrar informações de serviços (descrição, preço e tempo estimado).</w:t>
      </w:r>
    </w:p>
    <w:p w14:paraId="47A89AE4" w14:textId="77777777" w:rsidR="00350D92" w:rsidRDefault="00350D92" w:rsidP="00172502">
      <w:pPr>
        <w:pStyle w:val="PargrafodaLista"/>
        <w:numPr>
          <w:ilvl w:val="0"/>
          <w:numId w:val="12"/>
        </w:numPr>
        <w:spacing w:line="240" w:lineRule="auto"/>
      </w:pPr>
      <w:r w:rsidRPr="00172502">
        <w:rPr>
          <w:b/>
          <w:bCs/>
        </w:rPr>
        <w:t>RF19</w:t>
      </w:r>
      <w:r w:rsidRPr="00350D92">
        <w:t xml:space="preserve"> – O sistema deve permitir alterar dados de itens.</w:t>
      </w:r>
    </w:p>
    <w:p w14:paraId="4C9D70BD" w14:textId="49547210" w:rsidR="00350D92" w:rsidRPr="00350D92" w:rsidRDefault="00350D92" w:rsidP="00172502">
      <w:pPr>
        <w:pStyle w:val="PargrafodaLista"/>
        <w:numPr>
          <w:ilvl w:val="0"/>
          <w:numId w:val="12"/>
        </w:numPr>
        <w:spacing w:line="240" w:lineRule="auto"/>
      </w:pPr>
      <w:r w:rsidRPr="00172502">
        <w:rPr>
          <w:b/>
          <w:bCs/>
        </w:rPr>
        <w:t>RF20</w:t>
      </w:r>
      <w:r w:rsidRPr="00350D92">
        <w:t xml:space="preserve"> – O sistema deve permitir inativar itens.</w:t>
      </w:r>
    </w:p>
    <w:p w14:paraId="69681924" w14:textId="77777777" w:rsidR="00350D92" w:rsidRPr="00051549" w:rsidRDefault="00350D92" w:rsidP="00172502"/>
    <w:p w14:paraId="15CDC3B4" w14:textId="77777777" w:rsidR="00350D92" w:rsidRPr="00350D92" w:rsidRDefault="00350D92" w:rsidP="00172502">
      <w:pPr>
        <w:rPr>
          <w:b/>
          <w:bCs/>
        </w:rPr>
      </w:pPr>
      <w:r w:rsidRPr="00350D92">
        <w:rPr>
          <w:b/>
          <w:bCs/>
        </w:rPr>
        <w:t>5. Módulo de Vendas</w:t>
      </w:r>
    </w:p>
    <w:p w14:paraId="2F451A90" w14:textId="77777777" w:rsidR="00350D92" w:rsidRDefault="00350D92" w:rsidP="00172502">
      <w:pPr>
        <w:pStyle w:val="PargrafodaLista"/>
        <w:numPr>
          <w:ilvl w:val="0"/>
          <w:numId w:val="9"/>
        </w:numPr>
      </w:pPr>
      <w:r w:rsidRPr="00350D92">
        <w:rPr>
          <w:b/>
          <w:bCs/>
        </w:rPr>
        <w:t>RF21</w:t>
      </w:r>
      <w:r w:rsidRPr="00350D92">
        <w:t xml:space="preserve"> – O sistema deve permitir registrar uma venda.</w:t>
      </w:r>
    </w:p>
    <w:p w14:paraId="61B30507" w14:textId="77777777" w:rsidR="00350D92" w:rsidRDefault="00350D92" w:rsidP="00172502">
      <w:pPr>
        <w:pStyle w:val="PargrafodaLista"/>
        <w:numPr>
          <w:ilvl w:val="0"/>
          <w:numId w:val="9"/>
        </w:numPr>
      </w:pPr>
      <w:r w:rsidRPr="00350D92">
        <w:rPr>
          <w:b/>
          <w:bCs/>
        </w:rPr>
        <w:t>RF22</w:t>
      </w:r>
      <w:r w:rsidRPr="00350D92">
        <w:t xml:space="preserve"> – O sistema deve permitir adicionar múltiplos itens a uma venda.</w:t>
      </w:r>
    </w:p>
    <w:p w14:paraId="1B9D0FFD" w14:textId="77777777" w:rsidR="00350D92" w:rsidRDefault="00350D92" w:rsidP="00172502">
      <w:pPr>
        <w:pStyle w:val="PargrafodaLista"/>
        <w:numPr>
          <w:ilvl w:val="0"/>
          <w:numId w:val="9"/>
        </w:numPr>
      </w:pPr>
      <w:r w:rsidRPr="00350D92">
        <w:rPr>
          <w:b/>
          <w:bCs/>
        </w:rPr>
        <w:t>RF23</w:t>
      </w:r>
      <w:r w:rsidRPr="00350D92">
        <w:t xml:space="preserve"> – O sistema deve calcular automaticamente o valor total da venda.</w:t>
      </w:r>
    </w:p>
    <w:p w14:paraId="358B3399" w14:textId="77777777" w:rsidR="00350D92" w:rsidRDefault="00350D92" w:rsidP="00172502">
      <w:pPr>
        <w:pStyle w:val="PargrafodaLista"/>
        <w:numPr>
          <w:ilvl w:val="0"/>
          <w:numId w:val="9"/>
        </w:numPr>
      </w:pPr>
      <w:r w:rsidRPr="00350D92">
        <w:rPr>
          <w:b/>
          <w:bCs/>
        </w:rPr>
        <w:t>RF24</w:t>
      </w:r>
      <w:r w:rsidRPr="00350D92">
        <w:t xml:space="preserve"> – O sistema deve aplicar desconto de 10% quando a venda contiver ao menos um Produto e um Serviço simultaneamente.</w:t>
      </w:r>
    </w:p>
    <w:p w14:paraId="0A3E4DB5" w14:textId="77777777" w:rsidR="00350D92" w:rsidRDefault="00350D92" w:rsidP="00172502">
      <w:pPr>
        <w:pStyle w:val="PargrafodaLista"/>
        <w:numPr>
          <w:ilvl w:val="0"/>
          <w:numId w:val="9"/>
        </w:numPr>
      </w:pPr>
      <w:r w:rsidRPr="00350D92">
        <w:rPr>
          <w:b/>
          <w:bCs/>
        </w:rPr>
        <w:t>RF25</w:t>
      </w:r>
      <w:r w:rsidRPr="00350D92">
        <w:t xml:space="preserve"> – O sistema deve registrar a forma de pagamento escolhida.</w:t>
      </w:r>
    </w:p>
    <w:p w14:paraId="11D99900" w14:textId="22CC1495" w:rsidR="00350D92" w:rsidRPr="00350D92" w:rsidRDefault="00350D92" w:rsidP="00172502">
      <w:pPr>
        <w:pStyle w:val="PargrafodaLista"/>
        <w:numPr>
          <w:ilvl w:val="0"/>
          <w:numId w:val="9"/>
        </w:numPr>
      </w:pPr>
      <w:r w:rsidRPr="00350D92">
        <w:rPr>
          <w:b/>
          <w:bCs/>
        </w:rPr>
        <w:t>RF26</w:t>
      </w:r>
      <w:r w:rsidRPr="00350D92">
        <w:t xml:space="preserve"> – O sistema deve permitir consultar vendas realizadas.</w:t>
      </w:r>
      <w:r>
        <w:br/>
      </w:r>
    </w:p>
    <w:p w14:paraId="77582EFF" w14:textId="77777777" w:rsidR="00350D92" w:rsidRPr="00350D92" w:rsidRDefault="00350D92" w:rsidP="00172502">
      <w:pPr>
        <w:rPr>
          <w:b/>
          <w:bCs/>
        </w:rPr>
      </w:pPr>
      <w:r w:rsidRPr="00350D92">
        <w:rPr>
          <w:b/>
          <w:bCs/>
        </w:rPr>
        <w:t>6. Módulo de Estoque</w:t>
      </w:r>
    </w:p>
    <w:p w14:paraId="48A5DA1B" w14:textId="77777777" w:rsidR="00350D92" w:rsidRDefault="00350D92" w:rsidP="00172502">
      <w:pPr>
        <w:pStyle w:val="PargrafodaLista"/>
        <w:numPr>
          <w:ilvl w:val="0"/>
          <w:numId w:val="13"/>
        </w:numPr>
      </w:pPr>
      <w:r w:rsidRPr="00172502">
        <w:rPr>
          <w:b/>
          <w:bCs/>
        </w:rPr>
        <w:t>RF27</w:t>
      </w:r>
      <w:r w:rsidRPr="00350D92">
        <w:t xml:space="preserve"> – O sistema deve registrar entrada de produtos</w:t>
      </w:r>
      <w:r>
        <w:t xml:space="preserve"> (reposição de estoque)</w:t>
      </w:r>
      <w:r w:rsidRPr="00350D92">
        <w:t>.</w:t>
      </w:r>
    </w:p>
    <w:p w14:paraId="3E52161A" w14:textId="77777777" w:rsidR="00350D92" w:rsidRDefault="00350D92" w:rsidP="00172502">
      <w:pPr>
        <w:pStyle w:val="PargrafodaLista"/>
        <w:numPr>
          <w:ilvl w:val="0"/>
          <w:numId w:val="13"/>
        </w:numPr>
      </w:pPr>
      <w:r w:rsidRPr="00172502">
        <w:rPr>
          <w:b/>
          <w:bCs/>
        </w:rPr>
        <w:t>RF28</w:t>
      </w:r>
      <w:r w:rsidRPr="00350D92">
        <w:t xml:space="preserve"> – O sistema deve registrar automaticamente a saída de produtos após uma venda.</w:t>
      </w:r>
    </w:p>
    <w:p w14:paraId="75330496" w14:textId="77777777" w:rsidR="00350D92" w:rsidRDefault="00350D92" w:rsidP="00172502">
      <w:pPr>
        <w:pStyle w:val="PargrafodaLista"/>
        <w:numPr>
          <w:ilvl w:val="0"/>
          <w:numId w:val="13"/>
        </w:numPr>
      </w:pPr>
      <w:r w:rsidRPr="00172502">
        <w:rPr>
          <w:b/>
          <w:bCs/>
        </w:rPr>
        <w:t>RF29</w:t>
      </w:r>
      <w:r w:rsidRPr="00350D92">
        <w:t xml:space="preserve"> – O sistema deve atualizar automaticamente o saldo em estoque após cada movimentação.</w:t>
      </w:r>
    </w:p>
    <w:p w14:paraId="0EF3595D" w14:textId="77777777" w:rsidR="00350D92" w:rsidRDefault="00350D92" w:rsidP="00172502">
      <w:pPr>
        <w:pStyle w:val="PargrafodaLista"/>
        <w:numPr>
          <w:ilvl w:val="0"/>
          <w:numId w:val="13"/>
        </w:numPr>
      </w:pPr>
      <w:r w:rsidRPr="00172502">
        <w:rPr>
          <w:b/>
          <w:bCs/>
        </w:rPr>
        <w:t>RF30</w:t>
      </w:r>
      <w:r w:rsidRPr="00350D92">
        <w:t xml:space="preserve"> – O sistema deve emitir alerta quando o estoque atingir nível mínimo configurado.</w:t>
      </w:r>
    </w:p>
    <w:p w14:paraId="0D0FE473" w14:textId="677F0518" w:rsidR="00350D92" w:rsidRDefault="00350D92" w:rsidP="00172502">
      <w:pPr>
        <w:pStyle w:val="PargrafodaLista"/>
        <w:numPr>
          <w:ilvl w:val="0"/>
          <w:numId w:val="13"/>
        </w:numPr>
      </w:pPr>
      <w:r w:rsidRPr="00172502">
        <w:rPr>
          <w:b/>
          <w:bCs/>
        </w:rPr>
        <w:t>RF31</w:t>
      </w:r>
      <w:r w:rsidRPr="00350D92">
        <w:t xml:space="preserve"> – O sistema deve permitir consultar o saldo atual por produto.</w:t>
      </w:r>
    </w:p>
    <w:p w14:paraId="1604CB46" w14:textId="0A7706D5" w:rsidR="00350D92" w:rsidRPr="00350D92" w:rsidRDefault="00172502" w:rsidP="00172502">
      <w:pPr>
        <w:rPr>
          <w:b/>
          <w:bCs/>
        </w:rPr>
      </w:pPr>
      <w:r>
        <w:rPr>
          <w:b/>
          <w:bCs/>
        </w:rPr>
        <w:br/>
      </w:r>
      <w:r w:rsidR="00350D92" w:rsidRPr="00350D92">
        <w:rPr>
          <w:b/>
          <w:bCs/>
        </w:rPr>
        <w:t>7. Módulo de Reposição</w:t>
      </w:r>
    </w:p>
    <w:p w14:paraId="75846270" w14:textId="77777777" w:rsidR="00350D92" w:rsidRDefault="00350D92" w:rsidP="00172502">
      <w:pPr>
        <w:pStyle w:val="PargrafodaLista"/>
        <w:numPr>
          <w:ilvl w:val="0"/>
          <w:numId w:val="11"/>
        </w:numPr>
      </w:pPr>
      <w:r w:rsidRPr="00350D92">
        <w:rPr>
          <w:b/>
          <w:bCs/>
        </w:rPr>
        <w:t>RF32</w:t>
      </w:r>
      <w:r w:rsidRPr="00350D92">
        <w:t xml:space="preserve"> – O sistema deve permitir registrar compras de reposição vinculadas a um fornecedor.</w:t>
      </w:r>
    </w:p>
    <w:p w14:paraId="61F6D3EB" w14:textId="77777777" w:rsidR="00350D92" w:rsidRDefault="00350D92" w:rsidP="00172502">
      <w:pPr>
        <w:pStyle w:val="PargrafodaLista"/>
        <w:numPr>
          <w:ilvl w:val="0"/>
          <w:numId w:val="11"/>
        </w:numPr>
      </w:pPr>
      <w:r w:rsidRPr="00350D92">
        <w:rPr>
          <w:b/>
          <w:bCs/>
        </w:rPr>
        <w:t>RF33</w:t>
      </w:r>
      <w:r w:rsidRPr="00350D92">
        <w:t xml:space="preserve"> – O sistema deve permitir adicionar múltiplos produtos a uma reposição.</w:t>
      </w:r>
    </w:p>
    <w:p w14:paraId="50F6EA6F" w14:textId="0065F1B8" w:rsidR="00350D92" w:rsidRPr="00350D92" w:rsidRDefault="00350D92" w:rsidP="00172502">
      <w:pPr>
        <w:pStyle w:val="PargrafodaLista"/>
        <w:numPr>
          <w:ilvl w:val="0"/>
          <w:numId w:val="11"/>
        </w:numPr>
      </w:pPr>
      <w:r w:rsidRPr="00350D92">
        <w:rPr>
          <w:b/>
          <w:bCs/>
        </w:rPr>
        <w:t>RF34</w:t>
      </w:r>
      <w:r w:rsidRPr="00350D92">
        <w:t xml:space="preserve"> – O sistema deve calcular o valor total da reposição.</w:t>
      </w:r>
    </w:p>
    <w:p w14:paraId="77D655E0" w14:textId="77777777" w:rsidR="00350D92" w:rsidRDefault="00350D92" w:rsidP="00350D92"/>
    <w:p w14:paraId="062D0122" w14:textId="29C9DB0E" w:rsidR="00172502" w:rsidRDefault="00172502" w:rsidP="00350D92">
      <w:r w:rsidRPr="00172502">
        <w:rPr>
          <w:b/>
          <w:bCs/>
          <w:sz w:val="32"/>
          <w:szCs w:val="32"/>
        </w:rPr>
        <w:t>REGRAS DE NEGÓCIO – SGN</w:t>
      </w:r>
      <w:r w:rsidRPr="00172502">
        <w:t xml:space="preserve"> </w:t>
      </w:r>
    </w:p>
    <w:p w14:paraId="0EB23A32" w14:textId="77777777" w:rsidR="00172502" w:rsidRPr="00172502" w:rsidRDefault="00172502" w:rsidP="00172502">
      <w:pPr>
        <w:rPr>
          <w:b/>
          <w:bCs/>
        </w:rPr>
      </w:pPr>
      <w:r w:rsidRPr="00172502">
        <w:rPr>
          <w:b/>
          <w:bCs/>
        </w:rPr>
        <w:t>1. Regras de Venda</w:t>
      </w:r>
    </w:p>
    <w:p w14:paraId="666F5399" w14:textId="77777777" w:rsidR="00172502" w:rsidRPr="00172502" w:rsidRDefault="00172502" w:rsidP="00172502">
      <w:pPr>
        <w:pStyle w:val="PargrafodaLista"/>
        <w:numPr>
          <w:ilvl w:val="0"/>
          <w:numId w:val="17"/>
        </w:numPr>
      </w:pPr>
      <w:r w:rsidRPr="00172502">
        <w:rPr>
          <w:b/>
          <w:bCs/>
        </w:rPr>
        <w:t>RN01</w:t>
      </w:r>
      <w:r w:rsidRPr="00172502">
        <w:t xml:space="preserve"> – Uma venda deve conter pelo menos um item.</w:t>
      </w:r>
    </w:p>
    <w:p w14:paraId="57E700B4" w14:textId="77777777" w:rsidR="00172502" w:rsidRPr="00172502" w:rsidRDefault="00172502" w:rsidP="00172502">
      <w:pPr>
        <w:pStyle w:val="PargrafodaLista"/>
        <w:numPr>
          <w:ilvl w:val="0"/>
          <w:numId w:val="17"/>
        </w:numPr>
      </w:pPr>
      <w:r w:rsidRPr="00172502">
        <w:rPr>
          <w:b/>
          <w:bCs/>
        </w:rPr>
        <w:t>RN02</w:t>
      </w:r>
      <w:r w:rsidRPr="00172502">
        <w:t xml:space="preserve"> – O sistema deve aplicar automaticamente 10% de desconto quando a venda contiver ao menos um Produto e um Serviço vinculados à mesma transação.</w:t>
      </w:r>
    </w:p>
    <w:p w14:paraId="5412D75A" w14:textId="77777777" w:rsidR="00172502" w:rsidRPr="00172502" w:rsidRDefault="00172502" w:rsidP="00172502">
      <w:pPr>
        <w:pStyle w:val="PargrafodaLista"/>
        <w:numPr>
          <w:ilvl w:val="0"/>
          <w:numId w:val="17"/>
        </w:numPr>
      </w:pPr>
      <w:r w:rsidRPr="00172502">
        <w:rPr>
          <w:b/>
          <w:bCs/>
        </w:rPr>
        <w:t>RN03</w:t>
      </w:r>
      <w:r w:rsidRPr="00172502">
        <w:t xml:space="preserve"> – Caso a venda contenha apenas Produto ou apenas Serviço, o valor final deve corresponder ao preço cadastrado, sem desconto adicional.</w:t>
      </w:r>
    </w:p>
    <w:p w14:paraId="71DC68FD" w14:textId="77777777" w:rsidR="00172502" w:rsidRPr="00172502" w:rsidRDefault="00172502" w:rsidP="00172502">
      <w:pPr>
        <w:pStyle w:val="PargrafodaLista"/>
        <w:numPr>
          <w:ilvl w:val="0"/>
          <w:numId w:val="17"/>
        </w:numPr>
      </w:pPr>
      <w:r w:rsidRPr="00172502">
        <w:rPr>
          <w:b/>
          <w:bCs/>
        </w:rPr>
        <w:t>RN04</w:t>
      </w:r>
      <w:r w:rsidRPr="00172502">
        <w:t xml:space="preserve"> – O valor total da venda deve ser calculado automaticamente com base nos itens adicionados e nas regras de desconto.</w:t>
      </w:r>
    </w:p>
    <w:p w14:paraId="2FB4B530" w14:textId="77777777" w:rsidR="00172502" w:rsidRDefault="00172502" w:rsidP="00172502">
      <w:pPr>
        <w:pStyle w:val="PargrafodaLista"/>
        <w:numPr>
          <w:ilvl w:val="0"/>
          <w:numId w:val="17"/>
        </w:numPr>
      </w:pPr>
      <w:r w:rsidRPr="00172502">
        <w:rPr>
          <w:b/>
          <w:bCs/>
        </w:rPr>
        <w:t>RN05</w:t>
      </w:r>
      <w:r w:rsidRPr="00172502">
        <w:t xml:space="preserve"> – Uma venda só poderá ser finalizada após a definição da forma de pagamento.</w:t>
      </w:r>
    </w:p>
    <w:p w14:paraId="1C333C2F" w14:textId="77777777" w:rsidR="00172502" w:rsidRPr="00172502" w:rsidRDefault="00172502" w:rsidP="00172502">
      <w:pPr>
        <w:rPr>
          <w:b/>
          <w:bCs/>
        </w:rPr>
      </w:pPr>
      <w:r w:rsidRPr="00172502">
        <w:rPr>
          <w:b/>
          <w:bCs/>
        </w:rPr>
        <w:lastRenderedPageBreak/>
        <w:t>2. Regras de Estoque</w:t>
      </w:r>
    </w:p>
    <w:p w14:paraId="749899D5" w14:textId="77777777" w:rsidR="00172502" w:rsidRPr="00172502" w:rsidRDefault="00172502" w:rsidP="00172502">
      <w:pPr>
        <w:pStyle w:val="PargrafodaLista"/>
        <w:numPr>
          <w:ilvl w:val="0"/>
          <w:numId w:val="18"/>
        </w:numPr>
      </w:pPr>
      <w:r w:rsidRPr="00172502">
        <w:rPr>
          <w:b/>
          <w:bCs/>
        </w:rPr>
        <w:t>RN06</w:t>
      </w:r>
      <w:r w:rsidRPr="00172502">
        <w:t xml:space="preserve"> – Toda venda finalizada deve gerar automaticamente uma saída no estoque.</w:t>
      </w:r>
    </w:p>
    <w:p w14:paraId="1D527A84" w14:textId="77777777" w:rsidR="00172502" w:rsidRPr="00172502" w:rsidRDefault="00172502" w:rsidP="00172502">
      <w:pPr>
        <w:pStyle w:val="PargrafodaLista"/>
        <w:numPr>
          <w:ilvl w:val="0"/>
          <w:numId w:val="18"/>
        </w:numPr>
      </w:pPr>
      <w:r w:rsidRPr="00172502">
        <w:rPr>
          <w:b/>
          <w:bCs/>
        </w:rPr>
        <w:t>RN07</w:t>
      </w:r>
      <w:r w:rsidRPr="00172502">
        <w:t xml:space="preserve"> – Toda reposição registrada deve gerar automaticamente uma entrada no estoque.</w:t>
      </w:r>
    </w:p>
    <w:p w14:paraId="0032D06E" w14:textId="77777777" w:rsidR="00172502" w:rsidRPr="00172502" w:rsidRDefault="00172502" w:rsidP="00172502">
      <w:pPr>
        <w:pStyle w:val="PargrafodaLista"/>
        <w:numPr>
          <w:ilvl w:val="0"/>
          <w:numId w:val="18"/>
        </w:numPr>
      </w:pPr>
      <w:r w:rsidRPr="00172502">
        <w:rPr>
          <w:b/>
          <w:bCs/>
        </w:rPr>
        <w:t>RN08</w:t>
      </w:r>
      <w:r w:rsidRPr="00172502">
        <w:t xml:space="preserve"> – O estoque não pode assumir valor negativo.</w:t>
      </w:r>
    </w:p>
    <w:p w14:paraId="109A8883" w14:textId="11635358" w:rsidR="00172502" w:rsidRDefault="00172502" w:rsidP="00172502">
      <w:pPr>
        <w:pStyle w:val="PargrafodaLista"/>
        <w:numPr>
          <w:ilvl w:val="0"/>
          <w:numId w:val="18"/>
        </w:numPr>
      </w:pPr>
      <w:r w:rsidRPr="00172502">
        <w:rPr>
          <w:b/>
          <w:bCs/>
        </w:rPr>
        <w:t>RN09</w:t>
      </w:r>
      <w:r w:rsidRPr="00172502">
        <w:t xml:space="preserve"> – O sistema deve emitir alerta quando o estoque atingir ou ficar abaixo do nível mínimo configurado.</w:t>
      </w:r>
    </w:p>
    <w:p w14:paraId="57D56715" w14:textId="77777777" w:rsidR="00172502" w:rsidRPr="00172502" w:rsidRDefault="00172502" w:rsidP="00172502">
      <w:pPr>
        <w:rPr>
          <w:b/>
          <w:bCs/>
        </w:rPr>
      </w:pPr>
      <w:r w:rsidRPr="00172502">
        <w:rPr>
          <w:b/>
          <w:bCs/>
        </w:rPr>
        <w:t>3. Regras de Cliente</w:t>
      </w:r>
    </w:p>
    <w:p w14:paraId="30E06E37" w14:textId="77777777" w:rsidR="00172502" w:rsidRPr="00172502" w:rsidRDefault="00172502" w:rsidP="00172502">
      <w:pPr>
        <w:pStyle w:val="PargrafodaLista"/>
        <w:numPr>
          <w:ilvl w:val="0"/>
          <w:numId w:val="19"/>
        </w:numPr>
      </w:pPr>
      <w:r w:rsidRPr="00172502">
        <w:rPr>
          <w:b/>
          <w:bCs/>
        </w:rPr>
        <w:t>RN10</w:t>
      </w:r>
      <w:r w:rsidRPr="00172502">
        <w:t xml:space="preserve"> – Um cliente deve ser classificado obrigatoriamente como Pessoa Física ou Pessoa Jurídica.</w:t>
      </w:r>
    </w:p>
    <w:p w14:paraId="2CF108CD" w14:textId="77777777" w:rsidR="00172502" w:rsidRPr="00172502" w:rsidRDefault="00172502" w:rsidP="00172502">
      <w:pPr>
        <w:pStyle w:val="PargrafodaLista"/>
        <w:numPr>
          <w:ilvl w:val="0"/>
          <w:numId w:val="19"/>
        </w:numPr>
      </w:pPr>
      <w:r w:rsidRPr="00172502">
        <w:rPr>
          <w:b/>
          <w:bCs/>
        </w:rPr>
        <w:t>RN11</w:t>
      </w:r>
      <w:r w:rsidRPr="00172502">
        <w:t xml:space="preserve"> – Um cliente não pode ser simultaneamente Pessoa Física e Pessoa Jurídica.</w:t>
      </w:r>
    </w:p>
    <w:p w14:paraId="35EB6BA0" w14:textId="5A71CEF8" w:rsidR="00172502" w:rsidRDefault="00172502" w:rsidP="00172502">
      <w:pPr>
        <w:pStyle w:val="PargrafodaLista"/>
        <w:numPr>
          <w:ilvl w:val="0"/>
          <w:numId w:val="19"/>
        </w:numPr>
      </w:pPr>
      <w:r w:rsidRPr="00172502">
        <w:rPr>
          <w:b/>
          <w:bCs/>
        </w:rPr>
        <w:t>RN12</w:t>
      </w:r>
      <w:r w:rsidRPr="00172502">
        <w:t xml:space="preserve"> – Clientes inativos não podem realizar novas compras.</w:t>
      </w:r>
    </w:p>
    <w:p w14:paraId="70CB091E" w14:textId="16152950" w:rsidR="00172502" w:rsidRPr="00172502" w:rsidRDefault="00172502" w:rsidP="00172502">
      <w:pPr>
        <w:rPr>
          <w:b/>
          <w:bCs/>
        </w:rPr>
      </w:pPr>
      <w:r w:rsidRPr="00172502">
        <w:rPr>
          <w:b/>
          <w:bCs/>
        </w:rPr>
        <w:t>4. Regras de Segurança</w:t>
      </w:r>
    </w:p>
    <w:p w14:paraId="3829C5FA" w14:textId="77777777" w:rsidR="00172502" w:rsidRPr="00172502" w:rsidRDefault="00172502" w:rsidP="00172502">
      <w:pPr>
        <w:pStyle w:val="PargrafodaLista"/>
        <w:numPr>
          <w:ilvl w:val="0"/>
          <w:numId w:val="20"/>
        </w:numPr>
        <w:rPr>
          <w:b/>
          <w:bCs/>
        </w:rPr>
      </w:pPr>
      <w:r w:rsidRPr="00172502">
        <w:rPr>
          <w:b/>
          <w:bCs/>
        </w:rPr>
        <w:t xml:space="preserve">RN13 – </w:t>
      </w:r>
      <w:r w:rsidRPr="00172502">
        <w:t>O acesso ao sistema deve ser restrito a usuários autenticados.</w:t>
      </w:r>
    </w:p>
    <w:p w14:paraId="3B72F6C9" w14:textId="1C65820E" w:rsidR="00172502" w:rsidRDefault="00172502" w:rsidP="00172502">
      <w:pPr>
        <w:pStyle w:val="PargrafodaLista"/>
        <w:numPr>
          <w:ilvl w:val="0"/>
          <w:numId w:val="20"/>
        </w:numPr>
      </w:pPr>
      <w:r w:rsidRPr="00172502">
        <w:rPr>
          <w:b/>
          <w:bCs/>
        </w:rPr>
        <w:t xml:space="preserve">RN14 – </w:t>
      </w:r>
      <w:r w:rsidRPr="00172502">
        <w:t>Apenas usuários com nível de acesso adequado poderão alterar ou excluir registros críticos (fornecedores, produtos, serviços e usuários).</w:t>
      </w:r>
    </w:p>
    <w:p w14:paraId="7B360D3D" w14:textId="77777777" w:rsidR="00172502" w:rsidRPr="00172502" w:rsidRDefault="00172502" w:rsidP="00172502">
      <w:pPr>
        <w:rPr>
          <w:b/>
          <w:bCs/>
        </w:rPr>
      </w:pPr>
      <w:r w:rsidRPr="00172502">
        <w:rPr>
          <w:b/>
          <w:bCs/>
        </w:rPr>
        <w:t>5. Regras de Catálogo de Itens</w:t>
      </w:r>
    </w:p>
    <w:p w14:paraId="63A6C9CE" w14:textId="77777777" w:rsidR="00172502" w:rsidRPr="00172502" w:rsidRDefault="00172502" w:rsidP="00172502">
      <w:pPr>
        <w:pStyle w:val="PargrafodaLista"/>
        <w:numPr>
          <w:ilvl w:val="0"/>
          <w:numId w:val="21"/>
        </w:numPr>
      </w:pPr>
      <w:r w:rsidRPr="00172502">
        <w:rPr>
          <w:b/>
          <w:bCs/>
        </w:rPr>
        <w:t>RN15</w:t>
      </w:r>
      <w:r w:rsidRPr="00172502">
        <w:t xml:space="preserve"> – Todo item deve ser classificado como Produto ou Serviço.</w:t>
      </w:r>
    </w:p>
    <w:p w14:paraId="1098CC5D" w14:textId="77777777" w:rsidR="00172502" w:rsidRPr="00172502" w:rsidRDefault="00172502" w:rsidP="00172502">
      <w:pPr>
        <w:pStyle w:val="PargrafodaLista"/>
        <w:numPr>
          <w:ilvl w:val="0"/>
          <w:numId w:val="21"/>
        </w:numPr>
      </w:pPr>
      <w:r w:rsidRPr="00172502">
        <w:rPr>
          <w:b/>
          <w:bCs/>
        </w:rPr>
        <w:t>RN16</w:t>
      </w:r>
      <w:r w:rsidRPr="00172502">
        <w:t xml:space="preserve"> – Apenas Produtos podem gerar movimentação de estoque.</w:t>
      </w:r>
    </w:p>
    <w:p w14:paraId="50E4CE2C" w14:textId="77777777" w:rsidR="00172502" w:rsidRDefault="00172502" w:rsidP="00172502">
      <w:pPr>
        <w:pStyle w:val="PargrafodaLista"/>
        <w:numPr>
          <w:ilvl w:val="0"/>
          <w:numId w:val="21"/>
        </w:numPr>
      </w:pPr>
      <w:r w:rsidRPr="00172502">
        <w:rPr>
          <w:b/>
          <w:bCs/>
        </w:rPr>
        <w:t>RN17</w:t>
      </w:r>
      <w:r w:rsidRPr="00172502">
        <w:t xml:space="preserve"> – Itens inativos não podem ser utilizados em novas vendas.</w:t>
      </w:r>
    </w:p>
    <w:p w14:paraId="3E562E4F" w14:textId="47202EDB" w:rsidR="004178AC" w:rsidRPr="004178AC" w:rsidRDefault="00EF0BB9" w:rsidP="004178A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="004178AC" w:rsidRPr="004178AC">
        <w:rPr>
          <w:b/>
          <w:bCs/>
          <w:sz w:val="32"/>
          <w:szCs w:val="32"/>
        </w:rPr>
        <w:t>REQUISITOS NÃO FUNCIONAIS – SGN</w:t>
      </w:r>
    </w:p>
    <w:p w14:paraId="31F23767" w14:textId="67E4C7FA" w:rsidR="004178AC" w:rsidRPr="004178AC" w:rsidRDefault="004178AC" w:rsidP="004178AC">
      <w:pPr>
        <w:rPr>
          <w:b/>
          <w:bCs/>
        </w:rPr>
      </w:pPr>
      <w:r w:rsidRPr="004178AC">
        <w:rPr>
          <w:b/>
          <w:bCs/>
        </w:rPr>
        <w:t>1. Segurança</w:t>
      </w:r>
    </w:p>
    <w:p w14:paraId="34443D4A" w14:textId="77777777" w:rsidR="004178AC" w:rsidRPr="004178AC" w:rsidRDefault="004178AC" w:rsidP="004178AC">
      <w:pPr>
        <w:pStyle w:val="PargrafodaLista"/>
        <w:numPr>
          <w:ilvl w:val="0"/>
          <w:numId w:val="22"/>
        </w:numPr>
      </w:pPr>
      <w:r w:rsidRPr="004178AC">
        <w:rPr>
          <w:b/>
          <w:bCs/>
        </w:rPr>
        <w:t>RNF01</w:t>
      </w:r>
      <w:r w:rsidRPr="004178AC">
        <w:t xml:space="preserve"> – O sistema deve exigir autenticação por login e senha para acesso às funcionalidades.</w:t>
      </w:r>
    </w:p>
    <w:p w14:paraId="38F015AD" w14:textId="77777777" w:rsidR="004178AC" w:rsidRPr="004178AC" w:rsidRDefault="004178AC" w:rsidP="004178AC">
      <w:pPr>
        <w:pStyle w:val="PargrafodaLista"/>
        <w:numPr>
          <w:ilvl w:val="0"/>
          <w:numId w:val="22"/>
        </w:numPr>
      </w:pPr>
      <w:r w:rsidRPr="004178AC">
        <w:rPr>
          <w:b/>
          <w:bCs/>
        </w:rPr>
        <w:t>RNF02</w:t>
      </w:r>
      <w:r w:rsidRPr="004178AC">
        <w:t xml:space="preserve"> – As senhas dos usuários devem ser armazenadas de forma criptografada no banco de dados.</w:t>
      </w:r>
    </w:p>
    <w:p w14:paraId="6D7C66DC" w14:textId="77777777" w:rsidR="004178AC" w:rsidRPr="004178AC" w:rsidRDefault="004178AC" w:rsidP="004178AC">
      <w:pPr>
        <w:pStyle w:val="PargrafodaLista"/>
        <w:numPr>
          <w:ilvl w:val="0"/>
          <w:numId w:val="22"/>
        </w:numPr>
      </w:pPr>
      <w:r w:rsidRPr="004178AC">
        <w:rPr>
          <w:b/>
          <w:bCs/>
        </w:rPr>
        <w:t>RNF03</w:t>
      </w:r>
      <w:r w:rsidRPr="004178AC">
        <w:t xml:space="preserve"> – O sistema deve controlar permissões com base no nível de acesso do usuário.</w:t>
      </w:r>
    </w:p>
    <w:p w14:paraId="34585957" w14:textId="6B2581CC" w:rsidR="004178AC" w:rsidRPr="004178AC" w:rsidRDefault="004178AC" w:rsidP="00DC079C">
      <w:pPr>
        <w:pStyle w:val="PargrafodaLista"/>
        <w:numPr>
          <w:ilvl w:val="0"/>
          <w:numId w:val="22"/>
        </w:numPr>
      </w:pPr>
      <w:r w:rsidRPr="004178AC">
        <w:rPr>
          <w:b/>
          <w:bCs/>
        </w:rPr>
        <w:t>RNF04</w:t>
      </w:r>
      <w:r w:rsidRPr="004178AC">
        <w:t xml:space="preserve"> – O sistema deve registrar data e hora das operações realizadas (auditoria básica).</w:t>
      </w:r>
    </w:p>
    <w:p w14:paraId="3C682FAE" w14:textId="18F15B29" w:rsidR="004178AC" w:rsidRPr="004178AC" w:rsidRDefault="004178AC" w:rsidP="004178AC">
      <w:pPr>
        <w:rPr>
          <w:b/>
          <w:bCs/>
        </w:rPr>
      </w:pPr>
      <w:r w:rsidRPr="004178AC">
        <w:rPr>
          <w:b/>
          <w:bCs/>
        </w:rPr>
        <w:t xml:space="preserve"> 2. Desempenho</w:t>
      </w:r>
    </w:p>
    <w:p w14:paraId="03F9EE39" w14:textId="77777777" w:rsidR="004178AC" w:rsidRPr="004178AC" w:rsidRDefault="004178AC" w:rsidP="004178AC">
      <w:pPr>
        <w:pStyle w:val="PargrafodaLista"/>
        <w:numPr>
          <w:ilvl w:val="0"/>
          <w:numId w:val="23"/>
        </w:numPr>
      </w:pPr>
      <w:r w:rsidRPr="004178AC">
        <w:rPr>
          <w:b/>
          <w:bCs/>
        </w:rPr>
        <w:t>RNF05</w:t>
      </w:r>
      <w:r w:rsidRPr="004178AC">
        <w:t xml:space="preserve"> – O sistema deve processar o registro de uma venda em tempo inferior a 3 segundos em condições normais de uso.</w:t>
      </w:r>
    </w:p>
    <w:p w14:paraId="4C64BE1A" w14:textId="194253DB" w:rsidR="004178AC" w:rsidRPr="004178AC" w:rsidRDefault="004178AC" w:rsidP="004178AC">
      <w:pPr>
        <w:pStyle w:val="PargrafodaLista"/>
        <w:numPr>
          <w:ilvl w:val="0"/>
          <w:numId w:val="23"/>
        </w:numPr>
      </w:pPr>
      <w:r w:rsidRPr="004178AC">
        <w:rPr>
          <w:b/>
          <w:bCs/>
        </w:rPr>
        <w:t>RNF06</w:t>
      </w:r>
      <w:r w:rsidRPr="004178AC">
        <w:t xml:space="preserve"> – O sistema deve atualizar o saldo de estoque imediatamente após a finalização de uma venda ou reposição.</w:t>
      </w:r>
    </w:p>
    <w:p w14:paraId="4FDDD398" w14:textId="7772F2A2" w:rsidR="004178AC" w:rsidRPr="004178AC" w:rsidRDefault="004178AC" w:rsidP="004178AC">
      <w:pPr>
        <w:rPr>
          <w:b/>
          <w:bCs/>
        </w:rPr>
      </w:pPr>
      <w:r w:rsidRPr="004178AC">
        <w:rPr>
          <w:b/>
          <w:bCs/>
        </w:rPr>
        <w:lastRenderedPageBreak/>
        <w:t>3. Ambiente e Plataforma</w:t>
      </w:r>
    </w:p>
    <w:p w14:paraId="0C0B5A7E" w14:textId="77777777" w:rsidR="004178AC" w:rsidRPr="004178AC" w:rsidRDefault="004178AC" w:rsidP="004178AC">
      <w:pPr>
        <w:pStyle w:val="PargrafodaLista"/>
        <w:numPr>
          <w:ilvl w:val="0"/>
          <w:numId w:val="24"/>
        </w:numPr>
      </w:pPr>
      <w:r w:rsidRPr="004178AC">
        <w:rPr>
          <w:b/>
          <w:bCs/>
        </w:rPr>
        <w:t>RNF07</w:t>
      </w:r>
      <w:r w:rsidRPr="004178AC">
        <w:t xml:space="preserve"> – O sistema deve ser executado em ambiente Windows.</w:t>
      </w:r>
    </w:p>
    <w:p w14:paraId="2A9B594F" w14:textId="77777777" w:rsidR="004178AC" w:rsidRPr="004178AC" w:rsidRDefault="004178AC" w:rsidP="004178AC">
      <w:pPr>
        <w:pStyle w:val="PargrafodaLista"/>
        <w:numPr>
          <w:ilvl w:val="0"/>
          <w:numId w:val="24"/>
        </w:numPr>
      </w:pPr>
      <w:r w:rsidRPr="004178AC">
        <w:rPr>
          <w:b/>
          <w:bCs/>
        </w:rPr>
        <w:t>RNF08</w:t>
      </w:r>
      <w:r w:rsidRPr="004178AC">
        <w:t xml:space="preserve"> – O sistema deve utilizar banco de dados relacional.</w:t>
      </w:r>
    </w:p>
    <w:p w14:paraId="26636DC7" w14:textId="4A618E3B" w:rsidR="004178AC" w:rsidRPr="004178AC" w:rsidRDefault="004178AC" w:rsidP="004178AC">
      <w:pPr>
        <w:pStyle w:val="PargrafodaLista"/>
        <w:numPr>
          <w:ilvl w:val="0"/>
          <w:numId w:val="24"/>
        </w:numPr>
      </w:pPr>
      <w:r w:rsidRPr="004178AC">
        <w:rPr>
          <w:b/>
          <w:bCs/>
        </w:rPr>
        <w:t>RNF09</w:t>
      </w:r>
      <w:r w:rsidRPr="004178AC">
        <w:t xml:space="preserve"> – O sistema deve funcionar em ambiente local (desktop ou rede interna).</w:t>
      </w:r>
    </w:p>
    <w:p w14:paraId="4F7720B7" w14:textId="6331C243" w:rsidR="004178AC" w:rsidRPr="004178AC" w:rsidRDefault="004178AC" w:rsidP="004178AC">
      <w:pPr>
        <w:rPr>
          <w:b/>
          <w:bCs/>
        </w:rPr>
      </w:pPr>
      <w:r>
        <w:rPr>
          <w:b/>
          <w:bCs/>
        </w:rPr>
        <w:br/>
      </w:r>
      <w:r w:rsidRPr="004178AC">
        <w:rPr>
          <w:b/>
          <w:bCs/>
        </w:rPr>
        <w:t xml:space="preserve"> 4. Confiabilidade e Integridade</w:t>
      </w:r>
    </w:p>
    <w:p w14:paraId="282EF9E1" w14:textId="77777777" w:rsidR="004178AC" w:rsidRPr="004178AC" w:rsidRDefault="004178AC" w:rsidP="004178AC">
      <w:pPr>
        <w:pStyle w:val="PargrafodaLista"/>
        <w:numPr>
          <w:ilvl w:val="0"/>
          <w:numId w:val="25"/>
        </w:numPr>
      </w:pPr>
      <w:r w:rsidRPr="004178AC">
        <w:rPr>
          <w:b/>
          <w:bCs/>
        </w:rPr>
        <w:t>RNF10</w:t>
      </w:r>
      <w:r w:rsidRPr="004178AC">
        <w:t xml:space="preserve"> – O sistema deve garantir integridade referencial entre as entidades do banco de dados.</w:t>
      </w:r>
    </w:p>
    <w:p w14:paraId="2D34E7B5" w14:textId="77777777" w:rsidR="004178AC" w:rsidRPr="004178AC" w:rsidRDefault="004178AC" w:rsidP="004178AC">
      <w:pPr>
        <w:pStyle w:val="PargrafodaLista"/>
        <w:numPr>
          <w:ilvl w:val="0"/>
          <w:numId w:val="25"/>
        </w:numPr>
      </w:pPr>
      <w:r w:rsidRPr="004178AC">
        <w:rPr>
          <w:b/>
          <w:bCs/>
        </w:rPr>
        <w:t>RNF11</w:t>
      </w:r>
      <w:r w:rsidRPr="004178AC">
        <w:t xml:space="preserve"> – O sistema deve impedir a exclusão de registros que estejam vinculados a transações existentes.</w:t>
      </w:r>
    </w:p>
    <w:p w14:paraId="4D6B9020" w14:textId="44F8FF5B" w:rsidR="004178AC" w:rsidRPr="004178AC" w:rsidRDefault="004178AC" w:rsidP="004178AC">
      <w:pPr>
        <w:pStyle w:val="PargrafodaLista"/>
        <w:numPr>
          <w:ilvl w:val="0"/>
          <w:numId w:val="25"/>
        </w:numPr>
      </w:pPr>
      <w:r w:rsidRPr="004178AC">
        <w:rPr>
          <w:b/>
          <w:bCs/>
        </w:rPr>
        <w:t>RNF12</w:t>
      </w:r>
      <w:r w:rsidRPr="004178AC">
        <w:t xml:space="preserve"> – O sistema deve manter consistência dos dados mesmo em caso de falha durante operações críticas.</w:t>
      </w:r>
    </w:p>
    <w:p w14:paraId="3284E8F4" w14:textId="1E869167" w:rsidR="004178AC" w:rsidRPr="004178AC" w:rsidRDefault="004178AC" w:rsidP="004178AC">
      <w:pPr>
        <w:rPr>
          <w:b/>
          <w:bCs/>
        </w:rPr>
      </w:pPr>
      <w:r w:rsidRPr="004178AC">
        <w:rPr>
          <w:b/>
          <w:bCs/>
        </w:rPr>
        <w:t>5. Usabilidade</w:t>
      </w:r>
    </w:p>
    <w:p w14:paraId="2FE99D80" w14:textId="77777777" w:rsidR="004178AC" w:rsidRPr="004178AC" w:rsidRDefault="004178AC" w:rsidP="004178AC">
      <w:pPr>
        <w:pStyle w:val="PargrafodaLista"/>
        <w:numPr>
          <w:ilvl w:val="0"/>
          <w:numId w:val="26"/>
        </w:numPr>
      </w:pPr>
      <w:r w:rsidRPr="004178AC">
        <w:rPr>
          <w:b/>
          <w:bCs/>
        </w:rPr>
        <w:t>RNF13</w:t>
      </w:r>
      <w:r w:rsidRPr="004178AC">
        <w:t xml:space="preserve"> – O sistema deve possuir interface simples e intuitiva para uso por operadores da loja.</w:t>
      </w:r>
    </w:p>
    <w:p w14:paraId="304C0E91" w14:textId="77777777" w:rsidR="004178AC" w:rsidRPr="004178AC" w:rsidRDefault="004178AC" w:rsidP="004178AC">
      <w:pPr>
        <w:pStyle w:val="PargrafodaLista"/>
        <w:numPr>
          <w:ilvl w:val="0"/>
          <w:numId w:val="26"/>
        </w:numPr>
      </w:pPr>
      <w:r w:rsidRPr="004178AC">
        <w:rPr>
          <w:b/>
          <w:bCs/>
        </w:rPr>
        <w:t>RNF14</w:t>
      </w:r>
      <w:r w:rsidRPr="004178AC">
        <w:t xml:space="preserve"> – O sistema deve apresentar mensagens claras de erro e confirmação ao usuário.</w:t>
      </w:r>
    </w:p>
    <w:p w14:paraId="70D7AD0F" w14:textId="72A0F73E" w:rsidR="004178AC" w:rsidRPr="004178AC" w:rsidRDefault="004178AC" w:rsidP="004178AC"/>
    <w:p w14:paraId="1D17173B" w14:textId="45DE0CE1" w:rsidR="004178AC" w:rsidRPr="004178AC" w:rsidRDefault="004178AC" w:rsidP="004178AC">
      <w:pPr>
        <w:rPr>
          <w:b/>
          <w:bCs/>
        </w:rPr>
      </w:pPr>
      <w:r w:rsidRPr="004178AC">
        <w:rPr>
          <w:b/>
          <w:bCs/>
        </w:rPr>
        <w:t xml:space="preserve"> 6. Backup e Manutenção</w:t>
      </w:r>
    </w:p>
    <w:p w14:paraId="19E2F2CD" w14:textId="77777777" w:rsidR="004178AC" w:rsidRPr="004178AC" w:rsidRDefault="004178AC" w:rsidP="004178AC">
      <w:pPr>
        <w:pStyle w:val="PargrafodaLista"/>
        <w:numPr>
          <w:ilvl w:val="0"/>
          <w:numId w:val="27"/>
        </w:numPr>
      </w:pPr>
      <w:r w:rsidRPr="004178AC">
        <w:rPr>
          <w:b/>
          <w:bCs/>
        </w:rPr>
        <w:t>RNF15</w:t>
      </w:r>
      <w:r w:rsidRPr="004178AC">
        <w:t xml:space="preserve"> – O sistema deve permitir a realização de backup periódico do banco de dados.</w:t>
      </w:r>
    </w:p>
    <w:p w14:paraId="32895713" w14:textId="77777777" w:rsidR="004178AC" w:rsidRPr="004178AC" w:rsidRDefault="004178AC" w:rsidP="004178AC">
      <w:pPr>
        <w:pStyle w:val="PargrafodaLista"/>
        <w:numPr>
          <w:ilvl w:val="0"/>
          <w:numId w:val="27"/>
        </w:numPr>
      </w:pPr>
      <w:r w:rsidRPr="004178AC">
        <w:rPr>
          <w:b/>
          <w:bCs/>
        </w:rPr>
        <w:t>RNF16</w:t>
      </w:r>
      <w:r w:rsidRPr="004178AC">
        <w:t xml:space="preserve"> – O sistema deve permitir restauração de dados a partir de backup previamente realizado.</w:t>
      </w:r>
    </w:p>
    <w:p w14:paraId="021DF3CB" w14:textId="4EE46369" w:rsidR="000602FD" w:rsidRDefault="000602FD" w:rsidP="000602FD">
      <w:pPr>
        <w:rPr>
          <w:b/>
          <w:bCs/>
        </w:rPr>
      </w:pPr>
      <w:r>
        <w:rPr>
          <w:b/>
          <w:bCs/>
          <w:sz w:val="32"/>
          <w:szCs w:val="32"/>
        </w:rPr>
        <w:br/>
      </w:r>
      <w:r w:rsidR="00EE4DE1" w:rsidRPr="00EE4DE1">
        <w:rPr>
          <w:b/>
          <w:bCs/>
          <w:sz w:val="32"/>
          <w:szCs w:val="32"/>
        </w:rPr>
        <w:t>Casos de Uso</w:t>
      </w:r>
      <w:r>
        <w:rPr>
          <w:b/>
          <w:bCs/>
          <w:sz w:val="32"/>
          <w:szCs w:val="32"/>
        </w:rPr>
        <w:t xml:space="preserve"> do Sistema</w:t>
      </w:r>
      <w:r w:rsidR="00EE4DE1" w:rsidRPr="00EE4DE1">
        <w:rPr>
          <w:b/>
          <w:bCs/>
          <w:sz w:val="32"/>
          <w:szCs w:val="32"/>
        </w:rPr>
        <w:t xml:space="preserve"> – SGN</w:t>
      </w:r>
      <w:r w:rsidR="00EE4DE1">
        <w:rPr>
          <w:b/>
          <w:bCs/>
          <w:sz w:val="32"/>
          <w:szCs w:val="32"/>
        </w:rPr>
        <w:br/>
      </w:r>
      <w:r w:rsidR="00EE4DE1">
        <w:rPr>
          <w:b/>
          <w:bCs/>
          <w:sz w:val="28"/>
          <w:szCs w:val="28"/>
        </w:rPr>
        <w:br/>
      </w:r>
      <w:r w:rsidRPr="000602FD">
        <w:rPr>
          <w:b/>
          <w:bCs/>
        </w:rPr>
        <w:t xml:space="preserve">1. </w:t>
      </w:r>
      <w:r w:rsidR="00EE4DE1" w:rsidRPr="000602FD">
        <w:rPr>
          <w:b/>
          <w:bCs/>
        </w:rPr>
        <w:t>Atores do Sistem</w:t>
      </w:r>
      <w:r>
        <w:rPr>
          <w:b/>
          <w:bCs/>
        </w:rPr>
        <w:t>a</w:t>
      </w:r>
    </w:p>
    <w:p w14:paraId="6034350A" w14:textId="3222F501" w:rsidR="000602FD" w:rsidRPr="000602FD" w:rsidRDefault="00EE4DE1" w:rsidP="000602FD">
      <w:pPr>
        <w:pStyle w:val="PargrafodaLista"/>
        <w:numPr>
          <w:ilvl w:val="0"/>
          <w:numId w:val="35"/>
        </w:numPr>
      </w:pPr>
      <w:r w:rsidRPr="000602FD">
        <w:rPr>
          <w:b/>
          <w:bCs/>
        </w:rPr>
        <w:t>Usuário</w:t>
      </w:r>
      <w:r w:rsidR="000602FD" w:rsidRPr="000602FD">
        <w:rPr>
          <w:b/>
          <w:bCs/>
        </w:rPr>
        <w:br/>
      </w:r>
      <w:r w:rsidR="000602FD">
        <w:t>Funcionário da empresa com acesso ao sistema, autenticado por login e senha, com permissões definidas por nível de acesso.</w:t>
      </w:r>
    </w:p>
    <w:p w14:paraId="4DE3A57D" w14:textId="4628AFFA" w:rsidR="000602FD" w:rsidRPr="000602FD" w:rsidRDefault="000602FD" w:rsidP="000602FD">
      <w:pPr>
        <w:rPr>
          <w:b/>
          <w:bCs/>
        </w:rPr>
      </w:pPr>
      <w:r w:rsidRPr="000602FD">
        <w:rPr>
          <w:b/>
          <w:bCs/>
        </w:rPr>
        <w:t xml:space="preserve">2. </w:t>
      </w:r>
      <w:r w:rsidRPr="000602FD">
        <w:rPr>
          <w:b/>
          <w:bCs/>
        </w:rPr>
        <w:t>Lista de Casos de Uso</w:t>
      </w:r>
    </w:p>
    <w:p w14:paraId="79BC7119" w14:textId="73EF9BF2" w:rsidR="000602FD" w:rsidRPr="000602FD" w:rsidRDefault="000602FD" w:rsidP="000602FD">
      <w:pPr>
        <w:pStyle w:val="PargrafodaLista"/>
        <w:numPr>
          <w:ilvl w:val="0"/>
          <w:numId w:val="35"/>
        </w:numPr>
        <w:rPr>
          <w:b/>
          <w:bCs/>
        </w:rPr>
      </w:pPr>
      <w:r w:rsidRPr="000602FD">
        <w:rPr>
          <w:b/>
          <w:bCs/>
        </w:rPr>
        <w:t xml:space="preserve">UC01 </w:t>
      </w:r>
      <w:r w:rsidRPr="000602FD">
        <w:t>– Realizar Login</w:t>
      </w:r>
      <w:r w:rsidRPr="000602FD">
        <w:rPr>
          <w:b/>
          <w:bCs/>
        </w:rPr>
        <w:br/>
      </w:r>
      <w:r w:rsidRPr="000602FD">
        <w:t>Permite que o usuário acesse o sistema mediante autenticação.</w:t>
      </w:r>
    </w:p>
    <w:p w14:paraId="5B61444B" w14:textId="004D7668" w:rsidR="000602FD" w:rsidRPr="000602FD" w:rsidRDefault="000602FD" w:rsidP="000602FD">
      <w:pPr>
        <w:pStyle w:val="PargrafodaLista"/>
        <w:numPr>
          <w:ilvl w:val="0"/>
          <w:numId w:val="35"/>
        </w:numPr>
        <w:rPr>
          <w:b/>
          <w:bCs/>
          <w:sz w:val="28"/>
          <w:szCs w:val="28"/>
        </w:rPr>
      </w:pPr>
      <w:r w:rsidRPr="000602FD">
        <w:rPr>
          <w:b/>
          <w:bCs/>
        </w:rPr>
        <w:t>UC02</w:t>
      </w:r>
      <w:r w:rsidRPr="000602FD">
        <w:t xml:space="preserve"> – Gerenciar Clientes</w:t>
      </w:r>
      <w:r>
        <w:br/>
      </w:r>
      <w:r w:rsidRPr="000602FD">
        <w:t>Permite cadastrar, alterar, consultar e inativar clientes (PF ou PJ).</w:t>
      </w:r>
    </w:p>
    <w:p w14:paraId="3D85D4FA" w14:textId="2E953381" w:rsidR="000602FD" w:rsidRPr="000602FD" w:rsidRDefault="00EF0BB9" w:rsidP="00EF0BB9">
      <w:pPr>
        <w:pStyle w:val="PargrafodaLista"/>
      </w:pPr>
      <w:r>
        <w:lastRenderedPageBreak/>
        <w:br/>
      </w:r>
      <w:r w:rsidR="000602FD" w:rsidRPr="000602FD">
        <w:t>Subfunções:</w:t>
      </w:r>
    </w:p>
    <w:p w14:paraId="2335DE23" w14:textId="77777777" w:rsidR="000602FD" w:rsidRPr="00EF0BB9" w:rsidRDefault="000602FD" w:rsidP="00EF0BB9">
      <w:pPr>
        <w:pStyle w:val="PargrafodaLista"/>
        <w:numPr>
          <w:ilvl w:val="1"/>
          <w:numId w:val="35"/>
        </w:numPr>
        <w:rPr>
          <w:b/>
          <w:bCs/>
        </w:rPr>
      </w:pPr>
      <w:r w:rsidRPr="00EF0BB9">
        <w:rPr>
          <w:b/>
          <w:bCs/>
        </w:rPr>
        <w:t xml:space="preserve">UC02.1 </w:t>
      </w:r>
      <w:r w:rsidRPr="000602FD">
        <w:t>Cadastrar Cliente</w:t>
      </w:r>
    </w:p>
    <w:p w14:paraId="31A23153" w14:textId="77777777" w:rsidR="000602FD" w:rsidRPr="00EF0BB9" w:rsidRDefault="000602FD" w:rsidP="00EF0BB9">
      <w:pPr>
        <w:pStyle w:val="PargrafodaLista"/>
        <w:numPr>
          <w:ilvl w:val="1"/>
          <w:numId w:val="35"/>
        </w:numPr>
        <w:rPr>
          <w:b/>
          <w:bCs/>
        </w:rPr>
      </w:pPr>
      <w:r w:rsidRPr="00EF0BB9">
        <w:rPr>
          <w:b/>
          <w:bCs/>
        </w:rPr>
        <w:t xml:space="preserve">UC02.2 </w:t>
      </w:r>
      <w:r w:rsidRPr="000602FD">
        <w:t>Alterar Cliente</w:t>
      </w:r>
    </w:p>
    <w:p w14:paraId="69475016" w14:textId="77777777" w:rsidR="000602FD" w:rsidRPr="00EF0BB9" w:rsidRDefault="000602FD" w:rsidP="00EF0BB9">
      <w:pPr>
        <w:pStyle w:val="PargrafodaLista"/>
        <w:numPr>
          <w:ilvl w:val="1"/>
          <w:numId w:val="35"/>
        </w:numPr>
        <w:rPr>
          <w:b/>
          <w:bCs/>
        </w:rPr>
      </w:pPr>
      <w:r w:rsidRPr="00EF0BB9">
        <w:rPr>
          <w:b/>
          <w:bCs/>
        </w:rPr>
        <w:t xml:space="preserve">UC02.3 </w:t>
      </w:r>
      <w:r w:rsidRPr="000602FD">
        <w:t>Consultar Cliente</w:t>
      </w:r>
    </w:p>
    <w:p w14:paraId="17F4025E" w14:textId="51F49216" w:rsidR="000602FD" w:rsidRPr="00EF0BB9" w:rsidRDefault="000602FD" w:rsidP="00EF0BB9">
      <w:pPr>
        <w:pStyle w:val="PargrafodaLista"/>
        <w:numPr>
          <w:ilvl w:val="1"/>
          <w:numId w:val="35"/>
        </w:numPr>
        <w:rPr>
          <w:b/>
          <w:bCs/>
        </w:rPr>
      </w:pPr>
      <w:r w:rsidRPr="00EF0BB9">
        <w:rPr>
          <w:b/>
          <w:bCs/>
        </w:rPr>
        <w:t xml:space="preserve">UC02.4 </w:t>
      </w:r>
      <w:r w:rsidRPr="000602FD">
        <w:t>Inativar Cliente</w:t>
      </w:r>
      <w:r w:rsidR="00EF0BB9">
        <w:br/>
      </w:r>
    </w:p>
    <w:p w14:paraId="12C61522" w14:textId="4D5E5D48" w:rsidR="000602FD" w:rsidRPr="00EF0BB9" w:rsidRDefault="000602FD" w:rsidP="000602FD">
      <w:pPr>
        <w:pStyle w:val="PargrafodaLista"/>
        <w:numPr>
          <w:ilvl w:val="0"/>
          <w:numId w:val="35"/>
        </w:numPr>
        <w:rPr>
          <w:sz w:val="28"/>
          <w:szCs w:val="28"/>
        </w:rPr>
      </w:pPr>
      <w:r w:rsidRPr="00EF0BB9">
        <w:rPr>
          <w:b/>
          <w:bCs/>
        </w:rPr>
        <w:t>UC03</w:t>
      </w:r>
      <w:r w:rsidRPr="000602FD">
        <w:t xml:space="preserve"> – Gerenciar Fornecedores</w:t>
      </w:r>
      <w:r w:rsidR="00EF0BB9" w:rsidRPr="00EF0BB9">
        <w:br/>
      </w:r>
      <w:r w:rsidRPr="000602FD">
        <w:t>Permite cadastrar, alterar, consultar e inativar fornecedores.</w:t>
      </w:r>
      <w:r w:rsidR="00EF0BB9">
        <w:br/>
      </w:r>
    </w:p>
    <w:p w14:paraId="16CEFD40" w14:textId="382D764A" w:rsidR="000602FD" w:rsidRPr="000602FD" w:rsidRDefault="000602FD" w:rsidP="00EF0BB9">
      <w:pPr>
        <w:pStyle w:val="PargrafodaLista"/>
        <w:numPr>
          <w:ilvl w:val="0"/>
          <w:numId w:val="35"/>
        </w:numPr>
        <w:rPr>
          <w:b/>
          <w:bCs/>
        </w:rPr>
      </w:pPr>
      <w:r w:rsidRPr="000602FD">
        <w:rPr>
          <w:b/>
          <w:bCs/>
        </w:rPr>
        <w:t xml:space="preserve">UC04 – </w:t>
      </w:r>
      <w:r w:rsidRPr="000602FD">
        <w:t>Gerenciar Itens</w:t>
      </w:r>
    </w:p>
    <w:p w14:paraId="1DD63D8B" w14:textId="18F77DA9" w:rsidR="000602FD" w:rsidRPr="000602FD" w:rsidRDefault="000602FD" w:rsidP="00EF0BB9">
      <w:pPr>
        <w:pStyle w:val="PargrafodaLista"/>
        <w:rPr>
          <w:sz w:val="16"/>
          <w:szCs w:val="16"/>
        </w:rPr>
      </w:pPr>
      <w:r w:rsidRPr="000602FD">
        <w:t>Permite cadastrar e administrar itens do catálogo (produtos e serviços).</w:t>
      </w:r>
      <w:r w:rsidR="00EF0BB9">
        <w:br/>
      </w:r>
    </w:p>
    <w:p w14:paraId="3F03C74D" w14:textId="4F443168" w:rsidR="000602FD" w:rsidRPr="000602FD" w:rsidRDefault="000602FD" w:rsidP="00EF0BB9">
      <w:pPr>
        <w:pStyle w:val="PargrafodaLista"/>
      </w:pPr>
      <w:r w:rsidRPr="000602FD">
        <w:t>Subfunções:</w:t>
      </w:r>
    </w:p>
    <w:p w14:paraId="0F01AB98" w14:textId="77777777" w:rsidR="000602FD" w:rsidRPr="000602FD" w:rsidRDefault="000602FD" w:rsidP="00EF0BB9">
      <w:pPr>
        <w:pStyle w:val="PargrafodaLista"/>
        <w:numPr>
          <w:ilvl w:val="1"/>
          <w:numId w:val="35"/>
        </w:numPr>
      </w:pPr>
      <w:r w:rsidRPr="000602FD">
        <w:rPr>
          <w:b/>
          <w:bCs/>
        </w:rPr>
        <w:t>UC04.1</w:t>
      </w:r>
      <w:r w:rsidRPr="000602FD">
        <w:t xml:space="preserve"> Cadastrar Item</w:t>
      </w:r>
    </w:p>
    <w:p w14:paraId="4E2098CB" w14:textId="77777777" w:rsidR="000602FD" w:rsidRPr="000602FD" w:rsidRDefault="000602FD" w:rsidP="00EF0BB9">
      <w:pPr>
        <w:pStyle w:val="PargrafodaLista"/>
        <w:numPr>
          <w:ilvl w:val="1"/>
          <w:numId w:val="35"/>
        </w:numPr>
      </w:pPr>
      <w:r w:rsidRPr="000602FD">
        <w:rPr>
          <w:b/>
          <w:bCs/>
        </w:rPr>
        <w:t>UC04.2</w:t>
      </w:r>
      <w:r w:rsidRPr="000602FD">
        <w:t xml:space="preserve"> Alterar Item</w:t>
      </w:r>
    </w:p>
    <w:p w14:paraId="539294E3" w14:textId="77777777" w:rsidR="000602FD" w:rsidRPr="000602FD" w:rsidRDefault="000602FD" w:rsidP="00EF0BB9">
      <w:pPr>
        <w:pStyle w:val="PargrafodaLista"/>
        <w:numPr>
          <w:ilvl w:val="1"/>
          <w:numId w:val="35"/>
        </w:numPr>
      </w:pPr>
      <w:r w:rsidRPr="000602FD">
        <w:rPr>
          <w:b/>
          <w:bCs/>
        </w:rPr>
        <w:t>UC04.3</w:t>
      </w:r>
      <w:r w:rsidRPr="000602FD">
        <w:t xml:space="preserve"> Consultar Item</w:t>
      </w:r>
    </w:p>
    <w:p w14:paraId="3966ACF2" w14:textId="05CB6E4B" w:rsidR="000602FD" w:rsidRPr="000602FD" w:rsidRDefault="000602FD" w:rsidP="00EF0BB9">
      <w:pPr>
        <w:pStyle w:val="PargrafodaLista"/>
        <w:numPr>
          <w:ilvl w:val="1"/>
          <w:numId w:val="35"/>
        </w:numPr>
      </w:pPr>
      <w:r w:rsidRPr="000602FD">
        <w:rPr>
          <w:b/>
          <w:bCs/>
        </w:rPr>
        <w:t>UC04.4</w:t>
      </w:r>
      <w:r w:rsidRPr="000602FD">
        <w:t xml:space="preserve"> Inativar Item</w:t>
      </w:r>
      <w:r w:rsidR="00EF0BB9">
        <w:br/>
      </w:r>
    </w:p>
    <w:p w14:paraId="1F069A75" w14:textId="77777777" w:rsidR="00EF0BB9" w:rsidRPr="00EF0BB9" w:rsidRDefault="000602FD" w:rsidP="00B25DEA">
      <w:pPr>
        <w:pStyle w:val="PargrafodaLista"/>
        <w:numPr>
          <w:ilvl w:val="0"/>
          <w:numId w:val="36"/>
        </w:numPr>
      </w:pPr>
      <w:r w:rsidRPr="00EF0BB9">
        <w:rPr>
          <w:b/>
          <w:bCs/>
        </w:rPr>
        <w:t xml:space="preserve">UC05 – </w:t>
      </w:r>
      <w:r w:rsidRPr="00EF0BB9">
        <w:t>Registrar Venda</w:t>
      </w:r>
    </w:p>
    <w:p w14:paraId="6699D3EA" w14:textId="4299BD79" w:rsidR="000602FD" w:rsidRPr="000602FD" w:rsidRDefault="000602FD" w:rsidP="00EF0BB9">
      <w:pPr>
        <w:pStyle w:val="PargrafodaLista"/>
      </w:pPr>
      <w:r w:rsidRPr="000602FD">
        <w:t>Permite registrar uma venda composta por produtos e/ou serviços.</w:t>
      </w:r>
    </w:p>
    <w:p w14:paraId="3663A8ED" w14:textId="77777777" w:rsidR="000602FD" w:rsidRPr="000602FD" w:rsidRDefault="000602FD" w:rsidP="00EF0BB9">
      <w:pPr>
        <w:ind w:firstLine="708"/>
      </w:pPr>
      <w:r w:rsidRPr="000602FD">
        <w:t>Inclui:</w:t>
      </w:r>
    </w:p>
    <w:p w14:paraId="38118E70" w14:textId="77777777" w:rsidR="00EF0BB9" w:rsidRPr="00EF0BB9" w:rsidRDefault="000602FD" w:rsidP="00EF0BB9">
      <w:pPr>
        <w:pStyle w:val="PargrafodaLista"/>
        <w:numPr>
          <w:ilvl w:val="1"/>
          <w:numId w:val="36"/>
        </w:numPr>
      </w:pPr>
      <w:r w:rsidRPr="00EF0BB9">
        <w:t>Adicionar Item à Venda</w:t>
      </w:r>
    </w:p>
    <w:p w14:paraId="474DAB94" w14:textId="645F5375" w:rsidR="000602FD" w:rsidRPr="00EF0BB9" w:rsidRDefault="000602FD" w:rsidP="00EF0BB9">
      <w:pPr>
        <w:pStyle w:val="PargrafodaLista"/>
        <w:numPr>
          <w:ilvl w:val="1"/>
          <w:numId w:val="36"/>
        </w:numPr>
      </w:pPr>
      <w:r w:rsidRPr="00EF0BB9">
        <w:t>Selecionar Forma de Pagamento</w:t>
      </w:r>
    </w:p>
    <w:p w14:paraId="09BC1B4B" w14:textId="77777777" w:rsidR="000602FD" w:rsidRPr="00EF0BB9" w:rsidRDefault="000602FD" w:rsidP="00EF0BB9">
      <w:pPr>
        <w:pStyle w:val="PargrafodaLista"/>
        <w:numPr>
          <w:ilvl w:val="1"/>
          <w:numId w:val="36"/>
        </w:numPr>
      </w:pPr>
      <w:r w:rsidRPr="00EF0BB9">
        <w:t>Calcular Total</w:t>
      </w:r>
    </w:p>
    <w:p w14:paraId="106FCD83" w14:textId="77777777" w:rsidR="000602FD" w:rsidRPr="00EF0BB9" w:rsidRDefault="000602FD" w:rsidP="00EF0BB9">
      <w:pPr>
        <w:pStyle w:val="PargrafodaLista"/>
        <w:numPr>
          <w:ilvl w:val="1"/>
          <w:numId w:val="36"/>
        </w:numPr>
      </w:pPr>
      <w:r w:rsidRPr="00EF0BB9">
        <w:t>Aplicar Regra de Desconto (quando aplicável)</w:t>
      </w:r>
    </w:p>
    <w:p w14:paraId="2C2BD616" w14:textId="5227EEB9" w:rsidR="000602FD" w:rsidRPr="00EF0BB9" w:rsidRDefault="000602FD" w:rsidP="00EF0BB9">
      <w:pPr>
        <w:pStyle w:val="PargrafodaLista"/>
        <w:numPr>
          <w:ilvl w:val="1"/>
          <w:numId w:val="36"/>
        </w:numPr>
      </w:pPr>
      <w:r w:rsidRPr="00EF0BB9">
        <w:t>Atualizar Estoque</w:t>
      </w:r>
      <w:r w:rsidR="00EF0BB9">
        <w:br/>
      </w:r>
    </w:p>
    <w:p w14:paraId="06792787" w14:textId="1036C8D1" w:rsidR="000602FD" w:rsidRPr="00EF0BB9" w:rsidRDefault="000602FD" w:rsidP="00EF0BB9">
      <w:pPr>
        <w:pStyle w:val="PargrafodaLista"/>
        <w:numPr>
          <w:ilvl w:val="0"/>
          <w:numId w:val="36"/>
        </w:numPr>
        <w:rPr>
          <w:b/>
          <w:bCs/>
        </w:rPr>
      </w:pPr>
      <w:r w:rsidRPr="00EF0BB9">
        <w:rPr>
          <w:b/>
          <w:bCs/>
        </w:rPr>
        <w:t xml:space="preserve">UC06 – </w:t>
      </w:r>
      <w:r w:rsidRPr="00EF0BB9">
        <w:t>Registrar Reposição</w:t>
      </w:r>
    </w:p>
    <w:p w14:paraId="70EE0FA0" w14:textId="77777777" w:rsidR="000602FD" w:rsidRPr="00EF0BB9" w:rsidRDefault="000602FD" w:rsidP="00EF0BB9">
      <w:pPr>
        <w:pStyle w:val="PargrafodaLista"/>
      </w:pPr>
      <w:r w:rsidRPr="00EF0BB9">
        <w:t>Permite registrar entrada de produtos no estoque por meio de compra de fornecedor.</w:t>
      </w:r>
    </w:p>
    <w:p w14:paraId="77DA660E" w14:textId="77777777" w:rsidR="000602FD" w:rsidRPr="000602FD" w:rsidRDefault="000602FD" w:rsidP="00EF0BB9">
      <w:pPr>
        <w:ind w:firstLine="708"/>
        <w:rPr>
          <w:b/>
          <w:bCs/>
        </w:rPr>
      </w:pPr>
      <w:r w:rsidRPr="000602FD">
        <w:t>Inclui</w:t>
      </w:r>
      <w:r w:rsidRPr="000602FD">
        <w:rPr>
          <w:b/>
          <w:bCs/>
        </w:rPr>
        <w:t>:</w:t>
      </w:r>
    </w:p>
    <w:p w14:paraId="108A2DE3" w14:textId="77777777" w:rsidR="000602FD" w:rsidRPr="00EF0BB9" w:rsidRDefault="000602FD" w:rsidP="00EF0BB9">
      <w:pPr>
        <w:pStyle w:val="PargrafodaLista"/>
        <w:numPr>
          <w:ilvl w:val="0"/>
          <w:numId w:val="40"/>
        </w:numPr>
      </w:pPr>
      <w:r w:rsidRPr="00EF0BB9">
        <w:t>Adicionar Produto à Reposição</w:t>
      </w:r>
    </w:p>
    <w:p w14:paraId="200F0840" w14:textId="77777777" w:rsidR="000602FD" w:rsidRDefault="000602FD" w:rsidP="00EF0BB9">
      <w:pPr>
        <w:pStyle w:val="PargrafodaLista"/>
        <w:numPr>
          <w:ilvl w:val="0"/>
          <w:numId w:val="40"/>
        </w:numPr>
      </w:pPr>
      <w:r w:rsidRPr="00EF0BB9">
        <w:t>Atualizar Estoque</w:t>
      </w:r>
    </w:p>
    <w:p w14:paraId="10788739" w14:textId="77777777" w:rsidR="00EF0BB9" w:rsidRPr="00EF0BB9" w:rsidRDefault="00EF0BB9" w:rsidP="00EF0BB9">
      <w:pPr>
        <w:pStyle w:val="PargrafodaLista"/>
        <w:ind w:left="1440"/>
      </w:pPr>
    </w:p>
    <w:p w14:paraId="0211CBC9" w14:textId="1B019789" w:rsidR="000602FD" w:rsidRPr="00EF0BB9" w:rsidRDefault="000602FD" w:rsidP="00EF0BB9">
      <w:pPr>
        <w:pStyle w:val="PargrafodaLista"/>
        <w:numPr>
          <w:ilvl w:val="0"/>
          <w:numId w:val="36"/>
        </w:numPr>
        <w:rPr>
          <w:b/>
          <w:bCs/>
        </w:rPr>
      </w:pPr>
      <w:r w:rsidRPr="00EF0BB9">
        <w:rPr>
          <w:b/>
          <w:bCs/>
        </w:rPr>
        <w:t xml:space="preserve">UC07 – </w:t>
      </w:r>
      <w:r w:rsidRPr="00EF0BB9">
        <w:t>Consultar Estoque</w:t>
      </w:r>
    </w:p>
    <w:p w14:paraId="7FC380DC" w14:textId="77777777" w:rsidR="000602FD" w:rsidRPr="00EF0BB9" w:rsidRDefault="000602FD" w:rsidP="00EF0BB9">
      <w:pPr>
        <w:pStyle w:val="PargrafodaLista"/>
      </w:pPr>
      <w:r w:rsidRPr="00EF0BB9">
        <w:t>Permite visualizar saldo atual de produtos e alertas de estoque mínimo.</w:t>
      </w:r>
    </w:p>
    <w:p w14:paraId="5549E2D1" w14:textId="77777777" w:rsidR="00172502" w:rsidRPr="00172502" w:rsidRDefault="00172502" w:rsidP="00172502"/>
    <w:p w14:paraId="673CADB4" w14:textId="77777777" w:rsidR="00172502" w:rsidRPr="00172502" w:rsidRDefault="00172502" w:rsidP="00172502"/>
    <w:p w14:paraId="61EFDBB1" w14:textId="77777777" w:rsidR="00172502" w:rsidRDefault="00172502" w:rsidP="00350D92"/>
    <w:p w14:paraId="66F21484" w14:textId="77777777" w:rsidR="00172502" w:rsidRPr="00350D92" w:rsidRDefault="00172502" w:rsidP="00350D92"/>
    <w:p w14:paraId="4A39B323" w14:textId="77777777" w:rsidR="00825570" w:rsidRDefault="00825570"/>
    <w:p w14:paraId="18E28EA4" w14:textId="77777777" w:rsidR="00825570" w:rsidRDefault="00825570"/>
    <w:sectPr w:rsidR="00825570" w:rsidSect="00172502">
      <w:headerReference w:type="default" r:id="rId7"/>
      <w:pgSz w:w="11906" w:h="16838"/>
      <w:pgMar w:top="1417" w:right="991" w:bottom="1418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19908" w14:textId="77777777" w:rsidR="00242DBC" w:rsidRDefault="00242DBC" w:rsidP="007D51DD">
      <w:pPr>
        <w:spacing w:after="0" w:line="240" w:lineRule="auto"/>
      </w:pPr>
      <w:r>
        <w:separator/>
      </w:r>
    </w:p>
  </w:endnote>
  <w:endnote w:type="continuationSeparator" w:id="0">
    <w:p w14:paraId="26AD466F" w14:textId="77777777" w:rsidR="00242DBC" w:rsidRDefault="00242DBC" w:rsidP="007D5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D5EA9D" w14:textId="77777777" w:rsidR="00242DBC" w:rsidRDefault="00242DBC" w:rsidP="007D51DD">
      <w:pPr>
        <w:spacing w:after="0" w:line="240" w:lineRule="auto"/>
      </w:pPr>
      <w:r>
        <w:separator/>
      </w:r>
    </w:p>
  </w:footnote>
  <w:footnote w:type="continuationSeparator" w:id="0">
    <w:p w14:paraId="5CD9F4D3" w14:textId="77777777" w:rsidR="00242DBC" w:rsidRDefault="00242DBC" w:rsidP="007D51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F05B6" w14:textId="11D37C87" w:rsidR="007D51DD" w:rsidRPr="007D51DD" w:rsidRDefault="007D51DD" w:rsidP="007D51DD">
    <w:pPr>
      <w:pStyle w:val="Cabealho"/>
      <w:pBdr>
        <w:bottom w:val="thickThinSmallGap" w:sz="24" w:space="1" w:color="auto"/>
      </w:pBdr>
      <w:tabs>
        <w:tab w:val="right" w:pos="9639"/>
      </w:tabs>
      <w:rPr>
        <w:rFonts w:ascii="Calibri Light" w:hAnsi="Calibri Light" w:cs="Calibri Light"/>
      </w:rPr>
    </w:pPr>
    <w:r w:rsidRPr="007D51DD">
      <w:t>G</w:t>
    </w:r>
    <w:r>
      <w:t xml:space="preserve">ustavo Henriques </w:t>
    </w:r>
    <w:r>
      <w:tab/>
    </w:r>
    <w:r w:rsidRPr="007D51DD">
      <w:tab/>
    </w:r>
    <w:r w:rsidRPr="007D51DD">
      <w:rPr>
        <w:rFonts w:ascii="Calibri Light" w:hAnsi="Calibri Light" w:cs="Calibri Light"/>
      </w:rPr>
      <w:t>NeyBateria</w:t>
    </w:r>
    <w:r w:rsidR="00051549">
      <w:rPr>
        <w:rFonts w:ascii="Calibri Light" w:hAnsi="Calibri Light" w:cs="Calibri Light"/>
      </w:rPr>
      <w:t>s</w:t>
    </w:r>
  </w:p>
  <w:p w14:paraId="64127361" w14:textId="77777777" w:rsidR="007D51DD" w:rsidRPr="007D51DD" w:rsidRDefault="007D51DD" w:rsidP="007D51D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455F7"/>
    <w:multiLevelType w:val="hybridMultilevel"/>
    <w:tmpl w:val="48CAE2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22F7F"/>
    <w:multiLevelType w:val="multilevel"/>
    <w:tmpl w:val="B20C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1250B"/>
    <w:multiLevelType w:val="hybridMultilevel"/>
    <w:tmpl w:val="7F38F0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53977"/>
    <w:multiLevelType w:val="hybridMultilevel"/>
    <w:tmpl w:val="8C02A7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1727B"/>
    <w:multiLevelType w:val="multilevel"/>
    <w:tmpl w:val="6E4C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B79F6"/>
    <w:multiLevelType w:val="hybridMultilevel"/>
    <w:tmpl w:val="15E2C4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B482D"/>
    <w:multiLevelType w:val="hybridMultilevel"/>
    <w:tmpl w:val="4E4C42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D5F85"/>
    <w:multiLevelType w:val="multilevel"/>
    <w:tmpl w:val="7AB2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750C8"/>
    <w:multiLevelType w:val="hybridMultilevel"/>
    <w:tmpl w:val="7ABCE2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E2195A"/>
    <w:multiLevelType w:val="multilevel"/>
    <w:tmpl w:val="9CCC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7486B"/>
    <w:multiLevelType w:val="hybridMultilevel"/>
    <w:tmpl w:val="F5E883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6A6D2F"/>
    <w:multiLevelType w:val="hybridMultilevel"/>
    <w:tmpl w:val="FABA7B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260268"/>
    <w:multiLevelType w:val="hybridMultilevel"/>
    <w:tmpl w:val="F48C43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334A5F"/>
    <w:multiLevelType w:val="hybridMultilevel"/>
    <w:tmpl w:val="BAEEC9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EB6062"/>
    <w:multiLevelType w:val="hybridMultilevel"/>
    <w:tmpl w:val="D46A9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F9683A"/>
    <w:multiLevelType w:val="multilevel"/>
    <w:tmpl w:val="A7A0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63018F"/>
    <w:multiLevelType w:val="hybridMultilevel"/>
    <w:tmpl w:val="DE087E1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CF57D31"/>
    <w:multiLevelType w:val="hybridMultilevel"/>
    <w:tmpl w:val="3520827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D0B2EA6"/>
    <w:multiLevelType w:val="multilevel"/>
    <w:tmpl w:val="BA7E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9F56AA"/>
    <w:multiLevelType w:val="hybridMultilevel"/>
    <w:tmpl w:val="4BC8A09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0380B94"/>
    <w:multiLevelType w:val="multilevel"/>
    <w:tmpl w:val="9CF8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483316"/>
    <w:multiLevelType w:val="hybridMultilevel"/>
    <w:tmpl w:val="FE5A84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82517C"/>
    <w:multiLevelType w:val="hybridMultilevel"/>
    <w:tmpl w:val="70E0B0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921CBE"/>
    <w:multiLevelType w:val="multilevel"/>
    <w:tmpl w:val="A7CC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4F26EF"/>
    <w:multiLevelType w:val="hybridMultilevel"/>
    <w:tmpl w:val="94EA7AF6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B1729B2"/>
    <w:multiLevelType w:val="hybridMultilevel"/>
    <w:tmpl w:val="0AE2C6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460F4A"/>
    <w:multiLevelType w:val="hybridMultilevel"/>
    <w:tmpl w:val="1D20A31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0192DFB"/>
    <w:multiLevelType w:val="hybridMultilevel"/>
    <w:tmpl w:val="499C6E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855E15"/>
    <w:multiLevelType w:val="hybridMultilevel"/>
    <w:tmpl w:val="0F6CFF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9618E8"/>
    <w:multiLevelType w:val="hybridMultilevel"/>
    <w:tmpl w:val="4F861C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C75E4B"/>
    <w:multiLevelType w:val="hybridMultilevel"/>
    <w:tmpl w:val="390C00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16041C"/>
    <w:multiLevelType w:val="hybridMultilevel"/>
    <w:tmpl w:val="AC0021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FB7085"/>
    <w:multiLevelType w:val="hybridMultilevel"/>
    <w:tmpl w:val="E0687E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5A2495"/>
    <w:multiLevelType w:val="hybridMultilevel"/>
    <w:tmpl w:val="416C3E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9E52AC"/>
    <w:multiLevelType w:val="multilevel"/>
    <w:tmpl w:val="B5CE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8B6152"/>
    <w:multiLevelType w:val="multilevel"/>
    <w:tmpl w:val="B8B4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A70F83"/>
    <w:multiLevelType w:val="multilevel"/>
    <w:tmpl w:val="9152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B67C2F"/>
    <w:multiLevelType w:val="multilevel"/>
    <w:tmpl w:val="DDAA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530483"/>
    <w:multiLevelType w:val="hybridMultilevel"/>
    <w:tmpl w:val="7E5C26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1F4AB8"/>
    <w:multiLevelType w:val="hybridMultilevel"/>
    <w:tmpl w:val="6BB8E3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D6C2F"/>
    <w:multiLevelType w:val="hybridMultilevel"/>
    <w:tmpl w:val="3F4E12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497243">
    <w:abstractNumId w:val="7"/>
  </w:num>
  <w:num w:numId="2" w16cid:durableId="525946541">
    <w:abstractNumId w:val="37"/>
  </w:num>
  <w:num w:numId="3" w16cid:durableId="1913198071">
    <w:abstractNumId w:val="18"/>
  </w:num>
  <w:num w:numId="4" w16cid:durableId="1140608230">
    <w:abstractNumId w:val="34"/>
  </w:num>
  <w:num w:numId="5" w16cid:durableId="1703438957">
    <w:abstractNumId w:val="4"/>
  </w:num>
  <w:num w:numId="6" w16cid:durableId="1340700334">
    <w:abstractNumId w:val="23"/>
  </w:num>
  <w:num w:numId="7" w16cid:durableId="307057408">
    <w:abstractNumId w:val="9"/>
  </w:num>
  <w:num w:numId="8" w16cid:durableId="124781135">
    <w:abstractNumId w:val="35"/>
  </w:num>
  <w:num w:numId="9" w16cid:durableId="333068559">
    <w:abstractNumId w:val="28"/>
  </w:num>
  <w:num w:numId="10" w16cid:durableId="152840683">
    <w:abstractNumId w:val="30"/>
  </w:num>
  <w:num w:numId="11" w16cid:durableId="642003311">
    <w:abstractNumId w:val="22"/>
  </w:num>
  <w:num w:numId="12" w16cid:durableId="1201013106">
    <w:abstractNumId w:val="6"/>
  </w:num>
  <w:num w:numId="13" w16cid:durableId="150027502">
    <w:abstractNumId w:val="29"/>
  </w:num>
  <w:num w:numId="14" w16cid:durableId="432894953">
    <w:abstractNumId w:val="3"/>
  </w:num>
  <w:num w:numId="15" w16cid:durableId="33818236">
    <w:abstractNumId w:val="0"/>
  </w:num>
  <w:num w:numId="16" w16cid:durableId="1434009857">
    <w:abstractNumId w:val="2"/>
  </w:num>
  <w:num w:numId="17" w16cid:durableId="1035159944">
    <w:abstractNumId w:val="12"/>
  </w:num>
  <w:num w:numId="18" w16cid:durableId="879781272">
    <w:abstractNumId w:val="21"/>
  </w:num>
  <w:num w:numId="19" w16cid:durableId="1149402006">
    <w:abstractNumId w:val="39"/>
  </w:num>
  <w:num w:numId="20" w16cid:durableId="265772363">
    <w:abstractNumId w:val="31"/>
  </w:num>
  <w:num w:numId="21" w16cid:durableId="1494301174">
    <w:abstractNumId w:val="27"/>
  </w:num>
  <w:num w:numId="22" w16cid:durableId="1500853556">
    <w:abstractNumId w:val="32"/>
  </w:num>
  <w:num w:numId="23" w16cid:durableId="1923292088">
    <w:abstractNumId w:val="14"/>
  </w:num>
  <w:num w:numId="24" w16cid:durableId="574706326">
    <w:abstractNumId w:val="10"/>
  </w:num>
  <w:num w:numId="25" w16cid:durableId="2032604954">
    <w:abstractNumId w:val="40"/>
  </w:num>
  <w:num w:numId="26" w16cid:durableId="201022994">
    <w:abstractNumId w:val="11"/>
  </w:num>
  <w:num w:numId="27" w16cid:durableId="873201910">
    <w:abstractNumId w:val="38"/>
  </w:num>
  <w:num w:numId="28" w16cid:durableId="246161106">
    <w:abstractNumId w:val="13"/>
  </w:num>
  <w:num w:numId="29" w16cid:durableId="1713530655">
    <w:abstractNumId w:val="33"/>
  </w:num>
  <w:num w:numId="30" w16cid:durableId="2129352190">
    <w:abstractNumId w:val="1"/>
  </w:num>
  <w:num w:numId="31" w16cid:durableId="1825732678">
    <w:abstractNumId w:val="20"/>
  </w:num>
  <w:num w:numId="32" w16cid:durableId="398021691">
    <w:abstractNumId w:val="36"/>
  </w:num>
  <w:num w:numId="33" w16cid:durableId="340621993">
    <w:abstractNumId w:val="15"/>
  </w:num>
  <w:num w:numId="34" w16cid:durableId="1247610316">
    <w:abstractNumId w:val="8"/>
  </w:num>
  <w:num w:numId="35" w16cid:durableId="1158569913">
    <w:abstractNumId w:val="5"/>
  </w:num>
  <w:num w:numId="36" w16cid:durableId="1432163039">
    <w:abstractNumId w:val="25"/>
  </w:num>
  <w:num w:numId="37" w16cid:durableId="504780583">
    <w:abstractNumId w:val="17"/>
  </w:num>
  <w:num w:numId="38" w16cid:durableId="204146021">
    <w:abstractNumId w:val="16"/>
  </w:num>
  <w:num w:numId="39" w16cid:durableId="2092962390">
    <w:abstractNumId w:val="19"/>
  </w:num>
  <w:num w:numId="40" w16cid:durableId="1485467381">
    <w:abstractNumId w:val="24"/>
  </w:num>
  <w:num w:numId="41" w16cid:durableId="133248637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1DD"/>
    <w:rsid w:val="00051549"/>
    <w:rsid w:val="000602FD"/>
    <w:rsid w:val="00172502"/>
    <w:rsid w:val="00242DBC"/>
    <w:rsid w:val="00350D92"/>
    <w:rsid w:val="004178AC"/>
    <w:rsid w:val="00510828"/>
    <w:rsid w:val="005E105E"/>
    <w:rsid w:val="007D51DD"/>
    <w:rsid w:val="00825570"/>
    <w:rsid w:val="00880CC3"/>
    <w:rsid w:val="00890B10"/>
    <w:rsid w:val="008B25E9"/>
    <w:rsid w:val="00C05006"/>
    <w:rsid w:val="00D75985"/>
    <w:rsid w:val="00DE0140"/>
    <w:rsid w:val="00EE4DE1"/>
    <w:rsid w:val="00EF0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75A56"/>
  <w15:chartTrackingRefBased/>
  <w15:docId w15:val="{009CAE66-A7C7-4FFC-A513-24A444A60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5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5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5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5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5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5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5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5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5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5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5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5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51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51D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51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51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51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51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5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5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5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5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5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51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51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51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5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51D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51D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D51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D51DD"/>
  </w:style>
  <w:style w:type="paragraph" w:styleId="Rodap">
    <w:name w:val="footer"/>
    <w:basedOn w:val="Normal"/>
    <w:link w:val="RodapChar"/>
    <w:uiPriority w:val="99"/>
    <w:unhideWhenUsed/>
    <w:rsid w:val="007D51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D51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8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1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3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5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9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4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5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9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7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7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8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7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2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1577</Words>
  <Characters>8522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</dc:creator>
  <cp:keywords/>
  <dc:description/>
  <cp:lastModifiedBy>GUSTAVO</cp:lastModifiedBy>
  <cp:revision>3</cp:revision>
  <dcterms:created xsi:type="dcterms:W3CDTF">2026-03-03T02:27:00Z</dcterms:created>
  <dcterms:modified xsi:type="dcterms:W3CDTF">2026-03-03T02:57:00Z</dcterms:modified>
</cp:coreProperties>
</file>