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pPr>
      <w:r>
        <w:rPr>
          <w:rFonts w:eastAsia="Arial" w:cs="Arial" w:ascii="Arial" w:hAnsi="Arial"/>
          <w:b w:val="false"/>
          <w:i w:val="false"/>
          <w:caps w:val="false"/>
          <w:smallCaps w:val="false"/>
          <w:strike w:val="false"/>
          <w:dstrike w:val="false"/>
          <w:color w:val="000000"/>
          <w:position w:val="0"/>
          <w:sz w:val="22"/>
          <w:szCs w:val="22"/>
          <w:u w:val="none"/>
          <w:shd w:fill="auto" w:val="clear"/>
          <w:vertAlign w:val="baseline"/>
        </w:rPr>
      </w:r>
    </w:p>
    <w:tbl>
      <w:tblPr>
        <w:tblStyle w:val="Table1"/>
        <w:tblW w:w="10313" w:type="dxa"/>
        <w:jc w:val="left"/>
        <w:tblInd w:w="26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297"/>
        <w:gridCol w:w="8016"/>
      </w:tblGrid>
      <w:tr>
        <w:trPr>
          <w:trHeight w:val="925" w:hRule="atLeast"/>
        </w:trPr>
        <w:tc>
          <w:tcPr>
            <w:tcW w:w="10313" w:type="dxa"/>
            <w:gridSpan w:val="2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1155CC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{nomeEscola} – {sala} - PROFª {profName}</w:t>
            </w:r>
          </w:p>
          <w:p>
            <w:pPr>
              <w:pStyle w:val="normal1"/>
              <w:widowControl w:val="false"/>
              <w:shd w:val="clear" w:fill="auto"/>
              <w:tabs>
                <w:tab w:val="clear" w:pos="720"/>
                <w:tab w:val="left" w:pos="5205" w:leader="none"/>
                <w:tab w:val="left" w:pos="7127" w:leader="none"/>
                <w:tab w:val="left" w:pos="8068" w:leader="none"/>
                <w:tab w:val="left" w:pos="10257" w:leader="none"/>
                <w:tab w:val="left" w:pos="10518" w:leader="none"/>
                <w:tab w:val="left" w:pos="11248" w:leader="none"/>
              </w:tabs>
              <w:spacing w:lineRule="auto" w:line="271" w:before="0" w:after="0"/>
              <w:ind w:hanging="0" w:left="0" w:right="2883"/>
              <w:jc w:val="left"/>
              <w:rPr>
                <w:rFonts w:ascii="Liberation Serif" w:hAnsi="Liberation Serif" w:eastAsia="Liberation Serif" w:cs="Liberation Serif"/>
                <w:b/>
                <w:i w:val="false"/>
                <w:strike w:val="false"/>
                <w:dstrike w:val="false"/>
                <w:color w:val="FFFFFF"/>
                <w:sz w:val="24"/>
                <w:szCs w:val="24"/>
                <w:u w:val="none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FFFFFF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ROTINA SEMANAL - {diaStart} DE {mes} DE {ano}</w:t>
            </w:r>
          </w:p>
        </w:tc>
      </w:tr>
      <w:tr>
        <w:trPr>
          <w:trHeight w:val="395" w:hRule="atLeast"/>
        </w:trPr>
        <w:tc>
          <w:tcPr>
            <w:tcW w:w="2297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75" w:after="0"/>
              <w:ind w:hanging="0" w:left="0" w:right="168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HORÁROS</w:t>
            </w:r>
          </w:p>
        </w:tc>
        <w:tc>
          <w:tcPr>
            <w:tcW w:w="801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66" w:after="0"/>
              <w:ind w:hanging="0" w:left="127" w:right="127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2ª FEIRA</w:t>
            </w:r>
          </w:p>
        </w:tc>
      </w:tr>
      <w:tr>
        <w:trPr>
          <w:trHeight w:val="1320" w:hRule="atLeast"/>
        </w:trPr>
        <w:tc>
          <w:tcPr>
            <w:tcW w:w="2297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164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  <w:t>QSN</w:t>
            </w:r>
          </w:p>
        </w:tc>
        <w:tc>
          <w:tcPr>
            <w:tcW w:w="801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57" w:before="220" w:after="160"/>
              <w:jc w:val="left"/>
              <w:rPr>
                <w:rFonts w:ascii="Arial" w:hAnsi="Arial" w:eastAsia="Arial" w:cs="Arial"/>
                <w:b w:val="false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{eixo1}</w:t>
            </w:r>
          </w:p>
        </w:tc>
      </w:tr>
      <w:tr>
        <w:trPr>
          <w:trHeight w:val="2837" w:hRule="atLeast"/>
        </w:trPr>
        <w:tc>
          <w:tcPr>
            <w:tcW w:w="2297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801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</w:tcPr>
          <w:p>
            <w:pPr>
              <w:pStyle w:val="normal1"/>
              <w:spacing w:lineRule="auto" w:line="235"/>
              <w:ind w:hanging="0" w:left="0" w:right="91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SABER: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{saber1}</w:t>
            </w:r>
          </w:p>
        </w:tc>
      </w:tr>
      <w:tr>
        <w:trPr>
          <w:trHeight w:val="3221" w:hRule="atLeast"/>
        </w:trPr>
        <w:tc>
          <w:tcPr>
            <w:tcW w:w="2297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8016" w:type="dxa"/>
            <w:tcBorders>
              <w:top w:val="single" w:sz="8" w:space="0" w:color="1155CC"/>
              <w:left w:val="single" w:sz="8" w:space="0" w:color="1155CC"/>
              <w:bottom w:val="single" w:sz="8" w:space="0" w:color="1155CC"/>
              <w:right w:val="single" w:sz="8" w:space="0" w:color="1155CC"/>
            </w:tcBorders>
            <w:shd w:fill="A4C2F4" w:val="clear"/>
          </w:tcPr>
          <w:p>
            <w:pPr>
              <w:pStyle w:val="normal1"/>
              <w:spacing w:lineRule="auto" w:line="230"/>
              <w:ind w:hanging="0" w:left="0" w:right="92"/>
              <w:jc w:val="left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 xml:space="preserve">Aprendizagem: </w:t>
            </w:r>
            <w:r>
              <w:rPr>
                <w:rFonts w:eastAsia="Arial" w:cs="Arial" w:ascii="Arial" w:hAnsi="Arial"/>
                <w:b w:val="false"/>
                <w:i w:val="false"/>
                <w:strike w:val="false"/>
                <w:dstrike w:val="false"/>
                <w:color w:val="000000"/>
                <w:sz w:val="24"/>
                <w:szCs w:val="24"/>
                <w:u w:val="none"/>
              </w:rPr>
              <w:t>{aprendizagem1}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1000" w:footer="0" w:bottom="280"/>
          <w:pgNumType w:start="1" w:fmt="decimal"/>
          <w:formProt w:val="false"/>
          <w:textDirection w:val="lrTb"/>
          <w:docGrid w:type="default" w:linePitch="100" w:charSpace="0"/>
        </w:sectPr>
      </w:pP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rFonts w:ascii="Arial" w:hAnsi="Arial" w:eastAsia="Arial" w:cs="Arial"/>
          <w:color w:val="000000"/>
          <w:sz w:val="16"/>
          <w:szCs w:val="16"/>
        </w:rPr>
      </w:pPr>
      <w:r>
        <w:rPr>
          <w:rFonts w:eastAsia="Arial" w:cs="Arial" w:ascii="Arial" w:hAnsi="Arial"/>
          <w:color w:val="000000"/>
          <w:sz w:val="16"/>
          <w:szCs w:val="16"/>
        </w:rPr>
      </w:r>
    </w:p>
    <w:tbl>
      <w:tblPr>
        <w:tblStyle w:val="Table2"/>
        <w:tblW w:w="10381" w:type="dxa"/>
        <w:jc w:val="left"/>
        <w:tblInd w:w="25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496"/>
        <w:gridCol w:w="7885"/>
      </w:tblGrid>
      <w:tr>
        <w:trPr>
          <w:trHeight w:val="2490" w:hRule="atLeast"/>
        </w:trPr>
        <w:tc>
          <w:tcPr>
            <w:tcW w:w="2496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885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spacing w:lineRule="auto" w:line="180" w:before="75" w:after="0"/>
              <w:ind w:hanging="0" w:left="102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FOCO AVALIATIVO: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{foco1}</w:t>
            </w:r>
          </w:p>
        </w:tc>
      </w:tr>
      <w:tr>
        <w:trPr>
          <w:trHeight w:val="7595" w:hRule="atLeast"/>
        </w:trPr>
        <w:tc>
          <w:tcPr>
            <w:tcW w:w="2496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09"/>
              <w:ind w:hanging="0" w:left="172" w:right="168"/>
              <w:jc w:val="center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color w:val="000000"/>
                <w:sz w:val="24"/>
                <w:szCs w:val="24"/>
              </w:rPr>
            </w:r>
          </w:p>
        </w:tc>
        <w:tc>
          <w:tcPr>
            <w:tcW w:w="788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spacing w:lineRule="auto" w:line="240" w:before="201" w:after="0"/>
              <w:ind w:hanging="0" w:left="108" w:right="899"/>
              <w:rPr>
                <w:rFonts w:ascii="Arial" w:hAnsi="Arial" w:eastAsia="Arial" w:cs="Arial"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Atividade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(s)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{atividade1}</w:t>
            </w:r>
          </w:p>
        </w:tc>
      </w:tr>
    </w:tbl>
    <w:p>
      <w:pPr>
        <w:sectPr>
          <w:type w:val="continuous"/>
          <w:pgSz w:orient="landscape" w:w="16838" w:h="11906"/>
          <w:pgMar w:left="520" w:right="560" w:gutter="0" w:header="0" w:top="1000" w:footer="0" w:bottom="280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3"/>
        <w:tblW w:w="10368" w:type="dxa"/>
        <w:jc w:val="left"/>
        <w:tblInd w:w="260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1725"/>
        <w:gridCol w:w="8643"/>
      </w:tblGrid>
      <w:tr>
        <w:trPr>
          <w:trHeight w:val="9124" w:hRule="atLeast"/>
        </w:trPr>
        <w:tc>
          <w:tcPr>
            <w:tcW w:w="1725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8643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Contextualização: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{contextualizacao1}</w:t>
            </w:r>
          </w:p>
        </w:tc>
      </w:tr>
    </w:tbl>
    <w:p>
      <w:pPr>
        <w:sectPr>
          <w:type w:val="nextPage"/>
          <w:pgSz w:orient="landscape" w:w="16838" w:h="11906"/>
          <w:pgMar w:left="520" w:right="560" w:gutter="0" w:header="0" w:top="720" w:footer="0" w:bottom="280"/>
          <w:pgNumType w:fmt="decimal"/>
          <w:formProt w:val="false"/>
          <w:textDirection w:val="lrTb"/>
          <w:docGrid w:type="default" w:linePitch="100" w:charSpace="0"/>
        </w:sectPr>
      </w:pPr>
      <w:r>
        <w:br w:type="page"/>
      </w:r>
    </w:p>
    <w:p>
      <w:pPr>
        <w:pStyle w:val="normal1"/>
        <w:keepNext w:val="false"/>
        <w:keepLines w:val="false"/>
        <w:widowControl w:val="false"/>
        <w:shd w:val="clear" w:fill="auto"/>
        <w:spacing w:lineRule="auto" w:line="276" w:before="0" w:after="0"/>
        <w:ind w:hanging="0" w:left="0" w:right="0"/>
        <w:jc w:val="left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</w:r>
    </w:p>
    <w:tbl>
      <w:tblPr>
        <w:tblStyle w:val="Table4"/>
        <w:tblW w:w="10381" w:type="dxa"/>
        <w:jc w:val="left"/>
        <w:tblInd w:w="258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00"/>
      </w:tblPr>
      <w:tblGrid>
        <w:gridCol w:w="2498"/>
        <w:gridCol w:w="7883"/>
      </w:tblGrid>
      <w:tr>
        <w:trPr>
          <w:trHeight w:val="1795" w:hRule="atLeast"/>
        </w:trPr>
        <w:tc>
          <w:tcPr>
            <w:tcW w:w="2498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883" w:type="dxa"/>
            <w:tcBorders>
              <w:left w:val="single" w:sz="4" w:space="0" w:color="1155CC"/>
              <w:bottom w:val="single" w:sz="4" w:space="0" w:color="1155CC"/>
              <w:right w:val="single" w:sz="4" w:space="0" w:color="1155CC"/>
            </w:tcBorders>
            <w:shd w:fill="A4C2F4" w:val="clear"/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0" w:right="160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 xml:space="preserve">Materiais: </w:t>
            </w:r>
            <w:r>
              <w:rPr>
                <w:rFonts w:eastAsia="Arial" w:cs="Arial" w:ascii="Arial" w:hAnsi="Arial"/>
                <w:b w:val="false"/>
                <w:color w:val="000000"/>
                <w:sz w:val="24"/>
                <w:szCs w:val="24"/>
              </w:rPr>
              <w:t>{materiais1}</w:t>
            </w: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br/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1" w:after="0"/>
              <w:ind w:hanging="0" w:left="104" w:right="160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  <w:tr>
        <w:trPr>
          <w:trHeight w:val="4671" w:hRule="atLeast"/>
        </w:trPr>
        <w:tc>
          <w:tcPr>
            <w:tcW w:w="2498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40" w:before="0" w:after="0"/>
              <w:ind w:hanging="0" w:left="0" w:right="0"/>
              <w:jc w:val="left"/>
              <w:rPr>
                <w:rFonts w:ascii="Arial" w:hAnsi="Arial" w:eastAsia="Arial" w:cs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eastAsia="Arial" w:cs="Arial" w:ascii="Arial" w:hAnsi="Arial"/>
                <w:b w:val="false"/>
                <w:i w:val="false"/>
                <w:caps w:val="false"/>
                <w:smallCaps w:val="false"/>
                <w:strike w:val="false"/>
                <w:dstrike w:val="false"/>
                <w:color w:val="000000"/>
                <w:position w:val="0"/>
                <w:sz w:val="24"/>
                <w:szCs w:val="24"/>
                <w:u w:val="none"/>
                <w:shd w:fill="auto" w:val="clear"/>
                <w:vertAlign w:val="baseline"/>
              </w:rPr>
            </w:r>
          </w:p>
        </w:tc>
        <w:tc>
          <w:tcPr>
            <w:tcW w:w="7883" w:type="dxa"/>
            <w:tcBorders>
              <w:top w:val="single" w:sz="4" w:space="0" w:color="1155CC"/>
              <w:left w:val="single" w:sz="4" w:space="0" w:color="1155CC"/>
              <w:bottom w:val="single" w:sz="4" w:space="0" w:color="1155CC"/>
              <w:right w:val="single" w:sz="4" w:space="0" w:color="1155CC"/>
            </w:tcBorders>
          </w:tcPr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0" w:right="95"/>
              <w:jc w:val="left"/>
              <w:rPr/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  <w:t>Registro avaliativo: O registro ocorrerá de forma contínua observando a autonomia e participação do educando.</w:t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  <w:p>
            <w:pPr>
              <w:pStyle w:val="normal1"/>
              <w:keepNext w:val="false"/>
              <w:keepLines w:val="false"/>
              <w:widowControl w:val="false"/>
              <w:shd w:val="clear" w:fill="auto"/>
              <w:spacing w:lineRule="auto" w:line="230" w:before="0" w:after="0"/>
              <w:ind w:hanging="0" w:left="104" w:right="95"/>
              <w:jc w:val="left"/>
              <w:rPr>
                <w:rFonts w:ascii="Arial" w:hAnsi="Arial" w:eastAsia="Arial" w:cs="Arial"/>
                <w:b/>
                <w:color w:val="000000"/>
                <w:sz w:val="24"/>
                <w:szCs w:val="24"/>
              </w:rPr>
            </w:pPr>
            <w:r>
              <w:rPr>
                <w:rFonts w:eastAsia="Arial" w:cs="Arial" w:ascii="Arial" w:hAnsi="Arial"/>
                <w:b/>
                <w:color w:val="000000"/>
                <w:sz w:val="24"/>
                <w:szCs w:val="24"/>
              </w:rPr>
            </w:r>
          </w:p>
        </w:tc>
      </w:tr>
    </w:tbl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62" w:before="0" w:after="0"/>
        <w:ind w:hanging="0" w:left="0" w:right="0"/>
        <w:jc w:val="left"/>
        <w:rPr>
          <w:rFonts w:ascii="Arial" w:hAnsi="Arial" w:eastAsia="Arial" w:cs="Arial"/>
          <w:color w:val="000000"/>
          <w:sz w:val="24"/>
          <w:szCs w:val="24"/>
        </w:rPr>
      </w:pPr>
      <w:r>
        <w:rPr>
          <w:rFonts w:eastAsia="Arial" w:cs="Arial" w:ascii="Arial" w:hAnsi="Arial"/>
          <w:b/>
          <w:i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OBSERVAÇÕES: AS ATIVIDADES E HORÁRIOS PODEM SER ALTERADOS SE NECESSÁRIO NO DECORRER DA SEMANA.</w:t>
      </w:r>
    </w:p>
    <w:sectPr>
      <w:type w:val="nextPage"/>
      <w:pgSz w:orient="landscape" w:w="16838" w:h="11906"/>
      <w:pgMar w:left="520" w:right="560" w:gutter="0" w:header="0" w:top="720" w:footer="0" w:bottom="28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 w:val="false"/>
      <w:suppressAutoHyphens w:val="true"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</TotalTime>
  <Application>LibreOffice/25.8.5.2$Linux_X86_64 LibreOffice_project/580$Build-2</Application>
  <AppVersion>15.0000</AppVersion>
  <Pages>4</Pages>
  <Words>60</Words>
  <Characters>420</Characters>
  <CharactersWithSpaces>468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2026-03-03T19:39:51Z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2024-09-15T00:00:00Z</vt:lpwstr>
  </property>
  <property fmtid="{D5CDD505-2E9C-101B-9397-08002B2CF9AE}" pid="3" name="Creator">
    <vt:lpwstr>Microsoft Word</vt:lpwstr>
  </property>
  <property fmtid="{D5CDD505-2E9C-101B-9397-08002B2CF9AE}" pid="4" name="LastSaved">
    <vt:lpwstr>2024-09-16T00:00:00Z</vt:lpwstr>
  </property>
</Properties>
</file>