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em Informática Integrado ao Ensino Médio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de Software Orientado a Objetos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Projeto: Plataforma Educativa sobre a História da Informática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Estudante: Gusthavo de Oliveira Souza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Turma: INFO I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Notion: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Documento de Requisitos: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DOC-20240714-WA0010.docx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Diagrama de Caso de Uso: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https://online.visual-paradigm.com/share.jsp?id=333234373231352d33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Diagrama de Classe: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https://online.visual-paradigm.com/share.jsp?id=333234373231352d34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Diagrama de Atividades: 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https://online.visual-paradigm.com/share.jsp?id=333234373231352d37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Diagrama de Banco de Dados: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do GitHub: </w:t>
      </w: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https://github.com/GusthavoOliveira2/ProjetoHistINFO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da Aplicação: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970"/>
        <w:gridCol w:w="1965"/>
        <w:gridCol w:w="1965"/>
        <w:gridCol w:w="1965"/>
        <w:gridCol w:w="1980"/>
        <w:gridCol w:w="2100"/>
        <w:gridCol w:w="1815"/>
        <w:tblGridChange w:id="0">
          <w:tblGrid>
            <w:gridCol w:w="960"/>
            <w:gridCol w:w="2970"/>
            <w:gridCol w:w="1965"/>
            <w:gridCol w:w="1965"/>
            <w:gridCol w:w="1965"/>
            <w:gridCol w:w="1980"/>
            <w:gridCol w:w="2100"/>
            <w:gridCol w:w="1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Documento de Requisitos e Validação de Artefatos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Barra Nav.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Tabela + Nome dos Campos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História da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as principais características de cada década da evolução do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História da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Historiatecnologia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[decada], [fig.importantes], [empresas], contexto, tipotecnologia [topico], [imagem]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as principais empresas no ramo da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fundador, datafundacao, [pais], [decada],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Países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Escolher o país de origem e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Países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continente?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Décadas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Décadas da evolução do software e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Décadas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Decada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 60, 70,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Figuras Importantes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as principais figuras e mostrar de qual empresa faziam parte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Figuras Importantes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Figuras Importantes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Figuras Importantes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Figuras Importantes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datanac, [empresa],foto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Fóruns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os comentários, e propostas do fórum até sua data de 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Fóruns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Fórum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Fóruns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Forum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[usuario], [topico], datainic, dataterm,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tópicos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os tópicos de divisão de cada parte da 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Tópicos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tópicos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Tópicos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os quizzes e suas perguntas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pontuacao, [ranking], [perguntas], [topico]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perfil, cpf, telefone, cidade, [pais], endereço, email,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Pesquisas (Barra de Pesquisa)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 por temas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Pesquisas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[topico], [empresa], [fig.importante], [decada]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comentários nos fóruns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 cadastrados podem apagar e excluir seus comentários nos fóruns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comentários nos fóruns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ComentarioForum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comentario, datahora, [usuario], [forum]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 por tópicos, por empresa,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comentários nos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 cadastrados podem apagar e excluir seus comentários nos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comentários nos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ComentarioQuiz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comentario, datahora, [usuario], [quiz]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Configurações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as configurações básicas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Configurações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Configurações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idioma, tamanho da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postagens dos Fóruns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todos os fóruns e suas postagens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PostagensForum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postagens dos Fóruns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PostagensForum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PostagensForum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dataenvio, comentario, [forum], [usuario]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 pontuação dos quizzes de todos os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Ranking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[pontuacao]?, [usuario], [topico],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308803" cy="61979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803" cy="619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7191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tabs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179288" cy="46967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9288" cy="469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tabs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usthavoOliveira2/ProjetoHistINFO" TargetMode="External"/><Relationship Id="rId10" Type="http://schemas.openxmlformats.org/officeDocument/2006/relationships/hyperlink" Target="https://online.visual-paradigm.com/share.jsp?id=333234373231352d37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visual-paradigm.com/share.jsp?id=333234373231352d34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S9BopnRO4400mscBLa5JcaWOG1OVy1xh/edit?usp=sharing&amp;ouid=101292141285957846627&amp;rtpof=true&amp;sd=true" TargetMode="External"/><Relationship Id="rId8" Type="http://schemas.openxmlformats.org/officeDocument/2006/relationships/hyperlink" Target="https://online.visual-paradigm.com/share.jsp?id=333234373231352d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NxIINE1u/Nd1Fmo2x5HOYUNkw==">CgMxLjA4AHIhMVlKTzA2X0ZFMHI3MUhFNTVnRkc4MTRfejY4eGMwVWI0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