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7716BE4" w:rsidR="008E2F5F" w:rsidRDefault="008E2F5F" w:rsidP="008E2F5F">
      <w:r w:rsidRPr="008E2F5F">
        <w:rPr>
          <w:b/>
          <w:bCs/>
          <w:sz w:val="28"/>
          <w:szCs w:val="28"/>
        </w:rPr>
        <w:t>GROUP</w:t>
      </w:r>
      <w:r w:rsidR="00ED6391">
        <w:rPr>
          <w:b/>
          <w:bCs/>
          <w:sz w:val="28"/>
          <w:szCs w:val="28"/>
        </w:rPr>
        <w:t>: 1</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ED6391" w14:paraId="5B12FC7B" w14:textId="77777777" w:rsidTr="008E2F5F">
        <w:tc>
          <w:tcPr>
            <w:tcW w:w="4675" w:type="dxa"/>
          </w:tcPr>
          <w:p w14:paraId="53060B76" w14:textId="3317902D" w:rsidR="00ED6391" w:rsidRDefault="00ED6391" w:rsidP="00ED6391">
            <w:r w:rsidRPr="00AB484E">
              <w:t>1. Hoi Kit Cheung</w:t>
            </w:r>
          </w:p>
        </w:tc>
        <w:tc>
          <w:tcPr>
            <w:tcW w:w="4675" w:type="dxa"/>
          </w:tcPr>
          <w:p w14:paraId="29F29A37" w14:textId="4D4A42D5" w:rsidR="00ED6391" w:rsidRDefault="00ED6391" w:rsidP="00ED6391">
            <w:r w:rsidRPr="00AB484E">
              <w:t xml:space="preserve">4. Sau Ching Yuki Wong </w:t>
            </w:r>
          </w:p>
        </w:tc>
      </w:tr>
      <w:tr w:rsidR="00ED6391" w14:paraId="223EB89D" w14:textId="77777777" w:rsidTr="008E2F5F">
        <w:tc>
          <w:tcPr>
            <w:tcW w:w="4675" w:type="dxa"/>
          </w:tcPr>
          <w:p w14:paraId="026CE5FC" w14:textId="60455183" w:rsidR="00ED6391" w:rsidRDefault="00ED6391" w:rsidP="00ED6391">
            <w:r w:rsidRPr="00AB484E">
              <w:t>2. Gyeongrok oh</w:t>
            </w:r>
          </w:p>
        </w:tc>
        <w:tc>
          <w:tcPr>
            <w:tcW w:w="4675" w:type="dxa"/>
          </w:tcPr>
          <w:p w14:paraId="26BFAC38" w14:textId="7EC0E373" w:rsidR="00ED6391" w:rsidRDefault="00ED6391" w:rsidP="00ED6391">
            <w:r w:rsidRPr="00AB484E">
              <w:t>5. Yonghun Won</w:t>
            </w:r>
          </w:p>
        </w:tc>
      </w:tr>
      <w:tr w:rsidR="00ED6391" w14:paraId="24C6FEB2" w14:textId="77777777" w:rsidTr="008E2F5F">
        <w:tc>
          <w:tcPr>
            <w:tcW w:w="4675" w:type="dxa"/>
          </w:tcPr>
          <w:p w14:paraId="5B3D2877" w14:textId="3DBF447F" w:rsidR="00ED6391" w:rsidRDefault="00ED6391" w:rsidP="00ED6391">
            <w:r w:rsidRPr="00AB484E">
              <w:t xml:space="preserve">3. Lap Chi Wong </w:t>
            </w:r>
          </w:p>
        </w:tc>
        <w:tc>
          <w:tcPr>
            <w:tcW w:w="4675" w:type="dxa"/>
          </w:tcPr>
          <w:p w14:paraId="5446375E" w14:textId="1EAFBC6F" w:rsidR="00ED6391" w:rsidRDefault="00ED6391" w:rsidP="00ED6391">
            <w:r w:rsidRPr="00AB484E">
              <w:t>6. Pui Wai Tse</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7777777" w:rsidR="003C7068" w:rsidRDefault="003C7068" w:rsidP="003C7068">
      <w:pPr>
        <w:pStyle w:val="ListParagraph"/>
        <w:numPr>
          <w:ilvl w:val="0"/>
          <w:numId w:val="1"/>
        </w:numPr>
      </w:pPr>
      <w:r>
        <w:t>Execute acceptance tests(results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Final Testing report listing tests conducted, bugs fixed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ED6391" w14:paraId="1FB1A5B3" w14:textId="77777777" w:rsidTr="00F1473D">
        <w:tc>
          <w:tcPr>
            <w:tcW w:w="2155" w:type="dxa"/>
          </w:tcPr>
          <w:p w14:paraId="5D34412F" w14:textId="644A7EBD" w:rsidR="00ED6391" w:rsidRDefault="00ED6391" w:rsidP="00ED6391">
            <w:pPr>
              <w:rPr>
                <w:b/>
                <w:bCs/>
                <w:sz w:val="28"/>
                <w:szCs w:val="28"/>
              </w:rPr>
            </w:pPr>
            <w:r w:rsidRPr="002331B4">
              <w:t>Hoi Kit Cheung</w:t>
            </w:r>
          </w:p>
        </w:tc>
        <w:tc>
          <w:tcPr>
            <w:tcW w:w="4078" w:type="dxa"/>
          </w:tcPr>
          <w:p w14:paraId="77BADD1A" w14:textId="77777777" w:rsidR="00392651" w:rsidRDefault="00392651" w:rsidP="00ED6391">
            <w:pPr>
              <w:pStyle w:val="ListParagraph"/>
              <w:numPr>
                <w:ilvl w:val="0"/>
                <w:numId w:val="2"/>
              </w:numPr>
              <w:ind w:left="284" w:hanging="284"/>
              <w:rPr>
                <w:rStyle w:val="ui-provider"/>
              </w:rPr>
            </w:pPr>
            <w:r w:rsidRPr="00392651">
              <w:rPr>
                <w:rStyle w:val="ui-provider"/>
              </w:rPr>
              <w:t>Prepare test report template and example</w:t>
            </w:r>
          </w:p>
          <w:p w14:paraId="2560DC68" w14:textId="48B68F4F" w:rsidR="00ED6391" w:rsidRDefault="00392651" w:rsidP="00ED6391">
            <w:pPr>
              <w:pStyle w:val="ListParagraph"/>
              <w:numPr>
                <w:ilvl w:val="0"/>
                <w:numId w:val="2"/>
              </w:numPr>
              <w:ind w:left="284" w:hanging="284"/>
              <w:rPr>
                <w:rStyle w:val="ui-provider"/>
              </w:rPr>
            </w:pPr>
            <w:r w:rsidRPr="00392651">
              <w:rPr>
                <w:rStyle w:val="ui-provider"/>
              </w:rPr>
              <w:t>Prepare test reports</w:t>
            </w:r>
          </w:p>
          <w:p w14:paraId="3BDF2AB3" w14:textId="76BE27CA" w:rsidR="00392651" w:rsidRDefault="00392651" w:rsidP="00392651">
            <w:pPr>
              <w:pStyle w:val="ListParagraph"/>
              <w:numPr>
                <w:ilvl w:val="1"/>
                <w:numId w:val="2"/>
              </w:numPr>
              <w:ind w:left="702"/>
              <w:rPr>
                <w:rStyle w:val="ui-provider"/>
              </w:rPr>
            </w:pPr>
            <w:r w:rsidRPr="00392651">
              <w:rPr>
                <w:rStyle w:val="ui-provider"/>
              </w:rPr>
              <w:t xml:space="preserve">Unit Test </w:t>
            </w:r>
            <w:r>
              <w:rPr>
                <w:rStyle w:val="ui-provider"/>
              </w:rPr>
              <w:t>–</w:t>
            </w:r>
            <w:r w:rsidRPr="00392651">
              <w:rPr>
                <w:rStyle w:val="ui-provider"/>
              </w:rPr>
              <w:t xml:space="preserve"> dispatchTruck</w:t>
            </w:r>
          </w:p>
          <w:p w14:paraId="72EBE8ED" w14:textId="77777777" w:rsidR="00392651" w:rsidRDefault="00392651" w:rsidP="00392651">
            <w:pPr>
              <w:pStyle w:val="ListParagraph"/>
              <w:numPr>
                <w:ilvl w:val="1"/>
                <w:numId w:val="2"/>
              </w:numPr>
              <w:ind w:left="702"/>
              <w:rPr>
                <w:rStyle w:val="ui-provider"/>
              </w:rPr>
            </w:pPr>
            <w:r w:rsidRPr="00392651">
              <w:rPr>
                <w:rStyle w:val="ui-provider"/>
              </w:rPr>
              <w:t>Acceptance Test</w:t>
            </w:r>
          </w:p>
          <w:p w14:paraId="37A5EF50" w14:textId="1ADA922A" w:rsidR="00ED6391" w:rsidRDefault="00392651" w:rsidP="00392651">
            <w:pPr>
              <w:pStyle w:val="ListParagraph"/>
              <w:numPr>
                <w:ilvl w:val="0"/>
                <w:numId w:val="2"/>
              </w:numPr>
              <w:ind w:left="284" w:hanging="284"/>
              <w:rPr>
                <w:rStyle w:val="ui-provider"/>
              </w:rPr>
            </w:pPr>
            <w:r w:rsidRPr="00392651">
              <w:rPr>
                <w:rStyle w:val="ui-provider"/>
              </w:rPr>
              <w:t>Manpower statistics</w:t>
            </w:r>
          </w:p>
          <w:p w14:paraId="38B585F6" w14:textId="6A0117FE" w:rsidR="00392651" w:rsidRPr="00392651" w:rsidRDefault="00224DAB" w:rsidP="00392651">
            <w:pPr>
              <w:pStyle w:val="ListParagraph"/>
              <w:numPr>
                <w:ilvl w:val="0"/>
                <w:numId w:val="2"/>
              </w:numPr>
              <w:ind w:left="284" w:hanging="284"/>
            </w:pPr>
            <w:r>
              <w:t>Prepare r</w:t>
            </w:r>
            <w:r w:rsidR="00392651" w:rsidRPr="00392651">
              <w:t>eflection Questions</w:t>
            </w:r>
          </w:p>
        </w:tc>
        <w:tc>
          <w:tcPr>
            <w:tcW w:w="3117" w:type="dxa"/>
          </w:tcPr>
          <w:p w14:paraId="26E0F8B3" w14:textId="0ACDB605" w:rsidR="00ED6391" w:rsidRDefault="00ED6391" w:rsidP="00ED6391">
            <w:pPr>
              <w:rPr>
                <w:b/>
                <w:bCs/>
                <w:sz w:val="28"/>
                <w:szCs w:val="28"/>
              </w:rPr>
            </w:pPr>
            <w:r w:rsidRPr="004F32C6">
              <w:t>None</w:t>
            </w:r>
          </w:p>
        </w:tc>
      </w:tr>
      <w:tr w:rsidR="00ED6391" w14:paraId="1C104063" w14:textId="77777777" w:rsidTr="00F1473D">
        <w:tc>
          <w:tcPr>
            <w:tcW w:w="2155" w:type="dxa"/>
          </w:tcPr>
          <w:p w14:paraId="7D2E801E" w14:textId="18ED15A5" w:rsidR="00ED6391" w:rsidRDefault="00ED6391" w:rsidP="00ED6391">
            <w:pPr>
              <w:rPr>
                <w:b/>
                <w:bCs/>
                <w:sz w:val="28"/>
                <w:szCs w:val="28"/>
              </w:rPr>
            </w:pPr>
            <w:r w:rsidRPr="002331B4">
              <w:t>Gyeongrok oh</w:t>
            </w:r>
          </w:p>
        </w:tc>
        <w:tc>
          <w:tcPr>
            <w:tcW w:w="4078" w:type="dxa"/>
          </w:tcPr>
          <w:p w14:paraId="2BC9E1A2" w14:textId="77777777" w:rsidR="00224DAB" w:rsidRDefault="00392651" w:rsidP="00224DAB">
            <w:pPr>
              <w:pStyle w:val="ListParagraph"/>
              <w:numPr>
                <w:ilvl w:val="0"/>
                <w:numId w:val="2"/>
              </w:numPr>
              <w:ind w:left="284" w:hanging="284"/>
              <w:rPr>
                <w:rStyle w:val="ui-provider"/>
              </w:rPr>
            </w:pPr>
            <w:r w:rsidRPr="00392651">
              <w:rPr>
                <w:rStyle w:val="ui-provider"/>
              </w:rPr>
              <w:t>Prepare test reports</w:t>
            </w:r>
          </w:p>
          <w:p w14:paraId="5156D730" w14:textId="4CCEB045" w:rsidR="00224DAB" w:rsidRDefault="00392651" w:rsidP="00224DAB">
            <w:pPr>
              <w:pStyle w:val="ListParagraph"/>
              <w:numPr>
                <w:ilvl w:val="1"/>
                <w:numId w:val="2"/>
              </w:numPr>
              <w:ind w:left="702"/>
              <w:rPr>
                <w:rStyle w:val="ui-provider"/>
              </w:rPr>
            </w:pPr>
            <w:r w:rsidRPr="00392651">
              <w:rPr>
                <w:rStyle w:val="ui-provider"/>
              </w:rPr>
              <w:t xml:space="preserve">Unit Test </w:t>
            </w:r>
            <w:r w:rsidR="00224DAB">
              <w:rPr>
                <w:rStyle w:val="ui-provider"/>
              </w:rPr>
              <w:t>–</w:t>
            </w:r>
            <w:r w:rsidRPr="00392651">
              <w:rPr>
                <w:rStyle w:val="ui-provider"/>
              </w:rPr>
              <w:t xml:space="preserve"> convertStrToPoint</w:t>
            </w:r>
          </w:p>
          <w:p w14:paraId="490DB729" w14:textId="77777777" w:rsidR="00224DAB" w:rsidRDefault="00392651" w:rsidP="00224DAB">
            <w:pPr>
              <w:pStyle w:val="ListParagraph"/>
              <w:numPr>
                <w:ilvl w:val="1"/>
                <w:numId w:val="2"/>
              </w:numPr>
              <w:ind w:left="702"/>
              <w:rPr>
                <w:rStyle w:val="ui-provider"/>
              </w:rPr>
            </w:pPr>
            <w:r w:rsidRPr="00392651">
              <w:rPr>
                <w:rStyle w:val="ui-provider"/>
              </w:rPr>
              <w:t>Integration Test 2</w:t>
            </w:r>
          </w:p>
          <w:p w14:paraId="7BF5F2A9" w14:textId="5DE22E0E" w:rsidR="00ED6391" w:rsidRPr="00392651" w:rsidRDefault="00224DAB" w:rsidP="00224DAB">
            <w:pPr>
              <w:pStyle w:val="ListParagraph"/>
              <w:numPr>
                <w:ilvl w:val="0"/>
                <w:numId w:val="2"/>
              </w:numPr>
              <w:ind w:left="284" w:hanging="284"/>
            </w:pPr>
            <w:r>
              <w:t>Prepare r</w:t>
            </w:r>
            <w:r w:rsidRPr="00392651">
              <w:t>eflection Questions</w:t>
            </w:r>
          </w:p>
        </w:tc>
        <w:tc>
          <w:tcPr>
            <w:tcW w:w="3117" w:type="dxa"/>
          </w:tcPr>
          <w:p w14:paraId="256B2FAA" w14:textId="10CC9FFB" w:rsidR="00ED6391" w:rsidRDefault="00ED6391" w:rsidP="00ED6391">
            <w:pPr>
              <w:rPr>
                <w:b/>
                <w:bCs/>
                <w:sz w:val="28"/>
                <w:szCs w:val="28"/>
              </w:rPr>
            </w:pPr>
            <w:r w:rsidRPr="004F32C6">
              <w:t>None</w:t>
            </w:r>
          </w:p>
        </w:tc>
      </w:tr>
      <w:tr w:rsidR="00ED6391" w14:paraId="6632926B" w14:textId="77777777" w:rsidTr="00F1473D">
        <w:tc>
          <w:tcPr>
            <w:tcW w:w="2155" w:type="dxa"/>
          </w:tcPr>
          <w:p w14:paraId="3682CF36" w14:textId="5A640D84" w:rsidR="00ED6391" w:rsidRDefault="00ED6391" w:rsidP="00ED6391">
            <w:pPr>
              <w:rPr>
                <w:b/>
                <w:bCs/>
                <w:sz w:val="28"/>
                <w:szCs w:val="28"/>
              </w:rPr>
            </w:pPr>
            <w:r w:rsidRPr="002331B4">
              <w:t>Lap Chi Wong</w:t>
            </w:r>
          </w:p>
        </w:tc>
        <w:tc>
          <w:tcPr>
            <w:tcW w:w="4078" w:type="dxa"/>
          </w:tcPr>
          <w:p w14:paraId="5A02DE6D" w14:textId="14AD73FB" w:rsidR="00ED6391" w:rsidRDefault="00224DAB" w:rsidP="00ED6391">
            <w:pPr>
              <w:pStyle w:val="ListParagraph"/>
              <w:numPr>
                <w:ilvl w:val="0"/>
                <w:numId w:val="2"/>
              </w:numPr>
              <w:ind w:left="284" w:hanging="284"/>
              <w:rPr>
                <w:rStyle w:val="ui-provider"/>
              </w:rPr>
            </w:pPr>
            <w:r w:rsidRPr="00224DAB">
              <w:rPr>
                <w:rStyle w:val="ui-provider"/>
              </w:rPr>
              <w:t>Double-check function-test matrix</w:t>
            </w:r>
          </w:p>
          <w:p w14:paraId="0AD3CAFE" w14:textId="77777777" w:rsidR="00ED6391" w:rsidRPr="00224DAB" w:rsidRDefault="00224DAB" w:rsidP="00224DAB">
            <w:pPr>
              <w:pStyle w:val="ListParagraph"/>
              <w:numPr>
                <w:ilvl w:val="0"/>
                <w:numId w:val="2"/>
              </w:numPr>
              <w:ind w:left="284" w:hanging="284"/>
              <w:rPr>
                <w:rStyle w:val="ui-provider"/>
                <w:b/>
                <w:bCs/>
                <w:sz w:val="28"/>
                <w:szCs w:val="28"/>
              </w:rPr>
            </w:pPr>
            <w:r>
              <w:rPr>
                <w:rStyle w:val="ui-provider"/>
              </w:rPr>
              <w:t>Perform bug fixing upon any bugs discovered in acceptance test</w:t>
            </w:r>
          </w:p>
          <w:p w14:paraId="779E9CEC" w14:textId="4A6E00E2" w:rsidR="00224DAB" w:rsidRPr="00224DAB" w:rsidRDefault="00224DAB" w:rsidP="00224DAB">
            <w:pPr>
              <w:pStyle w:val="ListParagraph"/>
              <w:numPr>
                <w:ilvl w:val="0"/>
                <w:numId w:val="2"/>
              </w:numPr>
              <w:ind w:left="284" w:hanging="284"/>
              <w:rPr>
                <w:b/>
                <w:bCs/>
                <w:sz w:val="28"/>
                <w:szCs w:val="28"/>
              </w:rPr>
            </w:pPr>
            <w:r>
              <w:t>Prepare r</w:t>
            </w:r>
            <w:r w:rsidRPr="00392651">
              <w:t>eflection Questions</w:t>
            </w:r>
          </w:p>
          <w:p w14:paraId="53541BC4" w14:textId="1BABE693" w:rsidR="00224DAB" w:rsidRDefault="00224DAB" w:rsidP="00224DAB">
            <w:pPr>
              <w:pStyle w:val="ListParagraph"/>
              <w:numPr>
                <w:ilvl w:val="0"/>
                <w:numId w:val="2"/>
              </w:numPr>
              <w:ind w:left="284" w:hanging="284"/>
              <w:rPr>
                <w:b/>
                <w:bCs/>
                <w:sz w:val="28"/>
                <w:szCs w:val="28"/>
              </w:rPr>
            </w:pPr>
            <w:r>
              <w:t>Prepare scrum report</w:t>
            </w:r>
          </w:p>
        </w:tc>
        <w:tc>
          <w:tcPr>
            <w:tcW w:w="3117" w:type="dxa"/>
          </w:tcPr>
          <w:p w14:paraId="5CB9FD2D" w14:textId="15222293" w:rsidR="00ED6391" w:rsidRDefault="00ED6391" w:rsidP="00ED6391">
            <w:pPr>
              <w:rPr>
                <w:b/>
                <w:bCs/>
                <w:sz w:val="28"/>
                <w:szCs w:val="28"/>
              </w:rPr>
            </w:pPr>
            <w:r w:rsidRPr="004F32C6">
              <w:t>None</w:t>
            </w:r>
          </w:p>
        </w:tc>
      </w:tr>
      <w:tr w:rsidR="00ED6391" w14:paraId="140B95C2" w14:textId="77777777" w:rsidTr="00F1473D">
        <w:tc>
          <w:tcPr>
            <w:tcW w:w="2155" w:type="dxa"/>
          </w:tcPr>
          <w:p w14:paraId="3D28025D" w14:textId="4B677218" w:rsidR="00ED6391" w:rsidRDefault="00ED6391" w:rsidP="00ED6391">
            <w:pPr>
              <w:rPr>
                <w:b/>
                <w:bCs/>
                <w:sz w:val="28"/>
                <w:szCs w:val="28"/>
              </w:rPr>
            </w:pPr>
            <w:r w:rsidRPr="002331B4">
              <w:t>Sau Ching Yuki Wong</w:t>
            </w:r>
          </w:p>
        </w:tc>
        <w:tc>
          <w:tcPr>
            <w:tcW w:w="4078" w:type="dxa"/>
          </w:tcPr>
          <w:p w14:paraId="0289A883" w14:textId="77777777" w:rsidR="00224DAB" w:rsidRDefault="00224DAB" w:rsidP="00224DAB">
            <w:pPr>
              <w:pStyle w:val="ListParagraph"/>
              <w:numPr>
                <w:ilvl w:val="0"/>
                <w:numId w:val="2"/>
              </w:numPr>
              <w:ind w:left="284" w:hanging="284"/>
              <w:rPr>
                <w:rStyle w:val="ui-provider"/>
              </w:rPr>
            </w:pPr>
            <w:r w:rsidRPr="00392651">
              <w:rPr>
                <w:rStyle w:val="ui-provider"/>
              </w:rPr>
              <w:t>Prepare test reports</w:t>
            </w:r>
          </w:p>
          <w:p w14:paraId="73B9DF73" w14:textId="2C07E427" w:rsidR="00224DAB" w:rsidRDefault="00224DAB" w:rsidP="00224DAB">
            <w:pPr>
              <w:pStyle w:val="ListParagraph"/>
              <w:numPr>
                <w:ilvl w:val="1"/>
                <w:numId w:val="2"/>
              </w:numPr>
              <w:ind w:left="702"/>
              <w:rPr>
                <w:rStyle w:val="ui-provider"/>
              </w:rPr>
            </w:pPr>
            <w:r w:rsidRPr="00392651">
              <w:rPr>
                <w:rStyle w:val="ui-provider"/>
              </w:rPr>
              <w:t xml:space="preserve">Unit Test </w:t>
            </w:r>
            <w:r>
              <w:rPr>
                <w:rStyle w:val="ui-provider"/>
              </w:rPr>
              <w:t>–</w:t>
            </w:r>
            <w:r w:rsidRPr="00392651">
              <w:rPr>
                <w:rStyle w:val="ui-provider"/>
              </w:rPr>
              <w:t xml:space="preserve"> </w:t>
            </w:r>
            <w:r w:rsidRPr="00224DAB">
              <w:rPr>
                <w:rStyle w:val="ui-provider"/>
              </w:rPr>
              <w:t>getShipmentFromInput</w:t>
            </w:r>
          </w:p>
          <w:p w14:paraId="4EC804D1" w14:textId="386AF0AB" w:rsidR="00224DAB" w:rsidRDefault="00224DAB" w:rsidP="00224DAB">
            <w:pPr>
              <w:pStyle w:val="ListParagraph"/>
              <w:numPr>
                <w:ilvl w:val="1"/>
                <w:numId w:val="2"/>
              </w:numPr>
              <w:ind w:left="702"/>
              <w:rPr>
                <w:rStyle w:val="ui-provider"/>
              </w:rPr>
            </w:pPr>
            <w:r w:rsidRPr="00392651">
              <w:rPr>
                <w:rStyle w:val="ui-provider"/>
              </w:rPr>
              <w:t xml:space="preserve">Integration Test </w:t>
            </w:r>
            <w:r>
              <w:rPr>
                <w:rStyle w:val="ui-provider"/>
              </w:rPr>
              <w:t>1</w:t>
            </w:r>
          </w:p>
          <w:p w14:paraId="42EF8E6A" w14:textId="3B4E8819" w:rsidR="00ED6391" w:rsidRPr="00224DAB" w:rsidRDefault="00224DAB" w:rsidP="00224DAB">
            <w:pPr>
              <w:pStyle w:val="ListParagraph"/>
              <w:numPr>
                <w:ilvl w:val="0"/>
                <w:numId w:val="2"/>
              </w:numPr>
              <w:ind w:left="284" w:hanging="284"/>
            </w:pPr>
            <w:r>
              <w:t>Prepare r</w:t>
            </w:r>
            <w:r w:rsidRPr="00392651">
              <w:t>eflection Questions</w:t>
            </w:r>
          </w:p>
        </w:tc>
        <w:tc>
          <w:tcPr>
            <w:tcW w:w="3117" w:type="dxa"/>
          </w:tcPr>
          <w:p w14:paraId="7B37502C" w14:textId="59951254" w:rsidR="00ED6391" w:rsidRDefault="00ED6391" w:rsidP="00ED6391">
            <w:pPr>
              <w:rPr>
                <w:b/>
                <w:bCs/>
                <w:sz w:val="28"/>
                <w:szCs w:val="28"/>
              </w:rPr>
            </w:pPr>
            <w:r w:rsidRPr="004F32C6">
              <w:t>None</w:t>
            </w:r>
          </w:p>
        </w:tc>
      </w:tr>
      <w:tr w:rsidR="00ED6391" w14:paraId="71414950" w14:textId="77777777" w:rsidTr="00F1473D">
        <w:tc>
          <w:tcPr>
            <w:tcW w:w="2155" w:type="dxa"/>
          </w:tcPr>
          <w:p w14:paraId="1B7CEB00" w14:textId="5A90E732" w:rsidR="00ED6391" w:rsidRDefault="00ED6391" w:rsidP="00ED6391">
            <w:pPr>
              <w:rPr>
                <w:b/>
                <w:bCs/>
                <w:sz w:val="28"/>
                <w:szCs w:val="28"/>
              </w:rPr>
            </w:pPr>
            <w:r w:rsidRPr="002331B4">
              <w:t>Yonghun Won</w:t>
            </w:r>
          </w:p>
        </w:tc>
        <w:tc>
          <w:tcPr>
            <w:tcW w:w="4078" w:type="dxa"/>
          </w:tcPr>
          <w:p w14:paraId="170DD5BB" w14:textId="77777777" w:rsidR="001F1621" w:rsidRDefault="001F1621" w:rsidP="001F1621">
            <w:pPr>
              <w:pStyle w:val="ListParagraph"/>
              <w:numPr>
                <w:ilvl w:val="0"/>
                <w:numId w:val="2"/>
              </w:numPr>
              <w:ind w:left="284" w:hanging="284"/>
              <w:rPr>
                <w:rStyle w:val="ui-provider"/>
              </w:rPr>
            </w:pPr>
            <w:r w:rsidRPr="00392651">
              <w:rPr>
                <w:rStyle w:val="ui-provider"/>
              </w:rPr>
              <w:t>Prepare test reports</w:t>
            </w:r>
          </w:p>
          <w:p w14:paraId="1F183334" w14:textId="68853383" w:rsidR="001F1621" w:rsidRDefault="001F1621" w:rsidP="003B317A">
            <w:pPr>
              <w:pStyle w:val="ListParagraph"/>
              <w:numPr>
                <w:ilvl w:val="1"/>
                <w:numId w:val="2"/>
              </w:numPr>
              <w:ind w:left="702"/>
              <w:rPr>
                <w:rStyle w:val="ui-provider"/>
              </w:rPr>
            </w:pPr>
            <w:r w:rsidRPr="00392651">
              <w:rPr>
                <w:rStyle w:val="ui-provider"/>
              </w:rPr>
              <w:t xml:space="preserve">Unit Test </w:t>
            </w:r>
            <w:r>
              <w:rPr>
                <w:rStyle w:val="ui-provider"/>
              </w:rPr>
              <w:t>–</w:t>
            </w:r>
            <w:r w:rsidRPr="00392651">
              <w:rPr>
                <w:rStyle w:val="ui-provider"/>
              </w:rPr>
              <w:t xml:space="preserve"> </w:t>
            </w:r>
            <w:r w:rsidR="003B317A" w:rsidRPr="003B317A">
              <w:rPr>
                <w:rStyle w:val="ui-provider"/>
              </w:rPr>
              <w:t>convertPointToStr</w:t>
            </w:r>
          </w:p>
          <w:p w14:paraId="6B3B4FD2" w14:textId="40983765" w:rsidR="001F1621" w:rsidRDefault="001F1621" w:rsidP="003B317A">
            <w:pPr>
              <w:pStyle w:val="ListParagraph"/>
              <w:numPr>
                <w:ilvl w:val="1"/>
                <w:numId w:val="2"/>
              </w:numPr>
              <w:ind w:left="702"/>
              <w:rPr>
                <w:rStyle w:val="ui-provider"/>
              </w:rPr>
            </w:pPr>
            <w:r w:rsidRPr="00392651">
              <w:rPr>
                <w:rStyle w:val="ui-provider"/>
              </w:rPr>
              <w:t xml:space="preserve">Integration Test </w:t>
            </w:r>
            <w:r w:rsidR="003B317A">
              <w:rPr>
                <w:rStyle w:val="ui-provider"/>
              </w:rPr>
              <w:t>3</w:t>
            </w:r>
          </w:p>
          <w:p w14:paraId="22502955" w14:textId="660865EE" w:rsidR="00ED6391" w:rsidRPr="001F1621" w:rsidRDefault="001F1621" w:rsidP="001F1621">
            <w:pPr>
              <w:pStyle w:val="ListParagraph"/>
              <w:numPr>
                <w:ilvl w:val="0"/>
                <w:numId w:val="2"/>
              </w:numPr>
              <w:ind w:left="284" w:hanging="284"/>
            </w:pPr>
            <w:r>
              <w:t>Prepare r</w:t>
            </w:r>
            <w:r w:rsidRPr="00392651">
              <w:t>eflection Questions</w:t>
            </w:r>
          </w:p>
        </w:tc>
        <w:tc>
          <w:tcPr>
            <w:tcW w:w="3117" w:type="dxa"/>
          </w:tcPr>
          <w:p w14:paraId="784E5C8B" w14:textId="46ED11CF" w:rsidR="00ED6391" w:rsidRDefault="00ED6391" w:rsidP="00ED6391">
            <w:pPr>
              <w:rPr>
                <w:b/>
                <w:bCs/>
                <w:sz w:val="28"/>
                <w:szCs w:val="28"/>
              </w:rPr>
            </w:pPr>
            <w:r w:rsidRPr="004F32C6">
              <w:t>None</w:t>
            </w:r>
          </w:p>
        </w:tc>
      </w:tr>
      <w:tr w:rsidR="00ED6391" w14:paraId="7EA4CF6F" w14:textId="77777777" w:rsidTr="00F1473D">
        <w:tc>
          <w:tcPr>
            <w:tcW w:w="2155" w:type="dxa"/>
          </w:tcPr>
          <w:p w14:paraId="70A675F9" w14:textId="04025943" w:rsidR="00ED6391" w:rsidRDefault="00ED6391" w:rsidP="00ED6391">
            <w:pPr>
              <w:rPr>
                <w:b/>
                <w:bCs/>
                <w:sz w:val="28"/>
                <w:szCs w:val="28"/>
              </w:rPr>
            </w:pPr>
            <w:r w:rsidRPr="002331B4">
              <w:t>Pui Wai Tse</w:t>
            </w:r>
          </w:p>
        </w:tc>
        <w:tc>
          <w:tcPr>
            <w:tcW w:w="4078" w:type="dxa"/>
          </w:tcPr>
          <w:p w14:paraId="1F26B905" w14:textId="77777777" w:rsidR="001F1621" w:rsidRDefault="001F1621" w:rsidP="001F1621">
            <w:pPr>
              <w:pStyle w:val="ListParagraph"/>
              <w:numPr>
                <w:ilvl w:val="0"/>
                <w:numId w:val="2"/>
              </w:numPr>
              <w:ind w:left="284" w:hanging="284"/>
              <w:rPr>
                <w:rStyle w:val="ui-provider"/>
              </w:rPr>
            </w:pPr>
            <w:r w:rsidRPr="00392651">
              <w:rPr>
                <w:rStyle w:val="ui-provider"/>
              </w:rPr>
              <w:t>Prepare test reports</w:t>
            </w:r>
          </w:p>
          <w:p w14:paraId="27EF1BB8" w14:textId="16379DED" w:rsidR="001F1621" w:rsidRDefault="001F1621" w:rsidP="003B317A">
            <w:pPr>
              <w:pStyle w:val="ListParagraph"/>
              <w:numPr>
                <w:ilvl w:val="1"/>
                <w:numId w:val="2"/>
              </w:numPr>
              <w:ind w:left="702"/>
              <w:rPr>
                <w:rStyle w:val="ui-provider"/>
              </w:rPr>
            </w:pPr>
            <w:r w:rsidRPr="00392651">
              <w:rPr>
                <w:rStyle w:val="ui-provider"/>
              </w:rPr>
              <w:t xml:space="preserve">Unit Test </w:t>
            </w:r>
            <w:r>
              <w:rPr>
                <w:rStyle w:val="ui-provider"/>
              </w:rPr>
              <w:t>–</w:t>
            </w:r>
            <w:r w:rsidRPr="00392651">
              <w:rPr>
                <w:rStyle w:val="ui-provider"/>
              </w:rPr>
              <w:t xml:space="preserve"> </w:t>
            </w:r>
            <w:r w:rsidR="003B317A" w:rsidRPr="003B317A">
              <w:rPr>
                <w:rStyle w:val="ui-provider"/>
              </w:rPr>
              <w:t>listShortestDiversion</w:t>
            </w:r>
          </w:p>
          <w:p w14:paraId="563A5EFA" w14:textId="77777777" w:rsidR="001F1621" w:rsidRDefault="001F1621" w:rsidP="003B317A">
            <w:pPr>
              <w:pStyle w:val="ListParagraph"/>
              <w:numPr>
                <w:ilvl w:val="1"/>
                <w:numId w:val="2"/>
              </w:numPr>
              <w:ind w:left="702"/>
              <w:rPr>
                <w:rStyle w:val="ui-provider"/>
              </w:rPr>
            </w:pPr>
            <w:r w:rsidRPr="00392651">
              <w:rPr>
                <w:rStyle w:val="ui-provider"/>
              </w:rPr>
              <w:t xml:space="preserve">Integration Test </w:t>
            </w:r>
            <w:r>
              <w:rPr>
                <w:rStyle w:val="ui-provider"/>
              </w:rPr>
              <w:t>1</w:t>
            </w:r>
          </w:p>
          <w:p w14:paraId="3D08D1A9" w14:textId="2F3D1AD0" w:rsidR="00ED6391" w:rsidRPr="001F1621" w:rsidRDefault="001F1621" w:rsidP="001F1621">
            <w:pPr>
              <w:pStyle w:val="ListParagraph"/>
              <w:numPr>
                <w:ilvl w:val="0"/>
                <w:numId w:val="2"/>
              </w:numPr>
              <w:ind w:left="284" w:hanging="284"/>
            </w:pPr>
            <w:r>
              <w:t>Prepare r</w:t>
            </w:r>
            <w:r w:rsidRPr="00392651">
              <w:t>eflection Questions</w:t>
            </w:r>
          </w:p>
        </w:tc>
        <w:tc>
          <w:tcPr>
            <w:tcW w:w="3117" w:type="dxa"/>
          </w:tcPr>
          <w:p w14:paraId="16601225" w14:textId="0FD0FE41" w:rsidR="00ED6391" w:rsidRDefault="00ED6391" w:rsidP="00ED6391">
            <w:pPr>
              <w:rPr>
                <w:b/>
                <w:bCs/>
                <w:sz w:val="28"/>
                <w:szCs w:val="28"/>
              </w:rPr>
            </w:pPr>
            <w:r w:rsidRPr="004F32C6">
              <w:t>None</w:t>
            </w: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lastRenderedPageBreak/>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ED6391"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C296695" w:rsidR="00ED6391" w:rsidRDefault="00ED6391" w:rsidP="00ED6391">
            <w:pPr>
              <w:rPr>
                <w:b w:val="0"/>
                <w:bCs w:val="0"/>
                <w:sz w:val="28"/>
                <w:szCs w:val="28"/>
              </w:rPr>
            </w:pPr>
            <w:r w:rsidRPr="00464656">
              <w:rPr>
                <w:rFonts w:hint="eastAsia"/>
                <w:b w:val="0"/>
                <w:bCs w:val="0"/>
                <w:lang w:eastAsia="zh-TW"/>
              </w:rPr>
              <w:t>W</w:t>
            </w:r>
            <w:r w:rsidRPr="00464656">
              <w:rPr>
                <w:b w:val="0"/>
                <w:bCs w:val="0"/>
                <w:lang w:eastAsia="zh-TW"/>
              </w:rPr>
              <w:t>orkload distribution</w:t>
            </w:r>
          </w:p>
        </w:tc>
        <w:tc>
          <w:tcPr>
            <w:tcW w:w="4320" w:type="dxa"/>
          </w:tcPr>
          <w:p w14:paraId="0154744F" w14:textId="51C38988" w:rsidR="00ED6391" w:rsidRDefault="00ED6391" w:rsidP="00ED6391">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lang w:eastAsia="zh-TW"/>
              </w:rPr>
              <w:t>T</w:t>
            </w:r>
            <w:r w:rsidRPr="00464656">
              <w:rPr>
                <w:lang w:eastAsia="zh-TW"/>
              </w:rPr>
              <w:t xml:space="preserve">o distribute the tasks for milestone </w:t>
            </w:r>
            <w:r>
              <w:rPr>
                <w:lang w:eastAsia="zh-TW"/>
              </w:rPr>
              <w:t>6</w:t>
            </w:r>
            <w:r w:rsidRPr="00464656">
              <w:rPr>
                <w:lang w:eastAsia="zh-TW"/>
              </w:rPr>
              <w:t xml:space="preserve"> to team members so that each member has a fair share of workload</w:t>
            </w:r>
          </w:p>
        </w:tc>
        <w:tc>
          <w:tcPr>
            <w:tcW w:w="2785" w:type="dxa"/>
          </w:tcPr>
          <w:p w14:paraId="1FFEB7FF" w14:textId="5DABD7D0" w:rsidR="00ED6391" w:rsidRDefault="00ED6391" w:rsidP="00ED6391">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lang w:eastAsia="zh-TW"/>
              </w:rPr>
              <w:t>T</w:t>
            </w:r>
            <w:r w:rsidRPr="00464656">
              <w:rPr>
                <w:lang w:eastAsia="zh-TW"/>
              </w:rPr>
              <w:t>he workload distribution is agreed in the meeting</w:t>
            </w:r>
          </w:p>
        </w:tc>
      </w:tr>
      <w:tr w:rsidR="00ED6391"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24832845" w:rsidR="00ED6391" w:rsidRDefault="00ED6391" w:rsidP="00ED6391">
            <w:pPr>
              <w:rPr>
                <w:b w:val="0"/>
                <w:bCs w:val="0"/>
                <w:sz w:val="28"/>
                <w:szCs w:val="28"/>
              </w:rPr>
            </w:pPr>
            <w:r w:rsidRPr="00D230B6">
              <w:rPr>
                <w:b w:val="0"/>
                <w:bCs w:val="0"/>
              </w:rPr>
              <w:t>Discussed project timeline</w:t>
            </w:r>
          </w:p>
        </w:tc>
        <w:tc>
          <w:tcPr>
            <w:tcW w:w="4320" w:type="dxa"/>
          </w:tcPr>
          <w:p w14:paraId="7F30A4BB" w14:textId="56ACB382" w:rsidR="00ED6391" w:rsidRDefault="00ED6391" w:rsidP="00ED6391">
            <w:pPr>
              <w:cnfStyle w:val="000000000000" w:firstRow="0" w:lastRow="0" w:firstColumn="0" w:lastColumn="0" w:oddVBand="0" w:evenVBand="0" w:oddHBand="0" w:evenHBand="0" w:firstRowFirstColumn="0" w:firstRowLastColumn="0" w:lastRowFirstColumn="0" w:lastRowLastColumn="0"/>
              <w:rPr>
                <w:b/>
                <w:bCs/>
                <w:sz w:val="28"/>
                <w:szCs w:val="28"/>
              </w:rPr>
            </w:pPr>
            <w:r w:rsidRPr="00FD707E">
              <w:t>Defined project timeline and deadlines. Adjusted the timeline based on everyone's needs and ensured that all team members agreed on the deadlines.</w:t>
            </w:r>
          </w:p>
        </w:tc>
        <w:tc>
          <w:tcPr>
            <w:tcW w:w="2785" w:type="dxa"/>
          </w:tcPr>
          <w:p w14:paraId="082C88FB" w14:textId="3A6F7744" w:rsidR="00ED6391" w:rsidRDefault="00ED6391" w:rsidP="00ED6391">
            <w:pPr>
              <w:cnfStyle w:val="000000000000" w:firstRow="0" w:lastRow="0" w:firstColumn="0" w:lastColumn="0" w:oddVBand="0" w:evenVBand="0" w:oddHBand="0" w:evenHBand="0" w:firstRowFirstColumn="0" w:firstRowLastColumn="0" w:lastRowFirstColumn="0" w:lastRowLastColumn="0"/>
              <w:rPr>
                <w:b/>
                <w:bCs/>
                <w:sz w:val="28"/>
                <w:szCs w:val="28"/>
              </w:rPr>
            </w:pPr>
            <w:r w:rsidRPr="00FD707E">
              <w:t>Project timeline finalized with adjustments based on team consensus.</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C5181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107AA6AB" w:rsidR="00C51812" w:rsidRPr="00CF6B76" w:rsidRDefault="00C51812" w:rsidP="00C51812">
            <w:pPr>
              <w:rPr>
                <w:b w:val="0"/>
                <w:bCs w:val="0"/>
              </w:rPr>
            </w:pPr>
            <w:r w:rsidRPr="00CF6B76">
              <w:rPr>
                <w:b w:val="0"/>
                <w:bCs w:val="0"/>
              </w:rPr>
              <w:t>Testing Strategy Enhancement</w:t>
            </w:r>
          </w:p>
        </w:tc>
        <w:tc>
          <w:tcPr>
            <w:tcW w:w="6475" w:type="dxa"/>
          </w:tcPr>
          <w:p w14:paraId="0F427B75" w14:textId="4C58B00F" w:rsidR="00C51812" w:rsidRDefault="00C51812" w:rsidP="00C51812">
            <w:pPr>
              <w:cnfStyle w:val="000000100000" w:firstRow="0" w:lastRow="0" w:firstColumn="0" w:lastColumn="0" w:oddVBand="0" w:evenVBand="0" w:oddHBand="1" w:evenHBand="0" w:firstRowFirstColumn="0" w:firstRowLastColumn="0" w:lastRowFirstColumn="0" w:lastRowLastColumn="0"/>
            </w:pPr>
            <w:r w:rsidRPr="00864F08">
              <w:t>It was decided to focus on improving the testing strategy to ensure all implemented functions meet the required quality standards. This decision was prompted by the identification of a failed test and the recognition that all tests should pass seamlessly to ensure reliable software.</w:t>
            </w:r>
          </w:p>
        </w:tc>
      </w:tr>
      <w:tr w:rsidR="00C5181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0167034C" w:rsidR="00C51812" w:rsidRPr="00CF6B76" w:rsidRDefault="00C51812" w:rsidP="00C51812">
            <w:pPr>
              <w:rPr>
                <w:b w:val="0"/>
                <w:bCs w:val="0"/>
              </w:rPr>
            </w:pPr>
            <w:r w:rsidRPr="00CF6B76">
              <w:rPr>
                <w:b w:val="0"/>
                <w:bCs w:val="0"/>
              </w:rPr>
              <w:lastRenderedPageBreak/>
              <w:t>Increased Documentation and Collaboration</w:t>
            </w:r>
          </w:p>
        </w:tc>
        <w:tc>
          <w:tcPr>
            <w:tcW w:w="6475" w:type="dxa"/>
          </w:tcPr>
          <w:p w14:paraId="7613747C" w14:textId="67F637E6" w:rsidR="00C51812" w:rsidRDefault="00C51812" w:rsidP="00C51812">
            <w:pPr>
              <w:cnfStyle w:val="000000000000" w:firstRow="0" w:lastRow="0" w:firstColumn="0" w:lastColumn="0" w:oddVBand="0" w:evenVBand="0" w:oddHBand="0" w:evenHBand="0" w:firstRowFirstColumn="0" w:firstRowLastColumn="0" w:lastRowFirstColumn="0" w:lastRowLastColumn="0"/>
            </w:pPr>
            <w:r w:rsidRPr="00864F08">
              <w:t>The team agreed to enhance collaboration and communication among team members by incorporating more comments in Jira tickets. This decision arose from the feedback that greater transparency and insight into individual contributions are essential for tracking progress effectively.</w:t>
            </w:r>
          </w:p>
        </w:tc>
      </w:tr>
      <w:tr w:rsidR="00C5181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C51812" w:rsidRDefault="00C51812" w:rsidP="00C51812"/>
        </w:tc>
        <w:tc>
          <w:tcPr>
            <w:tcW w:w="6475" w:type="dxa"/>
          </w:tcPr>
          <w:p w14:paraId="051ED27B" w14:textId="77777777" w:rsidR="00C51812" w:rsidRDefault="00C51812" w:rsidP="00C51812">
            <w:pPr>
              <w:cnfStyle w:val="000000100000" w:firstRow="0" w:lastRow="0" w:firstColumn="0" w:lastColumn="0" w:oddVBand="0" w:evenVBand="0" w:oddHBand="1" w:evenHBand="0" w:firstRowFirstColumn="0" w:firstRowLastColumn="0" w:lastRowFirstColumn="0" w:lastRowLastColumn="0"/>
            </w:pPr>
          </w:p>
        </w:tc>
      </w:tr>
      <w:tr w:rsidR="00C5181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C51812" w:rsidRDefault="00C51812" w:rsidP="00C51812"/>
        </w:tc>
        <w:tc>
          <w:tcPr>
            <w:tcW w:w="6475" w:type="dxa"/>
          </w:tcPr>
          <w:p w14:paraId="487E3E18" w14:textId="77777777" w:rsidR="00C51812" w:rsidRDefault="00C51812" w:rsidP="00C51812">
            <w:pPr>
              <w:cnfStyle w:val="000000000000" w:firstRow="0" w:lastRow="0" w:firstColumn="0" w:lastColumn="0" w:oddVBand="0" w:evenVBand="0" w:oddHBand="0" w:evenHBand="0" w:firstRowFirstColumn="0" w:firstRowLastColumn="0" w:lastRowFirstColumn="0" w:lastRowLastColumn="0"/>
            </w:pPr>
          </w:p>
        </w:tc>
      </w:tr>
      <w:tr w:rsidR="00C5181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C51812" w:rsidRDefault="00C51812" w:rsidP="00C51812"/>
        </w:tc>
        <w:tc>
          <w:tcPr>
            <w:tcW w:w="6475" w:type="dxa"/>
          </w:tcPr>
          <w:p w14:paraId="7FD47340" w14:textId="77777777" w:rsidR="00C51812" w:rsidRDefault="00C51812" w:rsidP="00C51812">
            <w:pPr>
              <w:cnfStyle w:val="000000100000" w:firstRow="0" w:lastRow="0" w:firstColumn="0" w:lastColumn="0" w:oddVBand="0" w:evenVBand="0" w:oddHBand="1" w:evenHBand="0" w:firstRowFirstColumn="0" w:firstRowLastColumn="0" w:lastRowFirstColumn="0" w:lastRowLastColumn="0"/>
            </w:pPr>
          </w:p>
        </w:tc>
      </w:tr>
      <w:tr w:rsidR="00C5181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C51812" w:rsidRDefault="00C51812" w:rsidP="00C51812"/>
        </w:tc>
        <w:tc>
          <w:tcPr>
            <w:tcW w:w="6475" w:type="dxa"/>
          </w:tcPr>
          <w:p w14:paraId="73878451" w14:textId="77777777" w:rsidR="00C51812" w:rsidRDefault="00C51812" w:rsidP="00C51812">
            <w:pPr>
              <w:cnfStyle w:val="000000000000" w:firstRow="0" w:lastRow="0" w:firstColumn="0" w:lastColumn="0" w:oddVBand="0" w:evenVBand="0" w:oddHBand="0" w:evenHBand="0" w:firstRowFirstColumn="0" w:firstRowLastColumn="0" w:lastRowFirstColumn="0" w:lastRowLastColumn="0"/>
            </w:pPr>
          </w:p>
        </w:tc>
      </w:tr>
      <w:tr w:rsidR="00C5181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C51812" w:rsidRDefault="00C51812" w:rsidP="00C51812"/>
        </w:tc>
        <w:tc>
          <w:tcPr>
            <w:tcW w:w="6475" w:type="dxa"/>
          </w:tcPr>
          <w:p w14:paraId="25D1369E" w14:textId="77777777" w:rsidR="00C51812" w:rsidRDefault="00C51812" w:rsidP="00C51812">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683959"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695DF18" w:rsidR="00683959" w:rsidRDefault="00683959" w:rsidP="00683959">
            <w:pPr>
              <w:rPr>
                <w:b w:val="0"/>
                <w:bCs w:val="0"/>
                <w:sz w:val="28"/>
                <w:szCs w:val="28"/>
              </w:rPr>
            </w:pPr>
            <w:r w:rsidRPr="00464656">
              <w:rPr>
                <w:b w:val="0"/>
                <w:bCs w:val="0"/>
              </w:rPr>
              <w:t>Gyeongrok, Oh</w:t>
            </w:r>
          </w:p>
        </w:tc>
        <w:tc>
          <w:tcPr>
            <w:tcW w:w="5265" w:type="dxa"/>
          </w:tcPr>
          <w:p w14:paraId="5768C57B" w14:textId="1C3300C6" w:rsidR="00683959" w:rsidRDefault="00683959" w:rsidP="0068395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 xml:space="preserve">Reflections, </w:t>
            </w:r>
            <w:r>
              <w:t>code</w:t>
            </w:r>
            <w:r w:rsidRPr="00464656">
              <w:t xml:space="preserve"> review</w:t>
            </w:r>
            <w:r w:rsidRPr="00683959">
              <w:t>, function review</w:t>
            </w:r>
          </w:p>
        </w:tc>
        <w:tc>
          <w:tcPr>
            <w:tcW w:w="990" w:type="dxa"/>
          </w:tcPr>
          <w:p w14:paraId="696CEFA0" w14:textId="1EE473D6" w:rsidR="00683959" w:rsidRDefault="00683959" w:rsidP="0068395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1331B534" w14:textId="3D3CA073" w:rsidR="00683959" w:rsidRDefault="00683959" w:rsidP="0068395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683959"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59E42F19" w:rsidR="00683959" w:rsidRDefault="00683959" w:rsidP="00683959">
            <w:pPr>
              <w:rPr>
                <w:b w:val="0"/>
                <w:bCs w:val="0"/>
                <w:sz w:val="28"/>
                <w:szCs w:val="28"/>
              </w:rPr>
            </w:pPr>
            <w:r w:rsidRPr="00464656">
              <w:rPr>
                <w:b w:val="0"/>
                <w:bCs w:val="0"/>
              </w:rPr>
              <w:t>Hoi Kit, Cheung</w:t>
            </w:r>
          </w:p>
        </w:tc>
        <w:tc>
          <w:tcPr>
            <w:tcW w:w="5265" w:type="dxa"/>
          </w:tcPr>
          <w:p w14:paraId="24CEFD07" w14:textId="3E2A929D" w:rsidR="00683959" w:rsidRDefault="00683959" w:rsidP="00683959">
            <w:pPr>
              <w:cnfStyle w:val="000000000000" w:firstRow="0" w:lastRow="0" w:firstColumn="0" w:lastColumn="0" w:oddVBand="0" w:evenVBand="0" w:oddHBand="0" w:evenHBand="0" w:firstRowFirstColumn="0" w:firstRowLastColumn="0" w:lastRowFirstColumn="0" w:lastRowLastColumn="0"/>
              <w:rPr>
                <w:b/>
                <w:bCs/>
                <w:sz w:val="28"/>
                <w:szCs w:val="28"/>
              </w:rPr>
            </w:pPr>
            <w:r w:rsidRPr="00683959">
              <w:t>Reflections, code review, function review</w:t>
            </w:r>
          </w:p>
        </w:tc>
        <w:tc>
          <w:tcPr>
            <w:tcW w:w="990" w:type="dxa"/>
          </w:tcPr>
          <w:p w14:paraId="33CDB755" w14:textId="028C4F72" w:rsidR="00683959" w:rsidRDefault="00683959" w:rsidP="0068395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75FEFDC9" w14:textId="5BD0760B" w:rsidR="00683959" w:rsidRDefault="00683959" w:rsidP="0068395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r w:rsidR="00683959"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74D7596" w:rsidR="00683959" w:rsidRDefault="00683959" w:rsidP="00683959">
            <w:pPr>
              <w:rPr>
                <w:b w:val="0"/>
                <w:bCs w:val="0"/>
                <w:sz w:val="28"/>
                <w:szCs w:val="28"/>
              </w:rPr>
            </w:pPr>
            <w:r w:rsidRPr="00464656">
              <w:rPr>
                <w:b w:val="0"/>
                <w:bCs w:val="0"/>
              </w:rPr>
              <w:t>Lap Chi, Wong</w:t>
            </w:r>
          </w:p>
        </w:tc>
        <w:tc>
          <w:tcPr>
            <w:tcW w:w="5265" w:type="dxa"/>
          </w:tcPr>
          <w:p w14:paraId="375CFE42" w14:textId="0A605F8D" w:rsidR="00683959" w:rsidRDefault="00683959" w:rsidP="00683959">
            <w:pPr>
              <w:cnfStyle w:val="000000100000" w:firstRow="0" w:lastRow="0" w:firstColumn="0" w:lastColumn="0" w:oddVBand="0" w:evenVBand="0" w:oddHBand="1" w:evenHBand="0" w:firstRowFirstColumn="0" w:firstRowLastColumn="0" w:lastRowFirstColumn="0" w:lastRowLastColumn="0"/>
              <w:rPr>
                <w:b/>
                <w:bCs/>
                <w:sz w:val="28"/>
                <w:szCs w:val="28"/>
              </w:rPr>
            </w:pPr>
            <w:r w:rsidRPr="00683959">
              <w:t>Reflections, code review, function review</w:t>
            </w:r>
          </w:p>
        </w:tc>
        <w:tc>
          <w:tcPr>
            <w:tcW w:w="990" w:type="dxa"/>
          </w:tcPr>
          <w:p w14:paraId="059305C5" w14:textId="5127CF89" w:rsidR="00683959" w:rsidRDefault="00683959" w:rsidP="0068395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t>30 mins</w:t>
            </w:r>
          </w:p>
        </w:tc>
        <w:tc>
          <w:tcPr>
            <w:tcW w:w="1435" w:type="dxa"/>
          </w:tcPr>
          <w:p w14:paraId="7450F73B" w14:textId="7F518D7D" w:rsidR="00683959" w:rsidRDefault="00683959" w:rsidP="0068395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683959"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6ADE2A0" w:rsidR="00683959" w:rsidRDefault="00683959" w:rsidP="00683959">
            <w:pPr>
              <w:rPr>
                <w:b w:val="0"/>
                <w:bCs w:val="0"/>
                <w:sz w:val="28"/>
                <w:szCs w:val="28"/>
              </w:rPr>
            </w:pPr>
            <w:r w:rsidRPr="00464656">
              <w:rPr>
                <w:b w:val="0"/>
                <w:bCs w:val="0"/>
              </w:rPr>
              <w:t>Pui Wai, Tse</w:t>
            </w:r>
          </w:p>
        </w:tc>
        <w:tc>
          <w:tcPr>
            <w:tcW w:w="5265" w:type="dxa"/>
          </w:tcPr>
          <w:p w14:paraId="7ADC42CA" w14:textId="302AF019" w:rsidR="00683959" w:rsidRDefault="00683959" w:rsidP="00683959">
            <w:pPr>
              <w:cnfStyle w:val="000000000000" w:firstRow="0" w:lastRow="0" w:firstColumn="0" w:lastColumn="0" w:oddVBand="0" w:evenVBand="0" w:oddHBand="0" w:evenHBand="0" w:firstRowFirstColumn="0" w:firstRowLastColumn="0" w:lastRowFirstColumn="0" w:lastRowLastColumn="0"/>
              <w:rPr>
                <w:b/>
                <w:bCs/>
                <w:sz w:val="28"/>
                <w:szCs w:val="28"/>
              </w:rPr>
            </w:pPr>
            <w:r w:rsidRPr="00683959">
              <w:t>Reflections, code review, function review</w:t>
            </w:r>
          </w:p>
        </w:tc>
        <w:tc>
          <w:tcPr>
            <w:tcW w:w="990" w:type="dxa"/>
          </w:tcPr>
          <w:p w14:paraId="6EFB2EF3" w14:textId="22241F55" w:rsidR="00683959" w:rsidRDefault="00683959" w:rsidP="0068395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35450BF3" w14:textId="5ED2C3C3" w:rsidR="00683959" w:rsidRDefault="00683959" w:rsidP="0068395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r w:rsidR="00683959"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56ACFF68" w:rsidR="00683959" w:rsidRDefault="00683959" w:rsidP="00683959">
            <w:pPr>
              <w:rPr>
                <w:b w:val="0"/>
                <w:bCs w:val="0"/>
                <w:sz w:val="28"/>
                <w:szCs w:val="28"/>
              </w:rPr>
            </w:pPr>
            <w:r w:rsidRPr="00464656">
              <w:rPr>
                <w:b w:val="0"/>
                <w:bCs w:val="0"/>
              </w:rPr>
              <w:t>Sau Ching Yuki, Wong</w:t>
            </w:r>
          </w:p>
        </w:tc>
        <w:tc>
          <w:tcPr>
            <w:tcW w:w="5265" w:type="dxa"/>
          </w:tcPr>
          <w:p w14:paraId="51E08856" w14:textId="61E9B457" w:rsidR="00683959" w:rsidRDefault="00683959" w:rsidP="00683959">
            <w:pPr>
              <w:cnfStyle w:val="000000100000" w:firstRow="0" w:lastRow="0" w:firstColumn="0" w:lastColumn="0" w:oddVBand="0" w:evenVBand="0" w:oddHBand="1" w:evenHBand="0" w:firstRowFirstColumn="0" w:firstRowLastColumn="0" w:lastRowFirstColumn="0" w:lastRowLastColumn="0"/>
              <w:rPr>
                <w:b/>
                <w:bCs/>
                <w:sz w:val="28"/>
                <w:szCs w:val="28"/>
              </w:rPr>
            </w:pPr>
            <w:r w:rsidRPr="00683959">
              <w:t>Reflections, code review, function review</w:t>
            </w:r>
          </w:p>
        </w:tc>
        <w:tc>
          <w:tcPr>
            <w:tcW w:w="990" w:type="dxa"/>
          </w:tcPr>
          <w:p w14:paraId="2DDB1D37" w14:textId="36B370C9" w:rsidR="00683959" w:rsidRDefault="00683959" w:rsidP="0068395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49FC95E1" w14:textId="1CFA96CE" w:rsidR="00683959" w:rsidRDefault="00683959" w:rsidP="00683959">
            <w:pPr>
              <w:cnfStyle w:val="000000100000" w:firstRow="0" w:lastRow="0" w:firstColumn="0" w:lastColumn="0" w:oddVBand="0" w:evenVBand="0" w:oddHBand="1" w:evenHBand="0" w:firstRowFirstColumn="0" w:firstRowLastColumn="0" w:lastRowFirstColumn="0" w:lastRowLastColumn="0"/>
              <w:rPr>
                <w:b/>
                <w:bCs/>
                <w:sz w:val="28"/>
                <w:szCs w:val="28"/>
              </w:rPr>
            </w:pPr>
            <w:r w:rsidRPr="00464656">
              <w:rPr>
                <w:rFonts w:hint="eastAsia"/>
              </w:rPr>
              <w:t>d</w:t>
            </w:r>
            <w:r w:rsidRPr="00464656">
              <w:t>one</w:t>
            </w:r>
          </w:p>
        </w:tc>
      </w:tr>
      <w:tr w:rsidR="00683959"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547810C3" w:rsidR="00683959" w:rsidRDefault="00683959" w:rsidP="00683959">
            <w:pPr>
              <w:rPr>
                <w:b w:val="0"/>
                <w:bCs w:val="0"/>
                <w:sz w:val="28"/>
                <w:szCs w:val="28"/>
              </w:rPr>
            </w:pPr>
            <w:r w:rsidRPr="00464656">
              <w:rPr>
                <w:b w:val="0"/>
                <w:bCs w:val="0"/>
              </w:rPr>
              <w:t>Yonghun Won</w:t>
            </w:r>
          </w:p>
        </w:tc>
        <w:tc>
          <w:tcPr>
            <w:tcW w:w="5265" w:type="dxa"/>
          </w:tcPr>
          <w:p w14:paraId="2950B22D" w14:textId="1BD751E5" w:rsidR="00683959" w:rsidRDefault="00683959" w:rsidP="00683959">
            <w:pPr>
              <w:cnfStyle w:val="000000000000" w:firstRow="0" w:lastRow="0" w:firstColumn="0" w:lastColumn="0" w:oddVBand="0" w:evenVBand="0" w:oddHBand="0" w:evenHBand="0" w:firstRowFirstColumn="0" w:firstRowLastColumn="0" w:lastRowFirstColumn="0" w:lastRowLastColumn="0"/>
              <w:rPr>
                <w:b/>
                <w:bCs/>
                <w:sz w:val="28"/>
                <w:szCs w:val="28"/>
              </w:rPr>
            </w:pPr>
            <w:r w:rsidRPr="00683959">
              <w:t>Reflections, code review, function review</w:t>
            </w:r>
          </w:p>
        </w:tc>
        <w:tc>
          <w:tcPr>
            <w:tcW w:w="990" w:type="dxa"/>
          </w:tcPr>
          <w:p w14:paraId="17D02425" w14:textId="1D7AE708" w:rsidR="00683959" w:rsidRDefault="00683959" w:rsidP="0068395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3</w:t>
            </w:r>
            <w:r w:rsidRPr="00464656">
              <w:t>0 mins</w:t>
            </w:r>
          </w:p>
        </w:tc>
        <w:tc>
          <w:tcPr>
            <w:tcW w:w="1435" w:type="dxa"/>
          </w:tcPr>
          <w:p w14:paraId="270750F9" w14:textId="0EFDEE62" w:rsidR="00683959" w:rsidRDefault="00683959" w:rsidP="00683959">
            <w:pPr>
              <w:cnfStyle w:val="000000000000" w:firstRow="0" w:lastRow="0" w:firstColumn="0" w:lastColumn="0" w:oddVBand="0" w:evenVBand="0" w:oddHBand="0" w:evenHBand="0" w:firstRowFirstColumn="0" w:firstRowLastColumn="0" w:lastRowFirstColumn="0" w:lastRowLastColumn="0"/>
              <w:rPr>
                <w:b/>
                <w:bCs/>
                <w:sz w:val="28"/>
                <w:szCs w:val="28"/>
              </w:rPr>
            </w:pPr>
            <w:r w:rsidRPr="00464656">
              <w:rPr>
                <w:rFonts w:hint="eastAsia"/>
              </w:rPr>
              <w:t>d</w:t>
            </w:r>
            <w:r w:rsidRPr="00464656">
              <w:t>one</w:t>
            </w: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ED6391"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3E225E8" w:rsidR="00ED6391" w:rsidRPr="00CF6B76" w:rsidRDefault="00ED6391" w:rsidP="00CF6B76">
            <w:pPr>
              <w:jc w:val="both"/>
              <w:rPr>
                <w:b w:val="0"/>
                <w:bCs w:val="0"/>
              </w:rPr>
            </w:pPr>
          </w:p>
        </w:tc>
        <w:tc>
          <w:tcPr>
            <w:tcW w:w="7645" w:type="dxa"/>
          </w:tcPr>
          <w:p w14:paraId="12782B55" w14:textId="043156F8" w:rsidR="00ED6391" w:rsidRDefault="00ED6391" w:rsidP="00ED6391">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120AC6"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57E49B81" w:rsidR="00120AC6" w:rsidRDefault="00120AC6" w:rsidP="00120AC6">
            <w:pPr>
              <w:rPr>
                <w:b w:val="0"/>
                <w:bCs w:val="0"/>
                <w:sz w:val="28"/>
                <w:szCs w:val="28"/>
              </w:rPr>
            </w:pPr>
            <w:r w:rsidRPr="00EC0CC8">
              <w:rPr>
                <w:b w:val="0"/>
                <w:bCs w:val="0"/>
              </w:rPr>
              <w:t>Defined Project Scope and Objectives</w:t>
            </w:r>
          </w:p>
        </w:tc>
        <w:tc>
          <w:tcPr>
            <w:tcW w:w="6115" w:type="dxa"/>
          </w:tcPr>
          <w:p w14:paraId="02DCD12E" w14:textId="782E929B" w:rsidR="00120AC6" w:rsidRDefault="00120AC6" w:rsidP="00120AC6">
            <w:pPr>
              <w:cnfStyle w:val="000000100000" w:firstRow="0" w:lastRow="0" w:firstColumn="0" w:lastColumn="0" w:oddVBand="0" w:evenVBand="0" w:oddHBand="1" w:evenHBand="0" w:firstRowFirstColumn="0" w:firstRowLastColumn="0" w:lastRowFirstColumn="0" w:lastRowLastColumn="0"/>
              <w:rPr>
                <w:b/>
                <w:bCs/>
                <w:sz w:val="28"/>
                <w:szCs w:val="28"/>
              </w:rPr>
            </w:pPr>
            <w:r w:rsidRPr="00EC0CC8">
              <w:t>By establishing a well-defined project scope and objectives, the team can now focus their efforts on delivering the essential features within the specified boundaries. This clarity will prevent scope creep and ensure a more efficient use of resources.</w:t>
            </w:r>
          </w:p>
        </w:tc>
      </w:tr>
      <w:tr w:rsidR="00120AC6"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2DBB2FFB" w:rsidR="00120AC6" w:rsidRDefault="00120AC6" w:rsidP="00120AC6">
            <w:pPr>
              <w:rPr>
                <w:b w:val="0"/>
                <w:bCs w:val="0"/>
                <w:sz w:val="28"/>
                <w:szCs w:val="28"/>
              </w:rPr>
            </w:pPr>
            <w:r w:rsidRPr="00EC0CC8">
              <w:rPr>
                <w:b w:val="0"/>
                <w:bCs w:val="0"/>
              </w:rPr>
              <w:t>Assigned Roles and Responsibilities</w:t>
            </w:r>
          </w:p>
        </w:tc>
        <w:tc>
          <w:tcPr>
            <w:tcW w:w="6115" w:type="dxa"/>
          </w:tcPr>
          <w:p w14:paraId="01E4460B" w14:textId="012C8AC7" w:rsidR="00120AC6" w:rsidRDefault="00120AC6" w:rsidP="00120AC6">
            <w:pPr>
              <w:cnfStyle w:val="000000000000" w:firstRow="0" w:lastRow="0" w:firstColumn="0" w:lastColumn="0" w:oddVBand="0" w:evenVBand="0" w:oddHBand="0" w:evenHBand="0" w:firstRowFirstColumn="0" w:firstRowLastColumn="0" w:lastRowFirstColumn="0" w:lastRowLastColumn="0"/>
              <w:rPr>
                <w:b/>
                <w:bCs/>
                <w:sz w:val="28"/>
                <w:szCs w:val="28"/>
              </w:rPr>
            </w:pPr>
            <w:r w:rsidRPr="00EC0CC8">
              <w:t>The meeting resulted in the assignment of roles and responsibilities to each team member based on their expertise and interests. Clear role assignments enhance accountability and productivity. Each team member now knows their specific tasks and contributions, reducing overlaps</w:t>
            </w:r>
            <w:r>
              <w:t>.</w:t>
            </w:r>
          </w:p>
        </w:tc>
      </w:tr>
      <w:tr w:rsidR="00120AC6"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24D4988F" w:rsidR="00120AC6" w:rsidRDefault="00120AC6" w:rsidP="00120AC6">
            <w:pPr>
              <w:rPr>
                <w:b w:val="0"/>
                <w:bCs w:val="0"/>
                <w:sz w:val="28"/>
                <w:szCs w:val="28"/>
              </w:rPr>
            </w:pPr>
            <w:r w:rsidRPr="00EC0CC8">
              <w:rPr>
                <w:b w:val="0"/>
                <w:bCs w:val="0"/>
              </w:rPr>
              <w:t>Planned Task Prioritization and Scheduling</w:t>
            </w:r>
          </w:p>
        </w:tc>
        <w:tc>
          <w:tcPr>
            <w:tcW w:w="6115" w:type="dxa"/>
          </w:tcPr>
          <w:p w14:paraId="48B4E27E" w14:textId="0AED7C7F" w:rsidR="00120AC6" w:rsidRDefault="00120AC6" w:rsidP="00120AC6">
            <w:pPr>
              <w:cnfStyle w:val="000000100000" w:firstRow="0" w:lastRow="0" w:firstColumn="0" w:lastColumn="0" w:oddVBand="0" w:evenVBand="0" w:oddHBand="1" w:evenHBand="0" w:firstRowFirstColumn="0" w:firstRowLastColumn="0" w:lastRowFirstColumn="0" w:lastRowLastColumn="0"/>
              <w:rPr>
                <w:b/>
                <w:bCs/>
                <w:sz w:val="28"/>
                <w:szCs w:val="28"/>
              </w:rPr>
            </w:pPr>
            <w:r w:rsidRPr="00EC0CC8">
              <w:t>The team collectively prioritized project tasks and developed a timeline for their completion. Task prioritization and scheduling allow the team to allocate resources effectively, focusing on critical components first and meeting project milestones in a timely manner.</w:t>
            </w:r>
          </w:p>
        </w:tc>
      </w:tr>
      <w:tr w:rsidR="00120AC6"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120AC6" w:rsidRDefault="00120AC6" w:rsidP="00120AC6">
            <w:pPr>
              <w:rPr>
                <w:b w:val="0"/>
                <w:bCs w:val="0"/>
                <w:sz w:val="28"/>
                <w:szCs w:val="28"/>
              </w:rPr>
            </w:pPr>
          </w:p>
        </w:tc>
        <w:tc>
          <w:tcPr>
            <w:tcW w:w="6115" w:type="dxa"/>
          </w:tcPr>
          <w:p w14:paraId="55397E62" w14:textId="77777777" w:rsidR="00120AC6" w:rsidRDefault="00120AC6" w:rsidP="00120AC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20AC6"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120AC6" w:rsidRDefault="00120AC6" w:rsidP="00120AC6">
            <w:pPr>
              <w:rPr>
                <w:b w:val="0"/>
                <w:bCs w:val="0"/>
                <w:sz w:val="28"/>
                <w:szCs w:val="28"/>
              </w:rPr>
            </w:pPr>
          </w:p>
        </w:tc>
        <w:tc>
          <w:tcPr>
            <w:tcW w:w="6115" w:type="dxa"/>
          </w:tcPr>
          <w:p w14:paraId="6C0205BB" w14:textId="77777777" w:rsidR="00120AC6" w:rsidRDefault="00120AC6" w:rsidP="00120AC6">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20AC6"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120AC6" w:rsidRDefault="00120AC6" w:rsidP="00120AC6">
            <w:pPr>
              <w:rPr>
                <w:b w:val="0"/>
                <w:bCs w:val="0"/>
                <w:sz w:val="28"/>
                <w:szCs w:val="28"/>
              </w:rPr>
            </w:pPr>
          </w:p>
        </w:tc>
        <w:tc>
          <w:tcPr>
            <w:tcW w:w="6115" w:type="dxa"/>
          </w:tcPr>
          <w:p w14:paraId="7AE37FB0" w14:textId="77777777" w:rsidR="00120AC6" w:rsidRDefault="00120AC6" w:rsidP="00120AC6">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20AC6"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120AC6" w:rsidRDefault="00120AC6" w:rsidP="00120AC6">
            <w:pPr>
              <w:rPr>
                <w:b w:val="0"/>
                <w:bCs w:val="0"/>
                <w:sz w:val="28"/>
                <w:szCs w:val="28"/>
              </w:rPr>
            </w:pPr>
          </w:p>
        </w:tc>
        <w:tc>
          <w:tcPr>
            <w:tcW w:w="6115" w:type="dxa"/>
          </w:tcPr>
          <w:p w14:paraId="5D8F7A53" w14:textId="77777777" w:rsidR="00120AC6" w:rsidRDefault="00120AC6" w:rsidP="00120AC6">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92651"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2216D4B" w:rsidR="00392651" w:rsidRDefault="00392651" w:rsidP="00392651">
            <w:pPr>
              <w:rPr>
                <w:b w:val="0"/>
                <w:bCs w:val="0"/>
                <w:sz w:val="28"/>
                <w:szCs w:val="28"/>
              </w:rPr>
            </w:pPr>
            <w:r w:rsidRPr="008F5D58">
              <w:rPr>
                <w:b w:val="0"/>
                <w:bCs w:val="0"/>
              </w:rPr>
              <w:t>Workload distribution</w:t>
            </w:r>
          </w:p>
        </w:tc>
        <w:tc>
          <w:tcPr>
            <w:tcW w:w="6115" w:type="dxa"/>
          </w:tcPr>
          <w:p w14:paraId="3793BFCC" w14:textId="376ACDE8" w:rsidR="00392651" w:rsidRDefault="00392651" w:rsidP="00392651">
            <w:pPr>
              <w:cnfStyle w:val="000000100000" w:firstRow="0" w:lastRow="0" w:firstColumn="0" w:lastColumn="0" w:oddVBand="0" w:evenVBand="0" w:oddHBand="1" w:evenHBand="0" w:firstRowFirstColumn="0" w:firstRowLastColumn="0" w:lastRowFirstColumn="0" w:lastRowLastColumn="0"/>
              <w:rPr>
                <w:b/>
                <w:bCs/>
                <w:sz w:val="28"/>
                <w:szCs w:val="28"/>
              </w:rPr>
            </w:pPr>
            <w:r w:rsidRPr="008F5D58">
              <w:t>Requirements of Test Case and code are fully understood by all team members to create reasonable sub-tasks</w:t>
            </w:r>
          </w:p>
        </w:tc>
      </w:tr>
      <w:tr w:rsidR="00392651"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176A1A32" w:rsidR="00392651" w:rsidRDefault="00392651" w:rsidP="00392651">
            <w:pPr>
              <w:rPr>
                <w:b w:val="0"/>
                <w:bCs w:val="0"/>
                <w:sz w:val="28"/>
                <w:szCs w:val="28"/>
              </w:rPr>
            </w:pPr>
            <w:r w:rsidRPr="008F5D58">
              <w:rPr>
                <w:b w:val="0"/>
                <w:bCs w:val="0"/>
              </w:rPr>
              <w:t>Project Timeline</w:t>
            </w:r>
          </w:p>
        </w:tc>
        <w:tc>
          <w:tcPr>
            <w:tcW w:w="6115" w:type="dxa"/>
          </w:tcPr>
          <w:p w14:paraId="618B14C5" w14:textId="5C7BACA1" w:rsidR="00392651" w:rsidRDefault="00392651" w:rsidP="00392651">
            <w:pPr>
              <w:cnfStyle w:val="000000000000" w:firstRow="0" w:lastRow="0" w:firstColumn="0" w:lastColumn="0" w:oddVBand="0" w:evenVBand="0" w:oddHBand="0" w:evenHBand="0" w:firstRowFirstColumn="0" w:firstRowLastColumn="0" w:lastRowFirstColumn="0" w:lastRowLastColumn="0"/>
              <w:rPr>
                <w:b/>
                <w:bCs/>
                <w:sz w:val="28"/>
                <w:szCs w:val="28"/>
              </w:rPr>
            </w:pPr>
            <w:r w:rsidRPr="008F5D58">
              <w:t>Realistic and achievable milestones set</w:t>
            </w:r>
          </w:p>
        </w:tc>
      </w:tr>
      <w:tr w:rsidR="00392651"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0F9A8CBC" w:rsidR="00392651" w:rsidRDefault="00392651" w:rsidP="00392651">
            <w:pPr>
              <w:rPr>
                <w:b w:val="0"/>
                <w:bCs w:val="0"/>
                <w:sz w:val="28"/>
                <w:szCs w:val="28"/>
              </w:rPr>
            </w:pPr>
            <w:r w:rsidRPr="008F5D58">
              <w:rPr>
                <w:b w:val="0"/>
                <w:bCs w:val="0"/>
              </w:rPr>
              <w:t>Responsibilities</w:t>
            </w:r>
          </w:p>
        </w:tc>
        <w:tc>
          <w:tcPr>
            <w:tcW w:w="6115" w:type="dxa"/>
          </w:tcPr>
          <w:p w14:paraId="3215490A" w14:textId="3715BF85" w:rsidR="00392651" w:rsidRDefault="00392651" w:rsidP="00392651">
            <w:pPr>
              <w:cnfStyle w:val="000000100000" w:firstRow="0" w:lastRow="0" w:firstColumn="0" w:lastColumn="0" w:oddVBand="0" w:evenVBand="0" w:oddHBand="1" w:evenHBand="0" w:firstRowFirstColumn="0" w:firstRowLastColumn="0" w:lastRowFirstColumn="0" w:lastRowLastColumn="0"/>
              <w:rPr>
                <w:b/>
                <w:bCs/>
                <w:sz w:val="28"/>
                <w:szCs w:val="28"/>
              </w:rPr>
            </w:pPr>
            <w:r w:rsidRPr="008F5D58">
              <w:t>Clear understanding of individual tasks and roles</w:t>
            </w:r>
          </w:p>
        </w:tc>
      </w:tr>
      <w:tr w:rsidR="00392651"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392651" w:rsidRDefault="00392651" w:rsidP="00392651">
            <w:pPr>
              <w:rPr>
                <w:b w:val="0"/>
                <w:bCs w:val="0"/>
                <w:sz w:val="28"/>
                <w:szCs w:val="28"/>
              </w:rPr>
            </w:pPr>
          </w:p>
        </w:tc>
        <w:tc>
          <w:tcPr>
            <w:tcW w:w="6115" w:type="dxa"/>
          </w:tcPr>
          <w:p w14:paraId="14EC9139" w14:textId="77777777" w:rsidR="00392651" w:rsidRDefault="00392651" w:rsidP="0039265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92651"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392651" w:rsidRDefault="00392651" w:rsidP="00392651">
            <w:pPr>
              <w:rPr>
                <w:b w:val="0"/>
                <w:bCs w:val="0"/>
                <w:sz w:val="28"/>
                <w:szCs w:val="28"/>
              </w:rPr>
            </w:pPr>
          </w:p>
        </w:tc>
        <w:tc>
          <w:tcPr>
            <w:tcW w:w="6115" w:type="dxa"/>
          </w:tcPr>
          <w:p w14:paraId="31D09E74" w14:textId="77777777" w:rsidR="00392651" w:rsidRDefault="00392651" w:rsidP="00392651">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92651"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392651" w:rsidRDefault="00392651" w:rsidP="00392651">
            <w:pPr>
              <w:rPr>
                <w:b w:val="0"/>
                <w:bCs w:val="0"/>
                <w:sz w:val="28"/>
                <w:szCs w:val="28"/>
              </w:rPr>
            </w:pPr>
          </w:p>
        </w:tc>
        <w:tc>
          <w:tcPr>
            <w:tcW w:w="6115" w:type="dxa"/>
          </w:tcPr>
          <w:p w14:paraId="4550B63F" w14:textId="77777777" w:rsidR="00392651" w:rsidRDefault="00392651" w:rsidP="00392651">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92651"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392651" w:rsidRDefault="00392651" w:rsidP="00392651">
            <w:pPr>
              <w:rPr>
                <w:b w:val="0"/>
                <w:bCs w:val="0"/>
                <w:sz w:val="28"/>
                <w:szCs w:val="28"/>
              </w:rPr>
            </w:pPr>
          </w:p>
        </w:tc>
        <w:tc>
          <w:tcPr>
            <w:tcW w:w="6115" w:type="dxa"/>
          </w:tcPr>
          <w:p w14:paraId="2966E354" w14:textId="77777777" w:rsidR="00392651" w:rsidRDefault="00392651" w:rsidP="00392651">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lastRenderedPageBreak/>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55B4DC6B" w:rsidR="00AE2092" w:rsidRDefault="00ED6391" w:rsidP="00F1473D">
            <w:pPr>
              <w:rPr>
                <w:b w:val="0"/>
                <w:bCs w:val="0"/>
                <w:sz w:val="28"/>
                <w:szCs w:val="28"/>
              </w:rPr>
            </w:pPr>
            <w:r>
              <w:rPr>
                <w:b w:val="0"/>
                <w:bCs w:val="0"/>
                <w:sz w:val="28"/>
                <w:szCs w:val="28"/>
              </w:rPr>
              <w:t>Nil</w:t>
            </w: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53BC5338" w14:textId="03B5CCAB"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B613DB" w:rsidRPr="00B613DB">
        <w:t>The function test matrix is like a simplified map that shows the status of all the functions we tested. It's like a traffic light – green for functions that worked well, red for those that had problems, and yellow for those in progress. This visual summary is very convenient because it gives everyone a quick idea of which parts of our project are doing well and which ones might need some extra attention.</w:t>
      </w:r>
      <w:r w:rsidR="00261C3D" w:rsidRPr="00B613DB">
        <w:br/>
      </w:r>
      <w:r w:rsidR="00261C3D">
        <w:br/>
      </w:r>
      <w:r w:rsidR="00B613DB" w:rsidRPr="00B613DB">
        <w:t>The matrix doesn't just show red or green; it also tells us wh</w:t>
      </w:r>
      <w:r w:rsidR="001E2B61">
        <w:t>ich testing has gone wrong</w:t>
      </w:r>
      <w:r w:rsidR="00B613DB" w:rsidRPr="00B613DB">
        <w:t xml:space="preserve">. It's like having a magnifying glass that lets us zoom in and see </w:t>
      </w:r>
      <w:r w:rsidR="001E2B61">
        <w:t>which part of the program is malfunctioning</w:t>
      </w:r>
      <w:r w:rsidR="00B613DB" w:rsidRPr="00B613DB">
        <w:t xml:space="preserve">. If a function is marked as having issues (red), the matrix helps us </w:t>
      </w:r>
      <w:r w:rsidR="001E2B61">
        <w:t>to quickly identify that function</w:t>
      </w:r>
      <w:r w:rsidR="00B613DB" w:rsidRPr="00B613DB">
        <w:t>. This detail is essential because it allows us to find exactly which functions need more work or fixing. Instead of searching through a big pile of code, we can go directly to the functions that need our help. This way, we can put our energy where it's most needed, making our testing efforts efficient and effective.</w:t>
      </w:r>
      <w:r w:rsidR="00261C3D" w:rsidRPr="00B613DB">
        <w:br/>
      </w:r>
    </w:p>
    <w:p w14:paraId="7AFDAA82" w14:textId="691C7446" w:rsidR="005C05AD" w:rsidRDefault="005C05AD" w:rsidP="003B47DF">
      <w:pPr>
        <w:pStyle w:val="ListParagraph"/>
        <w:rPr>
          <w:lang w:eastAsia="zh-TW"/>
        </w:rPr>
      </w:pPr>
      <w:r>
        <w:rPr>
          <w:lang w:eastAsia="zh-TW"/>
        </w:rPr>
        <w:t>As mentioned, t</w:t>
      </w:r>
      <w:r w:rsidRPr="005C05AD">
        <w:rPr>
          <w:lang w:eastAsia="zh-TW"/>
        </w:rPr>
        <w:t xml:space="preserve">he function test matrix is like a map that shows how the testing was done. Sometimes, the people who do the testing might change or new people join the team. This map helps everyone understand how things were tested before, so they can learn from it. It's helps newcomer understand </w:t>
      </w:r>
      <w:r>
        <w:rPr>
          <w:lang w:eastAsia="zh-TW"/>
        </w:rPr>
        <w:t xml:space="preserve">the status of testing and easier way </w:t>
      </w:r>
      <w:r w:rsidRPr="005C05AD">
        <w:rPr>
          <w:lang w:eastAsia="zh-TW"/>
        </w:rPr>
        <w:t xml:space="preserve">to </w:t>
      </w:r>
      <w:r>
        <w:rPr>
          <w:lang w:eastAsia="zh-TW"/>
        </w:rPr>
        <w:t xml:space="preserve">pick up the ongoing task in the team. </w:t>
      </w:r>
    </w:p>
    <w:p w14:paraId="7656F104" w14:textId="77777777" w:rsidR="005C05AD" w:rsidRPr="005C05AD" w:rsidRDefault="005C05AD" w:rsidP="003B47DF">
      <w:pPr>
        <w:pStyle w:val="ListParagraph"/>
        <w:rPr>
          <w:lang w:eastAsia="zh-TW"/>
        </w:rPr>
      </w:pPr>
    </w:p>
    <w:p w14:paraId="5EEE5048" w14:textId="56FAFA1A" w:rsidR="003B47DF" w:rsidRDefault="003B47DF" w:rsidP="00147915">
      <w:pPr>
        <w:pStyle w:val="ListParagraph"/>
      </w:pPr>
      <w:r>
        <w:rPr>
          <w:lang w:eastAsia="zh-TW"/>
        </w:rPr>
        <w:t xml:space="preserve">On the other hand, </w:t>
      </w:r>
      <w:r w:rsidR="006034B8">
        <w:rPr>
          <w:lang w:eastAsia="zh-TW"/>
        </w:rPr>
        <w:t xml:space="preserve">the matrix also helps on better test planning, before we start work on the testing, matrix provide a picture of </w:t>
      </w:r>
      <w:r w:rsidR="006034B8" w:rsidRPr="006034B8">
        <w:rPr>
          <w:lang w:eastAsia="zh-TW"/>
        </w:rPr>
        <w:t xml:space="preserve">a </w:t>
      </w:r>
      <w:r w:rsidR="00147915">
        <w:rPr>
          <w:lang w:eastAsia="zh-TW"/>
        </w:rPr>
        <w:t xml:space="preserve">test </w:t>
      </w:r>
      <w:r w:rsidR="006034B8" w:rsidRPr="006034B8">
        <w:rPr>
          <w:lang w:eastAsia="zh-TW"/>
        </w:rPr>
        <w:t xml:space="preserve">plan </w:t>
      </w:r>
      <w:r w:rsidR="006034B8">
        <w:rPr>
          <w:lang w:eastAsia="zh-TW"/>
        </w:rPr>
        <w:t xml:space="preserve">that we are going to do. It gives a chance to </w:t>
      </w:r>
      <w:r w:rsidR="006034B8">
        <w:rPr>
          <w:lang w:eastAsia="zh-TW"/>
        </w:rPr>
        <w:lastRenderedPageBreak/>
        <w:t>review and reassess the testing plan, whether the coverage on testing is adequate or not. And to achieve the more comprehensive result</w:t>
      </w:r>
      <w:r w:rsidR="00147915">
        <w:rPr>
          <w:lang w:eastAsia="zh-TW"/>
        </w:rPr>
        <w:t xml:space="preserve"> and effective testing process.</w:t>
      </w:r>
    </w:p>
    <w:p w14:paraId="1F13F037" w14:textId="77777777" w:rsidR="003B47DF" w:rsidRDefault="003B47DF" w:rsidP="003B47DF"/>
    <w:p w14:paraId="41B80728" w14:textId="77777777" w:rsidR="00A4673A"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p>
    <w:p w14:paraId="7AD7AFA0" w14:textId="1606B2E1" w:rsidR="00A4673A" w:rsidRDefault="00A4673A" w:rsidP="00A4673A">
      <w:pPr>
        <w:pStyle w:val="ListParagraph"/>
      </w:pPr>
      <w:r>
        <w:t xml:space="preserve">Our team works well in terms of role assignment based on the expertise of every individual member. Apart from each member performing the same task that would cause overlapping of duty and failure to </w:t>
      </w:r>
      <w:r w:rsidR="009B70F5">
        <w:t>safeguard</w:t>
      </w:r>
      <w:r>
        <w:t xml:space="preserve"> the quality of the deliverable of </w:t>
      </w:r>
      <w:r w:rsidR="009B70F5">
        <w:t>the specific</w:t>
      </w:r>
      <w:r>
        <w:t xml:space="preserve"> role, we take ownership on </w:t>
      </w:r>
      <w:r w:rsidR="009B70F5">
        <w:t xml:space="preserve">the specific </w:t>
      </w:r>
      <w:r>
        <w:t>roles by function including development team, QA team, project management.</w:t>
      </w:r>
    </w:p>
    <w:p w14:paraId="48C86999" w14:textId="77777777" w:rsidR="00322A92" w:rsidRDefault="00322A92" w:rsidP="00A4673A">
      <w:pPr>
        <w:pStyle w:val="ListParagraph"/>
      </w:pPr>
    </w:p>
    <w:p w14:paraId="77206F52" w14:textId="124DED11" w:rsidR="00322A92" w:rsidRDefault="00A4673A" w:rsidP="00A4673A">
      <w:pPr>
        <w:pStyle w:val="ListParagraph"/>
      </w:pPr>
      <w:r>
        <w:t xml:space="preserve">Project manager </w:t>
      </w:r>
      <w:r w:rsidR="00322A92">
        <w:t>defines the executable tasks</w:t>
      </w:r>
      <w:r w:rsidR="00DC36C5">
        <w:t>, plans the working schedule</w:t>
      </w:r>
      <w:r w:rsidR="00322A92">
        <w:t xml:space="preserve"> and distributes workloads to suitable members.</w:t>
      </w:r>
    </w:p>
    <w:p w14:paraId="0D848F62" w14:textId="77777777" w:rsidR="00DC36C5" w:rsidRDefault="00DC36C5" w:rsidP="00A4673A">
      <w:pPr>
        <w:pStyle w:val="ListParagraph"/>
      </w:pPr>
    </w:p>
    <w:p w14:paraId="07F325A2" w14:textId="187AE64F" w:rsidR="00322A92" w:rsidRDefault="00322A92" w:rsidP="00A4673A">
      <w:pPr>
        <w:pStyle w:val="ListParagraph"/>
      </w:pPr>
      <w:r>
        <w:t xml:space="preserve">QA team defends on the test results of each function in the system without </w:t>
      </w:r>
      <w:r w:rsidR="009B70F5">
        <w:t>being involved</w:t>
      </w:r>
      <w:r>
        <w:t xml:space="preserve"> in uncontrolled code modification.</w:t>
      </w:r>
    </w:p>
    <w:p w14:paraId="71B37606" w14:textId="77777777" w:rsidR="00322A92" w:rsidRDefault="00322A92" w:rsidP="00A4673A">
      <w:pPr>
        <w:pStyle w:val="ListParagraph"/>
      </w:pPr>
    </w:p>
    <w:p w14:paraId="0156EDE8" w14:textId="77777777" w:rsidR="00322A92" w:rsidRDefault="00322A92" w:rsidP="00A4673A">
      <w:pPr>
        <w:pStyle w:val="ListParagraph"/>
      </w:pPr>
      <w:r>
        <w:t>Development team develops and updates the whole code base according to the request of QA team to prevent fluctuation of testing standard to fit in what they coded.</w:t>
      </w:r>
    </w:p>
    <w:p w14:paraId="6EFDBBA5" w14:textId="77777777" w:rsidR="00DC36C5" w:rsidRDefault="00DC36C5" w:rsidP="00A4673A">
      <w:pPr>
        <w:pStyle w:val="ListParagraph"/>
      </w:pPr>
    </w:p>
    <w:p w14:paraId="6639903C" w14:textId="1E9A116C" w:rsidR="00261C3D" w:rsidRDefault="00322A92" w:rsidP="00A4673A">
      <w:pPr>
        <w:pStyle w:val="ListParagraph"/>
      </w:pPr>
      <w:r>
        <w:t xml:space="preserve">A best practice to work on the same project is to isolate roles by job nature not only to allocate right people in right role, but to maintain the standard of </w:t>
      </w:r>
      <w:bookmarkStart w:id="0" w:name="_Hlk142748542"/>
      <w:r w:rsidR="009B70F5">
        <w:t>the specific</w:t>
      </w:r>
      <w:r>
        <w:t xml:space="preserve"> </w:t>
      </w:r>
      <w:bookmarkEnd w:id="0"/>
      <w:r>
        <w:t>roles so that those standards will not be loosen just for compr</w:t>
      </w:r>
      <w:r w:rsidR="009B70F5">
        <w:t>omising</w:t>
      </w:r>
      <w:r>
        <w:t xml:space="preserve"> the deadline coming close</w:t>
      </w:r>
      <w:r w:rsidR="009B70F5">
        <w:t>.</w:t>
      </w:r>
      <w:r w:rsidR="005910BC">
        <w:br/>
      </w:r>
    </w:p>
    <w:p w14:paraId="46902058" w14:textId="2E513903" w:rsidR="005910BC"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r w:rsidR="006E6B84">
        <w:br/>
      </w:r>
      <w:r w:rsidR="00D80377">
        <w:t xml:space="preserve">While the team worked well in general, we still had areas that needed improvement as we went through the journey of software development. At times, team members were too focused on their own duties and may sometimes overlooked what other team members were working on or obstacles there were facing. This could hinder the performance of the group as the success of software development not only relies on individual brilliance, but also </w:t>
      </w:r>
      <w:r w:rsidR="001C2ACF">
        <w:t>team collaboration.</w:t>
      </w:r>
      <w:r w:rsidR="001C2ACF">
        <w:br/>
      </w:r>
      <w:r w:rsidR="001C2ACF">
        <w:br/>
        <w:t>The group reflected on this issue and learnt a lesson. We decided to improve communication by encouraging team members to speak out promptly when encountering problems, reporting promptly on the progress of the tasks they were assigned, and giving comments on each other’s work.</w:t>
      </w:r>
      <w:r w:rsidR="001C2ACF">
        <w:br/>
      </w:r>
      <w:r w:rsidR="001C2ACF">
        <w:br/>
        <w:t xml:space="preserve">Eventually, the team improved as any problems faced by individual team members are promptly attended by his/her teammates, the progress of individual task were clear to the whole team throughout the project, and team members were able to adjust their work according to what </w:t>
      </w:r>
      <w:r w:rsidR="001C2ACF">
        <w:lastRenderedPageBreak/>
        <w:t>others have produced or working on during the project. The team has improved as a whole after the reflection and implementation of new measures.</w:t>
      </w:r>
      <w:r w:rsidR="004969AD">
        <w:br/>
      </w:r>
    </w:p>
    <w:p w14:paraId="15709375" w14:textId="76FC0AEC" w:rsidR="001A0B6F" w:rsidRDefault="004969AD" w:rsidP="001A0B6F">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p>
    <w:p w14:paraId="6099CAA9" w14:textId="77777777" w:rsidR="001A0B6F" w:rsidRDefault="001A0B6F" w:rsidP="001A0B6F">
      <w:pPr>
        <w:pStyle w:val="ListParagraph"/>
      </w:pPr>
    </w:p>
    <w:p w14:paraId="03CF54C1" w14:textId="48A47BDB" w:rsidR="00AF0F84" w:rsidRDefault="00AF0F84" w:rsidP="001A0B6F">
      <w:pPr>
        <w:pStyle w:val="ListParagraph"/>
      </w:pPr>
      <w:r>
        <w:t>Yes, we have ended up testing the code to the point that we were convinced that the program would work correctly.</w:t>
      </w:r>
    </w:p>
    <w:p w14:paraId="330227F4" w14:textId="77777777" w:rsidR="00AF0F84" w:rsidRDefault="00AF0F84" w:rsidP="001A0B6F">
      <w:pPr>
        <w:pStyle w:val="ListParagraph"/>
      </w:pPr>
    </w:p>
    <w:p w14:paraId="7DC2CABC" w14:textId="20A67B8C" w:rsidR="001A0B6F" w:rsidRDefault="001A0B6F" w:rsidP="001A0B6F">
      <w:pPr>
        <w:pStyle w:val="ListParagraph"/>
      </w:pPr>
      <w:r>
        <w:t xml:space="preserve">Thorough testing is a fundamental pillar of the development process, essential to ensuring the code meets expectations and is devoid of critical issues. In this project, </w:t>
      </w:r>
      <w:r w:rsidR="00AF0F84">
        <w:t xml:space="preserve">the team </w:t>
      </w:r>
      <w:r>
        <w:t>went the extra mile in testing, meticulously covering various test cases and real-world scenarios the code might encounter.</w:t>
      </w:r>
      <w:r w:rsidR="00AF0F84">
        <w:t xml:space="preserve"> </w:t>
      </w:r>
      <w:r w:rsidR="00DE6B8F">
        <w:t>W</w:t>
      </w:r>
      <w:r w:rsidR="00AF0F84">
        <w:t xml:space="preserve">e have tested </w:t>
      </w:r>
      <w:r w:rsidR="00DE6B8F">
        <w:t>all combinations of trucks’ status and package data, e.g. trucks having same minimum diversion distance but with different package loading, some trucks are not ready to load package. We have also tested edge cases, e.g. destination at the edge of the map, package that is near to the maximum loading capacities of the trucks, null inputs to different variables, etc.</w:t>
      </w:r>
    </w:p>
    <w:p w14:paraId="34E8850F" w14:textId="77777777" w:rsidR="001A0B6F" w:rsidRDefault="001A0B6F" w:rsidP="001A0B6F">
      <w:pPr>
        <w:pStyle w:val="ListParagraph"/>
      </w:pPr>
    </w:p>
    <w:p w14:paraId="5745668A" w14:textId="052B0470" w:rsidR="001A0B6F" w:rsidRDefault="001A0B6F" w:rsidP="001A0B6F">
      <w:pPr>
        <w:pStyle w:val="ListParagraph"/>
      </w:pPr>
      <w:r>
        <w:t xml:space="preserve">By pushing the testing process to the point where </w:t>
      </w:r>
      <w:r w:rsidR="00DE6B8F">
        <w:t>our</w:t>
      </w:r>
      <w:r>
        <w:t xml:space="preserve"> confidence in the code's correctness was unwavering, we achieved a robust validation of core functionality, performance, and security. This rigorous testing approach instilled a high certainty that the code could gracefully handle diverse situations, minimizing the potential for unexpected hiccups in the production environment.</w:t>
      </w:r>
    </w:p>
    <w:p w14:paraId="1C7BB106" w14:textId="77777777" w:rsidR="001A0B6F" w:rsidRDefault="001A0B6F" w:rsidP="001A0B6F">
      <w:pPr>
        <w:pStyle w:val="ListParagraph"/>
      </w:pPr>
    </w:p>
    <w:p w14:paraId="0272BDD3" w14:textId="4EF6C463" w:rsidR="00DE6B8F" w:rsidRDefault="00DE6B8F" w:rsidP="001A0B6F">
      <w:pPr>
        <w:pStyle w:val="ListParagraph"/>
      </w:pPr>
      <w:r>
        <w:t>While all tests are passed and the program can handle all the cases within the project scope, there may be a few cases that the program cannot handle, for example, having 4 trucks for delivery</w:t>
      </w:r>
      <w:r w:rsidR="001A0B6F">
        <w:t xml:space="preserve">. </w:t>
      </w:r>
      <w:r>
        <w:t>Although this is already out of the project scope, we still tr</w:t>
      </w:r>
      <w:r w:rsidR="0070750A">
        <w:t>ied</w:t>
      </w:r>
      <w:r>
        <w:t xml:space="preserve"> to c</w:t>
      </w:r>
      <w:r w:rsidR="0070750A">
        <w:t>over</w:t>
      </w:r>
      <w:r>
        <w:t xml:space="preserve"> this scenario by introducing a global variable to store the number of trucks. This allows the program to be easily modified should the user requirements change in future and enables faster software development.</w:t>
      </w:r>
    </w:p>
    <w:p w14:paraId="30257320" w14:textId="77777777" w:rsidR="00DE6B8F" w:rsidRDefault="00DE6B8F" w:rsidP="001A0B6F">
      <w:pPr>
        <w:pStyle w:val="ListParagraph"/>
      </w:pPr>
    </w:p>
    <w:p w14:paraId="1E6C10CC" w14:textId="6B3AC59B" w:rsidR="001A0B6F" w:rsidRPr="008E2F5F" w:rsidRDefault="00DE6B8F" w:rsidP="001A0B6F">
      <w:pPr>
        <w:pStyle w:val="ListParagraph"/>
      </w:pPr>
      <w:r>
        <w:t>The absence of failed tests in the end</w:t>
      </w:r>
      <w:r w:rsidR="001A0B6F">
        <w:t xml:space="preserve"> indicated that our development approach had been thorough and meticulously effective, culminating in a solution that was not only reliable but also efficient. The fact that we didn't encounter any failed tests meant that we could adhere to the project timeline without the need for exhaustive debugging or last-minute frantic adjustments.</w:t>
      </w:r>
    </w:p>
    <w:sectPr w:rsidR="001A0B6F"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0D08486C"/>
    <w:lvl w:ilvl="0" w:tplc="DA268704">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20AC6"/>
    <w:rsid w:val="00147915"/>
    <w:rsid w:val="00180D95"/>
    <w:rsid w:val="001A0B6F"/>
    <w:rsid w:val="001B0DA7"/>
    <w:rsid w:val="001C2ACF"/>
    <w:rsid w:val="001D76CF"/>
    <w:rsid w:val="001E2B61"/>
    <w:rsid w:val="001F1621"/>
    <w:rsid w:val="00224DAB"/>
    <w:rsid w:val="00250D4F"/>
    <w:rsid w:val="00261C3D"/>
    <w:rsid w:val="002B37D1"/>
    <w:rsid w:val="002C7A36"/>
    <w:rsid w:val="002E2DDB"/>
    <w:rsid w:val="00322A92"/>
    <w:rsid w:val="00341195"/>
    <w:rsid w:val="00366C89"/>
    <w:rsid w:val="00392651"/>
    <w:rsid w:val="003B317A"/>
    <w:rsid w:val="003B47DF"/>
    <w:rsid w:val="003B6774"/>
    <w:rsid w:val="003C7068"/>
    <w:rsid w:val="003D4D81"/>
    <w:rsid w:val="003E5CFC"/>
    <w:rsid w:val="004041E7"/>
    <w:rsid w:val="00442E89"/>
    <w:rsid w:val="004969AD"/>
    <w:rsid w:val="004D3E9A"/>
    <w:rsid w:val="005025E1"/>
    <w:rsid w:val="00545F52"/>
    <w:rsid w:val="005910BC"/>
    <w:rsid w:val="005C05AD"/>
    <w:rsid w:val="006034B8"/>
    <w:rsid w:val="00683959"/>
    <w:rsid w:val="006B6366"/>
    <w:rsid w:val="006E6B84"/>
    <w:rsid w:val="0070750A"/>
    <w:rsid w:val="00711DA9"/>
    <w:rsid w:val="00784E76"/>
    <w:rsid w:val="0080701A"/>
    <w:rsid w:val="008C0F8F"/>
    <w:rsid w:val="008E2F5F"/>
    <w:rsid w:val="00981A72"/>
    <w:rsid w:val="009B70F5"/>
    <w:rsid w:val="00A33550"/>
    <w:rsid w:val="00A4673A"/>
    <w:rsid w:val="00A525AF"/>
    <w:rsid w:val="00AE2092"/>
    <w:rsid w:val="00AF0F84"/>
    <w:rsid w:val="00B613DB"/>
    <w:rsid w:val="00B704DC"/>
    <w:rsid w:val="00C071A4"/>
    <w:rsid w:val="00C51812"/>
    <w:rsid w:val="00C97B39"/>
    <w:rsid w:val="00CC0C6B"/>
    <w:rsid w:val="00CC1668"/>
    <w:rsid w:val="00CF6B76"/>
    <w:rsid w:val="00CF7D27"/>
    <w:rsid w:val="00D36E22"/>
    <w:rsid w:val="00D80377"/>
    <w:rsid w:val="00DB4DBA"/>
    <w:rsid w:val="00DC36C5"/>
    <w:rsid w:val="00DE6B8F"/>
    <w:rsid w:val="00E013FD"/>
    <w:rsid w:val="00ED6391"/>
    <w:rsid w:val="00EE6E33"/>
    <w:rsid w:val="00FC0547"/>
    <w:rsid w:val="00FD3206"/>
    <w:rsid w:val="00FF0438"/>
    <w:rsid w:val="00FF4E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ED6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Hoi Kit Cheung</cp:lastModifiedBy>
  <cp:revision>6</cp:revision>
  <dcterms:created xsi:type="dcterms:W3CDTF">2023-08-13T07:54:00Z</dcterms:created>
  <dcterms:modified xsi:type="dcterms:W3CDTF">2023-08-13T19:54:00Z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