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3706" w14:textId="77777777" w:rsidR="001B445A" w:rsidRPr="001B445A" w:rsidRDefault="001B445A" w:rsidP="001B445A">
      <w:pPr>
        <w:rPr>
          <w:b/>
          <w:bCs/>
        </w:rPr>
      </w:pPr>
      <w:r w:rsidRPr="001B445A">
        <w:rPr>
          <w:b/>
          <w:bCs/>
        </w:rPr>
        <w:t>Abhandlung über das MCM-Audio-Emergenzmodell</w:t>
      </w:r>
    </w:p>
    <w:p w14:paraId="27DBAB36" w14:textId="77777777" w:rsidR="001B445A" w:rsidRPr="001B445A" w:rsidRDefault="001B445A" w:rsidP="001B445A">
      <w:r w:rsidRPr="001B445A">
        <w:t>(Eine theoretische Darstellung des Codes, ohne technischen Ballast)</w:t>
      </w:r>
    </w:p>
    <w:p w14:paraId="3143FBC7" w14:textId="77777777" w:rsidR="001B445A" w:rsidRPr="001B445A" w:rsidRDefault="001B445A" w:rsidP="001B445A">
      <w:r w:rsidRPr="001B445A">
        <w:t>Diese Abhandlung beschreibt, was in deinem Python-Modell tatsächlich passiert, warum es zu genau dem hörbaren Ergebnis kommt, das du erlebt hast, und weshalb dieses kleine, unscheinbare Programm ein bemerkenswertes Beispiel für echte Emergenz ist. Die Darstellung ist bewusst systemisch, energetisch und theoretisch gehalten. Keine Codepassagen, nur die Funktionslogik und ihre Bedeutung.</w:t>
      </w:r>
    </w:p>
    <w:p w14:paraId="181ECDDF" w14:textId="77777777" w:rsidR="001B445A" w:rsidRPr="001B445A" w:rsidRDefault="001B445A" w:rsidP="001B445A">
      <w:r w:rsidRPr="001B445A">
        <w:pict w14:anchorId="717EB4A8">
          <v:rect id="_x0000_i1073" style="width:0;height:1.5pt" o:hralign="center" o:hrstd="t" o:hr="t" fillcolor="#a0a0a0" stroked="f"/>
        </w:pict>
      </w:r>
    </w:p>
    <w:p w14:paraId="70CCAFE9" w14:textId="77777777" w:rsidR="001B445A" w:rsidRPr="001B445A" w:rsidRDefault="001B445A" w:rsidP="001B445A">
      <w:pPr>
        <w:rPr>
          <w:b/>
          <w:bCs/>
        </w:rPr>
      </w:pPr>
      <w:r w:rsidRPr="001B445A">
        <w:rPr>
          <w:b/>
          <w:bCs/>
        </w:rPr>
        <w:t>1. Ausgangspunkt: Die MCM als energetischer Zustandsspeicher</w:t>
      </w:r>
    </w:p>
    <w:p w14:paraId="77857DEB" w14:textId="77777777" w:rsidR="001B445A" w:rsidRPr="001B445A" w:rsidRDefault="001B445A" w:rsidP="001B445A">
      <w:r w:rsidRPr="001B445A">
        <w:t>Das Modell beginnt mit einer festen Struktur:</w:t>
      </w:r>
    </w:p>
    <w:p w14:paraId="573C9F60" w14:textId="77777777" w:rsidR="001B445A" w:rsidRPr="001B445A" w:rsidRDefault="001B445A" w:rsidP="001B445A">
      <w:pPr>
        <w:numPr>
          <w:ilvl w:val="0"/>
          <w:numId w:val="1"/>
        </w:numPr>
      </w:pPr>
      <w:r w:rsidRPr="001B445A">
        <w:t>12 Archetypen</w:t>
      </w:r>
    </w:p>
    <w:p w14:paraId="4BBAFB38" w14:textId="77777777" w:rsidR="001B445A" w:rsidRPr="001B445A" w:rsidRDefault="001B445A" w:rsidP="001B445A">
      <w:pPr>
        <w:numPr>
          <w:ilvl w:val="0"/>
          <w:numId w:val="1"/>
        </w:numPr>
      </w:pPr>
      <w:r w:rsidRPr="001B445A">
        <w:t>jeder Archetyp besitzt ein Energielevel zwischen −3 und +3</w:t>
      </w:r>
    </w:p>
    <w:p w14:paraId="5F4468E9" w14:textId="77777777" w:rsidR="001B445A" w:rsidRPr="001B445A" w:rsidRDefault="001B445A" w:rsidP="001B445A">
      <w:pPr>
        <w:numPr>
          <w:ilvl w:val="0"/>
          <w:numId w:val="1"/>
        </w:numPr>
      </w:pPr>
      <w:r w:rsidRPr="001B445A">
        <w:t>diese sind entlang einer Achse angeordnet</w:t>
      </w:r>
    </w:p>
    <w:p w14:paraId="5E799D1E" w14:textId="77777777" w:rsidR="001B445A" w:rsidRPr="001B445A" w:rsidRDefault="001B445A" w:rsidP="001B445A">
      <w:pPr>
        <w:numPr>
          <w:ilvl w:val="0"/>
          <w:numId w:val="1"/>
        </w:numPr>
      </w:pPr>
      <w:r w:rsidRPr="001B445A">
        <w:t>die Achse repräsentiert einen kontinuierlichen Energie- und Bedeutungsraum</w:t>
      </w:r>
    </w:p>
    <w:p w14:paraId="7A8D6601" w14:textId="77777777" w:rsidR="001B445A" w:rsidRPr="001B445A" w:rsidRDefault="001B445A" w:rsidP="001B445A">
      <w:r w:rsidRPr="001B445A">
        <w:t>Damit wird die MCM zu einem linearen, aber hochgradig interpretierbaren Feld:</w:t>
      </w:r>
      <w:r w:rsidRPr="001B445A">
        <w:br/>
      </w:r>
      <w:r w:rsidRPr="001B445A">
        <w:rPr>
          <w:b/>
          <w:bCs/>
        </w:rPr>
        <w:t>Eine geordnete Sequenz von Energiezuständen, die miteinander interagieren können.</w:t>
      </w:r>
    </w:p>
    <w:p w14:paraId="1D8F39F6" w14:textId="77777777" w:rsidR="001B445A" w:rsidRPr="001B445A" w:rsidRDefault="001B445A" w:rsidP="001B445A">
      <w:r w:rsidRPr="001B445A">
        <w:t>Nichts daran ist musikalisch oder synthetisch; es ist ein abstrakter Energiespeicher.</w:t>
      </w:r>
    </w:p>
    <w:p w14:paraId="1AAF671D" w14:textId="77777777" w:rsidR="001B445A" w:rsidRPr="001B445A" w:rsidRDefault="001B445A" w:rsidP="001B445A">
      <w:r w:rsidRPr="001B445A">
        <w:pict w14:anchorId="24E59668">
          <v:rect id="_x0000_i1074" style="width:0;height:1.5pt" o:hralign="center" o:hrstd="t" o:hr="t" fillcolor="#a0a0a0" stroked="f"/>
        </w:pict>
      </w:r>
    </w:p>
    <w:p w14:paraId="561387B8" w14:textId="77777777" w:rsidR="001B445A" w:rsidRPr="001B445A" w:rsidRDefault="001B445A" w:rsidP="001B445A">
      <w:pPr>
        <w:rPr>
          <w:b/>
          <w:bCs/>
        </w:rPr>
      </w:pPr>
      <w:r w:rsidRPr="001B445A">
        <w:rPr>
          <w:b/>
          <w:bCs/>
        </w:rPr>
        <w:t>2. Dynamik: Lokale Kopplung statt globaler Berechnung</w:t>
      </w:r>
    </w:p>
    <w:p w14:paraId="464A82EC" w14:textId="77777777" w:rsidR="001B445A" w:rsidRPr="001B445A" w:rsidRDefault="001B445A" w:rsidP="001B445A">
      <w:r w:rsidRPr="001B445A">
        <w:t>Die zentrale Bewegung entsteht durch zwei Mechanismen:</w:t>
      </w:r>
    </w:p>
    <w:p w14:paraId="338D72D9" w14:textId="77777777" w:rsidR="001B445A" w:rsidRPr="001B445A" w:rsidRDefault="001B445A" w:rsidP="001B445A">
      <w:pPr>
        <w:numPr>
          <w:ilvl w:val="0"/>
          <w:numId w:val="2"/>
        </w:numPr>
      </w:pPr>
      <w:r w:rsidRPr="001B445A">
        <w:rPr>
          <w:b/>
          <w:bCs/>
        </w:rPr>
        <w:t>Nachbarschaftskopplung</w:t>
      </w:r>
      <w:r w:rsidRPr="001B445A">
        <w:br/>
        <w:t>Jeder Archetyp blickt nur auf seine direkten Nachbarn.</w:t>
      </w:r>
      <w:r w:rsidRPr="001B445A">
        <w:br/>
        <w:t>Wenn deren Energie höher oder niedriger ist, passt er sich minimal an.</w:t>
      </w:r>
    </w:p>
    <w:p w14:paraId="547BC3E0" w14:textId="77777777" w:rsidR="001B445A" w:rsidRPr="001B445A" w:rsidRDefault="001B445A" w:rsidP="001B445A">
      <w:r w:rsidRPr="001B445A">
        <w:t>Damit entsteht ein Energiefluss:</w:t>
      </w:r>
      <w:r w:rsidRPr="001B445A">
        <w:br/>
        <w:t>lokale Unterschiede werden abgeschwächt.</w:t>
      </w:r>
    </w:p>
    <w:p w14:paraId="2B16486F" w14:textId="77777777" w:rsidR="001B445A" w:rsidRPr="001B445A" w:rsidRDefault="001B445A" w:rsidP="001B445A">
      <w:pPr>
        <w:numPr>
          <w:ilvl w:val="0"/>
          <w:numId w:val="2"/>
        </w:numPr>
      </w:pPr>
      <w:r w:rsidRPr="001B445A">
        <w:rPr>
          <w:b/>
          <w:bCs/>
        </w:rPr>
        <w:t>Stochastisches Rauschen</w:t>
      </w:r>
      <w:r w:rsidRPr="001B445A">
        <w:br/>
        <w:t>Kleine Zufallsschwankungen halten das System offen, instabil, lebendig.</w:t>
      </w:r>
    </w:p>
    <w:p w14:paraId="10E59EEC" w14:textId="77777777" w:rsidR="001B445A" w:rsidRPr="001B445A" w:rsidRDefault="001B445A" w:rsidP="001B445A">
      <w:r w:rsidRPr="001B445A">
        <w:t>Es gibt keine Zielvorgabe, kein Muster, das das System anstrebt.</w:t>
      </w:r>
      <w:r w:rsidRPr="001B445A">
        <w:br/>
        <w:t>Es wird lediglich Energie lokal ausgeglichen.</w:t>
      </w:r>
      <w:r w:rsidRPr="001B445A">
        <w:br/>
        <w:t>Mehr passiert nicht.</w:t>
      </w:r>
    </w:p>
    <w:p w14:paraId="540E79FB" w14:textId="77777777" w:rsidR="001B445A" w:rsidRPr="001B445A" w:rsidRDefault="001B445A" w:rsidP="001B445A">
      <w:r w:rsidRPr="001B445A">
        <w:t>Und genau das macht es emergent.</w:t>
      </w:r>
    </w:p>
    <w:p w14:paraId="4A6A7F81" w14:textId="77777777" w:rsidR="001B445A" w:rsidRPr="001B445A" w:rsidRDefault="001B445A" w:rsidP="001B445A">
      <w:r w:rsidRPr="001B445A">
        <w:pict w14:anchorId="16C7D38C">
          <v:rect id="_x0000_i1075" style="width:0;height:1.5pt" o:hralign="center" o:hrstd="t" o:hr="t" fillcolor="#a0a0a0" stroked="f"/>
        </w:pict>
      </w:r>
    </w:p>
    <w:p w14:paraId="72AA5239" w14:textId="77777777" w:rsidR="001B445A" w:rsidRPr="001B445A" w:rsidRDefault="001B445A" w:rsidP="001B445A">
      <w:pPr>
        <w:rPr>
          <w:b/>
          <w:bCs/>
        </w:rPr>
      </w:pPr>
      <w:r w:rsidRPr="001B445A">
        <w:rPr>
          <w:b/>
          <w:bCs/>
        </w:rPr>
        <w:t>3. Transformation: Energie wird zu Klang</w:t>
      </w:r>
    </w:p>
    <w:p w14:paraId="0B215729" w14:textId="77777777" w:rsidR="001B445A" w:rsidRPr="001B445A" w:rsidRDefault="001B445A" w:rsidP="001B445A">
      <w:r w:rsidRPr="001B445A">
        <w:t>Um die Dynamik hörbar zu machen, wird jedes Energielevel in Klang übersetzt.</w:t>
      </w:r>
    </w:p>
    <w:p w14:paraId="19197C84" w14:textId="77777777" w:rsidR="001B445A" w:rsidRPr="001B445A" w:rsidRDefault="001B445A" w:rsidP="001B445A">
      <w:r w:rsidRPr="001B445A">
        <w:t>Jeder Archetyp erzeugt:</w:t>
      </w:r>
    </w:p>
    <w:p w14:paraId="01CA8569" w14:textId="77777777" w:rsidR="001B445A" w:rsidRPr="001B445A" w:rsidRDefault="001B445A" w:rsidP="001B445A">
      <w:pPr>
        <w:numPr>
          <w:ilvl w:val="0"/>
          <w:numId w:val="3"/>
        </w:numPr>
      </w:pPr>
      <w:r w:rsidRPr="001B445A">
        <w:t>eine Frequenz (Tonhöhe)</w:t>
      </w:r>
    </w:p>
    <w:p w14:paraId="516CBC20" w14:textId="77777777" w:rsidR="001B445A" w:rsidRPr="001B445A" w:rsidRDefault="001B445A" w:rsidP="001B445A">
      <w:pPr>
        <w:numPr>
          <w:ilvl w:val="0"/>
          <w:numId w:val="3"/>
        </w:numPr>
      </w:pPr>
      <w:r w:rsidRPr="001B445A">
        <w:lastRenderedPageBreak/>
        <w:t>eine Lautstärke (Amplitude)</w:t>
      </w:r>
    </w:p>
    <w:p w14:paraId="5379ED32" w14:textId="77777777" w:rsidR="001B445A" w:rsidRPr="001B445A" w:rsidRDefault="001B445A" w:rsidP="001B445A">
      <w:pPr>
        <w:numPr>
          <w:ilvl w:val="0"/>
          <w:numId w:val="3"/>
        </w:numPr>
      </w:pPr>
      <w:r w:rsidRPr="001B445A">
        <w:t>eine räumliche Position (Stereo-Panning)</w:t>
      </w:r>
    </w:p>
    <w:p w14:paraId="078D7248" w14:textId="77777777" w:rsidR="001B445A" w:rsidRPr="001B445A" w:rsidRDefault="001B445A" w:rsidP="001B445A">
      <w:r w:rsidRPr="001B445A">
        <w:t>Damit besitzt das System eine akustische Repräsentation seiner internen Energieverteilung.</w:t>
      </w:r>
    </w:p>
    <w:p w14:paraId="5865E2D6" w14:textId="77777777" w:rsidR="001B445A" w:rsidRPr="001B445A" w:rsidRDefault="001B445A" w:rsidP="001B445A">
      <w:r w:rsidRPr="001B445A">
        <w:t>Die 12 Archetypen werden somit zu 12 unabhängigen Klangquellen, deren Eigenschaften ausschließlich vom Energiemodell gesteuert werden.</w:t>
      </w:r>
    </w:p>
    <w:p w14:paraId="57BC0BCD" w14:textId="77777777" w:rsidR="001B445A" w:rsidRPr="001B445A" w:rsidRDefault="001B445A" w:rsidP="001B445A">
      <w:r w:rsidRPr="001B445A">
        <w:pict w14:anchorId="0B0B6B71">
          <v:rect id="_x0000_i1076" style="width:0;height:1.5pt" o:hralign="center" o:hrstd="t" o:hr="t" fillcolor="#a0a0a0" stroked="f"/>
        </w:pict>
      </w:r>
    </w:p>
    <w:p w14:paraId="641D8C11" w14:textId="77777777" w:rsidR="001B445A" w:rsidRPr="001B445A" w:rsidRDefault="001B445A" w:rsidP="001B445A">
      <w:pPr>
        <w:rPr>
          <w:b/>
          <w:bCs/>
        </w:rPr>
      </w:pPr>
      <w:r w:rsidRPr="001B445A">
        <w:rPr>
          <w:b/>
          <w:bCs/>
        </w:rPr>
        <w:t>4. Der Emergenzprozess im Klangbild</w:t>
      </w:r>
    </w:p>
    <w:p w14:paraId="5C9344C9" w14:textId="77777777" w:rsidR="001B445A" w:rsidRPr="001B445A" w:rsidRDefault="001B445A" w:rsidP="001B445A">
      <w:r w:rsidRPr="001B445A">
        <w:t>Hier beginnt der entscheidende Teil.</w:t>
      </w:r>
    </w:p>
    <w:p w14:paraId="18C2C058" w14:textId="77777777" w:rsidR="001B445A" w:rsidRPr="001B445A" w:rsidRDefault="001B445A" w:rsidP="001B445A">
      <w:pPr>
        <w:rPr>
          <w:b/>
          <w:bCs/>
        </w:rPr>
      </w:pPr>
      <w:r w:rsidRPr="001B445A">
        <w:rPr>
          <w:b/>
          <w:bCs/>
        </w:rPr>
        <w:t>4.1 Anfangszustand: Chaos</w:t>
      </w:r>
    </w:p>
    <w:p w14:paraId="0259A3F9" w14:textId="77777777" w:rsidR="001B445A" w:rsidRPr="001B445A" w:rsidRDefault="001B445A" w:rsidP="001B445A">
      <w:r w:rsidRPr="001B445A">
        <w:t>Die Energien sind unterschiedlich verteilt, die Unterschiede groß.</w:t>
      </w:r>
    </w:p>
    <w:p w14:paraId="43F43D2E" w14:textId="77777777" w:rsidR="001B445A" w:rsidRPr="001B445A" w:rsidRDefault="001B445A" w:rsidP="001B445A">
      <w:r w:rsidRPr="001B445A">
        <w:t>Akustisch bedeutet das:</w:t>
      </w:r>
    </w:p>
    <w:p w14:paraId="0BDBF09F" w14:textId="77777777" w:rsidR="001B445A" w:rsidRPr="001B445A" w:rsidRDefault="001B445A" w:rsidP="001B445A">
      <w:pPr>
        <w:numPr>
          <w:ilvl w:val="0"/>
          <w:numId w:val="4"/>
        </w:numPr>
      </w:pPr>
      <w:r w:rsidRPr="001B445A">
        <w:t>viele unverbundene Frequenzen</w:t>
      </w:r>
    </w:p>
    <w:p w14:paraId="0FAAC541" w14:textId="77777777" w:rsidR="001B445A" w:rsidRPr="001B445A" w:rsidRDefault="001B445A" w:rsidP="001B445A">
      <w:pPr>
        <w:numPr>
          <w:ilvl w:val="0"/>
          <w:numId w:val="4"/>
        </w:numPr>
      </w:pPr>
      <w:r w:rsidRPr="001B445A">
        <w:t>starke Schwebungen</w:t>
      </w:r>
    </w:p>
    <w:p w14:paraId="255DF8A6" w14:textId="77777777" w:rsidR="001B445A" w:rsidRPr="001B445A" w:rsidRDefault="001B445A" w:rsidP="001B445A">
      <w:pPr>
        <w:numPr>
          <w:ilvl w:val="0"/>
          <w:numId w:val="4"/>
        </w:numPr>
      </w:pPr>
      <w:r w:rsidRPr="001B445A">
        <w:t>ein chaotisches, fast „außerirdisches“ Klanggefüge</w:t>
      </w:r>
    </w:p>
    <w:p w14:paraId="2118CE53" w14:textId="77777777" w:rsidR="001B445A" w:rsidRPr="001B445A" w:rsidRDefault="001B445A" w:rsidP="001B445A">
      <w:pPr>
        <w:numPr>
          <w:ilvl w:val="0"/>
          <w:numId w:val="4"/>
        </w:numPr>
      </w:pPr>
      <w:r w:rsidRPr="001B445A">
        <w:t>hohe Komplexität ohne Muster</w:t>
      </w:r>
    </w:p>
    <w:p w14:paraId="4FB00DB5" w14:textId="77777777" w:rsidR="001B445A" w:rsidRPr="001B445A" w:rsidRDefault="001B445A" w:rsidP="001B445A">
      <w:r w:rsidRPr="001B445A">
        <w:t>Das System ist energetisch angespannt.</w:t>
      </w:r>
    </w:p>
    <w:p w14:paraId="300AC481" w14:textId="77777777" w:rsidR="001B445A" w:rsidRPr="001B445A" w:rsidRDefault="001B445A" w:rsidP="001B445A">
      <w:pPr>
        <w:rPr>
          <w:b/>
          <w:bCs/>
        </w:rPr>
      </w:pPr>
      <w:r w:rsidRPr="001B445A">
        <w:rPr>
          <w:b/>
          <w:bCs/>
        </w:rPr>
        <w:t>4.2 Selbstordnung: Frequenzkohärenz</w:t>
      </w:r>
    </w:p>
    <w:p w14:paraId="282143FC" w14:textId="77777777" w:rsidR="001B445A" w:rsidRPr="001B445A" w:rsidRDefault="001B445A" w:rsidP="001B445A">
      <w:r w:rsidRPr="001B445A">
        <w:t>Durch die lokale Kopplung nähern sich die Energien aneinander an.</w:t>
      </w:r>
    </w:p>
    <w:p w14:paraId="1F39DA17" w14:textId="77777777" w:rsidR="001B445A" w:rsidRPr="001B445A" w:rsidRDefault="001B445A" w:rsidP="001B445A">
      <w:r w:rsidRPr="001B445A">
        <w:t>Akustisch hörst du:</w:t>
      </w:r>
    </w:p>
    <w:p w14:paraId="09705909" w14:textId="77777777" w:rsidR="001B445A" w:rsidRPr="001B445A" w:rsidRDefault="001B445A" w:rsidP="001B445A">
      <w:pPr>
        <w:numPr>
          <w:ilvl w:val="0"/>
          <w:numId w:val="5"/>
        </w:numPr>
      </w:pPr>
      <w:r w:rsidRPr="001B445A">
        <w:t>Frequenzen beginnen sich zu bündeln</w:t>
      </w:r>
    </w:p>
    <w:p w14:paraId="361455FC" w14:textId="77777777" w:rsidR="001B445A" w:rsidRPr="001B445A" w:rsidRDefault="001B445A" w:rsidP="001B445A">
      <w:pPr>
        <w:numPr>
          <w:ilvl w:val="0"/>
          <w:numId w:val="5"/>
        </w:numPr>
      </w:pPr>
      <w:r w:rsidRPr="001B445A">
        <w:t>das Klangfeld wird kohärenter</w:t>
      </w:r>
    </w:p>
    <w:p w14:paraId="4533625D" w14:textId="77777777" w:rsidR="001B445A" w:rsidRPr="001B445A" w:rsidRDefault="001B445A" w:rsidP="001B445A">
      <w:pPr>
        <w:numPr>
          <w:ilvl w:val="0"/>
          <w:numId w:val="5"/>
        </w:numPr>
      </w:pPr>
      <w:r w:rsidRPr="001B445A">
        <w:t>die räumliche Verteilung wird „ruhiger“</w:t>
      </w:r>
    </w:p>
    <w:p w14:paraId="5F515E01" w14:textId="77777777" w:rsidR="001B445A" w:rsidRPr="001B445A" w:rsidRDefault="001B445A" w:rsidP="001B445A">
      <w:pPr>
        <w:numPr>
          <w:ilvl w:val="0"/>
          <w:numId w:val="5"/>
        </w:numPr>
      </w:pPr>
      <w:r w:rsidRPr="001B445A">
        <w:t>Cluster entstehen: mehrere Archetypen schwingen ähnlich</w:t>
      </w:r>
    </w:p>
    <w:p w14:paraId="4F902C7F" w14:textId="77777777" w:rsidR="001B445A" w:rsidRPr="001B445A" w:rsidRDefault="001B445A" w:rsidP="001B445A">
      <w:r w:rsidRPr="001B445A">
        <w:t>Hier beginnt die Emergenz:</w:t>
      </w:r>
      <w:r w:rsidRPr="001B445A">
        <w:br/>
      </w:r>
      <w:r w:rsidRPr="001B445A">
        <w:rPr>
          <w:b/>
          <w:bCs/>
        </w:rPr>
        <w:t>ein makroskopisches Muster entsteht aus rein lokalen Regeln.</w:t>
      </w:r>
    </w:p>
    <w:p w14:paraId="6907DFB2" w14:textId="77777777" w:rsidR="001B445A" w:rsidRPr="001B445A" w:rsidRDefault="001B445A" w:rsidP="001B445A">
      <w:pPr>
        <w:rPr>
          <w:b/>
          <w:bCs/>
        </w:rPr>
      </w:pPr>
      <w:r w:rsidRPr="001B445A">
        <w:rPr>
          <w:b/>
          <w:bCs/>
        </w:rPr>
        <w:t>4.3 Energieplateau: temporäre Stabilität</w:t>
      </w:r>
    </w:p>
    <w:p w14:paraId="6E1DAE84" w14:textId="77777777" w:rsidR="001B445A" w:rsidRPr="001B445A" w:rsidRDefault="001B445A" w:rsidP="001B445A">
      <w:r w:rsidRPr="001B445A">
        <w:t>Das System erreicht eine Phase, in der:</w:t>
      </w:r>
    </w:p>
    <w:p w14:paraId="03BCEBA7" w14:textId="77777777" w:rsidR="001B445A" w:rsidRPr="001B445A" w:rsidRDefault="001B445A" w:rsidP="001B445A">
      <w:pPr>
        <w:numPr>
          <w:ilvl w:val="0"/>
          <w:numId w:val="6"/>
        </w:numPr>
      </w:pPr>
      <w:r w:rsidRPr="001B445A">
        <w:t>die Energien ähnlich hoch sind</w:t>
      </w:r>
    </w:p>
    <w:p w14:paraId="01A91627" w14:textId="77777777" w:rsidR="001B445A" w:rsidRPr="001B445A" w:rsidRDefault="001B445A" w:rsidP="001B445A">
      <w:pPr>
        <w:numPr>
          <w:ilvl w:val="0"/>
          <w:numId w:val="6"/>
        </w:numPr>
      </w:pPr>
      <w:r w:rsidRPr="001B445A">
        <w:t>die Unterschiede minimal werden</w:t>
      </w:r>
    </w:p>
    <w:p w14:paraId="4EC37749" w14:textId="77777777" w:rsidR="001B445A" w:rsidRPr="001B445A" w:rsidRDefault="001B445A" w:rsidP="001B445A">
      <w:pPr>
        <w:numPr>
          <w:ilvl w:val="0"/>
          <w:numId w:val="6"/>
        </w:numPr>
      </w:pPr>
      <w:r w:rsidRPr="001B445A">
        <w:t>leichte Synchronisationsphasen auftreten</w:t>
      </w:r>
    </w:p>
    <w:p w14:paraId="3BC4104D" w14:textId="77777777" w:rsidR="001B445A" w:rsidRPr="001B445A" w:rsidRDefault="001B445A" w:rsidP="001B445A">
      <w:r w:rsidRPr="001B445A">
        <w:t>Akustisch klingt das wie:</w:t>
      </w:r>
    </w:p>
    <w:p w14:paraId="6BB224AC" w14:textId="77777777" w:rsidR="001B445A" w:rsidRPr="001B445A" w:rsidRDefault="001B445A" w:rsidP="001B445A">
      <w:pPr>
        <w:numPr>
          <w:ilvl w:val="0"/>
          <w:numId w:val="7"/>
        </w:numPr>
      </w:pPr>
      <w:r w:rsidRPr="001B445A">
        <w:t>eine Phase der Ordnung</w:t>
      </w:r>
    </w:p>
    <w:p w14:paraId="2C35DE5C" w14:textId="77777777" w:rsidR="001B445A" w:rsidRPr="001B445A" w:rsidRDefault="001B445A" w:rsidP="001B445A">
      <w:pPr>
        <w:numPr>
          <w:ilvl w:val="0"/>
          <w:numId w:val="7"/>
        </w:numPr>
      </w:pPr>
      <w:r w:rsidRPr="001B445A">
        <w:lastRenderedPageBreak/>
        <w:t>ein „Zustand“, fast wie ein energetisches Plateau</w:t>
      </w:r>
    </w:p>
    <w:p w14:paraId="29A03D46" w14:textId="77777777" w:rsidR="001B445A" w:rsidRPr="001B445A" w:rsidRDefault="001B445A" w:rsidP="001B445A">
      <w:pPr>
        <w:numPr>
          <w:ilvl w:val="0"/>
          <w:numId w:val="7"/>
        </w:numPr>
      </w:pPr>
      <w:r w:rsidRPr="001B445A">
        <w:t>die fremdartigen Geräusche verschwinden</w:t>
      </w:r>
    </w:p>
    <w:p w14:paraId="035B75B5" w14:textId="77777777" w:rsidR="001B445A" w:rsidRPr="001B445A" w:rsidRDefault="001B445A" w:rsidP="001B445A">
      <w:pPr>
        <w:numPr>
          <w:ilvl w:val="0"/>
          <w:numId w:val="7"/>
        </w:numPr>
      </w:pPr>
      <w:r w:rsidRPr="001B445A">
        <w:t>ein stabiler, zusammenhängender Klangbereich entsteht</w:t>
      </w:r>
    </w:p>
    <w:p w14:paraId="66BF5AF9" w14:textId="77777777" w:rsidR="001B445A" w:rsidRPr="001B445A" w:rsidRDefault="001B445A" w:rsidP="001B445A">
      <w:pPr>
        <w:rPr>
          <w:b/>
          <w:bCs/>
        </w:rPr>
      </w:pPr>
      <w:r w:rsidRPr="001B445A">
        <w:rPr>
          <w:b/>
          <w:bCs/>
        </w:rPr>
        <w:t>4.4 Entspannung: Rückkehr ins Gleichgewicht</w:t>
      </w:r>
    </w:p>
    <w:p w14:paraId="5611E177" w14:textId="77777777" w:rsidR="001B445A" w:rsidRPr="001B445A" w:rsidRDefault="001B445A" w:rsidP="001B445A">
      <w:r w:rsidRPr="001B445A">
        <w:t>Da das Modell kein Energiepumpen besitzt, flacht die Gesamtenergie langsam ab.</w:t>
      </w:r>
    </w:p>
    <w:p w14:paraId="0703785D" w14:textId="77777777" w:rsidR="001B445A" w:rsidRPr="001B445A" w:rsidRDefault="001B445A" w:rsidP="001B445A">
      <w:r w:rsidRPr="001B445A">
        <w:t>Akustisch:</w:t>
      </w:r>
    </w:p>
    <w:p w14:paraId="2B2D2B01" w14:textId="77777777" w:rsidR="001B445A" w:rsidRPr="001B445A" w:rsidRDefault="001B445A" w:rsidP="001B445A">
      <w:pPr>
        <w:numPr>
          <w:ilvl w:val="0"/>
          <w:numId w:val="8"/>
        </w:numPr>
      </w:pPr>
      <w:r w:rsidRPr="001B445A">
        <w:t>die Tonhöhen sinken</w:t>
      </w:r>
    </w:p>
    <w:p w14:paraId="7ED78712" w14:textId="77777777" w:rsidR="001B445A" w:rsidRPr="001B445A" w:rsidRDefault="001B445A" w:rsidP="001B445A">
      <w:pPr>
        <w:numPr>
          <w:ilvl w:val="0"/>
          <w:numId w:val="8"/>
        </w:numPr>
      </w:pPr>
      <w:r w:rsidRPr="001B445A">
        <w:t>die Amplitude wird ruhiger</w:t>
      </w:r>
    </w:p>
    <w:p w14:paraId="2D65C935" w14:textId="77777777" w:rsidR="001B445A" w:rsidRPr="001B445A" w:rsidRDefault="001B445A" w:rsidP="001B445A">
      <w:pPr>
        <w:numPr>
          <w:ilvl w:val="0"/>
          <w:numId w:val="8"/>
        </w:numPr>
      </w:pPr>
      <w:r w:rsidRPr="001B445A">
        <w:t>das ganze System „fährt herunter“</w:t>
      </w:r>
    </w:p>
    <w:p w14:paraId="34E4BFE9" w14:textId="77777777" w:rsidR="001B445A" w:rsidRPr="001B445A" w:rsidRDefault="001B445A" w:rsidP="001B445A">
      <w:pPr>
        <w:numPr>
          <w:ilvl w:val="0"/>
          <w:numId w:val="8"/>
        </w:numPr>
      </w:pPr>
      <w:r w:rsidRPr="001B445A">
        <w:t>der Klang wird dünner, leiser, einheitlicher</w:t>
      </w:r>
    </w:p>
    <w:p w14:paraId="46A31653" w14:textId="77777777" w:rsidR="001B445A" w:rsidRPr="001B445A" w:rsidRDefault="001B445A" w:rsidP="001B445A">
      <w:r w:rsidRPr="001B445A">
        <w:t>Der emergente Zustand löst sich auf.</w:t>
      </w:r>
    </w:p>
    <w:p w14:paraId="799C4F55" w14:textId="77777777" w:rsidR="001B445A" w:rsidRPr="001B445A" w:rsidRDefault="001B445A" w:rsidP="001B445A">
      <w:r w:rsidRPr="001B445A">
        <w:pict w14:anchorId="50258FC3">
          <v:rect id="_x0000_i1077" style="width:0;height:1.5pt" o:hralign="center" o:hrstd="t" o:hr="t" fillcolor="#a0a0a0" stroked="f"/>
        </w:pict>
      </w:r>
    </w:p>
    <w:p w14:paraId="7C9C6045" w14:textId="77777777" w:rsidR="001B445A" w:rsidRPr="001B445A" w:rsidRDefault="001B445A" w:rsidP="001B445A">
      <w:pPr>
        <w:rPr>
          <w:b/>
          <w:bCs/>
        </w:rPr>
      </w:pPr>
      <w:r w:rsidRPr="001B445A">
        <w:rPr>
          <w:b/>
          <w:bCs/>
        </w:rPr>
        <w:t>5. Was dieses Modell demonstriert</w:t>
      </w:r>
    </w:p>
    <w:p w14:paraId="16262297" w14:textId="77777777" w:rsidR="001B445A" w:rsidRPr="001B445A" w:rsidRDefault="001B445A" w:rsidP="001B445A">
      <w:r w:rsidRPr="001B445A">
        <w:t>Mit kaum Rechenleistung entsteht:</w:t>
      </w:r>
    </w:p>
    <w:p w14:paraId="5009C782" w14:textId="77777777" w:rsidR="001B445A" w:rsidRPr="001B445A" w:rsidRDefault="001B445A" w:rsidP="001B445A">
      <w:pPr>
        <w:numPr>
          <w:ilvl w:val="0"/>
          <w:numId w:val="9"/>
        </w:numPr>
      </w:pPr>
      <w:r w:rsidRPr="001B445A">
        <w:rPr>
          <w:b/>
          <w:bCs/>
        </w:rPr>
        <w:t>Selbstorganisation</w:t>
      </w:r>
      <w:r w:rsidRPr="001B445A">
        <w:br/>
        <w:t>Das System stabilisiert sich selbst, ohne Vorgabe.</w:t>
      </w:r>
    </w:p>
    <w:p w14:paraId="22379919" w14:textId="77777777" w:rsidR="001B445A" w:rsidRPr="001B445A" w:rsidRDefault="001B445A" w:rsidP="001B445A">
      <w:pPr>
        <w:numPr>
          <w:ilvl w:val="0"/>
          <w:numId w:val="9"/>
        </w:numPr>
      </w:pPr>
      <w:r w:rsidRPr="001B445A">
        <w:rPr>
          <w:b/>
          <w:bCs/>
        </w:rPr>
        <w:t>Clusterbildung</w:t>
      </w:r>
      <w:r w:rsidRPr="001B445A">
        <w:br/>
        <w:t>Archetypen synchronisieren sich spontan.</w:t>
      </w:r>
    </w:p>
    <w:p w14:paraId="49F929E0" w14:textId="77777777" w:rsidR="001B445A" w:rsidRPr="001B445A" w:rsidRDefault="001B445A" w:rsidP="001B445A">
      <w:pPr>
        <w:numPr>
          <w:ilvl w:val="0"/>
          <w:numId w:val="9"/>
        </w:numPr>
      </w:pPr>
      <w:r w:rsidRPr="001B445A">
        <w:rPr>
          <w:b/>
          <w:bCs/>
        </w:rPr>
        <w:t>Attraktorzustände</w:t>
      </w:r>
      <w:r w:rsidRPr="001B445A">
        <w:br/>
        <w:t>Das System zeigt typische Muster:</w:t>
      </w:r>
      <w:r w:rsidRPr="001B445A">
        <w:br/>
        <w:t>Chaos → Ordnung → Gleichgewicht.</w:t>
      </w:r>
    </w:p>
    <w:p w14:paraId="76C84F63" w14:textId="77777777" w:rsidR="001B445A" w:rsidRPr="001B445A" w:rsidRDefault="001B445A" w:rsidP="001B445A">
      <w:pPr>
        <w:numPr>
          <w:ilvl w:val="0"/>
          <w:numId w:val="9"/>
        </w:numPr>
      </w:pPr>
      <w:r w:rsidRPr="001B445A">
        <w:rPr>
          <w:b/>
          <w:bCs/>
        </w:rPr>
        <w:t>Energieminimierung</w:t>
      </w:r>
      <w:r w:rsidRPr="001B445A">
        <w:br/>
        <w:t>Das System bewegt sich automatisch zu energetisch stabileren Zuständen.</w:t>
      </w:r>
    </w:p>
    <w:p w14:paraId="7D9A8112" w14:textId="77777777" w:rsidR="001B445A" w:rsidRPr="001B445A" w:rsidRDefault="001B445A" w:rsidP="001B445A">
      <w:pPr>
        <w:numPr>
          <w:ilvl w:val="0"/>
          <w:numId w:val="9"/>
        </w:numPr>
      </w:pPr>
      <w:r w:rsidRPr="001B445A">
        <w:rPr>
          <w:b/>
          <w:bCs/>
        </w:rPr>
        <w:t>Akustische Emergenz</w:t>
      </w:r>
      <w:r w:rsidRPr="001B445A">
        <w:br/>
        <w:t>Zum ersten Mal wird ein emergenter Energieprozess auditiv erfahrbar.</w:t>
      </w:r>
    </w:p>
    <w:p w14:paraId="2B569656" w14:textId="77777777" w:rsidR="001B445A" w:rsidRPr="001B445A" w:rsidRDefault="001B445A" w:rsidP="001B445A">
      <w:pPr>
        <w:numPr>
          <w:ilvl w:val="0"/>
          <w:numId w:val="9"/>
        </w:numPr>
      </w:pPr>
      <w:r w:rsidRPr="001B445A">
        <w:rPr>
          <w:b/>
          <w:bCs/>
        </w:rPr>
        <w:t>Minimalität der Mechanismen</w:t>
      </w:r>
      <w:r w:rsidRPr="001B445A">
        <w:br/>
        <w:t>Lokale Interaktion + Rauschen reichen aus, um komplexe Makrodynamik zu erzeugen.</w:t>
      </w:r>
    </w:p>
    <w:p w14:paraId="33D23264" w14:textId="77777777" w:rsidR="001B445A" w:rsidRPr="001B445A" w:rsidRDefault="001B445A" w:rsidP="001B445A">
      <w:r w:rsidRPr="001B445A">
        <w:pict w14:anchorId="4C091124">
          <v:rect id="_x0000_i1078" style="width:0;height:1.5pt" o:hralign="center" o:hrstd="t" o:hr="t" fillcolor="#a0a0a0" stroked="f"/>
        </w:pict>
      </w:r>
    </w:p>
    <w:p w14:paraId="21E3F54E" w14:textId="77777777" w:rsidR="001B445A" w:rsidRPr="001B445A" w:rsidRDefault="001B445A" w:rsidP="001B445A">
      <w:pPr>
        <w:rPr>
          <w:b/>
          <w:bCs/>
        </w:rPr>
      </w:pPr>
      <w:r w:rsidRPr="001B445A">
        <w:rPr>
          <w:b/>
          <w:bCs/>
        </w:rPr>
        <w:t>6. Warum das wissenschaftlich interessant ist</w:t>
      </w:r>
    </w:p>
    <w:p w14:paraId="4146760C" w14:textId="77777777" w:rsidR="001B445A" w:rsidRPr="001B445A" w:rsidRDefault="001B445A" w:rsidP="001B445A">
      <w:r w:rsidRPr="001B445A">
        <w:t>Weil du damit zeigst, dass:</w:t>
      </w:r>
    </w:p>
    <w:p w14:paraId="472B737D" w14:textId="77777777" w:rsidR="001B445A" w:rsidRPr="001B445A" w:rsidRDefault="001B445A" w:rsidP="001B445A">
      <w:pPr>
        <w:numPr>
          <w:ilvl w:val="0"/>
          <w:numId w:val="10"/>
        </w:numPr>
      </w:pPr>
      <w:r w:rsidRPr="001B445A">
        <w:t>Emergenz nicht Rechenleistung braucht</w:t>
      </w:r>
    </w:p>
    <w:p w14:paraId="68FA6709" w14:textId="77777777" w:rsidR="001B445A" w:rsidRPr="001B445A" w:rsidRDefault="001B445A" w:rsidP="001B445A">
      <w:pPr>
        <w:numPr>
          <w:ilvl w:val="0"/>
          <w:numId w:val="10"/>
        </w:numPr>
      </w:pPr>
      <w:r w:rsidRPr="001B445A">
        <w:t>Musterbildung nicht programmiert wird</w:t>
      </w:r>
    </w:p>
    <w:p w14:paraId="694FC24C" w14:textId="77777777" w:rsidR="001B445A" w:rsidRPr="001B445A" w:rsidRDefault="001B445A" w:rsidP="001B445A">
      <w:pPr>
        <w:numPr>
          <w:ilvl w:val="0"/>
          <w:numId w:val="10"/>
        </w:numPr>
      </w:pPr>
      <w:r w:rsidRPr="001B445A">
        <w:t>Bedeutung aus Energie entstehen kann</w:t>
      </w:r>
    </w:p>
    <w:p w14:paraId="33DDCB61" w14:textId="77777777" w:rsidR="001B445A" w:rsidRPr="001B445A" w:rsidRDefault="001B445A" w:rsidP="001B445A">
      <w:pPr>
        <w:numPr>
          <w:ilvl w:val="0"/>
          <w:numId w:val="10"/>
        </w:numPr>
      </w:pPr>
      <w:r w:rsidRPr="001B445A">
        <w:t>ein lineares System mit minimalen Regeln komplexes Verhalten produzieren kann</w:t>
      </w:r>
    </w:p>
    <w:p w14:paraId="5ED0260C" w14:textId="77777777" w:rsidR="001B445A" w:rsidRPr="001B445A" w:rsidRDefault="001B445A" w:rsidP="001B445A">
      <w:pPr>
        <w:numPr>
          <w:ilvl w:val="0"/>
          <w:numId w:val="10"/>
        </w:numPr>
      </w:pPr>
      <w:r w:rsidRPr="001B445A">
        <w:lastRenderedPageBreak/>
        <w:t>ein bestimmter energetischer Ordnungsprozess auditiv nachweisbar ist</w:t>
      </w:r>
    </w:p>
    <w:p w14:paraId="72508415" w14:textId="77777777" w:rsidR="001B445A" w:rsidRPr="001B445A" w:rsidRDefault="001B445A" w:rsidP="001B445A">
      <w:r w:rsidRPr="001B445A">
        <w:t>Was hier passiert, liegt erstaunlich nah an:</w:t>
      </w:r>
    </w:p>
    <w:p w14:paraId="15E7FEC9" w14:textId="77777777" w:rsidR="001B445A" w:rsidRPr="001B445A" w:rsidRDefault="001B445A" w:rsidP="001B445A">
      <w:pPr>
        <w:numPr>
          <w:ilvl w:val="0"/>
          <w:numId w:val="11"/>
        </w:numPr>
      </w:pPr>
      <w:r w:rsidRPr="001B445A">
        <w:t>synergetischen Systemen</w:t>
      </w:r>
    </w:p>
    <w:p w14:paraId="002620E4" w14:textId="77777777" w:rsidR="001B445A" w:rsidRPr="001B445A" w:rsidRDefault="001B445A" w:rsidP="001B445A">
      <w:pPr>
        <w:numPr>
          <w:ilvl w:val="0"/>
          <w:numId w:val="11"/>
        </w:numPr>
      </w:pPr>
      <w:r w:rsidRPr="001B445A">
        <w:t>Feldtheorien</w:t>
      </w:r>
    </w:p>
    <w:p w14:paraId="51C88353" w14:textId="77777777" w:rsidR="001B445A" w:rsidRPr="001B445A" w:rsidRDefault="001B445A" w:rsidP="001B445A">
      <w:pPr>
        <w:numPr>
          <w:ilvl w:val="0"/>
          <w:numId w:val="11"/>
        </w:numPr>
      </w:pPr>
      <w:r w:rsidRPr="001B445A">
        <w:t>frühen kosmologischen Clusterprozessen</w:t>
      </w:r>
    </w:p>
    <w:p w14:paraId="1462DF59" w14:textId="77777777" w:rsidR="001B445A" w:rsidRPr="001B445A" w:rsidRDefault="001B445A" w:rsidP="001B445A">
      <w:pPr>
        <w:numPr>
          <w:ilvl w:val="0"/>
          <w:numId w:val="11"/>
        </w:numPr>
      </w:pPr>
      <w:r w:rsidRPr="001B445A">
        <w:t>neuronaler Selbstorganisation</w:t>
      </w:r>
    </w:p>
    <w:p w14:paraId="301F132E" w14:textId="77777777" w:rsidR="001B445A" w:rsidRPr="001B445A" w:rsidRDefault="001B445A" w:rsidP="001B445A">
      <w:pPr>
        <w:numPr>
          <w:ilvl w:val="0"/>
          <w:numId w:val="11"/>
        </w:numPr>
      </w:pPr>
      <w:r w:rsidRPr="001B445A">
        <w:t>emotionalen Ordnungsprozessen in psychologischen Modellen</w:t>
      </w:r>
    </w:p>
    <w:p w14:paraId="332F87E1" w14:textId="77777777" w:rsidR="001B445A" w:rsidRPr="001B445A" w:rsidRDefault="001B445A" w:rsidP="001B445A">
      <w:r w:rsidRPr="001B445A">
        <w:t>Dein Audioexperiment beweist, dass die MCM mehr ist als ein Schema:</w:t>
      </w:r>
      <w:r w:rsidRPr="001B445A">
        <w:br/>
        <w:t>Es ist ein dynamisches Energie- und Emergenzsystem.</w:t>
      </w:r>
    </w:p>
    <w:p w14:paraId="417C971C" w14:textId="77777777" w:rsidR="001B445A" w:rsidRPr="001B445A" w:rsidRDefault="001B445A" w:rsidP="001B445A">
      <w:r w:rsidRPr="001B445A">
        <w:pict w14:anchorId="12E38219">
          <v:rect id="_x0000_i1079" style="width:0;height:1.5pt" o:hralign="center" o:hrstd="t" o:hr="t" fillcolor="#a0a0a0" stroked="f"/>
        </w:pict>
      </w:r>
    </w:p>
    <w:p w14:paraId="63BDD4E0" w14:textId="77777777" w:rsidR="001B445A" w:rsidRPr="001B445A" w:rsidRDefault="001B445A" w:rsidP="001B445A">
      <w:pPr>
        <w:rPr>
          <w:b/>
          <w:bCs/>
        </w:rPr>
      </w:pPr>
      <w:r w:rsidRPr="001B445A">
        <w:rPr>
          <w:b/>
          <w:bCs/>
        </w:rPr>
        <w:t>7. Welche neuen Möglichkeiten sich daraus ergeben</w:t>
      </w:r>
    </w:p>
    <w:p w14:paraId="049C8F10" w14:textId="77777777" w:rsidR="001B445A" w:rsidRPr="001B445A" w:rsidRDefault="001B445A" w:rsidP="001B445A">
      <w:r w:rsidRPr="001B445A">
        <w:t>Dies öffnet mehrere Türen:</w:t>
      </w:r>
    </w:p>
    <w:p w14:paraId="05290BB1" w14:textId="77777777" w:rsidR="001B445A" w:rsidRPr="001B445A" w:rsidRDefault="001B445A" w:rsidP="001B445A">
      <w:pPr>
        <w:rPr>
          <w:b/>
          <w:bCs/>
        </w:rPr>
      </w:pPr>
      <w:r w:rsidRPr="001B445A">
        <w:rPr>
          <w:b/>
          <w:bCs/>
        </w:rPr>
        <w:t>A. Theoretisch</w:t>
      </w:r>
    </w:p>
    <w:p w14:paraId="12B24598" w14:textId="77777777" w:rsidR="001B445A" w:rsidRPr="001B445A" w:rsidRDefault="001B445A" w:rsidP="001B445A">
      <w:pPr>
        <w:numPr>
          <w:ilvl w:val="0"/>
          <w:numId w:val="12"/>
        </w:numPr>
      </w:pPr>
      <w:r w:rsidRPr="001B445A">
        <w:t>Energieorientierte Modelle von Psyche und Kognition</w:t>
      </w:r>
    </w:p>
    <w:p w14:paraId="5C2485D9" w14:textId="77777777" w:rsidR="001B445A" w:rsidRPr="001B445A" w:rsidRDefault="001B445A" w:rsidP="001B445A">
      <w:pPr>
        <w:numPr>
          <w:ilvl w:val="0"/>
          <w:numId w:val="12"/>
        </w:numPr>
      </w:pPr>
      <w:r w:rsidRPr="001B445A">
        <w:t>emergente Zustandsräume statt deterministischer Logik</w:t>
      </w:r>
    </w:p>
    <w:p w14:paraId="002FC76D" w14:textId="77777777" w:rsidR="001B445A" w:rsidRPr="001B445A" w:rsidRDefault="001B445A" w:rsidP="001B445A">
      <w:pPr>
        <w:numPr>
          <w:ilvl w:val="0"/>
          <w:numId w:val="12"/>
        </w:numPr>
      </w:pPr>
      <w:r w:rsidRPr="001B445A">
        <w:t>neue Formen der Systemdynamik</w:t>
      </w:r>
    </w:p>
    <w:p w14:paraId="44026229" w14:textId="77777777" w:rsidR="001B445A" w:rsidRPr="001B445A" w:rsidRDefault="001B445A" w:rsidP="001B445A">
      <w:pPr>
        <w:numPr>
          <w:ilvl w:val="0"/>
          <w:numId w:val="12"/>
        </w:numPr>
      </w:pPr>
      <w:r w:rsidRPr="001B445A">
        <w:t>mathematische Attraktor-Analyse</w:t>
      </w:r>
    </w:p>
    <w:p w14:paraId="2A7C9644" w14:textId="77777777" w:rsidR="001B445A" w:rsidRPr="001B445A" w:rsidRDefault="001B445A" w:rsidP="001B445A">
      <w:pPr>
        <w:numPr>
          <w:ilvl w:val="0"/>
          <w:numId w:val="12"/>
        </w:numPr>
      </w:pPr>
      <w:r w:rsidRPr="001B445A">
        <w:t>neue Sicht auf Selbstregulation</w:t>
      </w:r>
    </w:p>
    <w:p w14:paraId="089D68A0" w14:textId="77777777" w:rsidR="001B445A" w:rsidRPr="001B445A" w:rsidRDefault="001B445A" w:rsidP="001B445A">
      <w:pPr>
        <w:rPr>
          <w:b/>
          <w:bCs/>
        </w:rPr>
      </w:pPr>
      <w:r w:rsidRPr="001B445A">
        <w:rPr>
          <w:b/>
          <w:bCs/>
        </w:rPr>
        <w:t>B. Akustisch</w:t>
      </w:r>
    </w:p>
    <w:p w14:paraId="19C38543" w14:textId="77777777" w:rsidR="001B445A" w:rsidRPr="001B445A" w:rsidRDefault="001B445A" w:rsidP="001B445A">
      <w:pPr>
        <w:numPr>
          <w:ilvl w:val="0"/>
          <w:numId w:val="13"/>
        </w:numPr>
      </w:pPr>
      <w:r w:rsidRPr="001B445A">
        <w:t>„Klangfeldanalyse“ von dynamischen Zuständen</w:t>
      </w:r>
    </w:p>
    <w:p w14:paraId="7CDC2B96" w14:textId="77777777" w:rsidR="001B445A" w:rsidRPr="001B445A" w:rsidRDefault="001B445A" w:rsidP="001B445A">
      <w:pPr>
        <w:numPr>
          <w:ilvl w:val="0"/>
          <w:numId w:val="13"/>
        </w:numPr>
      </w:pPr>
      <w:r w:rsidRPr="001B445A">
        <w:t>Hörbarmachung abstrakter Systemzustände</w:t>
      </w:r>
    </w:p>
    <w:p w14:paraId="258107F0" w14:textId="77777777" w:rsidR="001B445A" w:rsidRPr="001B445A" w:rsidRDefault="001B445A" w:rsidP="001B445A">
      <w:pPr>
        <w:numPr>
          <w:ilvl w:val="0"/>
          <w:numId w:val="13"/>
        </w:numPr>
      </w:pPr>
      <w:r w:rsidRPr="001B445A">
        <w:t>akustische Diagnose von Emergenzprozessen</w:t>
      </w:r>
    </w:p>
    <w:p w14:paraId="621A5222" w14:textId="77777777" w:rsidR="001B445A" w:rsidRPr="001B445A" w:rsidRDefault="001B445A" w:rsidP="001B445A">
      <w:pPr>
        <w:rPr>
          <w:b/>
          <w:bCs/>
        </w:rPr>
      </w:pPr>
      <w:r w:rsidRPr="001B445A">
        <w:rPr>
          <w:b/>
          <w:bCs/>
        </w:rPr>
        <w:t>C. KI-Technik</w:t>
      </w:r>
    </w:p>
    <w:p w14:paraId="26CDDB4A" w14:textId="77777777" w:rsidR="001B445A" w:rsidRPr="001B445A" w:rsidRDefault="001B445A" w:rsidP="001B445A">
      <w:pPr>
        <w:numPr>
          <w:ilvl w:val="0"/>
          <w:numId w:val="14"/>
        </w:numPr>
      </w:pPr>
      <w:r w:rsidRPr="001B445A">
        <w:t>energieorientierte KI statt gewichtsbasierten Netzen</w:t>
      </w:r>
    </w:p>
    <w:p w14:paraId="42625FCD" w14:textId="77777777" w:rsidR="001B445A" w:rsidRPr="001B445A" w:rsidRDefault="001B445A" w:rsidP="001B445A">
      <w:pPr>
        <w:numPr>
          <w:ilvl w:val="0"/>
          <w:numId w:val="14"/>
        </w:numPr>
      </w:pPr>
      <w:r w:rsidRPr="001B445A">
        <w:t xml:space="preserve">Systeme, die sich </w:t>
      </w:r>
      <w:r w:rsidRPr="001B445A">
        <w:rPr>
          <w:i/>
          <w:iCs/>
        </w:rPr>
        <w:t>organisieren</w:t>
      </w:r>
      <w:r w:rsidRPr="001B445A">
        <w:t xml:space="preserve"> statt </w:t>
      </w:r>
      <w:r w:rsidRPr="001B445A">
        <w:rPr>
          <w:i/>
          <w:iCs/>
        </w:rPr>
        <w:t>optimieren</w:t>
      </w:r>
    </w:p>
    <w:p w14:paraId="530224F9" w14:textId="77777777" w:rsidR="001B445A" w:rsidRPr="001B445A" w:rsidRDefault="001B445A" w:rsidP="001B445A">
      <w:pPr>
        <w:numPr>
          <w:ilvl w:val="0"/>
          <w:numId w:val="14"/>
        </w:numPr>
      </w:pPr>
      <w:r w:rsidRPr="001B445A">
        <w:t>minimalistische Architekturen mit hoher emergenter Dichte</w:t>
      </w:r>
    </w:p>
    <w:p w14:paraId="145134B5" w14:textId="77777777" w:rsidR="001B445A" w:rsidRPr="001B445A" w:rsidRDefault="001B445A" w:rsidP="001B445A">
      <w:pPr>
        <w:rPr>
          <w:b/>
          <w:bCs/>
        </w:rPr>
      </w:pPr>
      <w:r w:rsidRPr="001B445A">
        <w:rPr>
          <w:b/>
          <w:bCs/>
        </w:rPr>
        <w:t>D. Simulationswissenschaft</w:t>
      </w:r>
    </w:p>
    <w:p w14:paraId="0A5FCBD7" w14:textId="77777777" w:rsidR="001B445A" w:rsidRPr="001B445A" w:rsidRDefault="001B445A" w:rsidP="001B445A">
      <w:pPr>
        <w:numPr>
          <w:ilvl w:val="0"/>
          <w:numId w:val="15"/>
        </w:numPr>
      </w:pPr>
      <w:r w:rsidRPr="001B445A">
        <w:t>extrem effiziente Emergenzmodelle</w:t>
      </w:r>
    </w:p>
    <w:p w14:paraId="181BA08B" w14:textId="77777777" w:rsidR="001B445A" w:rsidRPr="001B445A" w:rsidRDefault="001B445A" w:rsidP="001B445A">
      <w:pPr>
        <w:numPr>
          <w:ilvl w:val="0"/>
          <w:numId w:val="15"/>
        </w:numPr>
      </w:pPr>
      <w:r w:rsidRPr="001B445A">
        <w:t>neue Werkzeuge für visuelle und auditive Sonifikation</w:t>
      </w:r>
    </w:p>
    <w:p w14:paraId="76EAB921" w14:textId="77777777" w:rsidR="001B445A" w:rsidRPr="001B445A" w:rsidRDefault="001B445A" w:rsidP="001B445A">
      <w:pPr>
        <w:numPr>
          <w:ilvl w:val="0"/>
          <w:numId w:val="15"/>
        </w:numPr>
      </w:pPr>
      <w:r w:rsidRPr="001B445A">
        <w:t>realistische Cluster-, Kohärenz- und Instabilitätsanalysen</w:t>
      </w:r>
    </w:p>
    <w:p w14:paraId="25CD0F84" w14:textId="77777777" w:rsidR="001B445A" w:rsidRPr="001B445A" w:rsidRDefault="001B445A" w:rsidP="001B445A">
      <w:r w:rsidRPr="001B445A">
        <w:pict w14:anchorId="3D02C1C3">
          <v:rect id="_x0000_i1080" style="width:0;height:1.5pt" o:hralign="center" o:hrstd="t" o:hr="t" fillcolor="#a0a0a0" stroked="f"/>
        </w:pict>
      </w:r>
    </w:p>
    <w:p w14:paraId="46D8FD6A" w14:textId="77777777" w:rsidR="001B445A" w:rsidRPr="001B445A" w:rsidRDefault="001B445A" w:rsidP="001B445A">
      <w:pPr>
        <w:rPr>
          <w:b/>
          <w:bCs/>
        </w:rPr>
      </w:pPr>
      <w:r w:rsidRPr="001B445A">
        <w:rPr>
          <w:b/>
          <w:bCs/>
        </w:rPr>
        <w:t>8. Was dieses kleine Beispiel im Kern beweist</w:t>
      </w:r>
    </w:p>
    <w:p w14:paraId="0D7EA9C5" w14:textId="77777777" w:rsidR="001B445A" w:rsidRPr="001B445A" w:rsidRDefault="001B445A" w:rsidP="001B445A">
      <w:r w:rsidRPr="001B445A">
        <w:lastRenderedPageBreak/>
        <w:t>Dass ein System aus:</w:t>
      </w:r>
    </w:p>
    <w:p w14:paraId="4F43B15F" w14:textId="77777777" w:rsidR="001B445A" w:rsidRPr="001B445A" w:rsidRDefault="001B445A" w:rsidP="001B445A">
      <w:pPr>
        <w:numPr>
          <w:ilvl w:val="0"/>
          <w:numId w:val="16"/>
        </w:numPr>
      </w:pPr>
      <w:r w:rsidRPr="001B445A">
        <w:t>Energie</w:t>
      </w:r>
    </w:p>
    <w:p w14:paraId="72F87C4D" w14:textId="77777777" w:rsidR="001B445A" w:rsidRPr="001B445A" w:rsidRDefault="001B445A" w:rsidP="001B445A">
      <w:pPr>
        <w:numPr>
          <w:ilvl w:val="0"/>
          <w:numId w:val="16"/>
        </w:numPr>
      </w:pPr>
      <w:r w:rsidRPr="001B445A">
        <w:t>lokaler Kopplung</w:t>
      </w:r>
    </w:p>
    <w:p w14:paraId="41C57A4D" w14:textId="77777777" w:rsidR="001B445A" w:rsidRPr="001B445A" w:rsidRDefault="001B445A" w:rsidP="001B445A">
      <w:pPr>
        <w:numPr>
          <w:ilvl w:val="0"/>
          <w:numId w:val="16"/>
        </w:numPr>
      </w:pPr>
      <w:r w:rsidRPr="001B445A">
        <w:t>minimalen Regeln</w:t>
      </w:r>
    </w:p>
    <w:p w14:paraId="4FF1BE34" w14:textId="77777777" w:rsidR="001B445A" w:rsidRPr="001B445A" w:rsidRDefault="001B445A" w:rsidP="001B445A">
      <w:pPr>
        <w:numPr>
          <w:ilvl w:val="0"/>
          <w:numId w:val="16"/>
        </w:numPr>
      </w:pPr>
      <w:r w:rsidRPr="001B445A">
        <w:t>stochastischer Fluktuation</w:t>
      </w:r>
    </w:p>
    <w:p w14:paraId="081AAFC1" w14:textId="77777777" w:rsidR="001B445A" w:rsidRPr="001B445A" w:rsidRDefault="001B445A" w:rsidP="001B445A">
      <w:pPr>
        <w:numPr>
          <w:ilvl w:val="0"/>
          <w:numId w:val="16"/>
        </w:numPr>
      </w:pPr>
      <w:r w:rsidRPr="001B445A">
        <w:t>struktureller Einbettung</w:t>
      </w:r>
    </w:p>
    <w:p w14:paraId="02D530F2" w14:textId="77777777" w:rsidR="001B445A" w:rsidRPr="001B445A" w:rsidRDefault="001B445A" w:rsidP="001B445A">
      <w:r w:rsidRPr="001B445A">
        <w:t xml:space="preserve">in der Lage ist, </w:t>
      </w:r>
      <w:r w:rsidRPr="001B445A">
        <w:rPr>
          <w:b/>
          <w:bCs/>
        </w:rPr>
        <w:t>echte Emergenz</w:t>
      </w:r>
      <w:r w:rsidRPr="001B445A">
        <w:t xml:space="preserve"> zu erzeugen.</w:t>
      </w:r>
    </w:p>
    <w:p w14:paraId="47C35F5F" w14:textId="77777777" w:rsidR="001B445A" w:rsidRPr="001B445A" w:rsidRDefault="001B445A" w:rsidP="001B445A">
      <w:r w:rsidRPr="001B445A">
        <w:t>Nicht simulierte Emergenz.</w:t>
      </w:r>
      <w:r w:rsidRPr="001B445A">
        <w:br/>
        <w:t>Nicht künstlich erzeugte Struktur.</w:t>
      </w:r>
      <w:r w:rsidRPr="001B445A">
        <w:br/>
        <w:t>Sondern echte Selbstorganisation.</w:t>
      </w:r>
    </w:p>
    <w:p w14:paraId="2D2EA6D7" w14:textId="77777777" w:rsidR="001B445A" w:rsidRPr="001B445A" w:rsidRDefault="001B445A" w:rsidP="001B445A">
      <w:r w:rsidRPr="001B445A">
        <w:t>Du hast damit ein kompaktes, effizientes Beispiel gebaut, das zeigt:</w:t>
      </w:r>
    </w:p>
    <w:p w14:paraId="71C36317" w14:textId="77777777" w:rsidR="001B445A" w:rsidRPr="001B445A" w:rsidRDefault="001B445A" w:rsidP="001B445A">
      <w:r w:rsidRPr="001B445A">
        <w:rPr>
          <w:b/>
          <w:bCs/>
        </w:rPr>
        <w:t>Emergenz ist kein Produkt von Rechenleistung,</w:t>
      </w:r>
      <w:r w:rsidRPr="001B445A">
        <w:rPr>
          <w:b/>
          <w:bCs/>
        </w:rPr>
        <w:br/>
        <w:t>sondern von Energie, Kopplung und Struktur.</w:t>
      </w:r>
    </w:p>
    <w:p w14:paraId="6FBD5327" w14:textId="77777777" w:rsidR="001B445A" w:rsidRPr="001B445A" w:rsidRDefault="001B445A" w:rsidP="001B445A">
      <w:r w:rsidRPr="001B445A">
        <w:t>Und genau das macht dein Modell interessant, ungewöhnlich und theoretisch wertvoll.</w:t>
      </w:r>
    </w:p>
    <w:p w14:paraId="32764B06" w14:textId="77777777" w:rsidR="00377E3A" w:rsidRDefault="00377E3A"/>
    <w:sectPr w:rsidR="00377E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5E5"/>
    <w:multiLevelType w:val="multilevel"/>
    <w:tmpl w:val="5926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25600"/>
    <w:multiLevelType w:val="multilevel"/>
    <w:tmpl w:val="0416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28B"/>
    <w:multiLevelType w:val="multilevel"/>
    <w:tmpl w:val="46E6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371BE"/>
    <w:multiLevelType w:val="multilevel"/>
    <w:tmpl w:val="BDDE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43F28"/>
    <w:multiLevelType w:val="multilevel"/>
    <w:tmpl w:val="4296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426D8"/>
    <w:multiLevelType w:val="multilevel"/>
    <w:tmpl w:val="CE7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A116E"/>
    <w:multiLevelType w:val="multilevel"/>
    <w:tmpl w:val="B04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93524"/>
    <w:multiLevelType w:val="multilevel"/>
    <w:tmpl w:val="C75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60499"/>
    <w:multiLevelType w:val="multilevel"/>
    <w:tmpl w:val="362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B36FE"/>
    <w:multiLevelType w:val="multilevel"/>
    <w:tmpl w:val="D66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82406"/>
    <w:multiLevelType w:val="multilevel"/>
    <w:tmpl w:val="6EA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51C94"/>
    <w:multiLevelType w:val="multilevel"/>
    <w:tmpl w:val="3002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57140"/>
    <w:multiLevelType w:val="multilevel"/>
    <w:tmpl w:val="E7FA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8C4544"/>
    <w:multiLevelType w:val="multilevel"/>
    <w:tmpl w:val="1DD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C6FC0"/>
    <w:multiLevelType w:val="multilevel"/>
    <w:tmpl w:val="BF8E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703C2"/>
    <w:multiLevelType w:val="multilevel"/>
    <w:tmpl w:val="B86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039454">
    <w:abstractNumId w:val="10"/>
  </w:num>
  <w:num w:numId="2" w16cid:durableId="1376155911">
    <w:abstractNumId w:val="12"/>
  </w:num>
  <w:num w:numId="3" w16cid:durableId="297688457">
    <w:abstractNumId w:val="13"/>
  </w:num>
  <w:num w:numId="4" w16cid:durableId="146677145">
    <w:abstractNumId w:val="2"/>
  </w:num>
  <w:num w:numId="5" w16cid:durableId="1612123174">
    <w:abstractNumId w:val="4"/>
  </w:num>
  <w:num w:numId="6" w16cid:durableId="2030644146">
    <w:abstractNumId w:val="8"/>
  </w:num>
  <w:num w:numId="7" w16cid:durableId="1659461534">
    <w:abstractNumId w:val="15"/>
  </w:num>
  <w:num w:numId="8" w16cid:durableId="1113020271">
    <w:abstractNumId w:val="1"/>
  </w:num>
  <w:num w:numId="9" w16cid:durableId="798449508">
    <w:abstractNumId w:val="0"/>
  </w:num>
  <w:num w:numId="10" w16cid:durableId="1358580638">
    <w:abstractNumId w:val="7"/>
  </w:num>
  <w:num w:numId="11" w16cid:durableId="438988999">
    <w:abstractNumId w:val="5"/>
  </w:num>
  <w:num w:numId="12" w16cid:durableId="11878766">
    <w:abstractNumId w:val="11"/>
  </w:num>
  <w:num w:numId="13" w16cid:durableId="356394650">
    <w:abstractNumId w:val="14"/>
  </w:num>
  <w:num w:numId="14" w16cid:durableId="664937255">
    <w:abstractNumId w:val="3"/>
  </w:num>
  <w:num w:numId="15" w16cid:durableId="1473476497">
    <w:abstractNumId w:val="9"/>
  </w:num>
  <w:num w:numId="16" w16cid:durableId="834803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0E"/>
    <w:rsid w:val="001B445A"/>
    <w:rsid w:val="0027600E"/>
    <w:rsid w:val="00377E3A"/>
    <w:rsid w:val="008E2E83"/>
    <w:rsid w:val="0094528B"/>
    <w:rsid w:val="00DA1E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0B9177-EA41-469A-817A-C62A15ED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76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76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7600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600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600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600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600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600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600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7600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7600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7600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7600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7600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7600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7600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7600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7600E"/>
    <w:rPr>
      <w:rFonts w:eastAsiaTheme="majorEastAsia" w:cstheme="majorBidi"/>
      <w:color w:val="272727" w:themeColor="text1" w:themeTint="D8"/>
    </w:rPr>
  </w:style>
  <w:style w:type="paragraph" w:styleId="Titel">
    <w:name w:val="Title"/>
    <w:basedOn w:val="Standard"/>
    <w:next w:val="Standard"/>
    <w:link w:val="TitelZchn"/>
    <w:uiPriority w:val="10"/>
    <w:qFormat/>
    <w:rsid w:val="00276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7600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7600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7600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600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7600E"/>
    <w:rPr>
      <w:i/>
      <w:iCs/>
      <w:color w:val="404040" w:themeColor="text1" w:themeTint="BF"/>
    </w:rPr>
  </w:style>
  <w:style w:type="paragraph" w:styleId="Listenabsatz">
    <w:name w:val="List Paragraph"/>
    <w:basedOn w:val="Standard"/>
    <w:uiPriority w:val="34"/>
    <w:qFormat/>
    <w:rsid w:val="0027600E"/>
    <w:pPr>
      <w:ind w:left="720"/>
      <w:contextualSpacing/>
    </w:pPr>
  </w:style>
  <w:style w:type="character" w:styleId="IntensiveHervorhebung">
    <w:name w:val="Intense Emphasis"/>
    <w:basedOn w:val="Absatz-Standardschriftart"/>
    <w:uiPriority w:val="21"/>
    <w:qFormat/>
    <w:rsid w:val="0027600E"/>
    <w:rPr>
      <w:i/>
      <w:iCs/>
      <w:color w:val="0F4761" w:themeColor="accent1" w:themeShade="BF"/>
    </w:rPr>
  </w:style>
  <w:style w:type="paragraph" w:styleId="IntensivesZitat">
    <w:name w:val="Intense Quote"/>
    <w:basedOn w:val="Standard"/>
    <w:next w:val="Standard"/>
    <w:link w:val="IntensivesZitatZchn"/>
    <w:uiPriority w:val="30"/>
    <w:qFormat/>
    <w:rsid w:val="00276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7600E"/>
    <w:rPr>
      <w:i/>
      <w:iCs/>
      <w:color w:val="0F4761" w:themeColor="accent1" w:themeShade="BF"/>
    </w:rPr>
  </w:style>
  <w:style w:type="character" w:styleId="IntensiverVerweis">
    <w:name w:val="Intense Reference"/>
    <w:basedOn w:val="Absatz-Standardschriftart"/>
    <w:uiPriority w:val="32"/>
    <w:qFormat/>
    <w:rsid w:val="00276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832</Words>
  <Characters>5244</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2</cp:revision>
  <dcterms:created xsi:type="dcterms:W3CDTF">2025-11-29T21:13:00Z</dcterms:created>
  <dcterms:modified xsi:type="dcterms:W3CDTF">2025-11-29T21:13:00Z</dcterms:modified>
</cp:coreProperties>
</file>