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B23B90" w:rsidP="2BB23B90" w:rsidRDefault="2BB23B90" w14:paraId="08CBDFDA" w14:textId="5991C4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2BB23B90" w:rsidR="2BB23B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Application deployment threw Dockerization</w:t>
      </w:r>
    </w:p>
    <w:p w:rsidR="2BB23B90" w:rsidP="2BB23B90" w:rsidRDefault="2BB23B90" w14:paraId="438AE533" w14:textId="338B46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Check Node app in Local enviroment</w:t>
      </w:r>
    </w:p>
    <w:p w:rsidR="2BB23B90" w:rsidP="2BB23B90" w:rsidRDefault="2BB23B90" w14:paraId="6882D299" w14:textId="524E0D5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First create empty directry and do npm init for initialization for node project</w:t>
      </w:r>
    </w:p>
    <w:p w:rsidR="2BB23B90" w:rsidP="2BB23B90" w:rsidRDefault="2BB23B90" w14:paraId="787B07D0" w14:textId="2A23C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BB23B90">
        <w:drawing>
          <wp:inline wp14:editId="4628D709" wp14:anchorId="702E5FB1">
            <wp:extent cx="4572000" cy="2800350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5cc9afb99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3E61E907" w14:textId="34FD990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Verify packerg.json file.</w:t>
      </w:r>
    </w:p>
    <w:p w:rsidR="2BB23B90" w:rsidP="2BB23B90" w:rsidRDefault="2BB23B90" w14:paraId="67177C65" w14:textId="7EFA6E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BB23B90">
        <w:drawing>
          <wp:inline wp14:editId="2A79A586" wp14:anchorId="51CA0E89">
            <wp:extent cx="4572000" cy="2800350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1b2cf2cf3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63BE7E37" w14:textId="208854C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index.js file as name in packeg.json file.</w:t>
      </w:r>
    </w:p>
    <w:p w:rsidR="2BB23B90" w:rsidP="2BB23B90" w:rsidRDefault="2BB23B90" w14:paraId="7E69D559" w14:textId="6B344CA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 write following code in index.js file</w:t>
      </w:r>
    </w:p>
    <w:p w:rsidR="2BB23B90" w:rsidP="2BB23B90" w:rsidRDefault="2BB23B90" w14:paraId="489816A6" w14:textId="4FE4DE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BB23B90">
        <w:drawing>
          <wp:inline wp14:editId="52CEFEA0" wp14:anchorId="39A8CF69">
            <wp:extent cx="4572000" cy="2428875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f5cba80b4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55057970" w14:textId="6B61C5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After that for adding  depedency to json file and install depedency to local system  run npm install express –save</w:t>
      </w:r>
    </w:p>
    <w:p w:rsidR="2BB23B90" w:rsidP="2BB23B90" w:rsidRDefault="2BB23B90" w14:paraId="3B051117" w14:textId="7913DB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BB23B90">
        <w:drawing>
          <wp:inline wp14:editId="4B604EB4" wp14:anchorId="2DE3278A">
            <wp:extent cx="4572000" cy="2428875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59572de33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38E22BD8" w14:textId="2D41688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action will install node_module depedency to out project folder</w:t>
      </w:r>
    </w:p>
    <w:p w:rsidR="2BB23B90" w:rsidP="2BB23B90" w:rsidRDefault="2BB23B90" w14:paraId="1630AC41" w14:textId="752416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BB23B90">
        <w:drawing>
          <wp:inline wp14:editId="2E2F27B0" wp14:anchorId="6947F773">
            <wp:extent cx="4572000" cy="2428875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7e270b27b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06674688" w14:textId="3470ABE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For running our app run “node index.js” and verify in browser via localhost:3000/healthchech uri</w:t>
      </w:r>
    </w:p>
    <w:p w:rsidR="2BB23B90" w:rsidP="2BB23B90" w:rsidRDefault="2BB23B90" w14:paraId="7FFE453C" w14:textId="703585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BB23B90">
        <w:drawing>
          <wp:inline wp14:editId="2E698DA3" wp14:anchorId="59C6FA33">
            <wp:extent cx="4572000" cy="2428875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df8663676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350D72CA" w14:textId="6E4D25FB">
      <w:pPr>
        <w:spacing w:after="160" w:line="259" w:lineRule="auto"/>
      </w:pPr>
      <w:r w:rsidR="2BB23B90">
        <w:drawing>
          <wp:inline wp14:editId="26D07343" wp14:anchorId="0D69554E">
            <wp:extent cx="4572000" cy="1714500"/>
            <wp:effectExtent l="0" t="0" r="0" b="0"/>
            <wp:docPr id="82755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cc2f6263d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20BCD1B3" w14:textId="177220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2BB23B90" w:rsidR="2BB23B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Make Container and run app with container</w:t>
      </w:r>
    </w:p>
    <w:p w:rsidR="2BB23B90" w:rsidP="2BB23B90" w:rsidRDefault="2BB23B90" w14:paraId="7DBE9765" w14:textId="058C50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2BB23B90" w:rsidP="2BB23B90" w:rsidRDefault="2BB23B90" w14:paraId="5F674753" w14:textId="3D18E23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BB23B90" w:rsidR="2BB23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Create Docker file and write following data into it.</w:t>
      </w:r>
    </w:p>
    <w:p w:rsidR="2BB23B90" w:rsidP="2BB23B90" w:rsidRDefault="2BB23B90" w14:paraId="2AE8C804" w14:textId="6E863B06">
      <w:pPr>
        <w:pStyle w:val="Normal"/>
        <w:spacing w:after="160" w:line="259" w:lineRule="auto"/>
      </w:pPr>
      <w:r w:rsidR="2BB23B90">
        <w:drawing>
          <wp:inline wp14:editId="69509E00" wp14:anchorId="5ADE81AB">
            <wp:extent cx="4572000" cy="2924175"/>
            <wp:effectExtent l="0" t="0" r="0" b="0"/>
            <wp:docPr id="71123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ab3236107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7873B681" w14:textId="494CEAEE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2BB23B90" w:rsidR="2BB23B90">
        <w:rPr>
          <w:sz w:val="32"/>
          <w:szCs w:val="32"/>
        </w:rPr>
        <w:t>Create docker-</w:t>
      </w:r>
      <w:proofErr w:type="spellStart"/>
      <w:r w:rsidRPr="2BB23B90" w:rsidR="2BB23B90">
        <w:rPr>
          <w:sz w:val="32"/>
          <w:szCs w:val="32"/>
        </w:rPr>
        <w:t>compose.yml</w:t>
      </w:r>
      <w:proofErr w:type="spellEnd"/>
      <w:r w:rsidRPr="2BB23B90" w:rsidR="2BB23B90">
        <w:rPr>
          <w:sz w:val="32"/>
          <w:szCs w:val="32"/>
        </w:rPr>
        <w:t xml:space="preserve"> file and write following data into it.</w:t>
      </w:r>
    </w:p>
    <w:p w:rsidR="2BB23B90" w:rsidP="2BB23B90" w:rsidRDefault="2BB23B90" w14:paraId="04E91CE3" w14:textId="5B1BA498">
      <w:pPr>
        <w:pStyle w:val="Normal"/>
        <w:spacing w:after="160" w:line="259" w:lineRule="auto"/>
      </w:pPr>
      <w:r w:rsidR="2BB23B90">
        <w:drawing>
          <wp:inline wp14:editId="43E58C62" wp14:anchorId="2C505E1A">
            <wp:extent cx="3533775" cy="2486025"/>
            <wp:effectExtent l="0" t="0" r="0" b="0"/>
            <wp:docPr id="1805349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7018ae040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160CBA65" w14:textId="7866070A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2BB23B90" w:rsidR="2BB23B90">
        <w:rPr>
          <w:sz w:val="32"/>
          <w:szCs w:val="32"/>
        </w:rPr>
        <w:t>Run following command for build of docker image from docker-compose file.</w:t>
      </w:r>
    </w:p>
    <w:p w:rsidR="2BB23B90" w:rsidP="2BB23B90" w:rsidRDefault="2BB23B90" w14:paraId="3B8043D2" w14:textId="43D93F58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  <w:r w:rsidRPr="2BB23B90" w:rsidR="2BB23B90">
        <w:rPr>
          <w:b w:val="1"/>
          <w:bCs w:val="1"/>
          <w:sz w:val="32"/>
          <w:szCs w:val="32"/>
        </w:rPr>
        <w:t>docker-compose build</w:t>
      </w:r>
    </w:p>
    <w:p w:rsidR="2BB23B90" w:rsidP="2BB23B90" w:rsidRDefault="2BB23B90" w14:paraId="73307B50" w14:textId="1D28BA38">
      <w:pPr>
        <w:pStyle w:val="Normal"/>
        <w:spacing w:after="160" w:line="259" w:lineRule="auto"/>
      </w:pPr>
      <w:r w:rsidR="2BB23B90">
        <w:drawing>
          <wp:inline wp14:editId="6A0601A9" wp14:anchorId="659AE6F9">
            <wp:extent cx="4572000" cy="3724275"/>
            <wp:effectExtent l="0" t="0" r="0" b="0"/>
            <wp:docPr id="180851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31966086d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37F5925F" w14:textId="59596E36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2BB23B90" w:rsidR="2BB23B90">
        <w:rPr>
          <w:sz w:val="32"/>
          <w:szCs w:val="32"/>
        </w:rPr>
        <w:t xml:space="preserve">Run following command for </w:t>
      </w:r>
      <w:r w:rsidRPr="2BB23B90" w:rsidR="2BB23B90">
        <w:rPr>
          <w:sz w:val="32"/>
          <w:szCs w:val="32"/>
        </w:rPr>
        <w:t>running</w:t>
      </w:r>
      <w:r w:rsidRPr="2BB23B90" w:rsidR="2BB23B90">
        <w:rPr>
          <w:sz w:val="32"/>
          <w:szCs w:val="32"/>
        </w:rPr>
        <w:t xml:space="preserve"> built docker-compose image file.</w:t>
      </w:r>
    </w:p>
    <w:p w:rsidR="2BB23B90" w:rsidP="2BB23B90" w:rsidRDefault="2BB23B90" w14:paraId="4D70A301" w14:textId="4EA92F7D">
      <w:pPr>
        <w:pStyle w:val="Normal"/>
        <w:spacing w:after="160" w:line="259" w:lineRule="auto"/>
      </w:pPr>
      <w:r w:rsidR="2BB23B90">
        <w:drawing>
          <wp:inline wp14:editId="7E4767D7" wp14:anchorId="4829B843">
            <wp:extent cx="4572000" cy="1457325"/>
            <wp:effectExtent l="0" t="0" r="0" b="0"/>
            <wp:docPr id="68942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e1183a7eb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65AED49E" w14:textId="42ECA64D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2BB23B90" w:rsidR="2BB23B90">
        <w:rPr>
          <w:sz w:val="32"/>
          <w:szCs w:val="32"/>
        </w:rPr>
        <w:t>Verify application running endpoint from browser.</w:t>
      </w:r>
    </w:p>
    <w:p w:rsidR="2BB23B90" w:rsidP="2BB23B90" w:rsidRDefault="2BB23B90" w14:paraId="2E0EE933" w14:textId="5B40685E">
      <w:pPr>
        <w:pStyle w:val="Normal"/>
        <w:spacing w:after="160" w:line="259" w:lineRule="auto"/>
      </w:pPr>
      <w:r w:rsidR="2BB23B90">
        <w:drawing>
          <wp:inline wp14:editId="14256C8D" wp14:anchorId="4C00DC36">
            <wp:extent cx="4572000" cy="1457325"/>
            <wp:effectExtent l="0" t="0" r="0" b="0"/>
            <wp:docPr id="154655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fc4cd3929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73292AE0" w14:textId="248C8307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2BB23B90" w:rsidR="2BB23B90">
        <w:rPr>
          <w:sz w:val="32"/>
          <w:szCs w:val="32"/>
        </w:rPr>
        <w:t>Enter following command to stop docker-compose running service.</w:t>
      </w:r>
    </w:p>
    <w:p w:rsidR="2BB23B90" w:rsidP="2BB23B90" w:rsidRDefault="2BB23B90" w14:paraId="0FE28F97" w14:textId="19ACC862">
      <w:pPr>
        <w:pStyle w:val="Normal"/>
        <w:spacing w:after="160" w:line="259" w:lineRule="auto"/>
      </w:pPr>
      <w:r w:rsidR="2BB23B90">
        <w:drawing>
          <wp:inline wp14:editId="7D8313DF" wp14:anchorId="730C73F9">
            <wp:extent cx="4572000" cy="904875"/>
            <wp:effectExtent l="0" t="0" r="0" b="0"/>
            <wp:docPr id="461797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710178aff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23B90" w:rsidP="2BB23B90" w:rsidRDefault="2BB23B90" w14:paraId="02FDC708" w14:textId="3185105B">
      <w:pPr>
        <w:pStyle w:val="Normal"/>
        <w:spacing w:after="160" w:line="259" w:lineRule="auto"/>
      </w:pPr>
    </w:p>
    <w:p w:rsidR="2BB23B90" w:rsidP="2BB23B90" w:rsidRDefault="2BB23B90" w14:paraId="25001B53" w14:textId="2B36F5BA">
      <w:pPr>
        <w:pStyle w:val="Normal"/>
        <w:spacing w:after="160" w:line="259" w:lineRule="auto"/>
      </w:pPr>
    </w:p>
    <w:p w:rsidR="2BB23B90" w:rsidP="2BB23B90" w:rsidRDefault="2BB23B90" w14:paraId="4C560038" w14:textId="75F9569F">
      <w:pPr>
        <w:pStyle w:val="Normal"/>
        <w:spacing w:after="160" w:line="259" w:lineRule="auto"/>
        <w:rPr>
          <w:sz w:val="32"/>
          <w:szCs w:val="32"/>
        </w:rPr>
      </w:pPr>
    </w:p>
    <w:p w:rsidR="2BB23B90" w:rsidP="2BB23B90" w:rsidRDefault="2BB23B90" w14:paraId="15E61EA7" w14:textId="47646CBB">
      <w:pPr>
        <w:pStyle w:val="Normal"/>
        <w:spacing w:after="160" w:line="259" w:lineRule="auto"/>
      </w:pPr>
    </w:p>
    <w:p w:rsidR="2BB23B90" w:rsidP="2BB23B90" w:rsidRDefault="2BB23B90" w14:paraId="09A0B790" w14:textId="3904D95E">
      <w:pPr>
        <w:pStyle w:val="Normal"/>
        <w:spacing w:after="160" w:line="259" w:lineRule="auto"/>
      </w:pPr>
    </w:p>
    <w:p w:rsidR="2BB23B90" w:rsidP="2BB23B90" w:rsidRDefault="2BB23B90" w14:paraId="01E1C77A" w14:textId="75D0E6E8">
      <w:pPr>
        <w:pStyle w:val="Normal"/>
        <w:spacing w:after="160" w:line="259" w:lineRule="auto"/>
      </w:pPr>
    </w:p>
    <w:p w:rsidR="2BB23B90" w:rsidP="2BB23B90" w:rsidRDefault="2BB23B90" w14:paraId="1B1C1140" w14:textId="72E86641">
      <w:pPr>
        <w:pStyle w:val="Normal"/>
        <w:spacing w:after="160" w:line="259" w:lineRule="auto"/>
      </w:pPr>
    </w:p>
    <w:p w:rsidR="2BB23B90" w:rsidP="2BB23B90" w:rsidRDefault="2BB23B90" w14:paraId="16A0EE7E" w14:textId="1C932B0C">
      <w:pPr>
        <w:pStyle w:val="Normal"/>
        <w:spacing w:after="160" w:line="259" w:lineRule="auto"/>
      </w:pPr>
    </w:p>
    <w:p w:rsidR="2BB23B90" w:rsidP="2BB23B90" w:rsidRDefault="2BB23B90" w14:paraId="1DA59D90" w14:textId="24FDF0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97E44"/>
    <w:rsid w:val="0BDA922B"/>
    <w:rsid w:val="0BDA922B"/>
    <w:rsid w:val="1356BEFF"/>
    <w:rsid w:val="1356BEFF"/>
    <w:rsid w:val="145EBBBE"/>
    <w:rsid w:val="145EBBBE"/>
    <w:rsid w:val="14F28F60"/>
    <w:rsid w:val="14F28F60"/>
    <w:rsid w:val="1AB59F2E"/>
    <w:rsid w:val="25797E44"/>
    <w:rsid w:val="2A166B2F"/>
    <w:rsid w:val="2A166B2F"/>
    <w:rsid w:val="2BB23B90"/>
    <w:rsid w:val="361598DC"/>
    <w:rsid w:val="361598DC"/>
    <w:rsid w:val="4216BEC7"/>
    <w:rsid w:val="4216BEC7"/>
    <w:rsid w:val="43559ECC"/>
    <w:rsid w:val="43559ECC"/>
    <w:rsid w:val="4886004B"/>
    <w:rsid w:val="4886004B"/>
    <w:rsid w:val="5E23596A"/>
    <w:rsid w:val="63CD9BE5"/>
    <w:rsid w:val="63CD9BE5"/>
    <w:rsid w:val="66DE6643"/>
    <w:rsid w:val="66DE6643"/>
    <w:rsid w:val="687A36A4"/>
    <w:rsid w:val="687A36A4"/>
    <w:rsid w:val="6A3CDD69"/>
    <w:rsid w:val="6A3CDD69"/>
    <w:rsid w:val="6A59CF04"/>
    <w:rsid w:val="70EA2570"/>
    <w:rsid w:val="70EA2570"/>
    <w:rsid w:val="728BB74D"/>
    <w:rsid w:val="728BB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7E44"/>
  <w15:chartTrackingRefBased/>
  <w15:docId w15:val="{F12EFF60-55AF-4C53-9C39-058DD7EDC6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95cc9afb994ef6" /><Relationship Type="http://schemas.openxmlformats.org/officeDocument/2006/relationships/image" Target="/media/image2.png" Id="R76f1b2cf2cf34b99" /><Relationship Type="http://schemas.openxmlformats.org/officeDocument/2006/relationships/image" Target="/media/image3.png" Id="Rd54f5cba80b44830" /><Relationship Type="http://schemas.openxmlformats.org/officeDocument/2006/relationships/image" Target="/media/image4.png" Id="R44a59572de3344c2" /><Relationship Type="http://schemas.openxmlformats.org/officeDocument/2006/relationships/image" Target="/media/image5.png" Id="R3a17e270b27b4378" /><Relationship Type="http://schemas.openxmlformats.org/officeDocument/2006/relationships/image" Target="/media/image6.png" Id="R4aedf86636764066" /><Relationship Type="http://schemas.openxmlformats.org/officeDocument/2006/relationships/image" Target="/media/image7.png" Id="Rfd1cc2f6263d4d8e" /><Relationship Type="http://schemas.openxmlformats.org/officeDocument/2006/relationships/image" Target="/media/image8.png" Id="R606ab3236107405b" /><Relationship Type="http://schemas.openxmlformats.org/officeDocument/2006/relationships/image" Target="/media/image9.png" Id="R4c07018ae0404fd4" /><Relationship Type="http://schemas.openxmlformats.org/officeDocument/2006/relationships/image" Target="/media/imagea.png" Id="Rcee31966086d4314" /><Relationship Type="http://schemas.openxmlformats.org/officeDocument/2006/relationships/image" Target="/media/imageb.png" Id="Rc1fe1183a7eb4e4f" /><Relationship Type="http://schemas.openxmlformats.org/officeDocument/2006/relationships/image" Target="/media/imagec.png" Id="Rdf3fc4cd39294fa0" /><Relationship Type="http://schemas.openxmlformats.org/officeDocument/2006/relationships/image" Target="/media/imaged.png" Id="R3ab710178aff406a" /><Relationship Type="http://schemas.openxmlformats.org/officeDocument/2006/relationships/numbering" Target="/word/numbering.xml" Id="R824fef8dcf44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2022-03-13T07:37:51.6602202Z</dcterms:created>
  <dcterms:modified xsi:type="dcterms:W3CDTF">2022-03-15T10:34:41.6169172Z</dcterms:modified>
</coreProperties>
</file>