
<file path=[Content_Types].xml><?xml version="1.0" encoding="utf-8"?>
<Types xmlns="http://schemas.openxmlformats.org/package/2006/content-types">
  <Default ContentType="image/png" Extension="png"/>
  <Default ContentType="image/png" Extension="tmp"/>
  <Default ContentType="image/jpeg" Extension="jpeg"/>
  <Default ContentType="image/jpeg" Extension="jpg!d"/>
  <Default ContentType="image/jpg" Extension="jpg"/>
  <Default ContentType="image/webp" Extension="webp"/>
  <Default ContentType="image/bmp" Extension="bmp"/>
  <Default ContentType="image/gif" Extension="gif"/>
  <Default ContentType="image/tiff" Extension="tiff"/>
  <Default ContentType="image/x-wmf" Extension="wmf"/>
  <Default ContentType="image/x-wmf" Extension="bin"/>
  <Default ContentType="image/x-emf" Extension="emf"/>
  <Default ContentType="image/aces" Extension="exr"/>
  <Default ContentType="image/x-icon" Extension="ico"/>
  <Default ContentType="application/vnd.openxmlformats-package.relationships+xml" Extension="rels"/>
  <Default ContentType="application/xml" Extension="xml"/>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package/2006/relationships/metadata/core-properties" Target="docProps/core.xml" />
  <Relationship Id="rId2" Type="http://schemas.openxmlformats.org/officeDocument/2006/relationships/extended-properties" Target="docProps/app.xml" />
  <Relationship Id="rId3" Type="http://schemas.openxmlformats.org/officeDocument/2006/relationships/officeDocument" Target="word/document.xml" />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wp14="http://schemas.microsoft.com/office/word/2010/wordprocessingDrawing" xmlns:w14="http://schemas.microsoft.com/office/word/2010/wordml" xmlns:w15="http://schemas.microsoft.com/office/word/2012/wordml" mc:Ignorable="w14 w15 wp14">
  <w:body>
    <w:p>
      <w:pPr>
        <w:pStyle w:val="dingding-heading1"/>
      </w:pPr>
      <w:r>
        <w:rPr>
          <w:sz w:val="48"/>
          <w:b w:val="1"/>
        </w:rPr>
        <w:t xml:space="preserve">Prompts：设计生成不同类型网页</w:t>
      </w:r>
    </w:p>
    <w:p>
      <w:pPr>
        <w:numPr>
          <w:ilvl w:val="0"/>
          <w:numId w:val="1"/>
        </w:numPr>
      </w:pPr>
      <w:r>
        <w:rPr>
          <w:b w:val="1"/>
        </w:rPr>
        <w:t xml:space="preserve">静态网页</w:t>
      </w:r>
      <w:r>
        <w:t xml:space="preserve">：设计一个具有现代美学的静态网页，用于展示一个摄影师的作品集。包括一个带有高分辨率图片和光滑过渡效果的图像画廊，一个关于摄影师的专业背景和艺术理念的详细介绍页面，联系信息页以及快速链接到摄影师的各个社交媒体账户。整个网站应该响应式设计，适应不同设备的显示。 </w:t>
      </w:r>
    </w:p>
    <w:p>
      <w:pPr>
        <w:numPr>
          <w:ilvl w:val="0"/>
          <w:numId w:val="1"/>
        </w:numPr>
      </w:pPr>
      <w:r>
        <w:rPr>
          <w:b w:val="1"/>
        </w:rPr>
        <w:t xml:space="preserve">动态网页</w:t>
      </w:r>
      <w:r>
        <w:t xml:space="preserve">：创建一个具有地理定位功能的新闻网站主页，能够根据用户的IP地址显示最新的地方新闻、天气更新和紧急通知。页面设计应当现代且用户友好，包含一个动态新闻滚动条、实时天气小组件、以及一个用户可以自定义内容的个人化仪表板。页面还应提供一个高级搜索功能，使用户能够根据关键词、日期或类别查找新闻。 </w:t>
      </w:r>
    </w:p>
    <w:p>
      <w:pPr>
        <w:numPr>
          <w:ilvl w:val="0"/>
          <w:numId w:val="1"/>
        </w:numPr>
      </w:pPr>
      <w:r>
        <w:rPr>
          <w:b w:val="1"/>
        </w:rPr>
        <w:t xml:space="preserve">门户网站</w:t>
      </w:r>
      <w:r>
        <w:t xml:space="preserve">：设计一个企业内部使用的门户网站，集成关键的公司资源和服务。该网站应包括动态新闻发布板块、一个完整的员工目录，内部论坛支持员工之间的交流和讨论，工作流程管理工具以及安全的文档共享和协作平台。网站界面应简洁、易于导航，且具备强大的搜索功能和个人化设置选项。 </w:t>
      </w:r>
    </w:p>
    <w:p>
      <w:pPr>
        <w:numPr>
          <w:ilvl w:val="0"/>
          <w:numId w:val="1"/>
        </w:numPr>
      </w:pPr>
      <w:r>
        <w:rPr>
          <w:b w:val="1"/>
        </w:rPr>
        <w:t xml:space="preserve">电子商务网站</w:t>
      </w:r>
      <w:r>
        <w:t xml:space="preserve">：构建一个在线时尚服装店的网页，专注于展示最新的服饰潮流。网页应包含多个分类，如“新品上市”、“热销商品”、“折扣专区”，每个产品页面应提供高清图片、详细的产品描述、尺码信息、用户评价和一个简单的购物流程。网站还应支持安全支付、订单跟踪和客户服务聊天功能。 </w:t>
      </w:r>
    </w:p>
    <w:p>
      <w:pPr>
        <w:numPr>
          <w:ilvl w:val="0"/>
          <w:numId w:val="1"/>
        </w:numPr>
      </w:pPr>
      <w:r>
        <w:rPr>
          <w:b w:val="1"/>
        </w:rPr>
        <w:t xml:space="preserve">博客和个人网站</w:t>
      </w:r>
      <w:r>
        <w:t xml:space="preserve">：设计一个以个人旅行和美食体验为主题的博客网站。每篇博客应包含丰富的图文内容，如旅行目的地的详细介绍、美食推荐、个人故事和旅行小贴士。网站应包含一个互动的评论区，允许读者留言和分享，并有一个月度最佳博客展示板块。整个网站应具备优化的SEO功能和自适应不同屏幕大小的设计。 </w:t>
      </w:r>
    </w:p>
    <w:p>
      <w:pPr>
        <w:numPr>
          <w:ilvl w:val="0"/>
          <w:numId w:val="1"/>
        </w:numPr>
      </w:pPr>
      <w:r>
        <w:rPr>
          <w:b w:val="1"/>
        </w:rPr>
        <w:t xml:space="preserve">教育和在线课程网站</w:t>
      </w:r>
      <w:r>
        <w:t xml:space="preserve">：创建一个提供多种在线编程课程的教育平台。每个课程应该有详细的概述、学习目标、视频教程、可下载的练习材料、在线编程练习环境和一个用户可以互动的论坛。网站还应包括一个个人成就追踪系统，使用户能够看到他们的学习进度和获得的徽章或证书。另外需要构建一个网站目录，关注教育资源。目录应该有清晰的分类，如“在线课程”、“学术研究”、“学习工具”，并为每个链接提供详细的描述和评级。网站还应包括一个高效的搜索功能和用户推荐系统。 </w:t>
      </w:r>
    </w:p>
    <w:p>
      <w:pPr>
        <w:numPr>
          <w:ilvl w:val="0"/>
          <w:numId w:val="1"/>
        </w:numPr>
      </w:pPr>
      <w:r>
        <w:rPr>
          <w:b w:val="1"/>
        </w:rPr>
        <w:t xml:space="preserve">社交媒体网站</w:t>
      </w:r>
      <w:r>
        <w:t xml:space="preserve">：设计一个具有现代界面和强大社交功能的社交网络平台。用户可以创建个人资料，发布状态更新，分享图片和视频，与朋友互动。平台应提供高级的隐私设置，允许用户控制谁可以看到他们的内容。此外，还应该有一个推荐系统，根据用户的兴趣和互动展示相关的内容。</w:t>
      </w:r>
    </w:p>
    <w:p>
      <w:pPr>
        <w:numPr>
          <w:ilvl w:val="0"/>
          <w:numId w:val="1"/>
        </w:numPr>
      </w:pPr>
      <w:r>
        <w:rPr>
          <w:b w:val="1"/>
        </w:rPr>
        <w:t xml:space="preserve">新闻媒体网站</w:t>
      </w:r>
      <w:r>
        <w:t xml:space="preserve">：构建一个以科技新闻为主题的网站，提供最新的科技新闻报道、深度分析文章、播客和视频内容。页面设计应具备现代感和易用性，包括一个新闻滚动条、视频播放区域、热门话题板块以及一个用于订阅电子报的部分。 </w:t>
      </w:r>
    </w:p>
    <w:p>
      <w:pPr>
        <w:numPr>
          <w:ilvl w:val="0"/>
          <w:numId w:val="1"/>
        </w:numPr>
      </w:pPr>
      <w:r>
        <w:rPr>
          <w:b w:val="1"/>
        </w:rPr>
        <w:t xml:space="preserve">论坛和讨论板</w:t>
      </w:r>
      <w:r>
        <w:t xml:space="preserve">：设计一个环保主题的论坛网站，提供多个不同的讨论板块，如“可持续生活方式”、“环境保护法律”、“环保活动和倡议”。论坛应该有一个用户友好的界面，支持用户发布和编辑帖子，进行投票和参与版主监管的讨论。 </w:t>
      </w:r>
    </w:p>
    <w:p>
      <w:pPr>
        <w:numPr>
          <w:ilvl w:val="0"/>
          <w:numId w:val="1"/>
        </w:numPr>
      </w:pPr>
      <w:r>
        <w:rPr>
          <w:b w:val="1"/>
        </w:rPr>
        <w:t xml:space="preserve">内容聚合器</w:t>
      </w:r>
      <w:r>
        <w:t xml:space="preserve">：创建一个集中最新电影和电视剧评价的聚合网站。网站应包括一个实时更新的评论板块，用户评分系统，以及直接链接到不同流媒体平台的观看选项。页面设计应简洁且易于导航，支持用户自定义他们的内容偏好。 </w:t>
      </w:r>
    </w:p>
    <w:p>
      <w:pPr>
        <w:numPr>
          <w:ilvl w:val="0"/>
          <w:numId w:val="1"/>
        </w:numPr>
      </w:pPr>
      <w:r>
        <w:rPr>
          <w:b w:val="1"/>
        </w:rPr>
        <w:t xml:space="preserve">企业或政府官方网站</w:t>
      </w:r>
      <w:r>
        <w:t xml:space="preserve">：设计一个现代化且功能全面的城市政府官方网站，提供关于城市服务的详细信息、最新的政府新闻、即将举行的事件日历和便捷的在线联系表格。网站应该有一个清晰的导航系统和一个包含常见问题解答的帮助中心。 </w:t>
      </w:r>
    </w:p>
    <w:p>
      <w:pPr>
        <w:numPr>
          <w:ilvl w:val="0"/>
          <w:numId w:val="1"/>
        </w:numPr>
      </w:pPr>
      <w:r>
        <w:rPr>
          <w:b w:val="1"/>
        </w:rPr>
        <w:t xml:space="preserve">搜索引擎</w:t>
      </w:r>
      <w:r>
        <w:t xml:space="preserve">：设计一个简洁高效的搜索引擎主页，提供关键词搜索功能、语音搜索选项、个性化搜索结果和搜索历史记录。界面应简洁，有一个明显的搜索栏和快速链接到新闻、图片和视频搜索。 </w:t>
      </w:r>
    </w:p>
    <w:p>
      <w:pPr>
        <w:numPr>
          <w:ilvl w:val="0"/>
          <w:numId w:val="1"/>
        </w:numPr>
      </w:pPr>
      <w:r>
        <w:rPr>
          <w:b w:val="1"/>
        </w:rPr>
        <w:t xml:space="preserve">音乐多媒体网站</w:t>
      </w:r>
      <w:r>
        <w:t xml:space="preserve">：创建一个音乐分享平台，专注于用户上传、分享和发现新音乐。平台应包含音乐播放列表功能、基于用户喜好的音乐推荐算法、用户创建的公共和私人播放列表，以及音乐家和乐队的个人资料页面。 </w:t>
      </w:r>
    </w:p>
    <w:p>
      <w:pPr>
        <w:numPr>
          <w:ilvl w:val="0"/>
          <w:numId w:val="1"/>
        </w:numPr>
      </w:pPr>
      <w:r>
        <w:rPr>
          <w:b w:val="1"/>
        </w:rPr>
        <w:t xml:space="preserve">维基和协作网站</w:t>
      </w:r>
      <w:r>
        <w:t xml:space="preserve">：设计一个开放的协作平台，专注于可持续生活方式的内容共创。网站应包括易于使用的文章编辑工具、文章讨论板块、版本历史追踪和贡献者名单。 </w:t>
      </w:r>
    </w:p>
    <w:sectPr>
      <w:pgSz w:w="13380" w:h="16830"/>
      <w:pgMar w:top="1440" w:right="1080" w:bottom="1440" w:left="1080" w:header="638.25" w:footer="691.5" w:gutter="0"/>
      <w:type w:val="nextPage"/>
    </w:sectPr>
  </w:body>
</w:document>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lvl w:ilvl="0">
      <w:start w:val="1"/>
      <w:numFmt w:val="decimal"/>
      <w:lvlText w:val="%1."/>
      <w:lvlJc w:val="left"/>
      <w:pPr>
        <w:ind w:left="420" w:hanging="420"/>
      </w:pPr>
      <w:r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cid="http://schemas.microsoft.com/office/word/2016/wordml/cid" xmlns:w16se="http://schemas.microsoft.com/office/word/2015/wordml/symex" xmlns:sl="http://schemas.openxmlformats.org/schemaLibrary/2006/main" mc:Ignorable="w14 w15 w16se w16cid">
  <w:displayBackgroundShape/>
  <w:bordersDoNotSurroundFooter/>
  <w:bordersDoNotSurroundHead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1"/>
        <w:rFonts w:asciiTheme="minorHAnsi" w:hAnsiTheme="minorHAnsi" w:cstheme="minorBidi" w:eastAsiaTheme="minorEastAsia"/>
        <w:kern w:val="2"/>
      </w:rPr>
    </w:rPrDefault>
    <w:pPrDefault/>
  </w:docDefaults>
  <w:style w:type="table" w:default="0" w:styleId="TableGrid">
    <w:name w:val="Table Grid"/>
    <w:basedOn w:val="Normal Table"/>
    <w:tblPr>
      <w:tblBorders>
        <w:left w:val="single" w:sz="6" w:space="0" w:color="000000"/>
        <w:right w:val="single" w:sz="6" w:space="0" w:color="000000"/>
        <w:top w:val="single" w:sz="6" w:space="0" w:color="000000"/>
        <w:bottom w:val="single" w:sz="6" w:space="0" w:color="000000"/>
        <w:insideH w:val="single" w:sz="6" w:space="0" w:color="000000"/>
        <w:insideV w:val="single" w:sz="6" w:space="0" w:color="000000"/>
      </w:tblBorders>
      <w:tblW w:w="0" w:type="auto"/>
    </w:tblPr>
    <w:tcPr/>
  </w:style>
  <w:style w:type="paragraph" w:default="0" w:styleId="dingding-heading1">
    <w:name w:val="heading 1"/>
    <w:basedOn w:val="NormalParagraph"/>
    <w:tcPr/>
    <w:pPr>
      <w:keepLines w:val="1"/>
      <w:keepNext w:val="1"/>
      <w:spacing w:before="348" w:after="210" w:lineRule="auto"/>
    </w:pPr>
    <w:rPr>
      <w:sz w:val="34"/>
      <w:b w:val="1"/>
    </w:rPr>
  </w:style>
</w:styles>
</file>

<file path=word/_rels/document.xml.rels><?xml version="1.0" encoding="UTF-8"?>
<Relationships xmlns="http://schemas.openxmlformats.org/package/2006/relationships">
  <Relationship Id="rId1" Type="http://schemas.openxmlformats.org/officeDocument/2006/relationships/styles" Target="styles.xml" />
  <Relationship Id="rId2" Type="http://schemas.openxmlformats.org/officeDocument/2006/relationships/settings" Target="settings.xml" />
  <Relationship Id="rId3" Type="http://schemas.openxmlformats.org/officeDocument/2006/relationships/numbering" Target="numbering.xml" />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1970-01-01T00:00:00Z</dcterms:created>
  <dc:creator>DingTalk</dc:creator>
  <cp:lastModifiedBy>DingTalk</cp:lastModifiedBy>
  <dcterms:modified xsi:type="dcterms:W3CDTF">1970-01-01T00:00:00Z</dcterms:modified>
  <cp:revision>1</cp:revision>
  <dc:description>DingTalk Document</dc:description>
  <dc:language>ZN_CH</dc:language>
</cp:coreProperties>
</file>