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0538" w:rsidRPr="00807C28" w:rsidRDefault="00B87050">
      <w:r w:rsidRPr="00807C28">
        <w:t>D</w:t>
      </w:r>
      <w:r w:rsidR="00E80538" w:rsidRPr="00807C28">
        <w:t>D:</w:t>
      </w:r>
    </w:p>
    <w:p w:rsidR="00583E78" w:rsidRPr="00583E78" w:rsidRDefault="00583E78">
      <w:r w:rsidRPr="00583E78">
        <w:t xml:space="preserve">Udgangspunkt: </w:t>
      </w:r>
      <w:r>
        <w:t>Vinkel er vandret.</w:t>
      </w:r>
    </w:p>
    <w:p w:rsidR="006305CC" w:rsidRPr="007A2E85" w:rsidRDefault="008F362D">
      <w:r>
        <w:t xml:space="preserve">Tyngdeacceleration og </w:t>
      </w:r>
      <w:r w:rsidR="006305CC" w:rsidRPr="007A2E85">
        <w:t xml:space="preserve">tyngdekraft: 9,816 m/s^2 (konstant) </w:t>
      </w:r>
    </w:p>
    <w:p w:rsidR="00E80538" w:rsidRDefault="00E80538">
      <w:r w:rsidRPr="008F7FA7">
        <w:t>F-</w:t>
      </w:r>
      <w:proofErr w:type="spellStart"/>
      <w:r w:rsidRPr="008F7FA7">
        <w:t>dim</w:t>
      </w:r>
      <w:proofErr w:type="spellEnd"/>
      <w:r w:rsidRPr="008F7FA7">
        <w:t xml:space="preserve"> = </w:t>
      </w:r>
      <w:r w:rsidR="008F7FA7" w:rsidRPr="008F7FA7">
        <w:t>dim</w:t>
      </w:r>
      <w:r w:rsidR="004C77D4">
        <w:t>ension</w:t>
      </w:r>
    </w:p>
    <w:p w:rsidR="008F362D" w:rsidRPr="008F7FA7" w:rsidRDefault="008F362D" w:rsidP="008F362D">
      <w:pPr>
        <w:tabs>
          <w:tab w:val="left" w:pos="1730"/>
        </w:tabs>
      </w:pPr>
      <w:r>
        <w:t>(</w:t>
      </w:r>
      <w:r>
        <w:rPr>
          <w:sz w:val="20"/>
        </w:rPr>
        <w:t xml:space="preserve">[N] </w:t>
      </w:r>
      <w:r>
        <w:t>F-</w:t>
      </w:r>
      <w:proofErr w:type="spellStart"/>
      <w:r>
        <w:t>dim</w:t>
      </w:r>
      <w:proofErr w:type="spellEnd"/>
      <w:r>
        <w:t xml:space="preserve"> = masse x 9,816 [m/s2])</w:t>
      </w:r>
    </w:p>
    <w:p w:rsidR="00E80538" w:rsidRDefault="00E80538">
      <w:proofErr w:type="spellStart"/>
      <w:r w:rsidRPr="008F7FA7">
        <w:t>Fn</w:t>
      </w:r>
      <w:proofErr w:type="spellEnd"/>
      <w:r w:rsidRPr="008F7FA7">
        <w:t xml:space="preserve"> = </w:t>
      </w:r>
      <w:proofErr w:type="gramStart"/>
      <w:r w:rsidR="008F7FA7">
        <w:t>Normalkraft  {</w:t>
      </w:r>
      <w:proofErr w:type="gramEnd"/>
      <w:r w:rsidR="008F7FA7">
        <w:t>[N] : double} – {symbol :</w:t>
      </w:r>
      <w:proofErr w:type="spellStart"/>
      <w:r w:rsidR="008F7FA7">
        <w:t>String</w:t>
      </w:r>
      <w:proofErr w:type="spellEnd"/>
      <w:r w:rsidR="008F7FA7">
        <w:t>}</w:t>
      </w:r>
    </w:p>
    <w:p w:rsidR="008F362D" w:rsidRPr="008F7FA7" w:rsidRDefault="008F362D" w:rsidP="008F362D">
      <w:pPr>
        <w:tabs>
          <w:tab w:val="left" w:pos="1730"/>
        </w:tabs>
      </w:pPr>
      <w:r>
        <w:t xml:space="preserve">([N] </w:t>
      </w:r>
      <w:proofErr w:type="spellStart"/>
      <w:r>
        <w:t>Fn</w:t>
      </w:r>
      <w:proofErr w:type="spellEnd"/>
      <w:r>
        <w:t xml:space="preserve"> = Sin (vinkel) x </w:t>
      </w:r>
      <w:proofErr w:type="spellStart"/>
      <w:r>
        <w:t>Fdim</w:t>
      </w:r>
      <w:proofErr w:type="spellEnd"/>
      <w:r>
        <w:t xml:space="preserve"> (</w:t>
      </w:r>
      <w:proofErr w:type="spellStart"/>
      <w:r>
        <w:t>fn</w:t>
      </w:r>
      <w:proofErr w:type="spellEnd"/>
      <w:r>
        <w:t xml:space="preserve"> over 45 grader))</w:t>
      </w:r>
    </w:p>
    <w:p w:rsidR="008F362D" w:rsidRDefault="00E80538" w:rsidP="008F362D">
      <w:pPr>
        <w:tabs>
          <w:tab w:val="left" w:pos="1730"/>
        </w:tabs>
        <w:rPr>
          <w:u w:val="single"/>
        </w:rPr>
      </w:pPr>
      <w:proofErr w:type="spellStart"/>
      <w:r w:rsidRPr="008F7FA7">
        <w:t>Ft</w:t>
      </w:r>
      <w:proofErr w:type="spellEnd"/>
      <w:r w:rsidRPr="008F7FA7">
        <w:t xml:space="preserve"> =</w:t>
      </w:r>
      <w:r w:rsidR="008F7FA7" w:rsidRPr="008F7FA7">
        <w:t xml:space="preserve"> Tværkraft</w:t>
      </w:r>
      <w:r w:rsidR="008F362D">
        <w:t xml:space="preserve"> og</w:t>
      </w:r>
      <w:r w:rsidR="008F7FA7">
        <w:t xml:space="preserve"> </w:t>
      </w:r>
      <w:r w:rsidR="008F7FA7" w:rsidRPr="008F362D">
        <w:t>Forskydningskraft</w:t>
      </w:r>
      <w:r w:rsidR="008F362D">
        <w:rPr>
          <w:u w:val="single"/>
        </w:rPr>
        <w:t xml:space="preserve"> </w:t>
      </w:r>
    </w:p>
    <w:p w:rsidR="00E80538" w:rsidRPr="008F7FA7" w:rsidRDefault="008F362D" w:rsidP="008F362D">
      <w:pPr>
        <w:tabs>
          <w:tab w:val="left" w:pos="1730"/>
        </w:tabs>
      </w:pPr>
      <w:r>
        <w:rPr>
          <w:u w:val="single"/>
        </w:rPr>
        <w:t>(</w:t>
      </w:r>
      <w:r>
        <w:t xml:space="preserve">[N] </w:t>
      </w:r>
      <w:proofErr w:type="spellStart"/>
      <w:r>
        <w:t>Ft</w:t>
      </w:r>
      <w:proofErr w:type="spellEnd"/>
      <w:r>
        <w:t xml:space="preserve"> = Cos(Vinkel) x </w:t>
      </w:r>
      <w:proofErr w:type="spellStart"/>
      <w:r>
        <w:t>Fdim</w:t>
      </w:r>
      <w:proofErr w:type="spellEnd"/>
      <w:r>
        <w:t xml:space="preserve"> (</w:t>
      </w:r>
      <w:proofErr w:type="spellStart"/>
      <w:r>
        <w:t>ft</w:t>
      </w:r>
      <w:proofErr w:type="spellEnd"/>
      <w:r>
        <w:t xml:space="preserve"> under 45 grader) Må gerne være negativ)</w:t>
      </w:r>
    </w:p>
    <w:p w:rsidR="00E80538" w:rsidRDefault="008F7FA7">
      <w:r w:rsidRPr="008F7FA7">
        <w:t>[N]</w:t>
      </w:r>
      <w:r>
        <w:t xml:space="preserve"> = </w:t>
      </w:r>
      <w:proofErr w:type="spellStart"/>
      <w:r>
        <w:t>Newtron</w:t>
      </w:r>
      <w:proofErr w:type="spellEnd"/>
      <w:r w:rsidR="007A2E85">
        <w:t xml:space="preserve"> – SI enhed for ’kraft’</w:t>
      </w:r>
    </w:p>
    <w:p w:rsidR="001B3F71" w:rsidRDefault="001B3F71" w:rsidP="001B3F71">
      <m:oMath>
        <m:r>
          <w:rPr>
            <w:rFonts w:ascii="Cambria Math" w:hAnsi="Cambria Math"/>
          </w:rPr>
          <m:t>τ [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m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]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areal</m:t>
            </m:r>
          </m:den>
        </m:f>
      </m:oMath>
      <w:r>
        <w:rPr>
          <w:rFonts w:eastAsiaTheme="minorEastAsia"/>
        </w:rPr>
        <w:t xml:space="preserve"> </w:t>
      </w:r>
    </w:p>
    <w:p w:rsidR="003452FC" w:rsidRDefault="00CB085A">
      <w:r>
        <w:t>Sigma til b</w:t>
      </w:r>
      <w:r w:rsidR="00A74AF8">
        <w:t xml:space="preserve"> =</w:t>
      </w:r>
      <w:r>
        <w:t xml:space="preserve"> </w:t>
      </w:r>
      <w:r w:rsidR="003452FC">
        <w:t>MB(Bøjningsmoment) * e(tyngdepunkt</w:t>
      </w:r>
      <w:r w:rsidR="0057531F">
        <w:t>) dividerede med I(</w:t>
      </w:r>
      <w:r w:rsidR="003452FC">
        <w:t>Inertimoment)</w:t>
      </w:r>
    </w:p>
    <w:p w:rsidR="00884E1D" w:rsidRDefault="00884E1D">
      <w:r>
        <w:t xml:space="preserve">Sigma og </w:t>
      </w:r>
      <w:proofErr w:type="spellStart"/>
      <w:r>
        <w:t>tau</w:t>
      </w:r>
      <w:proofErr w:type="spellEnd"/>
      <w:r>
        <w:t xml:space="preserve"> er betegnelser for spænding </w:t>
      </w:r>
      <w:proofErr w:type="spellStart"/>
      <w:r>
        <w:t>ie</w:t>
      </w:r>
      <w:proofErr w:type="spellEnd"/>
      <w:r>
        <w:t xml:space="preserve"> sigma b er (b)bøjnings- (sigma)spænding.</w:t>
      </w:r>
    </w:p>
    <w:p w:rsidR="00884E1D" w:rsidRDefault="00884E1D">
      <w:r>
        <w:t>Inertimoment I: er hvor meget kraft der skal til for at et legeme kan dreje om sin egen aksel.</w:t>
      </w:r>
    </w:p>
    <w:p w:rsidR="00884E1D" w:rsidRDefault="00884E1D">
      <w:r>
        <w:t>E ”forskydningsafstand” ”forskydningspunkt”= afstand fra fælles tyngdepunkt til midten</w:t>
      </w:r>
    </w:p>
    <w:p w:rsidR="00884E1D" w:rsidRDefault="00884E1D">
      <w:pPr>
        <w:rPr>
          <w:rFonts w:eastAsiaTheme="minorEastAsia"/>
          <w:iCs/>
          <w:lang w:val=""/>
        </w:rPr>
      </w:pPr>
      <w:r>
        <w:t>Flydespænding (</w:t>
      </w:r>
      <m:oMath>
        <m:r>
          <w:rPr>
            <w:rFonts w:ascii="Cambria Math" w:hAnsi="Cambria Math"/>
            <w:lang w:val=""/>
          </w:rPr>
          <m:t>σtill</m:t>
        </m:r>
      </m:oMath>
      <w:r>
        <w:rPr>
          <w:rFonts w:eastAsiaTheme="minorEastAsia"/>
          <w:iCs/>
          <w:lang w:val=""/>
        </w:rPr>
        <w:t xml:space="preserve">) er en betegnelse for materialets styrke, slås op. </w:t>
      </w:r>
    </w:p>
    <w:p w:rsidR="00884E1D" w:rsidRPr="00884E1D" w:rsidRDefault="00884E1D">
      <w:pPr>
        <w:rPr>
          <w:rFonts w:eastAsiaTheme="minorEastAsia"/>
          <w:iCs/>
        </w:rPr>
      </w:pPr>
      <w:r>
        <w:rPr>
          <w:rFonts w:eastAsiaTheme="minorEastAsia"/>
          <w:iCs/>
          <w:lang w:val=""/>
        </w:rPr>
        <w:t xml:space="preserve">SF “Sikkerhedsfaktor”:”Typisk sikkerhedsfaktor vil være 2”. Kraner skal have en sikkerhedsfaktor på omkring 7. Meget forskellig afhængig af hvad man arbejder med, men helst 1 i vores tilfælde. </w:t>
      </w:r>
      <w:r>
        <w:rPr>
          <w:rFonts w:eastAsiaTheme="minorEastAsia"/>
          <w:iCs/>
          <w:lang w:val=""/>
        </w:rPr>
        <w:br/>
        <w:t>Hvis under 1 vil de gerne have en advarsel.</w:t>
      </w:r>
    </w:p>
    <w:p w:rsidR="00884E1D" w:rsidRDefault="00884E1D">
      <w:pPr>
        <w:rPr>
          <w:rFonts w:eastAsiaTheme="minorEastAsia"/>
          <w:iCs/>
          <w:lang w:val=""/>
        </w:rPr>
      </w:pPr>
    </w:p>
    <w:p w:rsidR="008F7FA7" w:rsidRPr="00884E1D" w:rsidRDefault="008F7FA7">
      <w:pPr>
        <w:rPr>
          <w:lang w:val="en-US"/>
        </w:rPr>
      </w:pPr>
      <w:r w:rsidRPr="00884E1D">
        <w:rPr>
          <w:lang w:val="en-US"/>
        </w:rPr>
        <w:t>Step 1:</w:t>
      </w:r>
    </w:p>
    <w:p w:rsidR="008F7FA7" w:rsidRPr="00884E1D" w:rsidRDefault="008F7FA7">
      <w:pPr>
        <w:rPr>
          <w:lang w:val="en-US"/>
        </w:rPr>
      </w:pPr>
      <w:r w:rsidRPr="00884E1D">
        <w:rPr>
          <w:lang w:val="en-US"/>
        </w:rPr>
        <w:t xml:space="preserve">MB, Ft, </w:t>
      </w:r>
      <w:proofErr w:type="spellStart"/>
      <w:r w:rsidRPr="00884E1D">
        <w:rPr>
          <w:lang w:val="en-US"/>
        </w:rPr>
        <w:t>fn</w:t>
      </w:r>
      <w:proofErr w:type="spellEnd"/>
      <w:r w:rsidRPr="00884E1D">
        <w:rPr>
          <w:lang w:val="en-US"/>
        </w:rPr>
        <w:t>, f-dim</w:t>
      </w:r>
    </w:p>
    <w:p w:rsidR="008F7FA7" w:rsidRDefault="008F7FA7">
      <w:r>
        <w:t>= Indre ligevægt</w:t>
      </w:r>
    </w:p>
    <w:p w:rsidR="008F7FA7" w:rsidRDefault="00665CDC">
      <w:proofErr w:type="spellStart"/>
      <w:r w:rsidRPr="00553C8D">
        <w:t>Σ</w:t>
      </w:r>
      <w:r>
        <w:t>n</w:t>
      </w:r>
      <w:proofErr w:type="spellEnd"/>
      <w:r>
        <w:t xml:space="preserve"> beskrives som tryk af Louise fra PTE, må gerne bekræftes</w:t>
      </w:r>
      <w:proofErr w:type="gramStart"/>
      <w:r>
        <w:t>!.</w:t>
      </w:r>
      <w:proofErr w:type="gramEnd"/>
    </w:p>
    <w:p w:rsidR="00807C28" w:rsidRPr="008F7FA7" w:rsidRDefault="00807C28">
      <w:r>
        <w:t>Hvis der er spørgsmål til dette dokument, så spørg Jeppe.</w:t>
      </w:r>
    </w:p>
    <w:p w:rsidR="008F7FA7" w:rsidRPr="008F7FA7" w:rsidRDefault="008F7FA7"/>
    <w:p w:rsidR="008F7FA7" w:rsidRPr="008F7FA7" w:rsidRDefault="008F7FA7"/>
    <w:p w:rsidR="008F7FA7" w:rsidRPr="008F7FA7" w:rsidRDefault="008F7FA7"/>
    <w:p w:rsidR="008F7FA7" w:rsidRPr="008F7FA7" w:rsidRDefault="008F7FA7"/>
    <w:sectPr w:rsidR="008F7FA7" w:rsidRPr="008F7FA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538"/>
    <w:rsid w:val="00143AB6"/>
    <w:rsid w:val="001B3F71"/>
    <w:rsid w:val="003452FC"/>
    <w:rsid w:val="004521AB"/>
    <w:rsid w:val="004710AB"/>
    <w:rsid w:val="004C77D4"/>
    <w:rsid w:val="005160E5"/>
    <w:rsid w:val="0057531F"/>
    <w:rsid w:val="00583E78"/>
    <w:rsid w:val="006305CC"/>
    <w:rsid w:val="00665CDC"/>
    <w:rsid w:val="007515C8"/>
    <w:rsid w:val="007A2E85"/>
    <w:rsid w:val="00807C28"/>
    <w:rsid w:val="00884E1D"/>
    <w:rsid w:val="008F362D"/>
    <w:rsid w:val="008F7FA7"/>
    <w:rsid w:val="00A74AF8"/>
    <w:rsid w:val="00B87050"/>
    <w:rsid w:val="00CB085A"/>
    <w:rsid w:val="00E0354E"/>
    <w:rsid w:val="00E80538"/>
    <w:rsid w:val="00F67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1B3F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1B3F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1B3F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1B3F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131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179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Brian Laursen</dc:creator>
  <cp:lastModifiedBy>Martin Thuesen</cp:lastModifiedBy>
  <cp:revision>22</cp:revision>
  <dcterms:created xsi:type="dcterms:W3CDTF">2016-03-01T07:50:00Z</dcterms:created>
  <dcterms:modified xsi:type="dcterms:W3CDTF">2016-03-08T08:46:00Z</dcterms:modified>
</cp:coreProperties>
</file>