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434A" w14:textId="77777777" w:rsidR="00885907" w:rsidRPr="003D019D" w:rsidRDefault="00885907" w:rsidP="00885907">
      <w:pPr>
        <w:pStyle w:val="Heading2"/>
        <w:rPr>
          <w:rFonts w:ascii="Calibri" w:hAnsi="Calibri"/>
          <w:sz w:val="22"/>
          <w:szCs w:val="22"/>
        </w:rPr>
      </w:pPr>
    </w:p>
    <w:p w14:paraId="75D4692E" w14:textId="77777777" w:rsidR="00E94F54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3D019D">
        <w:rPr>
          <w:sz w:val="22"/>
          <w:szCs w:val="22"/>
        </w:rPr>
        <w:t xml:space="preserve">Submission instructions: </w:t>
      </w:r>
    </w:p>
    <w:p w14:paraId="7BA16FCE" w14:textId="5C54B186" w:rsidR="00885907" w:rsidRDefault="00E94F54" w:rsidP="00410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 w:rsidR="00885907" w:rsidRPr="003D019D">
        <w:rPr>
          <w:sz w:val="22"/>
          <w:szCs w:val="22"/>
        </w:rPr>
        <w:t>You should submit your assignment</w:t>
      </w:r>
      <w:r w:rsidR="00D57E50">
        <w:rPr>
          <w:sz w:val="22"/>
          <w:szCs w:val="22"/>
        </w:rPr>
        <w:t xml:space="preserve"> </w:t>
      </w:r>
      <w:r w:rsidR="007956F7">
        <w:rPr>
          <w:sz w:val="22"/>
          <w:szCs w:val="22"/>
        </w:rPr>
        <w:t>(</w:t>
      </w:r>
      <w:r w:rsidR="00D57E50">
        <w:rPr>
          <w:sz w:val="22"/>
          <w:szCs w:val="22"/>
        </w:rPr>
        <w:t xml:space="preserve">with </w:t>
      </w:r>
      <w:r w:rsidR="007956F7">
        <w:rPr>
          <w:sz w:val="22"/>
          <w:szCs w:val="22"/>
        </w:rPr>
        <w:t>one .</w:t>
      </w:r>
      <w:proofErr w:type="spellStart"/>
      <w:r w:rsidR="007956F7">
        <w:rPr>
          <w:sz w:val="22"/>
          <w:szCs w:val="22"/>
        </w:rPr>
        <w:t>py</w:t>
      </w:r>
      <w:proofErr w:type="spellEnd"/>
      <w:r w:rsidR="007956F7">
        <w:rPr>
          <w:sz w:val="22"/>
          <w:szCs w:val="22"/>
        </w:rPr>
        <w:t xml:space="preserve"> file) </w:t>
      </w:r>
      <w:r w:rsidR="00885907" w:rsidRPr="003D019D">
        <w:rPr>
          <w:sz w:val="22"/>
          <w:szCs w:val="22"/>
        </w:rPr>
        <w:t xml:space="preserve">via the </w:t>
      </w:r>
      <w:r w:rsidR="00885907">
        <w:rPr>
          <w:sz w:val="22"/>
          <w:szCs w:val="22"/>
        </w:rPr>
        <w:t>NTU-learn blackboard</w:t>
      </w:r>
      <w:r w:rsidR="00885907" w:rsidRPr="003D019D">
        <w:rPr>
          <w:sz w:val="22"/>
          <w:szCs w:val="22"/>
        </w:rPr>
        <w:t xml:space="preserve"> site.</w:t>
      </w:r>
    </w:p>
    <w:p w14:paraId="01B08137" w14:textId="1D03844B" w:rsidR="00E94F54" w:rsidRPr="00E94F54" w:rsidRDefault="00EE4C23" w:rsidP="00E94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2</w:t>
      </w:r>
      <w:r w:rsidR="00E94F54">
        <w:rPr>
          <w:sz w:val="22"/>
          <w:szCs w:val="22"/>
        </w:rPr>
        <w:t xml:space="preserve">.  As this is a graded assignment, your instructor is not </w:t>
      </w:r>
      <w:r w:rsidR="003556FD">
        <w:rPr>
          <w:sz w:val="22"/>
          <w:szCs w:val="22"/>
        </w:rPr>
        <w:t>supposed to</w:t>
      </w:r>
      <w:r w:rsidR="00E94F54">
        <w:rPr>
          <w:sz w:val="22"/>
          <w:szCs w:val="22"/>
        </w:rPr>
        <w:t xml:space="preserve"> debug the program or give you any hint to your approach. Only clarifications on requirements are allowed.</w:t>
      </w:r>
    </w:p>
    <w:p w14:paraId="7B4B30B0" w14:textId="77777777" w:rsidR="00885907" w:rsidRPr="003D019D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14:paraId="0E97BDB6" w14:textId="1C530856" w:rsidR="00885907" w:rsidRPr="003D019D" w:rsidRDefault="00020E24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eastAsia="en-AU"/>
        </w:rPr>
      </w:pPr>
      <w:r>
        <w:rPr>
          <w:sz w:val="22"/>
          <w:szCs w:val="22"/>
        </w:rPr>
        <w:t>A template file is given to you. Y</w:t>
      </w:r>
      <w:r w:rsidR="00885907" w:rsidRPr="003D019D">
        <w:rPr>
          <w:sz w:val="22"/>
          <w:szCs w:val="22"/>
        </w:rPr>
        <w:t xml:space="preserve">ou should </w:t>
      </w:r>
      <w:r>
        <w:rPr>
          <w:sz w:val="22"/>
          <w:szCs w:val="22"/>
        </w:rPr>
        <w:t xml:space="preserve">rename this file in the format </w:t>
      </w:r>
      <w:r w:rsidR="00351165">
        <w:rPr>
          <w:sz w:val="22"/>
          <w:szCs w:val="22"/>
        </w:rPr>
        <w:t>A</w:t>
      </w:r>
      <w:r w:rsidR="00EE4C23">
        <w:rPr>
          <w:sz w:val="22"/>
          <w:szCs w:val="22"/>
        </w:rPr>
        <w:t>1</w:t>
      </w:r>
      <w:r>
        <w:rPr>
          <w:sz w:val="22"/>
          <w:szCs w:val="22"/>
        </w:rPr>
        <w:t>_</w:t>
      </w:r>
      <w:r w:rsidR="007D4BF9">
        <w:rPr>
          <w:sz w:val="22"/>
          <w:szCs w:val="22"/>
        </w:rPr>
        <w:t>MatricNo</w:t>
      </w:r>
      <w:r w:rsidR="00EE4C23">
        <w:rPr>
          <w:sz w:val="22"/>
          <w:szCs w:val="22"/>
        </w:rPr>
        <w:t>_</w:t>
      </w:r>
      <w:r w:rsidR="001035A2">
        <w:rPr>
          <w:sz w:val="22"/>
          <w:szCs w:val="22"/>
        </w:rPr>
        <w:t>Name</w:t>
      </w:r>
      <w:r>
        <w:rPr>
          <w:sz w:val="22"/>
          <w:szCs w:val="22"/>
        </w:rPr>
        <w:t xml:space="preserve">.py, work on this same file for </w:t>
      </w:r>
      <w:r w:rsidR="007D4BF9">
        <w:rPr>
          <w:sz w:val="22"/>
          <w:szCs w:val="22"/>
        </w:rPr>
        <w:t>submission</w:t>
      </w:r>
      <w:r>
        <w:rPr>
          <w:sz w:val="22"/>
          <w:szCs w:val="22"/>
        </w:rPr>
        <w:t>.</w:t>
      </w:r>
      <w:r w:rsidR="00885907">
        <w:rPr>
          <w:sz w:val="22"/>
          <w:szCs w:val="22"/>
        </w:rPr>
        <w:t xml:space="preserve">  Please </w:t>
      </w:r>
      <w:r w:rsidR="00885907" w:rsidRPr="003D019D">
        <w:rPr>
          <w:bCs/>
          <w:sz w:val="22"/>
          <w:szCs w:val="22"/>
        </w:rPr>
        <w:t xml:space="preserve">ensure that you include your name </w:t>
      </w:r>
      <w:r w:rsidR="00885907">
        <w:rPr>
          <w:bCs/>
          <w:sz w:val="22"/>
          <w:szCs w:val="22"/>
        </w:rPr>
        <w:t xml:space="preserve">and admin number </w:t>
      </w:r>
      <w:r w:rsidR="00885907" w:rsidRPr="003D019D">
        <w:rPr>
          <w:bCs/>
          <w:sz w:val="22"/>
          <w:szCs w:val="22"/>
        </w:rPr>
        <w:t>in the</w:t>
      </w:r>
      <w:r>
        <w:rPr>
          <w:bCs/>
          <w:sz w:val="22"/>
          <w:szCs w:val="22"/>
        </w:rPr>
        <w:t xml:space="preserve"> comment session</w:t>
      </w:r>
      <w:r w:rsidR="00885907" w:rsidRPr="003D019D">
        <w:rPr>
          <w:sz w:val="22"/>
          <w:szCs w:val="22"/>
        </w:rPr>
        <w:t xml:space="preserve">. You must keep a copy of the final version of your submission and be prepared to provide it on request. </w:t>
      </w:r>
    </w:p>
    <w:p w14:paraId="6E55A6A3" w14:textId="77777777" w:rsidR="00885907" w:rsidRPr="003D019D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</w:p>
    <w:p w14:paraId="66E6ABE8" w14:textId="24001F78" w:rsidR="00885907" w:rsidRDefault="00885907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3D019D">
        <w:rPr>
          <w:sz w:val="22"/>
          <w:szCs w:val="22"/>
        </w:rPr>
        <w:t>The University treats plagiarism, collusion, theft of other students’ work and other forms of dishonesty in assessment seriously</w:t>
      </w:r>
      <w:r w:rsidRPr="00716F65">
        <w:rPr>
          <w:sz w:val="22"/>
          <w:szCs w:val="22"/>
        </w:rPr>
        <w:t xml:space="preserve">. </w:t>
      </w:r>
      <w:r>
        <w:rPr>
          <w:sz w:val="22"/>
          <w:szCs w:val="22"/>
        </w:rPr>
        <w:t>S</w:t>
      </w:r>
      <w:r w:rsidR="00905CD1">
        <w:rPr>
          <w:sz w:val="22"/>
          <w:szCs w:val="22"/>
        </w:rPr>
        <w:t>tudents shared out their answers or copied answers from others shall receive a zero score.</w:t>
      </w:r>
    </w:p>
    <w:p w14:paraId="33C4075A" w14:textId="025AC97D" w:rsidR="00657DC4" w:rsidRDefault="00657DC4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6FF05FF4" w14:textId="2C4C6509" w:rsidR="00657DC4" w:rsidRDefault="00657DC4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Only the </w:t>
      </w:r>
      <w:r>
        <w:rPr>
          <w:rStyle w:val="mceitemhiddenspellword"/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last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submission before the due date will be graded, we will only provide qualitative feedback after that.</w:t>
      </w:r>
    </w:p>
    <w:p w14:paraId="67E9CA16" w14:textId="1E0D8FDE" w:rsidR="00905CD1" w:rsidRPr="003D019D" w:rsidRDefault="00905CD1" w:rsidP="00885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3A5DC450" w14:textId="6E25B4E7" w:rsidR="00885907" w:rsidRDefault="00885907" w:rsidP="00885907">
      <w:pPr>
        <w:pStyle w:val="BodyText"/>
        <w:rPr>
          <w:rFonts w:ascii="Calibri" w:hAnsi="Calibri"/>
          <w:b/>
          <w:bCs/>
          <w:sz w:val="22"/>
          <w:szCs w:val="22"/>
        </w:rPr>
      </w:pPr>
    </w:p>
    <w:p w14:paraId="2913FF3C" w14:textId="77777777" w:rsidR="00410C7C" w:rsidRPr="00410C7C" w:rsidRDefault="00410C7C" w:rsidP="00410C7C">
      <w:pPr>
        <w:spacing w:line="240" w:lineRule="auto"/>
        <w:ind w:right="66"/>
        <w:rPr>
          <w:sz w:val="20"/>
          <w:szCs w:val="20"/>
        </w:rPr>
      </w:pPr>
      <w:r w:rsidRPr="00410C7C">
        <w:rPr>
          <w:b/>
          <w:bCs/>
          <w:sz w:val="20"/>
          <w:szCs w:val="20"/>
        </w:rPr>
        <w:t>PENALTY FOR LATE SUBMISSION</w:t>
      </w:r>
    </w:p>
    <w:p w14:paraId="760343FB" w14:textId="77777777" w:rsidR="00410C7C" w:rsidRPr="00410C7C" w:rsidRDefault="00410C7C" w:rsidP="00410C7C">
      <w:pPr>
        <w:spacing w:line="240" w:lineRule="auto"/>
        <w:ind w:right="66"/>
        <w:rPr>
          <w:sz w:val="20"/>
          <w:szCs w:val="20"/>
          <w:lang w:val="en-US" w:bidi="ar-SA"/>
        </w:rPr>
      </w:pPr>
      <w:r w:rsidRPr="00410C7C">
        <w:rPr>
          <w:sz w:val="20"/>
          <w:szCs w:val="20"/>
        </w:rPr>
        <w:t xml:space="preserve">Do note that a penalty of 5 marks per 7 days period will apply on the total course marks obtained. No assignments will be accepted after 14 </w:t>
      </w:r>
      <w:proofErr w:type="gramStart"/>
      <w:r w:rsidRPr="00410C7C">
        <w:rPr>
          <w:sz w:val="20"/>
          <w:szCs w:val="20"/>
        </w:rPr>
        <w:t>days</w:t>
      </w:r>
      <w:proofErr w:type="gramEnd"/>
      <w:r w:rsidRPr="00410C7C">
        <w:rPr>
          <w:sz w:val="20"/>
          <w:szCs w:val="20"/>
        </w:rPr>
        <w:t xml:space="preserve"> and participants will get “0” marks for this component. </w:t>
      </w:r>
    </w:p>
    <w:p w14:paraId="7653DEA7" w14:textId="77777777" w:rsidR="00410C7C" w:rsidRPr="00410C7C" w:rsidRDefault="00410C7C" w:rsidP="00410C7C">
      <w:pPr>
        <w:spacing w:line="240" w:lineRule="auto"/>
        <w:ind w:right="66"/>
        <w:rPr>
          <w:sz w:val="20"/>
          <w:szCs w:val="20"/>
        </w:rPr>
      </w:pPr>
      <w:r w:rsidRPr="00410C7C">
        <w:rPr>
          <w:sz w:val="20"/>
          <w:szCs w:val="20"/>
          <w:u w:val="single"/>
        </w:rPr>
        <w:t>Example:</w:t>
      </w:r>
      <w:r w:rsidRPr="00410C7C">
        <w:rPr>
          <w:sz w:val="20"/>
          <w:szCs w:val="20"/>
          <w:u w:val="single"/>
        </w:rPr>
        <w:br/>
      </w:r>
      <w:r w:rsidRPr="00410C7C">
        <w:rPr>
          <w:sz w:val="20"/>
          <w:szCs w:val="20"/>
        </w:rPr>
        <w:t>Late submission between 1</w:t>
      </w:r>
      <w:r w:rsidRPr="00410C7C">
        <w:rPr>
          <w:sz w:val="20"/>
          <w:szCs w:val="20"/>
          <w:vertAlign w:val="superscript"/>
        </w:rPr>
        <w:t>st</w:t>
      </w:r>
      <w:r w:rsidRPr="00410C7C">
        <w:rPr>
          <w:sz w:val="20"/>
          <w:szCs w:val="20"/>
        </w:rPr>
        <w:t xml:space="preserve"> and 7</w:t>
      </w:r>
      <w:r w:rsidRPr="00410C7C">
        <w:rPr>
          <w:sz w:val="20"/>
          <w:szCs w:val="20"/>
          <w:vertAlign w:val="superscript"/>
        </w:rPr>
        <w:t>th</w:t>
      </w:r>
      <w:r w:rsidRPr="00410C7C">
        <w:rPr>
          <w:sz w:val="20"/>
          <w:szCs w:val="20"/>
        </w:rPr>
        <w:t xml:space="preserve"> days: 5 marks will be deducted from the overall </w:t>
      </w:r>
      <w:r w:rsidRPr="00410C7C">
        <w:rPr>
          <w:b/>
          <w:bCs/>
          <w:sz w:val="20"/>
          <w:szCs w:val="20"/>
        </w:rPr>
        <w:t>course score</w:t>
      </w:r>
      <w:r w:rsidRPr="00410C7C">
        <w:rPr>
          <w:sz w:val="20"/>
          <w:szCs w:val="20"/>
        </w:rPr>
        <w:t>.</w:t>
      </w:r>
      <w:r w:rsidRPr="00410C7C">
        <w:rPr>
          <w:sz w:val="20"/>
          <w:szCs w:val="20"/>
        </w:rPr>
        <w:br/>
        <w:t>Late submission between 8</w:t>
      </w:r>
      <w:r w:rsidRPr="00410C7C">
        <w:rPr>
          <w:sz w:val="20"/>
          <w:szCs w:val="20"/>
          <w:vertAlign w:val="superscript"/>
        </w:rPr>
        <w:t>th</w:t>
      </w:r>
      <w:r w:rsidRPr="00410C7C">
        <w:rPr>
          <w:sz w:val="20"/>
          <w:szCs w:val="20"/>
        </w:rPr>
        <w:t xml:space="preserve"> and 14</w:t>
      </w:r>
      <w:r w:rsidRPr="00410C7C">
        <w:rPr>
          <w:sz w:val="20"/>
          <w:szCs w:val="20"/>
          <w:vertAlign w:val="superscript"/>
        </w:rPr>
        <w:t>th</w:t>
      </w:r>
      <w:r w:rsidRPr="00410C7C">
        <w:rPr>
          <w:sz w:val="20"/>
          <w:szCs w:val="20"/>
        </w:rPr>
        <w:t xml:space="preserve"> days: 10 marks will be deducted from the overall </w:t>
      </w:r>
      <w:r w:rsidRPr="00410C7C">
        <w:rPr>
          <w:b/>
          <w:bCs/>
          <w:sz w:val="20"/>
          <w:szCs w:val="20"/>
        </w:rPr>
        <w:t>course score</w:t>
      </w:r>
      <w:r w:rsidRPr="00410C7C">
        <w:rPr>
          <w:sz w:val="20"/>
          <w:szCs w:val="20"/>
        </w:rPr>
        <w:t>.</w:t>
      </w:r>
      <w:r w:rsidRPr="00410C7C">
        <w:rPr>
          <w:sz w:val="20"/>
          <w:szCs w:val="20"/>
        </w:rPr>
        <w:br/>
        <w:t>Late submission from 15</w:t>
      </w:r>
      <w:r w:rsidRPr="00410C7C">
        <w:rPr>
          <w:sz w:val="20"/>
          <w:szCs w:val="20"/>
          <w:vertAlign w:val="superscript"/>
        </w:rPr>
        <w:t>th</w:t>
      </w:r>
      <w:r w:rsidRPr="00410C7C">
        <w:rPr>
          <w:sz w:val="20"/>
          <w:szCs w:val="20"/>
        </w:rPr>
        <w:t xml:space="preserve"> day onwards: Will not be accepted and participant will get “0” marks for this component.</w:t>
      </w:r>
    </w:p>
    <w:p w14:paraId="38E52A38" w14:textId="4777974E" w:rsidR="00EE4C23" w:rsidRDefault="00351165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Assignment background knowledge.</w:t>
      </w:r>
    </w:p>
    <w:p w14:paraId="5172A4CC" w14:textId="77777777" w:rsidR="00705C72" w:rsidRDefault="008D054E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A </w:t>
      </w:r>
      <w:r w:rsidR="00705C72">
        <w:rPr>
          <w:rFonts w:ascii="Arial" w:hAnsi="Arial" w:cs="Arial"/>
          <w:sz w:val="22"/>
          <w:szCs w:val="22"/>
          <w:lang w:val="en-AU"/>
        </w:rPr>
        <w:t xml:space="preserve">bank wish to use python to create bank statement as </w:t>
      </w:r>
      <w:proofErr w:type="gramStart"/>
      <w:r w:rsidR="00705C72">
        <w:rPr>
          <w:rFonts w:ascii="Arial" w:hAnsi="Arial" w:cs="Arial"/>
          <w:sz w:val="22"/>
          <w:szCs w:val="22"/>
          <w:lang w:val="en-AU"/>
        </w:rPr>
        <w:t>follows :</w:t>
      </w:r>
      <w:proofErr w:type="gramEnd"/>
    </w:p>
    <w:p w14:paraId="5C6EB047" w14:textId="4E18D6C0" w:rsidR="00705C72" w:rsidRDefault="0070710C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noProof/>
        </w:rPr>
        <w:drawing>
          <wp:inline distT="0" distB="0" distL="0" distR="0" wp14:anchorId="29F3593F" wp14:editId="14ADA350">
            <wp:extent cx="5731510" cy="11391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C26" w14:textId="36E816C9" w:rsidR="00705C72" w:rsidRDefault="00705C72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 xml:space="preserve">The object oriented design of this part of the system is as </w:t>
      </w:r>
      <w:proofErr w:type="gramStart"/>
      <w:r>
        <w:rPr>
          <w:rFonts w:ascii="Arial" w:hAnsi="Arial" w:cs="Arial"/>
          <w:sz w:val="22"/>
          <w:szCs w:val="22"/>
          <w:lang w:val="en-AU"/>
        </w:rPr>
        <w:t>follows :</w:t>
      </w:r>
      <w:proofErr w:type="gramEnd"/>
    </w:p>
    <w:p w14:paraId="00BEDD2A" w14:textId="6D7B58FA" w:rsidR="00705C72" w:rsidRDefault="008417C1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noProof/>
        </w:rPr>
        <w:lastRenderedPageBreak/>
        <w:drawing>
          <wp:inline distT="0" distB="0" distL="0" distR="0" wp14:anchorId="30114DFB" wp14:editId="762DAB6B">
            <wp:extent cx="5731510" cy="306641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EB1D" w14:textId="77777777" w:rsidR="00705C72" w:rsidRDefault="00705C72" w:rsidP="00EE4C23">
      <w:pPr>
        <w:spacing w:after="160" w:line="259" w:lineRule="auto"/>
        <w:jc w:val="left"/>
        <w:rPr>
          <w:rFonts w:ascii="Arial" w:hAnsi="Arial" w:cs="Arial"/>
          <w:sz w:val="22"/>
          <w:szCs w:val="22"/>
          <w:lang w:val="en-AU"/>
        </w:rPr>
      </w:pPr>
    </w:p>
    <w:p w14:paraId="4F4F4094" w14:textId="32F98E80" w:rsidR="00E94F54" w:rsidRPr="0068790D" w:rsidRDefault="008417C1" w:rsidP="00EE4C23">
      <w:pPr>
        <w:spacing w:after="160" w:line="259" w:lineRule="auto"/>
        <w:jc w:val="left"/>
        <w:rPr>
          <w:rFonts w:ascii="Times New Roman" w:hAnsi="Times New Roman"/>
          <w:sz w:val="16"/>
          <w:szCs w:val="16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You are required to implement the classes as designed and perform the test as suggested in the starter .</w:t>
      </w:r>
      <w:proofErr w:type="spellStart"/>
      <w:r>
        <w:rPr>
          <w:rFonts w:ascii="Arial" w:hAnsi="Arial" w:cs="Arial"/>
          <w:sz w:val="22"/>
          <w:szCs w:val="22"/>
          <w:lang w:val="en-AU"/>
        </w:rPr>
        <w:t>py</w:t>
      </w:r>
      <w:proofErr w:type="spellEnd"/>
      <w:r>
        <w:rPr>
          <w:rFonts w:ascii="Arial" w:hAnsi="Arial" w:cs="Arial"/>
          <w:sz w:val="22"/>
          <w:szCs w:val="22"/>
          <w:lang w:val="en-AU"/>
        </w:rPr>
        <w:t xml:space="preserve"> given.</w:t>
      </w:r>
      <w:r w:rsidR="001B5A51" w:rsidRPr="001B5A51">
        <w:rPr>
          <w:rFonts w:ascii="Times New Roman" w:hAnsi="Times New Roman"/>
          <w:sz w:val="16"/>
          <w:szCs w:val="16"/>
          <w:lang w:val="en-AU"/>
        </w:rPr>
        <w:t xml:space="preserve"> </w:t>
      </w:r>
    </w:p>
    <w:sectPr w:rsidR="00E94F54" w:rsidRPr="0068790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6605" w14:textId="77777777" w:rsidR="00A92541" w:rsidRDefault="00A92541" w:rsidP="00DD719F">
      <w:pPr>
        <w:spacing w:line="240" w:lineRule="auto"/>
      </w:pPr>
      <w:r>
        <w:separator/>
      </w:r>
    </w:p>
  </w:endnote>
  <w:endnote w:type="continuationSeparator" w:id="0">
    <w:p w14:paraId="1770F22F" w14:textId="77777777" w:rsidR="00A92541" w:rsidRDefault="00A92541" w:rsidP="00DD7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99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59DC6" w14:textId="18127A3B" w:rsidR="008B09DB" w:rsidRDefault="008B0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C976B" w14:textId="77777777" w:rsidR="008B09DB" w:rsidRDefault="008B0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A376" w14:textId="77777777" w:rsidR="00A92541" w:rsidRDefault="00A92541" w:rsidP="00DD719F">
      <w:pPr>
        <w:spacing w:line="240" w:lineRule="auto"/>
      </w:pPr>
      <w:r>
        <w:separator/>
      </w:r>
    </w:p>
  </w:footnote>
  <w:footnote w:type="continuationSeparator" w:id="0">
    <w:p w14:paraId="53A26F83" w14:textId="77777777" w:rsidR="00A92541" w:rsidRDefault="00A92541" w:rsidP="00DD7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CC23" w14:textId="5EBB0256" w:rsidR="00547D9C" w:rsidRDefault="00547D9C">
    <w:pPr>
      <w:pStyle w:val="Header"/>
    </w:pPr>
  </w:p>
  <w:p w14:paraId="30151E76" w14:textId="77777777" w:rsidR="00A1773C" w:rsidRDefault="00A17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441"/>
    <w:multiLevelType w:val="hybridMultilevel"/>
    <w:tmpl w:val="6096B0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72E7"/>
    <w:multiLevelType w:val="hybridMultilevel"/>
    <w:tmpl w:val="1E6A497C"/>
    <w:lvl w:ilvl="0" w:tplc="35F2D88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3199B"/>
    <w:multiLevelType w:val="hybridMultilevel"/>
    <w:tmpl w:val="4164E6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238F3"/>
    <w:multiLevelType w:val="hybridMultilevel"/>
    <w:tmpl w:val="AB16E4AE"/>
    <w:lvl w:ilvl="0" w:tplc="E6C83042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189C"/>
    <w:multiLevelType w:val="hybridMultilevel"/>
    <w:tmpl w:val="6FCC4E2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D5CA4"/>
    <w:multiLevelType w:val="hybridMultilevel"/>
    <w:tmpl w:val="01043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33FE3"/>
    <w:multiLevelType w:val="hybridMultilevel"/>
    <w:tmpl w:val="A0847378"/>
    <w:lvl w:ilvl="0" w:tplc="2FE4A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386C3E"/>
    <w:multiLevelType w:val="hybridMultilevel"/>
    <w:tmpl w:val="D42E6740"/>
    <w:lvl w:ilvl="0" w:tplc="787ED78C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26F"/>
    <w:multiLevelType w:val="hybridMultilevel"/>
    <w:tmpl w:val="5B4AC3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1422C"/>
    <w:multiLevelType w:val="hybridMultilevel"/>
    <w:tmpl w:val="B7CA6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62FBB"/>
    <w:multiLevelType w:val="hybridMultilevel"/>
    <w:tmpl w:val="1A884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B56F3"/>
    <w:multiLevelType w:val="hybridMultilevel"/>
    <w:tmpl w:val="55704240"/>
    <w:lvl w:ilvl="0" w:tplc="B0C02FB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49553C"/>
    <w:multiLevelType w:val="hybridMultilevel"/>
    <w:tmpl w:val="7F488440"/>
    <w:lvl w:ilvl="0" w:tplc="C5A29158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E4"/>
    <w:rsid w:val="00020E24"/>
    <w:rsid w:val="00021D34"/>
    <w:rsid w:val="00032516"/>
    <w:rsid w:val="00043059"/>
    <w:rsid w:val="00047070"/>
    <w:rsid w:val="00052AD7"/>
    <w:rsid w:val="00053DC7"/>
    <w:rsid w:val="00077977"/>
    <w:rsid w:val="000845C8"/>
    <w:rsid w:val="000A1A96"/>
    <w:rsid w:val="000A6E5A"/>
    <w:rsid w:val="000C5300"/>
    <w:rsid w:val="000F7D49"/>
    <w:rsid w:val="001035A2"/>
    <w:rsid w:val="001225E7"/>
    <w:rsid w:val="001844D2"/>
    <w:rsid w:val="00195FA9"/>
    <w:rsid w:val="001A0D08"/>
    <w:rsid w:val="001B5A51"/>
    <w:rsid w:val="001D50E4"/>
    <w:rsid w:val="001F2278"/>
    <w:rsid w:val="002223FB"/>
    <w:rsid w:val="00253190"/>
    <w:rsid w:val="002574E2"/>
    <w:rsid w:val="00316587"/>
    <w:rsid w:val="003274F6"/>
    <w:rsid w:val="003450C7"/>
    <w:rsid w:val="00351165"/>
    <w:rsid w:val="003556FD"/>
    <w:rsid w:val="0039176B"/>
    <w:rsid w:val="003A36AD"/>
    <w:rsid w:val="00402246"/>
    <w:rsid w:val="004053B4"/>
    <w:rsid w:val="00410C7C"/>
    <w:rsid w:val="00425EBA"/>
    <w:rsid w:val="00447625"/>
    <w:rsid w:val="00485004"/>
    <w:rsid w:val="00485A40"/>
    <w:rsid w:val="004B70C2"/>
    <w:rsid w:val="004D4217"/>
    <w:rsid w:val="004E78EC"/>
    <w:rsid w:val="00502D2C"/>
    <w:rsid w:val="00515159"/>
    <w:rsid w:val="00536334"/>
    <w:rsid w:val="00544A32"/>
    <w:rsid w:val="00544CB5"/>
    <w:rsid w:val="00547D9C"/>
    <w:rsid w:val="00551EAC"/>
    <w:rsid w:val="0055480D"/>
    <w:rsid w:val="00564BF9"/>
    <w:rsid w:val="005802C5"/>
    <w:rsid w:val="005807F6"/>
    <w:rsid w:val="005945DD"/>
    <w:rsid w:val="005C0AF3"/>
    <w:rsid w:val="005D41FC"/>
    <w:rsid w:val="005D737D"/>
    <w:rsid w:val="00615E6D"/>
    <w:rsid w:val="006540DC"/>
    <w:rsid w:val="00657DC4"/>
    <w:rsid w:val="0068790D"/>
    <w:rsid w:val="006910DD"/>
    <w:rsid w:val="006A536F"/>
    <w:rsid w:val="006E5E1C"/>
    <w:rsid w:val="00705C72"/>
    <w:rsid w:val="0070710C"/>
    <w:rsid w:val="00726F74"/>
    <w:rsid w:val="00737AB1"/>
    <w:rsid w:val="00743892"/>
    <w:rsid w:val="007640C7"/>
    <w:rsid w:val="00767F32"/>
    <w:rsid w:val="0077402D"/>
    <w:rsid w:val="007746C3"/>
    <w:rsid w:val="00774F3D"/>
    <w:rsid w:val="00776361"/>
    <w:rsid w:val="00784176"/>
    <w:rsid w:val="007956F7"/>
    <w:rsid w:val="007D1015"/>
    <w:rsid w:val="007D4BF9"/>
    <w:rsid w:val="007F32B4"/>
    <w:rsid w:val="007F3ADD"/>
    <w:rsid w:val="00807CD1"/>
    <w:rsid w:val="00826703"/>
    <w:rsid w:val="00830C76"/>
    <w:rsid w:val="00830CFC"/>
    <w:rsid w:val="00830EDE"/>
    <w:rsid w:val="008417C1"/>
    <w:rsid w:val="00860EBB"/>
    <w:rsid w:val="00863D9A"/>
    <w:rsid w:val="00877232"/>
    <w:rsid w:val="00885907"/>
    <w:rsid w:val="00893CAF"/>
    <w:rsid w:val="008B09DB"/>
    <w:rsid w:val="008C1F83"/>
    <w:rsid w:val="008C3FEE"/>
    <w:rsid w:val="008D054E"/>
    <w:rsid w:val="008D2520"/>
    <w:rsid w:val="008D5FB9"/>
    <w:rsid w:val="00905CD1"/>
    <w:rsid w:val="0092092D"/>
    <w:rsid w:val="00926AAA"/>
    <w:rsid w:val="0093378B"/>
    <w:rsid w:val="00934775"/>
    <w:rsid w:val="009B3E60"/>
    <w:rsid w:val="009C756F"/>
    <w:rsid w:val="009D2747"/>
    <w:rsid w:val="009D5F17"/>
    <w:rsid w:val="009E3217"/>
    <w:rsid w:val="009F1520"/>
    <w:rsid w:val="00A1773C"/>
    <w:rsid w:val="00A23178"/>
    <w:rsid w:val="00A279BF"/>
    <w:rsid w:val="00A35498"/>
    <w:rsid w:val="00A450CC"/>
    <w:rsid w:val="00A74092"/>
    <w:rsid w:val="00A92541"/>
    <w:rsid w:val="00AA3301"/>
    <w:rsid w:val="00AB3FD1"/>
    <w:rsid w:val="00AC18A9"/>
    <w:rsid w:val="00AE2184"/>
    <w:rsid w:val="00AF57ED"/>
    <w:rsid w:val="00AF6783"/>
    <w:rsid w:val="00B118E9"/>
    <w:rsid w:val="00B30B8D"/>
    <w:rsid w:val="00B32DCF"/>
    <w:rsid w:val="00B43116"/>
    <w:rsid w:val="00B73AE7"/>
    <w:rsid w:val="00B9236E"/>
    <w:rsid w:val="00B92A46"/>
    <w:rsid w:val="00BB37A2"/>
    <w:rsid w:val="00BB3FC5"/>
    <w:rsid w:val="00BD50E4"/>
    <w:rsid w:val="00BF02C8"/>
    <w:rsid w:val="00C118CD"/>
    <w:rsid w:val="00C27F27"/>
    <w:rsid w:val="00C534F4"/>
    <w:rsid w:val="00C645AB"/>
    <w:rsid w:val="00C703A5"/>
    <w:rsid w:val="00C95A22"/>
    <w:rsid w:val="00D02236"/>
    <w:rsid w:val="00D33452"/>
    <w:rsid w:val="00D341E6"/>
    <w:rsid w:val="00D57E50"/>
    <w:rsid w:val="00DB7593"/>
    <w:rsid w:val="00DC0163"/>
    <w:rsid w:val="00DD6504"/>
    <w:rsid w:val="00DD719F"/>
    <w:rsid w:val="00DF0EEA"/>
    <w:rsid w:val="00E20CA4"/>
    <w:rsid w:val="00E94F54"/>
    <w:rsid w:val="00E97911"/>
    <w:rsid w:val="00EC6AB5"/>
    <w:rsid w:val="00EE4C23"/>
    <w:rsid w:val="00F04438"/>
    <w:rsid w:val="00F37602"/>
    <w:rsid w:val="00F77395"/>
    <w:rsid w:val="00F8678C"/>
    <w:rsid w:val="00FA5ADC"/>
    <w:rsid w:val="00FD14B3"/>
    <w:rsid w:val="00FE6BA8"/>
    <w:rsid w:val="00FF1A73"/>
    <w:rsid w:val="00F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A9662"/>
  <w15:chartTrackingRefBased/>
  <w15:docId w15:val="{8063FF5C-60AB-496C-AD1A-C7F9ABFC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E4"/>
    <w:pPr>
      <w:spacing w:after="0" w:line="360" w:lineRule="auto"/>
      <w:jc w:val="both"/>
    </w:pPr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1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E4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 w:bidi="ar-SA"/>
    </w:rPr>
  </w:style>
  <w:style w:type="paragraph" w:styleId="ListParagraph">
    <w:name w:val="List Paragraph"/>
    <w:basedOn w:val="Normal"/>
    <w:uiPriority w:val="34"/>
    <w:qFormat/>
    <w:rsid w:val="00BD50E4"/>
    <w:pPr>
      <w:ind w:left="720"/>
      <w:contextualSpacing/>
    </w:pPr>
  </w:style>
  <w:style w:type="character" w:styleId="Hyperlink">
    <w:name w:val="Hyperlink"/>
    <w:rsid w:val="00BD50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0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1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9F"/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DD71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9F"/>
    <w:rPr>
      <w:rFonts w:ascii="Calibri" w:eastAsia="Times New Roman" w:hAnsi="Calibri" w:cs="Times New Roman"/>
      <w:sz w:val="24"/>
      <w:szCs w:val="24"/>
      <w:lang w:val="en-GB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D71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D719F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DD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D7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F1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C01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6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87"/>
    <w:rPr>
      <w:rFonts w:ascii="Calibri" w:eastAsia="Times New Roman" w:hAnsi="Calibri" w:cs="Times New Roman"/>
      <w:sz w:val="20"/>
      <w:szCs w:val="20"/>
      <w:lang w:val="en-GB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87"/>
    <w:rPr>
      <w:rFonts w:ascii="Calibri" w:eastAsia="Times New Roman" w:hAnsi="Calibri" w:cs="Times New Roman"/>
      <w:b/>
      <w:bCs/>
      <w:sz w:val="20"/>
      <w:szCs w:val="20"/>
      <w:lang w:val="en-GB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87"/>
    <w:rPr>
      <w:rFonts w:ascii="Segoe UI" w:eastAsia="Times New Roman" w:hAnsi="Segoe UI" w:cs="Segoe UI"/>
      <w:sz w:val="18"/>
      <w:szCs w:val="18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9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BodyText">
    <w:name w:val="Body Text"/>
    <w:basedOn w:val="Normal"/>
    <w:link w:val="BodyTextChar"/>
    <w:rsid w:val="00885907"/>
    <w:pPr>
      <w:spacing w:line="240" w:lineRule="auto"/>
      <w:jc w:val="left"/>
    </w:pPr>
    <w:rPr>
      <w:rFonts w:ascii="Times New Roman" w:hAnsi="Times New Roman"/>
      <w:szCs w:val="20"/>
      <w:lang w:val="en-AU" w:bidi="ar-SA"/>
    </w:rPr>
  </w:style>
  <w:style w:type="character" w:customStyle="1" w:styleId="BodyTextChar">
    <w:name w:val="Body Text Char"/>
    <w:basedOn w:val="DefaultParagraphFont"/>
    <w:link w:val="BodyText"/>
    <w:rsid w:val="00885907"/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customStyle="1" w:styleId="mceitemhiddenspellword">
    <w:name w:val="mceitemhiddenspellword"/>
    <w:basedOn w:val="DefaultParagraphFont"/>
    <w:rsid w:val="006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58D0-4532-4DEA-BFB1-71B76A06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Worth: 5% to AN6007 final score.</vt:lpstr>
      <vt:lpstr>    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Nguwi Yok Yen (Dr)</dc:creator>
  <cp:keywords/>
  <dc:description/>
  <cp:lastModifiedBy>daiyue li</cp:lastModifiedBy>
  <cp:revision>5</cp:revision>
  <cp:lastPrinted>2020-08-15T23:28:00Z</cp:lastPrinted>
  <dcterms:created xsi:type="dcterms:W3CDTF">2021-12-07T00:18:00Z</dcterms:created>
  <dcterms:modified xsi:type="dcterms:W3CDTF">2021-12-09T03:43:00Z</dcterms:modified>
</cp:coreProperties>
</file>