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8DC" w:rsidRDefault="00B114B1" w:rsidP="00B114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SQL</w:t>
      </w:r>
      <w:r>
        <w:rPr>
          <w:rFonts w:hint="eastAsia"/>
        </w:rPr>
        <w:t>語法運用</w:t>
      </w:r>
    </w:p>
    <w:p w:rsidR="00B114B1" w:rsidRDefault="00B114B1" w:rsidP="00B114B1">
      <w:pPr>
        <w:ind w:left="360"/>
      </w:pPr>
      <w:r>
        <w:rPr>
          <w:rFonts w:hint="eastAsia"/>
        </w:rPr>
        <w:t>BETWEEN</w:t>
      </w:r>
    </w:p>
    <w:p w:rsidR="00B114B1" w:rsidRDefault="00B114B1" w:rsidP="00B114B1">
      <w:pPr>
        <w:ind w:left="360"/>
      </w:pPr>
      <w:r>
        <w:rPr>
          <w:rFonts w:hint="eastAsia"/>
        </w:rPr>
        <w:t>IN</w:t>
      </w:r>
    </w:p>
    <w:p w:rsidR="00B114B1" w:rsidRDefault="00B114B1" w:rsidP="00B114B1">
      <w:pPr>
        <w:ind w:left="360"/>
      </w:pPr>
      <w:r>
        <w:rPr>
          <w:rFonts w:hint="eastAsia"/>
        </w:rPr>
        <w:t>LIKE</w:t>
      </w:r>
    </w:p>
    <w:p w:rsidR="00B114B1" w:rsidRDefault="00B114B1" w:rsidP="00B114B1">
      <w:pPr>
        <w:ind w:left="360"/>
      </w:pPr>
      <w:r>
        <w:rPr>
          <w:rFonts w:hint="eastAsia"/>
        </w:rPr>
        <w:t>ORDERBY</w:t>
      </w:r>
    </w:p>
    <w:p w:rsidR="00B114B1" w:rsidRDefault="00B114B1" w:rsidP="00B114B1">
      <w:pPr>
        <w:ind w:left="360"/>
      </w:pPr>
      <w:r>
        <w:rPr>
          <w:rFonts w:hint="eastAsia"/>
        </w:rPr>
        <w:t>LIMIT</w:t>
      </w:r>
    </w:p>
    <w:p w:rsidR="00B114B1" w:rsidRDefault="00B114B1" w:rsidP="00B114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常用函式應用</w:t>
      </w:r>
    </w:p>
    <w:p w:rsidR="00B114B1" w:rsidRDefault="00B114B1" w:rsidP="00B114B1">
      <w:pPr>
        <w:pStyle w:val="a3"/>
        <w:ind w:leftChars="0" w:left="360"/>
      </w:pPr>
      <w:r>
        <w:rPr>
          <w:rFonts w:hint="eastAsia"/>
        </w:rPr>
        <w:t>加減乘除</w:t>
      </w:r>
    </w:p>
    <w:p w:rsidR="00B114B1" w:rsidRDefault="00B114B1" w:rsidP="00B114B1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sectPr w:rsidR="00B114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122B2"/>
    <w:multiLevelType w:val="hybridMultilevel"/>
    <w:tmpl w:val="3C8425F4"/>
    <w:lvl w:ilvl="0" w:tplc="F3441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B1"/>
    <w:rsid w:val="00B114B1"/>
    <w:rsid w:val="00E9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F664A-CEE3-4109-9AEA-AE4066EB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4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1</cp:revision>
  <dcterms:created xsi:type="dcterms:W3CDTF">2016-06-07T08:04:00Z</dcterms:created>
  <dcterms:modified xsi:type="dcterms:W3CDTF">2016-06-07T08:06:00Z</dcterms:modified>
</cp:coreProperties>
</file>