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产品知识培训培训效果评估报告</w:t>
      </w:r>
    </w:p>
    <w:p>
      <w:r>
        <w:t>报告日期：2024-07-13</w:t>
      </w:r>
    </w:p>
    <w:p>
      <w:r>
        <w:t>培训主题：产品知识培训（培训时间：2024-06-29）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83 分，91%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