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DAC75C" wp14:paraId="0F8007D0" wp14:textId="31B16393">
      <w:pPr>
        <w:jc w:val="center"/>
        <w:rPr>
          <w:b w:val="1"/>
          <w:bCs w:val="1"/>
          <w:sz w:val="28"/>
          <w:szCs w:val="28"/>
        </w:rPr>
      </w:pPr>
      <w:r w:rsidRPr="1FDAC75C" w:rsidR="6F1A951D">
        <w:rPr>
          <w:b w:val="1"/>
          <w:bCs w:val="1"/>
          <w:sz w:val="28"/>
          <w:szCs w:val="28"/>
        </w:rPr>
        <w:t xml:space="preserve">ΚΑΤΣΑΜΠΕΡΗΣ ΝΙΚΟΛΑΟΣ </w:t>
      </w:r>
    </w:p>
    <w:p xmlns:wp14="http://schemas.microsoft.com/office/word/2010/wordml" w:rsidP="1FDAC75C" wp14:paraId="003F6272" wp14:textId="777D4F90">
      <w:pPr>
        <w:jc w:val="center"/>
        <w:rPr>
          <w:b w:val="1"/>
          <w:bCs w:val="1"/>
          <w:sz w:val="28"/>
          <w:szCs w:val="28"/>
        </w:rPr>
      </w:pPr>
      <w:r w:rsidRPr="1FDAC75C" w:rsidR="6F1A951D">
        <w:rPr>
          <w:b w:val="1"/>
          <w:bCs w:val="1"/>
          <w:sz w:val="28"/>
          <w:szCs w:val="28"/>
        </w:rPr>
        <w:t>ΗΛΕ-47</w:t>
      </w:r>
    </w:p>
    <w:p w:rsidR="6F1A951D" w:rsidP="1FDAC75C" w:rsidRDefault="6F1A951D" w14:paraId="07C020F5" w14:textId="0560B592">
      <w:pPr>
        <w:pStyle w:val="Normal"/>
        <w:jc w:val="center"/>
        <w:rPr>
          <w:b w:val="1"/>
          <w:bCs w:val="1"/>
          <w:sz w:val="28"/>
          <w:szCs w:val="28"/>
        </w:rPr>
      </w:pPr>
      <w:r w:rsidRPr="1FDAC75C" w:rsidR="6F1A951D">
        <w:rPr>
          <w:b w:val="1"/>
          <w:bCs w:val="1"/>
          <w:sz w:val="28"/>
          <w:szCs w:val="28"/>
        </w:rPr>
        <w:t>GROUP_3</w:t>
      </w:r>
    </w:p>
    <w:p w:rsidR="79C54A82" w:rsidP="1FDAC75C" w:rsidRDefault="79C54A82" w14:paraId="7795ACEF" w14:textId="21ADA940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sz w:val="32"/>
          <w:szCs w:val="32"/>
        </w:rPr>
      </w:pPr>
      <w:r w:rsidRPr="1FDAC75C" w:rsidR="79C54A82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sz w:val="32"/>
          <w:szCs w:val="32"/>
        </w:rPr>
        <w:t>SCIENTIFIC CALCULATOR</w:t>
      </w:r>
    </w:p>
    <w:p w:rsidR="1FDAC75C" w:rsidP="1FDAC75C" w:rsidRDefault="1FDAC75C" w14:paraId="5FFB8897" w14:textId="6020D742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sz w:val="32"/>
          <w:szCs w:val="32"/>
        </w:rPr>
      </w:pPr>
    </w:p>
    <w:p w:rsidR="1FDAC75C" w:rsidP="1FDAC75C" w:rsidRDefault="1FDAC75C" w14:paraId="41CB3909" w14:textId="60ABC171">
      <w:pPr>
        <w:pStyle w:val="Normal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  <w:sz w:val="32"/>
          <w:szCs w:val="32"/>
        </w:rPr>
      </w:pPr>
    </w:p>
    <w:p w:rsidR="41FAA76E" w:rsidP="1FDAC75C" w:rsidRDefault="41FAA76E" w14:paraId="3816B69B" w14:textId="4D81A97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DAC75C" w:rsidR="41FAA7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74F7E2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Στο τέλος μιας συναρπαστικής χρονιάς, γεμάτη από νέες εμπειρίες και γνώσεις</w:t>
      </w:r>
      <w:r w:rsidRPr="1FDAC75C" w:rsidR="651B9C4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</w:t>
      </w:r>
      <w:r w:rsidRPr="1FDAC75C" w:rsidR="1739D2E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6B17E7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κληθήκαμε σαν ομάδα να επιλέξουμε</w:t>
      </w:r>
      <w:r w:rsidRPr="1FDAC75C" w:rsidR="0C728E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ένα θέμα,</w:t>
      </w:r>
      <w:r w:rsidRPr="1FDAC75C" w:rsidR="6B17E7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6B17E7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αν</w:t>
      </w:r>
      <w:r w:rsidRPr="1FDAC75C" w:rsidR="2A7FFB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ά</w:t>
      </w:r>
      <w:r w:rsidRPr="1FDAC75C" w:rsidR="6B17E7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μ</w:t>
      </w:r>
      <w:r w:rsidRPr="1FDAC75C" w:rsidR="2A7FFBA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ε</w:t>
      </w:r>
      <w:r w:rsidRPr="1FDAC75C" w:rsidR="6B17E74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σα σε πολλά ενδιαφέροντα</w:t>
      </w:r>
      <w:r w:rsidRPr="1FDAC75C" w:rsidR="4877537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</w:t>
      </w:r>
      <w:r w:rsidRPr="1FDAC75C" w:rsidR="442B432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103904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για </w:t>
      </w:r>
      <w:r w:rsidRPr="1FDAC75C" w:rsidR="4EDDE9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την </w:t>
      </w:r>
      <w:r w:rsidRPr="1FDAC75C" w:rsidR="103904A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ανάπτυξη</w:t>
      </w:r>
      <w:r w:rsidRPr="1FDAC75C" w:rsidR="36AFC3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ομαδικής εργασίας (</w:t>
      </w:r>
      <w:r w:rsidRPr="1FDAC75C" w:rsidR="36AFC3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project</w:t>
      </w:r>
      <w:r w:rsidRPr="1FDAC75C" w:rsidR="36AFC3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)</w:t>
      </w:r>
      <w:r w:rsidRPr="1FDAC75C" w:rsidR="7D735D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και</w:t>
      </w:r>
      <w:r w:rsidRPr="1FDAC75C" w:rsidR="6521BF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επιλογή μας ήταν η δημιουργία μιας επιστημονικής αριθμομηχανής</w:t>
      </w:r>
      <w:r w:rsidRPr="1FDAC75C" w:rsidR="677B11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με τη βιβλιοθήκη </w:t>
      </w:r>
      <w:r w:rsidRPr="1FDAC75C" w:rsidR="677B119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tkinter</w:t>
      </w:r>
      <w:r w:rsidRPr="1FDAC75C" w:rsidR="6521BF6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6BC1A41A" w:rsidP="1FDAC75C" w:rsidRDefault="6BC1A41A" w14:paraId="59C3AC5A" w14:textId="2C9B77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DAC75C" w:rsidR="6BC1A41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Στην γνωριμία </w:t>
      </w:r>
      <w:r w:rsidRPr="1FDAC75C" w:rsidR="1B7592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που κάναμε σαν ομάδα </w:t>
      </w:r>
      <w:r w:rsidRPr="1FDAC75C" w:rsidR="45B5E4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τ</w:t>
      </w:r>
      <w:r w:rsidRPr="1FDAC75C" w:rsidR="1B7592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ο</w:t>
      </w:r>
      <w:r w:rsidRPr="1FDAC75C" w:rsidR="45B5E49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μοναδικό</w:t>
      </w:r>
      <w:r w:rsidRPr="1FDAC75C" w:rsidR="1B7592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μέσω επικοινωνίας</w:t>
      </w:r>
      <w:r w:rsidRPr="1FDAC75C" w:rsidR="3AC47CA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που διέθετα</w:t>
      </w:r>
      <w:r w:rsidRPr="1FDAC75C" w:rsidR="1B7592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ήταν το ακαδημαϊκό email</w:t>
      </w:r>
      <w:r w:rsidRPr="1FDAC75C" w:rsidR="7DF433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και όταν κανονίσαμε την πρώτη συνάντηση πρότεινα την εφαρμογή του </w:t>
      </w:r>
      <w:r w:rsidRPr="1FDAC75C" w:rsidR="7DF433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microsoft</w:t>
      </w:r>
      <w:r w:rsidRPr="1FDAC75C" w:rsidR="7DF433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7DF433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teams</w:t>
      </w:r>
      <w:r w:rsidRPr="1FDAC75C" w:rsidR="7DF4336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διότι δεν είχα πρ</w:t>
      </w:r>
      <w:r w:rsidRPr="1FDAC75C" w:rsidR="5D46A5F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όσβαση σε άλλη εφαρμογή</w:t>
      </w:r>
      <w:r w:rsidRPr="1FDAC75C" w:rsidR="7B3DFD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 Γενικά ήταν δύσκολη η άμεση επικοινωνία, όμως με την βοήθεια της ομάδας βρήκαμε</w:t>
      </w:r>
      <w:r w:rsidRPr="1FDAC75C" w:rsidR="6D4001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τον τρόπο.</w:t>
      </w:r>
    </w:p>
    <w:p w:rsidR="13889372" w:rsidP="1FDAC75C" w:rsidRDefault="13889372" w14:paraId="3E458FB2" w14:textId="505460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DAC75C" w:rsidR="1388937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19EF29D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Η ομάδα μας χωρίστηκε σε δύο υποομάδες και επέλεξα να ασχοληθώ με το γραφικό κομμάτι της εργασίας</w:t>
      </w:r>
      <w:r w:rsidRPr="1FDAC75C" w:rsidR="10D25DD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</w:t>
      </w:r>
      <w:r w:rsidRPr="1FDAC75C" w:rsidR="00BE949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Εφαρμόζοντας τα ζητούμενα της εργασίας </w:t>
      </w:r>
      <w:r w:rsidRPr="1FDAC75C" w:rsidR="6B58CDE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έκανα έρευνα σε διάφορες σελίδες όπως:</w:t>
      </w:r>
      <w:r w:rsidRPr="1FDAC75C" w:rsidR="6B58CDE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docs.python.org, stackoverflow.com</w:t>
      </w:r>
      <w:r w:rsidRPr="1FDAC75C" w:rsidR="29FDB31E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, askpython.com, geeksforgeeks.com, wikipedia.org, peps.python.org</w:t>
      </w:r>
      <w:r w:rsidRPr="1FDAC75C" w:rsidR="4537A4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και </w:t>
      </w:r>
      <w:hyperlink r:id="R07c92a6f012f437a">
        <w:r w:rsidRPr="1FDAC75C" w:rsidR="4537A4E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</w:rPr>
          <w:t>https://cs111.wellesley.edu/archive/cs111_fall14/public_html/labs/lab12/tkintercolor.html</w:t>
        </w:r>
      </w:hyperlink>
      <w:r w:rsidRPr="1FDAC75C" w:rsidR="4537A4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(πίνακας χρωμάτων για την </w:t>
      </w:r>
      <w:r w:rsidRPr="1FDAC75C" w:rsidR="4537A4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tkinter</w:t>
      </w:r>
      <w:r w:rsidRPr="1FDAC75C" w:rsidR="4537A4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). Επίσ</w:t>
      </w:r>
      <w:r w:rsidRPr="1FDAC75C" w:rsidR="47F50AE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ης έψαξα παρόμοιες εφαρμογές στο διαδίκτυο </w:t>
      </w:r>
      <w:r w:rsidRPr="1FDAC75C" w:rsidR="12E2EA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και στην αριθμομηχανή των </w:t>
      </w:r>
      <w:r w:rsidRPr="1FDAC75C" w:rsidR="12E2EA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windows</w:t>
      </w:r>
      <w:r w:rsidRPr="1FDAC75C" w:rsidR="12E2EAC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για να ξέρω τι περιέχουν και αν μπορο</w:t>
      </w:r>
      <w:r w:rsidRPr="1FDAC75C" w:rsidR="72355D5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ύμε να εφαρμόσουμε κάτι και στην δική μας.</w:t>
      </w:r>
      <w:r w:rsidRPr="1FDAC75C" w:rsidR="46AEF9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Οι ώρες αναζήτησης πηγών και δοκιμών στον κώδικα είναι περίπου 3</w:t>
      </w:r>
      <w:r w:rsidRPr="1FDAC75C" w:rsidR="119CD95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5</w:t>
      </w:r>
      <w:r w:rsidRPr="1FDAC75C" w:rsidR="46AEF97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</w:p>
    <w:p w:rsidR="6D400166" w:rsidP="1FDAC75C" w:rsidRDefault="6D400166" w14:paraId="564DFB0D" w14:textId="7B709F7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DAC75C" w:rsidR="6D40016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2E3B8EE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H ομαδική εργασία που επιλέξαμε είχε κάποια βασικά ζητούμενα τα οποία υλοποιήθηκαν </w:t>
      </w:r>
      <w:r w:rsidRPr="1FDAC75C" w:rsidR="7F90052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άμεσα, ωστόσο σαν ζητούμενο</w:t>
      </w:r>
      <w:r w:rsidRPr="1FDAC75C" w:rsidR="31EBEFB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επίσης,</w:t>
      </w:r>
      <w:r w:rsidRPr="1FDAC75C" w:rsidR="7F90052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ήταν η εφαρμογή να είναι όσο το δυνατόν πληρέστερη</w:t>
      </w:r>
      <w:r w:rsidRPr="1FDAC75C" w:rsidR="041CE7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.</w:t>
      </w:r>
      <w:r w:rsidRPr="1FDAC75C" w:rsidR="1D875CF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13F1814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Έ</w:t>
      </w:r>
      <w:r w:rsidRPr="1FDAC75C" w:rsidR="1D875CF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τσι άρχισε η έρευνα-αναζήτηση </w:t>
      </w:r>
      <w:r w:rsidRPr="1FDAC75C" w:rsidR="164846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για επιπλέον δυνατότητες</w:t>
      </w:r>
      <w:r w:rsidRPr="1FDAC75C" w:rsidR="498CDE5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που θα μπορούσαν να εφαρμοστούν.</w:t>
      </w:r>
      <w:r w:rsidRPr="1FDAC75C" w:rsidR="0553B70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6F7F27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Η δυνατότητα που σκέφτηκα και πρόσθεσα</w:t>
      </w:r>
      <w:r w:rsidRPr="1FDAC75C" w:rsidR="3ADBF7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η οποία δεν υπήρχε σε καμία αριθμομηχανή που είδα,</w:t>
      </w:r>
      <w:r w:rsidRPr="1FDAC75C" w:rsidR="6F7F27B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ήταν να εμφανίζεται ένα μήνυμα πληροφορίας</w:t>
      </w:r>
      <w:r w:rsidRPr="1FDAC75C" w:rsidR="2E240CE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όταν το ποντίκι μένει ακίνητο πάνω σε κάποιο κουμπί</w:t>
      </w:r>
      <w:r w:rsidRPr="1FDAC75C" w:rsidR="0F4D024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 που θα εξηγεί</w:t>
      </w:r>
      <w:r w:rsidRPr="1FDAC75C" w:rsidR="2B6DD75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συντόμως</w:t>
      </w:r>
      <w:r w:rsidRPr="1FDAC75C" w:rsidR="0F4D024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τι είναι το κάθε ένα</w:t>
      </w:r>
      <w:r w:rsidRPr="1FDAC75C" w:rsidR="1452C43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ή ποια ενέργεια εκτελείται όταν το πατήσουμε. Βέβαια εφαρμόστηκε μόνο στις συναρτήσεις</w:t>
      </w:r>
      <w:r w:rsidRPr="1FDAC75C" w:rsidR="25FA3BB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και στα πλήκτρα μνήμης γιατί τα απλά σύμβολα των μαθηματικών νομίζω πως είναι κατανοητά σε όλους. Τα μηνύματα αυτά μ</w:t>
      </w:r>
      <w:r w:rsidRPr="1FDAC75C" w:rsidR="28B7A1B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πορούν να γραφούν σε διάφορες γλώσσες, οπότε αν υπάρξει μια αναβαθμισμένη έκδοση σίγουρα μπορούν συμπεριλ</w:t>
      </w:r>
      <w:r w:rsidRPr="1FDAC75C" w:rsidR="6D3EEB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ηφθούν.</w:t>
      </w:r>
    </w:p>
    <w:p w:rsidR="7979ACB2" w:rsidP="1FDAC75C" w:rsidRDefault="7979ACB2" w14:paraId="75B4C21D" w14:textId="55D4AA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DAC75C" w:rsidR="7979ACB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Προσπάθησα επίσης να κάνω το παράθυρο της εφαρμογής να αλλάζει μέγεθος και ο αριθμός που εμφανίζεται στην οθόνη να είναι χω</w:t>
      </w:r>
      <w:r w:rsidRPr="1FDAC75C" w:rsidR="7C3712A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ρισμένος σε χιλιάδες, εκατομμύρια κτλ. Κάτι που δεν κατάφερα αν και είχα προχωρήσει μέ</w:t>
      </w:r>
      <w:r w:rsidRPr="1FDAC75C" w:rsidR="5B8985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χρι ένα καλό επίπεδο και στα δύο.</w:t>
      </w:r>
    </w:p>
    <w:p w:rsidR="4D8B88E9" w:rsidP="1FDAC75C" w:rsidRDefault="4D8B88E9" w14:paraId="6BFAD2A5" w14:textId="5DA19B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DAC75C" w:rsidR="4D8B88E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6C74CC1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Από την αρχή της χρονιάς είχα την απορία για το πώς αυτές οι γραμμές κώδικα που γράφαμε, γίνονται προγράμματα που βλέπουμε και χρησιμοποιούμε στην οθ</w:t>
      </w:r>
      <w:r w:rsidRPr="1FDAC75C" w:rsidR="24B31A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όνη του υπολογιστή μας. </w:t>
      </w:r>
      <w:r w:rsidRPr="1FDAC75C" w:rsidR="54D5D19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Μ</w:t>
      </w:r>
      <w:r w:rsidRPr="1FDAC75C" w:rsidR="24B31A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ε αυτή την ομαδική εργασία</w:t>
      </w:r>
      <w:r w:rsidRPr="1FDAC75C" w:rsidR="5A3B34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,</w:t>
      </w:r>
      <w:r w:rsidRPr="1FDAC75C" w:rsidR="5E7AC19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η απορία</w:t>
      </w:r>
      <w:r w:rsidRPr="1FDAC75C" w:rsidR="01BE208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μου λύθηκε</w:t>
      </w:r>
      <w:r w:rsidRPr="1FDAC75C" w:rsidR="24B31AE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με τον καλύτερο τρόπο.</w:t>
      </w:r>
    </w:p>
    <w:p w:rsidR="2FDC1884" w:rsidP="1FDAC75C" w:rsidRDefault="2FDC1884" w14:paraId="6483502C" w14:textId="1B022D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DAC75C" w:rsidR="2FDC18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5784FE7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Χ</w:t>
      </w:r>
      <w:r w:rsidRPr="1FDAC75C" w:rsidR="2FDC188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άρηκα πολύ που συνεργάστηκα με τόσο δραστήριους συ</w:t>
      </w:r>
      <w:r w:rsidRPr="1FDAC75C" w:rsidR="2B8FAA4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μφοιτητές</w:t>
      </w:r>
      <w:r w:rsidRPr="1FDAC75C" w:rsidR="1629E3A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στην</w:t>
      </w:r>
      <w:r w:rsidRPr="1FDAC75C" w:rsidR="04E3B8E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πρώτη ομαδική εργασία</w:t>
      </w:r>
      <w:r w:rsidRPr="1FDAC75C" w:rsidR="0E0E4B8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που συμμετέχω</w:t>
      </w:r>
      <w:r w:rsidRPr="1FDAC75C" w:rsidR="04E3B8E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και μόνο θετικές εμπειρίες αποκτήθηκαν.</w:t>
      </w:r>
    </w:p>
    <w:p w:rsidR="1FDAC75C" w:rsidP="1FDAC75C" w:rsidRDefault="1FDAC75C" w14:paraId="07790282" w14:textId="006F11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1FDAC75C" w:rsidP="1FDAC75C" w:rsidRDefault="1FDAC75C" w14:paraId="5EBCF6E7" w14:textId="09F32A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D3EEB26" w:rsidP="1FDAC75C" w:rsidRDefault="6D3EEB26" w14:paraId="5F9E5E2B" w14:textId="0FE552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DAC75C" w:rsidR="6D3EEB2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:rsidR="498CDE53" w:rsidP="1FDAC75C" w:rsidRDefault="498CDE53" w14:paraId="63590565" w14:textId="2832B3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1FDAC75C" w:rsidR="498CDE5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1FDAC75C" w:rsidR="164846B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182AE"/>
    <w:rsid w:val="0069990D"/>
    <w:rsid w:val="00BE9494"/>
    <w:rsid w:val="01BE2086"/>
    <w:rsid w:val="022C4B65"/>
    <w:rsid w:val="041CE7D4"/>
    <w:rsid w:val="04E3B8E8"/>
    <w:rsid w:val="04E715D3"/>
    <w:rsid w:val="0553B70D"/>
    <w:rsid w:val="06004E64"/>
    <w:rsid w:val="06FFBC88"/>
    <w:rsid w:val="0957330E"/>
    <w:rsid w:val="0A2446DB"/>
    <w:rsid w:val="0AF3036F"/>
    <w:rsid w:val="0B101C48"/>
    <w:rsid w:val="0C306E1B"/>
    <w:rsid w:val="0C5560D4"/>
    <w:rsid w:val="0C728E3E"/>
    <w:rsid w:val="0D6EFE0C"/>
    <w:rsid w:val="0E0E4B8A"/>
    <w:rsid w:val="0EB6FB5F"/>
    <w:rsid w:val="0F4D024B"/>
    <w:rsid w:val="103904AB"/>
    <w:rsid w:val="10D25DD5"/>
    <w:rsid w:val="119CD955"/>
    <w:rsid w:val="12E2EAC0"/>
    <w:rsid w:val="13889372"/>
    <w:rsid w:val="13F044B0"/>
    <w:rsid w:val="13F18149"/>
    <w:rsid w:val="1452C43A"/>
    <w:rsid w:val="1629E3A5"/>
    <w:rsid w:val="164846BC"/>
    <w:rsid w:val="1739D2E7"/>
    <w:rsid w:val="17BEB809"/>
    <w:rsid w:val="17D18677"/>
    <w:rsid w:val="17DD6479"/>
    <w:rsid w:val="196D56D8"/>
    <w:rsid w:val="19EF29D6"/>
    <w:rsid w:val="1A7254A2"/>
    <w:rsid w:val="1B759223"/>
    <w:rsid w:val="1D875CF0"/>
    <w:rsid w:val="1D8D0F5C"/>
    <w:rsid w:val="1E92E10C"/>
    <w:rsid w:val="1FDAC75C"/>
    <w:rsid w:val="1FDC985C"/>
    <w:rsid w:val="1FF5C0B9"/>
    <w:rsid w:val="21659A4F"/>
    <w:rsid w:val="217868BD"/>
    <w:rsid w:val="21CA81CE"/>
    <w:rsid w:val="2314391E"/>
    <w:rsid w:val="23332D8F"/>
    <w:rsid w:val="24B31AE0"/>
    <w:rsid w:val="25FA3BB8"/>
    <w:rsid w:val="264BD9E0"/>
    <w:rsid w:val="27E7AA41"/>
    <w:rsid w:val="28069EB2"/>
    <w:rsid w:val="2839C352"/>
    <w:rsid w:val="28B7A1B3"/>
    <w:rsid w:val="2970AC34"/>
    <w:rsid w:val="29837AA2"/>
    <w:rsid w:val="29A26F13"/>
    <w:rsid w:val="29D593B3"/>
    <w:rsid w:val="29FDB31E"/>
    <w:rsid w:val="2A7FFBAE"/>
    <w:rsid w:val="2B2ECB05"/>
    <w:rsid w:val="2B6DD750"/>
    <w:rsid w:val="2B8FAA4C"/>
    <w:rsid w:val="2D0D3475"/>
    <w:rsid w:val="2E0C3DF2"/>
    <w:rsid w:val="2E240CED"/>
    <w:rsid w:val="2E3B8EEA"/>
    <w:rsid w:val="2FDC1884"/>
    <w:rsid w:val="2FF2BC26"/>
    <w:rsid w:val="300BE483"/>
    <w:rsid w:val="31C7A574"/>
    <w:rsid w:val="31EBEFB1"/>
    <w:rsid w:val="3251D0BB"/>
    <w:rsid w:val="33513EDF"/>
    <w:rsid w:val="339CC7AF"/>
    <w:rsid w:val="3404F77E"/>
    <w:rsid w:val="3428442B"/>
    <w:rsid w:val="34C62D49"/>
    <w:rsid w:val="358DF971"/>
    <w:rsid w:val="36AFC30D"/>
    <w:rsid w:val="373C9840"/>
    <w:rsid w:val="38FCE361"/>
    <w:rsid w:val="39C08063"/>
    <w:rsid w:val="3AC47CAC"/>
    <w:rsid w:val="3ADBF7DF"/>
    <w:rsid w:val="3C53D162"/>
    <w:rsid w:val="3CEA678B"/>
    <w:rsid w:val="3DB7B7C6"/>
    <w:rsid w:val="3DBB59C6"/>
    <w:rsid w:val="3F572A27"/>
    <w:rsid w:val="40EF5888"/>
    <w:rsid w:val="40F2FA88"/>
    <w:rsid w:val="41FAA76E"/>
    <w:rsid w:val="42C912C6"/>
    <w:rsid w:val="43C72024"/>
    <w:rsid w:val="442B432A"/>
    <w:rsid w:val="4537A4ED"/>
    <w:rsid w:val="45B5E493"/>
    <w:rsid w:val="46AEF97D"/>
    <w:rsid w:val="4747DB22"/>
    <w:rsid w:val="47F50AE8"/>
    <w:rsid w:val="48775378"/>
    <w:rsid w:val="498CDE53"/>
    <w:rsid w:val="4D8B88E9"/>
    <w:rsid w:val="4DD5C916"/>
    <w:rsid w:val="4EDDE9DC"/>
    <w:rsid w:val="4F48A99C"/>
    <w:rsid w:val="4F96B506"/>
    <w:rsid w:val="50F99E50"/>
    <w:rsid w:val="529D5C37"/>
    <w:rsid w:val="54450A9A"/>
    <w:rsid w:val="548B45A9"/>
    <w:rsid w:val="54D5D192"/>
    <w:rsid w:val="54F90B3A"/>
    <w:rsid w:val="553E2A62"/>
    <w:rsid w:val="5624A2FA"/>
    <w:rsid w:val="577CAB5C"/>
    <w:rsid w:val="5784FE73"/>
    <w:rsid w:val="595EB6CC"/>
    <w:rsid w:val="59CC7C5D"/>
    <w:rsid w:val="59CE0FF4"/>
    <w:rsid w:val="5A318C15"/>
    <w:rsid w:val="5A3B3410"/>
    <w:rsid w:val="5AA08096"/>
    <w:rsid w:val="5B898546"/>
    <w:rsid w:val="5BCD5C76"/>
    <w:rsid w:val="5D041D1F"/>
    <w:rsid w:val="5D3013EA"/>
    <w:rsid w:val="5D46A5F9"/>
    <w:rsid w:val="5D95610B"/>
    <w:rsid w:val="5DA182AE"/>
    <w:rsid w:val="5DD82158"/>
    <w:rsid w:val="5E1927CB"/>
    <w:rsid w:val="5E7AC190"/>
    <w:rsid w:val="603D5178"/>
    <w:rsid w:val="621CAD6A"/>
    <w:rsid w:val="63AD0F08"/>
    <w:rsid w:val="6488694F"/>
    <w:rsid w:val="6510C29B"/>
    <w:rsid w:val="65171C8A"/>
    <w:rsid w:val="651B9C48"/>
    <w:rsid w:val="6521BF6A"/>
    <w:rsid w:val="661DADEB"/>
    <w:rsid w:val="66B2ECEB"/>
    <w:rsid w:val="677B119D"/>
    <w:rsid w:val="6854415F"/>
    <w:rsid w:val="69CCDD5C"/>
    <w:rsid w:val="6ABE91E6"/>
    <w:rsid w:val="6ADE50A0"/>
    <w:rsid w:val="6B17E747"/>
    <w:rsid w:val="6B58CDEC"/>
    <w:rsid w:val="6B865E0E"/>
    <w:rsid w:val="6B8BE221"/>
    <w:rsid w:val="6BC1A41A"/>
    <w:rsid w:val="6C5A6247"/>
    <w:rsid w:val="6C74CC12"/>
    <w:rsid w:val="6CC8F21E"/>
    <w:rsid w:val="6D3EEB26"/>
    <w:rsid w:val="6D400166"/>
    <w:rsid w:val="6DF632A8"/>
    <w:rsid w:val="6F1A951D"/>
    <w:rsid w:val="6F476797"/>
    <w:rsid w:val="6F7F27BB"/>
    <w:rsid w:val="705F5344"/>
    <w:rsid w:val="712DD36A"/>
    <w:rsid w:val="72355D58"/>
    <w:rsid w:val="7393038A"/>
    <w:rsid w:val="73B3BE63"/>
    <w:rsid w:val="740D4178"/>
    <w:rsid w:val="74F7E27D"/>
    <w:rsid w:val="76CAA44C"/>
    <w:rsid w:val="7877AF84"/>
    <w:rsid w:val="7979ACB2"/>
    <w:rsid w:val="79C54A82"/>
    <w:rsid w:val="7A137FE5"/>
    <w:rsid w:val="7AF9F87D"/>
    <w:rsid w:val="7B3DFDC3"/>
    <w:rsid w:val="7B7BF8D5"/>
    <w:rsid w:val="7B9E156F"/>
    <w:rsid w:val="7C0956DD"/>
    <w:rsid w:val="7C3712AD"/>
    <w:rsid w:val="7C95C8DE"/>
    <w:rsid w:val="7D39E5D0"/>
    <w:rsid w:val="7D735DFA"/>
    <w:rsid w:val="7DF43360"/>
    <w:rsid w:val="7E4E639C"/>
    <w:rsid w:val="7F40F79F"/>
    <w:rsid w:val="7F90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2AE"/>
  <w15:chartTrackingRefBased/>
  <w15:docId w15:val="{8BA322D5-C4E4-4C0B-BA72-5E0250195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s111.wellesley.edu/archive/cs111_fall14/public_html/labs/lab12/tkintercolor.html" TargetMode="External" Id="R07c92a6f012f43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2024-06-11T14:21:40.7646333Z</dcterms:created>
  <dcterms:modified xsi:type="dcterms:W3CDTF">2024-06-11T17:18:37.8080420Z</dcterms:modified>
  <dc:creator>ΚΑΤΣΑΜΠΕΡΗΣ ΝΙΚΟΛΑΟΣ</dc:creator>
  <lastModifiedBy>ΚΑΤΣΑΜΠΕΡΗΣ ΝΙΚΟΛΑΟΣ</lastModifiedBy>
</coreProperties>
</file>