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login_request(request):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 = AuthenticationForm(request, data = request.POST)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form.is_valid():  # Si pasó la validación de Django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 = form.cleaned_data.get('username')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contrasenia = form.cleaned_data.get('password')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 = authenticate(username= usuario, password=contrasenia)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user is not None: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login(request, user)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render(request, "AppCoder/inicio.html", {"mensaje":f"Bienvenido {usuario}"})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render(request, "AppCoder/inicio.html", {"mensaje":"Datos incorrectos"})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render(request, "AppCoder/inicio.html", {"mensaje":"Formulario erroneo"})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 = AuthenticationForm()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render(request, "AppCoder/login.html", {"form": form})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