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9FCA" w14:textId="60E69A1D" w:rsidR="00994EF6" w:rsidRPr="00994EF6" w:rsidRDefault="00994EF6" w:rsidP="00994EF6">
      <w:pPr>
        <w:pStyle w:val="1"/>
        <w:jc w:val="center"/>
        <w:rPr>
          <w:rFonts w:hint="eastAsia"/>
        </w:rPr>
      </w:pPr>
      <w:r w:rsidRPr="00994EF6">
        <w:t>Line</w:t>
      </w:r>
      <w:r w:rsidRPr="00994EF6">
        <w:t>上複習，</w:t>
      </w:r>
      <w:r w:rsidRPr="00994EF6">
        <w:t>GPT</w:t>
      </w:r>
      <w:r w:rsidRPr="00994EF6">
        <w:t>走心指導</w:t>
      </w:r>
      <w:r>
        <w:rPr>
          <w:rFonts w:hint="eastAsia"/>
        </w:rPr>
        <w:t>心得</w:t>
      </w:r>
    </w:p>
    <w:p w14:paraId="618DE05E" w14:textId="2F3B4995" w:rsidR="00994EF6" w:rsidRPr="00994EF6" w:rsidRDefault="00994EF6" w:rsidP="00994EF6">
      <w:pPr>
        <w:jc w:val="center"/>
        <w:rPr>
          <w:rFonts w:hint="eastAsia"/>
        </w:rPr>
      </w:pPr>
      <w:r w:rsidRPr="00994EF6">
        <w:t>吳安捷</w:t>
      </w:r>
      <w:r w:rsidRPr="00994EF6">
        <w:t>,</w:t>
      </w:r>
      <w:r w:rsidRPr="00994EF6">
        <w:t>黃暄惠</w:t>
      </w:r>
      <w:r w:rsidRPr="00994EF6">
        <w:t>,</w:t>
      </w:r>
      <w:r w:rsidRPr="00994EF6">
        <w:t>許晴鈞</w:t>
      </w:r>
      <w:r w:rsidRPr="00994EF6">
        <w:t>,</w:t>
      </w:r>
      <w:r w:rsidRPr="00994EF6">
        <w:t>張意</w:t>
      </w:r>
      <w:proofErr w:type="gramStart"/>
      <w:r w:rsidRPr="00994EF6">
        <w:t>苹</w:t>
      </w:r>
      <w:proofErr w:type="gramEnd"/>
      <w:r w:rsidRPr="00994EF6">
        <w:t>,</w:t>
      </w:r>
      <w:proofErr w:type="gramStart"/>
      <w:r w:rsidRPr="00994EF6">
        <w:t>游</w:t>
      </w:r>
      <w:proofErr w:type="gramEnd"/>
      <w:r w:rsidRPr="00994EF6">
        <w:t>少</w:t>
      </w:r>
      <w:proofErr w:type="gramStart"/>
      <w:r w:rsidRPr="00994EF6">
        <w:t>嫺</w:t>
      </w:r>
      <w:proofErr w:type="gramEnd"/>
      <w:r w:rsidRPr="00994EF6">
        <w:t> </w:t>
      </w:r>
    </w:p>
    <w:p w14:paraId="3261110B" w14:textId="006298D5" w:rsidR="00C84A24" w:rsidRDefault="00C84A24" w:rsidP="00C84A24">
      <w:pPr>
        <w:ind w:firstLineChars="200" w:firstLine="480"/>
        <w:rPr>
          <w:rFonts w:hint="eastAsia"/>
        </w:rPr>
      </w:pPr>
      <w:r>
        <w:rPr>
          <w:rFonts w:hint="eastAsia"/>
        </w:rPr>
        <w:t>在長庚大學的</w:t>
      </w:r>
      <w:r>
        <w:rPr>
          <w:rFonts w:hint="eastAsia"/>
        </w:rPr>
        <w:t>ChatGPT</w:t>
      </w:r>
      <w:r>
        <w:rPr>
          <w:rFonts w:hint="eastAsia"/>
        </w:rPr>
        <w:t>創意應用競賽中，我們的目標是探索</w:t>
      </w:r>
      <w:r>
        <w:rPr>
          <w:rFonts w:hint="eastAsia"/>
        </w:rPr>
        <w:t>ChatGPT</w:t>
      </w:r>
      <w:r>
        <w:rPr>
          <w:rFonts w:hint="eastAsia"/>
        </w:rPr>
        <w:t>的實際應用並進一步理解其價值。我們實作</w:t>
      </w:r>
      <w:r>
        <w:rPr>
          <w:rFonts w:hint="eastAsia"/>
        </w:rPr>
        <w:t>ChatGPT API</w:t>
      </w:r>
      <w:r>
        <w:rPr>
          <w:rFonts w:hint="eastAsia"/>
        </w:rPr>
        <w:t>並將其連接至</w:t>
      </w:r>
      <w:r>
        <w:rPr>
          <w:rFonts w:hint="eastAsia"/>
        </w:rPr>
        <w:t>Line Bot</w:t>
      </w:r>
      <w:r>
        <w:rPr>
          <w:rFonts w:hint="eastAsia"/>
        </w:rPr>
        <w:t>，成功實現將學習資料上傳至</w:t>
      </w:r>
      <w:r>
        <w:rPr>
          <w:rFonts w:hint="eastAsia"/>
        </w:rPr>
        <w:t>ChatGPT</w:t>
      </w:r>
      <w:r>
        <w:rPr>
          <w:rFonts w:hint="eastAsia"/>
        </w:rPr>
        <w:t>，進而獲取學習重點、產生考題</w:t>
      </w:r>
      <w:proofErr w:type="gramStart"/>
      <w:r>
        <w:rPr>
          <w:rFonts w:hint="eastAsia"/>
        </w:rPr>
        <w:t>與解答</w:t>
      </w:r>
      <w:proofErr w:type="gramEnd"/>
      <w:r>
        <w:rPr>
          <w:rFonts w:hint="eastAsia"/>
        </w:rPr>
        <w:t>疑難。</w:t>
      </w:r>
    </w:p>
    <w:p w14:paraId="788513A9" w14:textId="6D0889D8" w:rsidR="00C84A24" w:rsidRDefault="00C84A24" w:rsidP="00C84A24">
      <w:pPr>
        <w:ind w:firstLineChars="200" w:firstLine="480"/>
        <w:rPr>
          <w:rFonts w:hint="eastAsia"/>
        </w:rPr>
      </w:pPr>
      <w:r>
        <w:rPr>
          <w:rFonts w:hint="eastAsia"/>
        </w:rPr>
        <w:t>GPT-4</w:t>
      </w:r>
      <w:r>
        <w:rPr>
          <w:rFonts w:hint="eastAsia"/>
        </w:rPr>
        <w:t>相對於非付費版本的</w:t>
      </w:r>
      <w:r>
        <w:rPr>
          <w:rFonts w:hint="eastAsia"/>
        </w:rPr>
        <w:t>GPT-3</w:t>
      </w:r>
      <w:r>
        <w:rPr>
          <w:rFonts w:hint="eastAsia"/>
        </w:rPr>
        <w:t>來說，主要優勢在於語言理解和生成能力的提升，它能更好地理解上下文、進行推理並生成更精確自然的回答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GPT-4</w:t>
      </w:r>
      <w:r>
        <w:rPr>
          <w:rFonts w:hint="eastAsia"/>
        </w:rPr>
        <w:t>引入了更多常識知識及外部資源，並且改進了對細節和具體資訊的理解能力</w:t>
      </w:r>
      <w:r>
        <w:rPr>
          <w:rFonts w:hint="eastAsia"/>
        </w:rPr>
        <w:t>，</w:t>
      </w:r>
      <w:r>
        <w:rPr>
          <w:rFonts w:hint="eastAsia"/>
        </w:rPr>
        <w:t>這使得</w:t>
      </w:r>
      <w:r>
        <w:rPr>
          <w:rFonts w:hint="eastAsia"/>
        </w:rPr>
        <w:t>ChatGPT</w:t>
      </w:r>
      <w:r>
        <w:rPr>
          <w:rFonts w:hint="eastAsia"/>
        </w:rPr>
        <w:t>能夠給出更精確和有針對性的回答，不再出現因模糊或含糊不清的問題而回答不精確的情況。</w:t>
      </w:r>
    </w:p>
    <w:p w14:paraId="315E39F0" w14:textId="30700CC0" w:rsidR="00C84A24" w:rsidRDefault="00C84A24" w:rsidP="00C84A24">
      <w:pPr>
        <w:ind w:firstLineChars="200" w:firstLine="480"/>
        <w:rPr>
          <w:rFonts w:hint="eastAsia"/>
        </w:rPr>
      </w:pPr>
      <w:r>
        <w:rPr>
          <w:rFonts w:hint="eastAsia"/>
        </w:rPr>
        <w:t>一個具體的例子是：「為什麼</w:t>
      </w:r>
      <w:r>
        <w:rPr>
          <w:rFonts w:hint="eastAsia"/>
        </w:rPr>
        <w:t>Turbo</w:t>
      </w:r>
      <w:r>
        <w:rPr>
          <w:rFonts w:hint="eastAsia"/>
        </w:rPr>
        <w:t>碼原始數據為「</w:t>
      </w:r>
      <w:r>
        <w:rPr>
          <w:rFonts w:hint="eastAsia"/>
        </w:rPr>
        <w:t>1011</w:t>
      </w:r>
      <w:r>
        <w:rPr>
          <w:rFonts w:hint="eastAsia"/>
        </w:rPr>
        <w:t>」經過編碼後為「</w:t>
      </w:r>
      <w:r>
        <w:rPr>
          <w:rFonts w:hint="eastAsia"/>
        </w:rPr>
        <w:t>1101</w:t>
      </w:r>
      <w:r>
        <w:rPr>
          <w:rFonts w:hint="eastAsia"/>
        </w:rPr>
        <w:t>」，經過解碼後則為「</w:t>
      </w:r>
      <w:r>
        <w:rPr>
          <w:rFonts w:hint="eastAsia"/>
        </w:rPr>
        <w:t>101</w:t>
      </w:r>
      <w:r>
        <w:rPr>
          <w:rFonts w:hint="eastAsia"/>
        </w:rPr>
        <w:t>」</w:t>
      </w:r>
      <w:r>
        <w:rPr>
          <w:rFonts w:hint="eastAsia"/>
        </w:rPr>
        <w:t>?</w:t>
      </w:r>
      <w:r>
        <w:rPr>
          <w:rFonts w:hint="eastAsia"/>
        </w:rPr>
        <w:t>」面對這種問題，</w:t>
      </w:r>
      <w:r>
        <w:rPr>
          <w:rFonts w:hint="eastAsia"/>
        </w:rPr>
        <w:t>GPT-4</w:t>
      </w:r>
      <w:r>
        <w:rPr>
          <w:rFonts w:hint="eastAsia"/>
        </w:rPr>
        <w:t>能給出具體的解釋，</w:t>
      </w:r>
      <w:proofErr w:type="gramStart"/>
      <w:r>
        <w:rPr>
          <w:rFonts w:hint="eastAsia"/>
        </w:rPr>
        <w:t>以列點和</w:t>
      </w:r>
      <w:proofErr w:type="gramEnd"/>
      <w:r>
        <w:rPr>
          <w:rFonts w:hint="eastAsia"/>
        </w:rPr>
        <w:t>舉例說明</w:t>
      </w:r>
      <w:r>
        <w:rPr>
          <w:rFonts w:hint="eastAsia"/>
        </w:rPr>
        <w:t>編碼和解碼的過程，對</w:t>
      </w:r>
      <w:r>
        <w:rPr>
          <w:rFonts w:hint="eastAsia"/>
        </w:rPr>
        <w:t>Turbo</w:t>
      </w:r>
      <w:r>
        <w:rPr>
          <w:rFonts w:hint="eastAsia"/>
        </w:rPr>
        <w:t>碼的工作原理進行詳細的解析，</w:t>
      </w:r>
      <w:r>
        <w:rPr>
          <w:rFonts w:hint="eastAsia"/>
        </w:rPr>
        <w:t>並且能夠理解針對他的例題的近一步提問，進而</w:t>
      </w:r>
      <w:r>
        <w:rPr>
          <w:rFonts w:hint="eastAsia"/>
        </w:rPr>
        <w:t>解釋為何解碼後的結果與原始數據會有差異。這種回答不僅精確且具體，也展現出了</w:t>
      </w:r>
      <w:r>
        <w:rPr>
          <w:rFonts w:hint="eastAsia"/>
        </w:rPr>
        <w:t>GPT-4</w:t>
      </w:r>
      <w:r>
        <w:rPr>
          <w:rFonts w:hint="eastAsia"/>
        </w:rPr>
        <w:t>對細節的把握以及專業領域知識的應用。</w:t>
      </w:r>
    </w:p>
    <w:p w14:paraId="144CF2D0" w14:textId="299A096F" w:rsidR="00C84A24" w:rsidRDefault="00C84A24" w:rsidP="00C84A24">
      <w:pPr>
        <w:ind w:firstLineChars="200" w:firstLine="480"/>
        <w:rPr>
          <w:rFonts w:hint="eastAsia"/>
        </w:rPr>
      </w:pPr>
      <w:r>
        <w:rPr>
          <w:rFonts w:hint="eastAsia"/>
        </w:rPr>
        <w:t>在這次的實作中，我們發現</w:t>
      </w:r>
      <w:r>
        <w:rPr>
          <w:rFonts w:hint="eastAsia"/>
        </w:rPr>
        <w:t xml:space="preserve"> GPT-4 </w:t>
      </w:r>
      <w:r>
        <w:rPr>
          <w:rFonts w:hint="eastAsia"/>
        </w:rPr>
        <w:t>的學習能力出眾，能夠迅速地從新的學習資料中</w:t>
      </w:r>
      <w:r>
        <w:rPr>
          <w:rFonts w:hint="eastAsia"/>
        </w:rPr>
        <w:t>抓取重點，</w:t>
      </w:r>
      <w:r>
        <w:rPr>
          <w:rFonts w:hint="eastAsia"/>
        </w:rPr>
        <w:t>這讓</w:t>
      </w:r>
      <w:r>
        <w:rPr>
          <w:rFonts w:hint="eastAsia"/>
        </w:rPr>
        <w:t>ChatGPT</w:t>
      </w:r>
      <w:r>
        <w:rPr>
          <w:rFonts w:hint="eastAsia"/>
        </w:rPr>
        <w:t>在回答問題時能根據最新的學習資料給出答案，更好地滿足使用者的需求。</w:t>
      </w:r>
    </w:p>
    <w:p w14:paraId="4DF4D942" w14:textId="37C8264C" w:rsidR="00C84A24" w:rsidRDefault="00C84A24" w:rsidP="00C84A24">
      <w:pPr>
        <w:ind w:firstLineChars="200" w:firstLine="480"/>
        <w:rPr>
          <w:rFonts w:hint="eastAsia"/>
        </w:rPr>
      </w:pPr>
      <w:r>
        <w:rPr>
          <w:rFonts w:hint="eastAsia"/>
        </w:rPr>
        <w:t>然而，</w:t>
      </w:r>
      <w:r>
        <w:rPr>
          <w:rFonts w:hint="eastAsia"/>
        </w:rPr>
        <w:t>雖然</w:t>
      </w:r>
      <w:r>
        <w:rPr>
          <w:rFonts w:hint="eastAsia"/>
        </w:rPr>
        <w:t>GPT-4</w:t>
      </w:r>
      <w:r>
        <w:rPr>
          <w:rFonts w:hint="eastAsia"/>
        </w:rPr>
        <w:t>表現出色，但我們也發現了它的局限性。有時它可能提供不完全或不準確的答案，特別是當問題需要特定細節或專業領域知識時</w:t>
      </w:r>
      <w:r>
        <w:rPr>
          <w:rFonts w:hint="eastAsia"/>
        </w:rPr>
        <w:t>，</w:t>
      </w:r>
      <w:r>
        <w:rPr>
          <w:rFonts w:hint="eastAsia"/>
        </w:rPr>
        <w:t>處理複雜的對話和理解上下文，仍然是它的挑戰。</w:t>
      </w:r>
    </w:p>
    <w:p w14:paraId="25B64964" w14:textId="453F870D" w:rsidR="009B290D" w:rsidRDefault="00C84A24" w:rsidP="00C84A24">
      <w:pPr>
        <w:ind w:firstLineChars="200" w:firstLine="480"/>
      </w:pPr>
      <w:r>
        <w:rPr>
          <w:rFonts w:hint="eastAsia"/>
        </w:rPr>
        <w:t>儘管如此，我們相信</w:t>
      </w:r>
      <w:r>
        <w:rPr>
          <w:rFonts w:hint="eastAsia"/>
        </w:rPr>
        <w:t>GPT-4</w:t>
      </w:r>
      <w:r>
        <w:rPr>
          <w:rFonts w:hint="eastAsia"/>
        </w:rPr>
        <w:t>的進步將推動</w:t>
      </w:r>
      <w:r>
        <w:rPr>
          <w:rFonts w:hint="eastAsia"/>
        </w:rPr>
        <w:t>ChatGPT</w:t>
      </w:r>
      <w:r>
        <w:rPr>
          <w:rFonts w:hint="eastAsia"/>
        </w:rPr>
        <w:t>技術進一步提升，提供更多便利和智能化的可能性。我們期待透過此次競賽，讓更多人了解</w:t>
      </w:r>
      <w:r>
        <w:rPr>
          <w:rFonts w:hint="eastAsia"/>
        </w:rPr>
        <w:t>ChatGPT</w:t>
      </w:r>
      <w:r>
        <w:rPr>
          <w:rFonts w:hint="eastAsia"/>
        </w:rPr>
        <w:t>的優點和潛力，以及我們如何充分利用這項新興的</w:t>
      </w:r>
      <w:r>
        <w:rPr>
          <w:rFonts w:hint="eastAsia"/>
        </w:rPr>
        <w:t>AI</w:t>
      </w:r>
      <w:r>
        <w:rPr>
          <w:rFonts w:hint="eastAsia"/>
        </w:rPr>
        <w:t>技術。</w:t>
      </w:r>
    </w:p>
    <w:sectPr w:rsidR="009B2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4"/>
    <w:rsid w:val="002D66FE"/>
    <w:rsid w:val="00340A1D"/>
    <w:rsid w:val="00593CF5"/>
    <w:rsid w:val="00886632"/>
    <w:rsid w:val="00994EF6"/>
    <w:rsid w:val="00A91F8B"/>
    <w:rsid w:val="00BC4DB7"/>
    <w:rsid w:val="00C3128F"/>
    <w:rsid w:val="00C84A24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1F6E"/>
  <w15:chartTrackingRefBased/>
  <w15:docId w15:val="{D17DB38B-6D18-45ED-AB34-B09398ED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EF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EF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2</cp:revision>
  <dcterms:created xsi:type="dcterms:W3CDTF">2023-05-30T13:03:00Z</dcterms:created>
  <dcterms:modified xsi:type="dcterms:W3CDTF">2023-05-30T13:15:00Z</dcterms:modified>
</cp:coreProperties>
</file>