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43A06" w14:textId="77777777" w:rsidR="00CF68C7" w:rsidRPr="00AC2239" w:rsidRDefault="002C16D1" w:rsidP="00AC2239">
      <w:pPr>
        <w:jc w:val="center"/>
        <w:rPr>
          <w:rFonts w:ascii="Nanum Gothic ExtraBold" w:eastAsia="Nanum Gothic ExtraBold" w:hAnsi="Nanum Gothic ExtraBold"/>
          <w:b/>
          <w:bCs/>
        </w:rPr>
      </w:pPr>
    </w:p>
    <w:p w14:paraId="60E2B94A" w14:textId="77777777" w:rsidR="00AC2239" w:rsidRPr="00AC2239" w:rsidRDefault="00AC2239" w:rsidP="00AC2239">
      <w:pPr>
        <w:jc w:val="center"/>
        <w:rPr>
          <w:rFonts w:ascii="Nanum Gothic ExtraBold" w:eastAsia="Nanum Gothic ExtraBold" w:hAnsi="Nanum Gothic ExtraBold"/>
          <w:b/>
          <w:bCs/>
        </w:rPr>
      </w:pPr>
    </w:p>
    <w:p w14:paraId="74EB462A" w14:textId="77777777" w:rsidR="00AC2239" w:rsidRPr="00AC2239" w:rsidRDefault="00AC2239" w:rsidP="00AC2239">
      <w:pPr>
        <w:rPr>
          <w:rFonts w:ascii="Helvetica" w:eastAsia="Nanum Gothic ExtraBold" w:hAnsi="Helvetica"/>
          <w:b/>
          <w:bCs/>
          <w:sz w:val="36"/>
        </w:rPr>
      </w:pPr>
    </w:p>
    <w:p w14:paraId="00EFA3E3" w14:textId="77777777" w:rsidR="00AC2239" w:rsidRPr="00AC2239" w:rsidRDefault="00AC2239" w:rsidP="00AC2239">
      <w:pPr>
        <w:jc w:val="center"/>
        <w:rPr>
          <w:rFonts w:ascii="Helvetica" w:eastAsia="Nanum Gothic ExtraBold" w:hAnsi="Helvetica"/>
          <w:b/>
          <w:bCs/>
          <w:sz w:val="36"/>
        </w:rPr>
      </w:pPr>
    </w:p>
    <w:p w14:paraId="046EDADD" w14:textId="77777777" w:rsidR="00AC2239" w:rsidRPr="00AC2239" w:rsidRDefault="00AC2239" w:rsidP="00AC2239">
      <w:pPr>
        <w:jc w:val="center"/>
        <w:rPr>
          <w:rFonts w:ascii="Helvetica" w:eastAsia="Nanum Gothic ExtraBold" w:hAnsi="Helvetica"/>
          <w:b/>
          <w:bCs/>
          <w:sz w:val="36"/>
        </w:rPr>
      </w:pPr>
      <w:proofErr w:type="spellStart"/>
      <w:r w:rsidRPr="00AC2239">
        <w:rPr>
          <w:rFonts w:ascii="Helvetica" w:eastAsia="Nanum Gothic ExtraBold" w:hAnsi="Helvetica"/>
          <w:b/>
          <w:bCs/>
          <w:sz w:val="36"/>
        </w:rPr>
        <w:t>pion@Hadron</w:t>
      </w:r>
      <w:proofErr w:type="spellEnd"/>
    </w:p>
    <w:p w14:paraId="2BCF07E2" w14:textId="77777777" w:rsidR="00AC2239" w:rsidRPr="00AC2239" w:rsidRDefault="00AC2239" w:rsidP="00AC2239">
      <w:pPr>
        <w:jc w:val="center"/>
        <w:rPr>
          <w:rFonts w:ascii="Helvetica" w:eastAsia="Nanum Gothic ExtraBold" w:hAnsi="Helvetica"/>
          <w:b/>
          <w:bCs/>
          <w:sz w:val="36"/>
        </w:rPr>
      </w:pPr>
      <w:r>
        <w:rPr>
          <w:rFonts w:ascii="Helvetica" w:eastAsia="Nanum Gothic ExtraBold" w:hAnsi="Helvetica"/>
          <w:b/>
          <w:bCs/>
          <w:sz w:val="36"/>
        </w:rPr>
        <w:t>User’s Guide</w:t>
      </w:r>
    </w:p>
    <w:p w14:paraId="406E45E5" w14:textId="77777777" w:rsidR="00AC2239" w:rsidRPr="00AC2239" w:rsidRDefault="00AC2239" w:rsidP="00AC2239">
      <w:pPr>
        <w:jc w:val="center"/>
        <w:rPr>
          <w:rFonts w:ascii="Helvetica" w:eastAsia="Nanum Gothic ExtraBold" w:hAnsi="Helvetica"/>
          <w:b/>
          <w:bCs/>
          <w:sz w:val="36"/>
        </w:rPr>
      </w:pPr>
    </w:p>
    <w:p w14:paraId="617C461B" w14:textId="77777777" w:rsidR="00AC2239" w:rsidRPr="00AC2239" w:rsidRDefault="00AC2239" w:rsidP="00AC2239">
      <w:pPr>
        <w:jc w:val="center"/>
        <w:rPr>
          <w:rFonts w:ascii="Helvetica" w:eastAsia="Nanum Gothic ExtraBold" w:hAnsi="Helvetica"/>
          <w:b/>
          <w:bCs/>
          <w:sz w:val="36"/>
        </w:rPr>
      </w:pPr>
    </w:p>
    <w:p w14:paraId="779A6F25" w14:textId="77777777" w:rsidR="00AC2239" w:rsidRPr="00AC2239" w:rsidRDefault="00AC2239" w:rsidP="00AC2239">
      <w:pPr>
        <w:jc w:val="center"/>
        <w:rPr>
          <w:rFonts w:ascii="Helvetica" w:eastAsia="Nanum Gothic ExtraBold" w:hAnsi="Helvetica"/>
          <w:b/>
          <w:bCs/>
          <w:sz w:val="36"/>
        </w:rPr>
      </w:pPr>
    </w:p>
    <w:p w14:paraId="7AA6C983" w14:textId="77777777" w:rsidR="00AC2239" w:rsidRPr="00AC2239" w:rsidRDefault="00AC2239" w:rsidP="00AC2239">
      <w:pPr>
        <w:jc w:val="center"/>
        <w:rPr>
          <w:rFonts w:ascii="Helvetica" w:eastAsia="Nanum Gothic ExtraBold" w:hAnsi="Helvetica"/>
          <w:b/>
          <w:bCs/>
          <w:sz w:val="36"/>
        </w:rPr>
      </w:pPr>
    </w:p>
    <w:p w14:paraId="6B8D9628" w14:textId="77777777" w:rsidR="00AC2239" w:rsidRPr="00AC2239" w:rsidRDefault="00AC2239" w:rsidP="00AC2239">
      <w:pPr>
        <w:jc w:val="center"/>
        <w:rPr>
          <w:rFonts w:ascii="Helvetica" w:eastAsia="Nanum Gothic ExtraBold" w:hAnsi="Helvetica"/>
          <w:b/>
          <w:bCs/>
          <w:sz w:val="36"/>
        </w:rPr>
      </w:pPr>
    </w:p>
    <w:p w14:paraId="31C66834" w14:textId="77777777" w:rsidR="00AC2239" w:rsidRPr="00AC2239" w:rsidRDefault="00AC2239" w:rsidP="00AC2239">
      <w:pPr>
        <w:jc w:val="center"/>
        <w:rPr>
          <w:rFonts w:ascii="Helvetica" w:eastAsia="Nanum Gothic ExtraBold" w:hAnsi="Helvetica"/>
          <w:b/>
          <w:bCs/>
          <w:sz w:val="36"/>
        </w:rPr>
      </w:pPr>
      <w:r w:rsidRPr="00AC2239">
        <w:rPr>
          <w:rFonts w:ascii="Helvetica" w:eastAsia="Nanum Gothic ExtraBold" w:hAnsi="Helvetica"/>
          <w:b/>
          <w:bCs/>
          <w:noProof/>
          <w:sz w:val="36"/>
        </w:rPr>
        <w:drawing>
          <wp:inline distT="0" distB="0" distL="0" distR="0" wp14:anchorId="24F79DBA" wp14:editId="4A6AB5E5">
            <wp:extent cx="5395938" cy="14932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15" b="46830"/>
                    <a:stretch/>
                  </pic:blipFill>
                  <pic:spPr bwMode="auto">
                    <a:xfrm>
                      <a:off x="0" y="0"/>
                      <a:ext cx="5396230" cy="1493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86D7B" w14:textId="77777777" w:rsidR="00AC2239" w:rsidRPr="00AC2239" w:rsidRDefault="00AC2239" w:rsidP="00AC2239">
      <w:pPr>
        <w:jc w:val="center"/>
        <w:rPr>
          <w:rFonts w:ascii="Helvetica" w:eastAsia="Nanum Gothic ExtraBold" w:hAnsi="Helvetica"/>
          <w:b/>
          <w:bCs/>
          <w:sz w:val="36"/>
        </w:rPr>
      </w:pPr>
    </w:p>
    <w:p w14:paraId="29ACD250" w14:textId="77777777" w:rsidR="00AC2239" w:rsidRPr="00AC2239" w:rsidRDefault="00AC2239" w:rsidP="00AC2239">
      <w:pPr>
        <w:jc w:val="center"/>
        <w:rPr>
          <w:rFonts w:ascii="Helvetica" w:eastAsia="Nanum Gothic ExtraBold" w:hAnsi="Helvetica"/>
          <w:b/>
          <w:bCs/>
          <w:sz w:val="36"/>
        </w:rPr>
      </w:pPr>
    </w:p>
    <w:p w14:paraId="660D1D9A" w14:textId="77777777" w:rsidR="00AC2239" w:rsidRPr="00AC2239" w:rsidRDefault="00AC2239" w:rsidP="00AC2239">
      <w:pPr>
        <w:jc w:val="center"/>
        <w:rPr>
          <w:rFonts w:ascii="Helvetica" w:eastAsia="Nanum Gothic ExtraBold" w:hAnsi="Helvetica"/>
          <w:b/>
          <w:bCs/>
          <w:sz w:val="36"/>
        </w:rPr>
      </w:pPr>
    </w:p>
    <w:p w14:paraId="20359548" w14:textId="77777777" w:rsidR="00AC2239" w:rsidRPr="00AC2239" w:rsidRDefault="00AC2239" w:rsidP="00AC2239">
      <w:pPr>
        <w:jc w:val="center"/>
        <w:rPr>
          <w:rFonts w:ascii="Helvetica" w:eastAsia="Nanum Gothic ExtraBold" w:hAnsi="Helvetica"/>
          <w:b/>
          <w:bCs/>
          <w:sz w:val="36"/>
        </w:rPr>
      </w:pPr>
    </w:p>
    <w:p w14:paraId="42ACBA0E" w14:textId="77777777" w:rsidR="00AC2239" w:rsidRPr="00AC2239" w:rsidRDefault="00AC2239" w:rsidP="00AC2239">
      <w:pPr>
        <w:jc w:val="center"/>
        <w:rPr>
          <w:rFonts w:ascii="Helvetica" w:eastAsia="Nanum Gothic ExtraBold" w:hAnsi="Helvetica"/>
          <w:b/>
          <w:bCs/>
          <w:sz w:val="36"/>
        </w:rPr>
      </w:pPr>
    </w:p>
    <w:p w14:paraId="776A8F30" w14:textId="39EF13BA" w:rsidR="00AC2239" w:rsidRPr="00AC2239" w:rsidRDefault="00AC2239" w:rsidP="00AC2239">
      <w:pPr>
        <w:jc w:val="center"/>
        <w:rPr>
          <w:rFonts w:ascii="Helvetica" w:eastAsia="Nanum Gothic ExtraBold" w:hAnsi="Helvetica"/>
          <w:b/>
          <w:bCs/>
          <w:sz w:val="36"/>
        </w:rPr>
      </w:pPr>
      <w:r w:rsidRPr="00AC2239">
        <w:rPr>
          <w:rFonts w:ascii="Helvetica" w:eastAsia="Nanum Gothic ExtraBold" w:hAnsi="Helvetica"/>
          <w:b/>
          <w:bCs/>
          <w:sz w:val="36"/>
        </w:rPr>
        <w:t>Ver.</w:t>
      </w:r>
      <w:r w:rsidR="002C16D1">
        <w:rPr>
          <w:rFonts w:ascii="Helvetica" w:eastAsia="Nanum Gothic ExtraBold" w:hAnsi="Helvetica"/>
          <w:b/>
          <w:bCs/>
          <w:sz w:val="36"/>
        </w:rPr>
        <w:t xml:space="preserve"> Beta 1.0</w:t>
      </w:r>
      <w:bookmarkStart w:id="0" w:name="_GoBack"/>
      <w:bookmarkEnd w:id="0"/>
    </w:p>
    <w:p w14:paraId="4E04180D" w14:textId="77777777" w:rsidR="00AC2239" w:rsidRDefault="00AC2239">
      <w:pPr>
        <w:widowControl/>
        <w:wordWrap/>
        <w:jc w:val="left"/>
        <w:rPr>
          <w:rFonts w:ascii="Nanum Gothic ExtraBold" w:eastAsia="Nanum Gothic ExtraBold" w:hAnsi="Nanum Gothic ExtraBold"/>
          <w:b/>
          <w:bCs/>
        </w:rPr>
      </w:pPr>
      <w:r>
        <w:rPr>
          <w:rFonts w:ascii="Nanum Gothic ExtraBold" w:eastAsia="Nanum Gothic ExtraBold" w:hAnsi="Nanum Gothic ExtraBold"/>
          <w:b/>
          <w:bCs/>
        </w:rPr>
        <w:br w:type="page"/>
      </w:r>
    </w:p>
    <w:p w14:paraId="0E1B8F0E" w14:textId="77777777" w:rsidR="00AC2239" w:rsidRDefault="00AC2239" w:rsidP="00AC2239">
      <w:pPr>
        <w:rPr>
          <w:rFonts w:ascii="Nanum Gothic ExtraBold" w:eastAsia="Nanum Gothic ExtraBold" w:hAnsi="Nanum Gothic ExtraBold"/>
          <w:b/>
          <w:bCs/>
        </w:rPr>
      </w:pPr>
      <w:r>
        <w:rPr>
          <w:rFonts w:ascii="Nanum Gothic ExtraBold" w:eastAsia="Nanum Gothic ExtraBold" w:hAnsi="Nanum Gothic ExtraBold"/>
          <w:b/>
          <w:bCs/>
        </w:rPr>
        <w:lastRenderedPageBreak/>
        <w:t>Introduction</w:t>
      </w:r>
    </w:p>
    <w:p w14:paraId="524BC7E1" w14:textId="77777777" w:rsidR="00AC2239" w:rsidRPr="00AC2239" w:rsidRDefault="00AC2239" w:rsidP="00AC2239">
      <w:pPr>
        <w:rPr>
          <w:rFonts w:ascii="Nanum Gothic" w:eastAsia="Nanum Gothic" w:hAnsi="Nanum Gothic"/>
        </w:rPr>
      </w:pPr>
    </w:p>
    <w:p w14:paraId="403FDAA1" w14:textId="77777777" w:rsidR="00AC2239" w:rsidRDefault="00AC2239" w:rsidP="00AC2239">
      <w:pPr>
        <w:rPr>
          <w:rFonts w:ascii="Nanum Gothic ExtraBold" w:eastAsia="Nanum Gothic ExtraBold" w:hAnsi="Nanum Gothic ExtraBold"/>
          <w:b/>
          <w:bCs/>
        </w:rPr>
      </w:pPr>
    </w:p>
    <w:p w14:paraId="6CB32ECC" w14:textId="77777777" w:rsidR="00AC2239" w:rsidRDefault="00AC2239" w:rsidP="00AC2239">
      <w:pPr>
        <w:rPr>
          <w:rFonts w:ascii="Nanum Gothic ExtraBold" w:eastAsia="Nanum Gothic ExtraBold" w:hAnsi="Nanum Gothic ExtraBold"/>
          <w:b/>
          <w:bCs/>
        </w:rPr>
      </w:pPr>
      <w:r>
        <w:rPr>
          <w:rFonts w:ascii="Nanum Gothic ExtraBold" w:eastAsia="Nanum Gothic ExtraBold" w:hAnsi="Nanum Gothic ExtraBold"/>
          <w:b/>
          <w:bCs/>
        </w:rPr>
        <w:t>Basic Usage</w:t>
      </w:r>
    </w:p>
    <w:p w14:paraId="31173FEC" w14:textId="77777777" w:rsidR="00AC2239" w:rsidRDefault="00AC2239" w:rsidP="00AC2239">
      <w:pPr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>python pion.py –</w:t>
      </w:r>
      <w:proofErr w:type="spellStart"/>
      <w:r>
        <w:rPr>
          <w:rFonts w:ascii="Nanum Gothic" w:eastAsia="Nanum Gothic" w:hAnsi="Nanum Gothic"/>
        </w:rPr>
        <w:t>i</w:t>
      </w:r>
      <w:proofErr w:type="spellEnd"/>
      <w:r>
        <w:rPr>
          <w:rFonts w:ascii="Nanum Gothic" w:eastAsia="Nanum Gothic" w:hAnsi="Nanum Gothic"/>
        </w:rPr>
        <w:t xml:space="preserve"> </w:t>
      </w:r>
      <w:proofErr w:type="spellStart"/>
      <w:proofErr w:type="gramStart"/>
      <w:r>
        <w:rPr>
          <w:rFonts w:ascii="Nanum Gothic" w:eastAsia="Nanum Gothic" w:hAnsi="Nanum Gothic"/>
        </w:rPr>
        <w:t>molecule.cube</w:t>
      </w:r>
      <w:proofErr w:type="spellEnd"/>
      <w:proofErr w:type="gramEnd"/>
      <w:r>
        <w:rPr>
          <w:rFonts w:ascii="Nanum Gothic" w:eastAsia="Nanum Gothic" w:hAnsi="Nanum Gothic"/>
        </w:rPr>
        <w:t xml:space="preserve"> –a True –b bond.dat –l 0.6 –t 1.0 –r 100</w:t>
      </w:r>
    </w:p>
    <w:p w14:paraId="63FC054B" w14:textId="77777777" w:rsidR="00AC2239" w:rsidRDefault="00AC2239" w:rsidP="00AC2239">
      <w:pPr>
        <w:rPr>
          <w:rFonts w:ascii="Nanum Gothic" w:eastAsia="Nanum Gothic" w:hAnsi="Nanum Gothic"/>
        </w:rPr>
      </w:pPr>
    </w:p>
    <w:p w14:paraId="5663EFCD" w14:textId="77777777" w:rsidR="00AC2239" w:rsidRDefault="00AC2239" w:rsidP="00AC2239">
      <w:pPr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/>
        </w:rPr>
        <w:t>-</w:t>
      </w:r>
      <w:proofErr w:type="spellStart"/>
      <w:r>
        <w:rPr>
          <w:rFonts w:ascii="Nanum Gothic" w:eastAsia="Nanum Gothic" w:hAnsi="Nanum Gothic"/>
        </w:rPr>
        <w:t>i</w:t>
      </w:r>
      <w:proofErr w:type="spellEnd"/>
      <w:r>
        <w:rPr>
          <w:rFonts w:ascii="Nanum Gothic" w:eastAsia="Nanum Gothic" w:hAnsi="Nanum Gothic"/>
        </w:rPr>
        <w:t xml:space="preserve"> input cube file. </w:t>
      </w:r>
      <w:r>
        <w:rPr>
          <w:rFonts w:ascii="Nanum Gothic" w:eastAsia="Nanum Gothic" w:hAnsi="Nanum Gothic" w:hint="eastAsia"/>
        </w:rPr>
        <w:t xml:space="preserve">4차원 정보가 담긴 </w:t>
      </w:r>
      <w:r>
        <w:rPr>
          <w:rFonts w:ascii="Nanum Gothic" w:eastAsia="Nanum Gothic" w:hAnsi="Nanum Gothic"/>
        </w:rPr>
        <w:t>cube</w:t>
      </w:r>
      <w:r>
        <w:rPr>
          <w:rFonts w:ascii="Nanum Gothic" w:eastAsia="Nanum Gothic" w:hAnsi="Nanum Gothic" w:hint="eastAsia"/>
        </w:rPr>
        <w:t>형식의 파일</w:t>
      </w:r>
    </w:p>
    <w:p w14:paraId="52F37858" w14:textId="77777777" w:rsidR="00AC2239" w:rsidRDefault="00AC2239" w:rsidP="00AC2239">
      <w:pPr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>-</w:t>
      </w:r>
      <w:r>
        <w:rPr>
          <w:rFonts w:ascii="Nanum Gothic" w:eastAsia="Nanum Gothic" w:hAnsi="Nanum Gothic"/>
        </w:rPr>
        <w:t>a display molecule with bond. True</w:t>
      </w:r>
      <w:r>
        <w:rPr>
          <w:rFonts w:ascii="Nanum Gothic" w:eastAsia="Nanum Gothic" w:hAnsi="Nanum Gothic" w:hint="eastAsia"/>
        </w:rPr>
        <w:t>가 입력되면 결합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 xml:space="preserve">정보를 읽어 </w:t>
      </w:r>
      <w:proofErr w:type="spellStart"/>
      <w:r>
        <w:rPr>
          <w:rFonts w:ascii="Nanum Gothic" w:eastAsia="Nanum Gothic" w:hAnsi="Nanum Gothic" w:hint="eastAsia"/>
        </w:rPr>
        <w:t>결합선</w:t>
      </w:r>
      <w:proofErr w:type="spellEnd"/>
      <w:r>
        <w:rPr>
          <w:rFonts w:ascii="Nanum Gothic" w:eastAsia="Nanum Gothic" w:hAnsi="Nanum Gothic" w:hint="eastAsia"/>
        </w:rPr>
        <w:t xml:space="preserve"> 표시하고 </w:t>
      </w:r>
      <w:r>
        <w:rPr>
          <w:rFonts w:ascii="Nanum Gothic" w:eastAsia="Nanum Gothic" w:hAnsi="Nanum Gothic"/>
        </w:rPr>
        <w:t>false</w:t>
      </w:r>
      <w:r>
        <w:rPr>
          <w:rFonts w:ascii="Nanum Gothic" w:eastAsia="Nanum Gothic" w:hAnsi="Nanum Gothic" w:hint="eastAsia"/>
        </w:rPr>
        <w:t xml:space="preserve">가 입력되면 </w:t>
      </w:r>
      <w:proofErr w:type="spellStart"/>
      <w:r>
        <w:rPr>
          <w:rFonts w:ascii="Nanum Gothic" w:eastAsia="Nanum Gothic" w:hAnsi="Nanum Gothic" w:hint="eastAsia"/>
        </w:rPr>
        <w:t>결합정보를</w:t>
      </w:r>
      <w:proofErr w:type="spellEnd"/>
      <w:r>
        <w:rPr>
          <w:rFonts w:ascii="Nanum Gothic" w:eastAsia="Nanum Gothic" w:hAnsi="Nanum Gothic" w:hint="eastAsia"/>
        </w:rPr>
        <w:t xml:space="preserve"> 무시합니다. (</w:t>
      </w:r>
      <w:r>
        <w:rPr>
          <w:rFonts w:ascii="Nanum Gothic" w:eastAsia="Nanum Gothic" w:hAnsi="Nanum Gothic"/>
        </w:rPr>
        <w:t>default = False)</w:t>
      </w:r>
    </w:p>
    <w:p w14:paraId="615C9EE2" w14:textId="77777777" w:rsidR="00AC2239" w:rsidRDefault="00AC2239" w:rsidP="00AC2239">
      <w:pPr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 w:hint="eastAsia"/>
        </w:rPr>
        <w:t>-</w:t>
      </w:r>
      <w:r>
        <w:rPr>
          <w:rFonts w:ascii="Nanum Gothic" w:eastAsia="Nanum Gothic" w:hAnsi="Nanum Gothic"/>
        </w:rPr>
        <w:t xml:space="preserve">b bond data file. </w:t>
      </w:r>
      <w:r>
        <w:rPr>
          <w:rFonts w:ascii="Nanum Gothic" w:eastAsia="Nanum Gothic" w:hAnsi="Nanum Gothic" w:hint="eastAsia"/>
        </w:rPr>
        <w:t xml:space="preserve">결합 정보를 담고있는 </w:t>
      </w:r>
      <w:proofErr w:type="spellStart"/>
      <w:r>
        <w:rPr>
          <w:rFonts w:ascii="Nanum Gothic" w:eastAsia="Nanum Gothic" w:hAnsi="Nanum Gothic"/>
        </w:rPr>
        <w:t>ascii</w:t>
      </w:r>
      <w:proofErr w:type="spellEnd"/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형식의 파일입니다.</w:t>
      </w:r>
    </w:p>
    <w:p w14:paraId="394838EA" w14:textId="77777777" w:rsidR="00AC2239" w:rsidRDefault="00AC2239" w:rsidP="00AC2239">
      <w:pPr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 w:hint="eastAsia"/>
        </w:rPr>
        <w:t>-</w:t>
      </w:r>
      <w:r>
        <w:rPr>
          <w:rFonts w:ascii="Nanum Gothic" w:eastAsia="Nanum Gothic" w:hAnsi="Nanum Gothic"/>
        </w:rPr>
        <w:t xml:space="preserve">l Lowest displaying density. </w:t>
      </w:r>
      <w:r>
        <w:rPr>
          <w:rFonts w:ascii="Nanum Gothic" w:eastAsia="Nanum Gothic" w:hAnsi="Nanum Gothic" w:hint="eastAsia"/>
        </w:rPr>
        <w:t xml:space="preserve">화면에 표시할 최소 </w:t>
      </w:r>
      <w:proofErr w:type="spellStart"/>
      <w:r>
        <w:rPr>
          <w:rFonts w:ascii="Nanum Gothic" w:eastAsia="Nanum Gothic" w:hAnsi="Nanum Gothic" w:hint="eastAsia"/>
        </w:rPr>
        <w:t>좌표값입니다</w:t>
      </w:r>
      <w:proofErr w:type="spellEnd"/>
      <w:r>
        <w:rPr>
          <w:rFonts w:ascii="Nanum Gothic" w:eastAsia="Nanum Gothic" w:hAnsi="Nanum Gothic" w:hint="eastAsia"/>
        </w:rPr>
        <w:t>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값이 작을수록 더 많은 4차원 정보를 볼 수 있으나, 값이 0 이하일 경우 그 모양이 이상할 수 있습니다. (</w:t>
      </w:r>
      <w:r>
        <w:rPr>
          <w:rFonts w:ascii="Nanum Gothic" w:eastAsia="Nanum Gothic" w:hAnsi="Nanum Gothic"/>
        </w:rPr>
        <w:t>default = 0.6)</w:t>
      </w:r>
    </w:p>
    <w:p w14:paraId="22BC49AB" w14:textId="77777777" w:rsidR="00AC2239" w:rsidRDefault="00AC2239" w:rsidP="00AC2239">
      <w:pPr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>-</w:t>
      </w:r>
      <w:r>
        <w:rPr>
          <w:rFonts w:ascii="Nanum Gothic" w:eastAsia="Nanum Gothic" w:hAnsi="Nanum Gothic"/>
        </w:rPr>
        <w:t xml:space="preserve">t Highest displaying density. </w:t>
      </w:r>
      <w:r>
        <w:rPr>
          <w:rFonts w:ascii="Nanum Gothic" w:eastAsia="Nanum Gothic" w:hAnsi="Nanum Gothic" w:hint="eastAsia"/>
        </w:rPr>
        <w:t xml:space="preserve">화면에 표시할 최대 </w:t>
      </w:r>
      <w:proofErr w:type="spellStart"/>
      <w:r>
        <w:rPr>
          <w:rFonts w:ascii="Nanum Gothic" w:eastAsia="Nanum Gothic" w:hAnsi="Nanum Gothic" w:hint="eastAsia"/>
        </w:rPr>
        <w:t>좌표값입니다</w:t>
      </w:r>
      <w:proofErr w:type="spellEnd"/>
      <w:r>
        <w:rPr>
          <w:rFonts w:ascii="Nanum Gothic" w:eastAsia="Nanum Gothic" w:hAnsi="Nanum Gothic" w:hint="eastAsia"/>
        </w:rPr>
        <w:t>. 최댓값은 1입니다. (</w:t>
      </w:r>
      <w:r>
        <w:rPr>
          <w:rFonts w:ascii="Nanum Gothic" w:eastAsia="Nanum Gothic" w:hAnsi="Nanum Gothic"/>
        </w:rPr>
        <w:t>default = 0.9)</w:t>
      </w:r>
    </w:p>
    <w:p w14:paraId="2C62E4BD" w14:textId="77777777" w:rsidR="00AC2239" w:rsidRDefault="00AC2239" w:rsidP="00AC2239">
      <w:pPr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 xml:space="preserve">-r </w:t>
      </w:r>
      <w:r>
        <w:rPr>
          <w:rFonts w:ascii="Nanum Gothic" w:eastAsia="Nanum Gothic" w:hAnsi="Nanum Gothic" w:hint="eastAsia"/>
        </w:rPr>
        <w:t>화면에 표시할 원자의 해상도입니다. 값이 커질수록 고품질의 이미지를 얻을 수 있으나 처리에 시간이 오래 걸릴 수 있습니다. (</w:t>
      </w:r>
      <w:r>
        <w:rPr>
          <w:rFonts w:ascii="Nanum Gothic" w:eastAsia="Nanum Gothic" w:hAnsi="Nanum Gothic"/>
        </w:rPr>
        <w:t>default = 100)</w:t>
      </w:r>
    </w:p>
    <w:p w14:paraId="68EDE24D" w14:textId="77777777" w:rsidR="00AC2239" w:rsidRDefault="00AC2239" w:rsidP="00AC2239">
      <w:pPr>
        <w:rPr>
          <w:rFonts w:ascii="Nanum Gothic" w:eastAsia="Nanum Gothic" w:hAnsi="Nanum Gothic"/>
        </w:rPr>
      </w:pPr>
    </w:p>
    <w:p w14:paraId="090F944B" w14:textId="77777777" w:rsidR="00AC2239" w:rsidRDefault="00AC2239" w:rsidP="00AC2239">
      <w:pPr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>Cube file format</w:t>
      </w:r>
    </w:p>
    <w:p w14:paraId="35B8BF70" w14:textId="77777777" w:rsidR="00AC2239" w:rsidRDefault="00AC2239" w:rsidP="00AC2239">
      <w:pPr>
        <w:rPr>
          <w:rFonts w:ascii="Nanum Gothic" w:eastAsia="Nanum Gothic" w:hAnsi="Nanum Gothic"/>
        </w:rPr>
      </w:pPr>
    </w:p>
    <w:p w14:paraId="0B94FC64" w14:textId="77777777" w:rsidR="00AC2239" w:rsidRPr="00AC2239" w:rsidRDefault="00AC2239" w:rsidP="00AC2239">
      <w:pPr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>Bond file format</w:t>
      </w:r>
    </w:p>
    <w:sectPr w:rsidR="00AC2239" w:rsidRPr="00AC2239" w:rsidSect="00E9373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anum Gothic ExtraBold">
    <w:panose1 w:val="020D0904000000000000"/>
    <w:charset w:val="81"/>
    <w:family w:val="auto"/>
    <w:pitch w:val="variable"/>
    <w:sig w:usb0="900002A7" w:usb1="29D7FCFB" w:usb2="00000010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anum Gothic">
    <w:panose1 w:val="020D0604000000000000"/>
    <w:charset w:val="81"/>
    <w:family w:val="auto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2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39"/>
    <w:rsid w:val="002C16D1"/>
    <w:rsid w:val="005444E9"/>
    <w:rsid w:val="00AC2239"/>
    <w:rsid w:val="00E9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A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101</Words>
  <Characters>577</Characters>
  <Application>Microsoft Macintosh Word</Application>
  <DocSecurity>0</DocSecurity>
  <Lines>4</Lines>
  <Paragraphs>1</Paragraphs>
  <ScaleCrop>false</ScaleCrop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오태환</dc:creator>
  <cp:keywords/>
  <dc:description/>
  <cp:lastModifiedBy>오태환</cp:lastModifiedBy>
  <cp:revision>2</cp:revision>
  <dcterms:created xsi:type="dcterms:W3CDTF">2017-01-12T13:47:00Z</dcterms:created>
  <dcterms:modified xsi:type="dcterms:W3CDTF">2017-01-12T15:11:00Z</dcterms:modified>
</cp:coreProperties>
</file>