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4E44" w14:textId="0DDCBC4B" w:rsidR="007A7C80" w:rsidRPr="007A7C80" w:rsidRDefault="007A7C80" w:rsidP="000135A1">
      <w:pPr>
        <w:rPr>
          <w:sz w:val="28"/>
          <w:szCs w:val="28"/>
        </w:rPr>
      </w:pPr>
      <w:r w:rsidRPr="007A7C80">
        <w:rPr>
          <w:b/>
          <w:bCs/>
          <w:sz w:val="28"/>
          <w:szCs w:val="28"/>
        </w:rPr>
        <w:t>Question</w:t>
      </w:r>
      <w:r w:rsidRPr="007A7C80">
        <w:rPr>
          <w:sz w:val="28"/>
          <w:szCs w:val="28"/>
        </w:rPr>
        <w:t>: What are the benefits of extending hierarchical paging to N level</w:t>
      </w:r>
      <w:r w:rsidR="005724C2">
        <w:rPr>
          <w:sz w:val="28"/>
          <w:szCs w:val="28"/>
        </w:rPr>
        <w:t>s</w:t>
      </w:r>
      <w:r w:rsidRPr="007A7C80">
        <w:rPr>
          <w:sz w:val="28"/>
          <w:szCs w:val="28"/>
        </w:rPr>
        <w:t>?</w:t>
      </w:r>
    </w:p>
    <w:p w14:paraId="2CE6054C" w14:textId="429EB220" w:rsidR="000135A1" w:rsidRPr="000135A1" w:rsidRDefault="000135A1" w:rsidP="000135A1">
      <w:r w:rsidRPr="000135A1">
        <w:t xml:space="preserve">Extending hierarchical (multi-level) paging to N levels is primarily about managing the massive storage space required for page tables, especially in 64-bit address schemes. The key benefits include: </w:t>
      </w:r>
    </w:p>
    <w:p w14:paraId="0F660503" w14:textId="77777777" w:rsidR="000135A1" w:rsidRPr="000135A1" w:rsidRDefault="000135A1" w:rsidP="000135A1">
      <w:pPr>
        <w:numPr>
          <w:ilvl w:val="0"/>
          <w:numId w:val="1"/>
        </w:numPr>
      </w:pPr>
      <w:r w:rsidRPr="000135A1">
        <w:rPr>
          <w:b/>
          <w:bCs/>
        </w:rPr>
        <w:t>Drastically Reduced Memory Overhead:</w:t>
      </w:r>
      <w:r w:rsidRPr="000135A1">
        <w:t xml:space="preserve"> A single-level page table for a 64-bit address space would be critically large. Extending to N levels allows the OS to use </w:t>
      </w:r>
      <w:r w:rsidRPr="000135A1">
        <w:rPr>
          <w:b/>
          <w:bCs/>
        </w:rPr>
        <w:t>sparse allocation</w:t>
      </w:r>
      <w:r w:rsidRPr="000135A1">
        <w:t xml:space="preserve">, meaning page tables are only created for virtual address regions that are actually being used by the process. </w:t>
      </w:r>
    </w:p>
    <w:p w14:paraId="57DAF3BE" w14:textId="77777777" w:rsidR="000135A1" w:rsidRPr="000135A1" w:rsidRDefault="000135A1" w:rsidP="000135A1">
      <w:pPr>
        <w:numPr>
          <w:ilvl w:val="0"/>
          <w:numId w:val="1"/>
        </w:numPr>
      </w:pPr>
      <w:r w:rsidRPr="000135A1">
        <w:rPr>
          <w:b/>
          <w:bCs/>
        </w:rPr>
        <w:t>Demand (Dynamic) Allocation:</w:t>
      </w:r>
      <w:r w:rsidRPr="000135A1">
        <w:t xml:space="preserve"> The system can dynamically allocate page tables, creating page table entries only for pages that are actively in use, which prevents the system from wasting physical memory on empty address space. </w:t>
      </w:r>
    </w:p>
    <w:p w14:paraId="05C5ADF2" w14:textId="77777777" w:rsidR="000135A1" w:rsidRPr="000135A1" w:rsidRDefault="000135A1" w:rsidP="000135A1">
      <w:pPr>
        <w:numPr>
          <w:ilvl w:val="0"/>
          <w:numId w:val="1"/>
        </w:numPr>
      </w:pPr>
      <w:r w:rsidRPr="000135A1">
        <w:rPr>
          <w:b/>
          <w:bCs/>
        </w:rPr>
        <w:t>No Contiguous Memory Requirement:</w:t>
      </w:r>
      <w:r w:rsidRPr="000135A1">
        <w:t xml:space="preserve"> While not explicitly detailed in the text, a fundamental benefit of N-level paging is that it breaks a massive page table down into smaller, page-sized directories. This means the OS doesn't need to find a massive, contiguous block of physical RAM just to store the page table; it can scatter the smaller directory tables wherever there are free frames.</w:t>
      </w:r>
    </w:p>
    <w:p w14:paraId="0BAEE24D" w14:textId="1D355A98" w:rsidR="000135A1" w:rsidRPr="000135A1" w:rsidRDefault="000135A1" w:rsidP="000135A1">
      <w:r w:rsidRPr="000135A1">
        <w:t>By extending to N-levels, the system can support massive virtual address spaces efficiently.</w:t>
      </w:r>
    </w:p>
    <w:p w14:paraId="1B3019D1" w14:textId="77777777" w:rsidR="00870EED" w:rsidRDefault="00870EED"/>
    <w:sectPr w:rsidR="00870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65C1"/>
    <w:multiLevelType w:val="multilevel"/>
    <w:tmpl w:val="D6F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12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5A1"/>
    <w:rsid w:val="000135A1"/>
    <w:rsid w:val="00033EAA"/>
    <w:rsid w:val="00174AFE"/>
    <w:rsid w:val="005724C2"/>
    <w:rsid w:val="006B7007"/>
    <w:rsid w:val="007A7C80"/>
    <w:rsid w:val="00870EED"/>
    <w:rsid w:val="00D92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7FC89"/>
  <w15:chartTrackingRefBased/>
  <w15:docId w15:val="{D9DB18CC-7E39-495E-9E90-3467206D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5A1"/>
    <w:rPr>
      <w:rFonts w:eastAsiaTheme="majorEastAsia" w:cstheme="majorBidi"/>
      <w:color w:val="272727" w:themeColor="text1" w:themeTint="D8"/>
    </w:rPr>
  </w:style>
  <w:style w:type="paragraph" w:styleId="Title">
    <w:name w:val="Title"/>
    <w:basedOn w:val="Normal"/>
    <w:next w:val="Normal"/>
    <w:link w:val="TitleChar"/>
    <w:uiPriority w:val="10"/>
    <w:qFormat/>
    <w:rsid w:val="00013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5A1"/>
    <w:pPr>
      <w:spacing w:before="160"/>
      <w:jc w:val="center"/>
    </w:pPr>
    <w:rPr>
      <w:i/>
      <w:iCs/>
      <w:color w:val="404040" w:themeColor="text1" w:themeTint="BF"/>
    </w:rPr>
  </w:style>
  <w:style w:type="character" w:customStyle="1" w:styleId="QuoteChar">
    <w:name w:val="Quote Char"/>
    <w:basedOn w:val="DefaultParagraphFont"/>
    <w:link w:val="Quote"/>
    <w:uiPriority w:val="29"/>
    <w:rsid w:val="000135A1"/>
    <w:rPr>
      <w:i/>
      <w:iCs/>
      <w:color w:val="404040" w:themeColor="text1" w:themeTint="BF"/>
    </w:rPr>
  </w:style>
  <w:style w:type="paragraph" w:styleId="ListParagraph">
    <w:name w:val="List Paragraph"/>
    <w:basedOn w:val="Normal"/>
    <w:uiPriority w:val="34"/>
    <w:qFormat/>
    <w:rsid w:val="000135A1"/>
    <w:pPr>
      <w:ind w:left="720"/>
      <w:contextualSpacing/>
    </w:pPr>
  </w:style>
  <w:style w:type="character" w:styleId="IntenseEmphasis">
    <w:name w:val="Intense Emphasis"/>
    <w:basedOn w:val="DefaultParagraphFont"/>
    <w:uiPriority w:val="21"/>
    <w:qFormat/>
    <w:rsid w:val="000135A1"/>
    <w:rPr>
      <w:i/>
      <w:iCs/>
      <w:color w:val="0F4761" w:themeColor="accent1" w:themeShade="BF"/>
    </w:rPr>
  </w:style>
  <w:style w:type="paragraph" w:styleId="IntenseQuote">
    <w:name w:val="Intense Quote"/>
    <w:basedOn w:val="Normal"/>
    <w:next w:val="Normal"/>
    <w:link w:val="IntenseQuoteChar"/>
    <w:uiPriority w:val="30"/>
    <w:qFormat/>
    <w:rsid w:val="00013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5A1"/>
    <w:rPr>
      <w:i/>
      <w:iCs/>
      <w:color w:val="0F4761" w:themeColor="accent1" w:themeShade="BF"/>
    </w:rPr>
  </w:style>
  <w:style w:type="character" w:styleId="IntenseReference">
    <w:name w:val="Intense Reference"/>
    <w:basedOn w:val="DefaultParagraphFont"/>
    <w:uiPriority w:val="32"/>
    <w:qFormat/>
    <w:rsid w:val="00013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Thoai</dc:creator>
  <cp:keywords/>
  <dc:description/>
  <cp:lastModifiedBy>Hao Thoai</cp:lastModifiedBy>
  <cp:revision>4</cp:revision>
  <dcterms:created xsi:type="dcterms:W3CDTF">2026-05-05T14:18:00Z</dcterms:created>
  <dcterms:modified xsi:type="dcterms:W3CDTF">2026-05-08T03:00:00Z</dcterms:modified>
</cp:coreProperties>
</file>