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411805" w:displacedByCustomXml="next"/>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2B796DA3" w14:textId="64EC1011" w:rsidR="00C228BB" w:rsidRPr="00B134FE" w:rsidRDefault="00C228BB" w:rsidP="00C228BB">
          <w:pPr>
            <w:spacing w:before="230" w:line="336" w:lineRule="auto"/>
            <w:ind w:left="498" w:right="858"/>
            <w:jc w:val="center"/>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34FE">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5A9F8886" w14:textId="15EFCC33" w:rsidR="0045441E" w:rsidRPr="00B134FE" w:rsidRDefault="0045441E">
          <w:pPr>
            <w:pStyle w:val="NoSpacing"/>
            <w:spacing w:before="1540" w:after="240"/>
            <w:jc w:val="center"/>
            <w:rPr>
              <w:rFonts w:asciiTheme="majorBidi" w:hAnsiTheme="majorBidi" w:cstheme="majorBidi"/>
              <w:color w:val="4472C4" w:themeColor="accent1"/>
            </w:rPr>
          </w:pPr>
          <w:r w:rsidRPr="00B134FE">
            <w:rPr>
              <w:rFonts w:asciiTheme="majorBidi" w:hAnsiTheme="majorBidi" w:cstheme="majorBidi"/>
              <w:noProof/>
              <w:color w:val="4472C4" w:themeColor="accent1"/>
            </w:rPr>
            <w:drawing>
              <wp:anchor distT="0" distB="0" distL="114300" distR="114300" simplePos="0" relativeHeight="251661312" behindDoc="0" locked="0" layoutInCell="1" allowOverlap="1" wp14:anchorId="2B5D7CC1" wp14:editId="18B2C0A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4049B4" w14:textId="312D1D85" w:rsidR="00761B98" w:rsidRPr="00B134FE" w:rsidRDefault="009E2F3D" w:rsidP="009E2F3D">
          <w:pPr>
            <w:pStyle w:val="NoSpacing"/>
            <w:pBdr>
              <w:top w:val="single" w:sz="6" w:space="6" w:color="4472C4" w:themeColor="accent1"/>
              <w:bottom w:val="single" w:sz="6" w:space="6" w:color="4472C4" w:themeColor="accent1"/>
            </w:pBdr>
            <w:spacing w:after="240"/>
            <w:jc w:val="center"/>
            <w:rPr>
              <w:rFonts w:asciiTheme="majorBidi" w:hAnsiTheme="majorBidi" w:cstheme="majorBidi"/>
              <w:color w:val="4472C4" w:themeColor="accent1"/>
              <w:sz w:val="28"/>
              <w:szCs w:val="28"/>
            </w:rPr>
          </w:pPr>
          <w:bookmarkStart w:id="1" w:name="_Hlk146411866"/>
          <w:bookmarkStart w:id="2" w:name="_Hlk146411881"/>
          <w:bookmarkEnd w:id="1"/>
          <w:r w:rsidRPr="009E2F3D">
            <w:rPr>
              <w:rFonts w:asciiTheme="majorBidi" w:eastAsiaTheme="majorEastAsia" w:hAnsiTheme="majorBidi" w:cstheme="majorBidi"/>
              <w:b/>
              <w:bCs/>
              <w:color w:val="2F5496" w:themeColor="accent1" w:themeShade="BF"/>
              <w:sz w:val="56"/>
              <w:szCs w:val="56"/>
              <w:u w:val="single"/>
            </w:rPr>
            <w:t>Industrial Project Management</w:t>
          </w:r>
          <w:r w:rsidR="00761B98" w:rsidRPr="00B134FE">
            <w:rPr>
              <w:rFonts w:asciiTheme="majorBidi" w:hAnsiTheme="majorBidi" w:cstheme="majorBidi"/>
              <w:color w:val="4472C4" w:themeColor="accent1"/>
              <w:sz w:val="28"/>
              <w:szCs w:val="28"/>
            </w:rPr>
            <w:tab/>
          </w:r>
          <w:r w:rsidR="00761B98" w:rsidRPr="00B134FE">
            <w:rPr>
              <w:rFonts w:asciiTheme="majorBidi" w:hAnsiTheme="majorBidi" w:cstheme="majorBidi"/>
              <w:color w:val="4472C4" w:themeColor="accent1"/>
              <w:sz w:val="28"/>
              <w:szCs w:val="28"/>
            </w:rPr>
            <w:tab/>
          </w:r>
        </w:p>
        <w:bookmarkEnd w:id="2"/>
        <w:p w14:paraId="137F9916" w14:textId="67074AAD" w:rsidR="009E2F3D" w:rsidRDefault="00851660" w:rsidP="00761B98">
          <w:pPr>
            <w:pStyle w:val="Heading3"/>
            <w:jc w:val="center"/>
            <w:rPr>
              <w:rFonts w:asciiTheme="majorBidi" w:hAnsiTheme="majorBidi"/>
              <w:u w:val="single"/>
            </w:rPr>
          </w:pPr>
          <w:sdt>
            <w:sdtPr>
              <w:rPr>
                <w:rFonts w:asciiTheme="majorBidi" w:hAnsiTheme="majorBidi"/>
                <w:b w:val="0"/>
                <w:color w:val="4472C4" w:themeColor="accent1"/>
                <w:sz w:val="28"/>
                <w:szCs w:val="28"/>
              </w:rPr>
              <w:alias w:val="Subtitle"/>
              <w:tag w:val=""/>
              <w:id w:val="328029620"/>
              <w:placeholder>
                <w:docPart w:val="1E8C682C03F246ECBC245D951700D4A3"/>
              </w:placeholder>
              <w:dataBinding w:prefixMappings="xmlns:ns0='http://purl.org/dc/elements/1.1/' xmlns:ns1='http://schemas.openxmlformats.org/package/2006/metadata/core-properties' " w:xpath="/ns1:coreProperties[1]/ns0:subject[1]" w:storeItemID="{6C3C8BC8-F283-45AE-878A-BAB7291924A1}"/>
              <w:text/>
            </w:sdtPr>
            <w:sdtEndPr/>
            <w:sdtContent>
              <w:r w:rsidR="009E2F3D" w:rsidRPr="009E2F3D">
                <w:rPr>
                  <w:rFonts w:asciiTheme="majorBidi" w:hAnsiTheme="majorBidi"/>
                  <w:b w:val="0"/>
                  <w:color w:val="4472C4" w:themeColor="accent1"/>
                  <w:sz w:val="28"/>
                  <w:szCs w:val="28"/>
                </w:rPr>
                <w:t>Software Requirements Specification (SRS)</w:t>
              </w:r>
            </w:sdtContent>
          </w:sdt>
        </w:p>
        <w:p w14:paraId="54613054" w14:textId="2078CCCF" w:rsidR="00761B98" w:rsidRPr="00B134FE" w:rsidRDefault="00C228BB" w:rsidP="00761B98">
          <w:pPr>
            <w:pStyle w:val="Heading3"/>
            <w:jc w:val="center"/>
            <w:rPr>
              <w:rFonts w:asciiTheme="majorBidi" w:hAnsiTheme="majorBidi"/>
              <w:u w:val="single"/>
            </w:rPr>
          </w:pPr>
          <w:r w:rsidRPr="00B134FE">
            <w:rPr>
              <w:rFonts w:asciiTheme="majorBidi" w:hAnsiTheme="majorBidi"/>
              <w:u w:val="single"/>
            </w:rPr>
            <w:t xml:space="preserve">Semester </w:t>
          </w:r>
          <w:r w:rsidR="00761B98" w:rsidRPr="00B134FE">
            <w:rPr>
              <w:rFonts w:asciiTheme="majorBidi" w:hAnsiTheme="majorBidi"/>
              <w:u w:val="single"/>
            </w:rPr>
            <w:t>Project</w:t>
          </w:r>
        </w:p>
        <w:p w14:paraId="6B432D4D" w14:textId="5E01667A" w:rsidR="00CB4485" w:rsidRPr="00B134FE" w:rsidRDefault="009E2F3D" w:rsidP="00CB4485">
          <w:pPr>
            <w:pStyle w:val="Heading3"/>
            <w:jc w:val="center"/>
            <w:rPr>
              <w:rFonts w:asciiTheme="majorBidi" w:hAnsiTheme="majorBidi"/>
              <w:u w:val="single"/>
            </w:rPr>
          </w:pPr>
          <w:r>
            <w:rPr>
              <w:rFonts w:asciiTheme="majorBidi" w:hAnsiTheme="majorBidi"/>
              <w:u w:val="single"/>
            </w:rPr>
            <w:t>WEB</w:t>
          </w:r>
        </w:p>
        <w:p w14:paraId="4C3C01DC" w14:textId="0892C704" w:rsidR="0045441E" w:rsidRPr="00B134FE" w:rsidRDefault="003662D4" w:rsidP="00C228BB">
          <w:pPr>
            <w:pStyle w:val="Heading3"/>
            <w:jc w:val="center"/>
            <w:rPr>
              <w:rFonts w:asciiTheme="majorBidi" w:hAnsiTheme="majorBidi"/>
            </w:rPr>
          </w:pPr>
          <w:r w:rsidRPr="00B134FE">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D60FF6C" wp14:editId="4A040AA9">
                    <wp:simplePos x="0" y="0"/>
                    <wp:positionH relativeFrom="margin">
                      <wp:posOffset>53340</wp:posOffset>
                    </wp:positionH>
                    <wp:positionV relativeFrom="page">
                      <wp:posOffset>8572500</wp:posOffset>
                    </wp:positionV>
                    <wp:extent cx="6553200" cy="1402080"/>
                    <wp:effectExtent l="0" t="0" r="2540" b="7620"/>
                    <wp:wrapNone/>
                    <wp:docPr id="142" name="Text Box 44"/>
                    <wp:cNvGraphicFramePr/>
                    <a:graphic xmlns:a="http://schemas.openxmlformats.org/drawingml/2006/main">
                      <a:graphicData uri="http://schemas.microsoft.com/office/word/2010/wordprocessingShape">
                        <wps:wsp>
                          <wps:cNvSpPr txBox="1"/>
                          <wps:spPr>
                            <a:xfrm>
                              <a:off x="0" y="0"/>
                              <a:ext cx="6553200" cy="140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43D7E" w14:textId="0B1577A0" w:rsidR="00C228BB" w:rsidRPr="00C228BB" w:rsidRDefault="00C228BB" w:rsidP="00C228BB">
                                <w:pPr>
                                  <w:pStyle w:val="Heading2"/>
                                  <w:jc w:val="center"/>
                                  <w:rPr>
                                    <w:caps/>
                                    <w:color w:val="4472C4" w:themeColor="accent1"/>
                                    <w:sz w:val="32"/>
                                    <w:szCs w:val="36"/>
                                  </w:rPr>
                                </w:pPr>
                                <w:r w:rsidRPr="00C228BB">
                                  <w:rPr>
                                    <w:sz w:val="32"/>
                                    <w:szCs w:val="36"/>
                                  </w:rPr>
                                  <w:t xml:space="preserve">Team Name: </w:t>
                                </w:r>
                                <w:r w:rsidR="003662D4" w:rsidRPr="003662D4">
                                  <w:rPr>
                                    <w:sz w:val="32"/>
                                    <w:szCs w:val="36"/>
                                  </w:rPr>
                                  <w:t xml:space="preserve">Under </w:t>
                                </w:r>
                                <w:r w:rsidR="003662D4">
                                  <w:rPr>
                                    <w:sz w:val="32"/>
                                    <w:szCs w:val="36"/>
                                  </w:rPr>
                                  <w:t>T</w:t>
                                </w:r>
                                <w:r w:rsidR="003662D4" w:rsidRPr="003662D4">
                                  <w:rPr>
                                    <w:sz w:val="32"/>
                                    <w:szCs w:val="36"/>
                                  </w:rPr>
                                  <w:t>aker</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7949E40D" w:rsidR="00761B98" w:rsidRPr="00C228BB" w:rsidRDefault="00761B98" w:rsidP="00C228BB">
                                <w:pPr>
                                  <w:pStyle w:val="Heading2"/>
                                  <w:jc w:val="center"/>
                                </w:pPr>
                                <w:r w:rsidRPr="00C228BB">
                                  <w:t>21F-</w:t>
                                </w:r>
                                <w:r w:rsidR="003662D4" w:rsidRPr="003662D4">
                                  <w:t>9</w:t>
                                </w:r>
                                <w:r w:rsidR="009E2F3D">
                                  <w:t>519</w:t>
                                </w:r>
                                <w:r w:rsidRPr="00C228BB">
                                  <w:t xml:space="preserve">-&gt; </w:t>
                                </w:r>
                                <w:r w:rsidR="009E2F3D">
                                  <w:t>Rai Umer</w:t>
                                </w:r>
                              </w:p>
                              <w:p w14:paraId="1716A94D" w14:textId="55C3CD86" w:rsidR="003662D4" w:rsidRPr="003662D4" w:rsidRDefault="00761B98" w:rsidP="009E2F3D">
                                <w:pPr>
                                  <w:pStyle w:val="Heading2"/>
                                  <w:jc w:val="center"/>
                                </w:pPr>
                                <w:r w:rsidRPr="00C228BB">
                                  <w:t>21</w:t>
                                </w:r>
                                <w:r w:rsidR="003662D4">
                                  <w:t>F</w:t>
                                </w:r>
                                <w:r w:rsidRPr="00C228BB">
                                  <w:t>-9</w:t>
                                </w:r>
                                <w:r w:rsidR="009E2F3D">
                                  <w:t>409</w:t>
                                </w:r>
                                <w:r w:rsidRPr="00C228BB">
                                  <w:t>-&gt;</w:t>
                                </w:r>
                                <w:r w:rsidR="009E2F3D">
                                  <w:t xml:space="preserve"> Syed Haider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D60FF6C" id="_x0000_t202" coordsize="21600,21600" o:spt="202" path="m,l,21600r21600,l21600,xe">
                    <v:stroke joinstyle="miter"/>
                    <v:path gradientshapeok="t" o:connecttype="rect"/>
                  </v:shapetype>
                  <v:shape id="Text Box 44" o:spid="_x0000_s1026" type="#_x0000_t202" style="position:absolute;left:0;text-align:left;margin-left:4.2pt;margin-top:675pt;width:516pt;height:110.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4ZqdgIAAFYFAAAOAAAAZHJzL2Uyb0RvYy54bWysVFFP2zAQfp+0/2D5faQtBa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" filled="f" stroked="f" strokeweight=".5pt">
                    <v:textbox inset="0,0,0,0">
                      <w:txbxContent>
                        <w:p w14:paraId="60C43D7E" w14:textId="0B1577A0" w:rsidR="00C228BB" w:rsidRPr="00C228BB" w:rsidRDefault="00C228BB" w:rsidP="00C228BB">
                          <w:pPr>
                            <w:pStyle w:val="Heading2"/>
                            <w:jc w:val="center"/>
                            <w:rPr>
                              <w:caps/>
                              <w:color w:val="4472C4" w:themeColor="accent1"/>
                              <w:sz w:val="32"/>
                              <w:szCs w:val="36"/>
                            </w:rPr>
                          </w:pPr>
                          <w:r w:rsidRPr="00C228BB">
                            <w:rPr>
                              <w:sz w:val="32"/>
                              <w:szCs w:val="36"/>
                            </w:rPr>
                            <w:t xml:space="preserve">Team Name: </w:t>
                          </w:r>
                          <w:r w:rsidR="003662D4" w:rsidRPr="003662D4">
                            <w:rPr>
                              <w:sz w:val="32"/>
                              <w:szCs w:val="36"/>
                            </w:rPr>
                            <w:t xml:space="preserve">Under </w:t>
                          </w:r>
                          <w:r w:rsidR="003662D4">
                            <w:rPr>
                              <w:sz w:val="32"/>
                              <w:szCs w:val="36"/>
                            </w:rPr>
                            <w:t>T</w:t>
                          </w:r>
                          <w:r w:rsidR="003662D4" w:rsidRPr="003662D4">
                            <w:rPr>
                              <w:sz w:val="32"/>
                              <w:szCs w:val="36"/>
                            </w:rPr>
                            <w:t>aker</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7949E40D" w:rsidR="00761B98" w:rsidRPr="00C228BB" w:rsidRDefault="00761B98" w:rsidP="00C228BB">
                          <w:pPr>
                            <w:pStyle w:val="Heading2"/>
                            <w:jc w:val="center"/>
                          </w:pPr>
                          <w:r w:rsidRPr="00C228BB">
                            <w:t>21F-</w:t>
                          </w:r>
                          <w:r w:rsidR="003662D4" w:rsidRPr="003662D4">
                            <w:t>9</w:t>
                          </w:r>
                          <w:r w:rsidR="009E2F3D">
                            <w:t>519</w:t>
                          </w:r>
                          <w:r w:rsidRPr="00C228BB">
                            <w:t xml:space="preserve">-&gt; </w:t>
                          </w:r>
                          <w:r w:rsidR="009E2F3D">
                            <w:t>Rai Umer</w:t>
                          </w:r>
                        </w:p>
                        <w:p w14:paraId="1716A94D" w14:textId="55C3CD86" w:rsidR="003662D4" w:rsidRPr="003662D4" w:rsidRDefault="00761B98" w:rsidP="009E2F3D">
                          <w:pPr>
                            <w:pStyle w:val="Heading2"/>
                            <w:jc w:val="center"/>
                          </w:pPr>
                          <w:r w:rsidRPr="00C228BB">
                            <w:t>21</w:t>
                          </w:r>
                          <w:r w:rsidR="003662D4">
                            <w:t>F</w:t>
                          </w:r>
                          <w:r w:rsidRPr="00C228BB">
                            <w:t>-9</w:t>
                          </w:r>
                          <w:r w:rsidR="009E2F3D">
                            <w:t>409</w:t>
                          </w:r>
                          <w:r w:rsidRPr="00C228BB">
                            <w:t>-&gt;</w:t>
                          </w:r>
                          <w:r w:rsidR="009E2F3D">
                            <w:t xml:space="preserve"> Syed Haider</w:t>
                          </w:r>
                        </w:p>
                      </w:txbxContent>
                    </v:textbox>
                    <w10:wrap anchorx="margin" anchory="page"/>
                  </v:shape>
                </w:pict>
              </mc:Fallback>
            </mc:AlternateContent>
          </w:r>
          <w:r w:rsidR="000E351D" w:rsidRPr="00B134FE">
            <w:rPr>
              <w:rFonts w:asciiTheme="majorBidi" w:hAnsiTheme="majorBidi"/>
              <w:noProof/>
              <w:u w:val="single"/>
            </w:rPr>
            <w:drawing>
              <wp:anchor distT="0" distB="0" distL="114300" distR="114300" simplePos="0" relativeHeight="251660288" behindDoc="0" locked="0" layoutInCell="1" allowOverlap="1" wp14:anchorId="3ED0898E" wp14:editId="3D28923C">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00C228BB" w:rsidRPr="00B134FE">
            <w:rPr>
              <w:rFonts w:asciiTheme="majorBidi" w:hAnsiTheme="majorBidi"/>
              <w:u w:val="single"/>
            </w:rPr>
            <w:t xml:space="preserve">BS (SE) </w:t>
          </w:r>
          <w:r w:rsidR="009E2F3D">
            <w:rPr>
              <w:rFonts w:asciiTheme="majorBidi" w:hAnsiTheme="majorBidi"/>
              <w:u w:val="single"/>
            </w:rPr>
            <w:t>6</w:t>
          </w:r>
          <w:r w:rsidR="00C228BB" w:rsidRPr="00B134FE">
            <w:rPr>
              <w:rFonts w:asciiTheme="majorBidi" w:hAnsiTheme="majorBidi"/>
              <w:u w:val="single"/>
            </w:rPr>
            <w:t>A</w:t>
          </w:r>
          <w:r w:rsidR="0045441E" w:rsidRPr="00B134FE">
            <w:rPr>
              <w:rFonts w:asciiTheme="majorBidi" w:hAnsiTheme="majorBidi"/>
            </w:rPr>
            <w:br w:type="page"/>
          </w:r>
        </w:p>
      </w:sdtContent>
    </w:sdt>
    <w:bookmarkEnd w:id="0"/>
    <w:p w14:paraId="1664B0A6" w14:textId="77777777" w:rsidR="009E2F3D" w:rsidRPr="009E2F3D" w:rsidRDefault="009E2F3D" w:rsidP="009E2F3D">
      <w:pPr>
        <w:rPr>
          <w:rFonts w:asciiTheme="majorBidi" w:hAnsiTheme="majorBidi" w:cstheme="majorBidi"/>
        </w:rPr>
      </w:pPr>
      <w:r w:rsidRPr="009E2F3D">
        <w:rPr>
          <w:rFonts w:asciiTheme="majorBidi" w:hAnsiTheme="majorBidi" w:cstheme="majorBidi"/>
        </w:rPr>
        <w:lastRenderedPageBreak/>
        <w:t>1. Introduction</w:t>
      </w:r>
    </w:p>
    <w:p w14:paraId="2FD97F49" w14:textId="77777777" w:rsidR="009E2F3D" w:rsidRPr="009E2F3D" w:rsidRDefault="009E2F3D" w:rsidP="009E2F3D">
      <w:pPr>
        <w:rPr>
          <w:rFonts w:asciiTheme="majorBidi" w:hAnsiTheme="majorBidi" w:cstheme="majorBidi"/>
        </w:rPr>
      </w:pPr>
      <w:r w:rsidRPr="009E2F3D">
        <w:rPr>
          <w:rFonts w:asciiTheme="majorBidi" w:hAnsiTheme="majorBidi" w:cstheme="majorBidi"/>
        </w:rPr>
        <w:t>The Industrial Project Management system aims to streamline the process of managing industrial projects, including project proposals, company registrations, project approvals, and project categorization. This document outlines the requirements for the system based on the identified modules and contributors.</w:t>
      </w:r>
    </w:p>
    <w:p w14:paraId="45F4E916" w14:textId="77777777" w:rsidR="009E2F3D" w:rsidRPr="009E2F3D" w:rsidRDefault="009E2F3D" w:rsidP="009E2F3D">
      <w:pPr>
        <w:rPr>
          <w:rFonts w:asciiTheme="majorBidi" w:hAnsiTheme="majorBidi" w:cstheme="majorBidi"/>
        </w:rPr>
      </w:pPr>
      <w:r w:rsidRPr="009E2F3D">
        <w:rPr>
          <w:rFonts w:asciiTheme="majorBidi" w:hAnsiTheme="majorBidi" w:cstheme="majorBidi"/>
        </w:rPr>
        <w:t>2. Overall Description</w:t>
      </w:r>
    </w:p>
    <w:p w14:paraId="5F9EDB77" w14:textId="77777777" w:rsidR="009E2F3D" w:rsidRPr="009E2F3D" w:rsidRDefault="009E2F3D" w:rsidP="009E2F3D">
      <w:pPr>
        <w:rPr>
          <w:rFonts w:asciiTheme="majorBidi" w:hAnsiTheme="majorBidi" w:cstheme="majorBidi"/>
        </w:rPr>
      </w:pPr>
      <w:r w:rsidRPr="009E2F3D">
        <w:rPr>
          <w:rFonts w:asciiTheme="majorBidi" w:hAnsiTheme="majorBidi" w:cstheme="majorBidi"/>
        </w:rPr>
        <w:t>2.1 Product Perspective</w:t>
      </w:r>
    </w:p>
    <w:p w14:paraId="6C564257" w14:textId="77777777" w:rsidR="009E2F3D" w:rsidRPr="009E2F3D" w:rsidRDefault="009E2F3D" w:rsidP="009E2F3D">
      <w:pPr>
        <w:rPr>
          <w:rFonts w:asciiTheme="majorBidi" w:hAnsiTheme="majorBidi" w:cstheme="majorBidi"/>
        </w:rPr>
      </w:pPr>
      <w:r w:rsidRPr="009E2F3D">
        <w:rPr>
          <w:rFonts w:asciiTheme="majorBidi" w:hAnsiTheme="majorBidi" w:cstheme="majorBidi"/>
        </w:rPr>
        <w:t>The system will serve as a centralized platform for users to register companies, submit project proposals, view available industrial projects, and manage project approvals. It will interact with users through a web-based interface and store data in a secure database.</w:t>
      </w:r>
    </w:p>
    <w:p w14:paraId="443BE2D7" w14:textId="77777777" w:rsidR="009E2F3D" w:rsidRPr="009E2F3D" w:rsidRDefault="009E2F3D" w:rsidP="009E2F3D">
      <w:pPr>
        <w:rPr>
          <w:rFonts w:asciiTheme="majorBidi" w:hAnsiTheme="majorBidi" w:cstheme="majorBidi"/>
        </w:rPr>
      </w:pPr>
      <w:r w:rsidRPr="009E2F3D">
        <w:rPr>
          <w:rFonts w:asciiTheme="majorBidi" w:hAnsiTheme="majorBidi" w:cstheme="majorBidi"/>
        </w:rPr>
        <w:t>2.2 User Classes and Characteristics</w:t>
      </w:r>
    </w:p>
    <w:p w14:paraId="487A26D9"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Admin: Responsible for managing user accounts, reviewing and approving projects.</w:t>
      </w:r>
    </w:p>
    <w:p w14:paraId="11313D62"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Student: Submits project proposals and views available industrial projects.</w:t>
      </w:r>
    </w:p>
    <w:p w14:paraId="290C9751"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User: Registers companies and manages project details.</w:t>
      </w:r>
    </w:p>
    <w:p w14:paraId="6315D989" w14:textId="77777777" w:rsidR="009E2F3D" w:rsidRPr="009E2F3D" w:rsidRDefault="009E2F3D" w:rsidP="009E2F3D">
      <w:pPr>
        <w:rPr>
          <w:rFonts w:asciiTheme="majorBidi" w:hAnsiTheme="majorBidi" w:cstheme="majorBidi"/>
        </w:rPr>
      </w:pPr>
      <w:r w:rsidRPr="009E2F3D">
        <w:rPr>
          <w:rFonts w:asciiTheme="majorBidi" w:hAnsiTheme="majorBidi" w:cstheme="majorBidi"/>
        </w:rPr>
        <w:t>2.3 Operating Environment</w:t>
      </w:r>
    </w:p>
    <w:p w14:paraId="5847582D" w14:textId="77777777" w:rsidR="009E2F3D" w:rsidRPr="009E2F3D" w:rsidRDefault="009E2F3D" w:rsidP="009E2F3D">
      <w:pPr>
        <w:rPr>
          <w:rFonts w:asciiTheme="majorBidi" w:hAnsiTheme="majorBidi" w:cstheme="majorBidi"/>
        </w:rPr>
      </w:pPr>
      <w:r w:rsidRPr="009E2F3D">
        <w:rPr>
          <w:rFonts w:asciiTheme="majorBidi" w:hAnsiTheme="majorBidi" w:cstheme="majorBidi"/>
        </w:rPr>
        <w:t>The system will be deployed on a web server and accessible through modern web browsers. It will require a stable internet connection for users to interact with the platform.</w:t>
      </w:r>
    </w:p>
    <w:p w14:paraId="440E9668" w14:textId="77777777" w:rsidR="009E2F3D" w:rsidRPr="009E2F3D" w:rsidRDefault="009E2F3D" w:rsidP="009E2F3D">
      <w:pPr>
        <w:rPr>
          <w:rFonts w:asciiTheme="majorBidi" w:hAnsiTheme="majorBidi" w:cstheme="majorBidi"/>
        </w:rPr>
      </w:pPr>
      <w:r w:rsidRPr="009E2F3D">
        <w:rPr>
          <w:rFonts w:asciiTheme="majorBidi" w:hAnsiTheme="majorBidi" w:cstheme="majorBidi"/>
        </w:rPr>
        <w:t>3. Specific Requirements</w:t>
      </w:r>
    </w:p>
    <w:p w14:paraId="7EACE85F" w14:textId="77777777" w:rsidR="009E2F3D" w:rsidRPr="009E2F3D" w:rsidRDefault="009E2F3D" w:rsidP="009E2F3D">
      <w:pPr>
        <w:rPr>
          <w:rFonts w:asciiTheme="majorBidi" w:hAnsiTheme="majorBidi" w:cstheme="majorBidi"/>
        </w:rPr>
      </w:pPr>
      <w:r w:rsidRPr="009E2F3D">
        <w:rPr>
          <w:rFonts w:asciiTheme="majorBidi" w:hAnsiTheme="majorBidi" w:cstheme="majorBidi"/>
        </w:rPr>
        <w:t>3.1 Admin Module (Contributor: Haider Ali - 21F-9409)</w:t>
      </w:r>
    </w:p>
    <w:p w14:paraId="4A5B877C"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Responsibilities:</w:t>
      </w:r>
    </w:p>
    <w:p w14:paraId="34698D5E"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Implement user account management functionalities.</w:t>
      </w:r>
    </w:p>
    <w:p w14:paraId="50612983"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Develop project approval and categorization features.</w:t>
      </w:r>
    </w:p>
    <w:p w14:paraId="3A8262AD"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Contributions:</w:t>
      </w:r>
    </w:p>
    <w:p w14:paraId="371069C1"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Haider Ali will be responsible for implementing the admin module, including user account management, project approval workflows, and project categorization functionalities.</w:t>
      </w:r>
    </w:p>
    <w:p w14:paraId="0BB5E1F7" w14:textId="77777777" w:rsidR="009E2F3D" w:rsidRPr="009E2F3D" w:rsidRDefault="009E2F3D" w:rsidP="009E2F3D">
      <w:pPr>
        <w:rPr>
          <w:rFonts w:asciiTheme="majorBidi" w:hAnsiTheme="majorBidi" w:cstheme="majorBidi"/>
        </w:rPr>
      </w:pPr>
      <w:r w:rsidRPr="009E2F3D">
        <w:rPr>
          <w:rFonts w:asciiTheme="majorBidi" w:hAnsiTheme="majorBidi" w:cstheme="majorBidi"/>
        </w:rPr>
        <w:t>3.2 User Module (Contributor: Rai Umer - 21F-9519)</w:t>
      </w:r>
    </w:p>
    <w:p w14:paraId="5BAA73D5"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Responsibilities:</w:t>
      </w:r>
    </w:p>
    <w:p w14:paraId="352A8793"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Develop company registration functionality.</w:t>
      </w:r>
    </w:p>
    <w:p w14:paraId="3B9FDA09"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Implement project management features for users.</w:t>
      </w:r>
    </w:p>
    <w:p w14:paraId="7E7C579E"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Contributions:</w:t>
      </w:r>
    </w:p>
    <w:p w14:paraId="033A4C20"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Rai Umer will be responsible for implementing the user module, which includes developing the company registration process and providing project management capabilities for users.</w:t>
      </w:r>
    </w:p>
    <w:p w14:paraId="6E8727B0" w14:textId="77777777" w:rsidR="009E2F3D" w:rsidRPr="009E2F3D" w:rsidRDefault="009E2F3D" w:rsidP="009E2F3D">
      <w:pPr>
        <w:rPr>
          <w:rFonts w:asciiTheme="majorBidi" w:hAnsiTheme="majorBidi" w:cstheme="majorBidi"/>
        </w:rPr>
      </w:pPr>
      <w:r w:rsidRPr="009E2F3D">
        <w:rPr>
          <w:rFonts w:asciiTheme="majorBidi" w:hAnsiTheme="majorBidi" w:cstheme="majorBidi"/>
        </w:rPr>
        <w:t>3.3 Student Module (Contributor: Suresh Kumar - 21F-9516)</w:t>
      </w:r>
    </w:p>
    <w:p w14:paraId="520A7064"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Responsibilities:</w:t>
      </w:r>
    </w:p>
    <w:p w14:paraId="75869AFF"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Develop industrial project viewing functionality for students.</w:t>
      </w:r>
    </w:p>
    <w:p w14:paraId="47F50D57" w14:textId="77777777" w:rsidR="009E2F3D" w:rsidRPr="009E2F3D" w:rsidRDefault="009E2F3D" w:rsidP="009E2F3D">
      <w:pPr>
        <w:rPr>
          <w:rFonts w:asciiTheme="majorBidi" w:hAnsiTheme="majorBidi" w:cstheme="majorBidi"/>
        </w:rPr>
      </w:pPr>
      <w:r w:rsidRPr="009E2F3D">
        <w:rPr>
          <w:rFonts w:asciiTheme="majorBidi" w:hAnsiTheme="majorBidi" w:cstheme="majorBidi"/>
        </w:rPr>
        <w:lastRenderedPageBreak/>
        <w:t>•</w:t>
      </w:r>
      <w:r w:rsidRPr="009E2F3D">
        <w:rPr>
          <w:rFonts w:asciiTheme="majorBidi" w:hAnsiTheme="majorBidi" w:cstheme="majorBidi"/>
        </w:rPr>
        <w:tab/>
        <w:t>Implement project proposal submission features.</w:t>
      </w:r>
    </w:p>
    <w:p w14:paraId="1F0DA13E" w14:textId="77777777" w:rsidR="009E2F3D" w:rsidRPr="009E2F3D"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Contributions:</w:t>
      </w:r>
    </w:p>
    <w:p w14:paraId="2280DE6C" w14:textId="7231C40C" w:rsidR="002954A2" w:rsidRDefault="009E2F3D" w:rsidP="009E2F3D">
      <w:pPr>
        <w:rPr>
          <w:rFonts w:asciiTheme="majorBidi" w:hAnsiTheme="majorBidi" w:cstheme="majorBidi"/>
        </w:rPr>
      </w:pPr>
      <w:r w:rsidRPr="009E2F3D">
        <w:rPr>
          <w:rFonts w:asciiTheme="majorBidi" w:hAnsiTheme="majorBidi" w:cstheme="majorBidi"/>
        </w:rPr>
        <w:t>•</w:t>
      </w:r>
      <w:r w:rsidRPr="009E2F3D">
        <w:rPr>
          <w:rFonts w:asciiTheme="majorBidi" w:hAnsiTheme="majorBidi" w:cstheme="majorBidi"/>
        </w:rPr>
        <w:tab/>
        <w:t>Suresh Kumar will be responsible for implementing the student module, including developing the functionality for students to view available industrial projects and submit project proposals.</w:t>
      </w:r>
    </w:p>
    <w:p w14:paraId="7A3AF000" w14:textId="14130962" w:rsidR="006344BD" w:rsidRDefault="00851660" w:rsidP="006344BD">
      <w:pPr>
        <w:pStyle w:val="Heading2"/>
      </w:pPr>
      <w:r>
        <w:t xml:space="preserve">Architecture </w:t>
      </w:r>
      <w:r w:rsidR="006344BD">
        <w:t>Diagram: -</w:t>
      </w:r>
    </w:p>
    <w:p w14:paraId="49BD83AB" w14:textId="01B72EB6" w:rsidR="006344BD" w:rsidRDefault="00851660" w:rsidP="006344BD">
      <w:r>
        <w:rPr>
          <w:noProof/>
        </w:rPr>
        <w:drawing>
          <wp:inline distT="0" distB="0" distL="0" distR="0" wp14:anchorId="4D8EE89C" wp14:editId="590DCE7B">
            <wp:extent cx="5543550"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43550" cy="4648200"/>
                    </a:xfrm>
                    <a:prstGeom prst="rect">
                      <a:avLst/>
                    </a:prstGeom>
                  </pic:spPr>
                </pic:pic>
              </a:graphicData>
            </a:graphic>
          </wp:inline>
        </w:drawing>
      </w:r>
    </w:p>
    <w:p w14:paraId="6B87B06A" w14:textId="395BA707" w:rsidR="00851660" w:rsidRDefault="00851660" w:rsidP="006344BD"/>
    <w:p w14:paraId="0C239AC0" w14:textId="25D12FCA" w:rsidR="00851660" w:rsidRDefault="00851660" w:rsidP="00851660">
      <w:pPr>
        <w:pStyle w:val="Heading2"/>
      </w:pPr>
      <w:r>
        <w:lastRenderedPageBreak/>
        <w:t>Package Diagram: -</w:t>
      </w:r>
    </w:p>
    <w:p w14:paraId="652317D8" w14:textId="0A4ADDE5" w:rsidR="00851660" w:rsidRDefault="00851660" w:rsidP="00851660">
      <w:r>
        <w:rPr>
          <w:noProof/>
        </w:rPr>
        <w:drawing>
          <wp:inline distT="0" distB="0" distL="0" distR="0" wp14:anchorId="57267757" wp14:editId="6C260997">
            <wp:extent cx="50863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86350" cy="4162425"/>
                    </a:xfrm>
                    <a:prstGeom prst="rect">
                      <a:avLst/>
                    </a:prstGeom>
                  </pic:spPr>
                </pic:pic>
              </a:graphicData>
            </a:graphic>
          </wp:inline>
        </w:drawing>
      </w:r>
    </w:p>
    <w:p w14:paraId="752F4D5D" w14:textId="0CAE3789" w:rsidR="00851660" w:rsidRDefault="00851660" w:rsidP="00851660">
      <w:pPr>
        <w:pStyle w:val="Heading2"/>
      </w:pPr>
      <w:r>
        <w:t>ER Diagram: -</w:t>
      </w:r>
    </w:p>
    <w:p w14:paraId="1295387F" w14:textId="77777777" w:rsidR="00851660" w:rsidRPr="00851660" w:rsidRDefault="00851660" w:rsidP="00851660"/>
    <w:sectPr w:rsidR="00851660" w:rsidRPr="0085166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B4C"/>
    <w:multiLevelType w:val="hybridMultilevel"/>
    <w:tmpl w:val="26283508"/>
    <w:lvl w:ilvl="0" w:tplc="226CCE8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0224"/>
    <w:multiLevelType w:val="hybridMultilevel"/>
    <w:tmpl w:val="6DEEABCE"/>
    <w:lvl w:ilvl="0" w:tplc="3F3EB18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A1E"/>
    <w:multiLevelType w:val="hybridMultilevel"/>
    <w:tmpl w:val="DEBC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42C"/>
    <w:multiLevelType w:val="hybridMultilevel"/>
    <w:tmpl w:val="A66E642E"/>
    <w:lvl w:ilvl="0" w:tplc="E6FAA1B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1AE"/>
    <w:multiLevelType w:val="hybridMultilevel"/>
    <w:tmpl w:val="CD94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25083"/>
    <w:multiLevelType w:val="hybridMultilevel"/>
    <w:tmpl w:val="66E4AFF8"/>
    <w:lvl w:ilvl="0" w:tplc="5AB0A368">
      <w:start w:val="1"/>
      <w:numFmt w:val="decimal"/>
      <w:lvlText w:val="%1."/>
      <w:lvlJc w:val="left"/>
      <w:pPr>
        <w:ind w:left="720" w:hanging="360"/>
      </w:pPr>
      <w:rPr>
        <w:rFonts w:asciiTheme="majorBidi" w:eastAsiaTheme="minorHAnsi" w:hAnsiTheme="maj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C51E4"/>
    <w:multiLevelType w:val="hybridMultilevel"/>
    <w:tmpl w:val="7958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32C54"/>
    <w:multiLevelType w:val="hybridMultilevel"/>
    <w:tmpl w:val="71F0854A"/>
    <w:lvl w:ilvl="0" w:tplc="849A7AA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C4C69"/>
    <w:multiLevelType w:val="hybridMultilevel"/>
    <w:tmpl w:val="5E7C388A"/>
    <w:lvl w:ilvl="0" w:tplc="D680835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6"/>
  </w:num>
  <w:num w:numId="5">
    <w:abstractNumId w:val="4"/>
  </w:num>
  <w:num w:numId="6">
    <w:abstractNumId w:val="2"/>
  </w:num>
  <w:num w:numId="7">
    <w:abstractNumId w:val="10"/>
  </w:num>
  <w:num w:numId="8">
    <w:abstractNumId w:val="8"/>
  </w:num>
  <w:num w:numId="9">
    <w:abstractNumId w:val="0"/>
  </w:num>
  <w:num w:numId="10">
    <w:abstractNumId w:val="1"/>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2C"/>
    <w:rsid w:val="000209B0"/>
    <w:rsid w:val="000E351D"/>
    <w:rsid w:val="002954A2"/>
    <w:rsid w:val="002D4EEA"/>
    <w:rsid w:val="00317790"/>
    <w:rsid w:val="00322DF1"/>
    <w:rsid w:val="003662D4"/>
    <w:rsid w:val="0045441E"/>
    <w:rsid w:val="006344BD"/>
    <w:rsid w:val="006445D1"/>
    <w:rsid w:val="00761B98"/>
    <w:rsid w:val="00851660"/>
    <w:rsid w:val="009E2F3D"/>
    <w:rsid w:val="00A41AFE"/>
    <w:rsid w:val="00B134FE"/>
    <w:rsid w:val="00BC0A33"/>
    <w:rsid w:val="00BE2FE6"/>
    <w:rsid w:val="00C228BB"/>
    <w:rsid w:val="00CB4485"/>
    <w:rsid w:val="00D20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00F"/>
  <w15:chartTrackingRefBased/>
  <w15:docId w15:val="{2B83AFCC-A0E3-4F27-AC24-015F3BAE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D1"/>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45441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45D1"/>
    <w:rPr>
      <w:rFonts w:asciiTheme="majorHAnsi" w:eastAsiaTheme="majorEastAsia" w:hAnsiTheme="majorHAnsi" w:cstheme="majorBidi"/>
      <w:b/>
      <w:color w:val="2F5496" w:themeColor="accent1" w:themeShade="BF"/>
      <w:szCs w:val="26"/>
    </w:rPr>
  </w:style>
  <w:style w:type="character" w:customStyle="1" w:styleId="Heading1Char">
    <w:name w:val="Heading 1 Char"/>
    <w:basedOn w:val="DefaultParagraphFont"/>
    <w:link w:val="Heading1"/>
    <w:uiPriority w:val="9"/>
    <w:rsid w:val="00644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9B0"/>
    <w:pPr>
      <w:ind w:left="720"/>
      <w:contextualSpacing/>
    </w:pPr>
  </w:style>
  <w:style w:type="character" w:customStyle="1" w:styleId="Heading3Char">
    <w:name w:val="Heading 3 Char"/>
    <w:basedOn w:val="DefaultParagraphFont"/>
    <w:link w:val="Heading3"/>
    <w:uiPriority w:val="9"/>
    <w:rsid w:val="0045441E"/>
    <w:rPr>
      <w:rFonts w:asciiTheme="majorHAnsi" w:eastAsiaTheme="majorEastAsia" w:hAnsiTheme="majorHAnsi" w:cstheme="majorBidi"/>
      <w:b/>
      <w:color w:val="1F3763" w:themeColor="accent1" w:themeShade="7F"/>
      <w:sz w:val="24"/>
      <w:szCs w:val="24"/>
    </w:rPr>
  </w:style>
  <w:style w:type="paragraph" w:styleId="NoSpacing">
    <w:name w:val="No Spacing"/>
    <w:link w:val="NoSpacingChar"/>
    <w:uiPriority w:val="1"/>
    <w:qFormat/>
    <w:rsid w:val="00454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441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99271"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8C682C03F246ECBC245D951700D4A3"/>
        <w:category>
          <w:name w:val="General"/>
          <w:gallery w:val="placeholder"/>
        </w:category>
        <w:types>
          <w:type w:val="bbPlcHdr"/>
        </w:types>
        <w:behaviors>
          <w:behavior w:val="content"/>
        </w:behaviors>
        <w:guid w:val="{B242D801-7ADE-4010-BA48-C560C0918EB0}"/>
      </w:docPartPr>
      <w:docPartBody>
        <w:p w:rsidR="00CD505D" w:rsidRDefault="0095157F" w:rsidP="0095157F">
          <w:pPr>
            <w:pStyle w:val="1E8C682C03F246ECBC245D951700D4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42"/>
    <w:rsid w:val="00054D20"/>
    <w:rsid w:val="000B74CE"/>
    <w:rsid w:val="003100DB"/>
    <w:rsid w:val="004C4B28"/>
    <w:rsid w:val="005C3E23"/>
    <w:rsid w:val="0095157F"/>
    <w:rsid w:val="00C1439E"/>
    <w:rsid w:val="00CD505D"/>
    <w:rsid w:val="00E3520E"/>
    <w:rsid w:val="00E51842"/>
    <w:rsid w:val="00E8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C682C03F246ECBC245D951700D4A3">
    <w:name w:val="1E8C682C03F246ECBC245D951700D4A3"/>
    <w:rsid w:val="0095157F"/>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21F-9516 --&gt; SURESH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A413E-7A87-42EF-B02E-A2AC3809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Web-Application testing</vt:lpstr>
    </vt:vector>
  </TitlesOfParts>
  <Company>21F-9516 --&gt; suresh kumar</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موسوعة الشعر العربية في العصر الجاهلية</dc:title>
  <dc:subject>Software Requirements Specification (SRS)</dc:subject>
  <dc:creator>Mian Fahad</dc:creator>
  <cp:keywords/>
  <dc:description/>
  <cp:lastModifiedBy>sain suresh</cp:lastModifiedBy>
  <cp:revision>5</cp:revision>
  <dcterms:created xsi:type="dcterms:W3CDTF">2024-05-06T18:42:00Z</dcterms:created>
  <dcterms:modified xsi:type="dcterms:W3CDTF">2024-05-08T06:46:00Z</dcterms:modified>
</cp:coreProperties>
</file>