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C4A"/>
        </w:rPr>
        <w:t>Luồng nghiệp vụ EPL Lào từ A đến Z — trang điều xe và trang kế toán</w:t>
      </w:r>
    </w:p>
    <w:p>
      <w:pPr>
        <w:jc w:val="both"/>
      </w:pPr>
      <w:r>
        <w:t xml:space="preserve">Viết cho anh (chủ dự án), cập nhật </w:t>
      </w:r>
      <w:r>
        <w:rPr>
          <w:b/>
        </w:rPr>
        <w:t>29/09/2026</w:t>
      </w:r>
      <w:r>
        <w:t xml:space="preserve">, sau khi làm xong đợt 7: mọi màn kho và tiền đã dời sang trang kế toán, trang điều xe giữ việc của chuyến xe và các danh mục. Tài liệu đi từ lúc Bãi lập </w:t>
      </w:r>
      <w:r>
        <w:rPr>
          <w:b/>
        </w:rPr>
        <w:t>phiếu gom</w:t>
      </w:r>
      <w:r>
        <w:t xml:space="preserve"> ở mỏ cho tới lúc mọi tờ chứng từ của chuyến đã </w:t>
      </w:r>
      <w:r>
        <w:rPr>
          <w:b/>
        </w:rPr>
        <w:t>vào sổ kế toán</w:t>
      </w:r>
      <w:r>
        <w:t xml:space="preserve">. Mỗi bước ghi rõ: </w:t>
      </w:r>
      <w:r>
        <w:rPr>
          <w:b/>
        </w:rPr>
        <w:t>ai làm</w:t>
      </w:r>
      <w:r>
        <w:t xml:space="preserve">, làm ở </w:t>
      </w:r>
      <w:r>
        <w:rPr>
          <w:b/>
        </w:rPr>
        <w:t>trang nào</w:t>
      </w:r>
      <w:r>
        <w:t xml:space="preserve">, </w:t>
      </w:r>
      <w:r>
        <w:rPr>
          <w:b/>
        </w:rPr>
        <w:t>màn nào</w:t>
      </w:r>
      <w:r>
        <w:t xml:space="preserve">, </w:t>
      </w:r>
      <w:r>
        <w:rPr>
          <w:b/>
        </w:rPr>
        <w:t>bấm nút nào</w:t>
      </w:r>
      <w:r>
        <w:t xml:space="preserve"> (đúng chữ trên nút), máy tự làm gì, máy chặn gì, sinh ra tờ gì, và </w:t>
      </w:r>
      <w:r>
        <w:rPr>
          <w:b/>
        </w:rPr>
        <w:t>ai làm tiếp</w:t>
      </w:r>
      <w:r>
        <w:t>.</w:t>
      </w:r>
    </w:p>
    <w:p>
      <w:pPr>
        <w:jc w:val="both"/>
      </w:pPr>
      <w:r>
        <w:rPr>
          <w:b/>
        </w:rPr>
        <w:t>Cách đọc:</w:t>
      </w:r>
      <w:r>
        <w:t xml:space="preserve"> Phần 1–3 là bức tranh chung và cách đi lại giữa hai trang, đọc một lần. Phần 4 là luồng chính một chuyến, đi từng bước. Phần 5–9 là bảng tra cứu: ai làm tiếp, việc ngoài chuyến, danh mục chứng từ, khi mất nối, và những gì đã dời. </w:t>
      </w:r>
      <w:r>
        <w:rPr>
          <w:b/>
        </w:rPr>
        <w:t>Phần 10 là kịch bản test tay</w:t>
      </w:r>
      <w:r>
        <w:t xml:space="preserve"> theo đúng thứ tự luồng, mỗi ca một dòng (ai · bấm gì · thấy gì là đúng), có ô đánh dấu </w:t>
      </w:r>
      <w:r>
        <w:rPr>
          <w:b/>
        </w:rPr>
        <w:t>Đạt</w:t>
      </w:r>
      <w:r>
        <w:t xml:space="preserve"> — bắt đầu test từ 10.0.</w:t>
      </w:r>
    </w:p>
    <w:p>
      <w:pPr>
        <w:jc w:val="both"/>
      </w:pPr>
      <w:r>
        <w:rPr>
          <w:b/>
        </w:rPr>
        <w:t>Quy ước chữ trong tài liệu:</w:t>
      </w:r>
      <w:r>
        <w:t xml:space="preserve"> tên nút và ô viết </w:t>
      </w:r>
      <w:r>
        <w:rPr>
          <w:b/>
        </w:rPr>
        <w:t>đậm</w:t>
      </w:r>
      <w:r>
        <w:t xml:space="preserve"> đúng như trên màn hình (bản tiếng Việt). Đường đi viết dạng Menu → Màn → Nút. Mật khẩu mọi tài khoản demo là </w:t>
      </w:r>
      <w:r>
        <w:rPr>
          <w:rFonts w:ascii="Consolas" w:hAnsi="Consolas"/>
          <w:sz w:val="19"/>
        </w:rPr>
        <w:t>1234</w:t>
      </w:r>
      <w:r>
        <w:t>.</w:t>
      </w:r>
    </w:p>
    <w:p>
      <w:pPr>
        <w:jc w:val="both"/>
      </w:pPr>
      <w:r>
        <w:rPr>
          <w:b/>
        </w:rPr>
        <w:t>Đổi tên hai phiếu (29/09/2026):</w:t>
      </w:r>
      <w:r>
        <w:t xml:space="preserve"> phiếu của trang điều xe chỉ là phiếu </w:t>
      </w:r>
      <w:r>
        <w:rPr>
          <w:b/>
        </w:rPr>
        <w:t>đề nghị</w:t>
      </w:r>
      <w:r>
        <w:t xml:space="preserve"> — </w:t>
      </w:r>
      <w:r>
        <w:rPr>
          <w:i/>
        </w:rPr>
        <w:t>Phiếu lĩnh nhiên liệu</w:t>
      </w:r>
      <w:r>
        <w:t xml:space="preserve"> nay là </w:t>
      </w:r>
      <w:r>
        <w:rPr>
          <w:b/>
        </w:rPr>
        <w:t>Phiếu đề nghị xuất nhiên liệu</w:t>
      </w:r>
      <w:r>
        <w:t xml:space="preserve"> (ໃບສະເໜີເບີກນໍ້າມັນ · Fuel issue request); nút </w:t>
      </w:r>
      <w:r>
        <w:rPr>
          <w:i/>
        </w:rPr>
        <w:t>Phiếu chi tạm ứng</w:t>
      </w:r>
      <w:r>
        <w:t xml:space="preserve"> và tờ </w:t>
      </w:r>
      <w:r>
        <w:rPr>
          <w:i/>
        </w:rPr>
        <w:t>Phiếu tạm ứng đi đường</w:t>
      </w:r>
      <w:r>
        <w:t xml:space="preserve"> nay là </w:t>
      </w:r>
      <w:r>
        <w:rPr>
          <w:b/>
        </w:rPr>
        <w:t>Phiếu đề nghị tạm ứng</w:t>
      </w:r>
      <w:r>
        <w:t xml:space="preserve"> (ໃບສະເໜີເບີກເງິນລ່ວງໜ້າ · Advance request). Mã trên tờ giữ nguyên (</w:t>
      </w:r>
      <w:r>
        <w:rPr>
          <w:rFonts w:ascii="Consolas" w:hAnsi="Consolas"/>
          <w:sz w:val="19"/>
        </w:rPr>
        <w:t>PLNL-…</w:t>
      </w:r>
      <w:r>
        <w:t xml:space="preserve">, </w:t>
      </w:r>
      <w:r>
        <w:rPr>
          <w:rFonts w:ascii="Consolas" w:hAnsi="Consolas"/>
          <w:sz w:val="19"/>
        </w:rPr>
        <w:t>PTU-…</w:t>
      </w:r>
      <w:r>
        <w:t xml:space="preserve">). Trang kế toán đổi chữ theo (màn </w:t>
      </w:r>
      <w:r>
        <w:rPr>
          <w:b/>
        </w:rPr>
        <w:t>Cấp phát</w:t>
      </w:r>
      <w:r>
        <w:t xml:space="preserve">: tab </w:t>
      </w:r>
      <w:r>
        <w:rPr>
          <w:b/>
        </w:rPr>
        <w:t>Phiếu đề nghị xuất nhiên liệu</w:t>
      </w:r>
      <w:r>
        <w:t xml:space="preserve">, </w:t>
      </w:r>
      <w:r>
        <w:rPr>
          <w:b/>
        </w:rPr>
        <w:t>Phiếu đề nghị tạm ứng</w:t>
      </w:r>
      <w:r>
        <w:t xml:space="preserve">); tờ đã đẩy sang sổ trước ngày đổi vẫn mang tên cũ. Tờ </w:t>
      </w:r>
      <w:r>
        <w:rPr>
          <w:b/>
        </w:rPr>
        <w:t>PC_TU</w:t>
      </w:r>
      <w:r>
        <w:t xml:space="preserve"> </w:t>
      </w:r>
      <w:r>
        <w:rPr>
          <w:i/>
        </w:rPr>
        <w:t>Phiếu chi tạm ứng</w:t>
      </w:r>
      <w:r>
        <w:t xml:space="preserve"> là tờ quỹ chi tiền thật, giữ tên.</w:t>
      </w:r>
    </w:p>
    <w:p>
      <w:pPr>
        <w:pStyle w:val="Heading1"/>
      </w:pPr>
      <w:r>
        <w:rPr>
          <w:color w:val="145C4A"/>
        </w:rPr>
        <w:t>Mục lục</w:t>
      </w:r>
    </w:p>
    <w:p>
      <w:pPr>
        <w:pStyle w:val="ListBullet"/>
      </w:pPr>
      <w:r>
        <w:rPr>
          <w:b/>
        </w:rPr>
        <w:t>1.</w:t>
      </w:r>
      <w:r>
        <w:t xml:space="preserve"> Bức tranh chung: hai trang, mỗi trang giữ gì</w:t>
      </w:r>
    </w:p>
    <w:p>
      <w:pPr>
        <w:pStyle w:val="ListBullet"/>
      </w:pPr>
      <w:r>
        <w:rPr>
          <w:b/>
        </w:rPr>
        <w:t>2.</w:t>
      </w:r>
      <w:r>
        <w:t xml:space="preserve"> Tài khoản và đăng nhập; </w:t>
      </w:r>
      <w:r>
        <w:rPr>
          <w:b/>
        </w:rPr>
        <w:t>2.1</w:t>
      </w:r>
      <w:r>
        <w:t xml:space="preserve"> mở nhiều tab, mỗi tab một tài khoản</w:t>
      </w:r>
    </w:p>
    <w:p>
      <w:pPr>
        <w:pStyle w:val="ListBullet"/>
      </w:pPr>
      <w:r>
        <w:rPr>
          <w:b/>
        </w:rPr>
        <w:t>3.</w:t>
      </w:r>
      <w:r>
        <w:t xml:space="preserve"> Đi lại giữa hai trang: nút bấm, máy tự gọi, cài đặt nối, khi một trang tắt</w:t>
      </w:r>
    </w:p>
    <w:p>
      <w:pPr>
        <w:pStyle w:val="ListBullet"/>
      </w:pPr>
      <w:r>
        <w:rPr>
          <w:b/>
        </w:rPr>
        <w:t>4.</w:t>
      </w:r>
      <w:r>
        <w:t xml:space="preserve"> Luồng chính A → Z: phiếu GOM mỏ → bãi, phiếu GIAO bãi → cảng, rồi tới sổ kế toán</w:t>
      </w:r>
    </w:p>
    <w:p>
      <w:pPr>
        <w:pStyle w:val="ListBullet"/>
      </w:pPr>
      <w:r>
        <w:rPr>
          <w:b/>
        </w:rPr>
        <w:t>5.</w:t>
      </w:r>
      <w:r>
        <w:t xml:space="preserve"> Bảng "ai làm tiếp"</w:t>
      </w:r>
    </w:p>
    <w:p>
      <w:pPr>
        <w:pStyle w:val="ListBullet"/>
      </w:pPr>
      <w:r>
        <w:rPr>
          <w:b/>
        </w:rPr>
        <w:t>6.</w:t>
      </w:r>
      <w:r>
        <w:t xml:space="preserve"> Việc ngoài chuyến: kho, lệnh sửa chữa, bán hàng, nhà cung cấp, thẻ cao tốc</w:t>
      </w:r>
    </w:p>
    <w:p>
      <w:pPr>
        <w:pStyle w:val="ListBullet"/>
      </w:pPr>
      <w:r>
        <w:rPr>
          <w:b/>
        </w:rPr>
        <w:t>7.</w:t>
      </w:r>
      <w:r>
        <w:t xml:space="preserve"> Danh mục chứng từ: sinh lúc nào, ở trang nào, về sổ bằng đường nào</w:t>
      </w:r>
    </w:p>
    <w:p>
      <w:pPr>
        <w:pStyle w:val="ListBullet"/>
      </w:pPr>
      <w:r>
        <w:rPr>
          <w:b/>
        </w:rPr>
        <w:t>8.</w:t>
      </w:r>
      <w:r>
        <w:t xml:space="preserve"> Khi mất mạng hoặc một trang tắt</w:t>
      </w:r>
    </w:p>
    <w:p>
      <w:pPr>
        <w:pStyle w:val="ListBullet"/>
      </w:pPr>
      <w:r>
        <w:rPr>
          <w:b/>
        </w:rPr>
        <w:t>9.</w:t>
      </w:r>
      <w:r>
        <w:t xml:space="preserve"> Đã dời những gì sang trang kế toán, cái gì ở lại</w:t>
      </w:r>
    </w:p>
    <w:p>
      <w:pPr>
        <w:pStyle w:val="ListBullet"/>
      </w:pPr>
      <w:r>
        <w:rPr>
          <w:b/>
        </w:rPr>
        <w:t>10.</w:t>
      </w:r>
      <w:r>
        <w:t xml:space="preserve"> Kịch bản test tay: chuẩn bị, </w:t>
      </w:r>
      <w:r>
        <w:rPr>
          <w:b/>
        </w:rPr>
        <w:t>10.0b đi thử một chuyến mới A → Z từng cú bấm</w:t>
      </w:r>
      <w:r>
        <w:t xml:space="preserve">, </w:t>
      </w:r>
      <w:r>
        <w:rPr>
          <w:b/>
        </w:rPr>
        <w:t>10.0c hai phiếu mẫu đã đi trọn để xem bằng nhiều vai và xem sổ</w:t>
      </w:r>
      <w:r>
        <w:t>, rồi 61 ca theo thứ tự luồng</w:t>
      </w:r>
    </w:p>
    <w:p>
      <w:pPr>
        <w:pStyle w:val="Heading1"/>
      </w:pPr>
      <w:r>
        <w:rPr>
          <w:color w:val="145C4A"/>
        </w:rPr>
        <w:t>1. Bức tranh chung</w:t>
      </w:r>
    </w:p>
    <w:p>
      <w:pPr>
        <w:pStyle w:val="Heading2"/>
      </w:pPr>
      <w:r>
        <w:t>1.1. Hai trang web</w:t>
      </w:r>
    </w:p>
    <w:p>
      <w:pPr>
        <w:jc w:val="both"/>
      </w:pPr>
      <w:r>
        <w:t xml:space="preserve">EPL Lào chạy trên </w:t>
      </w:r>
      <w:r>
        <w:rPr>
          <w:b/>
        </w:rPr>
        <w:t>hai trang web riêng</w:t>
      </w:r>
      <w:r>
        <w:t>, hai cơ sở dữ liệu riêng, nói chuyện với nhau qua đường liên thông có khoá: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Trang</w:t>
            </w:r>
          </w:p>
        </w:tc>
        <w:tc>
          <w:tcPr>
            <w:tcW w:type="dxa" w:w="2160"/>
          </w:tcPr>
          <w:p>
            <w:r>
              <w:rPr>
                <w:b/>
              </w:rPr>
            </w:r>
            <w:r>
              <w:rPr>
                <w:b/>
              </w:rPr>
              <w:t>Tên trong mã</w:t>
            </w:r>
          </w:p>
        </w:tc>
        <w:tc>
          <w:tcPr>
            <w:tcW w:type="dxa" w:w="2160"/>
          </w:tcPr>
          <w:p>
            <w:r>
              <w:rPr>
                <w:b/>
              </w:rPr>
            </w:r>
            <w:r>
              <w:rPr>
                <w:b/>
              </w:rPr>
              <w:t>Máy của anh</w:t>
            </w:r>
          </w:p>
        </w:tc>
        <w:tc>
          <w:tcPr>
            <w:tcW w:type="dxa" w:w="2160"/>
          </w:tcPr>
          <w:p>
            <w:r>
              <w:rPr>
                <w:b/>
              </w:rPr>
            </w:r>
            <w:r>
              <w:rPr>
                <w:b/>
              </w:rPr>
              <w:t>Giữ những gì</w:t>
            </w:r>
          </w:p>
        </w:tc>
      </w:tr>
      <w:tr>
        <w:tc>
          <w:tcPr>
            <w:tcW w:type="dxa" w:w="2160"/>
          </w:tcPr>
          <w:p>
            <w:r/>
            <w:r>
              <w:rPr>
                <w:b/>
              </w:rPr>
              <w:t>Trang điều xe</w:t>
            </w:r>
          </w:p>
        </w:tc>
        <w:tc>
          <w:tcPr>
            <w:tcW w:type="dxa" w:w="2160"/>
          </w:tcPr>
          <w:p>
            <w:r/>
            <w:r>
              <w:t xml:space="preserve">EPL_LAO_REAL · DB </w:t>
            </w:r>
            <w:r>
              <w:rPr>
                <w:rFonts w:ascii="Consolas" w:hAnsi="Consolas"/>
                <w:sz w:val="19"/>
              </w:rPr>
              <w:t>epl_lao</w:t>
            </w:r>
          </w:p>
        </w:tc>
        <w:tc>
          <w:tcPr>
            <w:tcW w:type="dxa" w:w="2160"/>
          </w:tcPr>
          <w:p>
            <w:r/>
            <w:r>
              <w:t xml:space="preserve">cổng </w:t>
            </w:r>
            <w:r>
              <w:rPr>
                <w:b/>
              </w:rPr>
              <w:t>8020</w:t>
            </w:r>
          </w:p>
        </w:tc>
        <w:tc>
          <w:tcPr>
            <w:tcW w:type="dxa" w:w="2160"/>
          </w:tcPr>
          <w:p>
            <w:r/>
            <w:r>
              <w:t xml:space="preserve">Việc của </w:t>
            </w:r>
            <w:r>
              <w:rPr>
                <w:b/>
              </w:rPr>
              <w:t>chuyến xe</w:t>
            </w:r>
            <w:r>
              <w:t xml:space="preserve">: Tổng quan, Theo dõi phiếu vận chuyển, Theo dõi tuyến, </w:t>
            </w:r>
            <w:r>
              <w:rPr>
                <w:b/>
              </w:rPr>
              <w:t>Phiếu xuất xe</w:t>
            </w:r>
            <w:r>
              <w:t xml:space="preserve">, Phiếu của tôi (tài xế), danh mục Xe · Tài xế · Tuyến đường · Khách hàng · Thẻ cao tốc · Tỷ giá, Quy trình, Tài khoản. Màn </w:t>
            </w:r>
            <w:r>
              <w:rPr>
                <w:b/>
              </w:rPr>
              <w:t>Phiếu chi · Phiếu thu</w:t>
            </w:r>
            <w:r>
              <w:t xml:space="preserve"> còn in phiếu đề nghị tạm ứng, phiếu đề nghị xuất nhiên liệu và giữ sổ chứng từ của phiếu. Màn </w:t>
            </w:r>
            <w:r>
              <w:rPr>
                <w:b/>
              </w:rPr>
              <w:t>Xe liên kết</w:t>
            </w:r>
            <w:r>
              <w:t xml:space="preserve"> chỉ còn danh mục chủ xe (điều khoản) và hợp đồng thuê xe; màn </w:t>
            </w:r>
            <w:r>
              <w:rPr>
                <w:b/>
              </w:rPr>
              <w:t>Nhà cung cấp</w:t>
            </w:r>
            <w:r>
              <w:t xml:space="preserve"> chỉ còn danh mục nhà cung cấp. </w:t>
            </w:r>
            <w:r>
              <w:rPr>
                <w:b/>
              </w:rPr>
              <w:t>Không còn màn tiền nào</w:t>
            </w:r>
            <w:r>
              <w:t xml:space="preserve"> — từ đợt 7 mọi màn tiền ở trang kế toán</w:t>
            </w:r>
          </w:p>
        </w:tc>
      </w:tr>
      <w:tr>
        <w:tc>
          <w:tcPr>
            <w:tcW w:type="dxa" w:w="2160"/>
          </w:tcPr>
          <w:p>
            <w:r/>
            <w:r>
              <w:rPr>
                <w:b/>
              </w:rPr>
              <w:t>Trang kế toán</w:t>
            </w:r>
          </w:p>
        </w:tc>
        <w:tc>
          <w:tcPr>
            <w:tcW w:type="dxa" w:w="2160"/>
          </w:tcPr>
          <w:p>
            <w:r/>
            <w:r>
              <w:t xml:space="preserve">EPL_KETOAN · DB </w:t>
            </w:r>
            <w:r>
              <w:rPr>
                <w:rFonts w:ascii="Consolas" w:hAnsi="Consolas"/>
                <w:sz w:val="19"/>
              </w:rPr>
              <w:t>epl_ketoan</w:t>
            </w:r>
          </w:p>
        </w:tc>
        <w:tc>
          <w:tcPr>
            <w:tcW w:type="dxa" w:w="2160"/>
          </w:tcPr>
          <w:p>
            <w:r/>
            <w:r>
              <w:t xml:space="preserve">cổng </w:t>
            </w:r>
            <w:r>
              <w:rPr>
                <w:b/>
              </w:rPr>
              <w:t>8030</w:t>
            </w:r>
          </w:p>
        </w:tc>
        <w:tc>
          <w:tcPr>
            <w:tcW w:type="dxa" w:w="2160"/>
          </w:tcPr>
          <w:p>
            <w:r/>
            <w:r>
              <w:t xml:space="preserve">Nhóm </w:t>
            </w:r>
            <w:r>
              <w:rPr>
                <w:b/>
              </w:rPr>
              <w:t>Kho</w:t>
            </w:r>
            <w:r>
              <w:t xml:space="preserve"> (Kho hàng, Cấp phát, Kho nhiên liệu, Điểm đổ nhiên liệu, Kho phụ tùng, Lệnh sửa chữa, Bán hàng), nhóm </w:t>
            </w:r>
            <w:r>
              <w:rPr>
                <w:b/>
              </w:rPr>
              <w:t>Tiền vận chuyển</w:t>
            </w:r>
            <w:r>
              <w:t xml:space="preserve"> (Hóa đơn vận chuyển, Hoá đơn gộp tháng — đợt 7a; Xe liên kết — đợt 7b; Tiền chuyến &amp; tiền nước tài xế, Tất toán tài xế — đợt 7c; Theo dõi nhà cung cấp — đợt 7d) và phần </w:t>
            </w:r>
            <w:r>
              <w:rPr>
                <w:b/>
              </w:rPr>
              <w:t>sổ</w:t>
            </w:r>
            <w:r>
              <w:t xml:space="preserve">: </w:t>
            </w:r>
            <w:r>
              <w:rPr>
                <w:b/>
              </w:rPr>
              <w:t>Tổng quan</w:t>
            </w:r>
            <w:r>
              <w:t xml:space="preserve">, </w:t>
            </w:r>
            <w:r>
              <w:rPr>
                <w:b/>
              </w:rPr>
              <w:t>Tiền &amp; công nợ</w:t>
            </w:r>
            <w:r>
              <w:t xml:space="preserve"> (Thu chi, Công nợ, Quỹ &amp; TK), </w:t>
            </w:r>
            <w:r>
              <w:rPr>
                <w:b/>
              </w:rPr>
              <w:t>Chuyến &amp; kho</w:t>
            </w:r>
            <w:r>
              <w:t xml:space="preserve"> (Chuyến xe, Kho), </w:t>
            </w:r>
            <w:r>
              <w:rPr>
                <w:b/>
              </w:rPr>
              <w:t>Sổ sách</w:t>
            </w:r>
            <w:r>
              <w:t xml:space="preserve"> (Kế toán, Ghi tay, Báo cáo), </w:t>
            </w:r>
            <w:r>
              <w:rPr>
                <w:b/>
              </w:rPr>
              <w:t>Cài đặt</w:t>
            </w:r>
            <w:r>
              <w:t>; tờ chứng từ trang điều xe đẩy sang được nhận tự động</w:t>
            </w:r>
          </w:p>
        </w:tc>
      </w:tr>
    </w:tbl>
    <w:p/>
    <w:p>
      <w:pPr>
        <w:jc w:val="both"/>
      </w:pPr>
      <w:r>
        <w:t xml:space="preserve">Nguyên tắc anh chốt ngày 28/09: </w:t>
      </w:r>
      <w:r>
        <w:rPr>
          <w:b/>
        </w:rPr>
        <w:t>trang điều xe không xem được kho</w:t>
      </w:r>
      <w:r>
        <w:t xml:space="preserve">. Kho và (từ đợt 7) tiền nằm ở trang kế toán. Riêng việc </w:t>
      </w:r>
      <w:r>
        <w:rPr>
          <w:b/>
        </w:rPr>
        <w:t>kiểm và duyệt từng mục trên phiếu xuất xe vẫn làm ngay trên phiếu</w:t>
      </w:r>
      <w:r>
        <w:t xml:space="preserve"> ở trang điều xe, vì phiếu là DO đang mở của chuyến.</w:t>
      </w:r>
    </w:p>
    <w:p>
      <w:pPr>
        <w:pStyle w:val="Heading2"/>
      </w:pPr>
      <w:r>
        <w:t>1.2. Một chuyến đi qua những ai</w:t>
      </w:r>
    </w:p>
    <w:p>
      <w:pPr>
        <w:jc w:val="both"/>
      </w:pPr>
      <w:r>
        <w:t>Tóm tắt một chuyến trọn luồng (chi tiết từng bước ở Phần 4):</w:t>
      </w:r>
    </w:p>
    <w:p>
      <w:pPr>
        <w:pStyle w:val="ListNumber"/>
      </w:pPr>
      <w:r>
        <w:rPr>
          <w:b/>
        </w:rPr>
        <w:t>Admin Thà Bốc</w:t>
      </w:r>
      <w:r>
        <w:t xml:space="preserve"> lập phiếu xuất xe (gom hoặc giao), ghi dầu, tiền đi đường, in phiếu đề nghị xuất nhiên liệu và phiếu đề nghị tạm ứng, gửi kiểm.</w:t>
      </w:r>
    </w:p>
    <w:p>
      <w:pPr>
        <w:pStyle w:val="ListNumber"/>
      </w:pPr>
      <w:r>
        <w:rPr>
          <w:b/>
        </w:rPr>
        <w:t>Kế toán Viêng Chăn</w:t>
      </w:r>
      <w:r>
        <w:t xml:space="preserve"> kiểm từng mục và nhập giá: KT Thu/Chi kiểm mục I–II, KT kho xăng dầu mục III, KT Chi phí mục IV–VI.</w:t>
      </w:r>
    </w:p>
    <w:p>
      <w:pPr>
        <w:pStyle w:val="ListNumber"/>
      </w:pPr>
      <w:r>
        <w:rPr>
          <w:b/>
        </w:rPr>
        <w:t>Thủ kho</w:t>
      </w:r>
      <w:r>
        <w:t xml:space="preserve"> cấp dầu theo phiếu đề nghị xuất nhiên liệu; </w:t>
      </w:r>
      <w:r>
        <w:rPr>
          <w:b/>
        </w:rPr>
        <w:t>quỹ</w:t>
      </w:r>
      <w:r>
        <w:t xml:space="preserve"> chi tiền tạm ứng cho tài xế (cả hai ở màn </w:t>
      </w:r>
      <w:r>
        <w:rPr>
          <w:b/>
        </w:rPr>
        <w:t>Cấp phát</w:t>
      </w:r>
      <w:r>
        <w:t xml:space="preserve"> trang kế toán).</w:t>
      </w:r>
    </w:p>
    <w:p>
      <w:pPr>
        <w:pStyle w:val="ListNumber"/>
      </w:pPr>
      <w:r>
        <w:rPr>
          <w:b/>
        </w:rPr>
        <w:t>Tài xế</w:t>
      </w:r>
      <w:r>
        <w:t xml:space="preserve"> xuất phát, báo mốc, </w:t>
      </w:r>
      <w:r>
        <w:rPr>
          <w:b/>
        </w:rPr>
        <w:t>báo cân ở mỏ</w:t>
      </w:r>
      <w:r>
        <w:t xml:space="preserve"> (phiếu gom), đổ dầu dọc đường, báo hỏng, giao hàng và ký nhận trên điện thoại.</w:t>
      </w:r>
    </w:p>
    <w:p>
      <w:pPr>
        <w:pStyle w:val="ListNumber"/>
      </w:pPr>
      <w:r>
        <w:rPr>
          <w:b/>
        </w:rPr>
        <w:t>Admin Thà Bốc</w:t>
      </w:r>
      <w:r>
        <w:t xml:space="preserve"> báo xe tới, nhập cân cuối. Phiếu gom thì hàng vào </w:t>
      </w:r>
      <w:r>
        <w:rPr>
          <w:b/>
        </w:rPr>
        <w:t>kho bãi</w:t>
      </w:r>
      <w:r>
        <w:t>; phiếu giao thì hàng ra khỏi kho bãi.</w:t>
      </w:r>
    </w:p>
    <w:p>
      <w:pPr>
        <w:pStyle w:val="ListNumber"/>
      </w:pPr>
      <w:r>
        <w:rPr>
          <w:b/>
        </w:rPr>
        <w:t>KT Thu/Chi</w:t>
      </w:r>
      <w:r>
        <w:t xml:space="preserve"> kiểm lại toàn phiếu rồi </w:t>
      </w:r>
      <w:r>
        <w:rPr>
          <w:b/>
        </w:rPr>
        <w:t>khoá</w:t>
      </w:r>
      <w:r>
        <w:t>.</w:t>
      </w:r>
    </w:p>
    <w:p>
      <w:pPr>
        <w:pStyle w:val="ListNumber"/>
      </w:pPr>
      <w:r>
        <w:rPr>
          <w:b/>
        </w:rPr>
        <w:t>KT Doanh thu</w:t>
      </w:r>
      <w:r>
        <w:t xml:space="preserve"> lập hoá đơn, ghi thu tiền khách (ở </w:t>
      </w:r>
      <w:r>
        <w:rPr>
          <w:b/>
        </w:rPr>
        <w:t>trang kế toán</w:t>
      </w:r>
      <w:r>
        <w:t xml:space="preserve">). </w:t>
      </w:r>
      <w:r>
        <w:rPr>
          <w:b/>
        </w:rPr>
        <w:t>Quỹ</w:t>
      </w:r>
      <w:r>
        <w:t xml:space="preserve"> trả chủ xe liên kết, </w:t>
      </w:r>
      <w:r>
        <w:rPr>
          <w:b/>
        </w:rPr>
        <w:t>KT Chi phí</w:t>
      </w:r>
      <w:r>
        <w:t xml:space="preserve"> tất toán tài xế và trả nhà cung cấp — cũng ở </w:t>
      </w:r>
      <w:r>
        <w:rPr>
          <w:b/>
        </w:rPr>
        <w:t>trang kế toán</w:t>
      </w:r>
      <w:r>
        <w:t>.</w:t>
      </w:r>
    </w:p>
    <w:p>
      <w:pPr>
        <w:pStyle w:val="ListNumber"/>
      </w:pPr>
      <w:r>
        <w:rPr>
          <w:b/>
        </w:rPr>
        <w:t>KT Thu/Chi</w:t>
      </w:r>
      <w:r>
        <w:t xml:space="preserve"> đẩy chứng từ sang sổ; </w:t>
      </w:r>
      <w:r>
        <w:rPr>
          <w:b/>
        </w:rPr>
        <w:t>trang kế toán</w:t>
      </w:r>
      <w:r>
        <w:t xml:space="preserve"> nhận tờ và tự ghi bút toán. </w:t>
      </w:r>
      <w:r>
        <w:rPr>
          <w:b/>
        </w:rPr>
        <w:t>Kế toán trưởng</w:t>
      </w:r>
      <w:r>
        <w:t xml:space="preserve"> duyệt bút toán ghi tay nếu có.</w:t>
      </w:r>
    </w:p>
    <w:p>
      <w:pPr>
        <w:pStyle w:val="Heading2"/>
      </w:pPr>
      <w:r>
        <w:t>1.3. Tờ chứng từ về sổ bằng hai đường</w:t>
      </w:r>
    </w:p>
    <w:p>
      <w:pPr>
        <w:pStyle w:val="ListBullet"/>
      </w:pPr>
      <w:r>
        <w:rPr>
          <w:b/>
        </w:rPr>
        <w:t>Đường 1 — tờ sinh ở trang điều xe</w:t>
      </w:r>
      <w:r>
        <w:t xml:space="preserve"> (DO, phiếu đề nghị xuất nhiên liệu, phiếu đề nghị tạm ứng, phiếu chi mục IV–VI): nằm ở màn </w:t>
      </w:r>
      <w:r>
        <w:rPr>
          <w:b/>
        </w:rPr>
        <w:t>Phiếu chi · Phiếu thu</w:t>
      </w:r>
      <w:r>
        <w:t xml:space="preserve"> với trạng thái </w:t>
      </w:r>
      <w:r>
        <w:rPr>
          <w:i/>
        </w:rPr>
        <w:t>chưa đẩy</w:t>
      </w:r>
      <w:r>
        <w:t xml:space="preserve">, tới khi KT Thu/Chi bấm </w:t>
      </w:r>
      <w:r>
        <w:rPr>
          <w:b/>
        </w:rPr>
        <w:t>Đẩy hết tờ chưa đẩy</w:t>
      </w:r>
      <w:r>
        <w:t>. Sổ nhận tờ nào thì tự sinh bút toán tờ đó.</w:t>
      </w:r>
    </w:p>
    <w:p>
      <w:pPr>
        <w:pStyle w:val="ListBullet"/>
      </w:pPr>
      <w:r>
        <w:rPr>
          <w:b/>
        </w:rPr>
        <w:t>Đường 2 — tờ sinh ngay ở trang kế toán</w:t>
      </w:r>
      <w:r>
        <w:t xml:space="preserve"> (mọi tờ kho: nhập / xuất / chuyển dầu, phụ tùng, kho hàng; tờ của lệnh sửa chữa và bán hàng; từ đợt 7a cả </w:t>
      </w:r>
      <w:r>
        <w:rPr>
          <w:b/>
        </w:rPr>
        <w:t>hoá đơn HD</w:t>
      </w:r>
      <w:r>
        <w:t xml:space="preserve"> và </w:t>
      </w:r>
      <w:r>
        <w:rPr>
          <w:b/>
        </w:rPr>
        <w:t>phiếu thu tiền khách PT</w:t>
      </w:r>
      <w:r>
        <w:t xml:space="preserve">, từ đợt 7b </w:t>
      </w:r>
      <w:r>
        <w:rPr>
          <w:b/>
        </w:rPr>
        <w:t>phiếu chi trả chủ xe PC_CX</w:t>
      </w:r>
      <w:r>
        <w:t xml:space="preserve">, từ đợt 7c </w:t>
      </w:r>
      <w:r>
        <w:rPr>
          <w:b/>
        </w:rPr>
        <w:t>tờ tất toán TT_CHI / TT_THU</w:t>
      </w:r>
      <w:r>
        <w:t xml:space="preserve">, từ đợt 7d </w:t>
      </w:r>
      <w:r>
        <w:rPr>
          <w:b/>
        </w:rPr>
        <w:t>phiếu chi trả nhà cung cấp PC_NCC</w:t>
      </w:r>
      <w:r>
        <w:t xml:space="preserve">): vào sổ </w:t>
      </w:r>
      <w:r>
        <w:rPr>
          <w:b/>
        </w:rPr>
        <w:t>ngay lúc làm việc</w:t>
      </w:r>
      <w:r>
        <w:t xml:space="preserve">, không cần đẩy. Trong sổ, các bút toán này mang nguồn </w:t>
      </w:r>
      <w:r>
        <w:rPr>
          <w:i/>
        </w:rPr>
        <w:t>Sinh ở kho (trang kế toán)</w:t>
      </w:r>
      <w:r>
        <w:t xml:space="preserve"> hoặc </w:t>
      </w:r>
      <w:r>
        <w:rPr>
          <w:i/>
        </w:rPr>
        <w:t>Sinh ở tiền vận chuyển (trang kế toán)</w:t>
      </w:r>
      <w:r>
        <w:t>.</w:t>
      </w:r>
    </w:p>
    <w:p>
      <w:pPr>
        <w:pStyle w:val="Heading1"/>
      </w:pPr>
      <w:r>
        <w:rPr>
          <w:color w:val="145C4A"/>
        </w:rPr>
        <w:t>2. Tài khoản và đăng nhập</w:t>
      </w:r>
    </w:p>
    <w:p>
      <w:pPr>
        <w:jc w:val="both"/>
      </w:pPr>
      <w:r>
        <w:t xml:space="preserve">Hai trang dùng </w:t>
      </w:r>
      <w:r>
        <w:rPr>
          <w:b/>
        </w:rPr>
        <w:t>cùng tên đăng nhập và cùng mật khẩu</w:t>
      </w:r>
      <w:r>
        <w:t xml:space="preserve">, nhưng </w:t>
      </w:r>
      <w:r>
        <w:rPr>
          <w:b/>
        </w:rPr>
        <w:t>đăng nhập riêng từng trang</w:t>
      </w:r>
      <w:r>
        <w:t xml:space="preserve">: vào trang điều xe không tự đăng nhập trang kế toán. Muốn mở nhiều người cùng lúc, mỗi tab một tài khoản: xem </w:t>
      </w:r>
      <w:r>
        <w:rPr>
          <w:b/>
        </w:rPr>
        <w:t>2.1</w:t>
      </w:r>
      <w:r>
        <w:t xml:space="preserve"> ngay dưới bảng.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Tên đăng nhập</w:t>
            </w:r>
          </w:p>
        </w:tc>
        <w:tc>
          <w:tcPr>
            <w:tcW w:type="dxa" w:w="2160"/>
          </w:tcPr>
          <w:p>
            <w:r>
              <w:rPr>
                <w:b/>
              </w:rPr>
            </w:r>
            <w:r>
              <w:rPr>
                <w:b/>
              </w:rPr>
              <w:t>Vai</w:t>
            </w:r>
          </w:p>
        </w:tc>
        <w:tc>
          <w:tcPr>
            <w:tcW w:type="dxa" w:w="2160"/>
          </w:tcPr>
          <w:p>
            <w:r>
              <w:rPr>
                <w:b/>
              </w:rPr>
            </w:r>
            <w:r>
              <w:rPr>
                <w:b/>
              </w:rPr>
              <w:t>Ở trang điều xe làm gì</w:t>
            </w:r>
          </w:p>
        </w:tc>
        <w:tc>
          <w:tcPr>
            <w:tcW w:type="dxa" w:w="2160"/>
          </w:tcPr>
          <w:p>
            <w:r>
              <w:rPr>
                <w:b/>
              </w:rPr>
            </w:r>
            <w:r>
              <w:rPr>
                <w:b/>
              </w:rPr>
              <w:t>Ở trang kế toán làm gì</w:t>
            </w:r>
          </w:p>
        </w:tc>
      </w:tr>
      <w:tr>
        <w:tc>
          <w:tcPr>
            <w:tcW w:type="dxa" w:w="2160"/>
          </w:tcPr>
          <w:p>
            <w:r/>
            <w:r>
              <w:rPr>
                <w:rFonts w:ascii="Consolas" w:hAnsi="Consolas"/>
                <w:sz w:val="19"/>
              </w:rPr>
              <w:t>admin</w:t>
            </w:r>
          </w:p>
        </w:tc>
        <w:tc>
          <w:tcPr>
            <w:tcW w:type="dxa" w:w="2160"/>
          </w:tcPr>
          <w:p>
            <w:r/>
            <w:r>
              <w:t>Sếp</w:t>
            </w:r>
          </w:p>
        </w:tc>
        <w:tc>
          <w:tcPr>
            <w:tcW w:type="dxa" w:w="2160"/>
          </w:tcPr>
          <w:p>
            <w:r/>
            <w:r>
              <w:t>Mọi việc, cấu hình, tài khoản, mở khoá mục</w:t>
            </w:r>
          </w:p>
        </w:tc>
        <w:tc>
          <w:tcPr>
            <w:tcW w:type="dxa" w:w="2160"/>
          </w:tcPr>
          <w:p>
            <w:r/>
            <w:r>
              <w:t>Mọi việc, cấu hình liên thông, duyệt</w:t>
            </w:r>
          </w:p>
        </w:tc>
      </w:tr>
      <w:tr>
        <w:tc>
          <w:tcPr>
            <w:tcW w:type="dxa" w:w="2160"/>
          </w:tcPr>
          <w:p>
            <w:r/>
            <w:r>
              <w:rPr>
                <w:rFonts w:ascii="Consolas" w:hAnsi="Consolas"/>
                <w:sz w:val="19"/>
              </w:rPr>
              <w:t>thabok</w:t>
            </w:r>
          </w:p>
        </w:tc>
        <w:tc>
          <w:tcPr>
            <w:tcW w:type="dxa" w:w="2160"/>
          </w:tcPr>
          <w:p>
            <w:r/>
            <w:r>
              <w:t>Admin Thà Bốc</w:t>
            </w:r>
          </w:p>
        </w:tc>
        <w:tc>
          <w:tcPr>
            <w:tcW w:type="dxa" w:w="2160"/>
          </w:tcPr>
          <w:p>
            <w:r/>
            <w:r>
              <w:t>Lập phiếu, dầu, đi đường, gửi kiểm, báo mốc, báo tới, đổi xe</w:t>
            </w:r>
          </w:p>
        </w:tc>
        <w:tc>
          <w:tcPr>
            <w:tcW w:type="dxa" w:w="2160"/>
          </w:tcPr>
          <w:p>
            <w:r/>
            <w:r>
              <w:t>Kho hàng (xem), Cấp phát (xem), Kho nhiên liệu (xem lít, không thấy giá), Điểm đổ (sửa), Kho phụ tùng (xem, không giá). Không mở sổ</w:t>
            </w:r>
          </w:p>
        </w:tc>
      </w:tr>
      <w:tr>
        <w:tc>
          <w:tcPr>
            <w:tcW w:type="dxa" w:w="2160"/>
          </w:tcPr>
          <w:p>
            <w:r/>
            <w:r>
              <w:rPr>
                <w:rFonts w:ascii="Consolas" w:hAnsi="Consolas"/>
                <w:sz w:val="19"/>
              </w:rPr>
              <w:t>ketoan</w:t>
            </w:r>
          </w:p>
        </w:tc>
        <w:tc>
          <w:tcPr>
            <w:tcW w:type="dxa" w:w="2160"/>
          </w:tcPr>
          <w:p>
            <w:r/>
            <w:r>
              <w:t>KT Thu/Chi Viêng Chăn</w:t>
            </w:r>
          </w:p>
        </w:tc>
        <w:tc>
          <w:tcPr>
            <w:tcW w:type="dxa" w:w="2160"/>
          </w:tcPr>
          <w:p>
            <w:r/>
            <w:r>
              <w:t>Kiểm mục I–II, nhập số phiếu quặng và giá cước, khoá phiếu, đẩy chứng từ, điều khoản chủ xe</w:t>
            </w:r>
          </w:p>
        </w:tc>
        <w:tc>
          <w:tcPr>
            <w:tcW w:type="dxa" w:w="2160"/>
          </w:tcPr>
          <w:p>
            <w:r/>
            <w:r>
              <w:t xml:space="preserve">Vai sổ </w:t>
            </w:r>
            <w:r>
              <w:rPr>
                <w:b/>
              </w:rPr>
              <w:t>kế toán</w:t>
            </w:r>
            <w:r>
              <w:t xml:space="preserve"> (xem sổ, lập bút toán ghi tay); Kho hàng (điều chỉnh tồn), Kho nhiên liệu (nhập, chuyển), Bán hàng (lập), Điểm đổ</w:t>
            </w:r>
          </w:p>
        </w:tc>
      </w:tr>
      <w:tr>
        <w:tc>
          <w:tcPr>
            <w:tcW w:type="dxa" w:w="2160"/>
          </w:tcPr>
          <w:p>
            <w:r/>
            <w:r>
              <w:rPr>
                <w:rFonts w:ascii="Consolas" w:hAnsi="Consolas"/>
                <w:sz w:val="19"/>
              </w:rPr>
              <w:t>ketoancp</w:t>
            </w:r>
          </w:p>
        </w:tc>
        <w:tc>
          <w:tcPr>
            <w:tcW w:type="dxa" w:w="2160"/>
          </w:tcPr>
          <w:p>
            <w:r/>
            <w:r>
              <w:t>KT Chi phí VC</w:t>
            </w:r>
          </w:p>
        </w:tc>
        <w:tc>
          <w:tcPr>
            <w:tcW w:type="dxa" w:w="2160"/>
          </w:tcPr>
          <w:p>
            <w:r/>
            <w:r>
              <w:t>Nhập giá, kiểm, ghi sổ mục IV, V, VI; danh mục nhà cung cấp (thêm, sửa, gắn trạm với khách)</w:t>
            </w:r>
          </w:p>
        </w:tc>
        <w:tc>
          <w:tcPr>
            <w:tcW w:type="dxa" w:w="2160"/>
          </w:tcPr>
          <w:p>
            <w:r/>
            <w:r>
              <w:t xml:space="preserve">Xem sổ; Lệnh sửa chữa (kiểm, ghi sổ, trả lại); </w:t>
            </w:r>
            <w:r>
              <w:rPr>
                <w:b/>
              </w:rPr>
              <w:t>Tất toán tài xế</w:t>
            </w:r>
            <w:r>
              <w:t xml:space="preserve"> (chốt, bỏ chốt); </w:t>
            </w:r>
            <w:r>
              <w:rPr>
                <w:b/>
              </w:rPr>
              <w:t>Theo dõi nhà cung cấp</w:t>
            </w:r>
            <w:r>
              <w:t xml:space="preserve"> (trả); Tiền chuyến &amp; tiền nước (xem)</w:t>
            </w:r>
          </w:p>
        </w:tc>
      </w:tr>
      <w:tr>
        <w:tc>
          <w:tcPr>
            <w:tcW w:type="dxa" w:w="2160"/>
          </w:tcPr>
          <w:p>
            <w:r/>
            <w:r>
              <w:rPr>
                <w:rFonts w:ascii="Consolas" w:hAnsi="Consolas"/>
                <w:sz w:val="19"/>
              </w:rPr>
              <w:t>khonl</w:t>
            </w:r>
          </w:p>
        </w:tc>
        <w:tc>
          <w:tcPr>
            <w:tcW w:type="dxa" w:w="2160"/>
          </w:tcPr>
          <w:p>
            <w:r/>
            <w:r>
              <w:t>KT kho xăng dầu VC</w:t>
            </w:r>
          </w:p>
        </w:tc>
        <w:tc>
          <w:tcPr>
            <w:tcW w:type="dxa" w:w="2160"/>
          </w:tcPr>
          <w:p>
            <w:r/>
            <w:r>
              <w:t>Nhập giá dầu mua ngoài, kiểm, ghi sổ mục III; duyệt khai đổ dầu dọc đường</w:t>
            </w:r>
          </w:p>
        </w:tc>
        <w:tc>
          <w:tcPr>
            <w:tcW w:type="dxa" w:w="2160"/>
          </w:tcPr>
          <w:p>
            <w:r/>
            <w:r>
              <w:t>Xem sổ; Kho nhiên liệu (nhập, chuyển, xuất tay), Cấp phát (cấp dầu mọi kho), Điểm đổ, Bán hàng (lập)</w:t>
            </w:r>
          </w:p>
        </w:tc>
      </w:tr>
      <w:tr>
        <w:tc>
          <w:tcPr>
            <w:tcW w:type="dxa" w:w="2160"/>
          </w:tcPr>
          <w:p>
            <w:r/>
            <w:r>
              <w:rPr>
                <w:rFonts w:ascii="Consolas" w:hAnsi="Consolas"/>
                <w:sz w:val="19"/>
              </w:rPr>
              <w:t>khotb</w:t>
            </w:r>
            <w:r>
              <w:t xml:space="preserve"> · </w:t>
            </w:r>
            <w:r>
              <w:rPr>
                <w:rFonts w:ascii="Consolas" w:hAnsi="Consolas"/>
                <w:sz w:val="19"/>
              </w:rPr>
              <w:t>khovc</w:t>
            </w:r>
          </w:p>
        </w:tc>
        <w:tc>
          <w:tcPr>
            <w:tcW w:type="dxa" w:w="2160"/>
          </w:tcPr>
          <w:p>
            <w:r/>
            <w:r>
              <w:t>Thủ kho nhiên liệu (một kho: Thà Bốc · Viêng Chăn)</w:t>
            </w:r>
          </w:p>
        </w:tc>
        <w:tc>
          <w:tcPr>
            <w:tcW w:type="dxa" w:w="2160"/>
          </w:tcPr>
          <w:p>
            <w:r/>
            <w:r>
              <w:t xml:space="preserve">Không có màn nào — vào sẽ thấy nút </w:t>
            </w:r>
            <w:r>
              <w:rPr>
                <w:b/>
              </w:rPr>
              <w:t>Mở trang kế toán</w:t>
            </w:r>
          </w:p>
        </w:tc>
        <w:tc>
          <w:tcPr>
            <w:tcW w:type="dxa" w:w="2160"/>
          </w:tcPr>
          <w:p>
            <w:r/>
            <w:r>
              <w:t>Cấp phát (chỉ phiếu đề nghị xuất nhiên liệu của kho mình), Kho nhiên liệu (xem)</w:t>
            </w:r>
          </w:p>
        </w:tc>
      </w:tr>
      <w:tr>
        <w:tc>
          <w:tcPr>
            <w:tcW w:type="dxa" w:w="2160"/>
          </w:tcPr>
          <w:p>
            <w:r/>
            <w:r>
              <w:rPr>
                <w:rFonts w:ascii="Consolas" w:hAnsi="Consolas"/>
                <w:sz w:val="19"/>
              </w:rPr>
              <w:t>khopt</w:t>
            </w:r>
          </w:p>
        </w:tc>
        <w:tc>
          <w:tcPr>
            <w:tcW w:type="dxa" w:w="2160"/>
          </w:tcPr>
          <w:p>
            <w:r/>
            <w:r>
              <w:t>Thủ kho phụ tùng Thà Bốc</w:t>
            </w:r>
          </w:p>
        </w:tc>
        <w:tc>
          <w:tcPr>
            <w:tcW w:type="dxa" w:w="2160"/>
          </w:tcPr>
          <w:p>
            <w:r/>
            <w:r>
              <w:t>Màn Xe</w:t>
            </w:r>
          </w:p>
        </w:tc>
        <w:tc>
          <w:tcPr>
            <w:tcW w:type="dxa" w:w="2160"/>
          </w:tcPr>
          <w:p>
            <w:r/>
            <w:r>
              <w:t>Kho phụ tùng (thêm, nhập, xuất, sửa)</w:t>
            </w:r>
          </w:p>
        </w:tc>
      </w:tr>
      <w:tr>
        <w:tc>
          <w:tcPr>
            <w:tcW w:type="dxa" w:w="2160"/>
          </w:tcPr>
          <w:p>
            <w:r/>
            <w:r>
              <w:rPr>
                <w:rFonts w:ascii="Consolas" w:hAnsi="Consolas"/>
                <w:sz w:val="19"/>
              </w:rPr>
              <w:t>totsua</w:t>
            </w:r>
          </w:p>
        </w:tc>
        <w:tc>
          <w:tcPr>
            <w:tcW w:type="dxa" w:w="2160"/>
          </w:tcPr>
          <w:p>
            <w:r/>
            <w:r>
              <w:t>Tổ sửa chữa Thà Bốc</w:t>
            </w:r>
          </w:p>
        </w:tc>
        <w:tc>
          <w:tcPr>
            <w:tcW w:type="dxa" w:w="2160"/>
          </w:tcPr>
          <w:p>
            <w:r/>
            <w:r>
              <w:t>Theo dõi tuyến (duyệt báo hỏng), Phiếu xuất xe (mục V), Xe</w:t>
            </w:r>
          </w:p>
        </w:tc>
        <w:tc>
          <w:tcPr>
            <w:tcW w:type="dxa" w:w="2160"/>
          </w:tcPr>
          <w:p>
            <w:r/>
            <w:r>
              <w:t>Lệnh sửa chữa (lập, thêm dòng), Kho phụ tùng (xem)</w:t>
            </w:r>
          </w:p>
        </w:tc>
      </w:tr>
      <w:tr>
        <w:tc>
          <w:tcPr>
            <w:tcW w:type="dxa" w:w="2160"/>
          </w:tcPr>
          <w:p>
            <w:r/>
            <w:r>
              <w:rPr>
                <w:rFonts w:ascii="Consolas" w:hAnsi="Consolas"/>
                <w:sz w:val="19"/>
              </w:rPr>
              <w:t>quytb</w:t>
            </w:r>
          </w:p>
        </w:tc>
        <w:tc>
          <w:tcPr>
            <w:tcW w:type="dxa" w:w="2160"/>
          </w:tcPr>
          <w:p>
            <w:r/>
            <w:r>
              <w:t>Quỹ tiền mặt cảng cạn</w:t>
            </w:r>
          </w:p>
        </w:tc>
        <w:tc>
          <w:tcPr>
            <w:tcW w:type="dxa" w:w="2160"/>
          </w:tcPr>
          <w:p>
            <w:r/>
            <w:r>
              <w:t>Chi mục IV, V, VI</w:t>
            </w:r>
          </w:p>
        </w:tc>
        <w:tc>
          <w:tcPr>
            <w:tcW w:type="dxa" w:w="2160"/>
          </w:tcPr>
          <w:p>
            <w:r/>
            <w:r>
              <w:t xml:space="preserve">Xem sổ; Cấp phát (chi tạm ứng), Lệnh sửa chữa (chi), Bán hàng (ghi thu); </w:t>
            </w:r>
            <w:r>
              <w:rPr>
                <w:b/>
              </w:rPr>
              <w:t>Xe liên kết</w:t>
            </w:r>
            <w:r>
              <w:t xml:space="preserve"> (trả chủ xe); </w:t>
            </w:r>
            <w:r>
              <w:rPr>
                <w:b/>
              </w:rPr>
              <w:t>Tất toán tài xế</w:t>
            </w:r>
            <w:r>
              <w:t xml:space="preserve"> (chốt); </w:t>
            </w:r>
            <w:r>
              <w:rPr>
                <w:b/>
              </w:rPr>
              <w:t>Theo dõi nhà cung cấp</w:t>
            </w:r>
            <w:r>
              <w:t xml:space="preserve"> (trả)</w:t>
            </w:r>
          </w:p>
        </w:tc>
      </w:tr>
      <w:tr>
        <w:tc>
          <w:tcPr>
            <w:tcW w:type="dxa" w:w="2160"/>
          </w:tcPr>
          <w:p>
            <w:r/>
            <w:r>
              <w:rPr>
                <w:rFonts w:ascii="Consolas" w:hAnsi="Consolas"/>
                <w:sz w:val="19"/>
              </w:rPr>
              <w:t>quyvc</w:t>
            </w:r>
          </w:p>
        </w:tc>
        <w:tc>
          <w:tcPr>
            <w:tcW w:type="dxa" w:w="2160"/>
          </w:tcPr>
          <w:p>
            <w:r/>
            <w:r>
              <w:t>Thủ quỹ VC</w:t>
            </w:r>
          </w:p>
        </w:tc>
        <w:tc>
          <w:tcPr>
            <w:tcW w:type="dxa" w:w="2160"/>
          </w:tcPr>
          <w:p>
            <w:r/>
            <w:r>
              <w:t>Chi mục III (dầu mua ngoài)</w:t>
            </w:r>
          </w:p>
        </w:tc>
        <w:tc>
          <w:tcPr>
            <w:tcW w:type="dxa" w:w="2160"/>
          </w:tcPr>
          <w:p>
            <w:r/>
            <w:r>
              <w:t xml:space="preserve">Xem sổ; Cấp phát (chi tạm ứng), Bán hàng (ghi thu); </w:t>
            </w:r>
            <w:r>
              <w:rPr>
                <w:b/>
              </w:rPr>
              <w:t>Xe liên kết</w:t>
            </w:r>
            <w:r>
              <w:t xml:space="preserve"> (trả chủ xe); </w:t>
            </w:r>
            <w:r>
              <w:rPr>
                <w:b/>
              </w:rPr>
              <w:t>Tất toán tài xế</w:t>
            </w:r>
            <w:r>
              <w:t xml:space="preserve"> (chốt); </w:t>
            </w:r>
            <w:r>
              <w:rPr>
                <w:b/>
              </w:rPr>
              <w:t>Theo dõi nhà cung cấp</w:t>
            </w:r>
            <w:r>
              <w:t xml:space="preserve"> (trả)</w:t>
            </w:r>
          </w:p>
        </w:tc>
      </w:tr>
      <w:tr>
        <w:tc>
          <w:tcPr>
            <w:tcW w:type="dxa" w:w="2160"/>
          </w:tcPr>
          <w:p>
            <w:r/>
            <w:r>
              <w:rPr>
                <w:rFonts w:ascii="Consolas" w:hAnsi="Consolas"/>
                <w:sz w:val="19"/>
              </w:rPr>
              <w:t>doanhthu</w:t>
            </w:r>
          </w:p>
        </w:tc>
        <w:tc>
          <w:tcPr>
            <w:tcW w:type="dxa" w:w="2160"/>
          </w:tcPr>
          <w:p>
            <w:r/>
            <w:r>
              <w:t>KT Doanh thu VC</w:t>
            </w:r>
          </w:p>
        </w:tc>
        <w:tc>
          <w:tcPr>
            <w:tcW w:type="dxa" w:w="2160"/>
          </w:tcPr>
          <w:p>
            <w:r/>
            <w:r>
              <w:t>Xem phiếu, công nợ khách</w:t>
            </w:r>
          </w:p>
        </w:tc>
        <w:tc>
          <w:tcPr>
            <w:tcW w:type="dxa" w:w="2160"/>
          </w:tcPr>
          <w:p>
            <w:r/>
            <w:r>
              <w:t xml:space="preserve">Xem sổ; </w:t>
            </w:r>
            <w:r>
              <w:rPr>
                <w:b/>
              </w:rPr>
              <w:t>Hóa đơn vận chuyển</w:t>
            </w:r>
            <w:r>
              <w:t xml:space="preserve">, </w:t>
            </w:r>
            <w:r>
              <w:rPr>
                <w:b/>
              </w:rPr>
              <w:t>Hoá đơn gộp tháng</w:t>
            </w:r>
            <w:r>
              <w:t xml:space="preserve"> (lập hoá đơn, ghi thu, xoá lần thu); </w:t>
            </w:r>
            <w:r>
              <w:rPr>
                <w:b/>
              </w:rPr>
              <w:t>Theo dõi nhà cung cấp</w:t>
            </w:r>
            <w:r>
              <w:t xml:space="preserve"> (ghi cấn trừ tháng); Bán hàng (lập, ghi thu)</w:t>
            </w:r>
          </w:p>
        </w:tc>
      </w:tr>
      <w:tr>
        <w:tc>
          <w:tcPr>
            <w:tcW w:type="dxa" w:w="2160"/>
          </w:tcPr>
          <w:p>
            <w:r/>
            <w:r>
              <w:rPr>
                <w:rFonts w:ascii="Consolas" w:hAnsi="Consolas"/>
                <w:sz w:val="19"/>
              </w:rPr>
              <w:t>tx01</w:t>
            </w:r>
            <w:r>
              <w:t xml:space="preserve"> · </w:t>
            </w:r>
            <w:r>
              <w:rPr>
                <w:rFonts w:ascii="Consolas" w:hAnsi="Consolas"/>
                <w:sz w:val="19"/>
              </w:rPr>
              <w:t>tx02</w:t>
            </w:r>
            <w:r>
              <w:t xml:space="preserve"> · </w:t>
            </w:r>
            <w:r>
              <w:rPr>
                <w:rFonts w:ascii="Consolas" w:hAnsi="Consolas"/>
                <w:sz w:val="19"/>
              </w:rPr>
              <w:t>tx03</w:t>
            </w:r>
          </w:p>
        </w:tc>
        <w:tc>
          <w:tcPr>
            <w:tcW w:type="dxa" w:w="2160"/>
          </w:tcPr>
          <w:p>
            <w:r/>
            <w:r>
              <w:t>Tài xế</w:t>
            </w:r>
          </w:p>
        </w:tc>
        <w:tc>
          <w:tcPr>
            <w:tcW w:type="dxa" w:w="2160"/>
          </w:tcPr>
          <w:p>
            <w:r/>
            <w:r>
              <w:t xml:space="preserve">Chỉ màn </w:t>
            </w:r>
            <w:r>
              <w:rPr>
                <w:b/>
              </w:rPr>
              <w:t>Phiếu của tôi</w:t>
            </w:r>
            <w:r>
              <w:t xml:space="preserve"> trên điện thoại</w:t>
            </w:r>
          </w:p>
        </w:tc>
        <w:tc>
          <w:tcPr>
            <w:tcW w:type="dxa" w:w="2160"/>
          </w:tcPr>
          <w:p>
            <w:r/>
            <w:r>
              <w:t>Không có tài khoản</w:t>
            </w:r>
          </w:p>
        </w:tc>
      </w:tr>
      <w:tr>
        <w:tc>
          <w:tcPr>
            <w:tcW w:type="dxa" w:w="2160"/>
          </w:tcPr>
          <w:p>
            <w:r/>
            <w:r>
              <w:rPr>
                <w:rFonts w:ascii="Consolas" w:hAnsi="Consolas"/>
                <w:sz w:val="19"/>
              </w:rPr>
              <w:t>ketoantruong</w:t>
            </w:r>
          </w:p>
        </w:tc>
        <w:tc>
          <w:tcPr>
            <w:tcW w:type="dxa" w:w="2160"/>
          </w:tcPr>
          <w:p>
            <w:r/>
            <w:r>
              <w:t>Kế toán trưởng</w:t>
            </w:r>
          </w:p>
        </w:tc>
        <w:tc>
          <w:tcPr>
            <w:tcW w:type="dxa" w:w="2160"/>
          </w:tcPr>
          <w:p>
            <w:r/>
            <w:r>
              <w:t>—</w:t>
            </w:r>
          </w:p>
        </w:tc>
        <w:tc>
          <w:tcPr>
            <w:tcW w:type="dxa" w:w="2160"/>
          </w:tcPr>
          <w:p>
            <w:r/>
            <w:r>
              <w:t>Duyệt bút toán ghi tay</w:t>
            </w:r>
          </w:p>
        </w:tc>
      </w:tr>
      <w:tr>
        <w:tc>
          <w:tcPr>
            <w:tcW w:type="dxa" w:w="2160"/>
          </w:tcPr>
          <w:p>
            <w:r/>
            <w:r>
              <w:rPr>
                <w:rFonts w:ascii="Consolas" w:hAnsi="Consolas"/>
                <w:sz w:val="19"/>
              </w:rPr>
              <w:t>xem</w:t>
            </w:r>
          </w:p>
        </w:tc>
        <w:tc>
          <w:tcPr>
            <w:tcW w:type="dxa" w:w="2160"/>
          </w:tcPr>
          <w:p>
            <w:r/>
            <w:r>
              <w:t>Chỉ xem sổ</w:t>
            </w:r>
          </w:p>
        </w:tc>
        <w:tc>
          <w:tcPr>
            <w:tcW w:type="dxa" w:w="2160"/>
          </w:tcPr>
          <w:p>
            <w:r/>
            <w:r>
              <w:t>—</w:t>
            </w:r>
          </w:p>
        </w:tc>
        <w:tc>
          <w:tcPr>
            <w:tcW w:type="dxa" w:w="2160"/>
          </w:tcPr>
          <w:p>
            <w:r/>
            <w:r>
              <w:t>Xem sổ</w:t>
            </w:r>
          </w:p>
        </w:tc>
      </w:tr>
    </w:tbl>
    <w:p/>
    <w:p>
      <w:pPr>
        <w:jc w:val="both"/>
      </w:pPr>
      <w:r>
        <w:rPr>
          <w:b/>
        </w:rPr>
        <w:t>Đăng nhập trang điều xe:</w:t>
      </w:r>
      <w:r>
        <w:t xml:space="preserve"> mở </w:t>
      </w:r>
      <w:r>
        <w:rPr>
          <w:rFonts w:ascii="Consolas" w:hAnsi="Consolas"/>
          <w:sz w:val="19"/>
        </w:rPr>
        <w:t>http://&lt;máy chủ&gt;:8020</w:t>
      </w:r>
      <w:r>
        <w:t xml:space="preserve">, bấm vào tên người ở danh sách hoặc gõ tên đăng nhập, mật khẩu </w:t>
      </w:r>
      <w:r>
        <w:rPr>
          <w:rFonts w:ascii="Consolas" w:hAnsi="Consolas"/>
          <w:sz w:val="19"/>
        </w:rPr>
        <w:t>1234</w:t>
      </w:r>
      <w:r>
        <w:t xml:space="preserve">, bấm </w:t>
      </w:r>
      <w:r>
        <w:rPr>
          <w:b/>
        </w:rPr>
        <w:t>Đăng nhập</w:t>
      </w:r>
      <w:r>
        <w:t xml:space="preserve">. Người thường vào thẳng màn đầu tiên của mình; tài xế vào </w:t>
      </w:r>
      <w:r>
        <w:rPr>
          <w:b/>
        </w:rPr>
        <w:t>Phiếu của tôi</w:t>
      </w:r>
      <w:r>
        <w:t>.</w:t>
      </w:r>
    </w:p>
    <w:p>
      <w:pPr>
        <w:jc w:val="both"/>
      </w:pPr>
      <w:r>
        <w:rPr>
          <w:b/>
        </w:rPr>
        <w:t>Đăng nhập trang kế toán:</w:t>
      </w:r>
      <w:r>
        <w:t xml:space="preserve"> mở </w:t>
      </w:r>
      <w:r>
        <w:rPr>
          <w:rFonts w:ascii="Consolas" w:hAnsi="Consolas"/>
          <w:sz w:val="19"/>
        </w:rPr>
        <w:t>http://&lt;máy chủ&gt;:8030</w:t>
      </w:r>
      <w:r>
        <w:t xml:space="preserve">, gõ tên và mật khẩu, bấm đăng nhập. Người có vai sổ vào thẳng </w:t>
      </w:r>
      <w:r>
        <w:rPr>
          <w:b/>
        </w:rPr>
        <w:t>Kế toán</w:t>
      </w:r>
      <w:r>
        <w:t xml:space="preserve"> (Sổ kế toán, Nhật ký chung); người vận hành (thủ kho, tổ sửa chữa, Admin Thà Bốc) vào thẳng màn đầu tiên của mình trong nhóm </w:t>
      </w:r>
      <w:r>
        <w:rPr>
          <w:b/>
        </w:rPr>
        <w:t>Kho</w:t>
      </w:r>
      <w:r>
        <w:t>, không thấy sổ.</w:t>
      </w:r>
    </w:p>
    <w:p>
      <w:pPr>
        <w:pStyle w:val="Heading2"/>
      </w:pPr>
      <w:r>
        <w:t>2.1. Mở nhiều tab, mỗi tab một tài khoản</w:t>
      </w:r>
    </w:p>
    <w:p>
      <w:pPr>
        <w:jc w:val="both"/>
      </w:pPr>
      <w:r>
        <w:t>*</w:t>
      </w:r>
      <w:r>
        <w:rPr>
          <w:i/>
        </w:rPr>
        <w:t xml:space="preserve">Mỗi lần đăng nhập, BỎ TICK ô </w:t>
      </w:r>
      <w:r>
        <w:t>Ghi nhớ đăng nhập*</w:t>
      </w:r>
      <w:r>
        <w:rPr>
          <w:b/>
        </w:rPr>
        <w:t xml:space="preserve"> (ô này mặc định có tick, ở cả hai trang). Có tick thì phiên lưu chung cho cả trình duyệt: một tab đăng nhập tài khoản khác là </w:t>
      </w:r>
      <w:r>
        <w:t>mọi tab của trang đó** chạy theo tài khoản mới — tab ghi tên "Bãi" bấm nút lại chạy bằng quyền kế toán. Bỏ tick thì mỗi tab giữ tài khoản của riêng nó.</w:t>
      </w:r>
    </w:p>
    <w:p>
      <w:pPr>
        <w:pStyle w:val="ListBullet"/>
      </w:pPr>
      <w:r>
        <w:t xml:space="preserve">Mở tab mới bằng </w:t>
      </w:r>
      <w:r>
        <w:rPr>
          <w:b/>
        </w:rPr>
        <w:t>Ctrl+T</w:t>
      </w:r>
      <w:r>
        <w:t xml:space="preserve"> rồi gõ địa chỉ; *</w:t>
      </w:r>
      <w:r>
        <w:rPr>
          <w:i/>
        </w:rPr>
        <w:t xml:space="preserve">đừng dùng </w:t>
      </w:r>
      <w:r>
        <w:t>Nhân đôi thẻ*** (nhân đôi chép luôn phiên của tab cũ).</w:t>
      </w:r>
    </w:p>
    <w:p>
      <w:pPr>
        <w:pStyle w:val="ListBullet"/>
      </w:pPr>
      <w:r>
        <w:t xml:space="preserve">Đổi người trong một tab: bấm tên người ở góc trên phải → </w:t>
      </w:r>
      <w:r>
        <w:rPr>
          <w:b/>
        </w:rPr>
        <w:t>Đổi tài khoản</w:t>
      </w:r>
      <w:r>
        <w:t xml:space="preserve"> → đăng nhập lại, </w:t>
      </w:r>
      <w:r>
        <w:rPr>
          <w:b/>
        </w:rPr>
        <w:t>bỏ tick lại</w:t>
      </w:r>
      <w:r>
        <w:t>.</w:t>
      </w:r>
    </w:p>
    <w:p>
      <w:pPr>
        <w:pStyle w:val="ListBullet"/>
      </w:pPr>
      <w:r>
        <w:t xml:space="preserve">Trang điều xe (8020) và trang kế toán (8030) là hai trang riêng: </w:t>
      </w:r>
      <w:r>
        <w:rPr>
          <w:rFonts w:ascii="Consolas" w:hAnsi="Consolas"/>
          <w:sz w:val="19"/>
        </w:rPr>
        <w:t>ketoan</w:t>
      </w:r>
      <w:r>
        <w:t xml:space="preserve"> ở 8020 và </w:t>
      </w:r>
      <w:r>
        <w:rPr>
          <w:rFonts w:ascii="Consolas" w:hAnsi="Consolas"/>
          <w:sz w:val="19"/>
        </w:rPr>
        <w:t>ketoan</w:t>
      </w:r>
      <w:r>
        <w:t xml:space="preserve"> ở 8030 là hai tab, không đụng nhau.</w:t>
      </w:r>
    </w:p>
    <w:p>
      <w:pPr>
        <w:pStyle w:val="ListBullet"/>
      </w:pPr>
      <w:r>
        <w:t>Tài xế: dùng điện thoại là gọn nhất; không có điện thoại thì một tab như trên.</w:t>
      </w:r>
    </w:p>
    <w:p>
      <w:pPr>
        <w:pStyle w:val="ListBullet"/>
      </w:pPr>
      <w:r>
        <w:t xml:space="preserve">Cách khác: mỗi người một </w:t>
      </w:r>
      <w:r>
        <w:rPr>
          <w:b/>
        </w:rPr>
        <w:t>cửa sổ ẩn danh</w:t>
      </w:r>
      <w:r>
        <w:t xml:space="preserve"> (Ctrl+Shift+N) hoặc một trình duyệt khác.</w:t>
      </w:r>
    </w:p>
    <w:p>
      <w:pPr>
        <w:jc w:val="both"/>
      </w:pPr>
      <w:r>
        <w:rPr>
          <w:b/>
        </w:rPr>
        <w:t>Tab này bấm, tab kia có thấy ngay không?</w:t>
      </w:r>
      <w:r>
        <w:t xml:space="preserve"> Dữ liệu vào máy chủ </w:t>
      </w:r>
      <w:r>
        <w:rPr>
          <w:b/>
        </w:rPr>
        <w:t>ngay lúc bấm</w:t>
      </w:r>
      <w:r>
        <w:t xml:space="preserve"> — ví dụ thủ kho bấm </w:t>
      </w:r>
      <w:r>
        <w:rPr>
          <w:b/>
        </w:rPr>
        <w:t>Cấp dầu</w:t>
      </w:r>
      <w:r>
        <w:t xml:space="preserve"> ở 8030 thì phiếu ở 8020 đã có dầu đã cấp. Nhưng tab đang mở </w:t>
      </w:r>
      <w:r>
        <w:rPr>
          <w:b/>
        </w:rPr>
        <w:t>không tự vẽ lại</w:t>
      </w:r>
      <w:r>
        <w:t xml:space="preserve">: sang tab kia bấm </w:t>
      </w:r>
      <w:r>
        <w:rPr>
          <w:b/>
        </w:rPr>
        <w:t>F5</w:t>
      </w:r>
      <w:r>
        <w:t xml:space="preserve"> (hoặc bấm lại màn đó trên menu). Hai màn tự tải lại: </w:t>
      </w:r>
      <w:r>
        <w:rPr>
          <w:b/>
        </w:rPr>
        <w:t>Tổng quan</w:t>
      </w:r>
      <w:r>
        <w:t xml:space="preserve"> (tick </w:t>
      </w:r>
      <w:r>
        <w:rPr>
          <w:b/>
        </w:rPr>
        <w:t>Tự cập nhật 60 s</w:t>
      </w:r>
      <w:r>
        <w:t xml:space="preserve">) và </w:t>
      </w:r>
      <w:r>
        <w:rPr>
          <w:b/>
        </w:rPr>
        <w:t>Theo dõi tuyến</w:t>
      </w:r>
      <w:r>
        <w:t xml:space="preserve"> (tick </w:t>
      </w:r>
      <w:r>
        <w:rPr>
          <w:b/>
        </w:rPr>
        <w:t>Tự cập nhật 30 giây</w:t>
      </w:r>
      <w:r>
        <w:t xml:space="preserve">). Tờ chứng từ vào sổ lúc nào: xem hai đường ở </w:t>
      </w:r>
      <w:r>
        <w:rPr>
          <w:b/>
        </w:rPr>
        <w:t>1.3</w:t>
      </w:r>
      <w:r>
        <w:t>.</w:t>
      </w:r>
    </w:p>
    <w:p>
      <w:pPr>
        <w:pStyle w:val="Heading1"/>
      </w:pPr>
      <w:r>
        <w:rPr>
          <w:color w:val="145C4A"/>
        </w:rPr>
        <w:t>3. Đi lại giữa hai trang</w:t>
      </w:r>
    </w:p>
    <w:p>
      <w:pPr>
        <w:pStyle w:val="Heading2"/>
      </w:pPr>
      <w:r>
        <w:t>3.1. Bằng nút bấm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Đang ở</w:t>
            </w:r>
          </w:p>
        </w:tc>
        <w:tc>
          <w:tcPr>
            <w:tcW w:type="dxa" w:w="2880"/>
          </w:tcPr>
          <w:p>
            <w:r>
              <w:rPr>
                <w:b/>
              </w:rPr>
            </w:r>
            <w:r>
              <w:rPr>
                <w:b/>
              </w:rPr>
              <w:t>Bấm</w:t>
            </w:r>
          </w:p>
        </w:tc>
        <w:tc>
          <w:tcPr>
            <w:tcW w:type="dxa" w:w="2880"/>
          </w:tcPr>
          <w:p>
            <w:r>
              <w:rPr>
                <w:b/>
              </w:rPr>
            </w:r>
            <w:r>
              <w:rPr>
                <w:b/>
              </w:rPr>
              <w:t>Mở ra</w:t>
            </w:r>
          </w:p>
        </w:tc>
      </w:tr>
      <w:tr>
        <w:tc>
          <w:tcPr>
            <w:tcW w:type="dxa" w:w="2880"/>
          </w:tcPr>
          <w:p>
            <w:r/>
            <w:r>
              <w:t>Trang điều xe, tài khoản thủ kho dầu (</w:t>
            </w:r>
            <w:r>
              <w:rPr>
                <w:rFonts w:ascii="Consolas" w:hAnsi="Consolas"/>
                <w:sz w:val="19"/>
              </w:rPr>
              <w:t>khotb</w:t>
            </w:r>
            <w:r>
              <w:t xml:space="preserve">, </w:t>
            </w:r>
            <w:r>
              <w:rPr>
                <w:rFonts w:ascii="Consolas" w:hAnsi="Consolas"/>
                <w:sz w:val="19"/>
              </w:rPr>
              <w:t>khovc</w:t>
            </w:r>
            <w:r>
              <w:t>)</w:t>
            </w:r>
          </w:p>
        </w:tc>
        <w:tc>
          <w:tcPr>
            <w:tcW w:type="dxa" w:w="2880"/>
          </w:tcPr>
          <w:p>
            <w:r/>
            <w:r>
              <w:rPr>
                <w:b/>
              </w:rPr>
              <w:t>Mở trang kế toán</w:t>
            </w:r>
            <w:r>
              <w:t xml:space="preserve"> (màn duy nhất của họ bên này)</w:t>
            </w:r>
          </w:p>
        </w:tc>
        <w:tc>
          <w:tcPr>
            <w:tcW w:type="dxa" w:w="2880"/>
          </w:tcPr>
          <w:p>
            <w:r/>
            <w:r>
              <w:t>Trang kế toán, thẻ mới</w:t>
            </w:r>
          </w:p>
        </w:tc>
      </w:tr>
      <w:tr>
        <w:tc>
          <w:tcPr>
            <w:tcW w:type="dxa" w:w="2880"/>
          </w:tcPr>
          <w:p>
            <w:r/>
            <w:r>
              <w:t xml:space="preserve">Trang điều xe → </w:t>
            </w:r>
            <w:r>
              <w:rPr>
                <w:b/>
              </w:rPr>
              <w:t>Tổng quan</w:t>
            </w:r>
            <w:r>
              <w:t xml:space="preserve"> → ô </w:t>
            </w:r>
            <w:r>
              <w:rPr>
                <w:b/>
              </w:rPr>
              <w:t>Việc của tôi</w:t>
            </w:r>
          </w:p>
        </w:tc>
        <w:tc>
          <w:tcPr>
            <w:tcW w:type="dxa" w:w="2880"/>
          </w:tcPr>
          <w:p>
            <w:r/>
            <w:r>
              <w:t>Ô việc thuộc trang kế toán (ví dụ phiếu đề nghị xuất nhiên liệu chờ cấp)</w:t>
            </w:r>
          </w:p>
        </w:tc>
        <w:tc>
          <w:tcPr>
            <w:tcW w:type="dxa" w:w="2880"/>
          </w:tcPr>
          <w:p>
            <w:r/>
            <w:r>
              <w:t>Đúng màn đó ở trang kế toán (Cấp phát…), thẻ mới</w:t>
            </w:r>
          </w:p>
        </w:tc>
      </w:tr>
      <w:tr>
        <w:tc>
          <w:tcPr>
            <w:tcW w:type="dxa" w:w="2880"/>
          </w:tcPr>
          <w:p>
            <w:r/>
            <w:r>
              <w:t xml:space="preserve">Trang điều xe → </w:t>
            </w:r>
            <w:r>
              <w:rPr>
                <w:b/>
              </w:rPr>
              <w:t>Theo dõi tuyến</w:t>
            </w:r>
            <w:r>
              <w:t xml:space="preserve"> → một xe</w:t>
            </w:r>
          </w:p>
        </w:tc>
        <w:tc>
          <w:tcPr>
            <w:tcW w:type="dxa" w:w="2880"/>
          </w:tcPr>
          <w:p>
            <w:r/>
            <w:r>
              <w:rPr>
                <w:b/>
              </w:rPr>
              <w:t>Cấp dầu theo phiếu đề nghị</w:t>
            </w:r>
          </w:p>
        </w:tc>
        <w:tc>
          <w:tcPr>
            <w:tcW w:type="dxa" w:w="2880"/>
          </w:tcPr>
          <w:p>
            <w:r/>
            <w:r>
              <w:t xml:space="preserve">Màn </w:t>
            </w:r>
            <w:r>
              <w:rPr>
                <w:b/>
              </w:rPr>
              <w:t>Cấp phát</w:t>
            </w:r>
            <w:r>
              <w:t xml:space="preserve"> ở trang kế toán</w:t>
            </w:r>
          </w:p>
        </w:tc>
      </w:tr>
      <w:tr>
        <w:tc>
          <w:tcPr>
            <w:tcW w:type="dxa" w:w="2880"/>
          </w:tcPr>
          <w:p>
            <w:r/>
            <w:r>
              <w:t xml:space="preserve">Trang điều xe → </w:t>
            </w:r>
            <w:r>
              <w:rPr>
                <w:b/>
              </w:rPr>
              <w:t>Quy trình &amp; trách nhiệm</w:t>
            </w:r>
          </w:p>
        </w:tc>
        <w:tc>
          <w:tcPr>
            <w:tcW w:type="dxa" w:w="2880"/>
          </w:tcPr>
          <w:p>
            <w:r/>
            <w:r>
              <w:t xml:space="preserve">Bước có nhãn </w:t>
            </w:r>
            <w:r>
              <w:rPr>
                <w:i/>
              </w:rPr>
              <w:t>ở trang kế toán</w:t>
            </w:r>
          </w:p>
        </w:tc>
        <w:tc>
          <w:tcPr>
            <w:tcW w:type="dxa" w:w="2880"/>
          </w:tcPr>
          <w:p>
            <w:r/>
            <w:r>
              <w:t>Chỉ là nhãn: bước đó làm ở trang kế toán</w:t>
            </w:r>
          </w:p>
        </w:tc>
      </w:tr>
      <w:tr>
        <w:tc>
          <w:tcPr>
            <w:tcW w:type="dxa" w:w="2880"/>
          </w:tcPr>
          <w:p>
            <w:r/>
            <w:r>
              <w:t xml:space="preserve">Trang kế toán → </w:t>
            </w:r>
            <w:r>
              <w:rPr>
                <w:b/>
              </w:rPr>
              <w:t>Kho → Cấp phát</w:t>
            </w:r>
            <w:r>
              <w:t xml:space="preserve"> → chọn một phiếu đề nghị xuất nhiên liệu</w:t>
            </w:r>
          </w:p>
        </w:tc>
        <w:tc>
          <w:tcPr>
            <w:tcW w:type="dxa" w:w="2880"/>
          </w:tcPr>
          <w:p>
            <w:r/>
            <w:r>
              <w:rPr>
                <w:b/>
              </w:rPr>
              <w:t>Mở phiếu</w:t>
            </w:r>
          </w:p>
        </w:tc>
        <w:tc>
          <w:tcPr>
            <w:tcW w:type="dxa" w:w="2880"/>
          </w:tcPr>
          <w:p>
            <w:r/>
            <w:r>
              <w:t>Phiếu xuất xe của chuyến đó ở trang điều xe, thẻ mới</w:t>
            </w:r>
          </w:p>
        </w:tc>
      </w:tr>
      <w:tr>
        <w:tc>
          <w:tcPr>
            <w:tcW w:type="dxa" w:w="2880"/>
          </w:tcPr>
          <w:p>
            <w:r/>
            <w:r>
              <w:t xml:space="preserve">Trang kế toán → </w:t>
            </w:r>
            <w:r>
              <w:rPr>
                <w:b/>
              </w:rPr>
              <w:t>Kho → Kho hàng</w:t>
            </w:r>
          </w:p>
        </w:tc>
        <w:tc>
          <w:tcPr>
            <w:tcW w:type="dxa" w:w="2880"/>
          </w:tcPr>
          <w:p>
            <w:r/>
            <w:r>
              <w:t>Bấm một dòng lô hoặc dòng sổ</w:t>
            </w:r>
          </w:p>
        </w:tc>
        <w:tc>
          <w:tcPr>
            <w:tcW w:type="dxa" w:w="2880"/>
          </w:tcPr>
          <w:p>
            <w:r/>
            <w:r>
              <w:t xml:space="preserve">Màn </w:t>
            </w:r>
            <w:r>
              <w:rPr>
                <w:b/>
              </w:rPr>
              <w:t>Theo dõi phiếu vận chuyển</w:t>
            </w:r>
            <w:r>
              <w:t xml:space="preserve"> ở trang điều xe, đã lọc theo số phiếu</w:t>
            </w:r>
          </w:p>
        </w:tc>
      </w:tr>
      <w:tr>
        <w:tc>
          <w:tcPr>
            <w:tcW w:type="dxa" w:w="2880"/>
          </w:tcPr>
          <w:p>
            <w:r/>
            <w:r>
              <w:t xml:space="preserve">Trang kế toán → </w:t>
            </w:r>
            <w:r>
              <w:rPr>
                <w:b/>
              </w:rPr>
              <w:t>Kho → Bán hàng</w:t>
            </w:r>
          </w:p>
        </w:tc>
        <w:tc>
          <w:tcPr>
            <w:tcW w:type="dxa" w:w="2880"/>
          </w:tcPr>
          <w:p>
            <w:r/>
            <w:r>
              <w:rPr>
                <w:b/>
              </w:rPr>
              <w:t>Sổ chứng từ</w:t>
            </w:r>
            <w:r>
              <w:t xml:space="preserve"> ở một phiếu bán</w:t>
            </w:r>
          </w:p>
        </w:tc>
        <w:tc>
          <w:tcPr>
            <w:tcW w:type="dxa" w:w="2880"/>
          </w:tcPr>
          <w:p>
            <w:r/>
            <w:r>
              <w:t>Sổ kế toán (Nhật ký chung) lọc theo số phiếu bán</w:t>
            </w:r>
          </w:p>
        </w:tc>
      </w:tr>
      <w:tr>
        <w:tc>
          <w:tcPr>
            <w:tcW w:type="dxa" w:w="2880"/>
          </w:tcPr>
          <w:p>
            <w:r/>
            <w:r>
              <w:t xml:space="preserve">Trang điều xe → </w:t>
            </w:r>
            <w:r>
              <w:rPr>
                <w:b/>
              </w:rPr>
              <w:t>Phiếu xuất xe</w:t>
            </w:r>
            <w:r>
              <w:t xml:space="preserve"> (phiếu đã khoá, vai KT Doanh thu)</w:t>
            </w:r>
          </w:p>
        </w:tc>
        <w:tc>
          <w:tcPr>
            <w:tcW w:type="dxa" w:w="2880"/>
          </w:tcPr>
          <w:p>
            <w:r/>
            <w:r>
              <w:rPr>
                <w:b/>
              </w:rPr>
              <w:t>Lập hóa đơn thu ↗</w:t>
            </w:r>
            <w:r>
              <w:t xml:space="preserve"> · </w:t>
            </w:r>
            <w:r>
              <w:rPr>
                <w:b/>
              </w:rPr>
              <w:t>Ghi một lần thu ↗</w:t>
            </w:r>
          </w:p>
        </w:tc>
        <w:tc>
          <w:tcPr>
            <w:tcW w:type="dxa" w:w="2880"/>
          </w:tcPr>
          <w:p>
            <w:r/>
            <w:r>
              <w:t xml:space="preserve">Màn </w:t>
            </w:r>
            <w:r>
              <w:rPr>
                <w:b/>
              </w:rPr>
              <w:t>Hóa đơn vận chuyển</w:t>
            </w:r>
            <w:r>
              <w:t xml:space="preserve"> ở trang kế toán, mở đúng phiếu này</w:t>
            </w:r>
          </w:p>
        </w:tc>
      </w:tr>
      <w:tr>
        <w:tc>
          <w:tcPr>
            <w:tcW w:type="dxa" w:w="2880"/>
          </w:tcPr>
          <w:p>
            <w:r/>
            <w:r>
              <w:t xml:space="preserve">Trang điều xe → </w:t>
            </w:r>
            <w:r>
              <w:rPr>
                <w:b/>
              </w:rPr>
              <w:t>Phiếu xuất xe</w:t>
            </w:r>
            <w:r>
              <w:t xml:space="preserve"> (khách gộp tháng)</w:t>
            </w:r>
          </w:p>
        </w:tc>
        <w:tc>
          <w:tcPr>
            <w:tcW w:type="dxa" w:w="2880"/>
          </w:tcPr>
          <w:p>
            <w:r/>
            <w:r>
              <w:rPr>
                <w:b/>
              </w:rPr>
              <w:t>Gộp hoá đơn tháng ↗</w:t>
            </w:r>
            <w:r>
              <w:t xml:space="preserve"> · </w:t>
            </w:r>
            <w:r>
              <w:rPr>
                <w:b/>
              </w:rPr>
              <w:t>Thuộc hoá đơn HDT-… ↗</w:t>
            </w:r>
          </w:p>
        </w:tc>
        <w:tc>
          <w:tcPr>
            <w:tcW w:type="dxa" w:w="2880"/>
          </w:tcPr>
          <w:p>
            <w:r/>
            <w:r>
              <w:t xml:space="preserve">Màn </w:t>
            </w:r>
            <w:r>
              <w:rPr>
                <w:b/>
              </w:rPr>
              <w:t>Hoá đơn gộp tháng</w:t>
            </w:r>
            <w:r>
              <w:t xml:space="preserve"> ở trang kế toán (đúng tháng, đúng tờ)</w:t>
            </w:r>
          </w:p>
        </w:tc>
      </w:tr>
      <w:tr>
        <w:tc>
          <w:tcPr>
            <w:tcW w:type="dxa" w:w="2880"/>
          </w:tcPr>
          <w:p>
            <w:r/>
            <w:r>
              <w:t xml:space="preserve">Trang điều xe → </w:t>
            </w:r>
            <w:r>
              <w:rPr>
                <w:b/>
              </w:rPr>
              <w:t>Phiếu xuất xe</w:t>
            </w:r>
            <w:r>
              <w:t xml:space="preserve"> → khung </w:t>
            </w:r>
            <w:r>
              <w:rPr>
                <w:b/>
              </w:rPr>
              <w:t>Sổ thu tiền</w:t>
            </w:r>
          </w:p>
        </w:tc>
        <w:tc>
          <w:tcPr>
            <w:tcW w:type="dxa" w:w="2880"/>
          </w:tcPr>
          <w:p>
            <w:r/>
            <w:r>
              <w:rPr>
                <w:b/>
              </w:rPr>
              <w:t>Mở trang kế toán ↗</w:t>
            </w:r>
          </w:p>
        </w:tc>
        <w:tc>
          <w:tcPr>
            <w:tcW w:type="dxa" w:w="2880"/>
          </w:tcPr>
          <w:p>
            <w:r/>
            <w:r>
              <w:t>Hoá đơn / tờ gộp của phiếu ở trang kế toán</w:t>
            </w:r>
          </w:p>
        </w:tc>
      </w:tr>
      <w:tr>
        <w:tc>
          <w:tcPr>
            <w:tcW w:type="dxa" w:w="2880"/>
          </w:tcPr>
          <w:p>
            <w:r/>
            <w:r>
              <w:t xml:space="preserve">Trang điều xe → </w:t>
            </w:r>
            <w:r>
              <w:rPr>
                <w:b/>
              </w:rPr>
              <w:t>Phiếu xuất xe</w:t>
            </w:r>
            <w:r>
              <w:t xml:space="preserve"> → thanh nút trên cùng</w:t>
            </w:r>
          </w:p>
        </w:tc>
        <w:tc>
          <w:tcPr>
            <w:tcW w:type="dxa" w:w="2880"/>
          </w:tcPr>
          <w:p>
            <w:r/>
            <w:r>
              <w:rPr>
                <w:b/>
              </w:rPr>
              <w:t>Hóa đơn vận chuyển</w:t>
            </w:r>
          </w:p>
        </w:tc>
        <w:tc>
          <w:tcPr>
            <w:tcW w:type="dxa" w:w="2880"/>
          </w:tcPr>
          <w:p>
            <w:r/>
            <w:r>
              <w:t>Bản in hoá đơn của phiếu ở trang kế toán</w:t>
            </w:r>
          </w:p>
        </w:tc>
      </w:tr>
      <w:tr>
        <w:tc>
          <w:tcPr>
            <w:tcW w:type="dxa" w:w="2880"/>
          </w:tcPr>
          <w:p>
            <w:r/>
            <w:r>
              <w:t xml:space="preserve">Trang điều xe → </w:t>
            </w:r>
            <w:r>
              <w:rPr>
                <w:b/>
              </w:rPr>
              <w:t>Danh mục → Khách hàng</w:t>
            </w:r>
            <w:r>
              <w:t xml:space="preserve"> → Công nợ khách</w:t>
            </w:r>
          </w:p>
        </w:tc>
        <w:tc>
          <w:tcPr>
            <w:tcW w:type="dxa" w:w="2880"/>
          </w:tcPr>
          <w:p>
            <w:r/>
            <w:r>
              <w:t>Số tờ gộp (có dấu ↗)</w:t>
            </w:r>
          </w:p>
        </w:tc>
        <w:tc>
          <w:tcPr>
            <w:tcW w:type="dxa" w:w="2880"/>
          </w:tcPr>
          <w:p>
            <w:r/>
            <w:r>
              <w:t>Tờ gộp đó ở trang kế toán</w:t>
            </w:r>
          </w:p>
        </w:tc>
      </w:tr>
      <w:tr>
        <w:tc>
          <w:tcPr>
            <w:tcW w:type="dxa" w:w="2880"/>
          </w:tcPr>
          <w:p>
            <w:r/>
            <w:r>
              <w:t xml:space="preserve">Trang kế toán → </w:t>
            </w:r>
            <w:r>
              <w:rPr>
                <w:b/>
              </w:rPr>
              <w:t>Tiền vận chuyển → Hoá đơn gộp tháng</w:t>
            </w:r>
            <w:r>
              <w:t xml:space="preserve"> → một tờ</w:t>
            </w:r>
          </w:p>
        </w:tc>
        <w:tc>
          <w:tcPr>
            <w:tcW w:type="dxa" w:w="2880"/>
          </w:tcPr>
          <w:p>
            <w:r/>
            <w:r>
              <w:t xml:space="preserve">Số phiếu trong bảng </w:t>
            </w:r>
            <w:r>
              <w:rPr>
                <w:i/>
              </w:rPr>
              <w:t>Dòng phiếu trong hoá đơn</w:t>
            </w:r>
          </w:p>
        </w:tc>
        <w:tc>
          <w:tcPr>
            <w:tcW w:type="dxa" w:w="2880"/>
          </w:tcPr>
          <w:p>
            <w:r/>
            <w:r>
              <w:t xml:space="preserve">Màn </w:t>
            </w:r>
            <w:r>
              <w:rPr>
                <w:b/>
              </w:rPr>
              <w:t>Hóa đơn vận chuyển</w:t>
            </w:r>
            <w:r>
              <w:t xml:space="preserve"> của phiếu đó</w:t>
            </w:r>
          </w:p>
        </w:tc>
      </w:tr>
      <w:tr>
        <w:tc>
          <w:tcPr>
            <w:tcW w:type="dxa" w:w="2880"/>
          </w:tcPr>
          <w:p>
            <w:r/>
            <w:r>
              <w:t xml:space="preserve">Trang điều xe → </w:t>
            </w:r>
            <w:r>
              <w:rPr>
                <w:b/>
              </w:rPr>
              <w:t>Phiếu xuất xe</w:t>
            </w:r>
            <w:r>
              <w:t xml:space="preserve"> (phiếu xe liên kết đã khoá, vai quỹ)</w:t>
            </w:r>
          </w:p>
        </w:tc>
        <w:tc>
          <w:tcPr>
            <w:tcW w:type="dxa" w:w="2880"/>
          </w:tcPr>
          <w:p>
            <w:r/>
            <w:r>
              <w:rPr>
                <w:b/>
              </w:rPr>
              <w:t>Trả chủ xe · &lt;số tiền&gt; ↗</w:t>
            </w:r>
          </w:p>
        </w:tc>
        <w:tc>
          <w:tcPr>
            <w:tcW w:type="dxa" w:w="2880"/>
          </w:tcPr>
          <w:p>
            <w:r/>
            <w:r>
              <w:t xml:space="preserve">Màn </w:t>
            </w:r>
            <w:r>
              <w:rPr>
                <w:b/>
              </w:rPr>
              <w:t>Xe liên kết</w:t>
            </w:r>
            <w:r>
              <w:t xml:space="preserve"> ở trang kế toán, đúng tháng của phiếu, dòng phiếu tô sáng</w:t>
            </w:r>
          </w:p>
        </w:tc>
      </w:tr>
      <w:tr>
        <w:tc>
          <w:tcPr>
            <w:tcW w:type="dxa" w:w="2880"/>
          </w:tcPr>
          <w:p>
            <w:r/>
            <w:r>
              <w:t xml:space="preserve">Trang điều xe → </w:t>
            </w:r>
            <w:r>
              <w:rPr>
                <w:b/>
              </w:rPr>
              <w:t>Vận tải → Xe liên kết</w:t>
            </w:r>
          </w:p>
        </w:tc>
        <w:tc>
          <w:tcPr>
            <w:tcW w:type="dxa" w:w="2880"/>
          </w:tcPr>
          <w:p>
            <w:r/>
            <w:r>
              <w:rPr>
                <w:b/>
              </w:rPr>
              <w:t>Trả chủ xe · bảng xe liên kết ↗</w:t>
            </w:r>
          </w:p>
        </w:tc>
        <w:tc>
          <w:tcPr>
            <w:tcW w:type="dxa" w:w="2880"/>
          </w:tcPr>
          <w:p>
            <w:r/>
            <w:r>
              <w:t xml:space="preserve">Màn </w:t>
            </w:r>
            <w:r>
              <w:rPr>
                <w:b/>
              </w:rPr>
              <w:t>Xe liên kết</w:t>
            </w:r>
            <w:r>
              <w:t xml:space="preserve"> ở trang kế toán</w:t>
            </w:r>
          </w:p>
        </w:tc>
      </w:tr>
      <w:tr>
        <w:tc>
          <w:tcPr>
            <w:tcW w:type="dxa" w:w="2880"/>
          </w:tcPr>
          <w:p>
            <w:r/>
            <w:r>
              <w:t xml:space="preserve">Trang kế toán → </w:t>
            </w:r>
            <w:r>
              <w:rPr>
                <w:b/>
              </w:rPr>
              <w:t>Tiền vận chuyển → Xe liên kết</w:t>
            </w:r>
            <w:r>
              <w:t xml:space="preserve"> → bảng </w:t>
            </w:r>
            <w:r>
              <w:rPr>
                <w:i/>
              </w:rPr>
              <w:t>Xe liên kết</w:t>
            </w:r>
          </w:p>
        </w:tc>
        <w:tc>
          <w:tcPr>
            <w:tcW w:type="dxa" w:w="2880"/>
          </w:tcPr>
          <w:p>
            <w:r/>
            <w:r>
              <w:t>Bấm một dòng phiếu</w:t>
            </w:r>
          </w:p>
        </w:tc>
        <w:tc>
          <w:tcPr>
            <w:tcW w:type="dxa" w:w="2880"/>
          </w:tcPr>
          <w:p>
            <w:r/>
            <w:r>
              <w:t xml:space="preserve">Màn </w:t>
            </w:r>
            <w:r>
              <w:rPr>
                <w:b/>
              </w:rPr>
              <w:t>Hóa đơn vận chuyển</w:t>
            </w:r>
            <w:r>
              <w:t xml:space="preserve"> của phiếu đó</w:t>
            </w:r>
          </w:p>
        </w:tc>
      </w:tr>
      <w:tr>
        <w:tc>
          <w:tcPr>
            <w:tcW w:type="dxa" w:w="2880"/>
          </w:tcPr>
          <w:p>
            <w:r/>
            <w:r>
              <w:t xml:space="preserve">Trang điều xe → </w:t>
            </w:r>
            <w:r>
              <w:rPr>
                <w:b/>
              </w:rPr>
              <w:t>Vận tải → Nhà cung cấp</w:t>
            </w:r>
          </w:p>
        </w:tc>
        <w:tc>
          <w:tcPr>
            <w:tcW w:type="dxa" w:w="2880"/>
          </w:tcPr>
          <w:p>
            <w:r/>
            <w:r>
              <w:rPr>
                <w:b/>
              </w:rPr>
              <w:t>Công nợ · trả nhà cung cấp · cấn trừ cuối tháng ↗</w:t>
            </w:r>
          </w:p>
        </w:tc>
        <w:tc>
          <w:tcPr>
            <w:tcW w:type="dxa" w:w="2880"/>
          </w:tcPr>
          <w:p>
            <w:r/>
            <w:r>
              <w:t xml:space="preserve">Màn </w:t>
            </w:r>
            <w:r>
              <w:rPr>
                <w:b/>
              </w:rPr>
              <w:t>Theo dõi nhà cung cấp</w:t>
            </w:r>
            <w:r>
              <w:t xml:space="preserve"> ở trang kế toán</w:t>
            </w:r>
          </w:p>
        </w:tc>
      </w:tr>
      <w:tr>
        <w:tc>
          <w:tcPr>
            <w:tcW w:type="dxa" w:w="2880"/>
          </w:tcPr>
          <w:p>
            <w:r/>
            <w:r>
              <w:t xml:space="preserve">Trang kế toán → </w:t>
            </w:r>
            <w:r>
              <w:rPr>
                <w:b/>
              </w:rPr>
              <w:t>Tiền vận chuyển → Theo dõi nhà cung cấp</w:t>
            </w:r>
            <w:r>
              <w:t xml:space="preserve"> (vai KT Chi phí)</w:t>
            </w:r>
          </w:p>
        </w:tc>
        <w:tc>
          <w:tcPr>
            <w:tcW w:type="dxa" w:w="2880"/>
          </w:tcPr>
          <w:p>
            <w:r/>
            <w:r>
              <w:rPr>
                <w:b/>
              </w:rPr>
              <w:t>Thêm · sửa nhà cung cấp ↗</w:t>
            </w:r>
          </w:p>
        </w:tc>
        <w:tc>
          <w:tcPr>
            <w:tcW w:type="dxa" w:w="2880"/>
          </w:tcPr>
          <w:p>
            <w:r/>
            <w:r>
              <w:t xml:space="preserve">Màn </w:t>
            </w:r>
            <w:r>
              <w:rPr>
                <w:b/>
              </w:rPr>
              <w:t>Nhà cung cấp</w:t>
            </w:r>
            <w:r>
              <w:t xml:space="preserve"> (danh mục) ở trang điều xe, thẻ mới</w:t>
            </w:r>
          </w:p>
        </w:tc>
      </w:tr>
    </w:tbl>
    <w:p/>
    <w:p>
      <w:pPr>
        <w:jc w:val="both"/>
      </w:pPr>
      <w:r>
        <w:t xml:space="preserve">Mở sang trang kia thì </w:t>
      </w:r>
      <w:r>
        <w:rPr>
          <w:b/>
        </w:rPr>
        <w:t>đăng nhập bên đó</w:t>
      </w:r>
      <w:r>
        <w:t xml:space="preserve"> nếu chưa đăng nhập (cùng tên, cùng mật khẩu).</w:t>
      </w:r>
    </w:p>
    <w:p>
      <w:pPr>
        <w:pStyle w:val="Heading2"/>
      </w:pPr>
      <w:r>
        <w:t>3.2. Hai trang tự gọi nhau (người dùng không phải bấm gì)</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 người dùng làm</w:t>
            </w:r>
          </w:p>
        </w:tc>
        <w:tc>
          <w:tcPr>
            <w:tcW w:type="dxa" w:w="2160"/>
          </w:tcPr>
          <w:p>
            <w:r>
              <w:rPr>
                <w:b/>
              </w:rPr>
            </w:r>
            <w:r>
              <w:rPr>
                <w:b/>
              </w:rPr>
              <w:t>Ở trang</w:t>
            </w:r>
          </w:p>
        </w:tc>
        <w:tc>
          <w:tcPr>
            <w:tcW w:type="dxa" w:w="2160"/>
          </w:tcPr>
          <w:p>
            <w:r>
              <w:rPr>
                <w:b/>
              </w:rPr>
            </w:r>
            <w:r>
              <w:rPr>
                <w:b/>
              </w:rPr>
              <w:t>Máy gọi sang trang kia để</w:t>
            </w:r>
          </w:p>
        </w:tc>
        <w:tc>
          <w:tcPr>
            <w:tcW w:type="dxa" w:w="2160"/>
          </w:tcPr>
          <w:p>
            <w:r>
              <w:rPr>
                <w:b/>
              </w:rPr>
            </w:r>
            <w:r>
              <w:rPr>
                <w:b/>
              </w:rPr>
              <w:t>Nếu trang kia tắt</w:t>
            </w:r>
          </w:p>
        </w:tc>
      </w:tr>
      <w:tr>
        <w:tc>
          <w:tcPr>
            <w:tcW w:type="dxa" w:w="2160"/>
          </w:tcPr>
          <w:p>
            <w:r/>
            <w:r>
              <w:t xml:space="preserve">Lập / sửa phiếu có dầu </w:t>
            </w:r>
            <w:r>
              <w:rPr>
                <w:b/>
              </w:rPr>
              <w:t>kho</w:t>
            </w:r>
          </w:p>
        </w:tc>
        <w:tc>
          <w:tcPr>
            <w:tcW w:type="dxa" w:w="2160"/>
          </w:tcPr>
          <w:p>
            <w:r/>
            <w:r>
              <w:t>Điều xe</w:t>
            </w:r>
          </w:p>
        </w:tc>
        <w:tc>
          <w:tcPr>
            <w:tcW w:type="dxa" w:w="2160"/>
          </w:tcPr>
          <w:p>
            <w:r/>
            <w:r>
              <w:t>Lấy giá bình quân của kho dầu</w:t>
            </w:r>
          </w:p>
        </w:tc>
        <w:tc>
          <w:tcPr>
            <w:tcW w:type="dxa" w:w="2160"/>
          </w:tcPr>
          <w:p>
            <w:r/>
            <w:r>
              <w:t>Chưa lưu được dòng dầu kho</w:t>
            </w:r>
          </w:p>
        </w:tc>
      </w:tr>
      <w:tr>
        <w:tc>
          <w:tcPr>
            <w:tcW w:type="dxa" w:w="2160"/>
          </w:tcPr>
          <w:p>
            <w:r/>
            <w:r>
              <w:t>Ghi sổ mục III (dầu kho chưa cấp)</w:t>
            </w:r>
          </w:p>
        </w:tc>
        <w:tc>
          <w:tcPr>
            <w:tcW w:type="dxa" w:w="2160"/>
          </w:tcPr>
          <w:p>
            <w:r/>
            <w:r>
              <w:t>Điều xe</w:t>
            </w:r>
          </w:p>
        </w:tc>
        <w:tc>
          <w:tcPr>
            <w:tcW w:type="dxa" w:w="2160"/>
          </w:tcPr>
          <w:p>
            <w:r/>
            <w:r>
              <w:t>Xuất dầu khỏi kho, sinh PXK_NL</w:t>
            </w:r>
          </w:p>
        </w:tc>
        <w:tc>
          <w:tcPr>
            <w:tcW w:type="dxa" w:w="2160"/>
          </w:tcPr>
          <w:p>
            <w:r/>
            <w:r>
              <w:t>Chặn, báo rõ</w:t>
            </w:r>
          </w:p>
        </w:tc>
      </w:tr>
      <w:tr>
        <w:tc>
          <w:tcPr>
            <w:tcW w:type="dxa" w:w="2160"/>
          </w:tcPr>
          <w:p>
            <w:r/>
            <w:r>
              <w:t>Sự cố mục V lấy phụ tùng kho, duyệt báo hỏng</w:t>
            </w:r>
          </w:p>
        </w:tc>
        <w:tc>
          <w:tcPr>
            <w:tcW w:type="dxa" w:w="2160"/>
          </w:tcPr>
          <w:p>
            <w:r/>
            <w:r>
              <w:t>Điều xe</w:t>
            </w:r>
          </w:p>
        </w:tc>
        <w:tc>
          <w:tcPr>
            <w:tcW w:type="dxa" w:w="2160"/>
          </w:tcPr>
          <w:p>
            <w:r/>
            <w:r>
              <w:t>Xuất phụ tùng, sinh PXK_PT</w:t>
            </w:r>
          </w:p>
        </w:tc>
        <w:tc>
          <w:tcPr>
            <w:tcW w:type="dxa" w:w="2160"/>
          </w:tcPr>
          <w:p>
            <w:r/>
            <w:r>
              <w:t>Chặn, báo rõ</w:t>
            </w:r>
          </w:p>
        </w:tc>
      </w:tr>
      <w:tr>
        <w:tc>
          <w:tcPr>
            <w:tcW w:type="dxa" w:w="2160"/>
          </w:tcPr>
          <w:p>
            <w:r/>
            <w:r>
              <w:t>Phiếu giao chọn lô, lưu phiếu giao</w:t>
            </w:r>
          </w:p>
        </w:tc>
        <w:tc>
          <w:tcPr>
            <w:tcW w:type="dxa" w:w="2160"/>
          </w:tcPr>
          <w:p>
            <w:r/>
            <w:r>
              <w:t>Điều xe</w:t>
            </w:r>
          </w:p>
        </w:tc>
        <w:tc>
          <w:tcPr>
            <w:tcW w:type="dxa" w:w="2160"/>
          </w:tcPr>
          <w:p>
            <w:r/>
            <w:r>
              <w:t>Hỏi lô còn hàng, xuất khỏi kho bãi, sinh PXK_HH</w:t>
            </w:r>
          </w:p>
        </w:tc>
        <w:tc>
          <w:tcPr>
            <w:tcW w:type="dxa" w:w="2160"/>
          </w:tcPr>
          <w:p>
            <w:r/>
            <w:r>
              <w:t>Chặn, báo rõ; lưu việc khác vẫn được</w:t>
            </w:r>
          </w:p>
        </w:tc>
      </w:tr>
      <w:tr>
        <w:tc>
          <w:tcPr>
            <w:tcW w:type="dxa" w:w="2160"/>
          </w:tcPr>
          <w:p>
            <w:r/>
            <w:r>
              <w:t>Xe gom tới bãi</w:t>
            </w:r>
          </w:p>
        </w:tc>
        <w:tc>
          <w:tcPr>
            <w:tcW w:type="dxa" w:w="2160"/>
          </w:tcPr>
          <w:p>
            <w:r/>
            <w:r>
              <w:t>Điều xe</w:t>
            </w:r>
          </w:p>
        </w:tc>
        <w:tc>
          <w:tcPr>
            <w:tcW w:type="dxa" w:w="2160"/>
          </w:tcPr>
          <w:p>
            <w:r/>
            <w:r>
              <w:t>Nhập hàng vào kho bãi, sinh PNK_HH</w:t>
            </w:r>
          </w:p>
        </w:tc>
        <w:tc>
          <w:tcPr>
            <w:tcW w:type="dxa" w:w="2160"/>
          </w:tcPr>
          <w:p>
            <w:r/>
            <w:r>
              <w:t>Chưa báo tới được</w:t>
            </w:r>
          </w:p>
        </w:tc>
      </w:tr>
      <w:tr>
        <w:tc>
          <w:tcPr>
            <w:tcW w:type="dxa" w:w="2160"/>
          </w:tcPr>
          <w:p>
            <w:r/>
            <w:r>
              <w:t>Xoá phiếu (Sếp)</w:t>
            </w:r>
          </w:p>
        </w:tc>
        <w:tc>
          <w:tcPr>
            <w:tcW w:type="dxa" w:w="2160"/>
          </w:tcPr>
          <w:p>
            <w:r/>
            <w:r>
              <w:t>Điều xe</w:t>
            </w:r>
          </w:p>
        </w:tc>
        <w:tc>
          <w:tcPr>
            <w:tcW w:type="dxa" w:w="2160"/>
          </w:tcPr>
          <w:p>
            <w:r/>
            <w:r>
              <w:t>Trả dầu, phụ tùng, hàng về kho; rút tờ kho</w:t>
            </w:r>
          </w:p>
        </w:tc>
        <w:tc>
          <w:tcPr>
            <w:tcW w:type="dxa" w:w="2160"/>
          </w:tcPr>
          <w:p>
            <w:r/>
            <w:r>
              <w:t>Chưa xoá được</w:t>
            </w:r>
          </w:p>
        </w:tc>
      </w:tr>
      <w:tr>
        <w:tc>
          <w:tcPr>
            <w:tcW w:type="dxa" w:w="2160"/>
          </w:tcPr>
          <w:p>
            <w:r/>
            <w:r>
              <w:t>Mở màn Xe → tab Sửa chữa</w:t>
            </w:r>
          </w:p>
        </w:tc>
        <w:tc>
          <w:tcPr>
            <w:tcW w:type="dxa" w:w="2160"/>
          </w:tcPr>
          <w:p>
            <w:r/>
            <w:r>
              <w:t>Điều xe</w:t>
            </w:r>
          </w:p>
        </w:tc>
        <w:tc>
          <w:tcPr>
            <w:tcW w:type="dxa" w:w="2160"/>
          </w:tcPr>
          <w:p>
            <w:r/>
            <w:r>
              <w:t>Lấy lịch sử lệnh sửa chữa của xe</w:t>
            </w:r>
          </w:p>
        </w:tc>
        <w:tc>
          <w:tcPr>
            <w:tcW w:type="dxa" w:w="2160"/>
          </w:tcPr>
          <w:p>
            <w:r/>
            <w:r>
              <w:t>Vẫn mở, ghi rõ phần thiếu</w:t>
            </w:r>
          </w:p>
        </w:tc>
      </w:tr>
      <w:tr>
        <w:tc>
          <w:tcPr>
            <w:tcW w:type="dxa" w:w="2160"/>
          </w:tcPr>
          <w:p>
            <w:r/>
            <w:r>
              <w:t xml:space="preserve">Cấp dầu / chi tạm ứng ở </w:t>
            </w:r>
            <w:r>
              <w:rPr>
                <w:b/>
              </w:rPr>
              <w:t>Cấp phát</w:t>
            </w:r>
          </w:p>
        </w:tc>
        <w:tc>
          <w:tcPr>
            <w:tcW w:type="dxa" w:w="2160"/>
          </w:tcPr>
          <w:p>
            <w:r/>
            <w:r>
              <w:t>Kế toán</w:t>
            </w:r>
          </w:p>
        </w:tc>
        <w:tc>
          <w:tcPr>
            <w:tcW w:type="dxa" w:w="2160"/>
          </w:tcPr>
          <w:p>
            <w:r/>
            <w:r>
              <w:t>Đọc phiếu đề nghị xuất nhiên liệu, ghi "đã cấp" lên phiếu bên điều xe</w:t>
            </w:r>
          </w:p>
        </w:tc>
        <w:tc>
          <w:tcPr>
            <w:tcW w:type="dxa" w:w="2160"/>
          </w:tcPr>
          <w:p>
            <w:r/>
            <w:r>
              <w:t xml:space="preserve">Việc vào </w:t>
            </w:r>
            <w:r>
              <w:rPr>
                <w:b/>
              </w:rPr>
              <w:t>hàng đợi trong máy</w:t>
            </w:r>
            <w:r>
              <w:t>, tự gửi khi nối lại</w:t>
            </w:r>
          </w:p>
        </w:tc>
      </w:tr>
      <w:tr>
        <w:tc>
          <w:tcPr>
            <w:tcW w:type="dxa" w:w="2160"/>
          </w:tcPr>
          <w:p>
            <w:r/>
            <w:r>
              <w:t xml:space="preserve">Thêm / sửa </w:t>
            </w:r>
            <w:r>
              <w:rPr>
                <w:b/>
              </w:rPr>
              <w:t>Điểm đổ</w:t>
            </w:r>
            <w:r>
              <w:t xml:space="preserve">, </w:t>
            </w:r>
            <w:r>
              <w:rPr>
                <w:b/>
              </w:rPr>
              <w:t>phụ tùng</w:t>
            </w:r>
          </w:p>
        </w:tc>
        <w:tc>
          <w:tcPr>
            <w:tcW w:type="dxa" w:w="2160"/>
          </w:tcPr>
          <w:p>
            <w:r/>
            <w:r>
              <w:t>Kế toán</w:t>
            </w:r>
          </w:p>
        </w:tc>
        <w:tc>
          <w:tcPr>
            <w:tcW w:type="dxa" w:w="2160"/>
          </w:tcPr>
          <w:p>
            <w:r/>
            <w:r>
              <w:t>Ghi bản chép danh mục bên điều xe</w:t>
            </w:r>
          </w:p>
        </w:tc>
        <w:tc>
          <w:tcPr>
            <w:tcW w:type="dxa" w:w="2160"/>
          </w:tcPr>
          <w:p>
            <w:r/>
            <w:r>
              <w:t>Không lưu, báo rõ</w:t>
            </w:r>
          </w:p>
        </w:tc>
      </w:tr>
      <w:tr>
        <w:tc>
          <w:tcPr>
            <w:tcW w:type="dxa" w:w="2160"/>
          </w:tcPr>
          <w:p>
            <w:r/>
            <w:r>
              <w:t xml:space="preserve">Lập </w:t>
            </w:r>
            <w:r>
              <w:rPr>
                <w:b/>
              </w:rPr>
              <w:t>lệnh sửa chữa</w:t>
            </w:r>
            <w:r>
              <w:t>, chi lệnh</w:t>
            </w:r>
          </w:p>
        </w:tc>
        <w:tc>
          <w:tcPr>
            <w:tcW w:type="dxa" w:w="2160"/>
          </w:tcPr>
          <w:p>
            <w:r/>
            <w:r>
              <w:t>Kế toán</w:t>
            </w:r>
          </w:p>
        </w:tc>
        <w:tc>
          <w:tcPr>
            <w:tcW w:type="dxa" w:w="2160"/>
          </w:tcPr>
          <w:p>
            <w:r/>
            <w:r>
              <w:t>Lấy danh mục xe, báo xe vào / ra xưởng</w:t>
            </w:r>
          </w:p>
        </w:tc>
        <w:tc>
          <w:tcPr>
            <w:tcW w:type="dxa" w:w="2160"/>
          </w:tcPr>
          <w:p>
            <w:r/>
            <w:r>
              <w:t>Không lập được lệnh mới</w:t>
            </w:r>
          </w:p>
        </w:tc>
      </w:tr>
      <w:tr>
        <w:tc>
          <w:tcPr>
            <w:tcW w:type="dxa" w:w="2160"/>
          </w:tcPr>
          <w:p>
            <w:r/>
            <w:r>
              <w:t xml:space="preserve">Lập </w:t>
            </w:r>
            <w:r>
              <w:rPr>
                <w:b/>
              </w:rPr>
              <w:t>phiếu bán</w:t>
            </w:r>
          </w:p>
        </w:tc>
        <w:tc>
          <w:tcPr>
            <w:tcW w:type="dxa" w:w="2160"/>
          </w:tcPr>
          <w:p>
            <w:r/>
            <w:r>
              <w:t>Kế toán</w:t>
            </w:r>
          </w:p>
        </w:tc>
        <w:tc>
          <w:tcPr>
            <w:tcW w:type="dxa" w:w="2160"/>
          </w:tcPr>
          <w:p>
            <w:r/>
            <w:r>
              <w:t>Lấy danh mục khách, chủ xe, tỷ giá, mã giá vốn</w:t>
            </w:r>
          </w:p>
        </w:tc>
        <w:tc>
          <w:tcPr>
            <w:tcW w:type="dxa" w:w="2160"/>
          </w:tcPr>
          <w:p>
            <w:r/>
            <w:r>
              <w:t>Không lập được phiếu mới</w:t>
            </w:r>
          </w:p>
        </w:tc>
      </w:tr>
      <w:tr>
        <w:tc>
          <w:tcPr>
            <w:tcW w:type="dxa" w:w="2160"/>
          </w:tcPr>
          <w:p>
            <w:r/>
            <w:r>
              <w:t>Nhập dầu bằng ngoại tệ không ghi tỷ giá</w:t>
            </w:r>
          </w:p>
        </w:tc>
        <w:tc>
          <w:tcPr>
            <w:tcW w:type="dxa" w:w="2160"/>
          </w:tcPr>
          <w:p>
            <w:r/>
            <w:r>
              <w:t>Kế toán</w:t>
            </w:r>
          </w:p>
        </w:tc>
        <w:tc>
          <w:tcPr>
            <w:tcW w:type="dxa" w:w="2160"/>
          </w:tcPr>
          <w:p>
            <w:r/>
            <w:r>
              <w:t>Lấy tỷ giá hiện hành</w:t>
            </w:r>
          </w:p>
        </w:tc>
        <w:tc>
          <w:tcPr>
            <w:tcW w:type="dxa" w:w="2160"/>
          </w:tcPr>
          <w:p>
            <w:r/>
            <w:r>
              <w:t>Phải tự ghi tỷ giá</w:t>
            </w:r>
          </w:p>
        </w:tc>
      </w:tr>
      <w:tr>
        <w:tc>
          <w:tcPr>
            <w:tcW w:type="dxa" w:w="2160"/>
          </w:tcPr>
          <w:p>
            <w:r/>
            <w:r>
              <w:t xml:space="preserve">Mở </w:t>
            </w:r>
            <w:r>
              <w:rPr>
                <w:b/>
              </w:rPr>
              <w:t>Hóa đơn vận chuyển</w:t>
            </w:r>
            <w:r>
              <w:t xml:space="preserve">, bảng </w:t>
            </w:r>
            <w:r>
              <w:rPr>
                <w:i/>
              </w:rPr>
              <w:t>Chờ gộp</w:t>
            </w:r>
          </w:p>
        </w:tc>
        <w:tc>
          <w:tcPr>
            <w:tcW w:type="dxa" w:w="2160"/>
          </w:tcPr>
          <w:p>
            <w:r/>
            <w:r>
              <w:t>Kế toán</w:t>
            </w:r>
          </w:p>
        </w:tc>
        <w:tc>
          <w:tcPr>
            <w:tcW w:type="dxa" w:w="2160"/>
          </w:tcPr>
          <w:p>
            <w:r/>
            <w:r>
              <w:t>Đọc phiếu (bản in, số cước) từ trang điều xe</w:t>
            </w:r>
          </w:p>
        </w:tc>
        <w:tc>
          <w:tcPr>
            <w:tcW w:type="dxa" w:w="2160"/>
          </w:tcPr>
          <w:p>
            <w:r/>
            <w:r>
              <w:t>Không mở được phiếu, báo rõ</w:t>
            </w:r>
          </w:p>
        </w:tc>
      </w:tr>
      <w:tr>
        <w:tc>
          <w:tcPr>
            <w:tcW w:type="dxa" w:w="2160"/>
          </w:tcPr>
          <w:p>
            <w:r/>
            <w:r>
              <w:rPr>
                <w:b/>
              </w:rPr>
              <w:t>Lập hóa đơn thu</w:t>
            </w:r>
            <w:r>
              <w:t xml:space="preserve">, </w:t>
            </w:r>
            <w:r>
              <w:rPr>
                <w:b/>
              </w:rPr>
              <w:t>Gộp hoá đơn tháng</w:t>
            </w:r>
            <w:r>
              <w:t xml:space="preserve">, </w:t>
            </w:r>
            <w:r>
              <w:rPr>
                <w:b/>
              </w:rPr>
              <w:t>Huỷ tờ hoá đơn</w:t>
            </w:r>
          </w:p>
        </w:tc>
        <w:tc>
          <w:tcPr>
            <w:tcW w:type="dxa" w:w="2160"/>
          </w:tcPr>
          <w:p>
            <w:r/>
            <w:r>
              <w:t>Kế toán</w:t>
            </w:r>
          </w:p>
        </w:tc>
        <w:tc>
          <w:tcPr>
            <w:tcW w:type="dxa" w:w="2160"/>
          </w:tcPr>
          <w:p>
            <w:r/>
            <w:r>
              <w:t xml:space="preserve">Kiểm lại phiếu (đã khoá, mục II đã kiểm) và ghi bản chép </w:t>
            </w:r>
            <w:r>
              <w:rPr>
                <w:i/>
              </w:rPr>
              <w:t>đã xuất hoá đơn</w:t>
            </w:r>
            <w:r>
              <w:t xml:space="preserve"> lên phiếu</w:t>
            </w:r>
          </w:p>
        </w:tc>
        <w:tc>
          <w:tcPr>
            <w:tcW w:type="dxa" w:w="2160"/>
          </w:tcPr>
          <w:p>
            <w:r/>
            <w:r>
              <w:t>Chặn, báo rõ; không có hoá đơn nửa vời</w:t>
            </w:r>
          </w:p>
        </w:tc>
      </w:tr>
      <w:tr>
        <w:tc>
          <w:tcPr>
            <w:tcW w:type="dxa" w:w="2160"/>
          </w:tcPr>
          <w:p>
            <w:r/>
            <w:r>
              <w:rPr>
                <w:b/>
              </w:rPr>
              <w:t>Ghi một lần thu</w:t>
            </w:r>
            <w:r>
              <w:t>, xoá lần thu</w:t>
            </w:r>
          </w:p>
        </w:tc>
        <w:tc>
          <w:tcPr>
            <w:tcW w:type="dxa" w:w="2160"/>
          </w:tcPr>
          <w:p>
            <w:r/>
            <w:r>
              <w:t>Kế toán</w:t>
            </w:r>
          </w:p>
        </w:tc>
        <w:tc>
          <w:tcPr>
            <w:tcW w:type="dxa" w:w="2160"/>
          </w:tcPr>
          <w:p>
            <w:r/>
            <w:r>
              <w:t xml:space="preserve">Ghi bản chép </w:t>
            </w:r>
            <w:r>
              <w:rPr>
                <w:i/>
              </w:rPr>
              <w:t>đã thu bao nhiêu</w:t>
            </w:r>
            <w:r>
              <w:t>, trạng thái thu lên phiếu</w:t>
            </w:r>
          </w:p>
        </w:tc>
        <w:tc>
          <w:tcPr>
            <w:tcW w:type="dxa" w:w="2160"/>
          </w:tcPr>
          <w:p>
            <w:r/>
            <w:r>
              <w:t>Chặn, báo rõ</w:t>
            </w:r>
          </w:p>
        </w:tc>
      </w:tr>
      <w:tr>
        <w:tc>
          <w:tcPr>
            <w:tcW w:type="dxa" w:w="2160"/>
          </w:tcPr>
          <w:p>
            <w:r/>
            <w:r>
              <w:t xml:space="preserve">Mở </w:t>
            </w:r>
            <w:r>
              <w:rPr>
                <w:b/>
              </w:rPr>
              <w:t>Xe liên kết</w:t>
            </w:r>
            <w:r>
              <w:t xml:space="preserve"> (bảng chủ xe, bảng tháng, hộp </w:t>
            </w:r>
            <w:r>
              <w:rPr>
                <w:b/>
              </w:rPr>
              <w:t>Trả gộp</w:t>
            </w:r>
            <w:r>
              <w:t>)</w:t>
            </w:r>
          </w:p>
        </w:tc>
        <w:tc>
          <w:tcPr>
            <w:tcW w:type="dxa" w:w="2160"/>
          </w:tcPr>
          <w:p>
            <w:r/>
            <w:r>
              <w:t>Kế toán</w:t>
            </w:r>
          </w:p>
        </w:tc>
        <w:tc>
          <w:tcPr>
            <w:tcW w:type="dxa" w:w="2160"/>
          </w:tcPr>
          <w:p>
            <w:r/>
            <w:r>
              <w:t>Đọc danh mục chủ xe, phiếu xe liên kết và số trả chủ xe của từng phiếu (tính ở trang điều xe)</w:t>
            </w:r>
          </w:p>
        </w:tc>
        <w:tc>
          <w:tcPr>
            <w:tcW w:type="dxa" w:w="2160"/>
          </w:tcPr>
          <w:p>
            <w:r/>
            <w:r>
              <w:t>Chặn, báo rõ; không hiện nửa số</w:t>
            </w:r>
          </w:p>
        </w:tc>
      </w:tr>
      <w:tr>
        <w:tc>
          <w:tcPr>
            <w:tcW w:type="dxa" w:w="2160"/>
          </w:tcPr>
          <w:p>
            <w:r/>
            <w:r>
              <w:rPr>
                <w:b/>
              </w:rPr>
              <w:t>Trả gộp</w:t>
            </w:r>
            <w:r>
              <w:t xml:space="preserve">, </w:t>
            </w:r>
            <w:r>
              <w:rPr>
                <w:b/>
              </w:rPr>
              <w:t>Trả chủ xe</w:t>
            </w:r>
            <w:r>
              <w:t xml:space="preserve">, </w:t>
            </w:r>
            <w:r>
              <w:rPr>
                <w:b/>
              </w:rPr>
              <w:t>Huỷ đợt trả</w:t>
            </w:r>
          </w:p>
        </w:tc>
        <w:tc>
          <w:tcPr>
            <w:tcW w:type="dxa" w:w="2160"/>
          </w:tcPr>
          <w:p>
            <w:r/>
            <w:r>
              <w:t>Kế toán</w:t>
            </w:r>
          </w:p>
        </w:tc>
        <w:tc>
          <w:tcPr>
            <w:tcW w:type="dxa" w:w="2160"/>
          </w:tcPr>
          <w:p>
            <w:r/>
            <w:r>
              <w:t xml:space="preserve">Kiểm lại phiếu (xe liên kết, đã khoá, chưa trả) và ghi bản chép </w:t>
            </w:r>
            <w:r>
              <w:rPr>
                <w:i/>
              </w:rPr>
              <w:t>đã trả chủ xe</w:t>
            </w:r>
            <w:r>
              <w:t xml:space="preserve"> lên phiếu</w:t>
            </w:r>
          </w:p>
        </w:tc>
        <w:tc>
          <w:tcPr>
            <w:tcW w:type="dxa" w:w="2160"/>
          </w:tcPr>
          <w:p>
            <w:r/>
            <w:r>
              <w:t>Chặn, báo rõ; không có đợt trả nửa vời</w:t>
            </w:r>
          </w:p>
        </w:tc>
      </w:tr>
      <w:tr>
        <w:tc>
          <w:tcPr>
            <w:tcW w:type="dxa" w:w="2160"/>
          </w:tcPr>
          <w:p>
            <w:r/>
            <w:r>
              <w:t xml:space="preserve">Xem </w:t>
            </w:r>
            <w:r>
              <w:rPr>
                <w:b/>
              </w:rPr>
              <w:t>Công nợ khách</w:t>
            </w:r>
            <w:r>
              <w:t xml:space="preserve"> (Danh mục → Khách hàng)</w:t>
            </w:r>
          </w:p>
        </w:tc>
        <w:tc>
          <w:tcPr>
            <w:tcW w:type="dxa" w:w="2160"/>
          </w:tcPr>
          <w:p>
            <w:r/>
            <w:r>
              <w:t>Điều xe</w:t>
            </w:r>
          </w:p>
        </w:tc>
        <w:tc>
          <w:tcPr>
            <w:tcW w:type="dxa" w:w="2160"/>
          </w:tcPr>
          <w:p>
            <w:r/>
            <w:r>
              <w:t>Lấy các tờ hoá đơn và số đã thu</w:t>
            </w:r>
          </w:p>
        </w:tc>
        <w:tc>
          <w:tcPr>
            <w:tcW w:type="dxa" w:w="2160"/>
          </w:tcPr>
          <w:p>
            <w:r/>
            <w:r>
              <w:t>Chặn, báo rõ</w:t>
            </w:r>
          </w:p>
        </w:tc>
      </w:tr>
      <w:tr>
        <w:tc>
          <w:tcPr>
            <w:tcW w:type="dxa" w:w="2160"/>
          </w:tcPr>
          <w:p>
            <w:r/>
            <w:r>
              <w:t xml:space="preserve">Mở </w:t>
            </w:r>
            <w:r>
              <w:rPr>
                <w:b/>
              </w:rPr>
              <w:t>Tiền chuyến &amp; tiền nước tài xế</w:t>
            </w:r>
            <w:r>
              <w:t xml:space="preserve">, </w:t>
            </w:r>
            <w:r>
              <w:rPr>
                <w:b/>
              </w:rPr>
              <w:t>Tất toán tài xế</w:t>
            </w:r>
            <w:r>
              <w:t xml:space="preserve">; </w:t>
            </w:r>
            <w:r>
              <w:rPr>
                <w:b/>
              </w:rPr>
              <w:t>Tất toán</w:t>
            </w:r>
            <w:r>
              <w:t xml:space="preserve">, </w:t>
            </w:r>
            <w:r>
              <w:rPr>
                <w:b/>
              </w:rPr>
              <w:t>Bỏ chốt</w:t>
            </w:r>
          </w:p>
        </w:tc>
        <w:tc>
          <w:tcPr>
            <w:tcW w:type="dxa" w:w="2160"/>
          </w:tcPr>
          <w:p>
            <w:r/>
            <w:r>
              <w:t>Kế toán</w:t>
            </w:r>
          </w:p>
        </w:tc>
        <w:tc>
          <w:tcPr>
            <w:tcW w:type="dxa" w:w="2160"/>
          </w:tcPr>
          <w:p>
            <w:r/>
            <w:r>
              <w:t>Đọc số từ phiếu (phiếu đề nghị tạm ứng đã cấp, dòng chi tài xế ứng, mục IV) — tính ở trang điều xe</w:t>
            </w:r>
          </w:p>
        </w:tc>
        <w:tc>
          <w:tcPr>
            <w:tcW w:type="dxa" w:w="2160"/>
          </w:tcPr>
          <w:p>
            <w:r/>
            <w:r>
              <w:t>Chặn, báo rõ; không có bản chốt nửa vời</w:t>
            </w:r>
          </w:p>
        </w:tc>
      </w:tr>
      <w:tr>
        <w:tc>
          <w:tcPr>
            <w:tcW w:type="dxa" w:w="2160"/>
          </w:tcPr>
          <w:p>
            <w:r/>
            <w:r>
              <w:t xml:space="preserve">Mở </w:t>
            </w:r>
            <w:r>
              <w:rPr>
                <w:b/>
              </w:rPr>
              <w:t>Theo dõi nhà cung cấp</w:t>
            </w:r>
            <w:r>
              <w:t xml:space="preserve"> (công nợ, cấn trừ cuối tháng); </w:t>
            </w:r>
            <w:r>
              <w:rPr>
                <w:b/>
              </w:rPr>
              <w:t>Trả nhà cung cấp</w:t>
            </w:r>
            <w:r>
              <w:t xml:space="preserve">, </w:t>
            </w:r>
            <w:r>
              <w:rPr>
                <w:b/>
              </w:rPr>
              <w:t>Ghi cấn trừ tháng</w:t>
            </w:r>
          </w:p>
        </w:tc>
        <w:tc>
          <w:tcPr>
            <w:tcW w:type="dxa" w:w="2160"/>
          </w:tcPr>
          <w:p>
            <w:r/>
            <w:r>
              <w:t>Kế toán</w:t>
            </w:r>
          </w:p>
        </w:tc>
        <w:tc>
          <w:tcPr>
            <w:tcW w:type="dxa" w:w="2160"/>
          </w:tcPr>
          <w:p>
            <w:r/>
            <w:r>
              <w:t>Đọc danh mục nhà cung cấp, phần phát sinh từ phiếu, bảng cấn trừ (cước · thẻ cao tốc khách · trạm dầu VN)</w:t>
            </w:r>
          </w:p>
        </w:tc>
        <w:tc>
          <w:tcPr>
            <w:tcW w:type="dxa" w:w="2160"/>
          </w:tcPr>
          <w:p>
            <w:r/>
            <w:r>
              <w:t>Chặn, báo rõ; không lưu gì</w:t>
            </w:r>
          </w:p>
        </w:tc>
      </w:tr>
      <w:tr>
        <w:tc>
          <w:tcPr>
            <w:tcW w:type="dxa" w:w="2160"/>
          </w:tcPr>
          <w:p>
            <w:r/>
            <w:r>
              <w:t>Báo cáo cấn trừ bên điều xe (chỉ đọc)</w:t>
            </w:r>
          </w:p>
        </w:tc>
        <w:tc>
          <w:tcPr>
            <w:tcW w:type="dxa" w:w="2160"/>
          </w:tcPr>
          <w:p>
            <w:r/>
            <w:r>
              <w:t>Điều xe</w:t>
            </w:r>
          </w:p>
        </w:tc>
        <w:tc>
          <w:tcPr>
            <w:tcW w:type="dxa" w:w="2160"/>
          </w:tcPr>
          <w:p>
            <w:r/>
            <w:r>
              <w:t>Lấy phần đã ghi cấn trừ</w:t>
            </w:r>
          </w:p>
        </w:tc>
        <w:tc>
          <w:tcPr>
            <w:tcW w:type="dxa" w:w="2160"/>
          </w:tcPr>
          <w:p>
            <w:r/>
            <w:r>
              <w:t xml:space="preserve">Vẫn mở; ô </w:t>
            </w:r>
            <w:r>
              <w:rPr>
                <w:i/>
              </w:rPr>
              <w:t>đã ghi</w:t>
            </w:r>
            <w:r>
              <w:t xml:space="preserve"> để trống</w:t>
            </w:r>
          </w:p>
        </w:tc>
      </w:tr>
    </w:tbl>
    <w:p/>
    <w:p>
      <w:pPr>
        <w:pStyle w:val="Heading2"/>
      </w:pPr>
      <w:r>
        <w:t>3.3. Cài đặt nối hai trang (Sếp làm một lần)</w:t>
      </w:r>
    </w:p>
    <w:p>
      <w:pPr>
        <w:jc w:val="both"/>
      </w:pPr>
      <w:r>
        <w:t xml:space="preserve">Trên máy chủ thật, Sếp làm theo thứ tự này, rồi bấm </w:t>
      </w:r>
      <w:r>
        <w:rPr>
          <w:b/>
        </w:rPr>
        <w:t>Kiểm kết nối</w:t>
      </w:r>
      <w:r>
        <w:t xml:space="preserve"> ở cả hai bên:</w:t>
      </w:r>
    </w:p>
    <w:p>
      <w:pPr>
        <w:pStyle w:val="ListNumber"/>
      </w:pPr>
      <w:r>
        <w:t xml:space="preserve">Trang kế toán, đăng nhập </w:t>
      </w:r>
      <w:r>
        <w:rPr>
          <w:rFonts w:ascii="Consolas" w:hAnsi="Consolas"/>
          <w:sz w:val="19"/>
        </w:rPr>
        <w:t>admin</w:t>
      </w:r>
      <w:r>
        <w:t xml:space="preserve"> → </w:t>
      </w:r>
      <w:r>
        <w:rPr>
          <w:b/>
        </w:rPr>
        <w:t>Cài đặt</w:t>
      </w:r>
      <w:r>
        <w:t xml:space="preserve"> → thẻ </w:t>
      </w:r>
      <w:r>
        <w:rPr>
          <w:b/>
        </w:rPr>
        <w:t>Token nhận chứng từ</w:t>
      </w:r>
      <w:r>
        <w:t xml:space="preserve">: bấm </w:t>
      </w:r>
      <w:r>
        <w:rPr>
          <w:b/>
        </w:rPr>
        <w:t>Chép</w:t>
      </w:r>
      <w:r>
        <w:t xml:space="preserve"> để lấy token.</w:t>
      </w:r>
    </w:p>
    <w:p>
      <w:pPr>
        <w:pStyle w:val="ListNumber"/>
      </w:pPr>
      <w:r>
        <w:t xml:space="preserve">Trang điều xe, đăng nhập </w:t>
      </w:r>
      <w:r>
        <w:rPr>
          <w:rFonts w:ascii="Consolas" w:hAnsi="Consolas"/>
          <w:sz w:val="19"/>
        </w:rPr>
        <w:t>admin</w:t>
      </w:r>
      <w:r>
        <w:t xml:space="preserve"> → </w:t>
      </w:r>
      <w:r>
        <w:rPr>
          <w:b/>
        </w:rPr>
        <w:t>Hệ thống → Tài khoản</w:t>
      </w:r>
      <w:r>
        <w:t xml:space="preserve"> → tab </w:t>
      </w:r>
      <w:r>
        <w:rPr>
          <w:b/>
        </w:rPr>
        <w:t>Liên thông trang kế toán</w:t>
      </w:r>
      <w:r>
        <w:t>.</w:t>
      </w:r>
    </w:p>
    <w:p>
      <w:pPr>
        <w:pStyle w:val="ListNumber"/>
      </w:pPr>
      <w:r>
        <w:t xml:space="preserve">Ô </w:t>
      </w:r>
      <w:r>
        <w:rPr>
          <w:b/>
        </w:rPr>
        <w:t>Địa chỉ trang kế toán</w:t>
      </w:r>
      <w:r>
        <w:t xml:space="preserve">: địa chỉ API trang kế toán (ví dụ </w:t>
      </w:r>
      <w:r>
        <w:rPr>
          <w:rFonts w:ascii="Consolas" w:hAnsi="Consolas"/>
          <w:sz w:val="19"/>
        </w:rPr>
        <w:t>http://&lt;máy chủ&gt;:8030</w:t>
      </w:r>
      <w:r>
        <w:t>).</w:t>
      </w:r>
    </w:p>
    <w:p>
      <w:pPr>
        <w:pStyle w:val="ListNumber"/>
      </w:pPr>
      <w:r>
        <w:t xml:space="preserve">Ô </w:t>
      </w:r>
      <w:r>
        <w:rPr>
          <w:b/>
        </w:rPr>
        <w:t>Địa chỉ mở trang kế toán (trình duyệt · mã QR)</w:t>
      </w:r>
      <w:r>
        <w:t>: địa chỉ mà điện thoại, máy thủ kho mở được. Để trống thì dùng ô trên. Mã QR in trên phiếu đề nghị xuất nhiên liệu dẫn tới địa chỉ này.</w:t>
      </w:r>
    </w:p>
    <w:p>
      <w:pPr>
        <w:pStyle w:val="ListNumber"/>
      </w:pPr>
      <w:r>
        <w:t xml:space="preserve">Ô </w:t>
      </w:r>
      <w:r>
        <w:rPr>
          <w:b/>
        </w:rPr>
        <w:t>Khoá đẩy chứng từ (trang kế toán cấp)</w:t>
      </w:r>
      <w:r>
        <w:t>: dán token vừa chép ở bước 1.</w:t>
      </w:r>
    </w:p>
    <w:p>
      <w:pPr>
        <w:pStyle w:val="ListNumber"/>
      </w:pPr>
      <w:r>
        <w:t xml:space="preserve">Bấm </w:t>
      </w:r>
      <w:r>
        <w:rPr>
          <w:b/>
        </w:rPr>
        <w:t>Tạo khoá cho trang kế toán</w:t>
      </w:r>
      <w:r>
        <w:t>, chép khoá hiện ra (khoá mới thay khoá cũ ngay), lưu.</w:t>
      </w:r>
    </w:p>
    <w:p>
      <w:pPr>
        <w:pStyle w:val="ListNumber"/>
      </w:pPr>
      <w:r>
        <w:t xml:space="preserve">Sang trang kế toán → </w:t>
      </w:r>
      <w:r>
        <w:rPr>
          <w:b/>
        </w:rPr>
        <w:t>Cài đặt</w:t>
      </w:r>
      <w:r>
        <w:t xml:space="preserve"> → thẻ </w:t>
      </w:r>
      <w:r>
        <w:rPr>
          <w:b/>
        </w:rPr>
        <w:t>Liên thông trang điều xe</w:t>
      </w:r>
      <w:r>
        <w:t xml:space="preserve">: ô </w:t>
      </w:r>
      <w:r>
        <w:rPr>
          <w:b/>
        </w:rPr>
        <w:t>Địa chỉ trang điều xe</w:t>
      </w:r>
      <w:r>
        <w:t xml:space="preserve"> (ví dụ </w:t>
      </w:r>
      <w:r>
        <w:rPr>
          <w:rFonts w:ascii="Consolas" w:hAnsi="Consolas"/>
          <w:sz w:val="19"/>
        </w:rPr>
        <w:t>http://&lt;máy chủ&gt;:8020</w:t>
      </w:r>
      <w:r>
        <w:t xml:space="preserve">), ô </w:t>
      </w:r>
      <w:r>
        <w:rPr>
          <w:b/>
        </w:rPr>
        <w:t>Khoá do trang điều xe cấp</w:t>
      </w:r>
      <w:r>
        <w:t xml:space="preserve"> dán khoá ở bước 6, bấm </w:t>
      </w:r>
      <w:r>
        <w:rPr>
          <w:b/>
        </w:rPr>
        <w:t>Lưu liên thông</w:t>
      </w:r>
      <w:r>
        <w:t>.</w:t>
      </w:r>
    </w:p>
    <w:p>
      <w:pPr>
        <w:pStyle w:val="ListNumber"/>
      </w:pPr>
      <w:r>
        <w:t xml:space="preserve">Bấm </w:t>
      </w:r>
      <w:r>
        <w:rPr>
          <w:b/>
        </w:rPr>
        <w:t>Kiểm kết nối</w:t>
      </w:r>
      <w:r>
        <w:t xml:space="preserve"> ở trang kế toán: phải hiện </w:t>
      </w:r>
      <w:r>
        <w:rPr>
          <w:i/>
        </w:rPr>
        <w:t>Nối được trang điều xe · … ms · tài khoản … bên đó</w:t>
      </w:r>
      <w:r>
        <w:t xml:space="preserve">. Bấm </w:t>
      </w:r>
      <w:r>
        <w:rPr>
          <w:b/>
        </w:rPr>
        <w:t>Kiểm kết nối</w:t>
      </w:r>
      <w:r>
        <w:t xml:space="preserve"> ở tab Liên thông trang điều xe: phải hiện </w:t>
      </w:r>
      <w:r>
        <w:rPr>
          <w:i/>
        </w:rPr>
        <w:t>Nối được trang kế toán · … ms</w:t>
      </w:r>
      <w:r>
        <w:t>.</w:t>
      </w:r>
    </w:p>
    <w:p>
      <w:pPr>
        <w:pStyle w:val="Heading2"/>
      </w:pPr>
      <w:r>
        <w:t>3.4. Khi một trang tắt</w:t>
      </w:r>
    </w:p>
    <w:p>
      <w:pPr>
        <w:jc w:val="both"/>
      </w:pPr>
      <w:r>
        <w:t xml:space="preserve">Quy tắc anh chốt: việc nào </w:t>
      </w:r>
      <w:r>
        <w:rPr>
          <w:b/>
        </w:rPr>
        <w:t>đụng kho hoặc tiền</w:t>
      </w:r>
      <w:r>
        <w:t xml:space="preserve"> mà trang kia tắt thì </w:t>
      </w:r>
      <w:r>
        <w:rPr>
          <w:b/>
        </w:rPr>
        <w:t>chặn và báo rõ</w:t>
      </w:r>
      <w:r>
        <w:t xml:space="preserve"> (</w:t>
      </w:r>
      <w:r>
        <w:rPr>
          <w:i/>
        </w:rPr>
        <w:t>Chưa nối được trang kế toán — thử lại sau</w:t>
      </w:r>
      <w:r>
        <w:t xml:space="preserve"> hoặc </w:t>
      </w:r>
      <w:r>
        <w:rPr>
          <w:i/>
        </w:rPr>
        <w:t>Chưa nối được trang điều xe — thử lại sau</w:t>
      </w:r>
      <w:r>
        <w:t xml:space="preserve">). Không ghi nửa vời, không xếp hàng gửi sau, để hai bên không bao giờ lệch số. Việc </w:t>
      </w:r>
      <w:r>
        <w:rPr>
          <w:b/>
        </w:rPr>
        <w:t>không đụng kho, tiền</w:t>
      </w:r>
      <w:r>
        <w:t xml:space="preserve"> vẫn chạy bình thường. Ba việc ngoài hiện trường được giữ hàng đợi trong máy: </w:t>
      </w:r>
      <w:r>
        <w:rPr>
          <w:b/>
        </w:rPr>
        <w:t>Cấp phát</w:t>
      </w:r>
      <w:r>
        <w:t xml:space="preserve"> ở kho dầu, </w:t>
      </w:r>
      <w:r>
        <w:rPr>
          <w:b/>
        </w:rPr>
        <w:t>ký nhận giao hàng</w:t>
      </w:r>
      <w:r>
        <w:t xml:space="preserve"> và </w:t>
      </w:r>
      <w:r>
        <w:rPr>
          <w:b/>
        </w:rPr>
        <w:t>báo cân ở mỏ</w:t>
      </w:r>
      <w:r>
        <w:t xml:space="preserve"> trên điện thoại tài xế. Bảng đầy đủ ở Phần 8.</w:t>
      </w:r>
    </w:p>
    <w:p>
      <w:pPr>
        <w:pStyle w:val="Heading1"/>
      </w:pPr>
      <w:r>
        <w:rPr>
          <w:color w:val="145C4A"/>
        </w:rPr>
        <w:t>4. Luồng chính A → Z</w:t>
      </w:r>
    </w:p>
    <w:p>
      <w:pPr>
        <w:pStyle w:val="Heading2"/>
      </w:pPr>
      <w:r>
        <w:t>4.0. Ví dụ dùng xuyên suốt</w:t>
      </w:r>
    </w:p>
    <w:p>
      <w:pPr>
        <w:jc w:val="both"/>
      </w:pPr>
      <w:r>
        <w:t xml:space="preserve">Khách </w:t>
      </w:r>
      <w:r>
        <w:rPr>
          <w:b/>
        </w:rPr>
        <w:t>ຄຳຕຸ້ຍ</w:t>
      </w:r>
      <w:r>
        <w:t xml:space="preserve"> thuê chở quặng sắt từ mỏ về bãi Thà Bốc, rồi từ bãi ra cảng. Chuyến tách </w:t>
      </w:r>
      <w:r>
        <w:rPr>
          <w:b/>
        </w:rPr>
        <w:t>hai chặng</w:t>
      </w:r>
      <w:r>
        <w:t xml:space="preserve"> (anh Khampla B1–B4):</w:t>
      </w:r>
    </w:p>
    <w:p>
      <w:pPr>
        <w:pStyle w:val="ListBullet"/>
      </w:pPr>
      <w:r>
        <w:rPr>
          <w:b/>
        </w:rPr>
        <w:t>Phiếu GOM</w:t>
      </w:r>
      <w:r>
        <w:t xml:space="preserve"> </w:t>
      </w:r>
      <w:r>
        <w:rPr>
          <w:rFonts w:ascii="Consolas" w:hAnsi="Consolas"/>
          <w:sz w:val="19"/>
        </w:rPr>
        <w:t>G4-xxxx-09/EPL</w:t>
      </w:r>
      <w:r>
        <w:t xml:space="preserve">: xe </w:t>
      </w:r>
      <w:r>
        <w:rPr>
          <w:b/>
        </w:rPr>
        <w:t>343</w:t>
      </w:r>
      <w:r>
        <w:t xml:space="preserve"> (xe nhà), tài xế </w:t>
      </w:r>
      <w:r>
        <w:rPr>
          <w:rFonts w:ascii="Consolas" w:hAnsi="Consolas"/>
          <w:sz w:val="19"/>
        </w:rPr>
        <w:t>tx01</w:t>
      </w:r>
      <w:r>
        <w:t xml:space="preserve">, tuyến </w:t>
      </w:r>
      <w:r>
        <w:rPr>
          <w:b/>
        </w:rPr>
        <w:t>ກາສີ → ທ່າບົກ</w:t>
      </w:r>
      <w:r>
        <w:t xml:space="preserve">: xe chạy rỗng từ bãi lên mỏ, chở </w:t>
      </w:r>
      <w:r>
        <w:rPr>
          <w:b/>
        </w:rPr>
        <w:t>40 tấn</w:t>
      </w:r>
      <w:r>
        <w:t xml:space="preserve"> từ mỏ (ກາສີ) về bãi Thà Bốc (ທ່າບົກ) — 145 km chiều hàng + 145 km chiều về.</w:t>
      </w:r>
    </w:p>
    <w:p>
      <w:pPr>
        <w:pStyle w:val="ListBullet"/>
      </w:pPr>
      <w:r>
        <w:rPr>
          <w:b/>
        </w:rPr>
        <w:t>Phiếu GIAO</w:t>
      </w:r>
      <w:r>
        <w:t xml:space="preserve"> </w:t>
      </w:r>
      <w:r>
        <w:rPr>
          <w:rFonts w:ascii="Consolas" w:hAnsi="Consolas"/>
          <w:sz w:val="19"/>
        </w:rPr>
        <w:t>T4-xxxx-09/EPL</w:t>
      </w:r>
      <w:r>
        <w:t xml:space="preserve">: xe </w:t>
      </w:r>
      <w:r>
        <w:rPr>
          <w:b/>
        </w:rPr>
        <w:t>344</w:t>
      </w:r>
      <w:r>
        <w:t xml:space="preserve">, tài xế </w:t>
      </w:r>
      <w:r>
        <w:rPr>
          <w:rFonts w:ascii="Consolas" w:hAnsi="Consolas"/>
          <w:sz w:val="19"/>
        </w:rPr>
        <w:t>tx02</w:t>
      </w:r>
      <w:r>
        <w:t xml:space="preserve">, tuyến </w:t>
      </w:r>
      <w:r>
        <w:rPr>
          <w:b/>
        </w:rPr>
        <w:t>ທ່າບົກ → ທ່າເຮືອກະລໍ</w:t>
      </w:r>
      <w:r>
        <w:t xml:space="preserve">: lấy </w:t>
      </w:r>
      <w:r>
        <w:rPr>
          <w:b/>
        </w:rPr>
        <w:t>25 tấn</w:t>
      </w:r>
      <w:r>
        <w:t xml:space="preserve"> từ lô của phiếu gom, chở từ bãi qua cửa khẩu ດ່ານ ນໍ້າພາວ ra cảng, rồi chạy rỗng về bãi — 360 km + 360 km.</w:t>
      </w:r>
    </w:p>
    <w:p>
      <w:pPr>
        <w:jc w:val="both"/>
      </w:pPr>
      <w:r>
        <w:t xml:space="preserve">Mỗi phiếu đi qua cùng một chuỗi mục I–VI. Bước 1–13 làm cho </w:t>
      </w:r>
      <w:r>
        <w:rPr>
          <w:b/>
        </w:rPr>
        <w:t>phiếu gom</w:t>
      </w:r>
      <w:r>
        <w:t xml:space="preserve">. Bước 14–16 là phần riêng của </w:t>
      </w:r>
      <w:r>
        <w:rPr>
          <w:b/>
        </w:rPr>
        <w:t>phiếu giao</w:t>
      </w:r>
      <w:r>
        <w:t xml:space="preserve">; các bước dầu, tạm ứng, kiểm, trên đường (2–11) làm lại y như phiếu gom. Bước 17–23 là khoá, doanh thu, cuối kỳ, sổ kế toán, làm cho cả hai phiếu. Muốn thử chuyến </w:t>
      </w:r>
      <w:r>
        <w:rPr>
          <w:b/>
        </w:rPr>
        <w:t>một chặng</w:t>
      </w:r>
      <w:r>
        <w:t xml:space="preserve"> (xe đi thẳng mỏ → cảng) thì lập một phiếu loại </w:t>
      </w:r>
      <w:r>
        <w:rPr>
          <w:b/>
        </w:rPr>
        <w:t>Giao</w:t>
      </w:r>
      <w:r>
        <w:t xml:space="preserve"> không lấy từ lô và bỏ qua bước 12–14.</w:t>
      </w:r>
    </w:p>
    <w:p>
      <w:pPr>
        <w:jc w:val="both"/>
      </w:pPr>
      <w:r>
        <w:rPr>
          <w:b/>
        </w:rPr>
        <w:t>Sáu mục của một phiếu và chuỗi trạng thái:</w:t>
      </w:r>
      <w:r>
        <w:t xml:space="preserve"> mỗi mục đi theo chuỗi </w:t>
      </w:r>
      <w:r>
        <w:rPr>
          <w:b/>
        </w:rPr>
        <w:t>Chờ → Đã nhập → Đã kiểm → Đã ghi sổ → Đã chi</w:t>
      </w:r>
      <w:r>
        <w:t>. Nút của từng mục hiện ngay trên đầu mục, chỉ người đúng vai mới thấy nút: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Mục</w:t>
            </w:r>
          </w:p>
        </w:tc>
        <w:tc>
          <w:tcPr>
            <w:tcW w:type="dxa" w:w="1440"/>
          </w:tcPr>
          <w:p>
            <w:r>
              <w:rPr>
                <w:b/>
              </w:rPr>
            </w:r>
            <w:r>
              <w:rPr>
                <w:b/>
              </w:rPr>
              <w:t>Nội dung</w:t>
            </w:r>
          </w:p>
        </w:tc>
        <w:tc>
          <w:tcPr>
            <w:tcW w:type="dxa" w:w="1440"/>
          </w:tcPr>
          <w:p>
            <w:r>
              <w:rPr>
                <w:b/>
              </w:rPr>
            </w:r>
            <w:r>
              <w:rPr>
                <w:b/>
              </w:rPr>
              <w:t>Nhập</w:t>
            </w:r>
          </w:p>
        </w:tc>
        <w:tc>
          <w:tcPr>
            <w:tcW w:type="dxa" w:w="1440"/>
          </w:tcPr>
          <w:p>
            <w:r>
              <w:rPr>
                <w:b/>
              </w:rPr>
            </w:r>
            <w:r>
              <w:rPr>
                <w:b/>
              </w:rPr>
              <w:t>Kiểm (</w:t>
            </w:r>
            <w:r>
              <w:rPr>
                <w:b/>
              </w:rPr>
              <w:t>Xác nhận kiểm tra</w:t>
            </w:r>
            <w:r>
              <w:rPr>
                <w:b/>
              </w:rPr>
              <w:t>)</w:t>
            </w:r>
          </w:p>
        </w:tc>
        <w:tc>
          <w:tcPr>
            <w:tcW w:type="dxa" w:w="1440"/>
          </w:tcPr>
          <w:p>
            <w:r>
              <w:rPr>
                <w:b/>
              </w:rPr>
            </w:r>
            <w:r>
              <w:rPr>
                <w:b/>
              </w:rPr>
              <w:t>Ghi sổ (</w:t>
            </w:r>
            <w:r>
              <w:rPr>
                <w:b/>
              </w:rPr>
              <w:t>Ghi sổ kế toán</w:t>
            </w:r>
            <w:r>
              <w:rPr>
                <w:b/>
              </w:rPr>
              <w:t>)</w:t>
            </w:r>
          </w:p>
        </w:tc>
        <w:tc>
          <w:tcPr>
            <w:tcW w:type="dxa" w:w="1440"/>
          </w:tcPr>
          <w:p>
            <w:r>
              <w:rPr>
                <w:b/>
              </w:rPr>
            </w:r>
            <w:r>
              <w:rPr>
                <w:b/>
              </w:rPr>
              <w:t>Chi (</w:t>
            </w:r>
            <w:r>
              <w:rPr>
                <w:b/>
              </w:rPr>
              <w:t>Xác nhận đã chi</w:t>
            </w:r>
            <w:r>
              <w:rPr>
                <w:b/>
              </w:rPr>
              <w:t>)</w:t>
            </w:r>
          </w:p>
        </w:tc>
      </w:tr>
      <w:tr>
        <w:tc>
          <w:tcPr>
            <w:tcW w:type="dxa" w:w="1440"/>
          </w:tcPr>
          <w:p>
            <w:r/>
            <w:r>
              <w:t>I</w:t>
            </w:r>
          </w:p>
        </w:tc>
        <w:tc>
          <w:tcPr>
            <w:tcW w:type="dxa" w:w="1440"/>
          </w:tcPr>
          <w:p>
            <w:r/>
            <w:r>
              <w:t>Thông tin xe vận chuyển</w:t>
            </w:r>
          </w:p>
        </w:tc>
        <w:tc>
          <w:tcPr>
            <w:tcW w:type="dxa" w:w="1440"/>
          </w:tcPr>
          <w:p>
            <w:r/>
            <w:r>
              <w:t>Admin Thà Bốc</w:t>
            </w:r>
          </w:p>
        </w:tc>
        <w:tc>
          <w:tcPr>
            <w:tcW w:type="dxa" w:w="1440"/>
          </w:tcPr>
          <w:p>
            <w:r/>
            <w:r>
              <w:t>KT Thu/Chi VC</w:t>
            </w:r>
          </w:p>
        </w:tc>
        <w:tc>
          <w:tcPr>
            <w:tcW w:type="dxa" w:w="1440"/>
          </w:tcPr>
          <w:p>
            <w:r/>
            <w:r>
              <w:t>— (không có tiền)</w:t>
            </w:r>
          </w:p>
        </w:tc>
        <w:tc>
          <w:tcPr>
            <w:tcW w:type="dxa" w:w="1440"/>
          </w:tcPr>
          <w:p>
            <w:r/>
            <w:r>
              <w:t>—</w:t>
            </w:r>
          </w:p>
        </w:tc>
      </w:tr>
      <w:tr>
        <w:tc>
          <w:tcPr>
            <w:tcW w:type="dxa" w:w="1440"/>
          </w:tcPr>
          <w:p>
            <w:r/>
            <w:r>
              <w:t>II</w:t>
            </w:r>
          </w:p>
        </w:tc>
        <w:tc>
          <w:tcPr>
            <w:tcW w:type="dxa" w:w="1440"/>
          </w:tcPr>
          <w:p>
            <w:r/>
            <w:r>
              <w:t>Thông tin vận chuyển &amp; doanh thu</w:t>
            </w:r>
          </w:p>
        </w:tc>
        <w:tc>
          <w:tcPr>
            <w:tcW w:type="dxa" w:w="1440"/>
          </w:tcPr>
          <w:p>
            <w:r/>
            <w:r>
              <w:t>Admin Thà Bốc</w:t>
            </w:r>
          </w:p>
        </w:tc>
        <w:tc>
          <w:tcPr>
            <w:tcW w:type="dxa" w:w="1440"/>
          </w:tcPr>
          <w:p>
            <w:r/>
            <w:r>
              <w:t>KT Thu/Chi VC</w:t>
            </w:r>
          </w:p>
        </w:tc>
        <w:tc>
          <w:tcPr>
            <w:tcW w:type="dxa" w:w="1440"/>
          </w:tcPr>
          <w:p>
            <w:r/>
            <w:r>
              <w:t>—</w:t>
            </w:r>
          </w:p>
        </w:tc>
        <w:tc>
          <w:tcPr>
            <w:tcW w:type="dxa" w:w="1440"/>
          </w:tcPr>
          <w:p>
            <w:r/>
            <w:r>
              <w:t>—</w:t>
            </w:r>
          </w:p>
        </w:tc>
      </w:tr>
      <w:tr>
        <w:tc>
          <w:tcPr>
            <w:tcW w:type="dxa" w:w="1440"/>
          </w:tcPr>
          <w:p>
            <w:r/>
            <w:r>
              <w:t>III</w:t>
            </w:r>
          </w:p>
        </w:tc>
        <w:tc>
          <w:tcPr>
            <w:tcW w:type="dxa" w:w="1440"/>
          </w:tcPr>
          <w:p>
            <w:r/>
            <w:r>
              <w:t>Chi phí nhiên liệu</w:t>
            </w:r>
          </w:p>
        </w:tc>
        <w:tc>
          <w:tcPr>
            <w:tcW w:type="dxa" w:w="1440"/>
          </w:tcPr>
          <w:p>
            <w:r/>
            <w:r>
              <w:t>Admin Thà Bốc</w:t>
            </w:r>
          </w:p>
        </w:tc>
        <w:tc>
          <w:tcPr>
            <w:tcW w:type="dxa" w:w="1440"/>
          </w:tcPr>
          <w:p>
            <w:r/>
            <w:r>
              <w:t>KT kho xăng dầu</w:t>
            </w:r>
          </w:p>
        </w:tc>
        <w:tc>
          <w:tcPr>
            <w:tcW w:type="dxa" w:w="1440"/>
          </w:tcPr>
          <w:p>
            <w:r/>
            <w:r>
              <w:t>KT kho xăng dầu</w:t>
            </w:r>
          </w:p>
        </w:tc>
        <w:tc>
          <w:tcPr>
            <w:tcW w:type="dxa" w:w="1440"/>
          </w:tcPr>
          <w:p>
            <w:r/>
            <w:r>
              <w:t>Thủ quỹ VC</w:t>
            </w:r>
          </w:p>
        </w:tc>
      </w:tr>
      <w:tr>
        <w:tc>
          <w:tcPr>
            <w:tcW w:type="dxa" w:w="1440"/>
          </w:tcPr>
          <w:p>
            <w:r/>
            <w:r>
              <w:t>IV</w:t>
            </w:r>
          </w:p>
        </w:tc>
        <w:tc>
          <w:tcPr>
            <w:tcW w:type="dxa" w:w="1440"/>
          </w:tcPr>
          <w:p>
            <w:r/>
            <w:r>
              <w:t>Chi phí đi đường</w:t>
            </w:r>
          </w:p>
        </w:tc>
        <w:tc>
          <w:tcPr>
            <w:tcW w:type="dxa" w:w="1440"/>
          </w:tcPr>
          <w:p>
            <w:r/>
            <w:r>
              <w:t>Admin Thà Bốc</w:t>
            </w:r>
          </w:p>
        </w:tc>
        <w:tc>
          <w:tcPr>
            <w:tcW w:type="dxa" w:w="1440"/>
          </w:tcPr>
          <w:p>
            <w:r/>
            <w:r>
              <w:t>KT Chi phí VC</w:t>
            </w:r>
          </w:p>
        </w:tc>
        <w:tc>
          <w:tcPr>
            <w:tcW w:type="dxa" w:w="1440"/>
          </w:tcPr>
          <w:p>
            <w:r/>
            <w:r>
              <w:t>KT Chi phí VC</w:t>
            </w:r>
          </w:p>
        </w:tc>
        <w:tc>
          <w:tcPr>
            <w:tcW w:type="dxa" w:w="1440"/>
          </w:tcPr>
          <w:p>
            <w:r/>
            <w:r>
              <w:t>Quỹ tiền mặt cảng cạn</w:t>
            </w:r>
          </w:p>
        </w:tc>
      </w:tr>
      <w:tr>
        <w:tc>
          <w:tcPr>
            <w:tcW w:type="dxa" w:w="1440"/>
          </w:tcPr>
          <w:p>
            <w:r/>
            <w:r>
              <w:t>V</w:t>
            </w:r>
          </w:p>
        </w:tc>
        <w:tc>
          <w:tcPr>
            <w:tcW w:type="dxa" w:w="1440"/>
          </w:tcPr>
          <w:p>
            <w:r/>
            <w:r>
              <w:t>Chi phí sửa chữa</w:t>
            </w:r>
          </w:p>
        </w:tc>
        <w:tc>
          <w:tcPr>
            <w:tcW w:type="dxa" w:w="1440"/>
          </w:tcPr>
          <w:p>
            <w:r/>
            <w:r>
              <w:t>Tổ sửa chữa</w:t>
            </w:r>
          </w:p>
        </w:tc>
        <w:tc>
          <w:tcPr>
            <w:tcW w:type="dxa" w:w="1440"/>
          </w:tcPr>
          <w:p>
            <w:r/>
            <w:r>
              <w:t>KT Chi phí VC</w:t>
            </w:r>
          </w:p>
        </w:tc>
        <w:tc>
          <w:tcPr>
            <w:tcW w:type="dxa" w:w="1440"/>
          </w:tcPr>
          <w:p>
            <w:r/>
            <w:r>
              <w:t>KT Chi phí VC</w:t>
            </w:r>
          </w:p>
        </w:tc>
        <w:tc>
          <w:tcPr>
            <w:tcW w:type="dxa" w:w="1440"/>
          </w:tcPr>
          <w:p>
            <w:r/>
            <w:r>
              <w:t>Quỹ tiền mặt cảng cạn</w:t>
            </w:r>
          </w:p>
        </w:tc>
      </w:tr>
      <w:tr>
        <w:tc>
          <w:tcPr>
            <w:tcW w:type="dxa" w:w="1440"/>
          </w:tcPr>
          <w:p>
            <w:r/>
            <w:r>
              <w:t>VI</w:t>
            </w:r>
          </w:p>
        </w:tc>
        <w:tc>
          <w:tcPr>
            <w:tcW w:type="dxa" w:w="1440"/>
          </w:tcPr>
          <w:p>
            <w:r/>
            <w:r>
              <w:t>Chi phí khác</w:t>
            </w:r>
          </w:p>
        </w:tc>
        <w:tc>
          <w:tcPr>
            <w:tcW w:type="dxa" w:w="1440"/>
          </w:tcPr>
          <w:p>
            <w:r/>
            <w:r>
              <w:t>Admin Thà Bốc</w:t>
            </w:r>
          </w:p>
        </w:tc>
        <w:tc>
          <w:tcPr>
            <w:tcW w:type="dxa" w:w="1440"/>
          </w:tcPr>
          <w:p>
            <w:r/>
            <w:r>
              <w:t>KT Chi phí VC</w:t>
            </w:r>
          </w:p>
        </w:tc>
        <w:tc>
          <w:tcPr>
            <w:tcW w:type="dxa" w:w="1440"/>
          </w:tcPr>
          <w:p>
            <w:r/>
            <w:r>
              <w:t>KT Chi phí VC</w:t>
            </w:r>
          </w:p>
        </w:tc>
        <w:tc>
          <w:tcPr>
            <w:tcW w:type="dxa" w:w="1440"/>
          </w:tcPr>
          <w:p>
            <w:r/>
            <w:r>
              <w:t>Quỹ tiền mặt cảng cạn</w:t>
            </w:r>
          </w:p>
        </w:tc>
      </w:tr>
    </w:tbl>
    <w:p/>
    <w:p>
      <w:pPr>
        <w:jc w:val="both"/>
      </w:pPr>
      <w:r>
        <w:t xml:space="preserve">Người kiểm mục thấy thêm nút </w:t>
      </w:r>
      <w:r>
        <w:rPr>
          <w:b/>
        </w:rPr>
        <w:t>Trả lại sửa</w:t>
      </w:r>
      <w:r>
        <w:t xml:space="preserve"> (trả về cho người nhập). Sếp có </w:t>
      </w:r>
      <w:r>
        <w:rPr>
          <w:b/>
        </w:rPr>
        <w:t>Mở khóa (admin)</w:t>
      </w:r>
      <w:r>
        <w:t xml:space="preserve"> để mở lại mục đã kiểm. Lưu ý: nút </w:t>
      </w:r>
      <w:r>
        <w:rPr>
          <w:b/>
        </w:rPr>
        <w:t>Ghi sổ kế toán</w:t>
      </w:r>
      <w:r>
        <w:t xml:space="preserve"> trên phiếu là </w:t>
      </w:r>
      <w:r>
        <w:rPr>
          <w:b/>
        </w:rPr>
        <w:t>một bước duyệt của phiếu</w:t>
      </w:r>
      <w:r>
        <w:t xml:space="preserve"> (kế toán xác nhận khoản chi đã đúng để chi). Bút toán thật trong sổ kế toán sinh ra khi tờ chứng từ tới trang kế toán (Phần 1.3).</w:t>
      </w:r>
    </w:p>
    <w:p>
      <w:pPr>
        <w:pStyle w:val="Heading2"/>
      </w:pPr>
      <w:r>
        <w:t>Bước 1. Bãi lập phiếu GOM — mục I và II</w:t>
      </w:r>
    </w:p>
    <w:p>
      <w:pPr>
        <w:jc w:val="both"/>
      </w:pPr>
      <w:r>
        <w:rPr>
          <w:b/>
        </w:rPr>
        <w:t>Ai:</w:t>
      </w:r>
      <w:r>
        <w:t xml:space="preserve"> Admin Thà Bốc (</w:t>
      </w:r>
      <w:r>
        <w:rPr>
          <w:rFonts w:ascii="Consolas" w:hAnsi="Consolas"/>
          <w:sz w:val="19"/>
        </w:rPr>
        <w:t>thabok</w:t>
      </w:r>
      <w:r>
        <w:t xml:space="preserve">). </w:t>
      </w:r>
      <w:r>
        <w:rPr>
          <w:b/>
        </w:rPr>
        <w:t>Trang:</w:t>
      </w:r>
      <w:r>
        <w:t xml:space="preserve"> điều xe. </w:t>
      </w:r>
      <w:r>
        <w:rPr>
          <w:b/>
        </w:rPr>
        <w:t>Màn:</w:t>
      </w:r>
      <w:r>
        <w:t xml:space="preserve"> Vận tải → </w:t>
      </w:r>
      <w:r>
        <w:rPr>
          <w:b/>
        </w:rPr>
        <w:t>Phiếu xuất xe</w:t>
      </w:r>
      <w:r>
        <w:t xml:space="preserve"> (hoặc Tổng quan → </w:t>
      </w:r>
      <w:r>
        <w:rPr>
          <w:b/>
        </w:rPr>
        <w:t>Tạo phiếu xuất xe</w:t>
      </w:r>
      <w:r>
        <w:t>).</w:t>
      </w:r>
    </w:p>
    <w:p>
      <w:pPr>
        <w:jc w:val="both"/>
      </w:pPr>
      <w:r>
        <w:rPr>
          <w:b/>
        </w:rPr>
        <w:t>Thao tác:</w:t>
      </w:r>
    </w:p>
    <w:p>
      <w:pPr>
        <w:pStyle w:val="ListNumber"/>
      </w:pPr>
      <w:r>
        <w:t xml:space="preserve">Bấm </w:t>
      </w:r>
      <w:r>
        <w:rPr>
          <w:b/>
        </w:rPr>
        <w:t>Phiếu mới</w:t>
      </w:r>
      <w:r>
        <w:t>. Máy gợi ý số phiếu, đổi theo loại phiếu.</w:t>
      </w:r>
    </w:p>
    <w:p>
      <w:pPr>
        <w:pStyle w:val="ListNumber"/>
      </w:pPr>
      <w:r>
        <w:t xml:space="preserve">Mục I — </w:t>
      </w:r>
      <w:r>
        <w:rPr>
          <w:b/>
        </w:rPr>
        <w:t>Thông tin xe vận chuyển</w:t>
      </w:r>
      <w:r>
        <w:t xml:space="preserve">: ô </w:t>
      </w:r>
      <w:r>
        <w:rPr>
          <w:b/>
        </w:rPr>
        <w:t>Loại phiếu</w:t>
      </w:r>
      <w:r>
        <w:t xml:space="preserve"> chọn </w:t>
      </w:r>
      <w:r>
        <w:rPr>
          <w:b/>
        </w:rPr>
        <w:t>Gom (mỏ → bãi)</w:t>
      </w:r>
      <w:r>
        <w:t xml:space="preserve">. Chọn </w:t>
      </w:r>
      <w:r>
        <w:rPr>
          <w:b/>
        </w:rPr>
        <w:t>Số xe</w:t>
      </w:r>
      <w:r>
        <w:t xml:space="preserve"> 343; biển đầu kéo, biển rơ-moóc, hãng xe tự điền. Chọn </w:t>
      </w:r>
      <w:r>
        <w:rPr>
          <w:b/>
        </w:rPr>
        <w:t>Tài xế</w:t>
      </w:r>
      <w:r>
        <w:t xml:space="preserve"> </w:t>
      </w:r>
      <w:r>
        <w:rPr>
          <w:rFonts w:ascii="Consolas" w:hAnsi="Consolas"/>
          <w:sz w:val="19"/>
        </w:rPr>
        <w:t>tx01</w:t>
      </w:r>
      <w:r>
        <w:t xml:space="preserve">. Ghi </w:t>
      </w:r>
      <w:r>
        <w:rPr>
          <w:b/>
        </w:rPr>
        <w:t>Ngày lập phiếu</w:t>
      </w:r>
      <w:r>
        <w:t xml:space="preserve">, </w:t>
      </w:r>
      <w:r>
        <w:rPr>
          <w:b/>
        </w:rPr>
        <w:t>Ngày xe đi</w:t>
      </w:r>
      <w:r>
        <w:t xml:space="preserve">. Ô </w:t>
      </w:r>
      <w:r>
        <w:rPr>
          <w:b/>
        </w:rPr>
        <w:t>Lúc đi</w:t>
      </w:r>
      <w:r>
        <w:t xml:space="preserve"> (km) </w:t>
      </w:r>
      <w:r>
        <w:rPr>
          <w:b/>
        </w:rPr>
        <w:t>tự điền</w:t>
      </w:r>
      <w:r>
        <w:t xml:space="preserve"> ngay khi chọn xe: đúng số </w:t>
      </w:r>
      <w:r>
        <w:rPr>
          <w:b/>
        </w:rPr>
        <w:t>Công-tơ-mét (km)</w:t>
      </w:r>
      <w:r>
        <w:t xml:space="preserve"> của xe ở màn </w:t>
      </w:r>
      <w:r>
        <w:rPr>
          <w:b/>
        </w:rPr>
        <w:t>Xe</w:t>
      </w:r>
      <w:r>
        <w:t xml:space="preserve"> — tức km về của chuyến trước, vì mỗi lần Bãi bấm </w:t>
      </w:r>
      <w:r>
        <w:rPr>
          <w:b/>
        </w:rPr>
        <w:t>Xe đã tới</w:t>
      </w:r>
      <w:r>
        <w:t xml:space="preserve"> máy ghi km về vào xe. Dưới ô ghi </w:t>
      </w:r>
      <w:r>
        <w:rPr>
          <w:i/>
        </w:rPr>
        <w:t>Điền sẵn theo công-tơ-mét của xe — sửa được</w:t>
      </w:r>
      <w:r>
        <w:t xml:space="preserve">: Bãi nhìn đồng hồ xe lúc lăn bánh, khớp thì để nguyên, lệch (xe chạy ngoài chuyến, đi sửa…) thì gõ lại; đã gõ tay thì đổi xe cũng không bị đè. Xe chưa có công-tơ-mét thì ô để trống, gõ tay. </w:t>
      </w:r>
      <w:r>
        <w:rPr>
          <w:b/>
        </w:rPr>
        <w:t>Km về ước tính</w:t>
      </w:r>
      <w:r>
        <w:t xml:space="preserve"> tự tính = lúc đi + km chiều đi + km chiều về của tuyến. Hai ô </w:t>
      </w:r>
      <w:r>
        <w:rPr>
          <w:b/>
        </w:rPr>
        <w:t>Ngày xe về</w:t>
      </w:r>
      <w:r>
        <w:t xml:space="preserve"> và </w:t>
      </w:r>
      <w:r>
        <w:rPr>
          <w:b/>
        </w:rPr>
        <w:t>Lúc về</w:t>
      </w:r>
      <w:r>
        <w:t xml:space="preserve"> để xám, dưới ô ghi </w:t>
      </w:r>
      <w:r>
        <w:rPr>
          <w:i/>
        </w:rPr>
        <w:t>Điền khi xe về: Báo đã về · Xe đã tới</w:t>
      </w:r>
      <w:r>
        <w:t xml:space="preserve"> — chúng có số ở bước 10–12, khi tài xế bấm </w:t>
      </w:r>
      <w:r>
        <w:rPr>
          <w:b/>
        </w:rPr>
        <w:t>Báo đã về</w:t>
      </w:r>
      <w:r>
        <w:t xml:space="preserve"> hoặc Bãi bấm </w:t>
      </w:r>
      <w:r>
        <w:rPr>
          <w:b/>
        </w:rPr>
        <w:t>Xe đã tới · nhập cân cuối</w:t>
      </w:r>
      <w:r>
        <w:t>.</w:t>
      </w:r>
    </w:p>
    <w:p>
      <w:pPr>
        <w:pStyle w:val="ListNumber"/>
      </w:pPr>
      <w:r>
        <w:t xml:space="preserve">Bấm thẻ </w:t>
      </w:r>
      <w:r>
        <w:rPr>
          <w:b/>
        </w:rPr>
        <w:t>II · Thông tin vận chuyển &amp; doanh thu</w:t>
      </w:r>
      <w:r>
        <w:t xml:space="preserve"> trên thanh thẻ mục (mỗi mục một thẻ; </w:t>
      </w:r>
      <w:r>
        <w:rPr>
          <w:b/>
        </w:rPr>
        <w:t>Toàn phiếu</w:t>
      </w:r>
      <w:r>
        <w:t xml:space="preserve"> ở cuối thanh thì hiện cả 6 mục một trang): </w:t>
      </w:r>
      <w:r>
        <w:rPr>
          <w:b/>
        </w:rPr>
        <w:t>Chọn tuyến</w:t>
      </w:r>
      <w:r>
        <w:t xml:space="preserve"> </w:t>
      </w:r>
      <w:r>
        <w:rPr>
          <w:b/>
        </w:rPr>
        <w:t>ກາສີ → ທ່າບົກ</w:t>
      </w:r>
      <w:r>
        <w:t xml:space="preserve"> — ô chọn ghi </w:t>
      </w:r>
      <w:r>
        <w:rPr>
          <w:i/>
        </w:rPr>
        <w:t>ກາສີ → ທ່າບົກ · 145.0 km · ↩ 145.0 km</w:t>
      </w:r>
      <w:r>
        <w:t xml:space="preserve"> (km chiều hàng · km chiều về); điểm đi, điểm đến tự điền; chọn </w:t>
      </w:r>
      <w:r>
        <w:rPr>
          <w:b/>
        </w:rPr>
        <w:t>Khách hàng</w:t>
      </w:r>
      <w:r>
        <w:t xml:space="preserve">; </w:t>
      </w:r>
      <w:r>
        <w:rPr>
          <w:b/>
        </w:rPr>
        <w:t>Loại hàng</w:t>
      </w:r>
      <w:r>
        <w:t xml:space="preserve"> Quặng sắt. Phiếu </w:t>
      </w:r>
      <w:r>
        <w:rPr>
          <w:b/>
        </w:rPr>
        <w:t>Gom</w:t>
      </w:r>
      <w:r>
        <w:t xml:space="preserve"> lúc lập </w:t>
      </w:r>
      <w:r>
        <w:rPr>
          <w:b/>
        </w:rPr>
        <w:t>chưa có cân</w:t>
      </w:r>
      <w:r>
        <w:t xml:space="preserve"> — xe chưa đi thì chưa có số (tờ Excel của họ cũng để trống hai dòng cân lúc lập): ô </w:t>
      </w:r>
      <w:r>
        <w:rPr>
          <w:b/>
        </w:rPr>
        <w:t>Cân tại mỏ (t)</w:t>
      </w:r>
      <w:r>
        <w:t xml:space="preserve"> để trống, dưới ô ghi </w:t>
      </w:r>
      <w:r>
        <w:rPr>
          <w:i/>
        </w:rPr>
        <w:t>Bốc xong ở mỏ mới ghi: tài xế bấm Báo cân ở mỏ, hoặc Admin Thà Bốc ghi theo phiếu quặng…</w:t>
      </w:r>
      <w:r>
        <w:t xml:space="preserve">; ô </w:t>
      </w:r>
      <w:r>
        <w:rPr>
          <w:b/>
        </w:rPr>
        <w:t>Cân tại bãi khi về</w:t>
      </w:r>
      <w:r>
        <w:t xml:space="preserve"> xám, ghi </w:t>
      </w:r>
      <w:r>
        <w:rPr>
          <w:i/>
        </w:rPr>
        <w:t>Điền khi xe tới: Xe đã tới · nhập cân cuối</w:t>
      </w:r>
      <w:r>
        <w:t xml:space="preserve">. Ô </w:t>
      </w:r>
      <w:r>
        <w:rPr>
          <w:b/>
        </w:rPr>
        <w:t>Hợp đồng vận chuyển</w:t>
      </w:r>
      <w:r>
        <w:t xml:space="preserve"> ghi </w:t>
      </w:r>
      <w:r>
        <w:rPr>
          <w:i/>
        </w:rPr>
        <w:t>Lưu phiếu rồi số hợp đồng còn hạn tự điền</w:t>
      </w:r>
      <w:r>
        <w:t xml:space="preserve"> — lưu xong máy điền hợp đồng còn hạn của khách lấy ở </w:t>
      </w:r>
      <w:r>
        <w:rPr>
          <w:b/>
        </w:rPr>
        <w:t>Danh mục → Khách hàng</w:t>
      </w:r>
      <w:r>
        <w:t xml:space="preserve"> (ví dụ ຄຳຕຸ້ຍ → HDVC-2026-001), khách chưa có thì ghi </w:t>
      </w:r>
      <w:r>
        <w:rPr>
          <w:i/>
        </w:rPr>
        <w:t>Chưa có hợp đồng</w:t>
      </w:r>
      <w:r>
        <w:t xml:space="preserve">; Bãi chỉ xem, kế toán đổi được khi kiểm mục II. Ô </w:t>
      </w:r>
      <w:r>
        <w:rPr>
          <w:b/>
        </w:rPr>
        <w:t>Số phiếu quặng</w:t>
      </w:r>
      <w:r>
        <w:t xml:space="preserve">, </w:t>
      </w:r>
      <w:r>
        <w:rPr>
          <w:b/>
        </w:rPr>
        <w:t>Ngày phiếu quặng</w:t>
      </w:r>
      <w:r>
        <w:t xml:space="preserve"> xám — kế toán gõ ở bước 5.</w:t>
      </w:r>
    </w:p>
    <w:p>
      <w:pPr>
        <w:pStyle w:val="ListNumber"/>
      </w:pPr>
      <w:r>
        <w:t xml:space="preserve">Khung </w:t>
      </w:r>
      <w:r>
        <w:rPr>
          <w:b/>
        </w:rPr>
        <w:t>Hàng trên phiếu</w:t>
      </w:r>
      <w:r>
        <w:t xml:space="preserve"> chỉ có ở phiếu </w:t>
      </w:r>
      <w:r>
        <w:rPr>
          <w:b/>
        </w:rPr>
        <w:t>Giao</w:t>
      </w:r>
      <w:r>
        <w:t xml:space="preserve"> — hàng lấy từ lô nào trong bãi, bao nhiêu tấn (bước 14). Phiếu </w:t>
      </w:r>
      <w:r>
        <w:rPr>
          <w:b/>
        </w:rPr>
        <w:t>Gom</w:t>
      </w:r>
      <w:r>
        <w:t xml:space="preserve"> </w:t>
      </w:r>
      <w:r>
        <w:rPr>
          <w:b/>
        </w:rPr>
        <w:t>không có khung này</w:t>
      </w:r>
      <w:r>
        <w:t xml:space="preserve"> (từ 29/09): một phiếu gom chở một mặt hàng, như một dòng trong tờ Excel của họ, nên chỉ cần </w:t>
      </w:r>
      <w:r>
        <w:rPr>
          <w:b/>
        </w:rPr>
        <w:t>Loại hàng</w:t>
      </w:r>
      <w:r>
        <w:t xml:space="preserve"> và </w:t>
      </w:r>
      <w:r>
        <w:rPr>
          <w:b/>
        </w:rPr>
        <w:t>Cân tại mỏ (t)</w:t>
      </w:r>
      <w:r>
        <w:t xml:space="preserve"> — máy tự ghi dòng hàng từ hai ô đó (bước 10b).</w:t>
      </w:r>
    </w:p>
    <w:p>
      <w:pPr>
        <w:pStyle w:val="ListNumber"/>
      </w:pPr>
      <w:r>
        <w:rPr>
          <w:b/>
        </w:rPr>
        <w:t>Phiếu quặng đính kèm</w:t>
      </w:r>
      <w:r>
        <w:t xml:space="preserve">: có ảnh phiếu quặng thì bấm </w:t>
      </w:r>
      <w:r>
        <w:rPr>
          <w:b/>
        </w:rPr>
        <w:t>Thêm ảnh · PDF</w:t>
      </w:r>
      <w:r>
        <w:t xml:space="preserve"> (lưu phiếu rồi mới đính kèm được). Không có ảnh cũng được; kế toán gõ số phiếu quặng ở bước 5.</w:t>
      </w:r>
    </w:p>
    <w:p>
      <w:pPr>
        <w:pStyle w:val="ListNumber"/>
      </w:pPr>
      <w:r>
        <w:t xml:space="preserve">Bấm </w:t>
      </w:r>
      <w:r>
        <w:rPr>
          <w:b/>
        </w:rPr>
        <w:t>Lưu</w:t>
      </w:r>
      <w:r>
        <w:t xml:space="preserve"> (nút xanh góc trên bên phải). Máy báo </w:t>
      </w:r>
      <w:r>
        <w:rPr>
          <w:i/>
        </w:rPr>
        <w:t>Đã lưu</w:t>
      </w:r>
      <w:r>
        <w:t xml:space="preserve">; dòng </w:t>
      </w:r>
      <w:r>
        <w:rPr>
          <w:i/>
        </w:rPr>
        <w:t>Trạng thái phiếu</w:t>
      </w:r>
      <w:r>
        <w:t xml:space="preserve"> dưới cùng không còn ghi </w:t>
      </w:r>
      <w:r>
        <w:rPr>
          <w:i/>
        </w:rPr>
        <w:t>Phiếu mới</w:t>
      </w:r>
      <w:r>
        <w:t xml:space="preserve">, đầu mỗi mục hiện nút </w:t>
      </w:r>
      <w:r>
        <w:rPr>
          <w:b/>
        </w:rPr>
        <w:t>Gửi kiểm tra</w:t>
      </w:r>
      <w:r>
        <w:t>.</w:t>
      </w:r>
    </w:p>
    <w:p>
      <w:pPr>
        <w:jc w:val="both"/>
      </w:pPr>
      <w:r>
        <w:rPr>
          <w:b/>
        </w:rPr>
        <w:t>Máy tự làm:</w:t>
      </w:r>
      <w:r>
        <w:t xml:space="preserve"> cấp số </w:t>
      </w:r>
      <w:r>
        <w:rPr>
          <w:rFonts w:ascii="Consolas" w:hAnsi="Consolas"/>
          <w:sz w:val="19"/>
        </w:rPr>
        <w:t>G4-xxxx-MM/EPL</w:t>
      </w:r>
      <w:r>
        <w:t xml:space="preserve">; giá cước theo </w:t>
      </w:r>
      <w:r>
        <w:rPr>
          <w:b/>
        </w:rPr>
        <w:t>bảng giá khách × tuyến</w:t>
      </w:r>
      <w:r>
        <w:t xml:space="preserve"> (Bãi không thấy); tỷ giá USD · THB · VND · CNY </w:t>
      </w:r>
      <w:r>
        <w:rPr>
          <w:b/>
        </w:rPr>
        <w:t>khoá vào phiếu</w:t>
      </w:r>
      <w:r>
        <w:t xml:space="preserve"> lúc lập; xe chủ xe liên kết thì phiếu tự thành phiếu xe liên kết, điền phí và ngưỡng tấn theo hồ sơ chủ xe; sinh tờ </w:t>
      </w:r>
      <w:r>
        <w:rPr>
          <w:b/>
        </w:rPr>
        <w:t>DO</w:t>
      </w:r>
      <w:r>
        <w:t xml:space="preserve"> (phiếu xuất xe). Phiếu gom: ô </w:t>
      </w:r>
      <w:r>
        <w:rPr>
          <w:b/>
        </w:rPr>
        <w:t>Cân tại mỏ</w:t>
      </w:r>
      <w:r>
        <w:t xml:space="preserve"> có số thì máy ghi luôn một dòng hàng theo </w:t>
      </w:r>
      <w:r>
        <w:rPr>
          <w:b/>
        </w:rPr>
        <w:t>Loại hàng</w:t>
      </w:r>
      <w:r>
        <w:t xml:space="preserve"> (đổi cân, đổi loại hàng thì dòng đổi theo).</w:t>
      </w:r>
    </w:p>
    <w:p>
      <w:pPr>
        <w:jc w:val="both"/>
      </w:pPr>
      <w:r>
        <w:rPr>
          <w:b/>
        </w:rPr>
        <w:t>Máy chặn:</w:t>
      </w:r>
      <w:r>
        <w:t xml:space="preserve"> Bãi không nhập được giá cước, giá thuê xe, phí, ngưỡng tấn, số phiếu quặng; chưa ai nhập được ngày xe về, km về, cân cuối trước khi xe về.</w:t>
      </w:r>
    </w:p>
    <w:p>
      <w:pPr>
        <w:jc w:val="both"/>
      </w:pPr>
      <w:r>
        <w:rPr>
          <w:b/>
        </w:rPr>
        <w:t>Trạng thái sau bước:</w:t>
      </w:r>
      <w:r>
        <w:t xml:space="preserve"> phiếu </w:t>
      </w:r>
      <w:r>
        <w:rPr>
          <w:i/>
        </w:rPr>
        <w:t>Đã xuất xe</w:t>
      </w:r>
      <w:r>
        <w:t xml:space="preserve">; mục I, II </w:t>
      </w:r>
      <w:r>
        <w:rPr>
          <w:i/>
        </w:rPr>
        <w:t>Chờ</w:t>
      </w:r>
      <w:r>
        <w:t xml:space="preserve">. Phiếu gom </w:t>
      </w:r>
      <w:r>
        <w:rPr>
          <w:b/>
        </w:rPr>
        <w:t>chưa đụng kho bãi</w:t>
      </w:r>
      <w:r>
        <w:t xml:space="preserve"> — hàng chỉ vào kho khi xe về tới bãi (bước 12).</w:t>
      </w:r>
    </w:p>
    <w:p>
      <w:pPr>
        <w:jc w:val="both"/>
      </w:pPr>
      <w:r>
        <w:rPr>
          <w:b/>
        </w:rPr>
        <w:t>Ai làm tiếp:</w:t>
      </w:r>
      <w:r>
        <w:t xml:space="preserve"> chính Admin Thà Bốc làm bước 2–4.</w:t>
      </w:r>
    </w:p>
    <w:p>
      <w:pPr>
        <w:pStyle w:val="Heading2"/>
      </w:pPr>
      <w:r>
        <w:t>Bước 2. Mục III — dầu, và in phiếu đề nghị xuất nhiên liệu</w:t>
      </w:r>
    </w:p>
    <w:p>
      <w:pPr>
        <w:jc w:val="both"/>
      </w:pPr>
      <w:r>
        <w:rPr>
          <w:b/>
        </w:rPr>
        <w:t>Ai:</w:t>
      </w:r>
      <w:r>
        <w:t xml:space="preserve"> Admin Thà Bốc. </w:t>
      </w:r>
      <w:r>
        <w:rPr>
          <w:b/>
        </w:rPr>
        <w:t>Trang:</w:t>
      </w:r>
      <w:r>
        <w:t xml:space="preserve"> điều xe. </w:t>
      </w:r>
      <w:r>
        <w:rPr>
          <w:b/>
        </w:rPr>
        <w:t>Màn:</w:t>
      </w:r>
      <w:r>
        <w:t xml:space="preserve"> Phiếu xuất xe, mục III </w:t>
      </w:r>
      <w:r>
        <w:rPr>
          <w:b/>
        </w:rPr>
        <w:t>Chi phí nhiên liệu</w:t>
      </w:r>
      <w:r>
        <w:t>.</w:t>
      </w:r>
    </w:p>
    <w:p>
      <w:pPr>
        <w:jc w:val="both"/>
      </w:pPr>
      <w:r>
        <w:rPr>
          <w:b/>
        </w:rPr>
        <w:t>Thao tác:</w:t>
      </w:r>
    </w:p>
    <w:p>
      <w:pPr>
        <w:pStyle w:val="ListNumber"/>
      </w:pPr>
      <w:r>
        <w:t xml:space="preserve">Bấm </w:t>
      </w:r>
      <w:r>
        <w:rPr>
          <w:b/>
        </w:rPr>
        <w:t>Thêm dòng</w:t>
      </w:r>
      <w:r>
        <w:t xml:space="preserve"> ở mục III. Mỗi dòng ghi </w:t>
      </w:r>
      <w:r>
        <w:rPr>
          <w:b/>
        </w:rPr>
        <w:t>Lít</w:t>
      </w:r>
      <w:r>
        <w:t xml:space="preserve"> và </w:t>
      </w:r>
      <w:r>
        <w:rPr>
          <w:b/>
        </w:rPr>
        <w:t>Nơi đổ</w:t>
      </w:r>
      <w:r>
        <w:t xml:space="preserve">: chọn kho trong nhóm </w:t>
      </w:r>
      <w:r>
        <w:rPr>
          <w:b/>
        </w:rPr>
        <w:t>Kho của EPL (lĩnh)</w:t>
      </w:r>
      <w:r>
        <w:t xml:space="preserve"> (ví dụ kho Thà Bốc), hoặc trạm trong nhóm </w:t>
      </w:r>
      <w:r>
        <w:rPr>
          <w:b/>
        </w:rPr>
        <w:t>Trạm bán dầu (mua)</w:t>
      </w:r>
      <w:r>
        <w:t>.</w:t>
      </w:r>
    </w:p>
    <w:p>
      <w:pPr>
        <w:pStyle w:val="ListNumber"/>
      </w:pPr>
      <w:r>
        <w:t xml:space="preserve">Xe liên kết: ô </w:t>
      </w:r>
      <w:r>
        <w:rPr>
          <w:b/>
        </w:rPr>
        <w:t>Ai chi</w:t>
      </w:r>
      <w:r>
        <w:t xml:space="preserve"> chọn </w:t>
      </w:r>
      <w:r>
        <w:rPr>
          <w:b/>
        </w:rPr>
        <w:t>EPL ứng</w:t>
      </w:r>
      <w:r>
        <w:t xml:space="preserve"> hay </w:t>
      </w:r>
      <w:r>
        <w:rPr>
          <w:b/>
        </w:rPr>
        <w:t>Chủ xe tự trả</w:t>
      </w:r>
      <w:r>
        <w:t xml:space="preserve">. Đổ ở trạm Việt Nam mà trạm cho ghi nợ: tick </w:t>
      </w:r>
      <w:r>
        <w:rPr>
          <w:b/>
        </w:rPr>
        <w:t>Ghi nợ tại trạm</w:t>
      </w:r>
      <w:r>
        <w:t>.</w:t>
      </w:r>
    </w:p>
    <w:p>
      <w:pPr>
        <w:pStyle w:val="ListNumber"/>
      </w:pPr>
      <w:r>
        <w:t xml:space="preserve">Bấm </w:t>
      </w:r>
      <w:r>
        <w:rPr>
          <w:b/>
        </w:rPr>
        <w:t>Lưu</w:t>
      </w:r>
      <w:r>
        <w:t>.</w:t>
      </w:r>
    </w:p>
    <w:p>
      <w:pPr>
        <w:pStyle w:val="ListNumber"/>
      </w:pPr>
      <w:r>
        <w:t xml:space="preserve">Bấm </w:t>
      </w:r>
      <w:r>
        <w:rPr>
          <w:b/>
        </w:rPr>
        <w:t>Phiếu đề nghị xuất nhiên liệu</w:t>
      </w:r>
      <w:r>
        <w:t xml:space="preserve"> (thanh nút trên cùng của phiếu). Máy lập mỗi kho một tờ phiếu đề nghị xuất nhiên liệu có </w:t>
      </w:r>
      <w:r>
        <w:rPr>
          <w:b/>
        </w:rPr>
        <w:t>mã QR</w:t>
      </w:r>
      <w:r>
        <w:t xml:space="preserve">, rồi mở màn </w:t>
      </w:r>
      <w:r>
        <w:rPr>
          <w:b/>
        </w:rPr>
        <w:t>Phiếu chi · Phiếu thu</w:t>
      </w:r>
      <w:r>
        <w:t xml:space="preserve"> ở tờ đó. Bấm </w:t>
      </w:r>
      <w:r>
        <w:rPr>
          <w:b/>
        </w:rPr>
        <w:t>In</w:t>
      </w:r>
      <w:r>
        <w:t>, đưa tài xế cầm tới kho.</w:t>
      </w:r>
    </w:p>
    <w:p>
      <w:pPr>
        <w:jc w:val="both"/>
      </w:pPr>
      <w:r>
        <w:rPr>
          <w:b/>
        </w:rPr>
        <w:t>Máy tự làm:</w:t>
      </w:r>
      <w:r>
        <w:t xml:space="preserve"> dòng đổ ở </w:t>
      </w:r>
      <w:r>
        <w:rPr>
          <w:b/>
        </w:rPr>
        <w:t>kho EPL</w:t>
      </w:r>
      <w:r>
        <w:t xml:space="preserve"> lấy </w:t>
      </w:r>
      <w:r>
        <w:rPr>
          <w:b/>
        </w:rPr>
        <w:t>giá bình quân của đúng kho đó</w:t>
      </w:r>
      <w:r>
        <w:t xml:space="preserve"> (hỏi trang kế toán, không ai gõ); dòng đổ ở trạm là nguồn mua, gắn nhà cung cấp của trạm; định khoản gợi ý 625/1371 (kho), 625/4021 (mua), 4022/… (xe liên kết). Tờ </w:t>
      </w:r>
      <w:r>
        <w:rPr>
          <w:b/>
        </w:rPr>
        <w:t>PLNL</w:t>
      </w:r>
      <w:r>
        <w:t xml:space="preserve"> sinh lúc bấm phiếu đề nghị xuất nhiên liệu.</w:t>
      </w:r>
    </w:p>
    <w:p>
      <w:pPr>
        <w:jc w:val="both"/>
      </w:pPr>
      <w:r>
        <w:rPr>
          <w:b/>
        </w:rPr>
        <w:t>Máy chặn:</w:t>
      </w:r>
      <w:r>
        <w:t xml:space="preserve"> Bãi không thấy và không nhập đơn giá dầu, thành tiền, mã tài khoản.</w:t>
      </w:r>
    </w:p>
    <w:p>
      <w:pPr>
        <w:jc w:val="both"/>
      </w:pPr>
      <w:r>
        <w:rPr>
          <w:b/>
        </w:rPr>
        <w:t>Ai làm tiếp:</w:t>
      </w:r>
      <w:r>
        <w:t xml:space="preserve"> tài xế cầm phiếu đề nghị xuất nhiên liệu tới kho → </w:t>
      </w:r>
      <w:r>
        <w:rPr>
          <w:b/>
        </w:rPr>
        <w:t>thủ kho</w:t>
      </w:r>
      <w:r>
        <w:t xml:space="preserve"> cấp dầu (bước 8).</w:t>
      </w:r>
    </w:p>
    <w:p>
      <w:pPr>
        <w:pStyle w:val="Heading2"/>
      </w:pPr>
      <w:r>
        <w:t>Bước 3. Mục IV đi đường, mục VI chi khác, và in phiếu đề nghị tạm ứng</w:t>
      </w:r>
    </w:p>
    <w:p>
      <w:pPr>
        <w:jc w:val="both"/>
      </w:pPr>
      <w:r>
        <w:rPr>
          <w:b/>
        </w:rPr>
        <w:t>Ai:</w:t>
      </w:r>
      <w:r>
        <w:t xml:space="preserve"> Admin Thà Bốc. </w:t>
      </w:r>
      <w:r>
        <w:rPr>
          <w:b/>
        </w:rPr>
        <w:t>Trang:</w:t>
      </w:r>
      <w:r>
        <w:t xml:space="preserve"> điều xe. </w:t>
      </w:r>
      <w:r>
        <w:rPr>
          <w:b/>
        </w:rPr>
        <w:t>Màn:</w:t>
      </w:r>
      <w:r>
        <w:t xml:space="preserve"> Phiếu xuất xe, mục IV </w:t>
      </w:r>
      <w:r>
        <w:rPr>
          <w:b/>
        </w:rPr>
        <w:t>Chi phí đi đường</w:t>
      </w:r>
      <w:r>
        <w:t xml:space="preserve"> và mục VI </w:t>
      </w:r>
      <w:r>
        <w:rPr>
          <w:b/>
        </w:rPr>
        <w:t>Chi phí khác</w:t>
      </w:r>
      <w:r>
        <w:t>.</w:t>
      </w:r>
    </w:p>
    <w:p>
      <w:pPr>
        <w:jc w:val="both"/>
      </w:pPr>
      <w:r>
        <w:rPr>
          <w:b/>
        </w:rPr>
        <w:t>Thao tác:</w:t>
      </w:r>
    </w:p>
    <w:p>
      <w:pPr>
        <w:pStyle w:val="ListNumber"/>
      </w:pPr>
      <w:r>
        <w:t xml:space="preserve">Mục IV → </w:t>
      </w:r>
      <w:r>
        <w:rPr>
          <w:b/>
        </w:rPr>
        <w:t>Thêm dòng</w:t>
      </w:r>
      <w:r>
        <w:t xml:space="preserve">: chọn </w:t>
      </w:r>
      <w:r>
        <w:rPr>
          <w:b/>
        </w:rPr>
        <w:t>Khoản mục</w:t>
      </w:r>
      <w:r>
        <w:t xml:space="preserve"> (tiền ăn, tiền nước, chi phí sang Việt Nam, điện thoại, chipping…) và </w:t>
      </w:r>
      <w:r>
        <w:rPr>
          <w:b/>
        </w:rPr>
        <w:t>SL</w:t>
      </w:r>
      <w:r>
        <w:t xml:space="preserve">. Không có trong danh sách thì chọn </w:t>
      </w:r>
      <w:r>
        <w:rPr>
          <w:b/>
        </w:rPr>
        <w:t>Khác (tự gõ)…</w:t>
      </w:r>
      <w:r>
        <w:t xml:space="preserve">. SL đếm theo gì: xem bảng ngay dưới. Ngay dưới ô khoản mục là ô </w:t>
      </w:r>
      <w:r>
        <w:rPr>
          <w:b/>
        </w:rPr>
        <w:t>cách trả</w:t>
      </w:r>
      <w:r>
        <w:t xml:space="preserve"> — đúng cột ghi chú trong Excel của anh Khampla: </w:t>
      </w:r>
      <w:r>
        <w:rPr>
          <w:b/>
        </w:rPr>
        <w:t>Chi ngay khi xe đi</w:t>
      </w:r>
      <w:r>
        <w:t xml:space="preserve"> · </w:t>
      </w:r>
      <w:r>
        <w:rPr>
          <w:b/>
        </w:rPr>
        <w:t>Trả theo chuyến cùng lương</w:t>
      </w:r>
      <w:r>
        <w:t xml:space="preserve"> · </w:t>
      </w:r>
      <w:r>
        <w:rPr>
          <w:b/>
        </w:rPr>
        <w:t>Nợ NCC / trả theo đợt</w:t>
      </w:r>
      <w:r>
        <w:t xml:space="preserve">. Máy chọn sẵn theo khoản mục như Excel (xem bảng </w:t>
      </w:r>
      <w:r>
        <w:rPr>
          <w:i/>
        </w:rPr>
        <w:t>Cách trả</w:t>
      </w:r>
      <w:r>
        <w:t xml:space="preserve"> dưới); khác thì Bãi đổi.</w:t>
      </w:r>
    </w:p>
    <w:p>
      <w:pPr>
        <w:pStyle w:val="ListNumber"/>
      </w:pPr>
      <w:r>
        <w:t xml:space="preserve">Phí cao tốc: tuyến có BOT thì máy tự thêm dòng. Chọn </w:t>
      </w:r>
      <w:r>
        <w:rPr>
          <w:b/>
        </w:rPr>
        <w:t>Trả tiền mặt (không dùng thẻ)</w:t>
      </w:r>
      <w:r>
        <w:t xml:space="preserve"> hoặc chọn thẻ cao tốc để trừ thẻ.</w:t>
      </w:r>
    </w:p>
    <w:p>
      <w:pPr>
        <w:pStyle w:val="ListNumber"/>
      </w:pPr>
      <w:r>
        <w:t xml:space="preserve">Mục VI (nếu có) → </w:t>
      </w:r>
      <w:r>
        <w:rPr>
          <w:b/>
        </w:rPr>
        <w:t>Thêm dòng</w:t>
      </w:r>
      <w:r>
        <w:t xml:space="preserve"> tương tự. Bấm </w:t>
      </w:r>
      <w:r>
        <w:rPr>
          <w:b/>
        </w:rPr>
        <w:t>Lưu</w:t>
      </w:r>
      <w:r>
        <w:t>.</w:t>
      </w:r>
    </w:p>
    <w:p>
      <w:pPr>
        <w:pStyle w:val="ListNumber"/>
      </w:pPr>
      <w:r>
        <w:t xml:space="preserve">Bấm </w:t>
      </w:r>
      <w:r>
        <w:rPr>
          <w:b/>
        </w:rPr>
        <w:t>Phiếu đề nghị tạm ứng</w:t>
      </w:r>
      <w:r>
        <w:t xml:space="preserve"> (thanh nút trên cùng): máy </w:t>
      </w:r>
      <w:r>
        <w:rPr>
          <w:b/>
        </w:rPr>
        <w:t>lập tờ đề nghị tạm ứng có mã QR</w:t>
      </w:r>
      <w:r>
        <w:t xml:space="preserve"> (</w:t>
      </w:r>
      <w:r>
        <w:rPr>
          <w:rFonts w:ascii="Consolas" w:hAnsi="Consolas"/>
          <w:sz w:val="19"/>
        </w:rPr>
        <w:t>PTU-&lt;số phiếu&gt;</w:t>
      </w:r>
      <w:r>
        <w:t xml:space="preserve">, đã có thì cập nhật) rồi mở màn </w:t>
      </w:r>
      <w:r>
        <w:rPr>
          <w:b/>
        </w:rPr>
        <w:t>Phiếu chi · Phiếu thu</w:t>
      </w:r>
      <w:r>
        <w:t xml:space="preserve"> ở tờ đó. Bấm </w:t>
      </w:r>
      <w:r>
        <w:rPr>
          <w:b/>
        </w:rPr>
        <w:t>In</w:t>
      </w:r>
      <w:r>
        <w:t xml:space="preserve">, tài xế cầm tới quỹ. Bãi in lúc kế toán </w:t>
      </w:r>
      <w:r>
        <w:rPr>
          <w:b/>
        </w:rPr>
        <w:t>chưa nhập giá</w:t>
      </w:r>
      <w:r>
        <w:t xml:space="preserve"> cũng được: tờ chỉ có khoản mục và SL, số tiền quỹ thấy khi quét mã là số theo giá kế toán đã nhập </w:t>
      </w:r>
      <w:r>
        <w:rPr>
          <w:b/>
        </w:rPr>
        <w:t>lúc chi</w:t>
      </w:r>
      <w:r>
        <w:t>.</w:t>
      </w:r>
    </w:p>
    <w:p>
      <w:pPr>
        <w:jc w:val="both"/>
      </w:pPr>
      <w:r>
        <w:rPr>
          <w:b/>
        </w:rPr>
        <w:t>SL đếm theo gì</w:t>
      </w:r>
      <w:r>
        <w:t xml:space="preserve"> — SL là </w:t>
      </w:r>
      <w:r>
        <w:rPr>
          <w:b/>
        </w:rPr>
        <w:t>số lượng, không phải tiền</w:t>
      </w:r>
      <w:r>
        <w:t xml:space="preserve">. Trên màn phiếu, cột mục IV, VI ghi </w:t>
      </w:r>
      <w:r>
        <w:rPr>
          <w:b/>
        </w:rPr>
        <w:t>SL (lần / chuyến)</w:t>
      </w:r>
      <w:r>
        <w:t>, dưới bảng mục IV, V, VI có một dòng nhắc nói đúng như bảng này: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Mục</w:t>
            </w:r>
          </w:p>
        </w:tc>
        <w:tc>
          <w:tcPr>
            <w:tcW w:type="dxa" w:w="2160"/>
          </w:tcPr>
          <w:p>
            <w:r>
              <w:rPr>
                <w:b/>
              </w:rPr>
            </w:r>
            <w:r>
              <w:rPr>
                <w:b/>
              </w:rPr>
              <w:t>SL là</w:t>
            </w:r>
          </w:p>
        </w:tc>
        <w:tc>
          <w:tcPr>
            <w:tcW w:type="dxa" w:w="2160"/>
          </w:tcPr>
          <w:p>
            <w:r>
              <w:rPr>
                <w:b/>
              </w:rPr>
            </w:r>
            <w:r>
              <w:rPr>
                <w:b/>
              </w:rPr>
              <w:t>SL 1 nghĩa là</w:t>
            </w:r>
          </w:p>
        </w:tc>
        <w:tc>
          <w:tcPr>
            <w:tcW w:type="dxa" w:w="2160"/>
          </w:tcPr>
          <w:p>
            <w:r>
              <w:rPr>
                <w:b/>
              </w:rPr>
            </w:r>
            <w:r>
              <w:rPr>
                <w:b/>
              </w:rPr>
              <w:t>Đơn giá là</w:t>
            </w:r>
          </w:p>
        </w:tc>
      </w:tr>
      <w:tr>
        <w:tc>
          <w:tcPr>
            <w:tcW w:type="dxa" w:w="2160"/>
          </w:tcPr>
          <w:p>
            <w:r/>
            <w:r>
              <w:t>III · Nhiên liệu</w:t>
            </w:r>
          </w:p>
        </w:tc>
        <w:tc>
          <w:tcPr>
            <w:tcW w:type="dxa" w:w="2160"/>
          </w:tcPr>
          <w:p>
            <w:r/>
            <w:r>
              <w:rPr>
                <w:b/>
              </w:rPr>
              <w:t>Lít</w:t>
            </w:r>
            <w:r>
              <w:t xml:space="preserve"> (cột ghi </w:t>
            </w:r>
            <w:r>
              <w:rPr>
                <w:i/>
              </w:rPr>
              <w:t>Lít</w:t>
            </w:r>
            <w:r>
              <w:t>)</w:t>
            </w:r>
          </w:p>
        </w:tc>
        <w:tc>
          <w:tcPr>
            <w:tcW w:type="dxa" w:w="2160"/>
          </w:tcPr>
          <w:p>
            <w:r/>
            <w:r>
              <w:t>1 lít</w:t>
            </w:r>
          </w:p>
        </w:tc>
        <w:tc>
          <w:tcPr>
            <w:tcW w:type="dxa" w:w="2160"/>
          </w:tcPr>
          <w:p>
            <w:r/>
            <w:r>
              <w:t>giá một lít — dầu kho: bình quân của kho; dầu mua: KT kho xăng dầu nhập</w:t>
            </w:r>
          </w:p>
        </w:tc>
      </w:tr>
      <w:tr>
        <w:tc>
          <w:tcPr>
            <w:tcW w:type="dxa" w:w="2160"/>
          </w:tcPr>
          <w:p>
            <w:r/>
            <w:r>
              <w:t>IV · Đi đường</w:t>
            </w:r>
          </w:p>
        </w:tc>
        <w:tc>
          <w:tcPr>
            <w:tcW w:type="dxa" w:w="2160"/>
          </w:tcPr>
          <w:p>
            <w:r/>
            <w:r>
              <w:rPr>
                <w:b/>
              </w:rPr>
              <w:t>Số lần trong chuyến</w:t>
            </w:r>
          </w:p>
        </w:tc>
        <w:tc>
          <w:tcPr>
            <w:tcW w:type="dxa" w:w="2160"/>
          </w:tcPr>
          <w:p>
            <w:r/>
            <w:r>
              <w:t xml:space="preserve">cả chuyến có khoản đó </w:t>
            </w:r>
            <w:r>
              <w:rPr>
                <w:b/>
              </w:rPr>
              <w:t>một lần</w:t>
            </w:r>
            <w:r>
              <w:t xml:space="preserve"> — không phải một ngày, không phải một buổi</w:t>
            </w:r>
          </w:p>
        </w:tc>
        <w:tc>
          <w:tcPr>
            <w:tcW w:type="dxa" w:w="2160"/>
          </w:tcPr>
          <w:p>
            <w:r/>
            <w:r>
              <w:rPr>
                <w:b/>
              </w:rPr>
              <w:t>tiền trọn khoản cho cả chuyến</w:t>
            </w:r>
          </w:p>
        </w:tc>
      </w:tr>
      <w:tr>
        <w:tc>
          <w:tcPr>
            <w:tcW w:type="dxa" w:w="2160"/>
          </w:tcPr>
          <w:p>
            <w:r/>
            <w:r>
              <w:t>V · Sửa chữa</w:t>
            </w:r>
          </w:p>
        </w:tc>
        <w:tc>
          <w:tcPr>
            <w:tcW w:type="dxa" w:w="2160"/>
          </w:tcPr>
          <w:p>
            <w:r/>
            <w:r>
              <w:rPr>
                <w:b/>
              </w:rPr>
              <w:t>Số phụ tùng</w:t>
            </w:r>
            <w:r>
              <w:t xml:space="preserve">, hoặc </w:t>
            </w:r>
            <w:r>
              <w:rPr>
                <w:b/>
              </w:rPr>
              <w:t>số lần sửa</w:t>
            </w:r>
          </w:p>
        </w:tc>
        <w:tc>
          <w:tcPr>
            <w:tcW w:type="dxa" w:w="2160"/>
          </w:tcPr>
          <w:p>
            <w:r/>
            <w:r>
              <w:t>1 cái phụ tùng · sửa 1 lần</w:t>
            </w:r>
          </w:p>
        </w:tc>
        <w:tc>
          <w:tcPr>
            <w:tcW w:type="dxa" w:w="2160"/>
          </w:tcPr>
          <w:p>
            <w:r/>
            <w:r>
              <w:t>giá một cái / một lần — phụ tùng kho: bình quân của kho</w:t>
            </w:r>
          </w:p>
        </w:tc>
      </w:tr>
      <w:tr>
        <w:tc>
          <w:tcPr>
            <w:tcW w:type="dxa" w:w="2160"/>
          </w:tcPr>
          <w:p>
            <w:r/>
            <w:r>
              <w:t>VI · Chi khác</w:t>
            </w:r>
          </w:p>
        </w:tc>
        <w:tc>
          <w:tcPr>
            <w:tcW w:type="dxa" w:w="2160"/>
          </w:tcPr>
          <w:p>
            <w:r/>
            <w:r>
              <w:rPr>
                <w:b/>
              </w:rPr>
              <w:t>Số lần trong chuyến</w:t>
            </w:r>
          </w:p>
        </w:tc>
        <w:tc>
          <w:tcPr>
            <w:tcW w:type="dxa" w:w="2160"/>
          </w:tcPr>
          <w:p>
            <w:r/>
            <w:r>
              <w:t>như mục IV</w:t>
            </w:r>
          </w:p>
        </w:tc>
        <w:tc>
          <w:tcPr>
            <w:tcW w:type="dxa" w:w="2160"/>
          </w:tcPr>
          <w:p>
            <w:r/>
            <w:r>
              <w:t>như mục IV</w:t>
            </w:r>
          </w:p>
        </w:tc>
      </w:tr>
    </w:tbl>
    <w:p/>
    <w:p>
      <w:pPr>
        <w:jc w:val="both"/>
      </w:pPr>
      <w:r>
        <w:t>Đúng như tờ Excel của họ (</w:t>
      </w:r>
      <w:r>
        <w:rPr>
          <w:i/>
        </w:rPr>
        <w:t>ໃບເບີກລົດອອກໄປຂົນສົ່ງ</w:t>
      </w:r>
      <w:r>
        <w:t xml:space="preserve">, mục IV): mỗi khoản một dòng, </w:t>
      </w:r>
      <w:r>
        <w:rPr>
          <w:b/>
        </w:rPr>
        <w:t>SL 1</w:t>
      </w:r>
      <w:r>
        <w:t>, đơn giá là tiền trọn chuyến, cột ghi chú nói trả thế nào: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Khoản (Excel)</w:t>
            </w:r>
          </w:p>
        </w:tc>
        <w:tc>
          <w:tcPr>
            <w:tcW w:type="dxa" w:w="2160"/>
          </w:tcPr>
          <w:p>
            <w:r>
              <w:rPr>
                <w:b/>
              </w:rPr>
            </w:r>
            <w:r>
              <w:rPr>
                <w:b/>
              </w:rPr>
              <w:t>SL</w:t>
            </w:r>
          </w:p>
        </w:tc>
        <w:tc>
          <w:tcPr>
            <w:tcW w:type="dxa" w:w="2160"/>
          </w:tcPr>
          <w:p>
            <w:r>
              <w:rPr>
                <w:b/>
              </w:rPr>
            </w:r>
            <w:r>
              <w:rPr>
                <w:b/>
              </w:rPr>
              <w:t>Đơn giá (LAK)</w:t>
            </w:r>
          </w:p>
        </w:tc>
        <w:tc>
          <w:tcPr>
            <w:tcW w:type="dxa" w:w="2160"/>
          </w:tcPr>
          <w:p>
            <w:r>
              <w:rPr>
                <w:b/>
              </w:rPr>
            </w:r>
            <w:r>
              <w:rPr>
                <w:b/>
              </w:rPr>
              <w:t>Ghi chú trong Excel</w:t>
            </w:r>
          </w:p>
        </w:tc>
      </w:tr>
      <w:tr>
        <w:tc>
          <w:tcPr>
            <w:tcW w:type="dxa" w:w="2160"/>
          </w:tcPr>
          <w:p>
            <w:r/>
            <w:r>
              <w:t>Tiền nước · ເງີນເຕີມນ້ຳ</w:t>
            </w:r>
          </w:p>
        </w:tc>
        <w:tc>
          <w:tcPr>
            <w:tcW w:type="dxa" w:w="2160"/>
          </w:tcPr>
          <w:p>
            <w:r/>
            <w:r>
              <w:t>1</w:t>
            </w:r>
          </w:p>
        </w:tc>
        <w:tc>
          <w:tcPr>
            <w:tcW w:type="dxa" w:w="2160"/>
          </w:tcPr>
          <w:p>
            <w:r/>
            <w:r>
              <w:t>60.000</w:t>
            </w:r>
          </w:p>
        </w:tc>
        <w:tc>
          <w:tcPr>
            <w:tcW w:type="dxa" w:w="2160"/>
          </w:tcPr>
          <w:p>
            <w:r/>
            <w:r>
              <w:t>trả theo chuyến cùng lương</w:t>
            </w:r>
          </w:p>
        </w:tc>
      </w:tr>
      <w:tr>
        <w:tc>
          <w:tcPr>
            <w:tcW w:type="dxa" w:w="2160"/>
          </w:tcPr>
          <w:p>
            <w:r/>
            <w:r>
              <w:t>Chi phí sang Việt Nam · ເງິນໃຊ້ຈ່າຍໄປຫວຽດນາມ</w:t>
            </w:r>
          </w:p>
        </w:tc>
        <w:tc>
          <w:tcPr>
            <w:tcW w:type="dxa" w:w="2160"/>
          </w:tcPr>
          <w:p>
            <w:r/>
            <w:r>
              <w:t>1</w:t>
            </w:r>
          </w:p>
        </w:tc>
        <w:tc>
          <w:tcPr>
            <w:tcW w:type="dxa" w:w="2160"/>
          </w:tcPr>
          <w:p>
            <w:r/>
            <w:r>
              <w:t>430.000</w:t>
            </w:r>
          </w:p>
        </w:tc>
        <w:tc>
          <w:tcPr>
            <w:tcW w:type="dxa" w:w="2160"/>
          </w:tcPr>
          <w:p>
            <w:r/>
            <w:r>
              <w:t>trả ngay khi tài xế xuất xe</w:t>
            </w:r>
          </w:p>
        </w:tc>
      </w:tr>
      <w:tr>
        <w:tc>
          <w:tcPr>
            <w:tcW w:type="dxa" w:w="2160"/>
          </w:tcPr>
          <w:p>
            <w:r/>
            <w:r>
              <w:t>Chipping Lào · ຄ່າຊີບປີງລາວ</w:t>
            </w:r>
          </w:p>
        </w:tc>
        <w:tc>
          <w:tcPr>
            <w:tcW w:type="dxa" w:w="2160"/>
          </w:tcPr>
          <w:p>
            <w:r/>
            <w:r>
              <w:t>1</w:t>
            </w:r>
          </w:p>
        </w:tc>
        <w:tc>
          <w:tcPr>
            <w:tcW w:type="dxa" w:w="2160"/>
          </w:tcPr>
          <w:p>
            <w:r/>
            <w:r>
              <w:t>620.000</w:t>
            </w:r>
          </w:p>
        </w:tc>
        <w:tc>
          <w:tcPr>
            <w:tcW w:type="dxa" w:w="2160"/>
          </w:tcPr>
          <w:p>
            <w:r/>
            <w:r>
              <w:t>ghi nợ nhà cung cấp, trả theo đợt</w:t>
            </w:r>
          </w:p>
        </w:tc>
      </w:tr>
      <w:tr>
        <w:tc>
          <w:tcPr>
            <w:tcW w:type="dxa" w:w="2160"/>
          </w:tcPr>
          <w:p>
            <w:r/>
            <w:r>
              <w:t>Chipping Việt · ຄ່າຊີບປີງຫວຽດ</w:t>
            </w:r>
          </w:p>
        </w:tc>
        <w:tc>
          <w:tcPr>
            <w:tcW w:type="dxa" w:w="2160"/>
          </w:tcPr>
          <w:p>
            <w:r/>
            <w:r>
              <w:t>1</w:t>
            </w:r>
          </w:p>
        </w:tc>
        <w:tc>
          <w:tcPr>
            <w:tcW w:type="dxa" w:w="2160"/>
          </w:tcPr>
          <w:p>
            <w:r/>
            <w:r>
              <w:t>1.500.000</w:t>
            </w:r>
          </w:p>
        </w:tc>
        <w:tc>
          <w:tcPr>
            <w:tcW w:type="dxa" w:w="2160"/>
          </w:tcPr>
          <w:p>
            <w:r/>
            <w:r>
              <w:t>ghi nợ nhà cung cấp, trả theo đợt</w:t>
            </w:r>
          </w:p>
        </w:tc>
      </w:tr>
      <w:tr>
        <w:tc>
          <w:tcPr>
            <w:tcW w:type="dxa" w:w="2160"/>
          </w:tcPr>
          <w:p>
            <w:r/>
            <w:r>
              <w:t>Phí cao tốc · ເງີນຄ່າທາງດ່ວນ</w:t>
            </w:r>
          </w:p>
        </w:tc>
        <w:tc>
          <w:tcPr>
            <w:tcW w:type="dxa" w:w="2160"/>
          </w:tcPr>
          <w:p>
            <w:r/>
            <w:r>
              <w:t>1</w:t>
            </w:r>
          </w:p>
        </w:tc>
        <w:tc>
          <w:tcPr>
            <w:tcW w:type="dxa" w:w="2160"/>
          </w:tcPr>
          <w:p>
            <w:r/>
            <w:r>
              <w:t>1.833.500</w:t>
            </w:r>
          </w:p>
        </w:tc>
        <w:tc>
          <w:tcPr>
            <w:tcW w:type="dxa" w:w="2160"/>
          </w:tcPr>
          <w:p>
            <w:r/>
            <w:r>
              <w:t>trả theo chuyến, qua thẻ (nạp 15 triệu kíp mỗi lần)</w:t>
            </w:r>
          </w:p>
        </w:tc>
      </w:tr>
      <w:tr>
        <w:tc>
          <w:tcPr>
            <w:tcW w:type="dxa" w:w="2160"/>
          </w:tcPr>
          <w:p>
            <w:r/>
            <w:r>
              <w:t>Tiền chuyến · ເງີນຖ້ຽວແກ່ແຮ່</w:t>
            </w:r>
          </w:p>
        </w:tc>
        <w:tc>
          <w:tcPr>
            <w:tcW w:type="dxa" w:w="2160"/>
          </w:tcPr>
          <w:p>
            <w:r/>
            <w:r>
              <w:t>1</w:t>
            </w:r>
          </w:p>
        </w:tc>
        <w:tc>
          <w:tcPr>
            <w:tcW w:type="dxa" w:w="2160"/>
          </w:tcPr>
          <w:p>
            <w:r/>
            <w:r>
              <w:t>1.800.000</w:t>
            </w:r>
          </w:p>
        </w:tc>
        <w:tc>
          <w:tcPr>
            <w:tcW w:type="dxa" w:w="2160"/>
          </w:tcPr>
          <w:p>
            <w:r/>
            <w:r>
              <w:t>trả theo chuyến cùng lương</w:t>
            </w:r>
          </w:p>
        </w:tc>
      </w:tr>
      <w:tr>
        <w:tc>
          <w:tcPr>
            <w:tcW w:type="dxa" w:w="2160"/>
          </w:tcPr>
          <w:p>
            <w:r/>
            <w:r>
              <w:t>Điện thoại · ຄ່າເບີໂທ</w:t>
            </w:r>
          </w:p>
        </w:tc>
        <w:tc>
          <w:tcPr>
            <w:tcW w:type="dxa" w:w="2160"/>
          </w:tcPr>
          <w:p>
            <w:r/>
            <w:r>
              <w:t>1</w:t>
            </w:r>
          </w:p>
        </w:tc>
        <w:tc>
          <w:tcPr>
            <w:tcW w:type="dxa" w:w="2160"/>
          </w:tcPr>
          <w:p>
            <w:r/>
            <w:r>
              <w:t>150.000</w:t>
            </w:r>
          </w:p>
        </w:tc>
        <w:tc>
          <w:tcPr>
            <w:tcW w:type="dxa" w:w="2160"/>
          </w:tcPr>
          <w:p>
            <w:r/>
            <w:r>
              <w:t>trả ngay khi tài xế xuất xe</w:t>
            </w:r>
          </w:p>
        </w:tc>
      </w:tr>
    </w:tbl>
    <w:p/>
    <w:p>
      <w:pPr>
        <w:jc w:val="both"/>
      </w:pPr>
      <w:r>
        <w:t xml:space="preserve">Chỉ ghi SL 2 khi khoản đó </w:t>
      </w:r>
      <w:r>
        <w:rPr>
          <w:b/>
        </w:rPr>
        <w:t>xảy ra hai lần thật</w:t>
      </w:r>
      <w:r>
        <w:t xml:space="preserve"> trong cùng một chuyến (ví dụ qua cầu hai lượt). Chuyến dài hơn thì </w:t>
      </w:r>
      <w:r>
        <w:rPr>
          <w:b/>
        </w:rPr>
        <w:t>đơn giá</w:t>
      </w:r>
      <w:r>
        <w:t xml:space="preserve"> lớn hơn, SL vẫn là 1. Bãi chỉ ghi khoản mục và SL; không thấy cột đơn giá, thành tiền, nên dòng </w:t>
      </w:r>
      <w:r>
        <w:rPr>
          <w:b/>
        </w:rPr>
        <w:t>Tổng</w:t>
      </w:r>
      <w:r>
        <w:t xml:space="preserve"> bên Bãi để trống — KT Chi phí nhập đơn giá khi kiểm (bước 7).</w:t>
      </w:r>
    </w:p>
    <w:p>
      <w:pPr>
        <w:jc w:val="both"/>
      </w:pPr>
      <w:r>
        <w:rPr>
          <w:b/>
        </w:rPr>
        <w:t>Cách trả — mỗi dòng đi vào đúng một chỗ</w:t>
      </w:r>
      <w:r>
        <w:t xml:space="preserve"> (chủ dự án chốt 29/09: làm theo Excel anh Khampla). Ô cách trả dưới khoản mục, dưới bảng có dòng nhắc </w:t>
      </w:r>
      <w:r>
        <w:rPr>
          <w:i/>
        </w:rPr>
        <w:t>Cách trả theo cột ghi chú Excel. Dòng «Chi ngay khi xe đi» vào tiền tạm ứng.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Cách trả (ô trên phiếu)</w:t>
            </w:r>
          </w:p>
        </w:tc>
        <w:tc>
          <w:tcPr>
            <w:tcW w:type="dxa" w:w="2160"/>
          </w:tcPr>
          <w:p>
            <w:r>
              <w:rPr>
                <w:b/>
              </w:rPr>
            </w:r>
            <w:r>
              <w:rPr>
                <w:b/>
              </w:rPr>
              <w:t>Excel ghi</w:t>
            </w:r>
          </w:p>
        </w:tc>
        <w:tc>
          <w:tcPr>
            <w:tcW w:type="dxa" w:w="2160"/>
          </w:tcPr>
          <w:p>
            <w:r>
              <w:rPr>
                <w:b/>
              </w:rPr>
            </w:r>
            <w:r>
              <w:rPr>
                <w:b/>
              </w:rPr>
              <w:t>Máy chọn sẵn cho</w:t>
            </w:r>
          </w:p>
        </w:tc>
        <w:tc>
          <w:tcPr>
            <w:tcW w:type="dxa" w:w="2160"/>
          </w:tcPr>
          <w:p>
            <w:r>
              <w:rPr>
                <w:b/>
              </w:rPr>
            </w:r>
            <w:r>
              <w:rPr>
                <w:b/>
              </w:rPr>
              <w:t>Tiền đi đâu</w:t>
            </w:r>
          </w:p>
        </w:tc>
      </w:tr>
      <w:tr>
        <w:tc>
          <w:tcPr>
            <w:tcW w:type="dxa" w:w="2160"/>
          </w:tcPr>
          <w:p>
            <w:r/>
            <w:r>
              <w:rPr>
                <w:b/>
              </w:rPr>
              <w:t>Chi ngay khi xe đi</w:t>
            </w:r>
          </w:p>
        </w:tc>
        <w:tc>
          <w:tcPr>
            <w:tcW w:type="dxa" w:w="2160"/>
          </w:tcPr>
          <w:p>
            <w:r/>
            <w:r>
              <w:t>ຈ່າຍເລີຍຕາມໂຊເຟີອອກລົດ</w:t>
            </w:r>
          </w:p>
        </w:tc>
        <w:tc>
          <w:tcPr>
            <w:tcW w:type="dxa" w:w="2160"/>
          </w:tcPr>
          <w:p>
            <w:r/>
            <w:r>
              <w:t>chi phí sang Việt Nam, điện thoại, tiền ăn, phí cầu / đỗ xe / cửa khẩu, khoản tự gõ</w:t>
            </w:r>
          </w:p>
        </w:tc>
        <w:tc>
          <w:tcPr>
            <w:tcW w:type="dxa" w:w="2160"/>
          </w:tcPr>
          <w:p>
            <w:r/>
            <w:r>
              <w:rPr>
                <w:b/>
              </w:rPr>
              <w:t>Phiếu đề nghị tạm ứng</w:t>
            </w:r>
            <w:r>
              <w:t>: quỹ đưa tiền mặt lúc xe đi (bước 9); tất toán so với đúng những dòng này (bước 20)</w:t>
            </w:r>
          </w:p>
        </w:tc>
      </w:tr>
      <w:tr>
        <w:tc>
          <w:tcPr>
            <w:tcW w:type="dxa" w:w="2160"/>
          </w:tcPr>
          <w:p>
            <w:r/>
            <w:r>
              <w:rPr>
                <w:b/>
              </w:rPr>
              <w:t>Trả theo chuyến cùng lương</w:t>
            </w:r>
          </w:p>
        </w:tc>
        <w:tc>
          <w:tcPr>
            <w:tcW w:type="dxa" w:w="2160"/>
          </w:tcPr>
          <w:p>
            <w:r/>
            <w:r>
              <w:t>ຈ່າຍຕາມຖ້ຽວພ້ອມເງິນເດືອນ</w:t>
            </w:r>
          </w:p>
        </w:tc>
        <w:tc>
          <w:tcPr>
            <w:tcW w:type="dxa" w:w="2160"/>
          </w:tcPr>
          <w:p>
            <w:r/>
            <w:r>
              <w:t>tiền nước, tiền chuyến</w:t>
            </w:r>
          </w:p>
        </w:tc>
        <w:tc>
          <w:tcPr>
            <w:tcW w:type="dxa" w:w="2160"/>
          </w:tcPr>
          <w:p>
            <w:r/>
            <w:r>
              <w:rPr>
                <w:b/>
              </w:rPr>
              <w:t>Không</w:t>
            </w:r>
            <w:r>
              <w:t xml:space="preserve"> vào tạm ứng; cộng lên màn </w:t>
            </w:r>
            <w:r>
              <w:rPr>
                <w:b/>
              </w:rPr>
              <w:t>Tiền chuyến &amp; tiền nước tài xế</w:t>
            </w:r>
            <w:r>
              <w:t xml:space="preserve"> để trả cùng lương (bước 20)</w:t>
            </w:r>
          </w:p>
        </w:tc>
      </w:tr>
      <w:tr>
        <w:tc>
          <w:tcPr>
            <w:tcW w:type="dxa" w:w="2160"/>
          </w:tcPr>
          <w:p>
            <w:r/>
            <w:r>
              <w:rPr>
                <w:b/>
              </w:rPr>
              <w:t>Nợ NCC / trả theo đợt</w:t>
            </w:r>
          </w:p>
        </w:tc>
        <w:tc>
          <w:tcPr>
            <w:tcW w:type="dxa" w:w="2160"/>
          </w:tcPr>
          <w:p>
            <w:r/>
            <w:r>
              <w:t>ຕິດໜີ້ຜູ້ສະໜອງ/ຊໍາລະເປັນງວດ</w:t>
            </w:r>
          </w:p>
        </w:tc>
        <w:tc>
          <w:tcPr>
            <w:tcW w:type="dxa" w:w="2160"/>
          </w:tcPr>
          <w:p>
            <w:r/>
            <w:r>
              <w:t>chipping Lào, chipping Việt</w:t>
            </w:r>
          </w:p>
        </w:tc>
        <w:tc>
          <w:tcPr>
            <w:tcW w:type="dxa" w:w="2160"/>
          </w:tcPr>
          <w:p>
            <w:r/>
            <w:r>
              <w:rPr>
                <w:b/>
              </w:rPr>
              <w:t>Không</w:t>
            </w:r>
            <w:r>
              <w:t xml:space="preserve"> vào tạm ứng; thành công nợ nhà cung cấp, kế toán trả theo đợt (6.6)</w:t>
            </w:r>
          </w:p>
        </w:tc>
      </w:tr>
      <w:tr>
        <w:tc>
          <w:tcPr>
            <w:tcW w:type="dxa" w:w="2160"/>
          </w:tcPr>
          <w:p>
            <w:r/>
            <w:r>
              <w:t>(phí cao tốc, cầu đường)</w:t>
            </w:r>
          </w:p>
        </w:tc>
        <w:tc>
          <w:tcPr>
            <w:tcW w:type="dxa" w:w="2160"/>
          </w:tcPr>
          <w:p>
            <w:r/>
            <w:r>
              <w:t>ຈ່າຍຕາມຖ້ຽວ ຜ່ານບັດ</w:t>
            </w:r>
          </w:p>
        </w:tc>
        <w:tc>
          <w:tcPr>
            <w:tcW w:type="dxa" w:w="2160"/>
          </w:tcPr>
          <w:p>
            <w:r/>
            <w:r>
              <w:t>— ô thẻ thay cho ô cách trả</w:t>
            </w:r>
          </w:p>
        </w:tc>
        <w:tc>
          <w:tcPr>
            <w:tcW w:type="dxa" w:w="2160"/>
          </w:tcPr>
          <w:p>
            <w:r/>
            <w:r>
              <w:t xml:space="preserve">Chọn thẻ thì </w:t>
            </w:r>
            <w:r>
              <w:rPr>
                <w:b/>
              </w:rPr>
              <w:t>trừ thẻ</w:t>
            </w:r>
            <w:r>
              <w:t xml:space="preserve">, không vào tạm ứng; chọn </w:t>
            </w:r>
            <w:r>
              <w:rPr>
                <w:i/>
              </w:rPr>
              <w:t>Trả tiền mặt</w:t>
            </w:r>
            <w:r>
              <w:t xml:space="preserve"> thì vào tạm ứng</w:t>
            </w:r>
          </w:p>
        </w:tc>
      </w:tr>
    </w:tbl>
    <w:p/>
    <w:p>
      <w:pPr>
        <w:jc w:val="both"/>
      </w:pPr>
      <w:r>
        <w:t xml:space="preserve">Theo đúng tờ Excel mẫu (bảng trên): tài xế cầm đi </w:t>
      </w:r>
      <w:r>
        <w:rPr>
          <w:b/>
        </w:rPr>
        <w:t>580.000 LAK</w:t>
      </w:r>
      <w:r>
        <w:t xml:space="preserve"> tiền mặt (sang VN 430.000 + điện thoại 150.000); tiền nước + tiền chuyến 1.860.000 trả cùng lương; chipping 2.120.000 là nợ nhà cung cấp; phí cao tốc 1.833.500 trừ thẻ. Dầu mục III: dầu kho lĩnh theo phiếu đề nghị xuất nhiên liệu, dầu trạm </w:t>
      </w:r>
      <w:r>
        <w:rPr>
          <w:b/>
        </w:rPr>
        <w:t>ghi nợ</w:t>
      </w:r>
      <w:r>
        <w:t xml:space="preserve"> không vào tạm ứng, dầu mua dọc đường trả tiền mặt thì vào tạm ứng.</w:t>
      </w:r>
    </w:p>
    <w:p>
      <w:pPr>
        <w:jc w:val="both"/>
      </w:pPr>
      <w:r>
        <w:rPr>
          <w:b/>
        </w:rPr>
        <w:t>Máy tự làm:</w:t>
      </w:r>
      <w:r>
        <w:t xml:space="preserve"> số tạm ứng = các dòng EPL ứng có cách trả </w:t>
      </w:r>
      <w:r>
        <w:rPr>
          <w:b/>
        </w:rPr>
        <w:t>Chi ngay khi xe đi</w:t>
      </w:r>
      <w:r>
        <w:t xml:space="preserve"> (mục IV, VI) + dầu mua dọc đường trả tiền mặt — không gồm khoản cùng lương, nợ nhà cung cấp, trừ thẻ, dầu kho, dầu ghi nợ. Tờ </w:t>
      </w:r>
      <w:r>
        <w:rPr>
          <w:b/>
        </w:rPr>
        <w:t>PTU</w:t>
      </w:r>
      <w:r>
        <w:t xml:space="preserve"> sinh ở bước này; đổi cách trả trước khi quỹ chi thì số tạm ứng tự cập nhật.</w:t>
      </w:r>
    </w:p>
    <w:p>
      <w:pPr>
        <w:jc w:val="both"/>
      </w:pPr>
      <w:r>
        <w:rPr>
          <w:b/>
        </w:rPr>
        <w:t>Máy chặn:</w:t>
      </w:r>
      <w:r>
        <w:t xml:space="preserve"> Bãi không nhập đơn giá; người kiểm mục nhập ở bước 6–7.</w:t>
      </w:r>
    </w:p>
    <w:p>
      <w:pPr>
        <w:jc w:val="both"/>
      </w:pPr>
      <w:r>
        <w:rPr>
          <w:b/>
        </w:rPr>
        <w:t>Ai làm tiếp:</w:t>
      </w:r>
      <w:r>
        <w:t xml:space="preserve"> tài xế cầm phiếu đề nghị tạm ứng tới </w:t>
      </w:r>
      <w:r>
        <w:rPr>
          <w:b/>
        </w:rPr>
        <w:t>quỹ</w:t>
      </w:r>
      <w:r>
        <w:t xml:space="preserve"> (bước 9) sau khi kế toán ghi sổ mục IV.</w:t>
      </w:r>
    </w:p>
    <w:p>
      <w:pPr>
        <w:pStyle w:val="Heading2"/>
      </w:pPr>
      <w:r>
        <w:t>Bước 4. Bãi gửi kiểm từng mục</w:t>
      </w:r>
    </w:p>
    <w:p>
      <w:pPr>
        <w:jc w:val="both"/>
      </w:pPr>
      <w:r>
        <w:rPr>
          <w:b/>
        </w:rPr>
        <w:t>Ai:</w:t>
      </w:r>
      <w:r>
        <w:t xml:space="preserve"> Admin Thà Bốc. </w:t>
      </w:r>
      <w:r>
        <w:rPr>
          <w:b/>
        </w:rPr>
        <w:t>Trang:</w:t>
      </w:r>
      <w:r>
        <w:t xml:space="preserve"> điều xe. </w:t>
      </w:r>
      <w:r>
        <w:rPr>
          <w:b/>
        </w:rPr>
        <w:t>Màn:</w:t>
      </w:r>
      <w:r>
        <w:t xml:space="preserve"> Phiếu xuất xe.</w:t>
      </w:r>
    </w:p>
    <w:p>
      <w:pPr>
        <w:jc w:val="both"/>
      </w:pPr>
      <w:r>
        <w:rPr>
          <w:b/>
        </w:rPr>
        <w:t>Thao tác:</w:t>
      </w:r>
      <w:r>
        <w:t xml:space="preserve"> trước khi xe đi, ở đầu mỗi mục </w:t>
      </w:r>
      <w:r>
        <w:rPr>
          <w:b/>
        </w:rPr>
        <w:t>I, III, IV, VI</w:t>
      </w:r>
      <w:r>
        <w:t xml:space="preserve"> bấm </w:t>
      </w:r>
      <w:r>
        <w:rPr>
          <w:b/>
        </w:rPr>
        <w:t>Gửi kiểm tra</w:t>
      </w:r>
      <w:r>
        <w:t xml:space="preserve"> — đủ để kế toán duyệt dầu và tạm ứng. </w:t>
      </w:r>
      <w:r>
        <w:rPr>
          <w:b/>
        </w:rPr>
        <w:t>Mục II</w:t>
      </w:r>
      <w:r>
        <w:t xml:space="preserve"> của phiếu </w:t>
      </w:r>
      <w:r>
        <w:rPr>
          <w:b/>
        </w:rPr>
        <w:t>Gom</w:t>
      </w:r>
      <w:r>
        <w:t xml:space="preserve"> gửi sau, khi đã có cân tại mỏ (bước 10b); phiếu </w:t>
      </w:r>
      <w:r>
        <w:rPr>
          <w:b/>
        </w:rPr>
        <w:t>Giao</w:t>
      </w:r>
      <w:r>
        <w:t xml:space="preserve"> thì gửi luôn mục II vì hàng lấy từ lô đã có số tấn. Mục V là của tổ sửa chữa. Mục trống không có nút.</w:t>
      </w:r>
    </w:p>
    <w:p>
      <w:pPr>
        <w:jc w:val="both"/>
      </w:pPr>
      <w:r>
        <w:rPr>
          <w:b/>
        </w:rPr>
        <w:t>Lưu ý:</w:t>
      </w:r>
      <w:r>
        <w:t xml:space="preserve"> nút </w:t>
      </w:r>
      <w:r>
        <w:rPr>
          <w:b/>
        </w:rPr>
        <w:t>Gửi kiểm tra</w:t>
      </w:r>
      <w:r>
        <w:t xml:space="preserve"> chỉ hiện khi phiếu đã </w:t>
      </w:r>
      <w:r>
        <w:rPr>
          <w:b/>
        </w:rPr>
        <w:t>Lưu</w:t>
      </w:r>
      <w:r>
        <w:t xml:space="preserve"> ít nhất một lần — dòng </w:t>
      </w:r>
      <w:r>
        <w:rPr>
          <w:i/>
        </w:rPr>
        <w:t>Trạng thái phiếu</w:t>
      </w:r>
      <w:r>
        <w:t xml:space="preserve"> dưới cùng không còn ghi </w:t>
      </w:r>
      <w:r>
        <w:rPr>
          <w:i/>
        </w:rPr>
        <w:t>Phiếu mới</w:t>
      </w:r>
      <w:r>
        <w:t>. Phiếu mới chưa lưu thì chưa có mục nào để gửi.</w:t>
      </w:r>
    </w:p>
    <w:p>
      <w:pPr>
        <w:jc w:val="both"/>
      </w:pPr>
      <w:r>
        <w:rPr>
          <w:b/>
        </w:rPr>
        <w:t>Sau bước:</w:t>
      </w:r>
      <w:r>
        <w:t xml:space="preserve"> các mục </w:t>
      </w:r>
      <w:r>
        <w:rPr>
          <w:i/>
        </w:rPr>
        <w:t>Đã nhập · chờ kiểm</w:t>
      </w:r>
      <w:r>
        <w:t>. Bãi vẫn sửa được cho tới khi kế toán kiểm.</w:t>
      </w:r>
    </w:p>
    <w:p>
      <w:pPr>
        <w:jc w:val="both"/>
      </w:pPr>
      <w:r>
        <w:rPr>
          <w:b/>
        </w:rPr>
        <w:t>Ai làm tiếp:</w:t>
      </w:r>
      <w:r>
        <w:t xml:space="preserve"> ba người ở Viêng Chăn, làm song song được: KT Thu/Chi (mục I–II), KT kho xăng dầu (mục III), KT Chi phí (mục IV, VI). Họ thấy việc ở </w:t>
      </w:r>
      <w:r>
        <w:rPr>
          <w:b/>
        </w:rPr>
        <w:t>Tổng quan → Việc của tôi</w:t>
      </w:r>
      <w:r>
        <w:t xml:space="preserve"> trên trang điều xe.</w:t>
      </w:r>
    </w:p>
    <w:p>
      <w:pPr>
        <w:pStyle w:val="Heading2"/>
      </w:pPr>
      <w:r>
        <w:t>Bước 5. KT Thu/Chi kiểm mục I, II</w:t>
      </w:r>
    </w:p>
    <w:p>
      <w:pPr>
        <w:jc w:val="both"/>
      </w:pPr>
      <w:r>
        <w:rPr>
          <w:b/>
        </w:rPr>
        <w:t>Ai:</w:t>
      </w:r>
      <w:r>
        <w:t xml:space="preserve"> KT Thu/Chi VC (</w:t>
      </w:r>
      <w:r>
        <w:rPr>
          <w:rFonts w:ascii="Consolas" w:hAnsi="Consolas"/>
          <w:sz w:val="19"/>
        </w:rPr>
        <w:t>ketoan</w:t>
      </w:r>
      <w:r>
        <w:t xml:space="preserve">). </w:t>
      </w:r>
      <w:r>
        <w:rPr>
          <w:b/>
        </w:rPr>
        <w:t>Trang:</w:t>
      </w:r>
      <w:r>
        <w:t xml:space="preserve"> điều xe. </w:t>
      </w:r>
      <w:r>
        <w:rPr>
          <w:b/>
        </w:rPr>
        <w:t>Màn:</w:t>
      </w:r>
      <w:r>
        <w:t xml:space="preserve"> Phiếu xuất xe. Chọn phiếu ở ô </w:t>
      </w:r>
      <w:r>
        <w:rPr>
          <w:b/>
        </w:rPr>
        <w:t>Số phiếu</w:t>
      </w:r>
      <w:r>
        <w:t xml:space="preserve"> trên cùng, hoặc bấm từ </w:t>
      </w:r>
      <w:r>
        <w:rPr>
          <w:b/>
        </w:rPr>
        <w:t>Việc của tôi</w:t>
      </w:r>
      <w:r>
        <w:t>.</w:t>
      </w:r>
    </w:p>
    <w:p>
      <w:pPr>
        <w:jc w:val="both"/>
      </w:pPr>
      <w:r>
        <w:rPr>
          <w:b/>
        </w:rPr>
        <w:t>Thao tác:</w:t>
      </w:r>
    </w:p>
    <w:p>
      <w:pPr>
        <w:pStyle w:val="ListNumber"/>
      </w:pPr>
      <w:r>
        <w:t>Đối chiếu xe, tài xế, cân đầu với phiếu quặng (xem ảnh đính kèm nếu có).</w:t>
      </w:r>
    </w:p>
    <w:p>
      <w:pPr>
        <w:pStyle w:val="ListNumber"/>
      </w:pPr>
      <w:r>
        <w:t xml:space="preserve">Mục II: gõ </w:t>
      </w:r>
      <w:r>
        <w:rPr>
          <w:b/>
        </w:rPr>
        <w:t>Số phiếu quặng</w:t>
      </w:r>
      <w:r>
        <w:t xml:space="preserve"> và </w:t>
      </w:r>
      <w:r>
        <w:rPr>
          <w:b/>
        </w:rPr>
        <w:t>Ngày phiếu quặng</w:t>
      </w:r>
      <w:r>
        <w:t xml:space="preserve"> (gõ tay được, không bắt ảnh). Sửa giá cước nếu chuyến này khác hợp đồng. Xe liên kết: nhập </w:t>
      </w:r>
      <w:r>
        <w:rPr>
          <w:b/>
        </w:rPr>
        <w:t>Giá thuê họ mỗi tấn</w:t>
      </w:r>
      <w:r>
        <w:t xml:space="preserve">, phí, </w:t>
      </w:r>
      <w:r>
        <w:rPr>
          <w:b/>
        </w:rPr>
        <w:t>Tải cho phép (tấn)</w:t>
      </w:r>
      <w:r>
        <w:t>.</w:t>
      </w:r>
    </w:p>
    <w:p>
      <w:pPr>
        <w:pStyle w:val="ListNumber"/>
      </w:pPr>
      <w:r>
        <w:t xml:space="preserve">Bấm </w:t>
      </w:r>
      <w:r>
        <w:rPr>
          <w:b/>
        </w:rPr>
        <w:t>Lưu</w:t>
      </w:r>
      <w:r>
        <w:t xml:space="preserve">, rồi </w:t>
      </w:r>
      <w:r>
        <w:rPr>
          <w:b/>
        </w:rPr>
        <w:t>Xác nhận kiểm tra</w:t>
      </w:r>
      <w:r>
        <w:t xml:space="preserve"> ở mục I (trước khi xe đi) và mục II (khi Bãi đã gửi mục II — phiếu gom là sau bước 10b, thường lúc có tờ phiếu quặng). Sai thì bấm </w:t>
      </w:r>
      <w:r>
        <w:rPr>
          <w:b/>
        </w:rPr>
        <w:t>Trả lại sửa</w:t>
      </w:r>
      <w:r>
        <w:t xml:space="preserve"> để trả về cho Bãi.</w:t>
      </w:r>
    </w:p>
    <w:p>
      <w:pPr>
        <w:jc w:val="both"/>
      </w:pPr>
      <w:r>
        <w:rPr>
          <w:b/>
        </w:rPr>
        <w:t>Máy chặn:</w:t>
      </w:r>
      <w:r>
        <w:t xml:space="preserve"> mục đã kiểm là khoá, muốn sửa phải trả lại; KT Thu/Chi không kiểm mục III–VI.</w:t>
      </w:r>
    </w:p>
    <w:p>
      <w:pPr>
        <w:jc w:val="both"/>
      </w:pPr>
      <w:r>
        <w:rPr>
          <w:b/>
        </w:rPr>
        <w:t>Sau bước:</w:t>
      </w:r>
      <w:r>
        <w:t xml:space="preserve"> mục I, II </w:t>
      </w:r>
      <w:r>
        <w:rPr>
          <w:i/>
        </w:rPr>
        <w:t>Đã kiểm</w:t>
      </w:r>
      <w:r>
        <w:t>.</w:t>
      </w:r>
    </w:p>
    <w:p>
      <w:pPr>
        <w:pStyle w:val="Heading2"/>
      </w:pPr>
      <w:r>
        <w:t>Bước 6. KT kho xăng dầu kiểm và ghi sổ mục III</w:t>
      </w:r>
    </w:p>
    <w:p>
      <w:pPr>
        <w:jc w:val="both"/>
      </w:pPr>
      <w:r>
        <w:rPr>
          <w:b/>
        </w:rPr>
        <w:t>Ai:</w:t>
      </w:r>
      <w:r>
        <w:t xml:space="preserve"> KT kho xăng dầu VC (</w:t>
      </w:r>
      <w:r>
        <w:rPr>
          <w:rFonts w:ascii="Consolas" w:hAnsi="Consolas"/>
          <w:sz w:val="19"/>
        </w:rPr>
        <w:t>khonl</w:t>
      </w:r>
      <w:r>
        <w:t xml:space="preserve">). </w:t>
      </w:r>
      <w:r>
        <w:rPr>
          <w:b/>
        </w:rPr>
        <w:t>Trang:</w:t>
      </w:r>
      <w:r>
        <w:t xml:space="preserve"> điều xe. </w:t>
      </w:r>
      <w:r>
        <w:rPr>
          <w:b/>
        </w:rPr>
        <w:t>Màn:</w:t>
      </w:r>
      <w:r>
        <w:t xml:space="preserve"> Phiếu xuất xe, mục III.</w:t>
      </w:r>
    </w:p>
    <w:p>
      <w:pPr>
        <w:jc w:val="both"/>
      </w:pPr>
      <w:r>
        <w:rPr>
          <w:b/>
        </w:rPr>
        <w:t>Thao tác:</w:t>
      </w:r>
    </w:p>
    <w:p>
      <w:pPr>
        <w:pStyle w:val="ListNumber"/>
      </w:pPr>
      <w:r>
        <w:t xml:space="preserve">Dòng dầu </w:t>
      </w:r>
      <w:r>
        <w:rPr>
          <w:b/>
        </w:rPr>
        <w:t>mua ngoài</w:t>
      </w:r>
      <w:r>
        <w:t xml:space="preserve">: nhập </w:t>
      </w:r>
      <w:r>
        <w:rPr>
          <w:b/>
        </w:rPr>
        <w:t>Đơn giá</w:t>
      </w:r>
      <w:r>
        <w:t xml:space="preserve"> (thường VND, quy Kíp theo tỷ giá khoá trên phiếu). Dòng dầu </w:t>
      </w:r>
      <w:r>
        <w:rPr>
          <w:b/>
        </w:rPr>
        <w:t>kho</w:t>
      </w:r>
      <w:r>
        <w:t>: giá là bình quân của kho, máy tự điền, gõ tay bị bỏ qua.</w:t>
      </w:r>
    </w:p>
    <w:p>
      <w:pPr>
        <w:pStyle w:val="ListNumber"/>
      </w:pPr>
      <w:r>
        <w:t xml:space="preserve">Bấm </w:t>
      </w:r>
      <w:r>
        <w:rPr>
          <w:b/>
        </w:rPr>
        <w:t>Xác nhận kiểm tra</w:t>
      </w:r>
      <w:r>
        <w:t xml:space="preserve"> ở mục III (máy lưu giá trước rồi mới kiểm).</w:t>
      </w:r>
    </w:p>
    <w:p>
      <w:pPr>
        <w:pStyle w:val="ListNumber"/>
      </w:pPr>
      <w:r>
        <w:t xml:space="preserve">Bấm </w:t>
      </w:r>
      <w:r>
        <w:rPr>
          <w:b/>
        </w:rPr>
        <w:t>Ghi sổ kế toán</w:t>
      </w:r>
      <w:r>
        <w:t xml:space="preserve"> ở mục III.</w:t>
      </w:r>
    </w:p>
    <w:p>
      <w:pPr>
        <w:pStyle w:val="ListNumber"/>
      </w:pPr>
      <w:r>
        <w:t xml:space="preserve">Nếu có khoản dầu mua ngoài EPL chi tiền mặt: </w:t>
      </w:r>
      <w:r>
        <w:rPr>
          <w:b/>
        </w:rPr>
        <w:t>Thủ quỹ VC</w:t>
      </w:r>
      <w:r>
        <w:t xml:space="preserve"> (</w:t>
      </w:r>
      <w:r>
        <w:rPr>
          <w:rFonts w:ascii="Consolas" w:hAnsi="Consolas"/>
          <w:sz w:val="19"/>
        </w:rPr>
        <w:t>quyvc</w:t>
      </w:r>
      <w:r>
        <w:t xml:space="preserve">) mở phiếu, bấm </w:t>
      </w:r>
      <w:r>
        <w:rPr>
          <w:b/>
        </w:rPr>
        <w:t>Xác nhận đã chi</w:t>
      </w:r>
      <w:r>
        <w:t xml:space="preserve"> ở mục III.</w:t>
      </w:r>
    </w:p>
    <w:p>
      <w:pPr>
        <w:jc w:val="both"/>
      </w:pPr>
      <w:r>
        <w:rPr>
          <w:b/>
        </w:rPr>
        <w:t>Máy tự làm khi ghi sổ mục III:</w:t>
      </w:r>
      <w:r>
        <w:t xml:space="preserve"> dòng dầu </w:t>
      </w:r>
      <w:r>
        <w:rPr>
          <w:b/>
        </w:rPr>
        <w:t>kho</w:t>
      </w:r>
      <w:r>
        <w:t xml:space="preserve"> nào chưa được thủ kho cấp theo phiếu đề nghị xuất nhiên liệu thì </w:t>
      </w:r>
      <w:r>
        <w:rPr>
          <w:b/>
        </w:rPr>
        <w:t>xuất kho luôn</w:t>
      </w:r>
      <w:r>
        <w:t xml:space="preserve"> ở trang kế toán, theo giá bình quân lúc xuất, sinh tờ </w:t>
      </w:r>
      <w:r>
        <w:rPr>
          <w:b/>
        </w:rPr>
        <w:t>PXK_NL</w:t>
      </w:r>
      <w:r>
        <w:t xml:space="preserve">. Mỗi dòng dầu kho chỉ xuất </w:t>
      </w:r>
      <w:r>
        <w:rPr>
          <w:b/>
        </w:rPr>
        <w:t>một lần</w:t>
      </w:r>
      <w:r>
        <w:t>: hoặc lúc thủ kho cấp (bước 8), hoặc lúc ghi sổ mục III.</w:t>
      </w:r>
    </w:p>
    <w:p>
      <w:pPr>
        <w:jc w:val="both"/>
      </w:pPr>
      <w:r>
        <w:rPr>
          <w:b/>
        </w:rPr>
        <w:t>Máy chặn:</w:t>
      </w:r>
      <w:r>
        <w:t xml:space="preserve"> dòng EPL trả mà đơn giá 0 thì không kiểm được; kế toán chỉ nhập giá, không thêm / xoá dòng; trang kế toán tắt thì chưa ghi sổ được mục III có dầu kho.</w:t>
      </w:r>
    </w:p>
    <w:p>
      <w:pPr>
        <w:pStyle w:val="Heading2"/>
      </w:pPr>
      <w:r>
        <w:t>Bước 7. KT Chi phí kiểm và ghi sổ mục IV, VI</w:t>
      </w:r>
    </w:p>
    <w:p>
      <w:pPr>
        <w:jc w:val="both"/>
      </w:pPr>
      <w:r>
        <w:rPr>
          <w:b/>
        </w:rPr>
        <w:t>Ai:</w:t>
      </w:r>
      <w:r>
        <w:t xml:space="preserve"> KT Chi phí VC (</w:t>
      </w:r>
      <w:r>
        <w:rPr>
          <w:rFonts w:ascii="Consolas" w:hAnsi="Consolas"/>
          <w:sz w:val="19"/>
        </w:rPr>
        <w:t>ketoancp</w:t>
      </w:r>
      <w:r>
        <w:t xml:space="preserve">). </w:t>
      </w:r>
      <w:r>
        <w:rPr>
          <w:b/>
        </w:rPr>
        <w:t>Trang:</w:t>
      </w:r>
      <w:r>
        <w:t xml:space="preserve"> điều xe. </w:t>
      </w:r>
      <w:r>
        <w:rPr>
          <w:b/>
        </w:rPr>
        <w:t>Màn:</w:t>
      </w:r>
      <w:r>
        <w:t xml:space="preserve"> Phiếu xuất xe, mục IV và VI.</w:t>
      </w:r>
    </w:p>
    <w:p>
      <w:pPr>
        <w:jc w:val="both"/>
      </w:pPr>
      <w:r>
        <w:rPr>
          <w:b/>
        </w:rPr>
        <w:t>Thao tác:</w:t>
      </w:r>
      <w:r>
        <w:t xml:space="preserve"> nhập </w:t>
      </w:r>
      <w:r>
        <w:rPr>
          <w:b/>
        </w:rPr>
        <w:t>Đơn giá</w:t>
      </w:r>
      <w:r>
        <w:t xml:space="preserve"> từng dòng mục IV, VI → </w:t>
      </w:r>
      <w:r>
        <w:rPr>
          <w:b/>
        </w:rPr>
        <w:t>Xác nhận kiểm tra</w:t>
      </w:r>
      <w:r>
        <w:t xml:space="preserve"> → </w:t>
      </w:r>
      <w:r>
        <w:rPr>
          <w:b/>
        </w:rPr>
        <w:t>Ghi sổ kế toán</w:t>
      </w:r>
      <w:r>
        <w:t>, ở từng mục.</w:t>
      </w:r>
    </w:p>
    <w:p>
      <w:pPr>
        <w:jc w:val="both"/>
      </w:pPr>
      <w:r>
        <w:rPr>
          <w:b/>
        </w:rPr>
        <w:t>Máy tự làm:</w:t>
      </w:r>
      <w:r>
        <w:t xml:space="preserve"> ghi sổ mục IV thì dòng trả bằng </w:t>
      </w:r>
      <w:r>
        <w:rPr>
          <w:b/>
        </w:rPr>
        <w:t>thẻ cao tốc</w:t>
      </w:r>
      <w:r>
        <w:t xml:space="preserve"> trừ số dư thẻ đúng một lần.</w:t>
      </w:r>
    </w:p>
    <w:p>
      <w:pPr>
        <w:jc w:val="both"/>
      </w:pPr>
      <w:r>
        <w:rPr>
          <w:b/>
        </w:rPr>
        <w:t>Sau bước:</w:t>
      </w:r>
      <w:r>
        <w:t xml:space="preserve"> mục IV, VI </w:t>
      </w:r>
      <w:r>
        <w:rPr>
          <w:i/>
        </w:rPr>
        <w:t>Đã ghi sổ · chờ chi</w:t>
      </w:r>
      <w:r>
        <w:t xml:space="preserve">. </w:t>
      </w:r>
      <w:r>
        <w:rPr>
          <w:b/>
        </w:rPr>
        <w:t>Ai làm tiếp:</w:t>
      </w:r>
      <w:r>
        <w:t xml:space="preserve"> quỹ chi tạm ứng (bước 9).</w:t>
      </w:r>
    </w:p>
    <w:p>
      <w:pPr>
        <w:pStyle w:val="Heading2"/>
      </w:pPr>
      <w:r>
        <w:t>Bước 8. Thủ kho cấp dầu theo phiếu đề nghị xuất nhiên liệu — trang kế toán</w:t>
      </w:r>
    </w:p>
    <w:p>
      <w:pPr>
        <w:jc w:val="both"/>
      </w:pPr>
      <w:r>
        <w:rPr>
          <w:b/>
        </w:rPr>
        <w:t>Ai:</w:t>
      </w:r>
      <w:r>
        <w:t xml:space="preserve"> thủ kho của đúng kho ghi trên phiếu đề nghị xuất nhiên liệu (</w:t>
      </w:r>
      <w:r>
        <w:rPr>
          <w:rFonts w:ascii="Consolas" w:hAnsi="Consolas"/>
          <w:sz w:val="19"/>
        </w:rPr>
        <w:t>khotb</w:t>
      </w:r>
      <w:r>
        <w:t xml:space="preserve"> cho kho Thà Bốc), hoặc KT kho xăng dầu. </w:t>
      </w:r>
      <w:r>
        <w:rPr>
          <w:b/>
        </w:rPr>
        <w:t>Trang:</w:t>
      </w:r>
      <w:r>
        <w:t xml:space="preserve"> </w:t>
      </w:r>
      <w:r>
        <w:rPr>
          <w:b/>
        </w:rPr>
        <w:t>kế toán</w:t>
      </w:r>
      <w:r>
        <w:t xml:space="preserve">. </w:t>
      </w:r>
      <w:r>
        <w:rPr>
          <w:b/>
        </w:rPr>
        <w:t>Màn:</w:t>
      </w:r>
      <w:r>
        <w:t xml:space="preserve"> Kho → </w:t>
      </w:r>
      <w:r>
        <w:rPr>
          <w:b/>
        </w:rPr>
        <w:t>Cấp phát</w:t>
      </w:r>
      <w:r>
        <w:t>.</w:t>
      </w:r>
    </w:p>
    <w:p>
      <w:pPr>
        <w:jc w:val="both"/>
      </w:pPr>
      <w:r>
        <w:rPr>
          <w:b/>
        </w:rPr>
        <w:t>Thao tác:</w:t>
      </w:r>
    </w:p>
    <w:p>
      <w:pPr>
        <w:pStyle w:val="ListNumber"/>
      </w:pPr>
      <w:r>
        <w:t xml:space="preserve">Đăng nhập trang kế toán. Thủ kho vào thẳng màn </w:t>
      </w:r>
      <w:r>
        <w:rPr>
          <w:b/>
        </w:rPr>
        <w:t>Cấp phát</w:t>
      </w:r>
      <w:r>
        <w:t xml:space="preserve">, bảng </w:t>
      </w:r>
      <w:r>
        <w:rPr>
          <w:b/>
        </w:rPr>
        <w:t>Chờ cấp</w:t>
      </w:r>
      <w:r>
        <w:t xml:space="preserve"> chỉ có phiếu đề nghị xuất nhiên liệu của kho mình.</w:t>
      </w:r>
    </w:p>
    <w:p>
      <w:pPr>
        <w:pStyle w:val="ListNumber"/>
      </w:pPr>
      <w:r>
        <w:t xml:space="preserve">Tài xế đưa tờ phiếu đề nghị xuất nhiên liệu: bấm vào ô </w:t>
      </w:r>
      <w:r>
        <w:rPr>
          <w:b/>
        </w:rPr>
        <w:t>Nhập mã QR</w:t>
      </w:r>
      <w:r>
        <w:t>, quét mã bằng máy quét (hoặc gõ mã in trên phiếu), Enter. Hoặc bấm thẳng vào dòng trong bảng.</w:t>
      </w:r>
    </w:p>
    <w:p>
      <w:pPr>
        <w:pStyle w:val="ListNumber"/>
      </w:pPr>
      <w:r>
        <w:t xml:space="preserve">Khung </w:t>
      </w:r>
      <w:r>
        <w:rPr>
          <w:b/>
        </w:rPr>
        <w:t>Đối chiếu trước khi cấp</w:t>
      </w:r>
      <w:r>
        <w:t xml:space="preserve"> hiện số xe, biển đầu kéo, biển rơ-moóc, tài xế, khách, tuyến, các dòng dầu. Đối chiếu đúng xe, đúng tài xế.</w:t>
      </w:r>
    </w:p>
    <w:p>
      <w:pPr>
        <w:pStyle w:val="ListNumber"/>
      </w:pPr>
      <w:r>
        <w:t xml:space="preserve">Bấm </w:t>
      </w:r>
      <w:r>
        <w:rPr>
          <w:b/>
        </w:rPr>
        <w:t>Cấp dầu</w:t>
      </w:r>
      <w:r>
        <w:t xml:space="preserve"> (hoặc </w:t>
      </w:r>
      <w:r>
        <w:rPr>
          <w:b/>
        </w:rPr>
        <w:t>Cấp</w:t>
      </w:r>
      <w:r>
        <w:t xml:space="preserve"> ở dòng trong bảng). Hộp cấp dầu: ô </w:t>
      </w:r>
      <w:r>
        <w:rPr>
          <w:b/>
        </w:rPr>
        <w:t>Số lít duyệt</w:t>
      </w:r>
      <w:r>
        <w:t xml:space="preserve"> (chỉ xem), ô </w:t>
      </w:r>
      <w:r>
        <w:rPr>
          <w:b/>
        </w:rPr>
        <w:t>Số lít cấp thật</w:t>
      </w:r>
      <w:r>
        <w:t xml:space="preserve"> (sửa nếu cấp lệch), ô </w:t>
      </w:r>
      <w:r>
        <w:rPr>
          <w:b/>
        </w:rPr>
        <w:t>Lý do cấp lệch số duyệt</w:t>
      </w:r>
      <w:r>
        <w:t xml:space="preserve"> (bắt buộc khi cấp lệch). Bấm </w:t>
      </w:r>
      <w:r>
        <w:rPr>
          <w:b/>
        </w:rPr>
        <w:t>Cấp dầu</w:t>
      </w:r>
      <w:r>
        <w:t>.</w:t>
      </w:r>
    </w:p>
    <w:p>
      <w:pPr>
        <w:pStyle w:val="ListNumber"/>
      </w:pPr>
      <w:r>
        <w:t xml:space="preserve">Muốn xem cả phiếu xuất xe: bấm </w:t>
      </w:r>
      <w:r>
        <w:rPr>
          <w:b/>
        </w:rPr>
        <w:t>Mở phiếu</w:t>
      </w:r>
      <w:r>
        <w:t xml:space="preserve"> (mở trang điều xe, thẻ mới).</w:t>
      </w:r>
    </w:p>
    <w:p>
      <w:pPr>
        <w:jc w:val="both"/>
      </w:pPr>
      <w:r>
        <w:rPr>
          <w:b/>
        </w:rPr>
        <w:t>Máy tự làm:</w:t>
      </w:r>
      <w:r>
        <w:t xml:space="preserve"> trừ tồn đúng kho ngay; dòng dầu trên phiếu xuất xe mang </w:t>
      </w:r>
      <w:r>
        <w:rPr>
          <w:b/>
        </w:rPr>
        <w:t>giá bình quân của kho lúc cấp</w:t>
      </w:r>
      <w:r>
        <w:t xml:space="preserve">; trang điều xe ghi phiếu đề nghị xuất nhiên liệu </w:t>
      </w:r>
      <w:r>
        <w:rPr>
          <w:i/>
        </w:rPr>
        <w:t>Đã cấp</w:t>
      </w:r>
      <w:r>
        <w:t xml:space="preserve"> kèm tên người cấp; sinh </w:t>
      </w:r>
      <w:r>
        <w:rPr>
          <w:b/>
        </w:rPr>
        <w:t>PXK_NL</w:t>
      </w:r>
      <w:r>
        <w:t xml:space="preserve"> ngay ở sổ.</w:t>
      </w:r>
    </w:p>
    <w:p>
      <w:pPr>
        <w:jc w:val="both"/>
      </w:pPr>
      <w:r>
        <w:rPr>
          <w:b/>
        </w:rPr>
        <w:t>Mất mạng ở kho:</w:t>
      </w:r>
      <w:r>
        <w:t xml:space="preserve"> màn vẫn hiện danh sách và chi tiết từ </w:t>
      </w:r>
      <w:r>
        <w:rPr>
          <w:b/>
        </w:rPr>
        <w:t>bản lưu trong máy</w:t>
      </w:r>
      <w:r>
        <w:t xml:space="preserve"> (dải vàng </w:t>
      </w:r>
      <w:r>
        <w:rPr>
          <w:i/>
        </w:rPr>
        <w:t>Đang ngoại tuyến</w:t>
      </w:r>
      <w:r>
        <w:t xml:space="preserve">); quét mã vẫn tra được; bấm Cấp thì việc vào </w:t>
      </w:r>
      <w:r>
        <w:rPr>
          <w:b/>
        </w:rPr>
        <w:t>hàng đợi</w:t>
      </w:r>
      <w:r>
        <w:t xml:space="preserve">, dòng đó hiện </w:t>
      </w:r>
      <w:r>
        <w:rPr>
          <w:i/>
        </w:rPr>
        <w:t>Chờ gửi</w:t>
      </w:r>
      <w:r>
        <w:t xml:space="preserve">. Có mạng lại (hoặc trang điều xe bật lại) thì máy </w:t>
      </w:r>
      <w:r>
        <w:rPr>
          <w:b/>
        </w:rPr>
        <w:t>tự gửi</w:t>
      </w:r>
      <w:r>
        <w:t xml:space="preserve">; muốn gửi ngay bấm </w:t>
      </w:r>
      <w:r>
        <w:rPr>
          <w:b/>
        </w:rPr>
        <w:t>Gửi lại ngay</w:t>
      </w:r>
      <w:r>
        <w:t>. Việc nào bị máy chủ từ chối thì máy báo rõ để xem lại.</w:t>
      </w:r>
    </w:p>
    <w:p>
      <w:pPr>
        <w:jc w:val="both"/>
      </w:pPr>
      <w:r>
        <w:rPr>
          <w:b/>
        </w:rPr>
        <w:t>Máy chặn:</w:t>
      </w:r>
      <w:r>
        <w:t xml:space="preserve"> thủ kho kho khác không cấp được; cấp lệch không ghi lý do; cấp hai lần.</w:t>
      </w:r>
    </w:p>
    <w:p>
      <w:pPr>
        <w:pStyle w:val="Heading2"/>
      </w:pPr>
      <w:r>
        <w:t>Bước 9. Quỹ chi tạm ứng cho tài xế</w:t>
      </w:r>
    </w:p>
    <w:p>
      <w:pPr>
        <w:jc w:val="both"/>
      </w:pPr>
      <w:r>
        <w:rPr>
          <w:b/>
        </w:rPr>
        <w:t>Ai:</w:t>
      </w:r>
      <w:r>
        <w:t xml:space="preserve"> Quỹ tiền mặt cảng cạn (</w:t>
      </w:r>
      <w:r>
        <w:rPr>
          <w:rFonts w:ascii="Consolas" w:hAnsi="Consolas"/>
          <w:sz w:val="19"/>
        </w:rPr>
        <w:t>quytb</w:t>
      </w:r>
      <w:r>
        <w:t>) hoặc Thủ quỹ VC (</w:t>
      </w:r>
      <w:r>
        <w:rPr>
          <w:rFonts w:ascii="Consolas" w:hAnsi="Consolas"/>
          <w:sz w:val="19"/>
        </w:rPr>
        <w:t>quyvc</w:t>
      </w:r>
      <w:r>
        <w:t xml:space="preserve">). Làm ở </w:t>
      </w:r>
      <w:r>
        <w:rPr>
          <w:b/>
        </w:rPr>
        <w:t>một trong hai chỗ</w:t>
      </w:r>
      <w:r>
        <w:t>, máy tự loại chỗ kia:</w:t>
      </w:r>
    </w:p>
    <w:p>
      <w:pPr>
        <w:pStyle w:val="ListBullet"/>
      </w:pPr>
      <w:r>
        <w:rPr>
          <w:b/>
        </w:rPr>
        <w:t>Cách 1 — trang kế toán:</w:t>
      </w:r>
      <w:r>
        <w:t xml:space="preserve"> Kho → </w:t>
      </w:r>
      <w:r>
        <w:rPr>
          <w:b/>
        </w:rPr>
        <w:t>Cấp phát</w:t>
      </w:r>
      <w:r>
        <w:t xml:space="preserve"> → tab </w:t>
      </w:r>
      <w:r>
        <w:rPr>
          <w:b/>
        </w:rPr>
        <w:t>Phiếu đề nghị tạm ứng</w:t>
      </w:r>
      <w:r>
        <w:t xml:space="preserve"> → quét QR phiếu đề nghị tạm ứng (hoặc bấm dòng) → đối chiếu → </w:t>
      </w:r>
      <w:r>
        <w:rPr>
          <w:b/>
        </w:rPr>
        <w:t>Chi tiền</w:t>
      </w:r>
      <w:r>
        <w:t>.</w:t>
      </w:r>
    </w:p>
    <w:p>
      <w:pPr>
        <w:pStyle w:val="ListBullet"/>
      </w:pPr>
      <w:r>
        <w:rPr>
          <w:b/>
        </w:rPr>
        <w:t>Cách 2 — trang điều xe:</w:t>
      </w:r>
      <w:r>
        <w:t xml:space="preserve"> mở Phiếu xuất xe → mục IV → </w:t>
      </w:r>
      <w:r>
        <w:rPr>
          <w:b/>
        </w:rPr>
        <w:t>Xác nhận đã chi</w:t>
      </w:r>
      <w:r>
        <w:t>.</w:t>
      </w:r>
    </w:p>
    <w:p>
      <w:pPr>
        <w:jc w:val="both"/>
      </w:pPr>
      <w:r>
        <w:rPr>
          <w:b/>
        </w:rPr>
        <w:t>Máy tự làm:</w:t>
      </w:r>
      <w:r>
        <w:t xml:space="preserve"> mục IV thành </w:t>
      </w:r>
      <w:r>
        <w:rPr>
          <w:i/>
        </w:rPr>
        <w:t>Đã chi</w:t>
      </w:r>
      <w:r>
        <w:t xml:space="preserve">; tờ đề nghị tạm ứng có mã QR thành </w:t>
      </w:r>
      <w:r>
        <w:rPr>
          <w:i/>
        </w:rPr>
        <w:t>Đã cấp</w:t>
      </w:r>
      <w:r>
        <w:t xml:space="preserve"> (chi ở cách nào cũng vậy — Tất toán đếm "đã ứng" theo tờ này; chi rồi quét QR lần nữa thì bị chặn); sinh tờ </w:t>
      </w:r>
      <w:r>
        <w:rPr>
          <w:b/>
        </w:rPr>
        <w:t>PC_TU</w:t>
      </w:r>
      <w:r>
        <w:t xml:space="preserve"> (phiếu chi tạm ứng, ở trang điều xe, chờ đẩy sổ) — chỉ gồm dòng cách trả </w:t>
      </w:r>
      <w:r>
        <w:rPr>
          <w:b/>
        </w:rPr>
        <w:t>Chi ngay khi xe đi</w:t>
      </w:r>
      <w:r>
        <w:t>, đúng số trên phiếu đề nghị tạm ứng; khoản cùng lương, nợ nhà cung cấp, trừ thẻ không qua tay quỹ lúc này. Tài xế ký nhận tiền trên tờ phiếu đề nghị tạm ứng.</w:t>
      </w:r>
    </w:p>
    <w:p>
      <w:pPr>
        <w:jc w:val="both"/>
      </w:pPr>
      <w:r>
        <w:rPr>
          <w:b/>
        </w:rPr>
        <w:t>Máy chặn:</w:t>
      </w:r>
      <w:r>
        <w:t xml:space="preserve"> mục IV chưa </w:t>
      </w:r>
      <w:r>
        <w:rPr>
          <w:i/>
        </w:rPr>
        <w:t>Đã ghi sổ</w:t>
      </w:r>
      <w:r>
        <w:t xml:space="preserve"> thì không chi được; tài xế không tự chi cho mình; chi rồi thì chỗ kia báo sai bước, không ra hai tờ.</w:t>
      </w:r>
    </w:p>
    <w:p>
      <w:pPr>
        <w:jc w:val="both"/>
      </w:pPr>
      <w:r>
        <w:rPr>
          <w:b/>
        </w:rPr>
        <w:t>Ai làm tiếp:</w:t>
      </w:r>
      <w:r>
        <w:t xml:space="preserve"> tài xế xuất phát.</w:t>
      </w:r>
    </w:p>
    <w:p>
      <w:pPr>
        <w:pStyle w:val="Heading2"/>
      </w:pPr>
      <w:r>
        <w:t>Bước 10. Tài xế xuất phát, chia sẻ vị trí, báo mốc</w:t>
      </w:r>
    </w:p>
    <w:p>
      <w:pPr>
        <w:jc w:val="both"/>
      </w:pPr>
      <w:r>
        <w:rPr>
          <w:b/>
        </w:rPr>
        <w:t>Ai:</w:t>
      </w:r>
      <w:r>
        <w:t xml:space="preserve"> tài xế (</w:t>
      </w:r>
      <w:r>
        <w:rPr>
          <w:rFonts w:ascii="Consolas" w:hAnsi="Consolas"/>
          <w:sz w:val="19"/>
        </w:rPr>
        <w:t>tx01</w:t>
      </w:r>
      <w:r>
        <w:t xml:space="preserve">) trên điện thoại; hoặc Admin Thà Bốc thay. </w:t>
      </w:r>
      <w:r>
        <w:rPr>
          <w:b/>
        </w:rPr>
        <w:t>Trang:</w:t>
      </w:r>
      <w:r>
        <w:t xml:space="preserve"> điều xe. </w:t>
      </w:r>
      <w:r>
        <w:rPr>
          <w:b/>
        </w:rPr>
        <w:t>Màn:</w:t>
      </w:r>
      <w:r>
        <w:t xml:space="preserve"> </w:t>
      </w:r>
      <w:r>
        <w:rPr>
          <w:b/>
        </w:rPr>
        <w:t>Phiếu của tôi</w:t>
      </w:r>
      <w:r>
        <w:t xml:space="preserve"> (tài xế) · Theo dõi tuyến (Bãi).</w:t>
      </w:r>
    </w:p>
    <w:p>
      <w:pPr>
        <w:jc w:val="both"/>
      </w:pPr>
      <w:r>
        <w:rPr>
          <w:b/>
        </w:rPr>
        <w:t>Thao tác:</w:t>
      </w:r>
    </w:p>
    <w:p>
      <w:pPr>
        <w:pStyle w:val="ListNumber"/>
      </w:pPr>
      <w:r>
        <w:t xml:space="preserve">Tài xế mở </w:t>
      </w:r>
      <w:r>
        <w:rPr>
          <w:b/>
        </w:rPr>
        <w:t>Phiếu của tôi</w:t>
      </w:r>
      <w:r>
        <w:t xml:space="preserve">, chọn phiếu đang chạy, bấm </w:t>
      </w:r>
      <w:r>
        <w:rPr>
          <w:b/>
        </w:rPr>
        <w:t>Xuất phát</w:t>
      </w:r>
      <w:r>
        <w:t>, cho phép chia sẻ vị trí (GPS).</w:t>
      </w:r>
    </w:p>
    <w:p>
      <w:pPr>
        <w:pStyle w:val="ListNumber"/>
      </w:pPr>
      <w:r>
        <w:t xml:space="preserve">Bãi làm thay thì mở Phiếu xuất xe → </w:t>
      </w:r>
      <w:r>
        <w:rPr>
          <w:b/>
        </w:rPr>
        <w:t>Xe đã lăn bánh</w:t>
      </w:r>
      <w:r>
        <w:t>.</w:t>
      </w:r>
    </w:p>
    <w:p>
      <w:pPr>
        <w:pStyle w:val="ListNumber"/>
      </w:pPr>
      <w:r>
        <w:t xml:space="preserve">Tới từng mốc trên tuyến: Bãi mở Vận tải → </w:t>
      </w:r>
      <w:r>
        <w:rPr>
          <w:b/>
        </w:rPr>
        <w:t>Theo dõi tuyến</w:t>
      </w:r>
      <w:r>
        <w:t xml:space="preserve">, chọn xe, bấm </w:t>
      </w:r>
      <w:r>
        <w:rPr>
          <w:b/>
        </w:rPr>
        <w:t>Xác nhận tới điểm n</w:t>
      </w:r>
      <w:r>
        <w:t xml:space="preserve">. Có chuyện cần ghi thì </w:t>
      </w:r>
      <w:r>
        <w:rPr>
          <w:b/>
        </w:rPr>
        <w:t>Ghi chú diễn biến</w:t>
      </w:r>
      <w:r>
        <w:t>.</w:t>
      </w:r>
    </w:p>
    <w:p>
      <w:pPr>
        <w:jc w:val="both"/>
      </w:pPr>
      <w:r>
        <w:rPr>
          <w:b/>
        </w:rPr>
        <w:t>Máy chặn:</w:t>
      </w:r>
      <w:r>
        <w:t xml:space="preserve"> mục IV chưa </w:t>
      </w:r>
      <w:r>
        <w:rPr>
          <w:i/>
        </w:rPr>
        <w:t>Đã chi</w:t>
      </w:r>
      <w:r>
        <w:t xml:space="preserve"> (tài xế chưa cầm tiền) thì không xuất phát được — nút hiện </w:t>
      </w:r>
      <w:r>
        <w:rPr>
          <w:i/>
        </w:rPr>
        <w:t>Chưa nhận tiền tạm ứng thì chưa xuất phát</w:t>
      </w:r>
      <w:r>
        <w:t>.</w:t>
      </w:r>
    </w:p>
    <w:p>
      <w:pPr>
        <w:jc w:val="both"/>
      </w:pPr>
      <w:r>
        <w:rPr>
          <w:b/>
        </w:rPr>
        <w:t>Sau bước:</w:t>
      </w:r>
      <w:r>
        <w:t xml:space="preserve"> </w:t>
      </w:r>
      <w:r>
        <w:rPr>
          <w:i/>
        </w:rPr>
        <w:t>Đang vận chuyển</w:t>
      </w:r>
      <w:r>
        <w:t>; vị trí xe hiện trên bản đồ Theo dõi tuyến.</w:t>
      </w:r>
    </w:p>
    <w:p>
      <w:pPr>
        <w:pStyle w:val="Heading2"/>
      </w:pPr>
      <w:r>
        <w:t>Bước 10b. Xe bốc xong ở mỏ — báo cân tại mỏ, gửi kiểm mục II (phiếu GOM)</w:t>
      </w:r>
    </w:p>
    <w:p>
      <w:pPr>
        <w:jc w:val="both"/>
      </w:pPr>
      <w:r>
        <w:rPr>
          <w:b/>
        </w:rPr>
        <w:t>Ai:</w:t>
      </w:r>
      <w:r>
        <w:t xml:space="preserve"> tài xế (</w:t>
      </w:r>
      <w:r>
        <w:rPr>
          <w:rFonts w:ascii="Consolas" w:hAnsi="Consolas"/>
          <w:sz w:val="19"/>
        </w:rPr>
        <w:t>tx01</w:t>
      </w:r>
      <w:r>
        <w:t xml:space="preserve">) báo ngay ở mỏ trên điện thoại; Admin Thà Bốc xem lại rồi gửi kiểm. Tài xế không báo được (không có điện thoại, quên) thì Bãi gõ thay — cách 2. </w:t>
      </w:r>
      <w:r>
        <w:rPr>
          <w:b/>
        </w:rPr>
        <w:t>Trang:</w:t>
      </w:r>
      <w:r>
        <w:t xml:space="preserve"> điều xe.</w:t>
      </w:r>
    </w:p>
    <w:p>
      <w:pPr>
        <w:jc w:val="both"/>
      </w:pPr>
      <w:r>
        <w:rPr>
          <w:b/>
        </w:rPr>
        <w:t>Cách 1 — tài xế báo trên điện thoại (tiện nhất, số đi thẳng từ người cầm phiếu cân):</w:t>
      </w:r>
    </w:p>
    <w:p>
      <w:pPr>
        <w:pStyle w:val="ListNumber"/>
      </w:pPr>
      <w:r>
        <w:t xml:space="preserve">Tài xế mở </w:t>
      </w:r>
      <w:r>
        <w:rPr>
          <w:b/>
        </w:rPr>
        <w:t>Phiếu của tôi</w:t>
      </w:r>
      <w:r>
        <w:t xml:space="preserve"> → thẻ phiếu gom đang chạy → bấm </w:t>
      </w:r>
      <w:r>
        <w:rPr>
          <w:b/>
        </w:rPr>
        <w:t>Báo cân ở mỏ</w:t>
      </w:r>
      <w:r>
        <w:t xml:space="preserve"> (nút xanh to, chỉ phiếu gom mới có).</w:t>
      </w:r>
    </w:p>
    <w:p>
      <w:pPr>
        <w:pStyle w:val="ListNumber"/>
      </w:pPr>
      <w:r>
        <w:t xml:space="preserve">Hộp </w:t>
      </w:r>
      <w:r>
        <w:rPr>
          <w:b/>
        </w:rPr>
        <w:t>Báo cân ở mỏ</w:t>
      </w:r>
      <w:r>
        <w:t xml:space="preserve">: ô </w:t>
      </w:r>
      <w:r>
        <w:rPr>
          <w:b/>
        </w:rPr>
        <w:t>Cân tại mỏ (t)</w:t>
      </w:r>
      <w:r>
        <w:t xml:space="preserve"> gõ 40 theo phiếu cân; ô </w:t>
      </w:r>
      <w:r>
        <w:rPr>
          <w:b/>
        </w:rPr>
        <w:t>Ghi chú</w:t>
      </w:r>
      <w:r>
        <w:t xml:space="preserve"> nếu cần (ví dụ số phiếu cân); bấm </w:t>
      </w:r>
      <w:r>
        <w:rPr>
          <w:b/>
        </w:rPr>
        <w:t>Thêm ảnh phiếu cân · phiếu quặng</w:t>
      </w:r>
      <w:r>
        <w:t xml:space="preserve"> để chụp tờ phiếu — không bắt buộc (phiếu nhập tay được). Bấm </w:t>
      </w:r>
      <w:r>
        <w:rPr>
          <w:b/>
        </w:rPr>
        <w:t>Gửi</w:t>
      </w:r>
      <w:r>
        <w:t>.</w:t>
      </w:r>
    </w:p>
    <w:p>
      <w:pPr>
        <w:pStyle w:val="ListNumber"/>
      </w:pPr>
      <w:r>
        <w:t xml:space="preserve">Máy báo </w:t>
      </w:r>
      <w:r>
        <w:rPr>
          <w:i/>
        </w:rPr>
        <w:t>Đã báo cân tại mỏ. Bãi sẽ xác nhận.</w:t>
      </w:r>
      <w:r>
        <w:t xml:space="preserve">; trên thẻ phiếu dòng </w:t>
      </w:r>
      <w:r>
        <w:rPr>
          <w:b/>
        </w:rPr>
        <w:t>Cân tại mỏ (t)</w:t>
      </w:r>
      <w:r>
        <w:t xml:space="preserve"> hiện 40,00 t.</w:t>
      </w:r>
    </w:p>
    <w:p>
      <w:pPr>
        <w:pStyle w:val="ListNumber"/>
      </w:pPr>
      <w:r>
        <w:rPr>
          <w:b/>
        </w:rPr>
        <w:t>Mất mạng ở mỏ</w:t>
      </w:r>
      <w:r>
        <w:t xml:space="preserve"> vẫn bấm Gửi được: máy báo </w:t>
      </w:r>
      <w:r>
        <w:rPr>
          <w:i/>
        </w:rPr>
        <w:t>Chờ gửi — tự gửi khi có mạng lại</w:t>
      </w:r>
      <w:r>
        <w:t xml:space="preserve">, thẻ phiếu có dòng vàng </w:t>
      </w:r>
      <w:r>
        <w:rPr>
          <w:i/>
        </w:rPr>
        <w:t>Báo cân ở mỏ · Chờ gửi…</w:t>
      </w:r>
      <w:r>
        <w:t xml:space="preserve"> và nút tạm ẩn. Có mạng lại (hoặc mở lại màn) máy tự gửi và báo </w:t>
      </w:r>
      <w:r>
        <w:rPr>
          <w:i/>
        </w:rPr>
        <w:t>Đã gửi xong 1 lần báo cân chờ gửi</w:t>
      </w:r>
      <w:r>
        <w:t>.</w:t>
      </w:r>
    </w:p>
    <w:p>
      <w:pPr>
        <w:pStyle w:val="ListNumber"/>
      </w:pPr>
      <w:r>
        <w:t xml:space="preserve">Gõ nhầm thì bấm </w:t>
      </w:r>
      <w:r>
        <w:rPr>
          <w:b/>
        </w:rPr>
        <w:t>Báo cân ở mỏ</w:t>
      </w:r>
      <w:r>
        <w:t xml:space="preserve"> lần nữa với số đúng — số mới thay số cũ, cho tới khi kế toán kiểm mục II.</w:t>
      </w:r>
    </w:p>
    <w:p>
      <w:pPr>
        <w:jc w:val="both"/>
      </w:pPr>
      <w:r>
        <w:rPr>
          <w:b/>
        </w:rPr>
        <w:t>Bãi xác nhận:</w:t>
      </w:r>
      <w:r>
        <w:t xml:space="preserve"> Admin Thà Bốc mở </w:t>
      </w:r>
      <w:r>
        <w:rPr>
          <w:b/>
        </w:rPr>
        <w:t>Phiếu xuất xe</w:t>
      </w:r>
      <w:r>
        <w:t xml:space="preserve"> → phiếu đó → thẻ </w:t>
      </w:r>
      <w:r>
        <w:rPr>
          <w:b/>
        </w:rPr>
        <w:t>II</w:t>
      </w:r>
      <w:r>
        <w:t xml:space="preserve">: ô </w:t>
      </w:r>
      <w:r>
        <w:rPr>
          <w:b/>
        </w:rPr>
        <w:t>Cân tại mỏ (t)</w:t>
      </w:r>
      <w:r>
        <w:t xml:space="preserve"> đã có 40; ảnh nằm ở khung </w:t>
      </w:r>
      <w:r>
        <w:rPr>
          <w:b/>
        </w:rPr>
        <w:t>Phiếu quặng đính kèm</w:t>
      </w:r>
      <w:r>
        <w:t xml:space="preserve">; </w:t>
      </w:r>
      <w:r>
        <w:rPr>
          <w:b/>
        </w:rPr>
        <w:t>Theo dõi tuyến</w:t>
      </w:r>
      <w:r>
        <w:t xml:space="preserve"> → xe đó → bảng diễn biến có dòng </w:t>
      </w:r>
      <w:r>
        <w:rPr>
          <w:i/>
        </w:rPr>
        <w:t>Báo cân tại mỏ 40 t · 1 ảnh · …</w:t>
      </w:r>
      <w:r>
        <w:t xml:space="preserve">. Đúng thì bấm </w:t>
      </w:r>
      <w:r>
        <w:rPr>
          <w:b/>
        </w:rPr>
        <w:t>Gửi kiểm tra</w:t>
      </w:r>
      <w:r>
        <w:t xml:space="preserve"> ở đầu mục II. Sai thì sửa ô </w:t>
      </w:r>
      <w:r>
        <w:rPr>
          <w:b/>
        </w:rPr>
        <w:t>Cân tại mỏ (t)</w:t>
      </w:r>
      <w:r>
        <w:t xml:space="preserve"> → </w:t>
      </w:r>
      <w:r>
        <w:rPr>
          <w:b/>
        </w:rPr>
        <w:t>Lưu</w:t>
      </w:r>
      <w:r>
        <w:t xml:space="preserve"> → </w:t>
      </w:r>
      <w:r>
        <w:rPr>
          <w:b/>
        </w:rPr>
        <w:t>Gửi kiểm tra</w:t>
      </w:r>
      <w:r>
        <w:t>.</w:t>
      </w:r>
    </w:p>
    <w:p>
      <w:pPr>
        <w:jc w:val="both"/>
      </w:pPr>
      <w:r>
        <w:rPr>
          <w:b/>
        </w:rPr>
        <w:t>Cách 2 — Bãi gõ thay</w:t>
      </w:r>
      <w:r>
        <w:t xml:space="preserve"> (tài xế gọi về báo số tấn, hoặc mang tờ phiếu quặng về): thẻ </w:t>
      </w:r>
      <w:r>
        <w:rPr>
          <w:b/>
        </w:rPr>
        <w:t>II</w:t>
      </w:r>
      <w:r>
        <w:t xml:space="preserve"> → ô </w:t>
      </w:r>
      <w:r>
        <w:rPr>
          <w:b/>
        </w:rPr>
        <w:t>Cân tại mỏ (t)</w:t>
      </w:r>
      <w:r>
        <w:t xml:space="preserve"> gõ 40 → có ảnh thì khung </w:t>
      </w:r>
      <w:r>
        <w:rPr>
          <w:b/>
        </w:rPr>
        <w:t>Phiếu quặng đính kèm</w:t>
      </w:r>
      <w:r>
        <w:t xml:space="preserve"> → </w:t>
      </w:r>
      <w:r>
        <w:rPr>
          <w:b/>
        </w:rPr>
        <w:t>Thêm ảnh · PDF</w:t>
      </w:r>
      <w:r>
        <w:t xml:space="preserve"> → </w:t>
      </w:r>
      <w:r>
        <w:rPr>
          <w:b/>
        </w:rPr>
        <w:t>Lưu</w:t>
      </w:r>
      <w:r>
        <w:t xml:space="preserve"> → </w:t>
      </w:r>
      <w:r>
        <w:rPr>
          <w:b/>
        </w:rPr>
        <w:t>Gửi kiểm tra</w:t>
      </w:r>
      <w:r>
        <w:t xml:space="preserve"> ở đầu mục II.</w:t>
      </w:r>
    </w:p>
    <w:p>
      <w:pPr>
        <w:jc w:val="both"/>
      </w:pPr>
      <w:r>
        <w:rPr>
          <w:b/>
        </w:rPr>
        <w:t>Máy tự làm:</w:t>
      </w:r>
      <w:r>
        <w:t xml:space="preserve"> ô Cân tại mỏ có số thì máy ghi </w:t>
      </w:r>
      <w:r>
        <w:rPr>
          <w:b/>
        </w:rPr>
        <w:t>một dòng hàng</w:t>
      </w:r>
      <w:r>
        <w:t xml:space="preserve"> trên phiếu: mặt hàng theo </w:t>
      </w:r>
      <w:r>
        <w:rPr>
          <w:b/>
        </w:rPr>
        <w:t>Loại hàng</w:t>
      </w:r>
      <w:r>
        <w:t xml:space="preserve"> (Quặng sắt → ແຮ່ເຫຼັກ (quặng sắt)), số tấn = cân tại mỏ. Đổi cân hay đổi loại hàng thì dòng đổi theo. Máy gửi lại cùng một lần báo (mất mạng rồi có mạng) không ghi hai lần. Hàng </w:t>
      </w:r>
      <w:r>
        <w:rPr>
          <w:b/>
        </w:rPr>
        <w:t>chưa vào kho</w:t>
      </w:r>
      <w:r>
        <w:t xml:space="preserve"> — chỉ vào kho bãi khi xe về tới (bước 12).</w:t>
      </w:r>
    </w:p>
    <w:p>
      <w:pPr>
        <w:jc w:val="both"/>
      </w:pPr>
      <w:r>
        <w:rPr>
          <w:b/>
        </w:rPr>
        <w:t>Máy chặn:</w:t>
      </w:r>
      <w:r>
        <w:t xml:space="preserve"> tài xế khác, kế toán không báo cân được; số tấn 0; phiếu giao không có nút này; mục II </w:t>
      </w:r>
      <w:r>
        <w:rPr>
          <w:b/>
        </w:rPr>
        <w:t>đã kiểm</w:t>
      </w:r>
      <w:r>
        <w:t xml:space="preserve"> thì tài xế không đổi được nữa (máy báo </w:t>
      </w:r>
      <w:r>
        <w:rPr>
          <w:i/>
        </w:rPr>
        <w:t>Mục II đã kiểm với cân tại mỏ 40 t…</w:t>
      </w:r>
      <w:r>
        <w:t xml:space="preserve"> — Bãi nhờ kế toán </w:t>
      </w:r>
      <w:r>
        <w:rPr>
          <w:b/>
        </w:rPr>
        <w:t>Trả lại sửa</w:t>
      </w:r>
      <w:r>
        <w:t xml:space="preserve">); xe đã về tới bãi thì không báo cân mỏ nữa (hàng đã vào kho theo số cũ); ô </w:t>
      </w:r>
      <w:r>
        <w:rPr>
          <w:b/>
        </w:rPr>
        <w:t>Cân tại bãi khi về</w:t>
      </w:r>
      <w:r>
        <w:t xml:space="preserve"> vẫn xám tới bước 12.</w:t>
      </w:r>
    </w:p>
    <w:p>
      <w:pPr>
        <w:jc w:val="both"/>
      </w:pPr>
      <w:r>
        <w:rPr>
          <w:b/>
        </w:rPr>
        <w:t>Phiếu gom cũ có từ hai dòng hàng trở lên</w:t>
      </w:r>
      <w:r>
        <w:t xml:space="preserve"> (lập trước 29/09) vẫn hiện khung </w:t>
      </w:r>
      <w:r>
        <w:rPr>
          <w:b/>
        </w:rPr>
        <w:t>Hàng trên phiếu</w:t>
      </w:r>
      <w:r>
        <w:t xml:space="preserve"> để sửa từng dòng; nút </w:t>
      </w:r>
      <w:r>
        <w:rPr>
          <w:b/>
        </w:rPr>
        <w:t>Báo cân ở mỏ</w:t>
      </w:r>
      <w:r>
        <w:t xml:space="preserve"> trên điện thoại báo </w:t>
      </w:r>
      <w:r>
        <w:rPr>
          <w:i/>
        </w:rPr>
        <w:t>Phiếu có nhiều dòng hàng — Bãi ghi số tấn từng dòng trên phiếu</w:t>
      </w:r>
      <w:r>
        <w:t>.</w:t>
      </w:r>
    </w:p>
    <w:p>
      <w:pPr>
        <w:jc w:val="both"/>
      </w:pPr>
      <w:r>
        <w:rPr>
          <w:b/>
        </w:rPr>
        <w:t>Ai làm tiếp:</w:t>
      </w:r>
      <w:r>
        <w:t xml:space="preserve"> KT Thu/Chi kiểm mục II (bước 5): gõ </w:t>
      </w:r>
      <w:r>
        <w:rPr>
          <w:b/>
        </w:rPr>
        <w:t>Số phiếu quặng</w:t>
      </w:r>
      <w:r>
        <w:t xml:space="preserve">, </w:t>
      </w:r>
      <w:r>
        <w:rPr>
          <w:b/>
        </w:rPr>
        <w:t>Ngày phiếu quặng</w:t>
      </w:r>
      <w:r>
        <w:t xml:space="preserve">, </w:t>
      </w:r>
      <w:r>
        <w:rPr>
          <w:b/>
        </w:rPr>
        <w:t>Xác nhận kiểm tra</w:t>
      </w:r>
      <w:r>
        <w:t>.</w:t>
      </w:r>
    </w:p>
    <w:p>
      <w:pPr>
        <w:pStyle w:val="Heading2"/>
      </w:pPr>
      <w:r>
        <w:t>Bước 11. Chuyện dọc đường: đổ dầu, xe hỏng, đổi xe</w:t>
      </w:r>
    </w:p>
    <w:p>
      <w:pPr>
        <w:jc w:val="both"/>
      </w:pPr>
      <w:r>
        <w:rPr>
          <w:b/>
        </w:rPr>
        <w:t>Đổ dầu dọc đường (Việt Nam):</w:t>
      </w:r>
    </w:p>
    <w:p>
      <w:pPr>
        <w:pStyle w:val="ListNumber"/>
      </w:pPr>
      <w:r>
        <w:t xml:space="preserve">Tài xế: Phiếu của tôi → </w:t>
      </w:r>
      <w:r>
        <w:rPr>
          <w:b/>
        </w:rPr>
        <w:t>Khai đổ nhiên liệu</w:t>
      </w:r>
      <w:r>
        <w:t xml:space="preserve"> → ghi </w:t>
      </w:r>
      <w:r>
        <w:rPr>
          <w:b/>
        </w:rPr>
        <w:t>số lít</w:t>
      </w:r>
      <w:r>
        <w:t xml:space="preserve"> và trạm (không nhập giá).</w:t>
      </w:r>
    </w:p>
    <w:p>
      <w:pPr>
        <w:pStyle w:val="ListNumber"/>
      </w:pPr>
      <w:r>
        <w:t xml:space="preserve">KT kho xăng dầu (hoặc Bãi): Theo dõi tuyến → sự cố của xe → </w:t>
      </w:r>
      <w:r>
        <w:rPr>
          <w:b/>
        </w:rPr>
        <w:t>Duyệt</w:t>
      </w:r>
      <w:r>
        <w:t xml:space="preserve"> (hoặc </w:t>
      </w:r>
      <w:r>
        <w:rPr>
          <w:b/>
        </w:rPr>
        <w:t>Từ chối</w:t>
      </w:r>
      <w:r>
        <w:t xml:space="preserve"> kèm lý do). Dòng thành dòng mục III nguồn mua; mục III mở lại </w:t>
      </w:r>
      <w:r>
        <w:rPr>
          <w:i/>
        </w:rPr>
        <w:t>Đã nhập</w:t>
      </w:r>
      <w:r>
        <w:t>; KT kho nhập giá khi kiểm lại (như bước 6).</w:t>
      </w:r>
    </w:p>
    <w:p>
      <w:pPr>
        <w:pStyle w:val="ListNumber"/>
      </w:pPr>
      <w:r>
        <w:t xml:space="preserve">Khai đổ ở </w:t>
      </w:r>
      <w:r>
        <w:rPr>
          <w:b/>
        </w:rPr>
        <w:t>kho</w:t>
      </w:r>
      <w:r>
        <w:t xml:space="preserve"> của EPL thì máy bảo dùng phiếu đề nghị xuất nhiên liệu.</w:t>
      </w:r>
    </w:p>
    <w:p>
      <w:pPr>
        <w:jc w:val="both"/>
      </w:pPr>
      <w:r>
        <w:rPr>
          <w:b/>
        </w:rPr>
        <w:t>Xe hỏng — mục V:</w:t>
      </w:r>
    </w:p>
    <w:p>
      <w:pPr>
        <w:pStyle w:val="ListNumber"/>
      </w:pPr>
      <w:r>
        <w:t xml:space="preserve">Tài xế: Phiếu của tôi → </w:t>
      </w:r>
      <w:r>
        <w:rPr>
          <w:b/>
        </w:rPr>
        <w:t>Báo hỏng / sự cố</w:t>
      </w:r>
      <w:r>
        <w:t xml:space="preserve">: hỏng gì, số tiền dự kiến. Hoặc Bãi: Theo dõi tuyến → </w:t>
      </w:r>
      <w:r>
        <w:rPr>
          <w:b/>
        </w:rPr>
        <w:t>Báo sự cố / sửa xe</w:t>
      </w:r>
      <w:r>
        <w:t>.</w:t>
      </w:r>
    </w:p>
    <w:p>
      <w:pPr>
        <w:pStyle w:val="ListNumber"/>
      </w:pPr>
      <w:r>
        <w:t>Tổ sửa chữa (</w:t>
      </w:r>
      <w:r>
        <w:rPr>
          <w:rFonts w:ascii="Consolas" w:hAnsi="Consolas"/>
          <w:sz w:val="19"/>
        </w:rPr>
        <w:t>totsua</w:t>
      </w:r>
      <w:r>
        <w:t xml:space="preserve">): Theo dõi tuyến → sự cố → </w:t>
      </w:r>
      <w:r>
        <w:rPr>
          <w:b/>
        </w:rPr>
        <w:t>Duyệt</w:t>
      </w:r>
      <w:r>
        <w:t xml:space="preserve">, chọn </w:t>
      </w:r>
      <w:r>
        <w:rPr>
          <w:b/>
        </w:rPr>
        <w:t>Nguồn</w:t>
      </w:r>
      <w:r>
        <w:t xml:space="preserve">: </w:t>
      </w:r>
      <w:r>
        <w:rPr>
          <w:b/>
        </w:rPr>
        <w:t>Lấy từ kho (xuất kho)</w:t>
      </w:r>
      <w:r>
        <w:t xml:space="preserve"> thì chọn </w:t>
      </w:r>
      <w:r>
        <w:rPr>
          <w:b/>
        </w:rPr>
        <w:t>Phụ tùng trong kho</w:t>
      </w:r>
      <w:r>
        <w:t xml:space="preserve"> và số lượng; </w:t>
      </w:r>
      <w:r>
        <w:rPr>
          <w:b/>
        </w:rPr>
        <w:t>Mua ngoài / garage (chi tiền)</w:t>
      </w:r>
      <w:r>
        <w:t xml:space="preserve"> thì ghi khoản mục, đơn giá.</w:t>
      </w:r>
    </w:p>
    <w:p>
      <w:pPr>
        <w:pStyle w:val="ListNumber"/>
      </w:pPr>
      <w:r>
        <w:t xml:space="preserve">Lấy kho: trừ tồn phụ tùng ngay ở trang kế toán, giá bình quân, sinh </w:t>
      </w:r>
      <w:r>
        <w:rPr>
          <w:b/>
        </w:rPr>
        <w:t>PXK_PT</w:t>
      </w:r>
      <w:r>
        <w:t xml:space="preserve">. Mục V mở lại </w:t>
      </w:r>
      <w:r>
        <w:rPr>
          <w:i/>
        </w:rPr>
        <w:t>Đã nhập</w:t>
      </w:r>
      <w:r>
        <w:t xml:space="preserve">, chờ KT Chi phí kiểm (bước 16). Hỏng nặng thì xe chuyển </w:t>
      </w:r>
      <w:r>
        <w:rPr>
          <w:i/>
        </w:rPr>
        <w:t>đang sửa</w:t>
      </w:r>
      <w:r>
        <w:t>.</w:t>
      </w:r>
    </w:p>
    <w:p>
      <w:pPr>
        <w:pStyle w:val="ListNumber"/>
      </w:pPr>
      <w:r>
        <w:t>Chỉ tổ sửa chữa duyệt báo hỏng; kho không đủ phụ tùng thì chặn.</w:t>
      </w:r>
    </w:p>
    <w:p>
      <w:pPr>
        <w:jc w:val="both"/>
      </w:pPr>
      <w:r>
        <w:rPr>
          <w:b/>
        </w:rPr>
        <w:t>Đổi xe giữa đường (xe hỏng nặng):</w:t>
      </w:r>
      <w:r>
        <w:t xml:space="preserve"> Bãi mở Phiếu xuất xe → </w:t>
      </w:r>
      <w:r>
        <w:rPr>
          <w:b/>
        </w:rPr>
        <w:t>Đổi xe</w:t>
      </w:r>
      <w:r>
        <w:t xml:space="preserve"> → chọn xe thay, tài xế (</w:t>
      </w:r>
      <w:r>
        <w:rPr>
          <w:b/>
        </w:rPr>
        <w:t>Giữ nguyên tài xế</w:t>
      </w:r>
      <w:r>
        <w:t xml:space="preserve"> hay đổi), xe cũ </w:t>
      </w:r>
      <w:r>
        <w:rPr>
          <w:b/>
        </w:rPr>
        <w:t>Vào xưởng sửa</w:t>
      </w:r>
      <w:r>
        <w:t xml:space="preserve"> hay </w:t>
      </w:r>
      <w:r>
        <w:rPr>
          <w:b/>
        </w:rPr>
        <w:t>Về rảnh</w:t>
      </w:r>
      <w:r>
        <w:t xml:space="preserve">, ghi </w:t>
      </w:r>
      <w:r>
        <w:rPr>
          <w:b/>
        </w:rPr>
        <w:t>Lý do đổi xe</w:t>
      </w:r>
      <w:r>
        <w:t>. Máy giữ nguyên chuyến, dòng chi, hàng; mục I phải kiểm lại. Phiếu đã tới nơi thì không đổi xe được.</w:t>
      </w:r>
    </w:p>
    <w:p>
      <w:pPr>
        <w:pStyle w:val="Heading2"/>
      </w:pPr>
      <w:r>
        <w:t>Bước 12. Xe gom về tới bãi — hàng vào kho bãi</w:t>
      </w:r>
    </w:p>
    <w:p>
      <w:pPr>
        <w:jc w:val="both"/>
      </w:pPr>
      <w:r>
        <w:rPr>
          <w:b/>
        </w:rPr>
        <w:t>Ai:</w:t>
      </w:r>
      <w:r>
        <w:t xml:space="preserve"> Admin Thà Bốc (tài xế đã bấm </w:t>
      </w:r>
      <w:r>
        <w:rPr>
          <w:b/>
        </w:rPr>
        <w:t>Báo đã về</w:t>
      </w:r>
      <w:r>
        <w:t xml:space="preserve"> trên điện thoại thì ngày về, km về điền sẵn). </w:t>
      </w:r>
      <w:r>
        <w:rPr>
          <w:b/>
        </w:rPr>
        <w:t>Trang:</w:t>
      </w:r>
      <w:r>
        <w:t xml:space="preserve"> điều xe. </w:t>
      </w:r>
      <w:r>
        <w:rPr>
          <w:b/>
        </w:rPr>
        <w:t>Màn:</w:t>
      </w:r>
      <w:r>
        <w:t xml:space="preserve"> Phiếu xuất xe (hoặc Theo dõi tuyến).</w:t>
      </w:r>
    </w:p>
    <w:p>
      <w:pPr>
        <w:jc w:val="both"/>
      </w:pPr>
      <w:r>
        <w:rPr>
          <w:b/>
        </w:rPr>
        <w:t>Thao tác:</w:t>
      </w:r>
    </w:p>
    <w:p>
      <w:pPr>
        <w:pStyle w:val="ListNumber"/>
      </w:pPr>
      <w:r>
        <w:t xml:space="preserve">Bấm </w:t>
      </w:r>
      <w:r>
        <w:rPr>
          <w:b/>
        </w:rPr>
        <w:t>Xe đã tới · nhập cân cuối</w:t>
      </w:r>
      <w:r>
        <w:t>.</w:t>
      </w:r>
    </w:p>
    <w:p>
      <w:pPr>
        <w:pStyle w:val="ListNumber"/>
      </w:pPr>
      <w:r>
        <w:t xml:space="preserve">Hộp nhập của phiếu gom: ô </w:t>
      </w:r>
      <w:r>
        <w:rPr>
          <w:b/>
        </w:rPr>
        <w:t>Cân tại mỏ (t)</w:t>
      </w:r>
      <w:r>
        <w:t xml:space="preserve"> ở đầu — đã có số (tài xế báo ở bước 10b, hoặc Bãi đã ghi) thì điền sẵn, chỉ xem lại; còn trống thì phải gõ theo phiếu quặng. Rồi </w:t>
      </w:r>
      <w:r>
        <w:rPr>
          <w:b/>
        </w:rPr>
        <w:t>Cân tại bãi khi về (t)</w:t>
      </w:r>
      <w:r>
        <w:t xml:space="preserve">, ví dụ 39,6; </w:t>
      </w:r>
      <w:r>
        <w:rPr>
          <w:b/>
        </w:rPr>
        <w:t>Ngày xe về</w:t>
      </w:r>
      <w:r>
        <w:t xml:space="preserve">; </w:t>
      </w:r>
      <w:r>
        <w:rPr>
          <w:b/>
        </w:rPr>
        <w:t>Km về (công-tơ-mét)</w:t>
      </w:r>
      <w:r>
        <w:t xml:space="preserve">. Bấm </w:t>
      </w:r>
      <w:r>
        <w:rPr>
          <w:b/>
        </w:rPr>
        <w:t>Đồng ý</w:t>
      </w:r>
      <w:r>
        <w:t xml:space="preserve">. (Phiếu giao thì ô đầu là </w:t>
      </w:r>
      <w:r>
        <w:rPr>
          <w:b/>
        </w:rPr>
        <w:t>Cân cuối (tấn)</w:t>
      </w:r>
      <w:r>
        <w:t>, xem bước 15.)</w:t>
      </w:r>
    </w:p>
    <w:p>
      <w:pPr>
        <w:jc w:val="both"/>
      </w:pPr>
      <w:r>
        <w:rPr>
          <w:b/>
        </w:rPr>
        <w:t>Máy tự làm (phiếu GOM):</w:t>
      </w:r>
      <w:r>
        <w:t xml:space="preserve"> hàng vào </w:t>
      </w:r>
      <w:r>
        <w:rPr>
          <w:b/>
        </w:rPr>
        <w:t>kho bãi</w:t>
      </w:r>
      <w:r>
        <w:t xml:space="preserve"> ở trang kế toán thành một </w:t>
      </w:r>
      <w:r>
        <w:rPr>
          <w:b/>
        </w:rPr>
        <w:t>LÔ</w:t>
      </w:r>
      <w:r>
        <w:t xml:space="preserve"> (lô = phiếu gom này) theo </w:t>
      </w:r>
      <w:r>
        <w:rPr>
          <w:b/>
        </w:rPr>
        <w:t>số cân tại bãi</w:t>
      </w:r>
      <w:r>
        <w:t xml:space="preserve"> 39,6 t; sinh tờ </w:t>
      </w:r>
      <w:r>
        <w:rPr>
          <w:b/>
        </w:rPr>
        <w:t>PNK_HH</w:t>
      </w:r>
      <w:r>
        <w:t xml:space="preserve"> ở sổ (ngoài bảng, tính bằng tấn, không có tiền); trên phiếu tự ghi </w:t>
      </w:r>
      <w:r>
        <w:rPr>
          <w:b/>
        </w:rPr>
        <w:t>một dòng hao hụt</w:t>
      </w:r>
      <w:r>
        <w:t xml:space="preserve"> 0,4 t (cân mỏ − cân bãi); xe và tài xế rảnh lại; công-tơ-mét của xe cập nhật.</w:t>
      </w:r>
    </w:p>
    <w:p>
      <w:pPr>
        <w:jc w:val="both"/>
      </w:pPr>
      <w:r>
        <w:rPr>
          <w:b/>
        </w:rPr>
        <w:t>Máy chặn:</w:t>
      </w:r>
      <w:r>
        <w:t xml:space="preserve"> trước bước này, ô </w:t>
      </w:r>
      <w:r>
        <w:rPr>
          <w:b/>
        </w:rPr>
        <w:t>Ngày xe về</w:t>
      </w:r>
      <w:r>
        <w:t xml:space="preserve">, </w:t>
      </w:r>
      <w:r>
        <w:rPr>
          <w:b/>
        </w:rPr>
        <w:t>Lúc về</w:t>
      </w:r>
      <w:r>
        <w:t xml:space="preserve"> trên phiếu chỉ xem (nút </w:t>
      </w:r>
      <w:r>
        <w:rPr>
          <w:b/>
        </w:rPr>
        <w:t>Lưu</w:t>
      </w:r>
      <w:r>
        <w:t xml:space="preserve"> không ghi được) — xe đã tới rồi thì Bãi sửa được như mọi ô mục I; phiếu gom </w:t>
      </w:r>
      <w:r>
        <w:rPr>
          <w:b/>
        </w:rPr>
        <w:t>chưa có cân tại mỏ</w:t>
      </w:r>
      <w:r>
        <w:t xml:space="preserve"> thì không báo tới được (máy nhắc </w:t>
      </w:r>
      <w:r>
        <w:rPr>
          <w:i/>
        </w:rPr>
        <w:t>Cân tại mỏ (t)?</w:t>
      </w:r>
      <w:r>
        <w:t xml:space="preserve">) — không có số thì hàng không có gì để vào kho; mục II đã kiểm mà gõ cân tại mỏ khác số đã kiểm thì bị chặn, phải trả lại mục II; chưa nhận tạm ứng thì không báo tới được; </w:t>
      </w:r>
      <w:r>
        <w:rPr>
          <w:b/>
        </w:rPr>
        <w:t>trang kế toán tắt</w:t>
      </w:r>
      <w:r>
        <w:t xml:space="preserve"> thì chưa báo tới được (không biết hàng đã vào kho hay chưa); đã nhập kho rồi thì </w:t>
      </w:r>
      <w:r>
        <w:rPr>
          <w:b/>
        </w:rPr>
        <w:t>không sửa dòng hàng và cân</w:t>
      </w:r>
      <w:r>
        <w:t xml:space="preserve"> của phiếu gom nữa — muốn khác thì kế toán lập điều chỉnh (bước 13).</w:t>
      </w:r>
    </w:p>
    <w:p>
      <w:pPr>
        <w:jc w:val="both"/>
      </w:pPr>
      <w:r>
        <w:rPr>
          <w:b/>
        </w:rPr>
        <w:t>Ai làm tiếp:</w:t>
      </w:r>
      <w:r>
        <w:t xml:space="preserve"> lô nằm bãi chờ phiếu giao lấy (bước 14); KT Thu/Chi khoá phiếu gom khi các mục xong (bước 17).</w:t>
      </w:r>
    </w:p>
    <w:p>
      <w:pPr>
        <w:pStyle w:val="Heading2"/>
      </w:pPr>
      <w:r>
        <w:t>Bước 13. Lô nằm bãi — xem tồn, điều chỉnh</w:t>
      </w:r>
    </w:p>
    <w:p>
      <w:pPr>
        <w:jc w:val="both"/>
      </w:pPr>
      <w:r>
        <w:rPr>
          <w:b/>
        </w:rPr>
        <w:t>Ai:</w:t>
      </w:r>
      <w:r>
        <w:t xml:space="preserve"> ai cũng xem được (trừ tài xế, thủ kho, tổ sửa chữa); </w:t>
      </w:r>
      <w:r>
        <w:rPr>
          <w:b/>
        </w:rPr>
        <w:t>điều chỉnh</w:t>
      </w:r>
      <w:r>
        <w:t xml:space="preserve"> chỉ KT Thu/Chi VC hoặc Sếp. </w:t>
      </w:r>
      <w:r>
        <w:rPr>
          <w:b/>
        </w:rPr>
        <w:t>Trang:</w:t>
      </w:r>
      <w:r>
        <w:t xml:space="preserve"> </w:t>
      </w:r>
      <w:r>
        <w:rPr>
          <w:b/>
        </w:rPr>
        <w:t>kế toán</w:t>
      </w:r>
      <w:r>
        <w:t xml:space="preserve">. </w:t>
      </w:r>
      <w:r>
        <w:rPr>
          <w:b/>
        </w:rPr>
        <w:t>Màn:</w:t>
      </w:r>
      <w:r>
        <w:t xml:space="preserve"> Kho → </w:t>
      </w:r>
      <w:r>
        <w:rPr>
          <w:b/>
        </w:rPr>
        <w:t>Kho hàng</w:t>
      </w:r>
      <w:r>
        <w:t>.</w:t>
      </w:r>
    </w:p>
    <w:p>
      <w:pPr>
        <w:jc w:val="both"/>
      </w:pPr>
      <w:r>
        <w:rPr>
          <w:b/>
        </w:rPr>
        <w:t>Thao tác xem:</w:t>
      </w:r>
      <w:r>
        <w:t xml:space="preserve"> ba ô số trên cùng (tồn tổng, số lô còn hàng, số dòng sổ); bảng </w:t>
      </w:r>
      <w:r>
        <w:rPr>
          <w:b/>
        </w:rPr>
        <w:t>Lô hàng trong kho</w:t>
      </w:r>
      <w:r>
        <w:t xml:space="preserve"> (lô nào, ngày, mặt hàng, khách, xe, nhập, điều chỉnh, còn lại); bảng </w:t>
      </w:r>
      <w:r>
        <w:rPr>
          <w:b/>
        </w:rPr>
        <w:t>Sổ nhập xuất</w:t>
      </w:r>
      <w:r>
        <w:t xml:space="preserve"> (mới nhất trên cùng, tồn cộng dồn). Bấm một dòng thì mở phiếu đó ở trang điều xe.</w:t>
      </w:r>
    </w:p>
    <w:p>
      <w:pPr>
        <w:jc w:val="both"/>
      </w:pPr>
      <w:r>
        <w:rPr>
          <w:b/>
        </w:rPr>
        <w:t>Thao tác điều chỉnh</w:t>
      </w:r>
      <w:r>
        <w:t xml:space="preserve"> (cân lại, hàng ẩm hụt, rơi vãi): ở dòng lô bấm </w:t>
      </w:r>
      <w:r>
        <w:rPr>
          <w:b/>
        </w:rPr>
        <w:t>Điều chỉnh tồn</w:t>
      </w:r>
      <w:r>
        <w:t xml:space="preserve"> → </w:t>
      </w:r>
      <w:r>
        <w:rPr>
          <w:b/>
        </w:rPr>
        <w:t>Số tấn điều chỉnh (dương tăng, âm giảm)</w:t>
      </w:r>
      <w:r>
        <w:t xml:space="preserve">, ví dụ −0,6 → </w:t>
      </w:r>
      <w:r>
        <w:rPr>
          <w:b/>
        </w:rPr>
        <w:t>Lý do (bắt buộc)</w:t>
      </w:r>
      <w:r>
        <w:t xml:space="preserve"> → </w:t>
      </w:r>
      <w:r>
        <w:rPr>
          <w:b/>
        </w:rPr>
        <w:t>Lưu</w:t>
      </w:r>
      <w:r>
        <w:t xml:space="preserve">. Sinh tờ </w:t>
      </w:r>
      <w:r>
        <w:rPr>
          <w:b/>
        </w:rPr>
        <w:t>DC_HH</w:t>
      </w:r>
      <w:r>
        <w:t xml:space="preserve"> ở sổ. Không sửa lịch sử nhập / xuất, chỉ thêm một dòng có dấu.</w:t>
      </w:r>
    </w:p>
    <w:p>
      <w:pPr>
        <w:jc w:val="both"/>
      </w:pPr>
      <w:r>
        <w:rPr>
          <w:b/>
        </w:rPr>
        <w:t>Máy chặn:</w:t>
      </w:r>
      <w:r>
        <w:t xml:space="preserve"> Bãi không tự điều chỉnh (Bãi báo, kế toán ghi); không có lý do; giảm quá tồn (hàng đã xuất cho phiếu giao).</w:t>
      </w:r>
    </w:p>
    <w:p>
      <w:pPr>
        <w:pStyle w:val="Heading2"/>
      </w:pPr>
      <w:r>
        <w:t>Bước 14. Bãi lập phiếu GIAO lấy hàng từ lô</w:t>
      </w:r>
    </w:p>
    <w:p>
      <w:pPr>
        <w:jc w:val="both"/>
      </w:pPr>
      <w:r>
        <w:rPr>
          <w:b/>
        </w:rPr>
        <w:t>Ai:</w:t>
      </w:r>
      <w:r>
        <w:t xml:space="preserve"> Admin Thà Bốc. </w:t>
      </w:r>
      <w:r>
        <w:rPr>
          <w:b/>
        </w:rPr>
        <w:t>Trang:</w:t>
      </w:r>
      <w:r>
        <w:t xml:space="preserve"> điều xe. </w:t>
      </w:r>
      <w:r>
        <w:rPr>
          <w:b/>
        </w:rPr>
        <w:t>Màn:</w:t>
      </w:r>
      <w:r>
        <w:t xml:space="preserve"> Phiếu xuất xe.</w:t>
      </w:r>
    </w:p>
    <w:p>
      <w:pPr>
        <w:jc w:val="both"/>
      </w:pPr>
      <w:r>
        <w:rPr>
          <w:b/>
        </w:rPr>
        <w:t>Thao tác:</w:t>
      </w:r>
    </w:p>
    <w:p>
      <w:pPr>
        <w:pStyle w:val="ListNumber"/>
      </w:pPr>
      <w:r>
        <w:rPr>
          <w:b/>
        </w:rPr>
        <w:t>Phiếu mới</w:t>
      </w:r>
      <w:r>
        <w:t xml:space="preserve"> → </w:t>
      </w:r>
      <w:r>
        <w:rPr>
          <w:b/>
        </w:rPr>
        <w:t>Loại phiếu</w:t>
      </w:r>
      <w:r>
        <w:t xml:space="preserve">: </w:t>
      </w:r>
      <w:r>
        <w:rPr>
          <w:b/>
        </w:rPr>
        <w:t>Giao (bãi → khách)</w:t>
      </w:r>
      <w:r>
        <w:t xml:space="preserve">. Chọn xe </w:t>
      </w:r>
      <w:r>
        <w:rPr>
          <w:b/>
        </w:rPr>
        <w:t>344</w:t>
      </w:r>
      <w:r>
        <w:t xml:space="preserve">, tài xế </w:t>
      </w:r>
      <w:r>
        <w:rPr>
          <w:rFonts w:ascii="Consolas" w:hAnsi="Consolas"/>
          <w:sz w:val="19"/>
        </w:rPr>
        <w:t>tx02</w:t>
      </w:r>
      <w:r>
        <w:t xml:space="preserve">, tuyến </w:t>
      </w:r>
      <w:r>
        <w:rPr>
          <w:b/>
        </w:rPr>
        <w:t>ທ່າບົກ → ທ່າເຮືອກະລໍ</w:t>
      </w:r>
      <w:r>
        <w:t>, khách, ngày.</w:t>
      </w:r>
    </w:p>
    <w:p>
      <w:pPr>
        <w:pStyle w:val="ListNumber"/>
      </w:pPr>
      <w:r>
        <w:t xml:space="preserve">Khung </w:t>
      </w:r>
      <w:r>
        <w:rPr>
          <w:b/>
        </w:rPr>
        <w:t>Hàng trên phiếu</w:t>
      </w:r>
      <w:r>
        <w:t xml:space="preserve"> → </w:t>
      </w:r>
      <w:r>
        <w:rPr>
          <w:b/>
        </w:rPr>
        <w:t>Thêm dòng</w:t>
      </w:r>
      <w:r>
        <w:t xml:space="preserve">: </w:t>
      </w:r>
      <w:r>
        <w:rPr>
          <w:b/>
        </w:rPr>
        <w:t>Mặt hàng</w:t>
      </w:r>
      <w:r>
        <w:t xml:space="preserve">, ô </w:t>
      </w:r>
      <w:r>
        <w:rPr>
          <w:b/>
        </w:rPr>
        <w:t>Lấy từ lô (phiếu gom)</w:t>
      </w:r>
      <w:r>
        <w:t xml:space="preserve"> chọn lô </w:t>
      </w:r>
      <w:r>
        <w:rPr>
          <w:rFonts w:ascii="Consolas" w:hAnsi="Consolas"/>
          <w:sz w:val="19"/>
        </w:rPr>
        <w:t>G4-…</w:t>
      </w:r>
      <w:r>
        <w:t xml:space="preserve"> (danh sách hiện lô còn hàng và số tấn còn — hỏi trang kế toán), </w:t>
      </w:r>
      <w:r>
        <w:rPr>
          <w:b/>
        </w:rPr>
        <w:t>Số tấn</w:t>
      </w:r>
      <w:r>
        <w:t xml:space="preserve"> 25.</w:t>
      </w:r>
    </w:p>
    <w:p>
      <w:pPr>
        <w:pStyle w:val="ListNumber"/>
      </w:pPr>
      <w:r>
        <w:t xml:space="preserve">Bấm </w:t>
      </w:r>
      <w:r>
        <w:rPr>
          <w:b/>
        </w:rPr>
        <w:t>Lưu</w:t>
      </w:r>
      <w:r>
        <w:t>.</w:t>
      </w:r>
    </w:p>
    <w:p>
      <w:pPr>
        <w:pStyle w:val="ListNumber"/>
      </w:pPr>
      <w:r>
        <w:t>Làm tiếp y như phiếu gom: dầu và phiếu đề nghị xuất nhiên liệu (bước 2), đi đường và tạm ứng (bước 3), gửi kiểm (4), kiểm (5–7), cấp dầu (8), chi tạm ứng (9), xuất phát (10), dọc đường (11).</w:t>
      </w:r>
    </w:p>
    <w:p>
      <w:pPr>
        <w:jc w:val="both"/>
      </w:pPr>
      <w:r>
        <w:rPr>
          <w:b/>
        </w:rPr>
        <w:t>Máy tự làm:</w:t>
      </w:r>
      <w:r>
        <w:t xml:space="preserve"> hàng xuất khỏi kho bãi ngay khi lưu: trang kế toán kiểm tồn lô và ghi dòng xuất, sinh </w:t>
      </w:r>
      <w:r>
        <w:rPr>
          <w:b/>
        </w:rPr>
        <w:t>PXK_HH</w:t>
      </w:r>
      <w:r>
        <w:t xml:space="preserve">; tồn lô còn 39,6 − 25 = 14,6 t; </w:t>
      </w:r>
      <w:r>
        <w:rPr>
          <w:b/>
        </w:rPr>
        <w:t>Cân đầu</w:t>
      </w:r>
      <w:r>
        <w:t xml:space="preserve"> của phiếu giao = tổng tấn lấy khỏi kho (25). Sửa lại số tấn thì phần xuất được </w:t>
      </w:r>
      <w:r>
        <w:rPr>
          <w:b/>
        </w:rPr>
        <w:t>thay</w:t>
      </w:r>
      <w:r>
        <w:t xml:space="preserve"> theo số mới, không cộng dồn. Dòng hàng của phiếu giao ghi rõ lấy từ phiếu gom nào — đó là dây nối hai phiếu.</w:t>
      </w:r>
    </w:p>
    <w:p>
      <w:pPr>
        <w:jc w:val="both"/>
      </w:pPr>
      <w:r>
        <w:rPr>
          <w:b/>
        </w:rPr>
        <w:t>Máy chặn:</w:t>
      </w:r>
      <w:r>
        <w:t xml:space="preserve"> phiếu giao có dòng hàng mà không chỉ rõ lô; lấy quá số tấn còn trong lô (kể cả khi hai dòng cùng lô cộng lại quá tồn); </w:t>
      </w:r>
      <w:r>
        <w:rPr>
          <w:b/>
        </w:rPr>
        <w:t>trang kế toán tắt</w:t>
      </w:r>
      <w:r>
        <w:t xml:space="preserve"> thì không lưu được phiếu giao có lấy lô (lưu việc khác của phiếu vẫn được); xoá phiếu gom khi lô đã có phiếu giao lấy.</w:t>
      </w:r>
    </w:p>
    <w:p>
      <w:pPr>
        <w:pStyle w:val="Heading2"/>
      </w:pPr>
      <w:r>
        <w:t>Bước 15. Xe giao tới nơi — ký nhận giao hàng, cân cuối</w:t>
      </w:r>
    </w:p>
    <w:p>
      <w:pPr>
        <w:jc w:val="both"/>
      </w:pPr>
      <w:r>
        <w:rPr>
          <w:b/>
        </w:rPr>
        <w:t>Ai:</w:t>
      </w:r>
      <w:r>
        <w:t xml:space="preserve"> tài xế (</w:t>
      </w:r>
      <w:r>
        <w:rPr>
          <w:rFonts w:ascii="Consolas" w:hAnsi="Consolas"/>
          <w:sz w:val="19"/>
        </w:rPr>
        <w:t>tx02</w:t>
      </w:r>
      <w:r>
        <w:t xml:space="preserve">) rồi Admin Thà Bốc. </w:t>
      </w:r>
      <w:r>
        <w:rPr>
          <w:b/>
        </w:rPr>
        <w:t>Trang:</w:t>
      </w:r>
      <w:r>
        <w:t xml:space="preserve"> điều xe.</w:t>
      </w:r>
    </w:p>
    <w:p>
      <w:pPr>
        <w:jc w:val="both"/>
      </w:pPr>
      <w:r>
        <w:rPr>
          <w:b/>
        </w:rPr>
        <w:t>Thao tác của tài xế (Phiếu của tôi, trên điện thoại):</w:t>
      </w:r>
    </w:p>
    <w:p>
      <w:pPr>
        <w:pStyle w:val="ListNumber"/>
      </w:pPr>
      <w:r>
        <w:t xml:space="preserve">Bấm </w:t>
      </w:r>
      <w:r>
        <w:rPr>
          <w:b/>
        </w:rPr>
        <w:t>Giao hàng hoàn tất · ký nhận</w:t>
      </w:r>
      <w:r>
        <w:t xml:space="preserve">: người nhận </w:t>
      </w:r>
      <w:r>
        <w:rPr>
          <w:b/>
        </w:rPr>
        <w:t>ký lên màn hình</w:t>
      </w:r>
      <w:r>
        <w:t xml:space="preserve">, bấm </w:t>
      </w:r>
      <w:r>
        <w:rPr>
          <w:b/>
        </w:rPr>
        <w:t>Thêm ảnh biên bản · phiếu cân</w:t>
      </w:r>
      <w:r>
        <w:t xml:space="preserve"> để chụp ảnh, bấm </w:t>
      </w:r>
      <w:r>
        <w:rPr>
          <w:b/>
        </w:rPr>
        <w:t>Gửi</w:t>
      </w:r>
      <w:r>
        <w:t xml:space="preserve">. Mất mạng thì bản ký vào hàng đợi, có mạng tự gửi. Ký sai thì </w:t>
      </w:r>
      <w:r>
        <w:rPr>
          <w:b/>
        </w:rPr>
        <w:t>Ký lại</w:t>
      </w:r>
      <w:r>
        <w:t xml:space="preserve">; xem lại bằng </w:t>
      </w:r>
      <w:r>
        <w:rPr>
          <w:b/>
        </w:rPr>
        <w:t>Xem biên bản</w:t>
      </w:r>
      <w:r>
        <w:t>.</w:t>
      </w:r>
    </w:p>
    <w:p>
      <w:pPr>
        <w:pStyle w:val="ListNumber"/>
      </w:pPr>
      <w:r>
        <w:t xml:space="preserve">Về tới thì bấm </w:t>
      </w:r>
      <w:r>
        <w:rPr>
          <w:b/>
        </w:rPr>
        <w:t>Báo đã về</w:t>
      </w:r>
      <w:r>
        <w:t xml:space="preserve">: </w:t>
      </w:r>
      <w:r>
        <w:rPr>
          <w:b/>
        </w:rPr>
        <w:t>Ngày xe về</w:t>
      </w:r>
      <w:r>
        <w:t xml:space="preserve">, </w:t>
      </w:r>
      <w:r>
        <w:rPr>
          <w:b/>
        </w:rPr>
        <w:t>Km về (công-tơ-mét)</w:t>
      </w:r>
      <w:r>
        <w:t>.</w:t>
      </w:r>
    </w:p>
    <w:p>
      <w:pPr>
        <w:jc w:val="both"/>
      </w:pPr>
      <w:r>
        <w:rPr>
          <w:b/>
        </w:rPr>
        <w:t>Thao tác của Admin Thà Bốc (Phiếu xuất xe):</w:t>
      </w:r>
      <w:r>
        <w:t xml:space="preserve"> bấm </w:t>
      </w:r>
      <w:r>
        <w:rPr>
          <w:b/>
        </w:rPr>
        <w:t>Xe đã tới · nhập cân cuối</w:t>
      </w:r>
      <w:r>
        <w:t xml:space="preserve"> → </w:t>
      </w:r>
      <w:r>
        <w:rPr>
          <w:b/>
        </w:rPr>
        <w:t>Cân cuối (tấn)</w:t>
      </w:r>
      <w:r>
        <w:t xml:space="preserve"> (cân ở cảng, ví dụ 24,7), ngày về, km về (đã điền sẵn theo tài xế), </w:t>
      </w:r>
      <w:r>
        <w:rPr>
          <w:b/>
        </w:rPr>
        <w:t>Số POD</w:t>
      </w:r>
      <w:r>
        <w:t xml:space="preserve"> và </w:t>
      </w:r>
      <w:r>
        <w:rPr>
          <w:b/>
        </w:rPr>
        <w:t>Người ký nhận</w:t>
      </w:r>
      <w:r>
        <w:t xml:space="preserve"> (phiếu giao mới có hai ô này) → </w:t>
      </w:r>
      <w:r>
        <w:rPr>
          <w:b/>
        </w:rPr>
        <w:t>Đồng ý</w:t>
      </w:r>
      <w:r>
        <w:t xml:space="preserve">. Khung </w:t>
      </w:r>
      <w:r>
        <w:rPr>
          <w:b/>
        </w:rPr>
        <w:t>Biên bản giao nhận hàng (POD)</w:t>
      </w:r>
      <w:r>
        <w:t xml:space="preserve"> trên phiếu có </w:t>
      </w:r>
      <w:r>
        <w:rPr>
          <w:b/>
        </w:rPr>
        <w:t>In biên bản giao nhận</w:t>
      </w:r>
      <w:r>
        <w:t>.</w:t>
      </w:r>
    </w:p>
    <w:p>
      <w:pPr>
        <w:jc w:val="both"/>
      </w:pPr>
      <w:r>
        <w:rPr>
          <w:b/>
        </w:rPr>
        <w:t>Máy tự làm (phiếu GIAO):</w:t>
      </w:r>
      <w:r>
        <w:t xml:space="preserve"> ghi </w:t>
      </w:r>
      <w:r>
        <w:rPr>
          <w:b/>
        </w:rPr>
        <w:t>dòng hao hụt</w:t>
      </w:r>
      <w:r>
        <w:t xml:space="preserve"> chặng giao (25 − 24,7 = 0,3 t). Sửa cân cuối sau khi đã tới thì dòng hao hụt tính lại theo số mới.</w:t>
      </w:r>
    </w:p>
    <w:p>
      <w:pPr>
        <w:pStyle w:val="Heading2"/>
      </w:pPr>
      <w:r>
        <w:t>Bước 16. Mục V, VI: kiểm, ghi sổ, chi</w:t>
      </w:r>
    </w:p>
    <w:p>
      <w:pPr>
        <w:jc w:val="both"/>
      </w:pPr>
      <w:r>
        <w:rPr>
          <w:b/>
        </w:rPr>
        <w:t>Ai:</w:t>
      </w:r>
      <w:r>
        <w:t xml:space="preserve"> KT Chi phí VC kiểm và ghi sổ; Quỹ tiền mặt cảng cạn chi. </w:t>
      </w:r>
      <w:r>
        <w:rPr>
          <w:b/>
        </w:rPr>
        <w:t>Trang:</w:t>
      </w:r>
      <w:r>
        <w:t xml:space="preserve"> điều xe. </w:t>
      </w:r>
      <w:r>
        <w:rPr>
          <w:b/>
        </w:rPr>
        <w:t>Màn:</w:t>
      </w:r>
      <w:r>
        <w:t xml:space="preserve"> Phiếu xuất xe.</w:t>
      </w:r>
    </w:p>
    <w:p>
      <w:pPr>
        <w:jc w:val="both"/>
      </w:pPr>
      <w:r>
        <w:rPr>
          <w:b/>
        </w:rPr>
        <w:t>Thao tác:</w:t>
      </w:r>
      <w:r>
        <w:t xml:space="preserve"> KT Chi phí: mục V (và VI nếu chưa làm) → nhập đơn giá dòng mua ngoài → </w:t>
      </w:r>
      <w:r>
        <w:rPr>
          <w:b/>
        </w:rPr>
        <w:t>Xác nhận kiểm tra</w:t>
      </w:r>
      <w:r>
        <w:t xml:space="preserve"> → </w:t>
      </w:r>
      <w:r>
        <w:rPr>
          <w:b/>
        </w:rPr>
        <w:t>Ghi sổ kế toán</w:t>
      </w:r>
      <w:r>
        <w:t xml:space="preserve">. Quỹ: mục V, VI → </w:t>
      </w:r>
      <w:r>
        <w:rPr>
          <w:b/>
        </w:rPr>
        <w:t>Xác nhận đã chi</w:t>
      </w:r>
      <w:r>
        <w:t>.</w:t>
      </w:r>
    </w:p>
    <w:p>
      <w:pPr>
        <w:jc w:val="both"/>
      </w:pPr>
      <w:r>
        <w:rPr>
          <w:b/>
        </w:rPr>
        <w:t>Máy tự làm:</w:t>
      </w:r>
      <w:r>
        <w:t xml:space="preserve"> một tờ </w:t>
      </w:r>
      <w:r>
        <w:rPr>
          <w:b/>
        </w:rPr>
        <w:t>PC_SC</w:t>
      </w:r>
      <w:r>
        <w:t xml:space="preserve"> cho cả mục (trang điều xe, chờ đẩy sổ); dòng lấy kho không tính (đã có PXK_PT).</w:t>
      </w:r>
    </w:p>
    <w:p>
      <w:pPr>
        <w:pStyle w:val="Heading2"/>
      </w:pPr>
      <w:r>
        <w:t>Bước 17. KT Thu/Chi kiểm lại toàn phiếu và khoá</w:t>
      </w:r>
    </w:p>
    <w:p>
      <w:pPr>
        <w:jc w:val="both"/>
      </w:pPr>
      <w:r>
        <w:rPr>
          <w:b/>
        </w:rPr>
        <w:t>Ai:</w:t>
      </w:r>
      <w:r>
        <w:t xml:space="preserve"> KT Thu/Chi VC. </w:t>
      </w:r>
      <w:r>
        <w:rPr>
          <w:b/>
        </w:rPr>
        <w:t>Trang:</w:t>
      </w:r>
      <w:r>
        <w:t xml:space="preserve"> điều xe. </w:t>
      </w:r>
      <w:r>
        <w:rPr>
          <w:b/>
        </w:rPr>
        <w:t>Màn:</w:t>
      </w:r>
      <w:r>
        <w:t xml:space="preserve"> Phiếu xuất xe (nút chỉ hiện khi xe đã tới).</w:t>
      </w:r>
    </w:p>
    <w:p>
      <w:pPr>
        <w:jc w:val="both"/>
      </w:pPr>
      <w:r>
        <w:rPr>
          <w:b/>
        </w:rPr>
        <w:t>Thao tác:</w:t>
      </w:r>
    </w:p>
    <w:p>
      <w:pPr>
        <w:pStyle w:val="ListNumber"/>
      </w:pPr>
      <w:r>
        <w:t xml:space="preserve">Bấm </w:t>
      </w:r>
      <w:r>
        <w:rPr>
          <w:b/>
        </w:rPr>
        <w:t>🔒 Khoá phiếu</w:t>
      </w:r>
      <w:r>
        <w:t>.</w:t>
      </w:r>
    </w:p>
    <w:p>
      <w:pPr>
        <w:pStyle w:val="ListNumber"/>
      </w:pPr>
      <w:r>
        <w:t xml:space="preserve">Máy rà và hiện danh sách cảnh báo: km về lệch ước tính quá 10 % (ước tính = lúc đi + chiều đi + chiều về của tuyến; câu cảnh báo ghi rõ </w:t>
      </w:r>
      <w:r>
        <w:rPr>
          <w:i/>
        </w:rPr>
        <w:t>tuyến … km + … km chiều về</w:t>
      </w:r>
      <w:r>
        <w:t xml:space="preserve">), hao hụt quá 1,5 %, thiếu cân cuối, thiếu km về, thiếu phiếu quặng (không có cả ảnh lẫn số phiếu), mục có chi mà chưa kiểm. Đọc từng điểm; đúng thì bấm </w:t>
      </w:r>
      <w:r>
        <w:rPr>
          <w:b/>
        </w:rPr>
        <w:t>Đồng ý</w:t>
      </w:r>
      <w:r>
        <w:t xml:space="preserve"> để khoá. Không có điểm lệch thì máy báo phiếu sạch.</w:t>
      </w:r>
    </w:p>
    <w:p>
      <w:pPr>
        <w:pStyle w:val="ListNumber"/>
      </w:pPr>
      <w:r>
        <w:t xml:space="preserve">Cần sửa lại thì bấm </w:t>
      </w:r>
      <w:r>
        <w:rPr>
          <w:b/>
        </w:rPr>
        <w:t>Mở khoá phiếu</w:t>
      </w:r>
      <w:r>
        <w:t xml:space="preserve"> (chỉ khi chưa xuất hoá đơn).</w:t>
      </w:r>
    </w:p>
    <w:p>
      <w:pPr>
        <w:jc w:val="both"/>
      </w:pPr>
      <w:r>
        <w:rPr>
          <w:b/>
        </w:rPr>
        <w:t>Sau bước:</w:t>
      </w:r>
      <w:r>
        <w:t xml:space="preserve"> phiếu </w:t>
      </w:r>
      <w:r>
        <w:rPr>
          <w:i/>
        </w:rPr>
        <w:t>Đã khoá 🔒</w:t>
      </w:r>
      <w:r>
        <w:t>. Bãi và tài xế không ghi thêm gì; kế toán, quỹ, kho vẫn kiểm và chi tiếp.</w:t>
      </w:r>
    </w:p>
    <w:p>
      <w:pPr>
        <w:jc w:val="both"/>
      </w:pPr>
      <w:r>
        <w:rPr>
          <w:b/>
        </w:rPr>
        <w:t>Ai làm tiếp:</w:t>
      </w:r>
      <w:r>
        <w:t xml:space="preserve"> KT Doanh thu (hoá đơn), quỹ (trả chủ xe nếu xe liên kết), KT Chi phí (tất toán cuối tháng).</w:t>
      </w:r>
    </w:p>
    <w:p>
      <w:pPr>
        <w:pStyle w:val="Heading2"/>
      </w:pPr>
      <w:r>
        <w:t>Bước 18. KT Doanh thu lập hoá đơn và ghi thu — trang kế toán</w:t>
      </w:r>
    </w:p>
    <w:p>
      <w:pPr>
        <w:jc w:val="both"/>
      </w:pPr>
      <w:r>
        <w:rPr>
          <w:b/>
        </w:rPr>
        <w:t>Ai:</w:t>
      </w:r>
      <w:r>
        <w:t xml:space="preserve"> KT Doanh thu VC (</w:t>
      </w:r>
      <w:r>
        <w:rPr>
          <w:rFonts w:ascii="Consolas" w:hAnsi="Consolas"/>
          <w:sz w:val="19"/>
        </w:rPr>
        <w:t>doanhthu</w:t>
      </w:r>
      <w:r>
        <w:t xml:space="preserve">). </w:t>
      </w:r>
      <w:r>
        <w:rPr>
          <w:b/>
        </w:rPr>
        <w:t>Trang:</w:t>
      </w:r>
      <w:r>
        <w:t xml:space="preserve"> </w:t>
      </w:r>
      <w:r>
        <w:rPr>
          <w:b/>
        </w:rPr>
        <w:t>kế toán</w:t>
      </w:r>
      <w:r>
        <w:t xml:space="preserve"> (từ đợt 7a). </w:t>
      </w:r>
      <w:r>
        <w:rPr>
          <w:b/>
        </w:rPr>
        <w:t>Màn:</w:t>
      </w:r>
      <w:r>
        <w:t xml:space="preserve"> nhóm </w:t>
      </w:r>
      <w:r>
        <w:rPr>
          <w:b/>
        </w:rPr>
        <w:t>Tiền vận chuyển</w:t>
      </w:r>
      <w:r>
        <w:t xml:space="preserve"> → </w:t>
      </w:r>
      <w:r>
        <w:rPr>
          <w:b/>
        </w:rPr>
        <w:t>Hóa đơn vận chuyển</w:t>
      </w:r>
      <w:r>
        <w:t xml:space="preserve"> · </w:t>
      </w:r>
      <w:r>
        <w:rPr>
          <w:b/>
        </w:rPr>
        <w:t>Hoá đơn gộp tháng</w:t>
      </w:r>
      <w:r>
        <w:t>.</w:t>
      </w:r>
    </w:p>
    <w:p>
      <w:pPr>
        <w:jc w:val="both"/>
      </w:pPr>
      <w:r>
        <w:rPr>
          <w:b/>
        </w:rPr>
        <w:t>Đi từ phiếu:</w:t>
      </w:r>
      <w:r>
        <w:t xml:space="preserve"> trên trang điều xe, phiếu đã khoá hiện nút </w:t>
      </w:r>
      <w:r>
        <w:rPr>
          <w:b/>
        </w:rPr>
        <w:t>Lập hóa đơn thu ↗</w:t>
      </w:r>
      <w:r>
        <w:t xml:space="preserve"> (hoặc </w:t>
      </w:r>
      <w:r>
        <w:rPr>
          <w:b/>
        </w:rPr>
        <w:t>Gộp hoá đơn tháng ↗</w:t>
      </w:r>
      <w:r>
        <w:t xml:space="preserve"> với khách hợp đồng). Bấm nút là mở trang kế toán ở đúng phiếu, đúng tháng. Chưa đăng nhập trang kế toán thì đăng nhập một lần (cùng tên, cùng mật khẩu).</w:t>
      </w:r>
    </w:p>
    <w:p>
      <w:pPr>
        <w:jc w:val="both"/>
      </w:pPr>
      <w:r>
        <w:rPr>
          <w:b/>
        </w:rPr>
        <w:t>Khách theo phiếu (không hợp đồng tháng):</w:t>
      </w:r>
    </w:p>
    <w:p>
      <w:pPr>
        <w:pStyle w:val="ListNumber"/>
      </w:pPr>
      <w:r>
        <w:t xml:space="preserve">Trang kế toán → </w:t>
      </w:r>
      <w:r>
        <w:rPr>
          <w:b/>
        </w:rPr>
        <w:t>Tiền vận chuyển → Hóa đơn vận chuyển</w:t>
      </w:r>
      <w:r>
        <w:t xml:space="preserve">. Vào thẳng từ menu thì màn </w:t>
      </w:r>
      <w:r>
        <w:rPr>
          <w:b/>
        </w:rPr>
        <w:t>chưa mở phiếu nào</w:t>
      </w:r>
      <w:r>
        <w:t xml:space="preserve">: gõ vào ô </w:t>
      </w:r>
      <w:r>
        <w:rPr>
          <w:b/>
        </w:rPr>
        <w:t>Chọn phiếu</w:t>
      </w:r>
      <w:r>
        <w:t xml:space="preserve"> (tìm số phiếu, xe, tài xế, khách hàng) rồi chọn ở ô bên cạnh. Đi từ nút ↗ bên điều xe thì phiếu đã mở sẵn.</w:t>
      </w:r>
    </w:p>
    <w:p>
      <w:pPr>
        <w:pStyle w:val="ListNumber"/>
      </w:pPr>
      <w:r>
        <w:t xml:space="preserve">Màn hiện bản in hoá đơn của phiếu (đầu phiếu, các mục chi, phần trả chủ xe nếu xe liên kết) và khung </w:t>
      </w:r>
      <w:r>
        <w:rPr>
          <w:b/>
        </w:rPr>
        <w:t>Sổ thu tiền</w:t>
      </w:r>
      <w:r>
        <w:t xml:space="preserve">. Bấm </w:t>
      </w:r>
      <w:r>
        <w:rPr>
          <w:b/>
        </w:rPr>
        <w:t>Lập hóa đơn thu</w:t>
      </w:r>
      <w:r>
        <w:t xml:space="preserve"> → xác nhận. Sinh tờ </w:t>
      </w:r>
      <w:r>
        <w:rPr>
          <w:b/>
        </w:rPr>
        <w:t>HD</w:t>
      </w:r>
      <w:r>
        <w:t xml:space="preserve"> (Nợ 1211 / Có 70) và </w:t>
      </w:r>
      <w:r>
        <w:rPr>
          <w:b/>
        </w:rPr>
        <w:t>vào sổ ngay</w:t>
      </w:r>
      <w:r>
        <w:t xml:space="preserve">. Bên điều xe, phiếu tự hiện </w:t>
      </w:r>
      <w:r>
        <w:rPr>
          <w:i/>
        </w:rPr>
        <w:t>Đã lập hóa đơn</w:t>
      </w:r>
      <w:r>
        <w:t>.</w:t>
      </w:r>
    </w:p>
    <w:p>
      <w:pPr>
        <w:pStyle w:val="ListNumber"/>
      </w:pPr>
      <w:r>
        <w:t xml:space="preserve">Khách trả tiền: khung </w:t>
      </w:r>
      <w:r>
        <w:rPr>
          <w:b/>
        </w:rPr>
        <w:t>Sổ thu tiền</w:t>
      </w:r>
      <w:r>
        <w:t xml:space="preserve"> → </w:t>
      </w:r>
      <w:r>
        <w:rPr>
          <w:b/>
        </w:rPr>
        <w:t>Ghi một lần thu</w:t>
      </w:r>
      <w:r>
        <w:t xml:space="preserve"> → điền </w:t>
      </w:r>
      <w:r>
        <w:rPr>
          <w:b/>
        </w:rPr>
        <w:t>Ngày thu</w:t>
      </w:r>
      <w:r>
        <w:t xml:space="preserve">, </w:t>
      </w:r>
      <w:r>
        <w:rPr>
          <w:b/>
        </w:rPr>
        <w:t>Tiền tệ</w:t>
      </w:r>
      <w:r>
        <w:t xml:space="preserve">, </w:t>
      </w:r>
      <w:r>
        <w:rPr>
          <w:b/>
        </w:rPr>
        <w:t>Số tiền khách trả</w:t>
      </w:r>
      <w:r>
        <w:t xml:space="preserve">, </w:t>
      </w:r>
      <w:r>
        <w:rPr>
          <w:b/>
        </w:rPr>
        <w:t>Tỷ giá ngày thu</w:t>
      </w:r>
      <w:r>
        <w:t xml:space="preserve"> (để trống thì máy dùng tỷ giá khoá trên phiếu, ô ghi sẵn con số đó), </w:t>
      </w:r>
      <w:r>
        <w:rPr>
          <w:b/>
        </w:rPr>
        <w:t>Cách thu</w:t>
      </w:r>
      <w:r>
        <w:t xml:space="preserve"> (Chuyển khoản, Tiền mặt, Cấn trừ công nợ, Khác), </w:t>
      </w:r>
      <w:r>
        <w:rPr>
          <w:b/>
        </w:rPr>
        <w:t>Số uỷ nhiệm chi · biên lai</w:t>
      </w:r>
      <w:r>
        <w:t xml:space="preserve">, </w:t>
      </w:r>
      <w:r>
        <w:rPr>
          <w:b/>
        </w:rPr>
        <w:t>Ghi chú</w:t>
      </w:r>
      <w:r>
        <w:t xml:space="preserve"> → </w:t>
      </w:r>
      <w:r>
        <w:rPr>
          <w:b/>
        </w:rPr>
        <w:t>Lưu</w:t>
      </w:r>
      <w:r>
        <w:t xml:space="preserve">. Mỗi lần thu sinh một tờ </w:t>
      </w:r>
      <w:r>
        <w:rPr>
          <w:b/>
        </w:rPr>
        <w:t>PT</w:t>
      </w:r>
      <w:r>
        <w:t>, vào sổ ngay. Thu nhiều lần, nhiều loại tiền đều được.</w:t>
      </w:r>
    </w:p>
    <w:p>
      <w:pPr>
        <w:pStyle w:val="ListNumber"/>
      </w:pPr>
      <w:r>
        <w:t xml:space="preserve">Ghi nhầm: bấm </w:t>
      </w:r>
      <w:r>
        <w:rPr>
          <w:b/>
        </w:rPr>
        <w:t>×</w:t>
      </w:r>
      <w:r>
        <w:t xml:space="preserve"> ở dòng thu đó → xác nhận. Tờ PT rút khỏi sổ, trạng thái thu tự lùi lại.</w:t>
      </w:r>
    </w:p>
    <w:p>
      <w:pPr>
        <w:pStyle w:val="ListNumber"/>
      </w:pPr>
      <w:r>
        <w:t xml:space="preserve">In: </w:t>
      </w:r>
      <w:r>
        <w:rPr>
          <w:b/>
        </w:rPr>
        <w:t>In</w:t>
      </w:r>
      <w:r>
        <w:t xml:space="preserve"> (bản in hoá đơn) và </w:t>
      </w:r>
      <w:r>
        <w:rPr>
          <w:b/>
        </w:rPr>
        <w:t>Phiếu thu</w:t>
      </w:r>
      <w:r>
        <w:t xml:space="preserve"> (phiếu thu tiền khách, định khoản 1211/70) mở tờ trong hộp; bấm </w:t>
      </w:r>
      <w:r>
        <w:rPr>
          <w:b/>
        </w:rPr>
        <w:t>In</w:t>
      </w:r>
      <w:r>
        <w:t xml:space="preserve"> trong hộp.</w:t>
      </w:r>
    </w:p>
    <w:p>
      <w:pPr>
        <w:jc w:val="both"/>
      </w:pPr>
      <w:r>
        <w:rPr>
          <w:b/>
        </w:rPr>
        <w:t>Khách hợp đồng (gộp tháng):</w:t>
      </w:r>
      <w:r>
        <w:t xml:space="preserve"> trang kế toán → </w:t>
      </w:r>
      <w:r>
        <w:rPr>
          <w:b/>
        </w:rPr>
        <w:t>Tiền vận chuyển → Hoá đơn gộp tháng</w:t>
      </w:r>
      <w:r>
        <w:t xml:space="preserve"> → chọn </w:t>
      </w:r>
      <w:r>
        <w:rPr>
          <w:b/>
        </w:rPr>
        <w:t>Tháng</w:t>
      </w:r>
      <w:r>
        <w:t xml:space="preserve">. Bảng </w:t>
      </w:r>
      <w:r>
        <w:rPr>
          <w:b/>
        </w:rPr>
        <w:t>Chờ gộp</w:t>
      </w:r>
      <w:r>
        <w:t xml:space="preserve"> liệt kê từng khách × từng loại tiền còn phiếu đã khoá chưa lên hoá đơn → bấm </w:t>
      </w:r>
      <w:r>
        <w:rPr>
          <w:b/>
        </w:rPr>
        <w:t>Gộp hoá đơn tháng</w:t>
      </w:r>
      <w:r>
        <w:t xml:space="preserve"> ở dòng khách → ghi </w:t>
      </w:r>
      <w:r>
        <w:rPr>
          <w:b/>
        </w:rPr>
        <w:t>Ngày hoá đơn</w:t>
      </w:r>
      <w:r>
        <w:t xml:space="preserve">, </w:t>
      </w:r>
      <w:r>
        <w:rPr>
          <w:b/>
        </w:rPr>
        <w:t>Ghi chú</w:t>
      </w:r>
      <w:r>
        <w:t xml:space="preserve"> → </w:t>
      </w:r>
      <w:r>
        <w:rPr>
          <w:b/>
        </w:rPr>
        <w:t>Gộp hoá đơn tháng</w:t>
      </w:r>
      <w:r>
        <w:t xml:space="preserve">. Sinh một tờ HD cho mọi phiếu của dòng đó. Trong </w:t>
      </w:r>
      <w:r>
        <w:rPr>
          <w:b/>
        </w:rPr>
        <w:t>Các tờ hoá đơn gộp</w:t>
      </w:r>
      <w:r>
        <w:t xml:space="preserve"> bấm </w:t>
      </w:r>
      <w:r>
        <w:rPr>
          <w:b/>
        </w:rPr>
        <w:t>Xem</w:t>
      </w:r>
      <w:r>
        <w:t xml:space="preserve"> để mở tờ; ghi thu ở tờ bằng </w:t>
      </w:r>
      <w:r>
        <w:rPr>
          <w:b/>
        </w:rPr>
        <w:t>Ghi một lần thu</w:t>
      </w:r>
      <w:r>
        <w:t xml:space="preserve"> — tiền thu tự phân bổ về từng phiếu theo thứ tự ngày, phiếu cũ trả trước. Sai thì </w:t>
      </w:r>
      <w:r>
        <w:rPr>
          <w:b/>
        </w:rPr>
        <w:t>Huỷ tờ hoá đơn</w:t>
      </w:r>
      <w:r>
        <w:t xml:space="preserve"> (chỉ khi chưa thu đồng nào; các phiếu quay lại </w:t>
      </w:r>
      <w:r>
        <w:rPr>
          <w:i/>
        </w:rPr>
        <w:t>chưa xuất hoá đơn</w:t>
      </w:r>
      <w:r>
        <w:t>).</w:t>
      </w:r>
    </w:p>
    <w:p>
      <w:pPr>
        <w:jc w:val="both"/>
      </w:pPr>
      <w:r>
        <w:rPr>
          <w:b/>
        </w:rPr>
        <w:t>Cấn trừ cuối tháng</w:t>
      </w:r>
      <w:r>
        <w:t xml:space="preserve"> (từ đợt 7d ở </w:t>
      </w:r>
      <w:r>
        <w:rPr>
          <w:b/>
        </w:rPr>
        <w:t>trang kế toán</w:t>
      </w:r>
      <w:r>
        <w:t xml:space="preserve">): </w:t>
      </w:r>
      <w:r>
        <w:rPr>
          <w:b/>
        </w:rPr>
        <w:t>Tiền vận chuyển → Theo dõi nhà cung cấp</w:t>
      </w:r>
      <w:r>
        <w:t xml:space="preserve"> → khung </w:t>
      </w:r>
      <w:r>
        <w:rPr>
          <w:b/>
        </w:rPr>
        <w:t>Cấn trừ cuối tháng</w:t>
      </w:r>
      <w:r>
        <w:t xml:space="preserve"> → ô </w:t>
      </w:r>
      <w:r>
        <w:rPr>
          <w:b/>
        </w:rPr>
        <w:t>Tháng</w:t>
      </w:r>
      <w:r>
        <w:t xml:space="preserve"> → ở dòng khách còn phần chưa ghi, bấm </w:t>
      </w:r>
      <w:r>
        <w:rPr>
          <w:b/>
        </w:rPr>
        <w:t>Ghi cấn trừ tháng · &lt;số&gt; LAK</w:t>
      </w:r>
      <w:r>
        <w:t xml:space="preserve"> → hộp hỏi đúng tên khách và số → bấm </w:t>
      </w:r>
      <w:r>
        <w:rPr>
          <w:b/>
        </w:rPr>
        <w:t>Ghi cấn trừ tháng</w:t>
      </w:r>
      <w:r>
        <w:t xml:space="preserve">. Máy tính phần khách đã trả hộ (thẻ cao tốc của khách, trạm dầu Việt Nam ghi nợ — số lấy từ trang điều xe) rồi ghi thành phiếu thu cách thu </w:t>
      </w:r>
      <w:r>
        <w:rPr>
          <w:i/>
        </w:rPr>
        <w:t>cấn trừ</w:t>
      </w:r>
      <w:r>
        <w:t xml:space="preserve"> (ref </w:t>
      </w:r>
      <w:r>
        <w:rPr>
          <w:rFonts w:ascii="Consolas" w:hAnsi="Consolas"/>
          <w:sz w:val="19"/>
        </w:rPr>
        <w:t>CT-YYYYMM</w:t>
      </w:r>
      <w:r>
        <w:t xml:space="preserve">): hoá đơn gộp cũ trước, rồi hoá đơn lẻ cũ trước; không còn hoá đơn để bù thì phần dư để lại tháng sau. Ghi xong, ô </w:t>
      </w:r>
      <w:r>
        <w:rPr>
          <w:i/>
        </w:rPr>
        <w:t>đã ghi phiếu thu</w:t>
      </w:r>
      <w:r>
        <w:t xml:space="preserve"> hiện ngay dưới số tổng cấn trừ; ghi lại lần hai bị chặn.</w:t>
      </w:r>
    </w:p>
    <w:p>
      <w:pPr>
        <w:jc w:val="both"/>
      </w:pPr>
      <w:r>
        <w:rPr>
          <w:b/>
        </w:rPr>
        <w:t>Máy tự làm:</w:t>
      </w:r>
      <w:r>
        <w:t xml:space="preserve"> tiền = cân (tấn tới, hoặc khoán trọn chuyến) × đơn giá, theo tiền tệ hợp đồng — số lấy từ phiếu bên điều xe, không gõ tay; trạng thái tự suy: chưa thu · thu một phần · đã thu, hiện ở cả hai trang. </w:t>
      </w:r>
      <w:r>
        <w:rPr>
          <w:b/>
        </w:rPr>
        <w:t>Phiếu gom cũng có cước riêng</w:t>
      </w:r>
      <w:r>
        <w:t xml:space="preserve"> (B4) nếu khách trả theo từng chặng: lập hoá đơn như phiếu giao.</w:t>
      </w:r>
    </w:p>
    <w:p>
      <w:pPr>
        <w:jc w:val="both"/>
      </w:pPr>
      <w:r>
        <w:rPr>
          <w:b/>
        </w:rPr>
        <w:t>Máy chặn:</w:t>
      </w:r>
      <w:r>
        <w:t xml:space="preserve"> phiếu chưa kiểm mục II hoặc chưa khoá chưa lập hoá đơn; khách gộp tháng không lập hoá đơn lẻ; thu dư (máy hỏi </w:t>
      </w:r>
      <w:r>
        <w:rPr>
          <w:b/>
        </w:rPr>
        <w:t>Thu nhiều hơn số còn lại của hoá đơn</w:t>
      </w:r>
      <w:r>
        <w:t xml:space="preserve"> → </w:t>
      </w:r>
      <w:r>
        <w:rPr>
          <w:b/>
        </w:rPr>
        <w:t>Vẫn ghi (thu dư)</w:t>
      </w:r>
      <w:r>
        <w:t xml:space="preserve">); dòng thu do tờ gộp phân bổ xuống không xoá lẻ ở phiếu; lần thu, hoá đơn đã vào sổ </w:t>
      </w:r>
      <w:r>
        <w:rPr>
          <w:b/>
        </w:rPr>
        <w:t>từ trang điều xe trước ngày dời (28/09)</w:t>
      </w:r>
      <w:r>
        <w:t xml:space="preserve"> không xoá được — ghi bút toán đảo ở </w:t>
      </w:r>
      <w:r>
        <w:rPr>
          <w:b/>
        </w:rPr>
        <w:t>Ghi tay</w:t>
      </w:r>
      <w:r>
        <w:t xml:space="preserve">; </w:t>
      </w:r>
      <w:r>
        <w:rPr>
          <w:b/>
        </w:rPr>
        <w:t>trang điều xe tắt</w:t>
      </w:r>
      <w:r>
        <w:t xml:space="preserve"> thì chặn, không lưu gì. Bãi, thủ kho, tổ sửa chữa không có màn này.</w:t>
      </w:r>
    </w:p>
    <w:p>
      <w:pPr>
        <w:jc w:val="both"/>
      </w:pPr>
      <w:r>
        <w:rPr>
          <w:b/>
        </w:rPr>
        <w:t>Sếp gỡ hoá đơn lập nhầm:</w:t>
      </w:r>
      <w:r>
        <w:t xml:space="preserve"> trên màn Hóa đơn vận chuyển, Sếp (</w:t>
      </w:r>
      <w:r>
        <w:rPr>
          <w:rFonts w:ascii="Consolas" w:hAnsi="Consolas"/>
          <w:sz w:val="19"/>
        </w:rPr>
        <w:t>admin</w:t>
      </w:r>
      <w:r>
        <w:t xml:space="preserve">) có nút </w:t>
      </w:r>
      <w:r>
        <w:rPr>
          <w:b/>
        </w:rPr>
        <w:t>Huỷ tờ hoá đơn</w:t>
      </w:r>
      <w:r>
        <w:t xml:space="preserve"> khi phiếu chưa thu đồng nào. Phiếu còn hoá đơn thì trang điều xe </w:t>
      </w:r>
      <w:r>
        <w:rPr>
          <w:b/>
        </w:rPr>
        <w:t>không cho xoá phiếu</w:t>
      </w:r>
      <w:r>
        <w:t>, kể cả Sếp.</w:t>
      </w:r>
    </w:p>
    <w:p>
      <w:pPr>
        <w:pStyle w:val="Heading2"/>
      </w:pPr>
      <w:r>
        <w:t>Bước 19. Trả chủ xe liên kết — trang kế toán (chỉ phiếu xe thuê ngoài)</w:t>
      </w:r>
    </w:p>
    <w:p>
      <w:pPr>
        <w:jc w:val="both"/>
      </w:pPr>
      <w:r>
        <w:rPr>
          <w:b/>
        </w:rPr>
        <w:t>Ai:</w:t>
      </w:r>
      <w:r>
        <w:t xml:space="preserve"> Quỹ tiền mặt cảng cạn (</w:t>
      </w:r>
      <w:r>
        <w:rPr>
          <w:rFonts w:ascii="Consolas" w:hAnsi="Consolas"/>
          <w:sz w:val="19"/>
        </w:rPr>
        <w:t>quytb</w:t>
      </w:r>
      <w:r>
        <w:t>) hoặc Thủ quỹ VC (</w:t>
      </w:r>
      <w:r>
        <w:rPr>
          <w:rFonts w:ascii="Consolas" w:hAnsi="Consolas"/>
          <w:sz w:val="19"/>
        </w:rPr>
        <w:t>quyvc</w:t>
      </w:r>
      <w:r>
        <w:t xml:space="preserve">); Sếp cũng trả được. </w:t>
      </w:r>
      <w:r>
        <w:rPr>
          <w:b/>
        </w:rPr>
        <w:t>Trang:</w:t>
      </w:r>
      <w:r>
        <w:t xml:space="preserve"> </w:t>
      </w:r>
      <w:r>
        <w:rPr>
          <w:b/>
        </w:rPr>
        <w:t>kế toán</w:t>
      </w:r>
      <w:r>
        <w:t xml:space="preserve"> (từ đợt 7b). </w:t>
      </w:r>
      <w:r>
        <w:rPr>
          <w:b/>
        </w:rPr>
        <w:t>Màn:</w:t>
      </w:r>
      <w:r>
        <w:t xml:space="preserve"> nhóm </w:t>
      </w:r>
      <w:r>
        <w:rPr>
          <w:b/>
        </w:rPr>
        <w:t>Tiền vận chuyển</w:t>
      </w:r>
      <w:r>
        <w:t xml:space="preserve"> → </w:t>
      </w:r>
      <w:r>
        <w:rPr>
          <w:b/>
        </w:rPr>
        <w:t>Xe liên kết</w:t>
      </w:r>
      <w:r>
        <w:t>.</w:t>
      </w:r>
    </w:p>
    <w:p>
      <w:pPr>
        <w:jc w:val="both"/>
      </w:pPr>
      <w:r>
        <w:rPr>
          <w:b/>
        </w:rPr>
        <w:t>Đi từ phiếu:</w:t>
      </w:r>
      <w:r>
        <w:t xml:space="preserve"> trên trang điều xe, phiếu xe liên kết đã khoá hiện nút </w:t>
      </w:r>
      <w:r>
        <w:rPr>
          <w:b/>
        </w:rPr>
        <w:t>Trả chủ xe · &lt;số tiền&gt; ↗</w:t>
      </w:r>
      <w:r>
        <w:t xml:space="preserve"> (chỉ vai quỹ thấy). Bấm là mở trang kế toán ở màn Xe liên kết, đúng tháng của phiếu, dòng phiếu tô sáng. Ở màn </w:t>
      </w:r>
      <w:r>
        <w:rPr>
          <w:b/>
        </w:rPr>
        <w:t>Vận tải → Xe liên kết</w:t>
      </w:r>
      <w:r>
        <w:t xml:space="preserve"> bên điều xe (danh mục chủ xe) có nút </w:t>
      </w:r>
      <w:r>
        <w:rPr>
          <w:b/>
        </w:rPr>
        <w:t>Trả chủ xe · bảng xe liên kết ↗</w:t>
      </w:r>
      <w:r>
        <w:t>.</w:t>
      </w:r>
    </w:p>
    <w:p>
      <w:pPr>
        <w:jc w:val="both"/>
      </w:pPr>
      <w:r>
        <w:rPr>
          <w:b/>
        </w:rPr>
        <w:t>Thao tác:</w:t>
      </w:r>
    </w:p>
    <w:p>
      <w:pPr>
        <w:pStyle w:val="ListNumber"/>
      </w:pPr>
      <w:r>
        <w:t xml:space="preserve">Trang kế toán → </w:t>
      </w:r>
      <w:r>
        <w:rPr>
          <w:b/>
        </w:rPr>
        <w:t>Tiền vận chuyển → Xe liên kết</w:t>
      </w:r>
      <w:r>
        <w:t xml:space="preserve"> → ô </w:t>
      </w:r>
      <w:r>
        <w:rPr>
          <w:b/>
        </w:rPr>
        <w:t>Tháng</w:t>
      </w:r>
      <w:r>
        <w:t xml:space="preserve"> chọn tháng của phiếu. Màn có hai bảng: </w:t>
      </w:r>
      <w:r>
        <w:rPr>
          <w:b/>
        </w:rPr>
        <w:t>Chủ xe liên kết</w:t>
      </w:r>
      <w:r>
        <w:t xml:space="preserve"> (điều khoản từng chủ xe, cột </w:t>
      </w:r>
      <w:r>
        <w:rPr>
          <w:b/>
        </w:rPr>
        <w:t>Chờ trả</w:t>
      </w:r>
      <w:r>
        <w:t xml:space="preserve">) và </w:t>
      </w:r>
      <w:r>
        <w:rPr>
          <w:b/>
        </w:rPr>
        <w:t>Xe liên kết</w:t>
      </w:r>
      <w:r>
        <w:t xml:space="preserve"> (mỗi dòng một phiếu xe ngoài: tiền thuê, cắt phí, cắt quá tải, trừ EPL đã ứng, còn phải trả chủ xe, lãi EPL).</w:t>
      </w:r>
    </w:p>
    <w:p>
      <w:pPr>
        <w:pStyle w:val="ListNumber"/>
      </w:pPr>
      <w:r>
        <w:rPr>
          <w:b/>
        </w:rPr>
        <w:t>Trả từng phiếu</w:t>
      </w:r>
      <w:r>
        <w:t xml:space="preserve"> (chủ xe có cách trả </w:t>
      </w:r>
      <w:r>
        <w:rPr>
          <w:i/>
        </w:rPr>
        <w:t>Từng phiếu, sau khi khoá</w:t>
      </w:r>
      <w:r>
        <w:t xml:space="preserve">): bảng </w:t>
      </w:r>
      <w:r>
        <w:rPr>
          <w:b/>
        </w:rPr>
        <w:t>Xe liên kết</w:t>
      </w:r>
      <w:r>
        <w:t xml:space="preserve"> → dòng phiếu → cột </w:t>
      </w:r>
      <w:r>
        <w:rPr>
          <w:b/>
        </w:rPr>
        <w:t>Trả chủ xe</w:t>
      </w:r>
      <w:r>
        <w:t xml:space="preserve"> → bấm </w:t>
      </w:r>
      <w:r>
        <w:rPr>
          <w:b/>
        </w:rPr>
        <w:t>Trả chủ xe</w:t>
      </w:r>
      <w:r>
        <w:t xml:space="preserve">. Hộp hiện tên chủ xe, số phiếu, số tiền và cách tính (tiền thuê − phí − quá tải − EPL đã ứng) → bấm </w:t>
      </w:r>
      <w:r>
        <w:rPr>
          <w:b/>
        </w:rPr>
        <w:t>Trả chủ xe</w:t>
      </w:r>
      <w:r>
        <w:t>.</w:t>
      </w:r>
    </w:p>
    <w:p>
      <w:pPr>
        <w:pStyle w:val="ListNumber"/>
      </w:pPr>
      <w:r>
        <w:rPr>
          <w:b/>
        </w:rPr>
        <w:t>Trả nhiều phiếu một lần</w:t>
      </w:r>
      <w:r>
        <w:t xml:space="preserve"> (chủ xe </w:t>
      </w:r>
      <w:r>
        <w:rPr>
          <w:i/>
        </w:rPr>
        <w:t>Gộp cuối tháng</w:t>
      </w:r>
      <w:r>
        <w:t xml:space="preserve"> hay </w:t>
      </w:r>
      <w:r>
        <w:rPr>
          <w:i/>
        </w:rPr>
        <w:t>Theo đợt thoả thuận</w:t>
      </w:r>
      <w:r>
        <w:t xml:space="preserve"> — dòng phiếu ghi </w:t>
      </w:r>
      <w:r>
        <w:rPr>
          <w:i/>
        </w:rPr>
        <w:t>Trả gộp ở bảng Chủ xe</w:t>
      </w:r>
      <w:r>
        <w:t xml:space="preserve">): bảng </w:t>
      </w:r>
      <w:r>
        <w:rPr>
          <w:b/>
        </w:rPr>
        <w:t>Chủ xe liên kết</w:t>
      </w:r>
      <w:r>
        <w:t xml:space="preserve"> → </w:t>
      </w:r>
      <w:r>
        <w:rPr>
          <w:b/>
        </w:rPr>
        <w:t>Trả gộp</w:t>
      </w:r>
      <w:r>
        <w:t xml:space="preserve"> ở dòng chủ xe → tích các phiếu trả trong đợt (dòng </w:t>
      </w:r>
      <w:r>
        <w:rPr>
          <w:b/>
        </w:rPr>
        <w:t>Tổng</w:t>
      </w:r>
      <w:r>
        <w:t xml:space="preserve"> tự tính lại) → xem khung </w:t>
      </w:r>
      <w:r>
        <w:rPr>
          <w:b/>
        </w:rPr>
        <w:t>Hàng mua ở quầy chờ trừ</w:t>
      </w:r>
      <w:r>
        <w:t xml:space="preserve"> nếu có → điền </w:t>
      </w:r>
      <w:r>
        <w:rPr>
          <w:b/>
        </w:rPr>
        <w:t>Ngày thu</w:t>
      </w:r>
      <w:r>
        <w:t xml:space="preserve">, </w:t>
      </w:r>
      <w:r>
        <w:rPr>
          <w:b/>
        </w:rPr>
        <w:t>Cách thu</w:t>
      </w:r>
      <w:r>
        <w:t xml:space="preserve"> (Tiền mặt, Chuyển khoản, Cấn trừ công nợ, Khác), </w:t>
      </w:r>
      <w:r>
        <w:rPr>
          <w:b/>
        </w:rPr>
        <w:t>Số uỷ nhiệm chi · biên lai</w:t>
      </w:r>
      <w:r>
        <w:t xml:space="preserve">, </w:t>
      </w:r>
      <w:r>
        <w:rPr>
          <w:b/>
        </w:rPr>
        <w:t>Ghi chú</w:t>
      </w:r>
      <w:r>
        <w:t xml:space="preserve"> → bấm </w:t>
      </w:r>
      <w:r>
        <w:rPr>
          <w:b/>
        </w:rPr>
        <w:t>Trả chủ xe</w:t>
      </w:r>
      <w:r>
        <w:t>.</w:t>
      </w:r>
    </w:p>
    <w:p>
      <w:pPr>
        <w:pStyle w:val="ListNumber"/>
      </w:pPr>
      <w:r>
        <w:t xml:space="preserve">Trả xong: dòng phiếu hiện </w:t>
      </w:r>
      <w:r>
        <w:rPr>
          <w:i/>
        </w:rPr>
        <w:t>Đã trả chủ xe</w:t>
      </w:r>
      <w:r>
        <w:t>; bên trang điều xe phiếu tự hiện đã trả, nút trả biến mất.</w:t>
      </w:r>
    </w:p>
    <w:p>
      <w:pPr>
        <w:jc w:val="both"/>
      </w:pPr>
      <w:r>
        <w:rPr>
          <w:b/>
        </w:rPr>
        <w:t>Máy tự làm:</w:t>
      </w:r>
      <w:r>
        <w:t xml:space="preserve"> phải trả = tiền thuê − phí quản lý % − cắt quá tải − mọi khoản EPL đã ứng (dầu kho, đi đường…) — số tính ở trang điều xe, không gõ tay; </w:t>
      </w:r>
      <w:r>
        <w:rPr>
          <w:b/>
        </w:rPr>
        <w:t>tự trừ tiếp</w:t>
      </w:r>
      <w:r>
        <w:t xml:space="preserve"> phiếu bán hàng chủ xe mua ở quầy chưa trừ (phiếu cũ trước, vừa tiền thì trừ), phiếu bán thành </w:t>
      </w:r>
      <w:r>
        <w:rPr>
          <w:i/>
        </w:rPr>
        <w:t>Đã trừ</w:t>
      </w:r>
      <w:r>
        <w:t xml:space="preserve">; phiếu chi ghi số </w:t>
      </w:r>
      <w:r>
        <w:rPr>
          <w:b/>
        </w:rPr>
        <w:t>thực chi</w:t>
      </w:r>
      <w:r>
        <w:t xml:space="preserve"> sau khi trừ. Một tờ </w:t>
      </w:r>
      <w:r>
        <w:rPr>
          <w:b/>
        </w:rPr>
        <w:t>PC_CX</w:t>
      </w:r>
      <w:r>
        <w:t xml:space="preserve"> (Nợ 4022 / Có tiền) cho cả đợt, </w:t>
      </w:r>
      <w:r>
        <w:rPr>
          <w:b/>
        </w:rPr>
        <w:t>vào sổ ngay</w:t>
      </w:r>
      <w:r>
        <w:t xml:space="preserve"> — không còn nằm chờ đẩy ở trang điều xe.</w:t>
      </w:r>
    </w:p>
    <w:p>
      <w:pPr>
        <w:jc w:val="both"/>
      </w:pPr>
      <w:r>
        <w:rPr>
          <w:b/>
        </w:rPr>
        <w:t>Máy chặn:</w:t>
      </w:r>
      <w:r>
        <w:t xml:space="preserve"> phiếu chưa khoá; phiếu xe nhà; trả hai lần; các phiếu khác tiền thuê phải tách đợt; </w:t>
      </w:r>
      <w:r>
        <w:rPr>
          <w:b/>
        </w:rPr>
        <w:t>trang điều xe tắt</w:t>
      </w:r>
      <w:r>
        <w:t xml:space="preserve"> thì màn không hiện số, không trả được. Kế toán khác (KT Thu/Chi, KT Chi phí, KT Doanh thu, KT kho xăng dầu) xem được hai bảng nhưng không có nút trả; Bãi không có màn này.</w:t>
      </w:r>
    </w:p>
    <w:p>
      <w:pPr>
        <w:jc w:val="both"/>
      </w:pPr>
      <w:r>
        <w:rPr>
          <w:b/>
        </w:rPr>
        <w:t>Sếp gỡ đợt trả lập nhầm:</w:t>
      </w:r>
      <w:r>
        <w:t xml:space="preserve"> bảng Xe liên kết, phiếu đã trả có nút </w:t>
      </w:r>
      <w:r>
        <w:rPr>
          <w:b/>
        </w:rPr>
        <w:t>Huỷ đợt trả</w:t>
      </w:r>
      <w:r>
        <w:t xml:space="preserve"> (chỉ </w:t>
      </w:r>
      <w:r>
        <w:rPr>
          <w:rFonts w:ascii="Consolas" w:hAnsi="Consolas"/>
          <w:sz w:val="19"/>
        </w:rPr>
        <w:t>admin</w:t>
      </w:r>
      <w:r>
        <w:t xml:space="preserve">) → xác nhận. Tờ PC_CX rút khỏi sổ, hàng mua ở quầy về lại chờ trừ, mọi phiếu của đợt quay lại </w:t>
      </w:r>
      <w:r>
        <w:rPr>
          <w:i/>
        </w:rPr>
        <w:t>chưa trả</w:t>
      </w:r>
      <w:r>
        <w:t xml:space="preserve">. Đợt trả có tờ PC_CX đã đẩy từ trang điều xe </w:t>
      </w:r>
      <w:r>
        <w:rPr>
          <w:b/>
        </w:rPr>
        <w:t>trước ngày dời (28/09)</w:t>
      </w:r>
      <w:r>
        <w:t xml:space="preserve"> thì không huỷ được — ghi bút toán đảo ở </w:t>
      </w:r>
      <w:r>
        <w:rPr>
          <w:b/>
        </w:rPr>
        <w:t>Ghi tay</w:t>
      </w:r>
      <w:r>
        <w:t xml:space="preserve">. Phiếu đã trả chủ xe thì trang điều xe </w:t>
      </w:r>
      <w:r>
        <w:rPr>
          <w:b/>
        </w:rPr>
        <w:t>không cho xoá phiếu</w:t>
      </w:r>
      <w:r>
        <w:t>, kể cả Sếp.</w:t>
      </w:r>
    </w:p>
    <w:p>
      <w:pPr>
        <w:pStyle w:val="Heading2"/>
      </w:pPr>
      <w:r>
        <w:t>Bước 20. Tất toán tài xế theo tháng — trang kế toán</w:t>
      </w:r>
    </w:p>
    <w:p>
      <w:pPr>
        <w:jc w:val="both"/>
      </w:pPr>
      <w:r>
        <w:rPr>
          <w:b/>
        </w:rPr>
        <w:t>Ai:</w:t>
      </w:r>
      <w:r>
        <w:t xml:space="preserve"> KT Chi phí VC (</w:t>
      </w:r>
      <w:r>
        <w:rPr>
          <w:rFonts w:ascii="Consolas" w:hAnsi="Consolas"/>
          <w:sz w:val="19"/>
        </w:rPr>
        <w:t>ketoancp</w:t>
      </w:r>
      <w:r>
        <w:t>) chốt; Quỹ tiền mặt cảng cạn (</w:t>
      </w:r>
      <w:r>
        <w:rPr>
          <w:rFonts w:ascii="Consolas" w:hAnsi="Consolas"/>
          <w:sz w:val="19"/>
        </w:rPr>
        <w:t>quytb</w:t>
      </w:r>
      <w:r>
        <w:t>), Thủ quỹ VC (</w:t>
      </w:r>
      <w:r>
        <w:rPr>
          <w:rFonts w:ascii="Consolas" w:hAnsi="Consolas"/>
          <w:sz w:val="19"/>
        </w:rPr>
        <w:t>quyvc</w:t>
      </w:r>
      <w:r>
        <w:t xml:space="preserve">) cũng chốt được; </w:t>
      </w:r>
      <w:r>
        <w:rPr>
          <w:b/>
        </w:rPr>
        <w:t>bỏ chốt</w:t>
      </w:r>
      <w:r>
        <w:t xml:space="preserve"> chỉ KT Chi phí và Sếp. </w:t>
      </w:r>
      <w:r>
        <w:rPr>
          <w:b/>
        </w:rPr>
        <w:t>Trang:</w:t>
      </w:r>
      <w:r>
        <w:t xml:space="preserve"> </w:t>
      </w:r>
      <w:r>
        <w:rPr>
          <w:b/>
        </w:rPr>
        <w:t>kế toán</w:t>
      </w:r>
      <w:r>
        <w:t xml:space="preserve"> (từ đợt 7c). </w:t>
      </w:r>
      <w:r>
        <w:rPr>
          <w:b/>
        </w:rPr>
        <w:t>Màn:</w:t>
      </w:r>
      <w:r>
        <w:t xml:space="preserve"> nhóm </w:t>
      </w:r>
      <w:r>
        <w:rPr>
          <w:b/>
        </w:rPr>
        <w:t>Tiền vận chuyển</w:t>
      </w:r>
      <w:r>
        <w:t xml:space="preserve"> → </w:t>
      </w:r>
      <w:r>
        <w:rPr>
          <w:b/>
        </w:rPr>
        <w:t>Tất toán tài xế</w:t>
      </w:r>
      <w:r>
        <w:t>.</w:t>
      </w:r>
    </w:p>
    <w:p>
      <w:pPr>
        <w:jc w:val="both"/>
      </w:pPr>
      <w:r>
        <w:rPr>
          <w:b/>
        </w:rPr>
        <w:t>Thao tác:</w:t>
      </w:r>
    </w:p>
    <w:p>
      <w:pPr>
        <w:pStyle w:val="ListNumber"/>
      </w:pPr>
      <w:r>
        <w:t xml:space="preserve">Trang kế toán → </w:t>
      </w:r>
      <w:r>
        <w:rPr>
          <w:b/>
        </w:rPr>
        <w:t>Tiền vận chuyển → Tất toán tài xế</w:t>
      </w:r>
      <w:r>
        <w:t xml:space="preserve">. Màn mở sẵn ở tháng có phiếu mới nhất (theo ngày xe đi); đổi ở ô </w:t>
      </w:r>
      <w:r>
        <w:rPr>
          <w:b/>
        </w:rPr>
        <w:t>Kỳ (tháng)</w:t>
      </w:r>
      <w:r>
        <w:t>.</w:t>
      </w:r>
    </w:p>
    <w:p>
      <w:pPr>
        <w:pStyle w:val="ListNumber"/>
      </w:pPr>
      <w:r>
        <w:t xml:space="preserve">Bốn ô trên cùng: </w:t>
      </w:r>
      <w:r>
        <w:rPr>
          <w:b/>
        </w:rPr>
        <w:t>Đã ứng</w:t>
      </w:r>
      <w:r>
        <w:t xml:space="preserve">, </w:t>
      </w:r>
      <w:r>
        <w:rPr>
          <w:b/>
        </w:rPr>
        <w:t>Đã chi thật</w:t>
      </w:r>
      <w:r>
        <w:t xml:space="preserve">, </w:t>
      </w:r>
      <w:r>
        <w:rPr>
          <w:b/>
        </w:rPr>
        <w:t>Công ty chi bù</w:t>
      </w:r>
      <w:r>
        <w:t xml:space="preserve">, </w:t>
      </w:r>
      <w:r>
        <w:rPr>
          <w:b/>
        </w:rPr>
        <w:t>Tài xế nộp lại</w:t>
      </w:r>
      <w:r>
        <w:t xml:space="preserve"> (LAK). Bảng dưới: mỗi tài xế một dòng — </w:t>
      </w:r>
      <w:r>
        <w:rPr>
          <w:b/>
        </w:rPr>
        <w:t>Phiếu trong kỳ</w:t>
      </w:r>
      <w:r>
        <w:t xml:space="preserve">, </w:t>
      </w:r>
      <w:r>
        <w:rPr>
          <w:b/>
        </w:rPr>
        <w:t>Đã ứng</w:t>
      </w:r>
      <w:r>
        <w:t xml:space="preserve">, </w:t>
      </w:r>
      <w:r>
        <w:rPr>
          <w:b/>
        </w:rPr>
        <w:t>Đã chi thật</w:t>
      </w:r>
      <w:r>
        <w:t xml:space="preserve">, </w:t>
      </w:r>
      <w:r>
        <w:rPr>
          <w:b/>
        </w:rPr>
        <w:t>Chênh lệch</w:t>
      </w:r>
      <w:r>
        <w:t xml:space="preserve"> (kèm chữ </w:t>
      </w:r>
      <w:r>
        <w:rPr>
          <w:i/>
        </w:rPr>
        <w:t>Công ty chi bù</w:t>
      </w:r>
      <w:r>
        <w:t xml:space="preserve"> / </w:t>
      </w:r>
      <w:r>
        <w:rPr>
          <w:i/>
        </w:rPr>
        <w:t>Tài xế nộp lại</w:t>
      </w:r>
      <w:r>
        <w:t xml:space="preserve"> / </w:t>
      </w:r>
      <w:r>
        <w:rPr>
          <w:i/>
        </w:rPr>
        <w:t>Vừa đủ</w:t>
      </w:r>
      <w:r>
        <w:t xml:space="preserve">), </w:t>
      </w:r>
      <w:r>
        <w:rPr>
          <w:b/>
        </w:rPr>
        <w:t>Trạng thái</w:t>
      </w:r>
      <w:r>
        <w:t xml:space="preserve"> (</w:t>
      </w:r>
      <w:r>
        <w:rPr>
          <w:i/>
        </w:rPr>
        <w:t>Chờ cấp</w:t>
      </w:r>
      <w:r>
        <w:t xml:space="preserve"> hay </w:t>
      </w:r>
      <w:r>
        <w:rPr>
          <w:i/>
        </w:rPr>
        <w:t>Đã tất toán</w:t>
      </w:r>
      <w:r>
        <w:t>).</w:t>
      </w:r>
    </w:p>
    <w:p>
      <w:pPr>
        <w:pStyle w:val="ListNumber"/>
      </w:pPr>
      <w:r>
        <w:t xml:space="preserve">Bấm vào một dòng → khung dưới cùng liệt kê các phiếu của tài xế đó trong kỳ: </w:t>
      </w:r>
      <w:r>
        <w:rPr>
          <w:b/>
        </w:rPr>
        <w:t>Số phiếu</w:t>
      </w:r>
      <w:r>
        <w:t xml:space="preserve">, </w:t>
      </w:r>
      <w:r>
        <w:rPr>
          <w:b/>
        </w:rPr>
        <w:t>Ngày xe đi</w:t>
      </w:r>
      <w:r>
        <w:t xml:space="preserve">, </w:t>
      </w:r>
      <w:r>
        <w:rPr>
          <w:b/>
        </w:rPr>
        <w:t>Số xe</w:t>
      </w:r>
      <w:r>
        <w:t xml:space="preserve">, </w:t>
      </w:r>
      <w:r>
        <w:rPr>
          <w:b/>
        </w:rPr>
        <w:t>Tuyến đường</w:t>
      </w:r>
      <w:r>
        <w:t xml:space="preserve">, </w:t>
      </w:r>
      <w:r>
        <w:rPr>
          <w:b/>
        </w:rPr>
        <w:t>Đã chi thật</w:t>
      </w:r>
      <w:r>
        <w:t>.</w:t>
      </w:r>
    </w:p>
    <w:p>
      <w:pPr>
        <w:pStyle w:val="ListNumber"/>
      </w:pPr>
      <w:r>
        <w:t xml:space="preserve">Bấm </w:t>
      </w:r>
      <w:r>
        <w:rPr>
          <w:b/>
        </w:rPr>
        <w:t>Tất toán</w:t>
      </w:r>
      <w:r>
        <w:t xml:space="preserve"> ở dòng tài xế → hộp </w:t>
      </w:r>
      <w:r>
        <w:rPr>
          <w:i/>
        </w:rPr>
        <w:t>Tất toán kỳ … cho …?</w:t>
      </w:r>
      <w:r>
        <w:t xml:space="preserve"> nói số chênh → bấm </w:t>
      </w:r>
      <w:r>
        <w:rPr>
          <w:b/>
        </w:rPr>
        <w:t>Tất toán</w:t>
      </w:r>
      <w:r>
        <w:t xml:space="preserve">. Dòng chuyển </w:t>
      </w:r>
      <w:r>
        <w:rPr>
          <w:i/>
        </w:rPr>
        <w:t>Đã tất toán</w:t>
      </w:r>
      <w:r>
        <w:t>.</w:t>
      </w:r>
    </w:p>
    <w:p>
      <w:pPr>
        <w:pStyle w:val="ListNumber"/>
      </w:pPr>
      <w:r>
        <w:t xml:space="preserve">Chốt nhầm: bấm </w:t>
      </w:r>
      <w:r>
        <w:rPr>
          <w:b/>
        </w:rPr>
        <w:t>Bỏ chốt</w:t>
      </w:r>
      <w:r>
        <w:t xml:space="preserve"> ở dòng đó → xác nhận → chốt lại sau khi sửa phiếu.</w:t>
      </w:r>
    </w:p>
    <w:p>
      <w:pPr>
        <w:jc w:val="both"/>
      </w:pPr>
      <w:r>
        <w:rPr>
          <w:b/>
        </w:rPr>
        <w:t>Xem tiền chuyến trả cùng lương:</w:t>
      </w:r>
      <w:r>
        <w:t xml:space="preserve"> </w:t>
      </w:r>
      <w:r>
        <w:rPr>
          <w:b/>
        </w:rPr>
        <w:t>Tiền vận chuyển → Tiền chuyến &amp; tiền nước tài xế</w:t>
      </w:r>
      <w:r>
        <w:t xml:space="preserve"> → ô </w:t>
      </w:r>
      <w:r>
        <w:rPr>
          <w:b/>
        </w:rPr>
        <w:t>Tháng</w:t>
      </w:r>
      <w:r>
        <w:t xml:space="preserve"> → bảng theo tài xế (chỉ cộng dòng cách trả </w:t>
      </w:r>
      <w:r>
        <w:rPr>
          <w:b/>
        </w:rPr>
        <w:t>Trả theo chuyến cùng lương</w:t>
      </w:r>
      <w:r>
        <w:t xml:space="preserve"> — thường là tiền chuyến, tiền nước; khoản đã đưa tiền mặt lúc xe đi không cộng lần nữa): </w:t>
      </w:r>
      <w:r>
        <w:rPr>
          <w:b/>
        </w:rPr>
        <w:t>Chuyến</w:t>
      </w:r>
      <w:r>
        <w:t xml:space="preserve">, </w:t>
      </w:r>
      <w:r>
        <w:rPr>
          <w:b/>
        </w:rPr>
        <w:t>Tiền chuyến</w:t>
      </w:r>
      <w:r>
        <w:t xml:space="preserve">, </w:t>
      </w:r>
      <w:r>
        <w:rPr>
          <w:b/>
        </w:rPr>
        <w:t>Tiền nước</w:t>
      </w:r>
      <w:r>
        <w:t xml:space="preserve">, </w:t>
      </w:r>
      <w:r>
        <w:rPr>
          <w:b/>
        </w:rPr>
        <w:t>Điện thoại</w:t>
      </w:r>
      <w:r>
        <w:t xml:space="preserve">, </w:t>
      </w:r>
      <w:r>
        <w:rPr>
          <w:b/>
        </w:rPr>
        <w:t>Chi phí VN</w:t>
      </w:r>
      <w:r>
        <w:t xml:space="preserve">, </w:t>
      </w:r>
      <w:r>
        <w:rPr>
          <w:b/>
        </w:rPr>
        <w:t>Tiền ăn tài xế</w:t>
      </w:r>
      <w:r>
        <w:t xml:space="preserve">, </w:t>
      </w:r>
      <w:r>
        <w:rPr>
          <w:b/>
        </w:rPr>
        <w:t>Tổng (LAK)</w:t>
      </w:r>
      <w:r>
        <w:t xml:space="preserve">, </w:t>
      </w:r>
      <w:r>
        <w:rPr>
          <w:b/>
        </w:rPr>
        <w:t>Kênh chi</w:t>
      </w:r>
      <w:r>
        <w:t xml:space="preserve"> (</w:t>
      </w:r>
      <w:r>
        <w:rPr>
          <w:i/>
        </w:rPr>
        <w:t>Trả theo chuyến cùng lương</w:t>
      </w:r>
      <w:r>
        <w:t xml:space="preserve">), </w:t>
      </w:r>
      <w:r>
        <w:rPr>
          <w:b/>
        </w:rPr>
        <w:t>Trạng thái</w:t>
      </w:r>
      <w:r>
        <w:t xml:space="preserve"> chi mục IV. Bấm </w:t>
      </w:r>
      <w:r>
        <w:rPr>
          <w:b/>
        </w:rPr>
        <w:t>In</w:t>
      </w:r>
      <w:r>
        <w:t xml:space="preserve"> → bản in trong hộp → bấm </w:t>
      </w:r>
      <w:r>
        <w:rPr>
          <w:b/>
        </w:rPr>
        <w:t>In</w:t>
      </w:r>
      <w:r>
        <w:t xml:space="preserve"> trong hộp. KT Thu/Chi, KT Doanh thu, KT kho xăng dầu, hai quỹ và KT Chi phí xem được; Bãi không có màn này.</w:t>
      </w:r>
    </w:p>
    <w:p>
      <w:pPr>
        <w:jc w:val="both"/>
      </w:pPr>
      <w:r>
        <w:rPr>
          <w:b/>
        </w:rPr>
        <w:t>Máy tự làm:</w:t>
      </w:r>
      <w:r>
        <w:t xml:space="preserve"> chênh lệch = đã chi thật − đã ứng. </w:t>
      </w:r>
      <w:r>
        <w:rPr>
          <w:i/>
        </w:rPr>
        <w:t>Đã ứng</w:t>
      </w:r>
      <w:r>
        <w:t xml:space="preserve"> là các phiếu đề nghị tạm ứng </w:t>
      </w:r>
      <w:r>
        <w:rPr>
          <w:b/>
        </w:rPr>
        <w:t>đã cấp</w:t>
      </w:r>
      <w:r>
        <w:t xml:space="preserve"> trong kỳ; </w:t>
      </w:r>
      <w:r>
        <w:rPr>
          <w:i/>
        </w:rPr>
        <w:t>đã chi thật</w:t>
      </w:r>
      <w:r>
        <w:t xml:space="preserve"> là </w:t>
      </w:r>
      <w:r>
        <w:rPr>
          <w:b/>
        </w:rPr>
        <w:t>đúng những dòng đã vào tạm ứng</w:t>
      </w:r>
      <w:r>
        <w:t xml:space="preserve"> — cách trả </w:t>
      </w:r>
      <w:r>
        <w:rPr>
          <w:b/>
        </w:rPr>
        <w:t>Chi ngay khi xe đi</w:t>
      </w:r>
      <w:r>
        <w:t xml:space="preserve"> ở mục IV, VI và dầu mua dọc đường trả tiền mặt (một luật với phiếu đề nghị tạm ứng, bước 3); khoản cùng lương, nợ nhà cung cấp, trừ thẻ không tính. Số tính từ phiếu bên trang điều xe, không gõ tay. (Trước 29/09 hai bên tính hai luật khác nhau: 11 phiếu trên máy thật lệch, có phiếu báo tài xế phải nộp lại ~27 triệu — nay hết.) Chênh dương → tờ </w:t>
      </w:r>
      <w:r>
        <w:rPr>
          <w:b/>
        </w:rPr>
        <w:t>TT_CHI</w:t>
      </w:r>
      <w:r>
        <w:t xml:space="preserve"> (Nợ 625 / Có tiền mặt Kíp 1011); âm → </w:t>
      </w:r>
      <w:r>
        <w:rPr>
          <w:b/>
        </w:rPr>
        <w:t>TT_THU</w:t>
      </w:r>
      <w:r>
        <w:t xml:space="preserve"> (Nợ 1011 / Có 625); dưới 1 Kíp là vừa đủ, không sinh tờ. Tờ </w:t>
      </w:r>
      <w:r>
        <w:rPr>
          <w:b/>
        </w:rPr>
        <w:t>vào sổ ngay</w:t>
      </w:r>
      <w:r>
        <w:t>. Bỏ chốt thì tờ rút khỏi sổ.</w:t>
      </w:r>
    </w:p>
    <w:p>
      <w:pPr>
        <w:jc w:val="both"/>
      </w:pPr>
      <w:r>
        <w:rPr>
          <w:b/>
        </w:rPr>
        <w:t>Máy chặn:</w:t>
      </w:r>
      <w:r>
        <w:t xml:space="preserve"> chốt hai lần một kỳ; kỳ tài xế không có phiếu; </w:t>
      </w:r>
      <w:r>
        <w:rPr>
          <w:b/>
        </w:rPr>
        <w:t>trang điều xe tắt</w:t>
      </w:r>
      <w:r>
        <w:t xml:space="preserve"> thì màn không hiện số, không chốt được. Kỳ có tờ tất toán đã đẩy từ trang điều xe </w:t>
      </w:r>
      <w:r>
        <w:rPr>
          <w:b/>
        </w:rPr>
        <w:t>trước ngày dời (28/09)</w:t>
      </w:r>
      <w:r>
        <w:t xml:space="preserve"> thì không bỏ chốt được — ghi bút toán đảo ở </w:t>
      </w:r>
      <w:r>
        <w:rPr>
          <w:b/>
        </w:rPr>
        <w:t>Ghi tay</w:t>
      </w:r>
      <w:r>
        <w:t>. KT Thu/Chi, KT Doanh thu, Bãi không có màn Tất toán.</w:t>
      </w:r>
    </w:p>
    <w:p>
      <w:pPr>
        <w:pStyle w:val="Heading2"/>
      </w:pPr>
      <w:r>
        <w:t>Bước 21. KT Thu/Chi đẩy chứng từ sang sổ</w:t>
      </w:r>
    </w:p>
    <w:p>
      <w:pPr>
        <w:jc w:val="both"/>
      </w:pPr>
      <w:r>
        <w:rPr>
          <w:b/>
        </w:rPr>
        <w:t>Ai:</w:t>
      </w:r>
      <w:r>
        <w:t xml:space="preserve"> KT Thu/Chi VC (hoặc Sếp). </w:t>
      </w:r>
      <w:r>
        <w:rPr>
          <w:b/>
        </w:rPr>
        <w:t>Trang:</w:t>
      </w:r>
      <w:r>
        <w:t xml:space="preserve"> điều xe. </w:t>
      </w:r>
      <w:r>
        <w:rPr>
          <w:b/>
        </w:rPr>
        <w:t>Màn:</w:t>
      </w:r>
      <w:r>
        <w:t xml:space="preserve"> Vận tải → </w:t>
      </w:r>
      <w:r>
        <w:rPr>
          <w:b/>
        </w:rPr>
        <w:t>Phiếu chi · Phiếu thu</w:t>
      </w:r>
      <w:r>
        <w:t xml:space="preserve"> → tab </w:t>
      </w:r>
      <w:r>
        <w:rPr>
          <w:b/>
        </w:rPr>
        <w:t>Sổ chứng từ</w:t>
      </w:r>
      <w:r>
        <w:t>.</w:t>
      </w:r>
    </w:p>
    <w:p>
      <w:pPr>
        <w:jc w:val="both"/>
      </w:pPr>
      <w:r>
        <w:rPr>
          <w:b/>
        </w:rPr>
        <w:t>Thao tác:</w:t>
      </w:r>
      <w:r>
        <w:t xml:space="preserve"> xem danh sách tờ </w:t>
      </w:r>
      <w:r>
        <w:rPr>
          <w:i/>
        </w:rPr>
        <w:t>chưa đẩy</w:t>
      </w:r>
      <w:r>
        <w:t xml:space="preserve"> (lọc theo loại, theo phiếu) → bấm </w:t>
      </w:r>
      <w:r>
        <w:rPr>
          <w:b/>
        </w:rPr>
        <w:t>Đẩy hết tờ chưa đẩy</w:t>
      </w:r>
      <w:r>
        <w:t xml:space="preserve">, hoặc </w:t>
      </w:r>
      <w:r>
        <w:rPr>
          <w:b/>
        </w:rPr>
        <w:t>Đẩy</w:t>
      </w:r>
      <w:r>
        <w:t xml:space="preserve"> ở từng tờ. Máy báo đẩy được bao nhiêu tờ, hỏng bao nhiêu.</w:t>
      </w:r>
    </w:p>
    <w:p>
      <w:pPr>
        <w:jc w:val="both"/>
      </w:pPr>
      <w:r>
        <w:rPr>
          <w:b/>
        </w:rPr>
        <w:t>Máy tự làm:</w:t>
      </w:r>
      <w:r>
        <w:t xml:space="preserve"> mỗi tờ đẩy đúng một lần; sổ đã có tờ đó thì coi như xong, không gửi trùng; hỏng thì giữ tờ, ghi câu lỗi lên tờ để đẩy lại.</w:t>
      </w:r>
    </w:p>
    <w:p>
      <w:pPr>
        <w:jc w:val="both"/>
      </w:pPr>
      <w:r>
        <w:rPr>
          <w:b/>
        </w:rPr>
        <w:t>Máy chặn:</w:t>
      </w:r>
      <w:r>
        <w:t xml:space="preserve"> chưa cấu hình địa chỉ sổ kế toán thì báo rõ (Phần 3.3).</w:t>
      </w:r>
    </w:p>
    <w:p>
      <w:pPr>
        <w:jc w:val="both"/>
      </w:pPr>
      <w:r>
        <w:rPr>
          <w:b/>
        </w:rPr>
        <w:t>Lưu ý:</w:t>
      </w:r>
      <w:r>
        <w:t xml:space="preserve"> tờ kho, tờ lệnh sửa chữa, tờ bán hàng, và mọi tờ tiền vận chuyển — </w:t>
      </w:r>
      <w:r>
        <w:rPr>
          <w:b/>
        </w:rPr>
        <w:t>hoá đơn HD, phiếu thu PT</w:t>
      </w:r>
      <w:r>
        <w:t xml:space="preserve"> (7a), </w:t>
      </w:r>
      <w:r>
        <w:rPr>
          <w:b/>
        </w:rPr>
        <w:t>PC_CX</w:t>
      </w:r>
      <w:r>
        <w:t xml:space="preserve"> (7b), </w:t>
      </w:r>
      <w:r>
        <w:rPr>
          <w:b/>
        </w:rPr>
        <w:t>TT_CHI · TT_THU</w:t>
      </w:r>
      <w:r>
        <w:t xml:space="preserve"> (7c), </w:t>
      </w:r>
      <w:r>
        <w:rPr>
          <w:b/>
        </w:rPr>
        <w:t>PC_NCC</w:t>
      </w:r>
      <w:r>
        <w:t xml:space="preserve"> (7d) — </w:t>
      </w:r>
      <w:r>
        <w:rPr>
          <w:b/>
        </w:rPr>
        <w:t>không nằm ở đây</w:t>
      </w:r>
      <w:r>
        <w:t xml:space="preserve"> — chúng sinh ngay ở trang kế toán (Phần 1.3).</w:t>
      </w:r>
    </w:p>
    <w:p>
      <w:pPr>
        <w:pStyle w:val="Heading2"/>
      </w:pPr>
      <w:r>
        <w:t>Bước 22. Bên sổ: nhận tờ, ghi bút toán, xem số</w:t>
      </w:r>
    </w:p>
    <w:p>
      <w:pPr>
        <w:jc w:val="both"/>
      </w:pPr>
      <w:r>
        <w:rPr>
          <w:b/>
        </w:rPr>
        <w:t>Ai:</w:t>
      </w:r>
      <w:r>
        <w:t xml:space="preserve"> kế toán (</w:t>
      </w:r>
      <w:r>
        <w:rPr>
          <w:rFonts w:ascii="Consolas" w:hAnsi="Consolas"/>
          <w:sz w:val="19"/>
        </w:rPr>
        <w:t>ketoan</w:t>
      </w:r>
      <w:r>
        <w:t>), kế toán trưởng (</w:t>
      </w:r>
      <w:r>
        <w:rPr>
          <w:rFonts w:ascii="Consolas" w:hAnsi="Consolas"/>
          <w:sz w:val="19"/>
        </w:rPr>
        <w:t>ketoantruong</w:t>
      </w:r>
      <w:r>
        <w:t>), Sếp; người xem sổ (</w:t>
      </w:r>
      <w:r>
        <w:rPr>
          <w:rFonts w:ascii="Consolas" w:hAnsi="Consolas"/>
          <w:sz w:val="19"/>
        </w:rPr>
        <w:t>xem</w:t>
      </w:r>
      <w:r>
        <w:t xml:space="preserve">, KT Chi phí, KT kho, quỹ, KT Doanh thu) chỉ xem. </w:t>
      </w:r>
      <w:r>
        <w:rPr>
          <w:b/>
        </w:rPr>
        <w:t>Trang:</w:t>
      </w:r>
      <w:r>
        <w:t xml:space="preserve"> </w:t>
      </w:r>
      <w:r>
        <w:rPr>
          <w:b/>
        </w:rPr>
        <w:t>kế toán</w:t>
      </w:r>
      <w:r>
        <w:t>.</w:t>
      </w:r>
    </w:p>
    <w:p>
      <w:pPr>
        <w:jc w:val="both"/>
      </w:pPr>
      <w:r>
        <w:rPr>
          <w:b/>
        </w:rPr>
        <w:t>Máy tự làm khi nhận tờ:</w:t>
      </w:r>
      <w:r>
        <w:t xml:space="preserve"> tờ có định khoản và có tiền thì sinh ngay </w:t>
      </w:r>
      <w:r>
        <w:rPr>
          <w:b/>
        </w:rPr>
        <w:t>bút toán đã ghi sổ</w:t>
      </w:r>
      <w:r>
        <w:t xml:space="preserve"> (nguồn </w:t>
      </w:r>
      <w:r>
        <w:rPr>
          <w:i/>
        </w:rPr>
        <w:t>Đẩy từ EPL_LAO_REAL</w:t>
      </w:r>
      <w:r>
        <w:t xml:space="preserve">); tờ chỉ có một vế (ngoài bảng, chờ mã) thì ghi đơn; tờ không có tiền (DO, phiếu đề nghị xuất nhiên liệu…) chỉ lưu. Muốn sửa bút toán sinh từ tờ thì </w:t>
      </w:r>
      <w:r>
        <w:rPr>
          <w:b/>
        </w:rPr>
        <w:t>sửa tờ ở trang điều xe rồi đẩy lại</w:t>
      </w:r>
      <w:r>
        <w:t xml:space="preserve"> — tờ đã nhận không sửa ở sổ.</w:t>
      </w:r>
    </w:p>
    <w:p>
      <w:pPr>
        <w:jc w:val="both"/>
      </w:pPr>
      <w:r>
        <w:rPr>
          <w:b/>
        </w:rPr>
        <w:t>Xem số (menu trang kế toán):</w:t>
      </w:r>
    </w:p>
    <w:p>
      <w:pPr>
        <w:pStyle w:val="ListBullet"/>
      </w:pPr>
      <w:r>
        <w:rPr>
          <w:b/>
        </w:rPr>
        <w:t>Sổ sách → Kế toán</w:t>
      </w:r>
      <w:r>
        <w:t xml:space="preserve">: </w:t>
      </w:r>
      <w:r>
        <w:rPr>
          <w:b/>
        </w:rPr>
        <w:t>Nhật ký chung</w:t>
      </w:r>
      <w:r>
        <w:t xml:space="preserve"> (lọc theo kỳ, nguồn, tài khoản, ô tìm), </w:t>
      </w:r>
      <w:r>
        <w:rPr>
          <w:b/>
        </w:rPr>
        <w:t>Sổ cái</w:t>
      </w:r>
      <w:r>
        <w:t xml:space="preserve"> từng tài khoản, </w:t>
      </w:r>
      <w:r>
        <w:rPr>
          <w:b/>
        </w:rPr>
        <w:t>Cân đối phát sinh</w:t>
      </w:r>
      <w:r>
        <w:t xml:space="preserve"> (dòng </w:t>
      </w:r>
      <w:r>
        <w:rPr>
          <w:b/>
        </w:rPr>
        <w:t>Nợ = Có, cân đối</w:t>
      </w:r>
      <w:r>
        <w:t xml:space="preserve">), </w:t>
      </w:r>
      <w:r>
        <w:rPr>
          <w:b/>
        </w:rPr>
        <w:t>Hệ thống tài khoản</w:t>
      </w:r>
      <w:r>
        <w:t>.</w:t>
      </w:r>
    </w:p>
    <w:p>
      <w:pPr>
        <w:pStyle w:val="ListBullet"/>
      </w:pPr>
      <w:r>
        <w:rPr>
          <w:b/>
        </w:rPr>
        <w:t>Tiền &amp; công nợ → Công nợ</w:t>
      </w:r>
      <w:r>
        <w:t>: phải thu khách (1211) theo từng khách, phải trả nhà cung cấp (4021), phải trả chủ xe liên kết (4022).</w:t>
      </w:r>
    </w:p>
    <w:p>
      <w:pPr>
        <w:pStyle w:val="ListBullet"/>
      </w:pPr>
      <w:r>
        <w:rPr>
          <w:b/>
        </w:rPr>
        <w:t>Tiền &amp; công nợ → Thu chi</w:t>
      </w:r>
      <w:r>
        <w:t xml:space="preserve"> và </w:t>
      </w:r>
      <w:r>
        <w:rPr>
          <w:b/>
        </w:rPr>
        <w:t>Quỹ &amp; TK</w:t>
      </w:r>
      <w:r>
        <w:t>: tiền mặt Kíp 1011, ngoại tệ 1012, ngân hàng 1021, 1022.</w:t>
      </w:r>
    </w:p>
    <w:p>
      <w:pPr>
        <w:pStyle w:val="ListBullet"/>
      </w:pPr>
      <w:r>
        <w:rPr>
          <w:b/>
        </w:rPr>
        <w:t>Chuyến &amp; kho → Chuyến xe</w:t>
      </w:r>
      <w:r>
        <w:t>: từng phiếu xe — doanh thu, chi phí theo loại, lãi, còn phải thu, tấn hàng nhập / xuất kho bãi.</w:t>
      </w:r>
    </w:p>
    <w:p>
      <w:pPr>
        <w:pStyle w:val="ListBullet"/>
      </w:pPr>
      <w:r>
        <w:rPr>
          <w:b/>
        </w:rPr>
        <w:t>Chuyến &amp; kho → Kho</w:t>
      </w:r>
      <w:r>
        <w:t>: nhập / xuất / tồn theo kho nhiên liệu, phụ tùng (đối chiếu với 1371) và hàng khách gửi (tấn, ngoài bảng).</w:t>
      </w:r>
    </w:p>
    <w:p>
      <w:pPr>
        <w:pStyle w:val="ListBullet"/>
      </w:pPr>
      <w:r>
        <w:rPr>
          <w:b/>
        </w:rPr>
        <w:t>Sổ sách → Báo cáo</w:t>
      </w:r>
      <w:r>
        <w:t>; mỗi màn có nút xuất Excel / PDF.</w:t>
      </w:r>
    </w:p>
    <w:p>
      <w:pPr>
        <w:jc w:val="both"/>
      </w:pPr>
      <w:r>
        <w:rPr>
          <w:b/>
        </w:rPr>
        <w:t>Bút toán ghi tay</w:t>
      </w:r>
      <w:r>
        <w:t xml:space="preserve"> (khoản không đến từ tờ nào, số dư đầu kỳ): </w:t>
      </w:r>
      <w:r>
        <w:rPr>
          <w:b/>
        </w:rPr>
        <w:t>Sổ sách → Ghi tay</w:t>
      </w:r>
      <w:r>
        <w:t xml:space="preserve"> → kế toán lập → trạng thái </w:t>
      </w:r>
      <w:r>
        <w:rPr>
          <w:i/>
        </w:rPr>
        <w:t>chờ duyệt</w:t>
      </w:r>
      <w:r>
        <w:t xml:space="preserve"> (chưa vào sổ) → </w:t>
      </w:r>
      <w:r>
        <w:rPr>
          <w:b/>
        </w:rPr>
        <w:t>kế toán trưởng</w:t>
      </w:r>
      <w:r>
        <w:t xml:space="preserve"> bấm duyệt → </w:t>
      </w:r>
      <w:r>
        <w:rPr>
          <w:i/>
        </w:rPr>
        <w:t>đã ghi sổ</w:t>
      </w:r>
      <w:r>
        <w:t xml:space="preserve">; trả lại thì về </w:t>
      </w:r>
      <w:r>
        <w:rPr>
          <w:i/>
        </w:rPr>
        <w:t>chờ duyệt</w:t>
      </w:r>
      <w:r>
        <w:t>; huỷ thì giữ vết.</w:t>
      </w:r>
    </w:p>
    <w:p>
      <w:pPr>
        <w:pStyle w:val="Heading2"/>
      </w:pPr>
      <w:r>
        <w:t>Bước 23. Khi nào một chuyến coi là "hoàn tất"</w:t>
      </w:r>
    </w:p>
    <w:p>
      <w:pPr>
        <w:jc w:val="both"/>
      </w:pPr>
      <w:r>
        <w:t>Một phiếu (gom hay giao) hoàn tất khi đủ các điều sau:</w:t>
      </w:r>
    </w:p>
    <w:p>
      <w:pPr>
        <w:pStyle w:val="ListNumber"/>
      </w:pPr>
      <w:r>
        <w:t xml:space="preserve">Trên trang điều xe: mọi mục có chi đã </w:t>
      </w:r>
      <w:r>
        <w:rPr>
          <w:i/>
        </w:rPr>
        <w:t>Đã chi</w:t>
      </w:r>
      <w:r>
        <w:t xml:space="preserve">, phiếu </w:t>
      </w:r>
      <w:r>
        <w:rPr>
          <w:i/>
        </w:rPr>
        <w:t>Đã khoá 🔒</w:t>
      </w:r>
      <w:r>
        <w:t xml:space="preserve">, đã có hoá đơn (lẻ hoặc gộp tháng) và </w:t>
      </w:r>
      <w:r>
        <w:rPr>
          <w:i/>
        </w:rPr>
        <w:t>đã thu</w:t>
      </w:r>
      <w:r>
        <w:t xml:space="preserve"> đủ; xe liên kết thì </w:t>
      </w:r>
      <w:r>
        <w:rPr>
          <w:i/>
        </w:rPr>
        <w:t>đã trả chủ xe</w:t>
      </w:r>
      <w:r>
        <w:t>.</w:t>
      </w:r>
    </w:p>
    <w:p>
      <w:pPr>
        <w:pStyle w:val="ListNumber"/>
      </w:pPr>
      <w:r>
        <w:t xml:space="preserve">Ở màn </w:t>
      </w:r>
      <w:r>
        <w:rPr>
          <w:b/>
        </w:rPr>
        <w:t>Phiếu chi · Phiếu thu</w:t>
      </w:r>
      <w:r>
        <w:t xml:space="preserve"> không còn tờ </w:t>
      </w:r>
      <w:r>
        <w:rPr>
          <w:i/>
        </w:rPr>
        <w:t>chưa đẩy</w:t>
      </w:r>
      <w:r>
        <w:t xml:space="preserve"> của phiếu đó.</w:t>
      </w:r>
    </w:p>
    <w:p>
      <w:pPr>
        <w:pStyle w:val="ListNumber"/>
      </w:pPr>
      <w:r>
        <w:t xml:space="preserve">Trên trang kế toán: màn </w:t>
      </w:r>
      <w:r>
        <w:rPr>
          <w:b/>
        </w:rPr>
        <w:t>Chuyến xe</w:t>
      </w:r>
      <w:r>
        <w:t xml:space="preserve"> của phiếu đó hiện đủ doanh thu, chi phí, lãi, còn phải thu = 0; </w:t>
      </w:r>
      <w:r>
        <w:rPr>
          <w:b/>
        </w:rPr>
        <w:t>Công nợ</w:t>
      </w:r>
      <w:r>
        <w:t xml:space="preserve"> của khách không còn phần của phiếu; </w:t>
      </w:r>
      <w:r>
        <w:rPr>
          <w:b/>
        </w:rPr>
        <w:t>Cân đối phát sinh</w:t>
      </w:r>
      <w:r>
        <w:t xml:space="preserve"> vẫn </w:t>
      </w:r>
      <w:r>
        <w:rPr>
          <w:i/>
        </w:rPr>
        <w:t>Nợ = Có</w:t>
      </w:r>
      <w:r>
        <w:t>.</w:t>
      </w:r>
    </w:p>
    <w:p>
      <w:pPr>
        <w:pStyle w:val="ListNumber"/>
      </w:pPr>
      <w:r>
        <w:t xml:space="preserve">Riêng phiếu gom: lô trong </w:t>
      </w:r>
      <w:r>
        <w:rPr>
          <w:b/>
        </w:rPr>
        <w:t>Kho hàng</w:t>
      </w:r>
      <w:r>
        <w:t xml:space="preserve"> đã được phiếu giao lấy hết, hoặc phần còn lại đã điều chỉnh có lý do.</w:t>
      </w:r>
    </w:p>
    <w:p>
      <w:pPr>
        <w:pStyle w:val="Heading1"/>
      </w:pPr>
      <w:r>
        <w:rPr>
          <w:color w:val="145C4A"/>
        </w:rPr>
        <w:t>5. Bảng "ai làm tiếp"</w:t>
      </w:r>
    </w:p>
    <w:p>
      <w:pPr>
        <w:jc w:val="both"/>
      </w:pPr>
      <w:r>
        <w:t xml:space="preserve">Người nhận việc kế tiếp thấy việc ở </w:t>
      </w:r>
      <w:r>
        <w:rPr>
          <w:b/>
        </w:rPr>
        <w:t>Tổng quan → Việc của tôi</w:t>
      </w:r>
      <w:r>
        <w:t xml:space="preserve"> (trang điều xe) hoặc ở màn đầu tiên của họ (trang kế toán: Cấp phát có bảng </w:t>
      </w:r>
      <w:r>
        <w:rPr>
          <w:i/>
        </w:rPr>
        <w:t>Chờ cấp</w:t>
      </w:r>
      <w:r>
        <w:t>, Lệnh sửa chữa lọc theo trạng thái).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Sau khi</w:t>
            </w:r>
          </w:p>
        </w:tc>
        <w:tc>
          <w:tcPr>
            <w:tcW w:type="dxa" w:w="2160"/>
          </w:tcPr>
          <w:p>
            <w:r>
              <w:rPr>
                <w:b/>
              </w:rPr>
            </w:r>
            <w:r>
              <w:rPr>
                <w:b/>
              </w:rPr>
              <w:t>Trạng thái</w:t>
            </w:r>
          </w:p>
        </w:tc>
        <w:tc>
          <w:tcPr>
            <w:tcW w:type="dxa" w:w="2160"/>
          </w:tcPr>
          <w:p>
            <w:r>
              <w:rPr>
                <w:b/>
              </w:rPr>
            </w:r>
            <w:r>
              <w:rPr>
                <w:b/>
              </w:rPr>
              <w:t>Người làm tiếp</w:t>
            </w:r>
          </w:p>
        </w:tc>
        <w:tc>
          <w:tcPr>
            <w:tcW w:type="dxa" w:w="2160"/>
          </w:tcPr>
          <w:p>
            <w:r>
              <w:rPr>
                <w:b/>
              </w:rPr>
            </w:r>
            <w:r>
              <w:rPr>
                <w:b/>
              </w:rPr>
              <w:t>Làm ở</w:t>
            </w:r>
          </w:p>
        </w:tc>
      </w:tr>
      <w:tr>
        <w:tc>
          <w:tcPr>
            <w:tcW w:type="dxa" w:w="2160"/>
          </w:tcPr>
          <w:p>
            <w:r/>
            <w:r>
              <w:t>Bãi lập phiếu, gửi kiểm</w:t>
            </w:r>
          </w:p>
        </w:tc>
        <w:tc>
          <w:tcPr>
            <w:tcW w:type="dxa" w:w="2160"/>
          </w:tcPr>
          <w:p>
            <w:r/>
            <w:r>
              <w:t xml:space="preserve">Mục </w:t>
            </w:r>
            <w:r>
              <w:rPr>
                <w:i/>
              </w:rPr>
              <w:t>Đã nhập</w:t>
            </w:r>
          </w:p>
        </w:tc>
        <w:tc>
          <w:tcPr>
            <w:tcW w:type="dxa" w:w="2160"/>
          </w:tcPr>
          <w:p>
            <w:r/>
            <w:r>
              <w:t>KT Thu/Chi (I–II), KT kho xăng dầu (III), KT Chi phí (IV, VI)</w:t>
            </w:r>
          </w:p>
        </w:tc>
        <w:tc>
          <w:tcPr>
            <w:tcW w:type="dxa" w:w="2160"/>
          </w:tcPr>
          <w:p>
            <w:r/>
            <w:r>
              <w:t>Điều xe · Phiếu xuất xe</w:t>
            </w:r>
          </w:p>
        </w:tc>
      </w:tr>
      <w:tr>
        <w:tc>
          <w:tcPr>
            <w:tcW w:type="dxa" w:w="2160"/>
          </w:tcPr>
          <w:p>
            <w:r/>
            <w:r>
              <w:t>Bãi in phiếu đề nghị xuất nhiên liệu</w:t>
            </w:r>
          </w:p>
        </w:tc>
        <w:tc>
          <w:tcPr>
            <w:tcW w:type="dxa" w:w="2160"/>
          </w:tcPr>
          <w:p>
            <w:r/>
            <w:r>
              <w:t xml:space="preserve">Phiếu đề nghị xuất nhiên liệu </w:t>
            </w:r>
            <w:r>
              <w:rPr>
                <w:i/>
              </w:rPr>
              <w:t>Chờ cấp</w:t>
            </w:r>
          </w:p>
        </w:tc>
        <w:tc>
          <w:tcPr>
            <w:tcW w:type="dxa" w:w="2160"/>
          </w:tcPr>
          <w:p>
            <w:r/>
            <w:r>
              <w:t>Thủ kho đúng kho</w:t>
            </w:r>
          </w:p>
        </w:tc>
        <w:tc>
          <w:tcPr>
            <w:tcW w:type="dxa" w:w="2160"/>
          </w:tcPr>
          <w:p>
            <w:r/>
            <w:r>
              <w:t>Kế toán · Cấp phát</w:t>
            </w:r>
          </w:p>
        </w:tc>
      </w:tr>
      <w:tr>
        <w:tc>
          <w:tcPr>
            <w:tcW w:type="dxa" w:w="2160"/>
          </w:tcPr>
          <w:p>
            <w:r/>
            <w:r>
              <w:t>KT Chi phí ghi sổ mục IV</w:t>
            </w:r>
          </w:p>
        </w:tc>
        <w:tc>
          <w:tcPr>
            <w:tcW w:type="dxa" w:w="2160"/>
          </w:tcPr>
          <w:p>
            <w:r/>
            <w:r>
              <w:t xml:space="preserve">Mục IV </w:t>
            </w:r>
            <w:r>
              <w:rPr>
                <w:i/>
              </w:rPr>
              <w:t>Đã ghi sổ</w:t>
            </w:r>
          </w:p>
        </w:tc>
        <w:tc>
          <w:tcPr>
            <w:tcW w:type="dxa" w:w="2160"/>
          </w:tcPr>
          <w:p>
            <w:r/>
            <w:r>
              <w:t>Quỹ tiền mặt / Thủ quỹ chi tạm ứng</w:t>
            </w:r>
          </w:p>
        </w:tc>
        <w:tc>
          <w:tcPr>
            <w:tcW w:type="dxa" w:w="2160"/>
          </w:tcPr>
          <w:p>
            <w:r/>
            <w:r>
              <w:t>Kế toán · Cấp phát, hoặc Điều xe · mục IV</w:t>
            </w:r>
          </w:p>
        </w:tc>
      </w:tr>
      <w:tr>
        <w:tc>
          <w:tcPr>
            <w:tcW w:type="dxa" w:w="2160"/>
          </w:tcPr>
          <w:p>
            <w:r/>
            <w:r>
              <w:t>Quỹ chi tạm ứng</w:t>
            </w:r>
          </w:p>
        </w:tc>
        <w:tc>
          <w:tcPr>
            <w:tcW w:type="dxa" w:w="2160"/>
          </w:tcPr>
          <w:p>
            <w:r/>
            <w:r>
              <w:t xml:space="preserve">Mục IV </w:t>
            </w:r>
            <w:r>
              <w:rPr>
                <w:i/>
              </w:rPr>
              <w:t>Đã chi</w:t>
            </w:r>
          </w:p>
        </w:tc>
        <w:tc>
          <w:tcPr>
            <w:tcW w:type="dxa" w:w="2160"/>
          </w:tcPr>
          <w:p>
            <w:r/>
            <w:r>
              <w:t>Tài xế xuất phát</w:t>
            </w:r>
          </w:p>
        </w:tc>
        <w:tc>
          <w:tcPr>
            <w:tcW w:type="dxa" w:w="2160"/>
          </w:tcPr>
          <w:p>
            <w:r/>
            <w:r>
              <w:t>Điều xe · Phiếu của tôi</w:t>
            </w:r>
          </w:p>
        </w:tc>
      </w:tr>
      <w:tr>
        <w:tc>
          <w:tcPr>
            <w:tcW w:type="dxa" w:w="2160"/>
          </w:tcPr>
          <w:p>
            <w:r/>
            <w:r>
              <w:t>Tài xế khai đổ dầu</w:t>
            </w:r>
          </w:p>
        </w:tc>
        <w:tc>
          <w:tcPr>
            <w:tcW w:type="dxa" w:w="2160"/>
          </w:tcPr>
          <w:p>
            <w:r/>
            <w:r>
              <w:t>Sự cố chờ duyệt</w:t>
            </w:r>
          </w:p>
        </w:tc>
        <w:tc>
          <w:tcPr>
            <w:tcW w:type="dxa" w:w="2160"/>
          </w:tcPr>
          <w:p>
            <w:r/>
            <w:r>
              <w:t>KT kho xăng dầu (hoặc Bãi)</w:t>
            </w:r>
          </w:p>
        </w:tc>
        <w:tc>
          <w:tcPr>
            <w:tcW w:type="dxa" w:w="2160"/>
          </w:tcPr>
          <w:p>
            <w:r/>
            <w:r>
              <w:t>Điều xe · Theo dõi tuyến</w:t>
            </w:r>
          </w:p>
        </w:tc>
      </w:tr>
      <w:tr>
        <w:tc>
          <w:tcPr>
            <w:tcW w:type="dxa" w:w="2160"/>
          </w:tcPr>
          <w:p>
            <w:r/>
            <w:r>
              <w:t>Tài xế báo hỏng</w:t>
            </w:r>
          </w:p>
        </w:tc>
        <w:tc>
          <w:tcPr>
            <w:tcW w:type="dxa" w:w="2160"/>
          </w:tcPr>
          <w:p>
            <w:r/>
            <w:r>
              <w:t>Sự cố chờ duyệt</w:t>
            </w:r>
          </w:p>
        </w:tc>
        <w:tc>
          <w:tcPr>
            <w:tcW w:type="dxa" w:w="2160"/>
          </w:tcPr>
          <w:p>
            <w:r/>
            <w:r>
              <w:t>Tổ sửa chữa</w:t>
            </w:r>
          </w:p>
        </w:tc>
        <w:tc>
          <w:tcPr>
            <w:tcW w:type="dxa" w:w="2160"/>
          </w:tcPr>
          <w:p>
            <w:r/>
            <w:r>
              <w:t>Điều xe · Theo dõi tuyến</w:t>
            </w:r>
          </w:p>
        </w:tc>
      </w:tr>
      <w:tr>
        <w:tc>
          <w:tcPr>
            <w:tcW w:type="dxa" w:w="2160"/>
          </w:tcPr>
          <w:p>
            <w:r/>
            <w:r>
              <w:t>Tổ sửa chữa duyệt báo hỏng</w:t>
            </w:r>
          </w:p>
        </w:tc>
        <w:tc>
          <w:tcPr>
            <w:tcW w:type="dxa" w:w="2160"/>
          </w:tcPr>
          <w:p>
            <w:r/>
            <w:r>
              <w:t xml:space="preserve">Mục V </w:t>
            </w:r>
            <w:r>
              <w:rPr>
                <w:i/>
              </w:rPr>
              <w:t>Đã nhập</w:t>
            </w:r>
          </w:p>
        </w:tc>
        <w:tc>
          <w:tcPr>
            <w:tcW w:type="dxa" w:w="2160"/>
          </w:tcPr>
          <w:p>
            <w:r/>
            <w:r>
              <w:t>KT Chi phí kiểm, ghi sổ; rồi Quỹ chi</w:t>
            </w:r>
          </w:p>
        </w:tc>
        <w:tc>
          <w:tcPr>
            <w:tcW w:type="dxa" w:w="2160"/>
          </w:tcPr>
          <w:p>
            <w:r/>
            <w:r>
              <w:t>Điều xe · Phiếu xuất xe</w:t>
            </w:r>
          </w:p>
        </w:tc>
      </w:tr>
      <w:tr>
        <w:tc>
          <w:tcPr>
            <w:tcW w:type="dxa" w:w="2160"/>
          </w:tcPr>
          <w:p>
            <w:r/>
            <w:r>
              <w:t>Xe gom tới bãi</w:t>
            </w:r>
          </w:p>
        </w:tc>
        <w:tc>
          <w:tcPr>
            <w:tcW w:type="dxa" w:w="2160"/>
          </w:tcPr>
          <w:p>
            <w:r/>
            <w:r>
              <w:t>Lô trong kho bãi</w:t>
            </w:r>
          </w:p>
        </w:tc>
        <w:tc>
          <w:tcPr>
            <w:tcW w:type="dxa" w:w="2160"/>
          </w:tcPr>
          <w:p>
            <w:r/>
            <w:r>
              <w:t>Bãi lập phiếu giao lấy lô; kế toán điều chỉnh nếu cần</w:t>
            </w:r>
          </w:p>
        </w:tc>
        <w:tc>
          <w:tcPr>
            <w:tcW w:type="dxa" w:w="2160"/>
          </w:tcPr>
          <w:p>
            <w:r/>
            <w:r>
              <w:t>Điều xe · Phiếu xuất xe; Kế toán · Kho hàng</w:t>
            </w:r>
          </w:p>
        </w:tc>
      </w:tr>
      <w:tr>
        <w:tc>
          <w:tcPr>
            <w:tcW w:type="dxa" w:w="2160"/>
          </w:tcPr>
          <w:p>
            <w:r/>
            <w:r>
              <w:t>Xe tới nơi, các mục xong</w:t>
            </w:r>
          </w:p>
        </w:tc>
        <w:tc>
          <w:tcPr>
            <w:tcW w:type="dxa" w:w="2160"/>
          </w:tcPr>
          <w:p>
            <w:r/>
            <w:r>
              <w:rPr>
                <w:i/>
              </w:rPr>
              <w:t>Đã giao hàng</w:t>
            </w:r>
          </w:p>
        </w:tc>
        <w:tc>
          <w:tcPr>
            <w:tcW w:type="dxa" w:w="2160"/>
          </w:tcPr>
          <w:p>
            <w:r/>
            <w:r>
              <w:t>KT Thu/Chi khoá phiếu</w:t>
            </w:r>
          </w:p>
        </w:tc>
        <w:tc>
          <w:tcPr>
            <w:tcW w:type="dxa" w:w="2160"/>
          </w:tcPr>
          <w:p>
            <w:r/>
            <w:r>
              <w:t>Điều xe · Phiếu xuất xe</w:t>
            </w:r>
          </w:p>
        </w:tc>
      </w:tr>
      <w:tr>
        <w:tc>
          <w:tcPr>
            <w:tcW w:type="dxa" w:w="2160"/>
          </w:tcPr>
          <w:p>
            <w:r/>
            <w:r>
              <w:t>Phiếu khoá</w:t>
            </w:r>
          </w:p>
        </w:tc>
        <w:tc>
          <w:tcPr>
            <w:tcW w:type="dxa" w:w="2160"/>
          </w:tcPr>
          <w:p>
            <w:r/>
            <w:r>
              <w:rPr>
                <w:i/>
              </w:rPr>
              <w:t>Đã khoá 🔒</w:t>
            </w:r>
          </w:p>
        </w:tc>
        <w:tc>
          <w:tcPr>
            <w:tcW w:type="dxa" w:w="2160"/>
          </w:tcPr>
          <w:p>
            <w:r/>
            <w:r>
              <w:t>KT Doanh thu (hoá đơn, thu); Quỹ (trả chủ xe); KT Chi phí (tất toán cuối tháng)</w:t>
            </w:r>
          </w:p>
        </w:tc>
        <w:tc>
          <w:tcPr>
            <w:tcW w:type="dxa" w:w="2160"/>
          </w:tcPr>
          <w:p>
            <w:r/>
            <w:r>
              <w:t>Kế toán · Tiền vận chuyển</w:t>
            </w:r>
          </w:p>
        </w:tc>
      </w:tr>
      <w:tr>
        <w:tc>
          <w:tcPr>
            <w:tcW w:type="dxa" w:w="2160"/>
          </w:tcPr>
          <w:p>
            <w:r/>
            <w:r>
              <w:t>Quỹ chi mục IV–VI, phiếu có tờ DO, phiếu đề nghị xuất nhiên liệu, tạm ứng</w:t>
            </w:r>
          </w:p>
        </w:tc>
        <w:tc>
          <w:tcPr>
            <w:tcW w:type="dxa" w:w="2160"/>
          </w:tcPr>
          <w:p>
            <w:r/>
            <w:r>
              <w:t xml:space="preserve">Tờ </w:t>
            </w:r>
            <w:r>
              <w:rPr>
                <w:i/>
              </w:rPr>
              <w:t>chưa đẩy</w:t>
            </w:r>
          </w:p>
        </w:tc>
        <w:tc>
          <w:tcPr>
            <w:tcW w:type="dxa" w:w="2160"/>
          </w:tcPr>
          <w:p>
            <w:r/>
            <w:r>
              <w:t>KT Thu/Chi đẩy chứng từ</w:t>
            </w:r>
          </w:p>
        </w:tc>
        <w:tc>
          <w:tcPr>
            <w:tcW w:type="dxa" w:w="2160"/>
          </w:tcPr>
          <w:p>
            <w:r/>
            <w:r>
              <w:t>Điều xe · Phiếu chi · Phiếu thu</w:t>
            </w:r>
          </w:p>
        </w:tc>
      </w:tr>
      <w:tr>
        <w:tc>
          <w:tcPr>
            <w:tcW w:type="dxa" w:w="2160"/>
          </w:tcPr>
          <w:p>
            <w:r/>
            <w:r>
              <w:t>Đẩy xong</w:t>
            </w:r>
          </w:p>
        </w:tc>
        <w:tc>
          <w:tcPr>
            <w:tcW w:type="dxa" w:w="2160"/>
          </w:tcPr>
          <w:p>
            <w:r/>
            <w:r>
              <w:t xml:space="preserve">Bút toán </w:t>
            </w:r>
            <w:r>
              <w:rPr>
                <w:i/>
              </w:rPr>
              <w:t>đã ghi sổ</w:t>
            </w:r>
          </w:p>
        </w:tc>
        <w:tc>
          <w:tcPr>
            <w:tcW w:type="dxa" w:w="2160"/>
          </w:tcPr>
          <w:p>
            <w:r/>
            <w:r>
              <w:t>Kế toán, kế toán trưởng xem sổ, duyệt ghi tay</w:t>
            </w:r>
          </w:p>
        </w:tc>
        <w:tc>
          <w:tcPr>
            <w:tcW w:type="dxa" w:w="2160"/>
          </w:tcPr>
          <w:p>
            <w:r/>
            <w:r>
              <w:t>Kế toán · Kế toán, Công nợ, Chuyến xe</w:t>
            </w:r>
          </w:p>
        </w:tc>
      </w:tr>
    </w:tbl>
    <w:p/>
    <w:p>
      <w:pPr>
        <w:pStyle w:val="Heading1"/>
      </w:pPr>
      <w:r>
        <w:rPr>
          <w:color w:val="145C4A"/>
        </w:rPr>
        <w:t>6. Việc ngoài chuyến</w:t>
      </w:r>
    </w:p>
    <w:p>
      <w:pPr>
        <w:pStyle w:val="Heading2"/>
      </w:pPr>
      <w:r>
        <w:t>6.1. Kho nhiên liệu — trang kế toán, Kho → Kho nhiên liệu</w:t>
      </w:r>
    </w:p>
    <w:p>
      <w:pPr>
        <w:jc w:val="both"/>
      </w:pPr>
      <w:r>
        <w:rPr>
          <w:b/>
        </w:rPr>
        <w:t>Ai:</w:t>
      </w:r>
      <w:r>
        <w:t xml:space="preserve"> KT kho xăng dầu, KT Thu/Chi (nhập, chuyển, xuất). Admin Thà Bốc xem số lít, không thấy giá. Thủ kho xem.</w:t>
      </w:r>
    </w:p>
    <w:p>
      <w:pPr>
        <w:pStyle w:val="ListBullet"/>
      </w:pPr>
      <w:r>
        <w:rPr>
          <w:b/>
        </w:rPr>
        <w:t>Nhập dầu vào một kho:</w:t>
      </w:r>
      <w:r>
        <w:t xml:space="preserve"> </w:t>
      </w:r>
      <w:r>
        <w:rPr>
          <w:b/>
        </w:rPr>
        <w:t>Nhập kho</w:t>
      </w:r>
      <w:r>
        <w:t xml:space="preserve"> → chọn kho, nhà cung cấp, số đơn mua, số lít, đơn giá, tiền tệ, tỷ giá lúc nhập → lưu. Giá nhập quy Kíp theo tỷ giá </w:t>
      </w:r>
      <w:r>
        <w:rPr>
          <w:b/>
        </w:rPr>
        <w:t>lúc nhập</w:t>
      </w:r>
      <w:r>
        <w:t xml:space="preserve">; giá bình quân của kho tính lại. Sinh </w:t>
      </w:r>
      <w:r>
        <w:rPr>
          <w:b/>
        </w:rPr>
        <w:t>PNK_NL</w:t>
      </w:r>
      <w:r>
        <w:t xml:space="preserve"> (Nợ 1371 / Có 4021).</w:t>
      </w:r>
    </w:p>
    <w:p>
      <w:pPr>
        <w:pStyle w:val="ListBullet"/>
      </w:pPr>
      <w:r>
        <w:rPr>
          <w:b/>
        </w:rPr>
        <w:t>Chuyển kho:</w:t>
      </w:r>
      <w:r>
        <w:t xml:space="preserve"> </w:t>
      </w:r>
      <w:r>
        <w:rPr>
          <w:b/>
        </w:rPr>
        <w:t>Chuyển kho</w:t>
      </w:r>
      <w:r>
        <w:t xml:space="preserve"> → kho đi, kho nhận, số lít → lưu. Hai dòng sổ cùng một số </w:t>
      </w:r>
      <w:r>
        <w:rPr>
          <w:rFonts w:ascii="Consolas" w:hAnsi="Consolas"/>
          <w:sz w:val="19"/>
        </w:rPr>
        <w:t>CK-YYMM-###</w:t>
      </w:r>
      <w:r>
        <w:t xml:space="preserve">, mang giá bình quân của kho đi. Sinh </w:t>
      </w:r>
      <w:r>
        <w:rPr>
          <w:b/>
        </w:rPr>
        <w:t>CK_NL</w:t>
      </w:r>
      <w:r>
        <w:t xml:space="preserve"> (không định khoản — dầu chỉ đổi chỗ). Chặn: chuyển quá tồn, kho đi trùng kho nhận.</w:t>
      </w:r>
    </w:p>
    <w:p>
      <w:pPr>
        <w:pStyle w:val="ListBullet"/>
      </w:pPr>
      <w:r>
        <w:rPr>
          <w:b/>
        </w:rPr>
        <w:t>Xuất tay cho xe (ngoài phiếu):</w:t>
      </w:r>
      <w:r>
        <w:t xml:space="preserve"> </w:t>
      </w:r>
      <w:r>
        <w:rPr>
          <w:b/>
        </w:rPr>
        <w:t>Xuất cho xe</w:t>
      </w:r>
      <w:r>
        <w:t xml:space="preserve"> → kho, số xe, số lít. Giá = bình quân kho. Chặn: xuất quá tồn của đúng kho.</w:t>
      </w:r>
    </w:p>
    <w:p>
      <w:pPr>
        <w:pStyle w:val="ListBullet"/>
      </w:pPr>
      <w:r>
        <w:rPr>
          <w:b/>
        </w:rPr>
        <w:t>Mua dầu Việt Nam qua KHO XE (A3):</w:t>
      </w:r>
      <w:r>
        <w:t xml:space="preserve"> nhập 1.000 L vào kho xe (VND) → phiếu xuất xe lấy 600 L với nơi đổ = kho xe → chuyển 400 L còn lại về Thà Bốc hay một kho hiện trường.</w:t>
      </w:r>
    </w:p>
    <w:p>
      <w:pPr>
        <w:pStyle w:val="ListBullet"/>
      </w:pPr>
      <w:r>
        <w:rPr>
          <w:b/>
        </w:rPr>
        <w:t>Xem:</w:t>
      </w:r>
      <w:r>
        <w:t xml:space="preserve"> bảng </w:t>
      </w:r>
      <w:r>
        <w:rPr>
          <w:b/>
        </w:rPr>
        <w:t>Tồn theo kho</w:t>
      </w:r>
      <w:r>
        <w:t xml:space="preserve"> (bấm một kho để lọc sổ), sổ dầu từng dòng; ô chọn </w:t>
      </w:r>
      <w:r>
        <w:rPr>
          <w:b/>
        </w:rPr>
        <w:t>Kho</w:t>
      </w:r>
      <w:r>
        <w:t xml:space="preserve"> trên cùng.</w:t>
      </w:r>
    </w:p>
    <w:p>
      <w:pPr>
        <w:pStyle w:val="Heading2"/>
      </w:pPr>
      <w:r>
        <w:t>6.2. Điểm đổ nhiên liệu — trang kế toán, Kho → Điểm đổ nhiên liệu</w:t>
      </w:r>
    </w:p>
    <w:p>
      <w:pPr>
        <w:jc w:val="both"/>
      </w:pPr>
      <w:r>
        <w:rPr>
          <w:b/>
        </w:rPr>
        <w:t>Ai:</w:t>
      </w:r>
      <w:r>
        <w:t xml:space="preserve"> Admin Thà Bốc, KT Thu/Chi, KT kho xăng dầu. Thêm, sửa kho của EPL và trạm bán dầu (gắn nhà cung cấp). Lưu thì bản chép bên trang điều xe đổi theo ngay (ô </w:t>
      </w:r>
      <w:r>
        <w:rPr>
          <w:b/>
        </w:rPr>
        <w:t>Nơi đổ</w:t>
      </w:r>
      <w:r>
        <w:t xml:space="preserve"> trên phiếu). Kho đã có trong sổ dầu hay đã dùng trên phiếu thì chỉ được </w:t>
      </w:r>
      <w:r>
        <w:rPr>
          <w:b/>
        </w:rPr>
        <w:t>ngưng dùng</w:t>
      </w:r>
      <w:r>
        <w:t>, không xoá.</w:t>
      </w:r>
    </w:p>
    <w:p>
      <w:pPr>
        <w:pStyle w:val="Heading2"/>
      </w:pPr>
      <w:r>
        <w:t>6.3. Kho phụ tùng — trang kế toán, Kho → Kho phụ tùng</w:t>
      </w:r>
    </w:p>
    <w:p>
      <w:pPr>
        <w:jc w:val="both"/>
      </w:pPr>
      <w:r>
        <w:rPr>
          <w:b/>
        </w:rPr>
        <w:t>Ai:</w:t>
      </w:r>
      <w:r>
        <w:t xml:space="preserve"> thủ kho phụ tùng (</w:t>
      </w:r>
      <w:r>
        <w:rPr>
          <w:rFonts w:ascii="Consolas" w:hAnsi="Consolas"/>
          <w:sz w:val="19"/>
        </w:rPr>
        <w:t>khopt</w:t>
      </w:r>
      <w:r>
        <w:t xml:space="preserve">). </w:t>
      </w:r>
      <w:r>
        <w:rPr>
          <w:b/>
        </w:rPr>
        <w:t>Thêm</w:t>
      </w:r>
      <w:r>
        <w:t xml:space="preserve"> phụ tùng mới; ở từng dòng </w:t>
      </w:r>
      <w:r>
        <w:rPr>
          <w:b/>
        </w:rPr>
        <w:t>Nhập kho</w:t>
      </w:r>
      <w:r>
        <w:t xml:space="preserve"> (số lượng + đơn giá, giá bình quân tính lại, sinh PNK_PT), </w:t>
      </w:r>
      <w:r>
        <w:rPr>
          <w:b/>
        </w:rPr>
        <w:t>Xuất cho xe</w:t>
      </w:r>
      <w:r>
        <w:t xml:space="preserve"> (sinh PXK_PT), </w:t>
      </w:r>
      <w:r>
        <w:rPr>
          <w:b/>
        </w:rPr>
        <w:t>Sửa</w:t>
      </w:r>
      <w:r>
        <w:t>. Tồn dưới mức tối thiểu tô đỏ. Admin Thà Bốc, tổ sửa chữa xem được, không có nút.</w:t>
      </w:r>
    </w:p>
    <w:p>
      <w:pPr>
        <w:pStyle w:val="Heading2"/>
      </w:pPr>
      <w:r>
        <w:t>6.4. Lệnh sửa chữa (xe nằm xưởng, bảo dưỡng định kỳ) — trang kế toán, Kho → Lệnh sửa chữa</w:t>
      </w:r>
    </w:p>
    <w:p>
      <w:pPr>
        <w:jc w:val="both"/>
      </w:pPr>
      <w:r>
        <w:t>Không gắn phiếu xuất xe nào, nhưng đi đúng chuỗi duyệt của mục V.</w:t>
      </w:r>
    </w:p>
    <w:p>
      <w:pPr>
        <w:pStyle w:val="ListNumber"/>
      </w:pPr>
      <w:r>
        <w:rPr>
          <w:b/>
        </w:rPr>
        <w:t>Tổ sửa chữa</w:t>
      </w:r>
      <w:r>
        <w:t xml:space="preserve"> (</w:t>
      </w:r>
      <w:r>
        <w:rPr>
          <w:rFonts w:ascii="Consolas" w:hAnsi="Consolas"/>
          <w:sz w:val="19"/>
        </w:rPr>
        <w:t>totsua</w:t>
      </w:r>
      <w:r>
        <w:t xml:space="preserve">): bấm </w:t>
      </w:r>
      <w:r>
        <w:rPr>
          <w:b/>
        </w:rPr>
        <w:t>+ Lệnh sửa chữa</w:t>
      </w:r>
      <w:r>
        <w:t xml:space="preserve"> → chọn </w:t>
      </w:r>
      <w:r>
        <w:rPr>
          <w:b/>
        </w:rPr>
        <w:t>Số xe</w:t>
      </w:r>
      <w:r>
        <w:t xml:space="preserve"> (danh mục xe lấy từ trang điều xe), </w:t>
      </w:r>
      <w:r>
        <w:rPr>
          <w:b/>
        </w:rPr>
        <w:t>Loại</w:t>
      </w:r>
      <w:r>
        <w:t xml:space="preserve"> (sửa chữa / bảo dưỡng), ngày, km, gara (trống = làm tại Thà Bốc), ghi chú → </w:t>
      </w:r>
      <w:r>
        <w:rPr>
          <w:b/>
        </w:rPr>
        <w:t>Lưu</w:t>
      </w:r>
      <w:r>
        <w:t xml:space="preserve">. Máy báo xe </w:t>
      </w:r>
      <w:r>
        <w:rPr>
          <w:b/>
        </w:rPr>
        <w:t>vào xưởng</w:t>
      </w:r>
      <w:r>
        <w:t xml:space="preserve"> bên trang điều xe (xe </w:t>
      </w:r>
      <w:r>
        <w:rPr>
          <w:i/>
        </w:rPr>
        <w:t>đang sửa</w:t>
      </w:r>
      <w:r>
        <w:t>; xe đang chạy chuyến thì giữ nguyên).</w:t>
      </w:r>
    </w:p>
    <w:p>
      <w:pPr>
        <w:pStyle w:val="ListNumber"/>
      </w:pPr>
      <w:r>
        <w:t xml:space="preserve">Máy mở ngay hộp </w:t>
      </w:r>
      <w:r>
        <w:rPr>
          <w:b/>
        </w:rPr>
        <w:t>Thêm dòng chi</w:t>
      </w:r>
      <w:r>
        <w:t xml:space="preserve">: </w:t>
      </w:r>
      <w:r>
        <w:rPr>
          <w:b/>
        </w:rPr>
        <w:t>Nguồn</w:t>
      </w:r>
      <w:r>
        <w:t xml:space="preserve"> = </w:t>
      </w:r>
      <w:r>
        <w:rPr>
          <w:b/>
        </w:rPr>
        <w:t>Lấy từ kho</w:t>
      </w:r>
      <w:r>
        <w:t xml:space="preserve"> thì chọn </w:t>
      </w:r>
      <w:r>
        <w:rPr>
          <w:b/>
        </w:rPr>
        <w:t>Phụ tùng trong kho</w:t>
      </w:r>
      <w:r>
        <w:t xml:space="preserve"> (trừ tồn ngay, sinh PXK_PT Nợ 614 / Có 1371); </w:t>
      </w:r>
      <w:r>
        <w:rPr>
          <w:b/>
        </w:rPr>
        <w:t>Mua ngoài</w:t>
      </w:r>
      <w:r>
        <w:t xml:space="preserve"> thì ghi khoản mục, số lượng, đơn giá, tiền tệ → </w:t>
      </w:r>
      <w:r>
        <w:rPr>
          <w:b/>
        </w:rPr>
        <w:t>Lưu</w:t>
      </w:r>
      <w:r>
        <w:t xml:space="preserve">. Thêm dòng nữa: mở lệnh bằng </w:t>
      </w:r>
      <w:r>
        <w:rPr>
          <w:b/>
        </w:rPr>
        <w:t>Xem</w:t>
      </w:r>
      <w:r>
        <w:t xml:space="preserve"> → </w:t>
      </w:r>
      <w:r>
        <w:rPr>
          <w:b/>
        </w:rPr>
        <w:t>+ Thêm dòng chi</w:t>
      </w:r>
      <w:r>
        <w:t>.</w:t>
      </w:r>
    </w:p>
    <w:p>
      <w:pPr>
        <w:pStyle w:val="ListNumber"/>
      </w:pPr>
      <w:r>
        <w:rPr>
          <w:b/>
        </w:rPr>
        <w:t>KT Chi phí</w:t>
      </w:r>
      <w:r>
        <w:t xml:space="preserve"> (</w:t>
      </w:r>
      <w:r>
        <w:rPr>
          <w:rFonts w:ascii="Consolas" w:hAnsi="Consolas"/>
          <w:sz w:val="19"/>
        </w:rPr>
        <w:t>ketoancp</w:t>
      </w:r>
      <w:r>
        <w:t xml:space="preserve">): </w:t>
      </w:r>
      <w:r>
        <w:rPr>
          <w:b/>
        </w:rPr>
        <w:t>Xem</w:t>
      </w:r>
      <w:r>
        <w:t xml:space="preserve"> lệnh → </w:t>
      </w:r>
      <w:r>
        <w:rPr>
          <w:b/>
        </w:rPr>
        <w:t>Xác nhận kiểm tra</w:t>
      </w:r>
      <w:r>
        <w:t xml:space="preserve"> → </w:t>
      </w:r>
      <w:r>
        <w:rPr>
          <w:b/>
        </w:rPr>
        <w:t>Ghi sổ kế toán</w:t>
      </w:r>
      <w:r>
        <w:t xml:space="preserve">; sai thì </w:t>
      </w:r>
      <w:r>
        <w:rPr>
          <w:b/>
        </w:rPr>
        <w:t>Trả lại sửa</w:t>
      </w:r>
      <w:r>
        <w:t>.</w:t>
      </w:r>
    </w:p>
    <w:p>
      <w:pPr>
        <w:pStyle w:val="ListNumber"/>
      </w:pPr>
      <w:r>
        <w:rPr>
          <w:b/>
        </w:rPr>
        <w:t>Quỹ tiền mặt</w:t>
      </w:r>
      <w:r>
        <w:t xml:space="preserve"> (</w:t>
      </w:r>
      <w:r>
        <w:rPr>
          <w:rFonts w:ascii="Consolas" w:hAnsi="Consolas"/>
          <w:sz w:val="19"/>
        </w:rPr>
        <w:t>quytb</w:t>
      </w:r>
      <w:r>
        <w:t xml:space="preserve">): </w:t>
      </w:r>
      <w:r>
        <w:rPr>
          <w:b/>
        </w:rPr>
        <w:t>Xem</w:t>
      </w:r>
      <w:r>
        <w:t xml:space="preserve"> lệnh → </w:t>
      </w:r>
      <w:r>
        <w:rPr>
          <w:b/>
        </w:rPr>
        <w:t>Xác nhận đã chi</w:t>
      </w:r>
      <w:r>
        <w:t xml:space="preserve">. Sinh </w:t>
      </w:r>
      <w:r>
        <w:rPr>
          <w:b/>
        </w:rPr>
        <w:t>PC_SC</w:t>
      </w:r>
      <w:r>
        <w:t xml:space="preserve"> chỉ gồm khoản </w:t>
      </w:r>
      <w:r>
        <w:rPr>
          <w:b/>
        </w:rPr>
        <w:t>mua ngoài</w:t>
      </w:r>
      <w:r>
        <w:t xml:space="preserve"> (Nợ 614 / Có 1011), vào sổ ngay. Hết lệnh mở của xe thì xe </w:t>
      </w:r>
      <w:r>
        <w:rPr>
          <w:b/>
        </w:rPr>
        <w:t>về rảnh</w:t>
      </w:r>
      <w:r>
        <w:t xml:space="preserve"> bên trang điều xe.</w:t>
      </w:r>
    </w:p>
    <w:p>
      <w:pPr>
        <w:jc w:val="both"/>
      </w:pPr>
      <w:r>
        <w:t>Chặn: chỉ tổ sửa chữa lập, sửa lệnh; lệnh đã kiểm thì phải trả lại mới sửa; dòng đã xuất kho không xoá được; trang điều xe tắt thì không lập được lệnh mới.</w:t>
      </w:r>
    </w:p>
    <w:p>
      <w:pPr>
        <w:pStyle w:val="Heading2"/>
      </w:pPr>
      <w:r>
        <w:t>6.5. Bán hàng (phụ tùng, dầu cho bên ngoài) — trang kế toán, Kho → Bán hàng</w:t>
      </w:r>
    </w:p>
    <w:p>
      <w:pPr>
        <w:pStyle w:val="ListNumber"/>
      </w:pPr>
      <w:r>
        <w:rPr>
          <w:b/>
        </w:rPr>
        <w:t>Lập phiếu</w:t>
      </w:r>
      <w:r>
        <w:t xml:space="preserve"> (KT Thu/Chi, KT Doanh thu, KT kho xăng dầu): </w:t>
      </w:r>
      <w:r>
        <w:rPr>
          <w:b/>
        </w:rPr>
        <w:t>Lập phiếu bán</w:t>
      </w:r>
      <w:r>
        <w:t xml:space="preserve"> → ngày → </w:t>
      </w:r>
      <w:r>
        <w:rPr>
          <w:b/>
        </w:rPr>
        <w:t>Người mua</w:t>
      </w:r>
      <w:r>
        <w:t xml:space="preserve">: </w:t>
      </w:r>
      <w:r>
        <w:rPr>
          <w:b/>
        </w:rPr>
        <w:t>Khách hàng</w:t>
      </w:r>
      <w:r>
        <w:t xml:space="preserve"> (chọn khách hoặc gõ tên) hay </w:t>
      </w:r>
      <w:r>
        <w:rPr>
          <w:b/>
        </w:rPr>
        <w:t>Chủ xe liên kết — trừ vào tiền trả</w:t>
      </w:r>
      <w:r>
        <w:t xml:space="preserve"> (chọn chủ xe) → tiền tệ → </w:t>
      </w:r>
      <w:r>
        <w:rPr>
          <w:b/>
        </w:rPr>
        <w:t>+ Phụ tùng</w:t>
      </w:r>
      <w:r>
        <w:t xml:space="preserve"> / </w:t>
      </w:r>
      <w:r>
        <w:rPr>
          <w:b/>
        </w:rPr>
        <w:t>+ Dầu kho</w:t>
      </w:r>
      <w:r>
        <w:t xml:space="preserve"> (chọn phụ tùng hay kho dầu, số lượng, đơn giá bán) → </w:t>
      </w:r>
      <w:r>
        <w:rPr>
          <w:b/>
        </w:rPr>
        <w:t>Lập phiếu · xuất kho</w:t>
      </w:r>
      <w:r>
        <w:t>.</w:t>
      </w:r>
    </w:p>
    <w:p>
      <w:pPr>
        <w:pStyle w:val="ListNumber"/>
      </w:pPr>
      <w:r>
        <w:t xml:space="preserve">Máy xuất kho theo </w:t>
      </w:r>
      <w:r>
        <w:rPr>
          <w:b/>
        </w:rPr>
        <w:t>giá vốn bình quân</w:t>
      </w:r>
      <w:r>
        <w:t xml:space="preserve"> và sinh cùng lúc </w:t>
      </w:r>
      <w:r>
        <w:rPr>
          <w:b/>
        </w:rPr>
        <w:t>PXK_BAN</w:t>
      </w:r>
      <w:r>
        <w:t xml:space="preserve"> (Nợ 607 / Có 1371) và </w:t>
      </w:r>
      <w:r>
        <w:rPr>
          <w:b/>
        </w:rPr>
        <w:t>HD_BAN</w:t>
      </w:r>
      <w:r>
        <w:t xml:space="preserve"> (Nợ 1211 / Có 70; chủ xe mua thì Nợ 4022). Một dòng hỏng (hết hàng) thì cả phiếu không lập, không trừ kho oan.</w:t>
      </w:r>
    </w:p>
    <w:p>
      <w:pPr>
        <w:pStyle w:val="ListNumber"/>
      </w:pPr>
      <w:r>
        <w:rPr>
          <w:b/>
        </w:rPr>
        <w:t>Thu tiền</w:t>
      </w:r>
      <w:r>
        <w:t xml:space="preserve"> (KT Doanh thu, quỹ): </w:t>
      </w:r>
      <w:r>
        <w:rPr>
          <w:b/>
        </w:rPr>
        <w:t>Đã thu</w:t>
      </w:r>
      <w:r>
        <w:t xml:space="preserve"> → xác nhận → </w:t>
      </w:r>
      <w:r>
        <w:rPr>
          <w:b/>
        </w:rPr>
        <w:t>PT_BAN</w:t>
      </w:r>
      <w:r>
        <w:t xml:space="preserve"> (Nợ 1011 / Có 1211).</w:t>
      </w:r>
    </w:p>
    <w:p>
      <w:pPr>
        <w:pStyle w:val="ListNumber"/>
      </w:pPr>
      <w:r>
        <w:t xml:space="preserve">Phiếu </w:t>
      </w:r>
      <w:r>
        <w:rPr>
          <w:b/>
        </w:rPr>
        <w:t>chủ xe mua ở quầy</w:t>
      </w:r>
      <w:r>
        <w:t xml:space="preserve">: không thu tiền mặt; đợt trả chủ xe kế tiếp tự trừ (bước 19), phiếu thành </w:t>
      </w:r>
      <w:r>
        <w:rPr>
          <w:i/>
        </w:rPr>
        <w:t>Đã trừ</w:t>
      </w:r>
      <w:r>
        <w:t>.</w:t>
      </w:r>
    </w:p>
    <w:p>
      <w:pPr>
        <w:pStyle w:val="ListNumber"/>
      </w:pPr>
      <w:r>
        <w:rPr>
          <w:b/>
        </w:rPr>
        <w:t>Xoá</w:t>
      </w:r>
      <w:r>
        <w:t xml:space="preserve"> phiếu chưa thu: hàng về kho, tờ rút theo. Đã thu hay đã trừ thì không xoá được. </w:t>
      </w:r>
      <w:r>
        <w:rPr>
          <w:b/>
        </w:rPr>
        <w:t>Sổ chứng từ</w:t>
      </w:r>
      <w:r>
        <w:t>: mở Nhật ký chung lọc theo số phiếu bán.</w:t>
      </w:r>
    </w:p>
    <w:p>
      <w:pPr>
        <w:pStyle w:val="Heading2"/>
      </w:pPr>
      <w:r>
        <w:t>6.6. Theo dõi nhà cung cấp — trang kế toán, Tiền vận chuyển → Theo dõi nhà cung cấp</w:t>
      </w:r>
    </w:p>
    <w:p>
      <w:pPr>
        <w:pStyle w:val="ListNumber"/>
      </w:pPr>
      <w:r>
        <w:rPr>
          <w:b/>
        </w:rPr>
        <w:t>Xem công nợ</w:t>
      </w:r>
      <w:r>
        <w:t xml:space="preserve"> (các vai kế toán, hai quỹ; Bãi không): bảng mỗi nhà cung cấp một dòng — </w:t>
      </w:r>
      <w:r>
        <w:rPr>
          <w:b/>
        </w:rPr>
        <w:t>Nhà cung cấp</w:t>
      </w:r>
      <w:r>
        <w:t xml:space="preserve">, </w:t>
      </w:r>
      <w:r>
        <w:rPr>
          <w:b/>
        </w:rPr>
        <w:t>Dịch vụ</w:t>
      </w:r>
      <w:r>
        <w:t xml:space="preserve">, </w:t>
      </w:r>
      <w:r>
        <w:rPr>
          <w:b/>
        </w:rPr>
        <w:t>Mã kế toán</w:t>
      </w:r>
      <w:r>
        <w:t xml:space="preserve">, </w:t>
      </w:r>
      <w:r>
        <w:rPr>
          <w:b/>
        </w:rPr>
        <w:t>Chuyến</w:t>
      </w:r>
      <w:r>
        <w:t xml:space="preserve"> (số dòng chi trên phiếu), </w:t>
      </w:r>
      <w:r>
        <w:rPr>
          <w:b/>
        </w:rPr>
        <w:t>Phát sinh (LAK)</w:t>
      </w:r>
      <w:r>
        <w:t xml:space="preserve">, </w:t>
      </w:r>
      <w:r>
        <w:rPr>
          <w:b/>
        </w:rPr>
        <w:t>Ghi nợ tại trạm</w:t>
      </w:r>
      <w:r>
        <w:t xml:space="preserve">, </w:t>
      </w:r>
      <w:r>
        <w:rPr>
          <w:b/>
        </w:rPr>
        <w:t>Cấn trừ vào cước khách</w:t>
      </w:r>
      <w:r>
        <w:t xml:space="preserve">, </w:t>
      </w:r>
      <w:r>
        <w:rPr>
          <w:b/>
        </w:rPr>
        <w:t>Đã trả</w:t>
      </w:r>
      <w:r>
        <w:t xml:space="preserve">, </w:t>
      </w:r>
      <w:r>
        <w:rPr>
          <w:b/>
        </w:rPr>
        <w:t>Còn nợ</w:t>
      </w:r>
      <w:r>
        <w:t xml:space="preserve">, </w:t>
      </w:r>
      <w:r>
        <w:rPr>
          <w:b/>
        </w:rPr>
        <w:t>Điều kiện</w:t>
      </w:r>
      <w:r>
        <w:t xml:space="preserve">; dòng </w:t>
      </w:r>
      <w:r>
        <w:rPr>
          <w:b/>
        </w:rPr>
        <w:t>Tổng</w:t>
      </w:r>
      <w:r>
        <w:t xml:space="preserve"> cuối bảng. Phát sinh tính từ phiếu bên trang điều xe (dòng chi EPL ứng đúng khoản mục, hoặc dầu </w:t>
      </w:r>
      <w:r>
        <w:rPr>
          <w:b/>
        </w:rPr>
        <w:t>ghi nợ tại trạm</w:t>
      </w:r>
      <w:r>
        <w:t xml:space="preserve"> của nhà cung cấp đó); còn nợ = phát sinh − đã trả.</w:t>
      </w:r>
    </w:p>
    <w:p>
      <w:pPr>
        <w:pStyle w:val="ListNumber"/>
      </w:pPr>
      <w:r>
        <w:rPr>
          <w:b/>
        </w:rPr>
        <w:t>Trả nhà cung cấp</w:t>
      </w:r>
      <w:r>
        <w:t xml:space="preserve"> (KT Chi phí, hai quỹ): bấm </w:t>
      </w:r>
      <w:r>
        <w:rPr>
          <w:b/>
        </w:rPr>
        <w:t>Trả nhà cung cấp</w:t>
      </w:r>
      <w:r>
        <w:t xml:space="preserve"> ở dòng → hộp </w:t>
      </w:r>
      <w:r>
        <w:rPr>
          <w:b/>
        </w:rPr>
        <w:t>Ngày thu</w:t>
      </w:r>
      <w:r>
        <w:t xml:space="preserve"> (hôm nay), </w:t>
      </w:r>
      <w:r>
        <w:rPr>
          <w:b/>
        </w:rPr>
        <w:t>Thành tiền (LAK)</w:t>
      </w:r>
      <w:r>
        <w:t xml:space="preserve"> (điền sẵn số còn nợ, sửa được — trả theo đợt), </w:t>
      </w:r>
      <w:r>
        <w:rPr>
          <w:b/>
        </w:rPr>
        <w:t>Ghi chú</w:t>
      </w:r>
      <w:r>
        <w:t xml:space="preserve"> → </w:t>
      </w:r>
      <w:r>
        <w:rPr>
          <w:b/>
        </w:rPr>
        <w:t>Lưu</w:t>
      </w:r>
      <w:r>
        <w:t xml:space="preserve">. Sinh tờ </w:t>
      </w:r>
      <w:r>
        <w:rPr>
          <w:b/>
        </w:rPr>
        <w:t>PC_NCC</w:t>
      </w:r>
      <w:r>
        <w:t xml:space="preserve"> (Nợ 4021 / Có tiền mặt Kíp 1011), vào sổ ngay; đã trả, còn nợ đổi ngay.</w:t>
      </w:r>
    </w:p>
    <w:p>
      <w:pPr>
        <w:pStyle w:val="ListNumber"/>
      </w:pPr>
      <w:r>
        <w:rPr>
          <w:b/>
        </w:rPr>
        <w:t>Các lần trả</w:t>
      </w:r>
      <w:r>
        <w:t xml:space="preserve"> ở dòng → khung dưới liệt kê ngày, số tiền, ghi chú, người chi tiền; </w:t>
      </w:r>
      <w:r>
        <w:rPr>
          <w:b/>
        </w:rPr>
        <w:t>Đóng</w:t>
      </w:r>
      <w:r>
        <w:t xml:space="preserve"> để ẩn.</w:t>
      </w:r>
    </w:p>
    <w:p>
      <w:pPr>
        <w:pStyle w:val="ListNumber"/>
      </w:pPr>
      <w:r>
        <w:rPr>
          <w:b/>
        </w:rPr>
        <w:t>Cấn trừ cuối tháng</w:t>
      </w:r>
      <w:r>
        <w:t xml:space="preserve"> (khung dưới, KT Doanh thu ghi): xem bước 18.</w:t>
      </w:r>
    </w:p>
    <w:p>
      <w:pPr>
        <w:pStyle w:val="ListNumber"/>
      </w:pPr>
      <w:r>
        <w:rPr>
          <w:b/>
        </w:rPr>
        <w:t>Danh mục</w:t>
      </w:r>
      <w:r>
        <w:t xml:space="preserve"> (thêm, sửa, gắn trạm dầu Việt Nam với khách được cấn trừ) vẫn ở </w:t>
      </w:r>
      <w:r>
        <w:rPr>
          <w:b/>
        </w:rPr>
        <w:t>trang điều xe → Vận tải → Nhà cung cấp</w:t>
      </w:r>
      <w:r>
        <w:t xml:space="preserve"> (KT Chi phí): bấm </w:t>
      </w:r>
      <w:r>
        <w:rPr>
          <w:b/>
        </w:rPr>
        <w:t>Thêm · sửa nhà cung cấp ↗</w:t>
      </w:r>
      <w:r>
        <w:t xml:space="preserve"> để mở. Hộp </w:t>
      </w:r>
      <w:r>
        <w:rPr>
          <w:b/>
        </w:rPr>
        <w:t>Thêm</w:t>
      </w:r>
      <w:r>
        <w:t xml:space="preserve"> / </w:t>
      </w:r>
      <w:r>
        <w:rPr>
          <w:b/>
        </w:rPr>
        <w:t>Sửa</w:t>
      </w:r>
      <w:r>
        <w:t xml:space="preserve">: </w:t>
      </w:r>
      <w:r>
        <w:rPr>
          <w:b/>
        </w:rPr>
        <w:t>Nhà cung cấp</w:t>
      </w:r>
      <w:r>
        <w:t xml:space="preserve">, </w:t>
      </w:r>
      <w:r>
        <w:rPr>
          <w:b/>
        </w:rPr>
        <w:t>Dịch vụ</w:t>
      </w:r>
      <w:r>
        <w:t xml:space="preserve">, </w:t>
      </w:r>
      <w:r>
        <w:rPr>
          <w:b/>
        </w:rPr>
        <w:t>Mã kế toán</w:t>
      </w:r>
      <w:r>
        <w:t xml:space="preserve">, </w:t>
      </w:r>
      <w:r>
        <w:rPr>
          <w:b/>
        </w:rPr>
        <w:t>Điều kiện</w:t>
      </w:r>
      <w:r>
        <w:t xml:space="preserve">, </w:t>
      </w:r>
      <w:r>
        <w:rPr>
          <w:b/>
        </w:rPr>
        <w:t>Cấn trừ vào cước khách</w:t>
      </w:r>
      <w:r>
        <w:t xml:space="preserve">, </w:t>
      </w:r>
      <w:r>
        <w:rPr>
          <w:b/>
        </w:rPr>
        <w:t>Ghi chú</w:t>
      </w:r>
      <w:r>
        <w:t>.</w:t>
      </w:r>
    </w:p>
    <w:p>
      <w:pPr>
        <w:jc w:val="both"/>
      </w:pPr>
      <w:r>
        <w:rPr>
          <w:b/>
        </w:rPr>
        <w:t>Máy chặn:</w:t>
      </w:r>
      <w:r>
        <w:t xml:space="preserve"> số tiền không phải số hoặc bằng 0; ngày sai dạng; </w:t>
      </w:r>
      <w:r>
        <w:rPr>
          <w:b/>
        </w:rPr>
        <w:t>trang điều xe tắt</w:t>
      </w:r>
      <w:r>
        <w:t xml:space="preserve"> thì chặn, không lưu gì. Lần trả không có nút xoá (như trước khi dời) — trả nhầm thì ghi bút toán đảo ở </w:t>
      </w:r>
      <w:r>
        <w:rPr>
          <w:b/>
        </w:rPr>
        <w:t>Ghi tay</w:t>
      </w:r>
      <w:r>
        <w:t>.</w:t>
      </w:r>
    </w:p>
    <w:p>
      <w:pPr>
        <w:pStyle w:val="Heading2"/>
      </w:pPr>
      <w:r>
        <w:t>6.7. Việc còn ở trang điều xe</w:t>
      </w:r>
    </w:p>
    <w:p>
      <w:pPr>
        <w:pStyle w:val="ListBullet"/>
      </w:pPr>
      <w:r>
        <w:rPr>
          <w:b/>
        </w:rPr>
        <w:t>Thẻ cao tốc</w:t>
      </w:r>
      <w:r>
        <w:t xml:space="preserve"> (Danh mục → Thẻ cao tốc): KT Thu/Chi lập thẻ (của khách hay của EPL), quỹ / kế toán nạp tiền; thẻ trừ đúng một lần lúc ghi sổ mục IV; thẻ của khách cuối tháng cấn trừ vào cước khách đó. Điều chỉnh số dư phải có lý do.</w:t>
      </w:r>
    </w:p>
    <w:p>
      <w:pPr>
        <w:pStyle w:val="ListBullet"/>
      </w:pPr>
      <w:r>
        <w:rPr>
          <w:b/>
        </w:rPr>
        <w:t>Danh mục nhà cung cấp</w:t>
      </w:r>
      <w:r>
        <w:t xml:space="preserve"> (Vận tải → Nhà cung cấp): KT Chi phí thêm, sửa, gắn trạm dầu Việt Nam với khách được cấn trừ; Bãi xem danh sách, số dòng, kỳ trả (không có tiền). Trả trạm và cấn trừ vào cước khách làm ở trang kế toán (6.6, bước 18).</w:t>
      </w:r>
    </w:p>
    <w:p>
      <w:pPr>
        <w:pStyle w:val="ListBullet"/>
      </w:pPr>
      <w:r>
        <w:rPr>
          <w:b/>
        </w:rPr>
        <w:t>Tuyến đường</w:t>
      </w:r>
      <w:r>
        <w:t xml:space="preserve"> (Danh mục → Tuyến đường; Bãi và KT Thu/Chi sửa): bảng tuyến có cột </w:t>
      </w:r>
      <w:r>
        <w:rPr>
          <w:b/>
        </w:rPr>
        <w:t>Tổng km</w:t>
      </w:r>
      <w:r>
        <w:t xml:space="preserve"> (chiều hàng đi) và </w:t>
      </w:r>
      <w:r>
        <w:rPr>
          <w:b/>
        </w:rPr>
        <w:t>Km chiều về</w:t>
      </w:r>
      <w:r>
        <w:t xml:space="preserve">. Bấm một tuyến → khung bên phải vẽ các điểm, cuối cùng là dòng </w:t>
      </w:r>
      <w:r>
        <w:rPr>
          <w:b/>
        </w:rPr>
        <w:t>↩</w:t>
      </w:r>
      <w:r>
        <w:t xml:space="preserve"> quay lại điểm đi kèm km chiều về, và dòng tóm tắt </w:t>
      </w:r>
      <w:r>
        <w:rPr>
          <w:i/>
        </w:rPr>
        <w:t>Tổng km · Km chiều về · Cả đi và về</w:t>
      </w:r>
      <w:r>
        <w:t xml:space="preserve">. </w:t>
      </w:r>
      <w:r>
        <w:rPr>
          <w:b/>
        </w:rPr>
        <w:t>Thêm</w:t>
      </w:r>
      <w:r>
        <w:t xml:space="preserve"> / </w:t>
      </w:r>
      <w:r>
        <w:rPr>
          <w:b/>
        </w:rPr>
        <w:t>Sửa</w:t>
      </w:r>
      <w:r>
        <w:t xml:space="preserve">: </w:t>
      </w:r>
      <w:r>
        <w:rPr>
          <w:b/>
        </w:rPr>
        <w:t>Tên tuyến</w:t>
      </w:r>
      <w:r>
        <w:t xml:space="preserve">, </w:t>
      </w:r>
      <w:r>
        <w:rPr>
          <w:b/>
        </w:rPr>
        <w:t>Phí cao tốc (BOT) cả tuyến</w:t>
      </w:r>
      <w:r>
        <w:t xml:space="preserve">, bảng </w:t>
      </w:r>
      <w:r>
        <w:rPr>
          <w:b/>
        </w:rPr>
        <w:t>Các điểm trên tuyến</w:t>
      </w:r>
      <w:r>
        <w:t xml:space="preserve"> (tên điểm, </w:t>
      </w:r>
      <w:r>
        <w:rPr>
          <w:b/>
        </w:rPr>
        <w:t>Km từ điểm trước</w:t>
      </w:r>
      <w:r>
        <w:t xml:space="preserve">, toạ độ nếu có), </w:t>
      </w:r>
      <w:r>
        <w:rPr>
          <w:b/>
        </w:rPr>
        <w:t>Thêm điểm</w:t>
      </w:r>
      <w:r>
        <w:t xml:space="preserve">, rồi ô </w:t>
      </w:r>
      <w:r>
        <w:rPr>
          <w:b/>
        </w:rPr>
        <w:t>Km chiều về</w:t>
      </w:r>
      <w:r>
        <w:t xml:space="preserve"> — nút </w:t>
      </w:r>
      <w:r>
        <w:rPr>
          <w:b/>
        </w:rPr>
        <w:t>= … km</w:t>
      </w:r>
      <w:r>
        <w:t xml:space="preserve"> bên cạnh chép đúng tổng chiều đi (xe về đường cũ); để trống = xe không quay về. Các điểm là đường </w:t>
      </w:r>
      <w:r>
        <w:rPr>
          <w:b/>
        </w:rPr>
        <w:t>hàng</w:t>
      </w:r>
      <w:r>
        <w:t xml:space="preserve"> đi (mỏ → bãi, bãi → cảng); chiều về là đoạn xe chạy không hàng — phiếu gom chạy rỗng từ bãi lên mỏ trước, phiếu giao chạy rỗng về bãi sau. </w:t>
      </w:r>
      <w:r>
        <w:rPr>
          <w:b/>
        </w:rPr>
        <w:t>BOT</w:t>
      </w:r>
      <w:r>
        <w:t xml:space="preserve"> ghi số tiền </w:t>
      </w:r>
      <w:r>
        <w:rPr>
          <w:b/>
        </w:rPr>
        <w:t>một chuyến</w:t>
      </w:r>
      <w:r>
        <w:t xml:space="preserve"> như Excel của họ (phí cao tốc 1 × 1.833.500, </w:t>
      </w:r>
      <w:r>
        <w:rPr>
          <w:i/>
        </w:rPr>
        <w:t>trả theo chuyến</w:t>
      </w:r>
      <w:r>
        <w:t>) — có chiều về cũng không nhân đôi; lập phiếu thì BOT tự thành một dòng phí cao tốc SL 1 ở mục IV.</w:t>
      </w:r>
    </w:p>
    <w:p>
      <w:pPr>
        <w:pStyle w:val="ListBullet"/>
      </w:pPr>
      <w:r>
        <w:rPr>
          <w:b/>
        </w:rPr>
        <w:t>Tỷ giá</w:t>
      </w:r>
      <w:r>
        <w:t xml:space="preserve"> (Danh mục → Tỷ giá), </w:t>
      </w:r>
      <w:r>
        <w:rPr>
          <w:b/>
        </w:rPr>
        <w:t>bảng giá khách × tuyến</w:t>
      </w:r>
      <w:r>
        <w:t xml:space="preserve"> (Danh mục → Khách hàng), </w:t>
      </w:r>
      <w:r>
        <w:rPr>
          <w:b/>
        </w:rPr>
        <w:t>điều khoản chủ xe</w:t>
      </w:r>
      <w:r>
        <w:t xml:space="preserve"> và </w:t>
      </w:r>
      <w:r>
        <w:rPr>
          <w:b/>
        </w:rPr>
        <w:t>hợp đồng thuê xe</w:t>
      </w:r>
      <w:r>
        <w:t xml:space="preserve"> (Vận tải → Xe liên kết — tiền trả chủ xe ở trang kế toán, bước 19).</w:t>
      </w:r>
    </w:p>
    <w:p>
      <w:pPr>
        <w:pStyle w:val="Heading1"/>
      </w:pPr>
      <w:r>
        <w:rPr>
          <w:color w:val="145C4A"/>
        </w:rPr>
        <w:t>7. Danh mục chứng từ</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Tên</w:t>
            </w:r>
          </w:p>
        </w:tc>
        <w:tc>
          <w:tcPr>
            <w:tcW w:type="dxa" w:w="1440"/>
          </w:tcPr>
          <w:p>
            <w:r>
              <w:rPr>
                <w:b/>
              </w:rPr>
            </w:r>
            <w:r>
              <w:rPr>
                <w:b/>
              </w:rPr>
              <w:t>Sinh lúc</w:t>
            </w:r>
          </w:p>
        </w:tc>
        <w:tc>
          <w:tcPr>
            <w:tcW w:type="dxa" w:w="1440"/>
          </w:tcPr>
          <w:p>
            <w:r>
              <w:rPr>
                <w:b/>
              </w:rPr>
            </w:r>
            <w:r>
              <w:rPr>
                <w:b/>
              </w:rPr>
              <w:t>Sinh ở trang</w:t>
            </w:r>
          </w:p>
        </w:tc>
        <w:tc>
          <w:tcPr>
            <w:tcW w:type="dxa" w:w="1440"/>
          </w:tcPr>
          <w:p>
            <w:r>
              <w:rPr>
                <w:b/>
              </w:rPr>
            </w:r>
            <w:r>
              <w:rPr>
                <w:b/>
              </w:rPr>
              <w:t>Về sổ</w:t>
            </w:r>
          </w:p>
        </w:tc>
        <w:tc>
          <w:tcPr>
            <w:tcW w:type="dxa" w:w="1440"/>
          </w:tcPr>
          <w:p>
            <w:r>
              <w:rPr>
                <w:b/>
              </w:rPr>
            </w:r>
            <w:r>
              <w:rPr>
                <w:b/>
              </w:rPr>
              <w:t>Định khoản chính</w:t>
            </w:r>
          </w:p>
        </w:tc>
      </w:tr>
      <w:tr>
        <w:tc>
          <w:tcPr>
            <w:tcW w:type="dxa" w:w="1440"/>
          </w:tcPr>
          <w:p>
            <w:r/>
            <w:r>
              <w:t>DO</w:t>
            </w:r>
          </w:p>
        </w:tc>
        <w:tc>
          <w:tcPr>
            <w:tcW w:type="dxa" w:w="1440"/>
          </w:tcPr>
          <w:p>
            <w:r/>
            <w:r>
              <w:t>Phiếu xuất xe</w:t>
            </w:r>
          </w:p>
        </w:tc>
        <w:tc>
          <w:tcPr>
            <w:tcW w:type="dxa" w:w="1440"/>
          </w:tcPr>
          <w:p>
            <w:r/>
            <w:r>
              <w:t>Lập phiếu</w:t>
            </w:r>
          </w:p>
        </w:tc>
        <w:tc>
          <w:tcPr>
            <w:tcW w:type="dxa" w:w="1440"/>
          </w:tcPr>
          <w:p>
            <w:r/>
            <w:r>
              <w:t>Điều xe</w:t>
            </w:r>
          </w:p>
        </w:tc>
        <w:tc>
          <w:tcPr>
            <w:tcW w:type="dxa" w:w="1440"/>
          </w:tcPr>
          <w:p>
            <w:r/>
            <w:r>
              <w:t>Đẩy</w:t>
            </w:r>
          </w:p>
        </w:tc>
        <w:tc>
          <w:tcPr>
            <w:tcW w:type="dxa" w:w="1440"/>
          </w:tcPr>
          <w:p>
            <w:r/>
            <w:r>
              <w:t>Không (chỉ lưu)</w:t>
            </w:r>
          </w:p>
        </w:tc>
      </w:tr>
      <w:tr>
        <w:tc>
          <w:tcPr>
            <w:tcW w:type="dxa" w:w="1440"/>
          </w:tcPr>
          <w:p>
            <w:r/>
            <w:r>
              <w:t>PLNL</w:t>
            </w:r>
          </w:p>
        </w:tc>
        <w:tc>
          <w:tcPr>
            <w:tcW w:type="dxa" w:w="1440"/>
          </w:tcPr>
          <w:p>
            <w:r/>
            <w:r>
              <w:t>Phiếu đề nghị xuất nhiên liệu</w:t>
            </w:r>
          </w:p>
        </w:tc>
        <w:tc>
          <w:tcPr>
            <w:tcW w:type="dxa" w:w="1440"/>
          </w:tcPr>
          <w:p>
            <w:r/>
            <w:r>
              <w:t>Bấm Phiếu đề nghị xuất nhiên liệu</w:t>
            </w:r>
          </w:p>
        </w:tc>
        <w:tc>
          <w:tcPr>
            <w:tcW w:type="dxa" w:w="1440"/>
          </w:tcPr>
          <w:p>
            <w:r/>
            <w:r>
              <w:t>Điều xe</w:t>
            </w:r>
          </w:p>
        </w:tc>
        <w:tc>
          <w:tcPr>
            <w:tcW w:type="dxa" w:w="1440"/>
          </w:tcPr>
          <w:p>
            <w:r/>
            <w:r>
              <w:t>Đẩy</w:t>
            </w:r>
          </w:p>
        </w:tc>
        <w:tc>
          <w:tcPr>
            <w:tcW w:type="dxa" w:w="1440"/>
          </w:tcPr>
          <w:p>
            <w:r/>
            <w:r>
              <w:t>Không</w:t>
            </w:r>
          </w:p>
        </w:tc>
      </w:tr>
      <w:tr>
        <w:tc>
          <w:tcPr>
            <w:tcW w:type="dxa" w:w="1440"/>
          </w:tcPr>
          <w:p>
            <w:r/>
            <w:r>
              <w:t>PTU</w:t>
            </w:r>
          </w:p>
        </w:tc>
        <w:tc>
          <w:tcPr>
            <w:tcW w:type="dxa" w:w="1440"/>
          </w:tcPr>
          <w:p>
            <w:r/>
            <w:r>
              <w:t>Phiếu đề nghị tạm ứng</w:t>
            </w:r>
          </w:p>
        </w:tc>
        <w:tc>
          <w:tcPr>
            <w:tcW w:type="dxa" w:w="1440"/>
          </w:tcPr>
          <w:p>
            <w:r/>
            <w:r>
              <w:t>Bấm Phiếu đề nghị tạm ứng</w:t>
            </w:r>
          </w:p>
        </w:tc>
        <w:tc>
          <w:tcPr>
            <w:tcW w:type="dxa" w:w="1440"/>
          </w:tcPr>
          <w:p>
            <w:r/>
            <w:r>
              <w:t>Điều xe</w:t>
            </w:r>
          </w:p>
        </w:tc>
        <w:tc>
          <w:tcPr>
            <w:tcW w:type="dxa" w:w="1440"/>
          </w:tcPr>
          <w:p>
            <w:r/>
            <w:r>
              <w:t>Đẩy</w:t>
            </w:r>
          </w:p>
        </w:tc>
        <w:tc>
          <w:tcPr>
            <w:tcW w:type="dxa" w:w="1440"/>
          </w:tcPr>
          <w:p>
            <w:r/>
            <w:r>
              <w:t>Không</w:t>
            </w:r>
          </w:p>
        </w:tc>
      </w:tr>
      <w:tr>
        <w:tc>
          <w:tcPr>
            <w:tcW w:type="dxa" w:w="1440"/>
          </w:tcPr>
          <w:p>
            <w:r/>
            <w:r>
              <w:t>PC_TU</w:t>
            </w:r>
          </w:p>
        </w:tc>
        <w:tc>
          <w:tcPr>
            <w:tcW w:type="dxa" w:w="1440"/>
          </w:tcPr>
          <w:p>
            <w:r/>
            <w:r>
              <w:t>Phiếu chi tạm ứng</w:t>
            </w:r>
          </w:p>
        </w:tc>
        <w:tc>
          <w:tcPr>
            <w:tcW w:type="dxa" w:w="1440"/>
          </w:tcPr>
          <w:p>
            <w:r/>
            <w:r>
              <w:t>Quỹ chi mục IV</w:t>
            </w:r>
          </w:p>
        </w:tc>
        <w:tc>
          <w:tcPr>
            <w:tcW w:type="dxa" w:w="1440"/>
          </w:tcPr>
          <w:p>
            <w:r/>
            <w:r>
              <w:t>Điều xe</w:t>
            </w:r>
          </w:p>
        </w:tc>
        <w:tc>
          <w:tcPr>
            <w:tcW w:type="dxa" w:w="1440"/>
          </w:tcPr>
          <w:p>
            <w:r/>
            <w:r>
              <w:t>Đẩy</w:t>
            </w:r>
          </w:p>
        </w:tc>
        <w:tc>
          <w:tcPr>
            <w:tcW w:type="dxa" w:w="1440"/>
          </w:tcPr>
          <w:p>
            <w:r/>
            <w:r>
              <w:t>Nợ chi phí 625 (xe liên kết 4022) / Có tiền</w:t>
            </w:r>
          </w:p>
        </w:tc>
      </w:tr>
      <w:tr>
        <w:tc>
          <w:tcPr>
            <w:tcW w:type="dxa" w:w="1440"/>
          </w:tcPr>
          <w:p>
            <w:r/>
            <w:r>
              <w:t>PC_SC</w:t>
            </w:r>
          </w:p>
        </w:tc>
        <w:tc>
          <w:tcPr>
            <w:tcW w:type="dxa" w:w="1440"/>
          </w:tcPr>
          <w:p>
            <w:r/>
            <w:r>
              <w:t>Phiếu chi sửa chữa · chi khác</w:t>
            </w:r>
          </w:p>
        </w:tc>
        <w:tc>
          <w:tcPr>
            <w:tcW w:type="dxa" w:w="1440"/>
          </w:tcPr>
          <w:p>
            <w:r/>
            <w:r>
              <w:t>Quỹ chi mục V, VI</w:t>
            </w:r>
          </w:p>
        </w:tc>
        <w:tc>
          <w:tcPr>
            <w:tcW w:type="dxa" w:w="1440"/>
          </w:tcPr>
          <w:p>
            <w:r/>
            <w:r>
              <w:t>Điều xe</w:t>
            </w:r>
          </w:p>
        </w:tc>
        <w:tc>
          <w:tcPr>
            <w:tcW w:type="dxa" w:w="1440"/>
          </w:tcPr>
          <w:p>
            <w:r/>
            <w:r>
              <w:t>Đẩy</w:t>
            </w:r>
          </w:p>
        </w:tc>
        <w:tc>
          <w:tcPr>
            <w:tcW w:type="dxa" w:w="1440"/>
          </w:tcPr>
          <w:p>
            <w:r/>
            <w:r>
              <w:t>Nợ 614 · 625 / Có tiền</w:t>
            </w:r>
          </w:p>
        </w:tc>
      </w:tr>
      <w:tr>
        <w:tc>
          <w:tcPr>
            <w:tcW w:type="dxa" w:w="1440"/>
          </w:tcPr>
          <w:p>
            <w:r/>
            <w:r>
              <w:t>PC_SC</w:t>
            </w:r>
          </w:p>
        </w:tc>
        <w:tc>
          <w:tcPr>
            <w:tcW w:type="dxa" w:w="1440"/>
          </w:tcPr>
          <w:p>
            <w:r/>
            <w:r>
              <w:t>(của lệnh sửa chữa)</w:t>
            </w:r>
          </w:p>
        </w:tc>
        <w:tc>
          <w:tcPr>
            <w:tcW w:type="dxa" w:w="1440"/>
          </w:tcPr>
          <w:p>
            <w:r/>
            <w:r>
              <w:t>Quỹ chi lệnh sửa chữa</w:t>
            </w:r>
          </w:p>
        </w:tc>
        <w:tc>
          <w:tcPr>
            <w:tcW w:type="dxa" w:w="1440"/>
          </w:tcPr>
          <w:p>
            <w:r/>
            <w:r>
              <w:t>Kế toán</w:t>
            </w:r>
          </w:p>
        </w:tc>
        <w:tc>
          <w:tcPr>
            <w:tcW w:type="dxa" w:w="1440"/>
          </w:tcPr>
          <w:p>
            <w:r/>
            <w:r>
              <w:t>Ngay</w:t>
            </w:r>
          </w:p>
        </w:tc>
        <w:tc>
          <w:tcPr>
            <w:tcW w:type="dxa" w:w="1440"/>
          </w:tcPr>
          <w:p>
            <w:r/>
            <w:r>
              <w:t>Nợ 614 / Có tiền</w:t>
            </w:r>
          </w:p>
        </w:tc>
      </w:tr>
      <w:tr>
        <w:tc>
          <w:tcPr>
            <w:tcW w:type="dxa" w:w="1440"/>
          </w:tcPr>
          <w:p>
            <w:r/>
            <w:r>
              <w:t>PXK_NL</w:t>
            </w:r>
          </w:p>
        </w:tc>
        <w:tc>
          <w:tcPr>
            <w:tcW w:type="dxa" w:w="1440"/>
          </w:tcPr>
          <w:p>
            <w:r/>
            <w:r>
              <w:t>Xuất kho nhiên liệu</w:t>
            </w:r>
          </w:p>
        </w:tc>
        <w:tc>
          <w:tcPr>
            <w:tcW w:type="dxa" w:w="1440"/>
          </w:tcPr>
          <w:p>
            <w:r/>
            <w:r>
              <w:t>Thủ kho cấp, hoặc ghi sổ mục III</w:t>
            </w:r>
          </w:p>
        </w:tc>
        <w:tc>
          <w:tcPr>
            <w:tcW w:type="dxa" w:w="1440"/>
          </w:tcPr>
          <w:p>
            <w:r/>
            <w:r>
              <w:t>Kế toán</w:t>
            </w:r>
          </w:p>
        </w:tc>
        <w:tc>
          <w:tcPr>
            <w:tcW w:type="dxa" w:w="1440"/>
          </w:tcPr>
          <w:p>
            <w:r/>
            <w:r>
              <w:t>Ngay</w:t>
            </w:r>
          </w:p>
        </w:tc>
        <w:tc>
          <w:tcPr>
            <w:tcW w:type="dxa" w:w="1440"/>
          </w:tcPr>
          <w:p>
            <w:r/>
            <w:r>
              <w:t>Nợ 625 (4022) / Có 1371</w:t>
            </w:r>
          </w:p>
        </w:tc>
      </w:tr>
      <w:tr>
        <w:tc>
          <w:tcPr>
            <w:tcW w:type="dxa" w:w="1440"/>
          </w:tcPr>
          <w:p>
            <w:r/>
            <w:r>
              <w:t>PNK_NL</w:t>
            </w:r>
          </w:p>
        </w:tc>
        <w:tc>
          <w:tcPr>
            <w:tcW w:type="dxa" w:w="1440"/>
          </w:tcPr>
          <w:p>
            <w:r/>
            <w:r>
              <w:t>Nhập kho nhiên liệu</w:t>
            </w:r>
          </w:p>
        </w:tc>
        <w:tc>
          <w:tcPr>
            <w:tcW w:type="dxa" w:w="1440"/>
          </w:tcPr>
          <w:p>
            <w:r/>
            <w:r>
              <w:t>Nhập kho dầu</w:t>
            </w:r>
          </w:p>
        </w:tc>
        <w:tc>
          <w:tcPr>
            <w:tcW w:type="dxa" w:w="1440"/>
          </w:tcPr>
          <w:p>
            <w:r/>
            <w:r>
              <w:t>Kế toán</w:t>
            </w:r>
          </w:p>
        </w:tc>
        <w:tc>
          <w:tcPr>
            <w:tcW w:type="dxa" w:w="1440"/>
          </w:tcPr>
          <w:p>
            <w:r/>
            <w:r>
              <w:t>Ngay</w:t>
            </w:r>
          </w:p>
        </w:tc>
        <w:tc>
          <w:tcPr>
            <w:tcW w:type="dxa" w:w="1440"/>
          </w:tcPr>
          <w:p>
            <w:r/>
            <w:r>
              <w:t>Nợ 1371 / Có 4021</w:t>
            </w:r>
          </w:p>
        </w:tc>
      </w:tr>
      <w:tr>
        <w:tc>
          <w:tcPr>
            <w:tcW w:type="dxa" w:w="1440"/>
          </w:tcPr>
          <w:p>
            <w:r/>
            <w:r>
              <w:t>CK_NL</w:t>
            </w:r>
          </w:p>
        </w:tc>
        <w:tc>
          <w:tcPr>
            <w:tcW w:type="dxa" w:w="1440"/>
          </w:tcPr>
          <w:p>
            <w:r/>
            <w:r>
              <w:t>Chuyển kho nhiên liệu</w:t>
            </w:r>
          </w:p>
        </w:tc>
        <w:tc>
          <w:tcPr>
            <w:tcW w:type="dxa" w:w="1440"/>
          </w:tcPr>
          <w:p>
            <w:r/>
            <w:r>
              <w:t>Chuyển kho</w:t>
            </w:r>
          </w:p>
        </w:tc>
        <w:tc>
          <w:tcPr>
            <w:tcW w:type="dxa" w:w="1440"/>
          </w:tcPr>
          <w:p>
            <w:r/>
            <w:r>
              <w:t>Kế toán</w:t>
            </w:r>
          </w:p>
        </w:tc>
        <w:tc>
          <w:tcPr>
            <w:tcW w:type="dxa" w:w="1440"/>
          </w:tcPr>
          <w:p>
            <w:r/>
            <w:r>
              <w:t>Ngay</w:t>
            </w:r>
          </w:p>
        </w:tc>
        <w:tc>
          <w:tcPr>
            <w:tcW w:type="dxa" w:w="1440"/>
          </w:tcPr>
          <w:p>
            <w:r/>
            <w:r>
              <w:t>Không (đổi chỗ trong 1371)</w:t>
            </w:r>
          </w:p>
        </w:tc>
      </w:tr>
      <w:tr>
        <w:tc>
          <w:tcPr>
            <w:tcW w:type="dxa" w:w="1440"/>
          </w:tcPr>
          <w:p>
            <w:r/>
            <w:r>
              <w:t>PXK_PT</w:t>
            </w:r>
          </w:p>
        </w:tc>
        <w:tc>
          <w:tcPr>
            <w:tcW w:type="dxa" w:w="1440"/>
          </w:tcPr>
          <w:p>
            <w:r/>
            <w:r>
              <w:t>Xuất kho phụ tùng</w:t>
            </w:r>
          </w:p>
        </w:tc>
        <w:tc>
          <w:tcPr>
            <w:tcW w:type="dxa" w:w="1440"/>
          </w:tcPr>
          <w:p>
            <w:r/>
            <w:r>
              <w:t>Mục V lấy kho, lệnh sửa chữa, xuất tay</w:t>
            </w:r>
          </w:p>
        </w:tc>
        <w:tc>
          <w:tcPr>
            <w:tcW w:type="dxa" w:w="1440"/>
          </w:tcPr>
          <w:p>
            <w:r/>
            <w:r>
              <w:t>Kế toán</w:t>
            </w:r>
          </w:p>
        </w:tc>
        <w:tc>
          <w:tcPr>
            <w:tcW w:type="dxa" w:w="1440"/>
          </w:tcPr>
          <w:p>
            <w:r/>
            <w:r>
              <w:t>Ngay</w:t>
            </w:r>
          </w:p>
        </w:tc>
        <w:tc>
          <w:tcPr>
            <w:tcW w:type="dxa" w:w="1440"/>
          </w:tcPr>
          <w:p>
            <w:r/>
            <w:r>
              <w:t>Nợ 614 (4022 · 625) / Có 1371</w:t>
            </w:r>
          </w:p>
        </w:tc>
      </w:tr>
      <w:tr>
        <w:tc>
          <w:tcPr>
            <w:tcW w:type="dxa" w:w="1440"/>
          </w:tcPr>
          <w:p>
            <w:r/>
            <w:r>
              <w:t>PNK_PT</w:t>
            </w:r>
          </w:p>
        </w:tc>
        <w:tc>
          <w:tcPr>
            <w:tcW w:type="dxa" w:w="1440"/>
          </w:tcPr>
          <w:p>
            <w:r/>
            <w:r>
              <w:t>Nhập kho phụ tùng</w:t>
            </w:r>
          </w:p>
        </w:tc>
        <w:tc>
          <w:tcPr>
            <w:tcW w:type="dxa" w:w="1440"/>
          </w:tcPr>
          <w:p>
            <w:r/>
            <w:r>
              <w:t>Nhập kho phụ tùng</w:t>
            </w:r>
          </w:p>
        </w:tc>
        <w:tc>
          <w:tcPr>
            <w:tcW w:type="dxa" w:w="1440"/>
          </w:tcPr>
          <w:p>
            <w:r/>
            <w:r>
              <w:t>Kế toán</w:t>
            </w:r>
          </w:p>
        </w:tc>
        <w:tc>
          <w:tcPr>
            <w:tcW w:type="dxa" w:w="1440"/>
          </w:tcPr>
          <w:p>
            <w:r/>
            <w:r>
              <w:t>Ngay</w:t>
            </w:r>
          </w:p>
        </w:tc>
        <w:tc>
          <w:tcPr>
            <w:tcW w:type="dxa" w:w="1440"/>
          </w:tcPr>
          <w:p>
            <w:r/>
            <w:r>
              <w:t>Nợ 1371 / Có 4021</w:t>
            </w:r>
          </w:p>
        </w:tc>
      </w:tr>
      <w:tr>
        <w:tc>
          <w:tcPr>
            <w:tcW w:type="dxa" w:w="1440"/>
          </w:tcPr>
          <w:p>
            <w:r/>
            <w:r>
              <w:t>PNK_HH</w:t>
            </w:r>
          </w:p>
        </w:tc>
        <w:tc>
          <w:tcPr>
            <w:tcW w:type="dxa" w:w="1440"/>
          </w:tcPr>
          <w:p>
            <w:r/>
            <w:r>
              <w:t>Nhập kho hàng (quặng khách gửi)</w:t>
            </w:r>
          </w:p>
        </w:tc>
        <w:tc>
          <w:tcPr>
            <w:tcW w:type="dxa" w:w="1440"/>
          </w:tcPr>
          <w:p>
            <w:r/>
            <w:r>
              <w:t>Xe gom tới bãi</w:t>
            </w:r>
          </w:p>
        </w:tc>
        <w:tc>
          <w:tcPr>
            <w:tcW w:type="dxa" w:w="1440"/>
          </w:tcPr>
          <w:p>
            <w:r/>
            <w:r>
              <w:t>Kế toán</w:t>
            </w:r>
          </w:p>
        </w:tc>
        <w:tc>
          <w:tcPr>
            <w:tcW w:type="dxa" w:w="1440"/>
          </w:tcPr>
          <w:p>
            <w:r/>
            <w:r>
              <w:t>Ngay</w:t>
            </w:r>
          </w:p>
        </w:tc>
        <w:tc>
          <w:tcPr>
            <w:tcW w:type="dxa" w:w="1440"/>
          </w:tcPr>
          <w:p>
            <w:r/>
            <w:r>
              <w:t>Ngoài bảng, tính bằng tấn</w:t>
            </w:r>
          </w:p>
        </w:tc>
      </w:tr>
      <w:tr>
        <w:tc>
          <w:tcPr>
            <w:tcW w:type="dxa" w:w="1440"/>
          </w:tcPr>
          <w:p>
            <w:r/>
            <w:r>
              <w:t>PXK_HH</w:t>
            </w:r>
          </w:p>
        </w:tc>
        <w:tc>
          <w:tcPr>
            <w:tcW w:type="dxa" w:w="1440"/>
          </w:tcPr>
          <w:p>
            <w:r/>
            <w:r>
              <w:t>Xuất kho hàng</w:t>
            </w:r>
          </w:p>
        </w:tc>
        <w:tc>
          <w:tcPr>
            <w:tcW w:type="dxa" w:w="1440"/>
          </w:tcPr>
          <w:p>
            <w:r/>
            <w:r>
              <w:t>Lưu phiếu giao lấy lô</w:t>
            </w:r>
          </w:p>
        </w:tc>
        <w:tc>
          <w:tcPr>
            <w:tcW w:type="dxa" w:w="1440"/>
          </w:tcPr>
          <w:p>
            <w:r/>
            <w:r>
              <w:t>Kế toán</w:t>
            </w:r>
          </w:p>
        </w:tc>
        <w:tc>
          <w:tcPr>
            <w:tcW w:type="dxa" w:w="1440"/>
          </w:tcPr>
          <w:p>
            <w:r/>
            <w:r>
              <w:t>Ngay</w:t>
            </w:r>
          </w:p>
        </w:tc>
        <w:tc>
          <w:tcPr>
            <w:tcW w:type="dxa" w:w="1440"/>
          </w:tcPr>
          <w:p>
            <w:r/>
            <w:r>
              <w:t>Ngoài bảng, tính bằng tấn</w:t>
            </w:r>
          </w:p>
        </w:tc>
      </w:tr>
      <w:tr>
        <w:tc>
          <w:tcPr>
            <w:tcW w:type="dxa" w:w="1440"/>
          </w:tcPr>
          <w:p>
            <w:r/>
            <w:r>
              <w:t>DC_HH</w:t>
            </w:r>
          </w:p>
        </w:tc>
        <w:tc>
          <w:tcPr>
            <w:tcW w:type="dxa" w:w="1440"/>
          </w:tcPr>
          <w:p>
            <w:r/>
            <w:r>
              <w:t>Điều chỉnh kho hàng</w:t>
            </w:r>
          </w:p>
        </w:tc>
        <w:tc>
          <w:tcPr>
            <w:tcW w:type="dxa" w:w="1440"/>
          </w:tcPr>
          <w:p>
            <w:r/>
            <w:r>
              <w:t>Kế toán điều chỉnh lô</w:t>
            </w:r>
          </w:p>
        </w:tc>
        <w:tc>
          <w:tcPr>
            <w:tcW w:type="dxa" w:w="1440"/>
          </w:tcPr>
          <w:p>
            <w:r/>
            <w:r>
              <w:t>Kế toán</w:t>
            </w:r>
          </w:p>
        </w:tc>
        <w:tc>
          <w:tcPr>
            <w:tcW w:type="dxa" w:w="1440"/>
          </w:tcPr>
          <w:p>
            <w:r/>
            <w:r>
              <w:t>Ngay</w:t>
            </w:r>
          </w:p>
        </w:tc>
        <w:tc>
          <w:tcPr>
            <w:tcW w:type="dxa" w:w="1440"/>
          </w:tcPr>
          <w:p>
            <w:r/>
            <w:r>
              <w:t>Ngoài bảng</w:t>
            </w:r>
          </w:p>
        </w:tc>
      </w:tr>
      <w:tr>
        <w:tc>
          <w:tcPr>
            <w:tcW w:type="dxa" w:w="1440"/>
          </w:tcPr>
          <w:p>
            <w:r/>
            <w:r>
              <w:t>HD</w:t>
            </w:r>
          </w:p>
        </w:tc>
        <w:tc>
          <w:tcPr>
            <w:tcW w:type="dxa" w:w="1440"/>
          </w:tcPr>
          <w:p>
            <w:r/>
            <w:r>
              <w:t>Hoá đơn vận chuyển</w:t>
            </w:r>
          </w:p>
        </w:tc>
        <w:tc>
          <w:tcPr>
            <w:tcW w:type="dxa" w:w="1440"/>
          </w:tcPr>
          <w:p>
            <w:r/>
            <w:r>
              <w:t>Lập hoá đơn (lẻ, gộp tháng)</w:t>
            </w:r>
          </w:p>
        </w:tc>
        <w:tc>
          <w:tcPr>
            <w:tcW w:type="dxa" w:w="1440"/>
          </w:tcPr>
          <w:p>
            <w:r/>
            <w:r>
              <w:t>Kế toán (từ đợt 7a)</w:t>
            </w:r>
          </w:p>
        </w:tc>
        <w:tc>
          <w:tcPr>
            <w:tcW w:type="dxa" w:w="1440"/>
          </w:tcPr>
          <w:p>
            <w:r/>
            <w:r>
              <w:t>Ngay</w:t>
            </w:r>
          </w:p>
        </w:tc>
        <w:tc>
          <w:tcPr>
            <w:tcW w:type="dxa" w:w="1440"/>
          </w:tcPr>
          <w:p>
            <w:r/>
            <w:r>
              <w:t>Nợ 1211 / Có 70</w:t>
            </w:r>
          </w:p>
        </w:tc>
      </w:tr>
      <w:tr>
        <w:tc>
          <w:tcPr>
            <w:tcW w:type="dxa" w:w="1440"/>
          </w:tcPr>
          <w:p>
            <w:r/>
            <w:r>
              <w:t>PT</w:t>
            </w:r>
          </w:p>
        </w:tc>
        <w:tc>
          <w:tcPr>
            <w:tcW w:type="dxa" w:w="1440"/>
          </w:tcPr>
          <w:p>
            <w:r/>
            <w:r>
              <w:t>Phiếu thu</w:t>
            </w:r>
          </w:p>
        </w:tc>
        <w:tc>
          <w:tcPr>
            <w:tcW w:type="dxa" w:w="1440"/>
          </w:tcPr>
          <w:p>
            <w:r/>
            <w:r>
              <w:t>Mỗi lần thu, cấn trừ</w:t>
            </w:r>
          </w:p>
        </w:tc>
        <w:tc>
          <w:tcPr>
            <w:tcW w:type="dxa" w:w="1440"/>
          </w:tcPr>
          <w:p>
            <w:r/>
            <w:r>
              <w:t>Kế toán (từ đợt 7a)</w:t>
            </w:r>
          </w:p>
        </w:tc>
        <w:tc>
          <w:tcPr>
            <w:tcW w:type="dxa" w:w="1440"/>
          </w:tcPr>
          <w:p>
            <w:r/>
            <w:r>
              <w:t>Ngay</w:t>
            </w:r>
          </w:p>
        </w:tc>
        <w:tc>
          <w:tcPr>
            <w:tcW w:type="dxa" w:w="1440"/>
          </w:tcPr>
          <w:p>
            <w:r/>
            <w:r>
              <w:t>Nợ tiền / Có 1211</w:t>
            </w:r>
          </w:p>
        </w:tc>
      </w:tr>
      <w:tr>
        <w:tc>
          <w:tcPr>
            <w:tcW w:type="dxa" w:w="1440"/>
          </w:tcPr>
          <w:p>
            <w:r/>
            <w:r>
              <w:t>PC_CX</w:t>
            </w:r>
          </w:p>
        </w:tc>
        <w:tc>
          <w:tcPr>
            <w:tcW w:type="dxa" w:w="1440"/>
          </w:tcPr>
          <w:p>
            <w:r/>
            <w:r>
              <w:t>Trả chủ xe liên kết</w:t>
            </w:r>
          </w:p>
        </w:tc>
        <w:tc>
          <w:tcPr>
            <w:tcW w:type="dxa" w:w="1440"/>
          </w:tcPr>
          <w:p>
            <w:r/>
            <w:r>
              <w:t>Quỹ trả (một tờ mỗi đợt)</w:t>
            </w:r>
          </w:p>
        </w:tc>
        <w:tc>
          <w:tcPr>
            <w:tcW w:type="dxa" w:w="1440"/>
          </w:tcPr>
          <w:p>
            <w:r/>
            <w:r>
              <w:t>Kế toán (từ đợt 7b)</w:t>
            </w:r>
          </w:p>
        </w:tc>
        <w:tc>
          <w:tcPr>
            <w:tcW w:type="dxa" w:w="1440"/>
          </w:tcPr>
          <w:p>
            <w:r/>
            <w:r>
              <w:t>Ngay</w:t>
            </w:r>
          </w:p>
        </w:tc>
        <w:tc>
          <w:tcPr>
            <w:tcW w:type="dxa" w:w="1440"/>
          </w:tcPr>
          <w:p>
            <w:r/>
            <w:r>
              <w:t>Nợ 4022 / Có tiền</w:t>
            </w:r>
          </w:p>
        </w:tc>
      </w:tr>
      <w:tr>
        <w:tc>
          <w:tcPr>
            <w:tcW w:type="dxa" w:w="1440"/>
          </w:tcPr>
          <w:p>
            <w:r/>
            <w:r>
              <w:t>TT_CHI · TT_THU</w:t>
            </w:r>
          </w:p>
        </w:tc>
        <w:tc>
          <w:tcPr>
            <w:tcW w:type="dxa" w:w="1440"/>
          </w:tcPr>
          <w:p>
            <w:r/>
            <w:r>
              <w:t>Tất toán tài xế</w:t>
            </w:r>
          </w:p>
        </w:tc>
        <w:tc>
          <w:tcPr>
            <w:tcW w:type="dxa" w:w="1440"/>
          </w:tcPr>
          <w:p>
            <w:r/>
            <w:r>
              <w:t>Chốt tất toán</w:t>
            </w:r>
          </w:p>
        </w:tc>
        <w:tc>
          <w:tcPr>
            <w:tcW w:type="dxa" w:w="1440"/>
          </w:tcPr>
          <w:p>
            <w:r/>
            <w:r>
              <w:t>Kế toán (từ đợt 7c)</w:t>
            </w:r>
          </w:p>
        </w:tc>
        <w:tc>
          <w:tcPr>
            <w:tcW w:type="dxa" w:w="1440"/>
          </w:tcPr>
          <w:p>
            <w:r/>
            <w:r>
              <w:t>Ngay</w:t>
            </w:r>
          </w:p>
        </w:tc>
        <w:tc>
          <w:tcPr>
            <w:tcW w:type="dxa" w:w="1440"/>
          </w:tcPr>
          <w:p>
            <w:r/>
            <w:r>
              <w:t>Chi bù: Nợ 625 / Có tiền · nộp lại: Nợ tiền / Có 625</w:t>
            </w:r>
          </w:p>
        </w:tc>
      </w:tr>
      <w:tr>
        <w:tc>
          <w:tcPr>
            <w:tcW w:type="dxa" w:w="1440"/>
          </w:tcPr>
          <w:p>
            <w:r/>
            <w:r>
              <w:t>PC_NCC</w:t>
            </w:r>
          </w:p>
        </w:tc>
        <w:tc>
          <w:tcPr>
            <w:tcW w:type="dxa" w:w="1440"/>
          </w:tcPr>
          <w:p>
            <w:r/>
            <w:r>
              <w:t>Trả nhà cung cấp</w:t>
            </w:r>
          </w:p>
        </w:tc>
        <w:tc>
          <w:tcPr>
            <w:tcW w:type="dxa" w:w="1440"/>
          </w:tcPr>
          <w:p>
            <w:r/>
            <w:r>
              <w:t>Trả nhà cung cấp</w:t>
            </w:r>
          </w:p>
        </w:tc>
        <w:tc>
          <w:tcPr>
            <w:tcW w:type="dxa" w:w="1440"/>
          </w:tcPr>
          <w:p>
            <w:r/>
            <w:r>
              <w:t>Kế toán (từ đợt 7d)</w:t>
            </w:r>
          </w:p>
        </w:tc>
        <w:tc>
          <w:tcPr>
            <w:tcW w:type="dxa" w:w="1440"/>
          </w:tcPr>
          <w:p>
            <w:r/>
            <w:r>
              <w:t>Ngay</w:t>
            </w:r>
          </w:p>
        </w:tc>
        <w:tc>
          <w:tcPr>
            <w:tcW w:type="dxa" w:w="1440"/>
          </w:tcPr>
          <w:p>
            <w:r/>
            <w:r>
              <w:t>Nợ 4021 / Có tiền</w:t>
            </w:r>
          </w:p>
        </w:tc>
      </w:tr>
      <w:tr>
        <w:tc>
          <w:tcPr>
            <w:tcW w:type="dxa" w:w="1440"/>
          </w:tcPr>
          <w:p>
            <w:r/>
            <w:r>
              <w:t>PXK_BAN</w:t>
            </w:r>
          </w:p>
        </w:tc>
        <w:tc>
          <w:tcPr>
            <w:tcW w:type="dxa" w:w="1440"/>
          </w:tcPr>
          <w:p>
            <w:r/>
            <w:r>
              <w:t>Xuất kho bán hàng</w:t>
            </w:r>
          </w:p>
        </w:tc>
        <w:tc>
          <w:tcPr>
            <w:tcW w:type="dxa" w:w="1440"/>
          </w:tcPr>
          <w:p>
            <w:r/>
            <w:r>
              <w:t>Lập phiếu bán</w:t>
            </w:r>
          </w:p>
        </w:tc>
        <w:tc>
          <w:tcPr>
            <w:tcW w:type="dxa" w:w="1440"/>
          </w:tcPr>
          <w:p>
            <w:r/>
            <w:r>
              <w:t>Kế toán</w:t>
            </w:r>
          </w:p>
        </w:tc>
        <w:tc>
          <w:tcPr>
            <w:tcW w:type="dxa" w:w="1440"/>
          </w:tcPr>
          <w:p>
            <w:r/>
            <w:r>
              <w:t>Ngay</w:t>
            </w:r>
          </w:p>
        </w:tc>
        <w:tc>
          <w:tcPr>
            <w:tcW w:type="dxa" w:w="1440"/>
          </w:tcPr>
          <w:p>
            <w:r/>
            <w:r>
              <w:t>Nợ 607 / Có 1371</w:t>
            </w:r>
          </w:p>
        </w:tc>
      </w:tr>
      <w:tr>
        <w:tc>
          <w:tcPr>
            <w:tcW w:type="dxa" w:w="1440"/>
          </w:tcPr>
          <w:p>
            <w:r/>
            <w:r>
              <w:t>HD_BAN</w:t>
            </w:r>
          </w:p>
        </w:tc>
        <w:tc>
          <w:tcPr>
            <w:tcW w:type="dxa" w:w="1440"/>
          </w:tcPr>
          <w:p>
            <w:r/>
            <w:r>
              <w:t>Hoá đơn bán hàng</w:t>
            </w:r>
          </w:p>
        </w:tc>
        <w:tc>
          <w:tcPr>
            <w:tcW w:type="dxa" w:w="1440"/>
          </w:tcPr>
          <w:p>
            <w:r/>
            <w:r>
              <w:t>Lập phiếu bán</w:t>
            </w:r>
          </w:p>
        </w:tc>
        <w:tc>
          <w:tcPr>
            <w:tcW w:type="dxa" w:w="1440"/>
          </w:tcPr>
          <w:p>
            <w:r/>
            <w:r>
              <w:t>Kế toán</w:t>
            </w:r>
          </w:p>
        </w:tc>
        <w:tc>
          <w:tcPr>
            <w:tcW w:type="dxa" w:w="1440"/>
          </w:tcPr>
          <w:p>
            <w:r/>
            <w:r>
              <w:t>Ngay</w:t>
            </w:r>
          </w:p>
        </w:tc>
        <w:tc>
          <w:tcPr>
            <w:tcW w:type="dxa" w:w="1440"/>
          </w:tcPr>
          <w:p>
            <w:r/>
            <w:r>
              <w:t>Nợ 1211 (chủ xe: 4022) / Có 70</w:t>
            </w:r>
          </w:p>
        </w:tc>
      </w:tr>
      <w:tr>
        <w:tc>
          <w:tcPr>
            <w:tcW w:type="dxa" w:w="1440"/>
          </w:tcPr>
          <w:p>
            <w:r/>
            <w:r>
              <w:t>PT_BAN</w:t>
            </w:r>
          </w:p>
        </w:tc>
        <w:tc>
          <w:tcPr>
            <w:tcW w:type="dxa" w:w="1440"/>
          </w:tcPr>
          <w:p>
            <w:r/>
            <w:r>
              <w:t>Phiếu thu bán hàng</w:t>
            </w:r>
          </w:p>
        </w:tc>
        <w:tc>
          <w:tcPr>
            <w:tcW w:type="dxa" w:w="1440"/>
          </w:tcPr>
          <w:p>
            <w:r/>
            <w:r>
              <w:t>Bấm Đã thu</w:t>
            </w:r>
          </w:p>
        </w:tc>
        <w:tc>
          <w:tcPr>
            <w:tcW w:type="dxa" w:w="1440"/>
          </w:tcPr>
          <w:p>
            <w:r/>
            <w:r>
              <w:t>Kế toán</w:t>
            </w:r>
          </w:p>
        </w:tc>
        <w:tc>
          <w:tcPr>
            <w:tcW w:type="dxa" w:w="1440"/>
          </w:tcPr>
          <w:p>
            <w:r/>
            <w:r>
              <w:t>Ngay</w:t>
            </w:r>
          </w:p>
        </w:tc>
        <w:tc>
          <w:tcPr>
            <w:tcW w:type="dxa" w:w="1440"/>
          </w:tcPr>
          <w:p>
            <w:r/>
            <w:r>
              <w:t>Nợ tiền / Có 1211</w:t>
            </w:r>
          </w:p>
        </w:tc>
      </w:tr>
    </w:tbl>
    <w:p/>
    <w:p>
      <w:pPr>
        <w:jc w:val="both"/>
      </w:pPr>
      <w:r>
        <w:t xml:space="preserve">Mã tiền: tiền mặt Kíp 1011, tiền mặt ngoại tệ 1012, ngân hàng Kíp 1021, ngân hàng ngoại tệ 1022. Mã hàng khách gửi và mã giá vốn khác 607 là hai ô cấu hình, Sếp đặt ở trang điều xe: Phiếu chi · Phiếu thu → </w:t>
      </w:r>
      <w:r>
        <w:rPr>
          <w:b/>
        </w:rPr>
        <w:t>Cấu hình</w:t>
      </w:r>
      <w:r>
        <w:t>. Trang Quy trình &amp; trách nhiệm (Hệ thống) có tab danh mục chứng từ với đủ mọi trường hợp định khoản, tính bằng chính hàm ghi sổ.</w:t>
      </w:r>
    </w:p>
    <w:p>
      <w:pPr>
        <w:pStyle w:val="Heading1"/>
      </w:pPr>
      <w:r>
        <w:rPr>
          <w:color w:val="145C4A"/>
        </w:rPr>
        <w:t>8. Khi mất mạng hoặc một trang tắt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Việc</w:t>
            </w:r>
          </w:p>
        </w:tc>
        <w:tc>
          <w:tcPr>
            <w:tcW w:type="dxa" w:w="4320"/>
          </w:tcPr>
          <w:p>
            <w:r>
              <w:rPr>
                <w:b/>
              </w:rPr>
            </w:r>
            <w:r>
              <w:rPr>
                <w:b/>
              </w:rPr>
              <w:t>Nếu trang kia tắt</w:t>
            </w:r>
          </w:p>
        </w:tc>
      </w:tr>
      <w:tr>
        <w:tc>
          <w:tcPr>
            <w:tcW w:type="dxa" w:w="4320"/>
          </w:tcPr>
          <w:p>
            <w:r/>
            <w:r>
              <w:t>Thủ kho cấp dầu, quỹ chi tạm ứng ở Cấp phát (trang kế toán)</w:t>
            </w:r>
          </w:p>
        </w:tc>
        <w:tc>
          <w:tcPr>
            <w:tcW w:type="dxa" w:w="4320"/>
          </w:tcPr>
          <w:p>
            <w:r/>
            <w:r>
              <w:t>Vẫn làm: dùng bản lưu trong máy, việc vào hàng đợi, tự gửi khi nối lại</w:t>
            </w:r>
          </w:p>
        </w:tc>
      </w:tr>
      <w:tr>
        <w:tc>
          <w:tcPr>
            <w:tcW w:type="dxa" w:w="4320"/>
          </w:tcPr>
          <w:p>
            <w:r/>
            <w:r>
              <w:t>Tài xế ký nhận giao hàng trên điện thoại</w:t>
            </w:r>
          </w:p>
        </w:tc>
        <w:tc>
          <w:tcPr>
            <w:tcW w:type="dxa" w:w="4320"/>
          </w:tcPr>
          <w:p>
            <w:r/>
            <w:r>
              <w:t>Vẫn làm: bản ký vào hàng đợi, có mạng tự gửi</w:t>
            </w:r>
          </w:p>
        </w:tc>
      </w:tr>
      <w:tr>
        <w:tc>
          <w:tcPr>
            <w:tcW w:type="dxa" w:w="4320"/>
          </w:tcPr>
          <w:p>
            <w:r/>
            <w:r>
              <w:t>Tài xế báo cân ở mỏ trên điện thoại (mất sóng ở mỏ)</w:t>
            </w:r>
          </w:p>
        </w:tc>
        <w:tc>
          <w:tcPr>
            <w:tcW w:type="dxa" w:w="4320"/>
          </w:tcPr>
          <w:p>
            <w:r/>
            <w:r>
              <w:t>Vẫn làm: lần báo vào hàng đợi, có mạng tự gửi; không cần trang kế toán</w:t>
            </w:r>
          </w:p>
        </w:tc>
      </w:tr>
      <w:tr>
        <w:tc>
          <w:tcPr>
            <w:tcW w:type="dxa" w:w="4320"/>
          </w:tcPr>
          <w:p>
            <w:r/>
            <w:r>
              <w:t>Lập / sửa phiếu không đụng kho (ghi chú, xe, tài xế…)</w:t>
            </w:r>
          </w:p>
        </w:tc>
        <w:tc>
          <w:tcPr>
            <w:tcW w:type="dxa" w:w="4320"/>
          </w:tcPr>
          <w:p>
            <w:r/>
            <w:r>
              <w:t>Vẫn làm bình thường</w:t>
            </w:r>
          </w:p>
        </w:tc>
      </w:tr>
      <w:tr>
        <w:tc>
          <w:tcPr>
            <w:tcW w:type="dxa" w:w="4320"/>
          </w:tcPr>
          <w:p>
            <w:r/>
            <w:r>
              <w:t>Lưu phiếu giao có lấy lô; báo xe gom tới bãi</w:t>
            </w:r>
          </w:p>
        </w:tc>
        <w:tc>
          <w:tcPr>
            <w:tcW w:type="dxa" w:w="4320"/>
          </w:tcPr>
          <w:p>
            <w:r/>
            <w:r>
              <w:t>Chặn, báo rõ; không có phiếu hay dòng kho nửa vời</w:t>
            </w:r>
          </w:p>
        </w:tc>
      </w:tr>
      <w:tr>
        <w:tc>
          <w:tcPr>
            <w:tcW w:type="dxa" w:w="4320"/>
          </w:tcPr>
          <w:p>
            <w:r/>
            <w:r>
              <w:t>Ghi sổ mục III có dầu kho; mục V lấy phụ tùng kho</w:t>
            </w:r>
          </w:p>
        </w:tc>
        <w:tc>
          <w:tcPr>
            <w:tcW w:type="dxa" w:w="4320"/>
          </w:tcPr>
          <w:p>
            <w:r/>
            <w:r>
              <w:t>Chặn, báo rõ</w:t>
            </w:r>
          </w:p>
        </w:tc>
      </w:tr>
      <w:tr>
        <w:tc>
          <w:tcPr>
            <w:tcW w:type="dxa" w:w="4320"/>
          </w:tcPr>
          <w:p>
            <w:r/>
            <w:r>
              <w:t>Xoá phiếu có dầu, phụ tùng, hàng đã xuất</w:t>
            </w:r>
          </w:p>
        </w:tc>
        <w:tc>
          <w:tcPr>
            <w:tcW w:type="dxa" w:w="4320"/>
          </w:tcPr>
          <w:p>
            <w:r/>
            <w:r>
              <w:t>Chưa xoá được</w:t>
            </w:r>
          </w:p>
        </w:tc>
      </w:tr>
      <w:tr>
        <w:tc>
          <w:tcPr>
            <w:tcW w:type="dxa" w:w="4320"/>
          </w:tcPr>
          <w:p>
            <w:r/>
            <w:r>
              <w:t>Mở phiếu gom</w:t>
            </w:r>
          </w:p>
        </w:tc>
        <w:tc>
          <w:tcPr>
            <w:tcW w:type="dxa" w:w="4320"/>
          </w:tcPr>
          <w:p>
            <w:r/>
            <w:r>
              <w:t>Vẫn mở, chỉ thiếu số tồn lô</w:t>
            </w:r>
          </w:p>
        </w:tc>
      </w:tr>
      <w:tr>
        <w:tc>
          <w:tcPr>
            <w:tcW w:type="dxa" w:w="4320"/>
          </w:tcPr>
          <w:p>
            <w:r/>
            <w:r>
              <w:t>Màn Xe → tab Sửa chữa</w:t>
            </w:r>
          </w:p>
        </w:tc>
        <w:tc>
          <w:tcPr>
            <w:tcW w:type="dxa" w:w="4320"/>
          </w:tcPr>
          <w:p>
            <w:r/>
            <w:r>
              <w:t>Vẫn mở, ghi rõ phần lệnh sửa chữa chưa lấy được</w:t>
            </w:r>
          </w:p>
        </w:tc>
      </w:tr>
      <w:tr>
        <w:tc>
          <w:tcPr>
            <w:tcW w:type="dxa" w:w="4320"/>
          </w:tcPr>
          <w:p>
            <w:r/>
            <w:r>
              <w:t>Màn Xe liên kết, trả chủ xe, huỷ đợt trả (trang kế toán)</w:t>
            </w:r>
          </w:p>
        </w:tc>
        <w:tc>
          <w:tcPr>
            <w:tcW w:type="dxa" w:w="4320"/>
          </w:tcPr>
          <w:p>
            <w:r/>
            <w:r>
              <w:t>Chặn, báo rõ; không lưu gì</w:t>
            </w:r>
          </w:p>
        </w:tc>
      </w:tr>
      <w:tr>
        <w:tc>
          <w:tcPr>
            <w:tcW w:type="dxa" w:w="4320"/>
          </w:tcPr>
          <w:p>
            <w:r/>
            <w:r>
              <w:t>Danh mục chủ xe, hợp đồng thuê xe (trang điều xe)</w:t>
            </w:r>
          </w:p>
        </w:tc>
        <w:tc>
          <w:tcPr>
            <w:tcW w:type="dxa" w:w="4320"/>
          </w:tcPr>
          <w:p>
            <w:r/>
            <w:r>
              <w:t>Vẫn mở — không cần trang kế toán</w:t>
            </w:r>
          </w:p>
        </w:tc>
      </w:tr>
      <w:tr>
        <w:tc>
          <w:tcPr>
            <w:tcW w:type="dxa" w:w="4320"/>
          </w:tcPr>
          <w:p>
            <w:r/>
            <w:r>
              <w:t>Thêm / sửa điểm đổ, phụ tùng (trang kế toán)</w:t>
            </w:r>
          </w:p>
        </w:tc>
        <w:tc>
          <w:tcPr>
            <w:tcW w:type="dxa" w:w="4320"/>
          </w:tcPr>
          <w:p>
            <w:r/>
            <w:r>
              <w:t>Không lưu, báo rõ</w:t>
            </w:r>
          </w:p>
        </w:tc>
      </w:tr>
      <w:tr>
        <w:tc>
          <w:tcPr>
            <w:tcW w:type="dxa" w:w="4320"/>
          </w:tcPr>
          <w:p>
            <w:r/>
            <w:r>
              <w:t>Lập lệnh sửa chữa, lập phiếu bán (trang kế toán)</w:t>
            </w:r>
          </w:p>
        </w:tc>
        <w:tc>
          <w:tcPr>
            <w:tcW w:type="dxa" w:w="4320"/>
          </w:tcPr>
          <w:p>
            <w:r/>
            <w:r>
              <w:t>Không lập được phiếu mới; vẫn xem được danh sách</w:t>
            </w:r>
          </w:p>
        </w:tc>
      </w:tr>
      <w:tr>
        <w:tc>
          <w:tcPr>
            <w:tcW w:type="dxa" w:w="4320"/>
          </w:tcPr>
          <w:p>
            <w:r/>
            <w:r>
              <w:t>Lập hoá đơn, gộp tháng, ghi thu, xoá lần thu (trang kế toán)</w:t>
            </w:r>
          </w:p>
        </w:tc>
        <w:tc>
          <w:tcPr>
            <w:tcW w:type="dxa" w:w="4320"/>
          </w:tcPr>
          <w:p>
            <w:r/>
            <w:r>
              <w:t>Chặn, báo rõ; không lưu gì</w:t>
            </w:r>
          </w:p>
        </w:tc>
      </w:tr>
      <w:tr>
        <w:tc>
          <w:tcPr>
            <w:tcW w:type="dxa" w:w="4320"/>
          </w:tcPr>
          <w:p>
            <w:r/>
            <w:r>
              <w:t>Tiền chuyến &amp; tiền nước, Tất toán tài xế: chốt, bỏ chốt (trang kế toán)</w:t>
            </w:r>
          </w:p>
        </w:tc>
        <w:tc>
          <w:tcPr>
            <w:tcW w:type="dxa" w:w="4320"/>
          </w:tcPr>
          <w:p>
            <w:r/>
            <w:r>
              <w:t>Chặn, báo rõ; không lưu gì</w:t>
            </w:r>
          </w:p>
        </w:tc>
      </w:tr>
      <w:tr>
        <w:tc>
          <w:tcPr>
            <w:tcW w:type="dxa" w:w="4320"/>
          </w:tcPr>
          <w:p>
            <w:r/>
            <w:r>
              <w:t>Theo dõi nhà cung cấp: công nợ, trả, cấn trừ, ghi cấn trừ tháng (trang kế toán)</w:t>
            </w:r>
          </w:p>
        </w:tc>
        <w:tc>
          <w:tcPr>
            <w:tcW w:type="dxa" w:w="4320"/>
          </w:tcPr>
          <w:p>
            <w:r/>
            <w:r>
              <w:t>Chặn, báo rõ; không lưu gì</w:t>
            </w:r>
          </w:p>
        </w:tc>
      </w:tr>
      <w:tr>
        <w:tc>
          <w:tcPr>
            <w:tcW w:type="dxa" w:w="4320"/>
          </w:tcPr>
          <w:p>
            <w:r/>
            <w:r>
              <w:t>Danh mục nhà cung cấp (trang điều xe)</w:t>
            </w:r>
          </w:p>
        </w:tc>
        <w:tc>
          <w:tcPr>
            <w:tcW w:type="dxa" w:w="4320"/>
          </w:tcPr>
          <w:p>
            <w:r/>
            <w:r>
              <w:t>Vẫn mở — không cần trang kế toán</w:t>
            </w:r>
          </w:p>
        </w:tc>
      </w:tr>
      <w:tr>
        <w:tc>
          <w:tcPr>
            <w:tcW w:type="dxa" w:w="4320"/>
          </w:tcPr>
          <w:p>
            <w:r/>
            <w:r>
              <w:t>Công nợ khách (trang điều xe → Khách hàng)</w:t>
            </w:r>
          </w:p>
        </w:tc>
        <w:tc>
          <w:tcPr>
            <w:tcW w:type="dxa" w:w="4320"/>
          </w:tcPr>
          <w:p>
            <w:r/>
            <w:r>
              <w:t>Chặn, báo rõ</w:t>
            </w:r>
          </w:p>
        </w:tc>
      </w:tr>
      <w:tr>
        <w:tc>
          <w:tcPr>
            <w:tcW w:type="dxa" w:w="4320"/>
          </w:tcPr>
          <w:p>
            <w:r/>
            <w:r>
              <w:t>Phiếu, báo cáo bên điều xe</w:t>
            </w:r>
          </w:p>
        </w:tc>
        <w:tc>
          <w:tcPr>
            <w:tcW w:type="dxa" w:w="4320"/>
          </w:tcPr>
          <w:p>
            <w:r/>
            <w:r>
              <w:t xml:space="preserve">Vẫn mở — đọc bản chép </w:t>
            </w:r>
            <w:r>
              <w:rPr>
                <w:i/>
              </w:rPr>
              <w:t>đã xuất hoá đơn · đã thu · đã trả chủ xe</w:t>
            </w:r>
            <w:r>
              <w:t xml:space="preserve"> trên phiếu</w:t>
            </w:r>
          </w:p>
        </w:tc>
      </w:tr>
      <w:tr>
        <w:tc>
          <w:tcPr>
            <w:tcW w:type="dxa" w:w="4320"/>
          </w:tcPr>
          <w:p>
            <w:r/>
            <w:r>
              <w:t>Đẩy chứng từ</w:t>
            </w:r>
          </w:p>
        </w:tc>
        <w:tc>
          <w:tcPr>
            <w:tcW w:type="dxa" w:w="4320"/>
          </w:tcPr>
          <w:p>
            <w:r/>
            <w:r>
              <w:t xml:space="preserve">Tờ giữ nguyên </w:t>
            </w:r>
            <w:r>
              <w:rPr>
                <w:i/>
              </w:rPr>
              <w:t>chưa đẩy</w:t>
            </w:r>
            <w:r>
              <w:t>, ghi câu lỗi; đẩy lại sau</w:t>
            </w:r>
          </w:p>
        </w:tc>
      </w:tr>
    </w:tbl>
    <w:p/>
    <w:p>
      <w:pPr>
        <w:pStyle w:val="Heading1"/>
      </w:pPr>
      <w:r>
        <w:rPr>
          <w:color w:val="145C4A"/>
        </w:rPr>
        <w:t>9. Đã dời những gì, cái gì ở lại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Đợt</w:t>
            </w:r>
          </w:p>
        </w:tc>
        <w:tc>
          <w:tcPr>
            <w:tcW w:type="dxa" w:w="2880"/>
          </w:tcPr>
          <w:p>
            <w:r>
              <w:rPr>
                <w:b/>
              </w:rPr>
            </w:r>
            <w:r>
              <w:rPr>
                <w:b/>
              </w:rPr>
              <w:t>Nội dung</w:t>
            </w:r>
          </w:p>
        </w:tc>
        <w:tc>
          <w:tcPr>
            <w:tcW w:type="dxa" w:w="2880"/>
          </w:tcPr>
          <w:p>
            <w:r>
              <w:rPr>
                <w:b/>
              </w:rPr>
            </w:r>
            <w:r>
              <w:rPr>
                <w:b/>
              </w:rPr>
              <w:t>Dữ liệu</w:t>
            </w:r>
          </w:p>
        </w:tc>
      </w:tr>
      <w:tr>
        <w:tc>
          <w:tcPr>
            <w:tcW w:type="dxa" w:w="2880"/>
          </w:tcPr>
          <w:p>
            <w:r/>
            <w:r>
              <w:t>1</w:t>
            </w:r>
          </w:p>
        </w:tc>
        <w:tc>
          <w:tcPr>
            <w:tcW w:type="dxa" w:w="2880"/>
          </w:tcPr>
          <w:p>
            <w:r/>
            <w:r>
              <w:t>Nền móng: vai điều xe ở trang kế toán, bộ nạp module, đường liên thông</w:t>
            </w:r>
          </w:p>
        </w:tc>
        <w:tc>
          <w:tcPr>
            <w:tcW w:type="dxa" w:w="2880"/>
          </w:tcPr>
          <w:p>
            <w:r/>
            <w:r>
              <w:t>Tài khoản chép sang, cùng tên</w:t>
            </w:r>
          </w:p>
        </w:tc>
      </w:tr>
      <w:tr>
        <w:tc>
          <w:tcPr>
            <w:tcW w:type="dxa" w:w="2880"/>
          </w:tcPr>
          <w:p>
            <w:r/>
            <w:r>
              <w:t>2</w:t>
            </w:r>
          </w:p>
        </w:tc>
        <w:tc>
          <w:tcPr>
            <w:tcW w:type="dxa" w:w="2880"/>
          </w:tcPr>
          <w:p>
            <w:r/>
            <w:r>
              <w:t>Điểm đổ nhiên liệu</w:t>
            </w:r>
          </w:p>
        </w:tc>
        <w:tc>
          <w:tcPr>
            <w:tcW w:type="dxa" w:w="2880"/>
          </w:tcPr>
          <w:p>
            <w:r/>
            <w:r>
              <w:t>Bản gốc ở kế toán, bên điều xe còn bản chép</w:t>
            </w:r>
          </w:p>
        </w:tc>
      </w:tr>
      <w:tr>
        <w:tc>
          <w:tcPr>
            <w:tcW w:type="dxa" w:w="2880"/>
          </w:tcPr>
          <w:p>
            <w:r/>
            <w:r>
              <w:t>3</w:t>
            </w:r>
          </w:p>
        </w:tc>
        <w:tc>
          <w:tcPr>
            <w:tcW w:type="dxa" w:w="2880"/>
          </w:tcPr>
          <w:p>
            <w:r/>
            <w:r>
              <w:t>Kho phụ tùng</w:t>
            </w:r>
          </w:p>
        </w:tc>
        <w:tc>
          <w:tcPr>
            <w:tcW w:type="dxa" w:w="2880"/>
          </w:tcPr>
          <w:p>
            <w:r/>
            <w:r>
              <w:t>Tồn, giá, sổ ở kế toán; bên điều xe còn danh mục</w:t>
            </w:r>
          </w:p>
        </w:tc>
      </w:tr>
      <w:tr>
        <w:tc>
          <w:tcPr>
            <w:tcW w:type="dxa" w:w="2880"/>
          </w:tcPr>
          <w:p>
            <w:r/>
            <w:r>
              <w:t>4</w:t>
            </w:r>
          </w:p>
        </w:tc>
        <w:tc>
          <w:tcPr>
            <w:tcW w:type="dxa" w:w="2880"/>
          </w:tcPr>
          <w:p>
            <w:r/>
            <w:r>
              <w:t>Kho nhiên liệu, Cấp phát</w:t>
            </w:r>
          </w:p>
        </w:tc>
        <w:tc>
          <w:tcPr>
            <w:tcW w:type="dxa" w:w="2880"/>
          </w:tcPr>
          <w:p>
            <w:r/>
            <w:r>
              <w:t>Sổ dầu ở kế toán; phiếu đề nghị xuất nhiên liệu vẫn ở điều xe</w:t>
            </w:r>
          </w:p>
        </w:tc>
      </w:tr>
      <w:tr>
        <w:tc>
          <w:tcPr>
            <w:tcW w:type="dxa" w:w="2880"/>
          </w:tcPr>
          <w:p>
            <w:r/>
            <w:r>
              <w:t>5</w:t>
            </w:r>
          </w:p>
        </w:tc>
        <w:tc>
          <w:tcPr>
            <w:tcW w:type="dxa" w:w="2880"/>
          </w:tcPr>
          <w:p>
            <w:r/>
            <w:r>
              <w:t>Kho hàng</w:t>
            </w:r>
          </w:p>
        </w:tc>
        <w:tc>
          <w:tcPr>
            <w:tcW w:type="dxa" w:w="2880"/>
          </w:tcPr>
          <w:p>
            <w:r/>
            <w:r>
              <w:t>Sổ kho hàng ở kế toán; dòng hàng vẫn trên phiếu</w:t>
            </w:r>
          </w:p>
        </w:tc>
      </w:tr>
      <w:tr>
        <w:tc>
          <w:tcPr>
            <w:tcW w:type="dxa" w:w="2880"/>
          </w:tcPr>
          <w:p>
            <w:r/>
            <w:r>
              <w:t>6a</w:t>
            </w:r>
          </w:p>
        </w:tc>
        <w:tc>
          <w:tcPr>
            <w:tcW w:type="dxa" w:w="2880"/>
          </w:tcPr>
          <w:p>
            <w:r/>
            <w:r>
              <w:t>Lệnh sửa chữa</w:t>
            </w:r>
          </w:p>
        </w:tc>
        <w:tc>
          <w:tcPr>
            <w:tcW w:type="dxa" w:w="2880"/>
          </w:tcPr>
          <w:p>
            <w:r/>
            <w:r>
              <w:t>Lệnh ở kế toán; mục V vẫn trên phiếu</w:t>
            </w:r>
          </w:p>
        </w:tc>
      </w:tr>
      <w:tr>
        <w:tc>
          <w:tcPr>
            <w:tcW w:type="dxa" w:w="2880"/>
          </w:tcPr>
          <w:p>
            <w:r/>
            <w:r>
              <w:t>6b</w:t>
            </w:r>
          </w:p>
        </w:tc>
        <w:tc>
          <w:tcPr>
            <w:tcW w:type="dxa" w:w="2880"/>
          </w:tcPr>
          <w:p>
            <w:r/>
            <w:r>
              <w:t>Bán hàng</w:t>
            </w:r>
          </w:p>
        </w:tc>
        <w:tc>
          <w:tcPr>
            <w:tcW w:type="dxa" w:w="2880"/>
          </w:tcPr>
          <w:p>
            <w:r/>
            <w:r>
              <w:t>Phiếu bán ở kế toán; đợt trả chủ xe hỏi sang</w:t>
            </w:r>
          </w:p>
        </w:tc>
      </w:tr>
      <w:tr>
        <w:tc>
          <w:tcPr>
            <w:tcW w:type="dxa" w:w="2880"/>
          </w:tcPr>
          <w:p>
            <w:r/>
            <w:r>
              <w:t>7a</w:t>
            </w:r>
          </w:p>
        </w:tc>
        <w:tc>
          <w:tcPr>
            <w:tcW w:type="dxa" w:w="2880"/>
          </w:tcPr>
          <w:p>
            <w:r/>
            <w:r>
              <w:t>Hóa đơn vận chuyển, Hoá đơn gộp tháng, sổ thu tiền, in phiếu thu</w:t>
            </w:r>
          </w:p>
        </w:tc>
        <w:tc>
          <w:tcPr>
            <w:tcW w:type="dxa" w:w="2880"/>
          </w:tcPr>
          <w:p>
            <w:r/>
            <w:r>
              <w:t>Hoá đơn, lần thu ở kế toán; phiếu bên điều xe giữ bản chép (đã xuất hoá đơn, số tờ gộp, đã thu, ngày thu)</w:t>
            </w:r>
          </w:p>
        </w:tc>
      </w:tr>
      <w:tr>
        <w:tc>
          <w:tcPr>
            <w:tcW w:type="dxa" w:w="2880"/>
          </w:tcPr>
          <w:p>
            <w:r/>
            <w:r>
              <w:t>7b</w:t>
            </w:r>
          </w:p>
        </w:tc>
        <w:tc>
          <w:tcPr>
            <w:tcW w:type="dxa" w:w="2880"/>
          </w:tcPr>
          <w:p>
            <w:r/>
            <w:r>
              <w:t>Xe liên kết: chờ trả theo chủ xe, Trả gộp, Trả chủ xe từng phiếu, bảng xe liên kết theo tháng; Sếp huỷ đợt trả</w:t>
            </w:r>
          </w:p>
        </w:tc>
        <w:tc>
          <w:tcPr>
            <w:tcW w:type="dxa" w:w="2880"/>
          </w:tcPr>
          <w:p>
            <w:r/>
            <w:r>
              <w:t xml:space="preserve">Đợt trả ở kế toán (cùng mã); phiếu bên điều xe giữ bản chép </w:t>
            </w:r>
            <w:r>
              <w:rPr>
                <w:i/>
              </w:rPr>
              <w:t>đã trả chủ xe</w:t>
            </w:r>
            <w:r>
              <w:t>; danh mục chủ xe, hợp đồng thuê xe ở lại điều xe</w:t>
            </w:r>
          </w:p>
        </w:tc>
      </w:tr>
      <w:tr>
        <w:tc>
          <w:tcPr>
            <w:tcW w:type="dxa" w:w="2880"/>
          </w:tcPr>
          <w:p>
            <w:r/>
            <w:r>
              <w:t>7c</w:t>
            </w:r>
          </w:p>
        </w:tc>
        <w:tc>
          <w:tcPr>
            <w:tcW w:type="dxa" w:w="2880"/>
          </w:tcPr>
          <w:p>
            <w:r/>
            <w:r>
              <w:t>Tiền chuyến &amp; tiền nước tài xế; Tất toán tài xế (chốt, bỏ chốt)</w:t>
            </w:r>
          </w:p>
        </w:tc>
        <w:tc>
          <w:tcPr>
            <w:tcW w:type="dxa" w:w="2880"/>
          </w:tcPr>
          <w:p>
            <w:r/>
            <w:r>
              <w:t>Bản chốt tất toán ở kế toán (cùng mã); số tính từ phiếu bên điều xe</w:t>
            </w:r>
          </w:p>
        </w:tc>
      </w:tr>
      <w:tr>
        <w:tc>
          <w:tcPr>
            <w:tcW w:type="dxa" w:w="2880"/>
          </w:tcPr>
          <w:p>
            <w:r/>
            <w:r>
              <w:t>7d</w:t>
            </w:r>
          </w:p>
        </w:tc>
        <w:tc>
          <w:tcPr>
            <w:tcW w:type="dxa" w:w="2880"/>
          </w:tcPr>
          <w:p>
            <w:r/>
            <w:r>
              <w:t>Theo dõi nhà cung cấp: công nợ, trả nhà cung cấp, cấn trừ cuối tháng</w:t>
            </w:r>
          </w:p>
        </w:tc>
        <w:tc>
          <w:tcPr>
            <w:tcW w:type="dxa" w:w="2880"/>
          </w:tcPr>
          <w:p>
            <w:r/>
            <w:r>
              <w:t>Các lần trả ở kế toán (cùng mã); phát sinh tính từ phiếu, danh mục nhà cung cấp ở lại điều xe</w:t>
            </w:r>
          </w:p>
        </w:tc>
      </w:tr>
    </w:tbl>
    <w:p/>
    <w:p>
      <w:pPr>
        <w:jc w:val="both"/>
      </w:pPr>
      <w:r>
        <w:rPr>
          <w:b/>
        </w:rPr>
        <w:t>Đợt 7 xong (7e dọn cuối):</w:t>
      </w:r>
      <w:r>
        <w:t xml:space="preserve"> mọi màn kho và tiền đã ở trang kế toán. </w:t>
      </w:r>
      <w:r>
        <w:rPr>
          <w:b/>
        </w:rPr>
        <w:t>Ở lại trang điều xe</w:t>
      </w:r>
      <w:r>
        <w:t xml:space="preserve"> đúng như anh chốt: kiểm và duyệt từng mục ngay trên phiếu xuất xe; in phiếu đề nghị tạm ứng, phiếu đề nghị xuất nhiên liệu; </w:t>
      </w:r>
      <w:r>
        <w:rPr>
          <w:b/>
        </w:rPr>
        <w:t>Sổ chứng từ</w:t>
      </w:r>
      <w:r>
        <w:t xml:space="preserve"> và nút đẩy sang sổ; danh mục khách hàng (bảng giá khách × tuyến), chủ xe (điều khoản), nhà cung cấp; hợp đồng thuê xe; thẻ cao tốc; tỷ giá. Các con số tiền mà trang kế toán hiện (phát sinh nhà cung cấp, tất toán, trả chủ xe, cước) vẫn </w:t>
      </w:r>
      <w:r>
        <w:rPr>
          <w:b/>
        </w:rPr>
        <w:t>tính từ phiếu</w:t>
      </w:r>
      <w:r>
        <w:t xml:space="preserve"> bên điều xe — hai trang không giữ hai bản số.</w:t>
      </w:r>
    </w:p>
    <w:p>
      <w:pPr>
        <w:jc w:val="both"/>
      </w:pPr>
      <w:r>
        <w:rPr>
          <w:b/>
        </w:rPr>
        <w:t>Một chỗ khác trước (7a):</w:t>
      </w:r>
      <w:r>
        <w:t xml:space="preserve"> trên dòng thời gian của báo cáo xu hướng, phiếu nằm trong </w:t>
      </w:r>
      <w:r>
        <w:rPr>
          <w:b/>
        </w:rPr>
        <w:t>hoá đơn gộp tháng</w:t>
      </w:r>
      <w:r>
        <w:t xml:space="preserve"> nay có đủ mốc </w:t>
      </w:r>
      <w:r>
        <w:rPr>
          <w:i/>
        </w:rPr>
        <w:t>Hoá đơn</w:t>
      </w:r>
      <w:r>
        <w:t xml:space="preserve"> và </w:t>
      </w:r>
      <w:r>
        <w:rPr>
          <w:i/>
        </w:rPr>
        <w:t>Thanh toán</w:t>
      </w:r>
      <w:r>
        <w:t xml:space="preserve"> (trước đây để trống vì tờ gộp không gắn với phiếu nào).</w:t>
      </w:r>
    </w:p>
    <w:p>
      <w:pPr>
        <w:pStyle w:val="Heading1"/>
      </w:pPr>
      <w:r>
        <w:rPr>
          <w:color w:val="145C4A"/>
        </w:rPr>
        <w:t>10. Kịch bản test tay</w:t>
      </w:r>
    </w:p>
    <w:p>
      <w:pPr>
        <w:jc w:val="both"/>
      </w:pPr>
      <w:r>
        <w:t xml:space="preserve">Phần này đi </w:t>
      </w:r>
      <w:r>
        <w:rPr>
          <w:b/>
        </w:rPr>
        <w:t>đúng thứ tự luồng</w:t>
      </w:r>
      <w:r>
        <w:t xml:space="preserve"> ở Phần 4: mỗi dòng là một ca bấm thử — ai đăng nhập, bấm gì, và </w:t>
      </w:r>
      <w:r>
        <w:rPr>
          <w:b/>
        </w:rPr>
        <w:t>thấy gì là đúng</w:t>
      </w:r>
      <w:r>
        <w:t xml:space="preserve"> (ở cả hai trang nếu việc đó chạm trang kia). Thao tác chi tiết từng ô ở bước tương ứng của Phần 4 (cột </w:t>
      </w:r>
      <w:r>
        <w:rPr>
          <w:b/>
        </w:rPr>
        <w:t>Bước</w:t>
      </w:r>
      <w:r>
        <w:t xml:space="preserve">). Cột </w:t>
      </w:r>
      <w:r>
        <w:rPr>
          <w:b/>
        </w:rPr>
        <w:t>Đạt</w:t>
      </w:r>
      <w:r>
        <w:t xml:space="preserve"> để anh đánh dấu khi in ra; chỗ nào giao diện chưa ổn thì ghi mã ca (ví dụ </w:t>
      </w:r>
      <w:r>
        <w:rPr>
          <w:i/>
        </w:rPr>
        <w:t>T18</w:t>
      </w:r>
      <w:r>
        <w:t>) rồi báo em sửa.</w:t>
      </w:r>
    </w:p>
    <w:p>
      <w:pPr>
        <w:pStyle w:val="Heading2"/>
      </w:pPr>
      <w:r>
        <w:t>10.0. Chuẩn bị trước khi test</w:t>
      </w:r>
    </w:p>
    <w:p>
      <w:pPr>
        <w:pStyle w:val="ListNumber"/>
      </w:pPr>
      <w:r>
        <w:rPr>
          <w:b/>
        </w:rPr>
        <w:t>Dữ liệu tiền đã dời sang trang kế toán — xong ngày 29/09/2026 lúc 10:47, không phải làm lại.</w:t>
      </w:r>
      <w:r>
        <w:t xml:space="preserve"> Em đã sao lưu hai DB ngay trước khi dời, chạy thử, rồi chạy thật cả năm bước (hoá đơn và thu tiền, bản chép trên phiếu, chủ xe, tất toán, nhà cung cấp). Chạy thử lại lần nữa thì mọi bước ra 0, tức là không còn gì chưa dời. Số đã sang, để anh đối chiếu khi test:</w:t>
      </w:r>
    </w:p>
    <w:p>
      <w:pPr>
        <w:jc w:val="both"/>
      </w:pPr>
      <w:r>
        <w:t>| Trang kế toán, màn | Phải thấy |</w:t>
      </w:r>
    </w:p>
    <w:p>
      <w:pPr>
        <w:jc w:val="both"/>
      </w:pPr>
      <w:r>
        <w:t>|---|---|</w:t>
      </w:r>
    </w:p>
    <w:p>
      <w:pPr>
        <w:jc w:val="both"/>
      </w:pPr>
      <w:r>
        <w:t xml:space="preserve">| </w:t>
      </w:r>
      <w:r>
        <w:rPr>
          <w:b/>
        </w:rPr>
        <w:t>Tiền vận chuyển → Hóa đơn vận chuyển</w:t>
      </w:r>
      <w:r>
        <w:t xml:space="preserve"> (</w:t>
      </w:r>
      <w:r>
        <w:rPr>
          <w:rFonts w:ascii="Consolas" w:hAnsi="Consolas"/>
          <w:sz w:val="19"/>
        </w:rPr>
        <w:t>doanhthu</w:t>
      </w:r>
      <w:r>
        <w:t xml:space="preserve">) | 7 phiếu đã lập hoá đơn (cộng hai phiếu mẫu 10.0c lập sau, đã thu đủ). Đã thu đủ: T4-0430-08, T4-0431-08, T4-0440-09, T4-0442-09, T4-0443-09. Thu một phần: </w:t>
      </w:r>
      <w:r>
        <w:rPr>
          <w:b/>
        </w:rPr>
        <w:t>T4-0441-09</w:t>
      </w:r>
      <w:r>
        <w:t xml:space="preserve"> (đã thu 349,36 USD, còn 1.441,44 USD). Chưa thu đồng nào: </w:t>
      </w:r>
      <w:r>
        <w:rPr>
          <w:b/>
        </w:rPr>
        <w:t>T4-0446-09</w:t>
      </w:r>
      <w:r>
        <w:t xml:space="preserve"> (1.689,20 USD) — dùng hai phiếu này để thử ghi thu |</w:t>
      </w:r>
    </w:p>
    <w:p>
      <w:pPr>
        <w:jc w:val="both"/>
      </w:pPr>
      <w:r>
        <w:t xml:space="preserve">| </w:t>
      </w:r>
      <w:r>
        <w:rPr>
          <w:b/>
        </w:rPr>
        <w:t>Tiền vận chuyển → Hoá đơn gộp tháng</w:t>
      </w:r>
      <w:r>
        <w:t xml:space="preserve"> | Tờ </w:t>
      </w:r>
      <w:r>
        <w:rPr>
          <w:b/>
        </w:rPr>
        <w:t>HDT-202609-01</w:t>
      </w:r>
      <w:r>
        <w:t>, 2 phiếu, 79.279.200 LAK; đã thu 47.567.520, còn 31.711.680 LAK |</w:t>
      </w:r>
    </w:p>
    <w:p>
      <w:pPr>
        <w:jc w:val="both"/>
      </w:pPr>
      <w:r>
        <w:t xml:space="preserve">| </w:t>
      </w:r>
      <w:r>
        <w:rPr>
          <w:b/>
        </w:rPr>
        <w:t>Tiền vận chuyển → Xe liên kết</w:t>
      </w:r>
      <w:r>
        <w:t xml:space="preserve"> (</w:t>
      </w:r>
      <w:r>
        <w:rPr>
          <w:rFonts w:ascii="Consolas" w:hAnsi="Consolas"/>
          <w:sz w:val="19"/>
        </w:rPr>
        <w:t>ketoan</w:t>
      </w:r>
      <w:r>
        <w:t>) | Một đợt trả ngày 23/09 cho ທ້າວ ຄຳຫລ້າ: 1.269,47 USD (tổng 1.297,65, 1 phiếu) |</w:t>
      </w:r>
    </w:p>
    <w:p>
      <w:pPr>
        <w:jc w:val="both"/>
      </w:pPr>
      <w:r>
        <w:t xml:space="preserve">| </w:t>
      </w:r>
      <w:r>
        <w:rPr>
          <w:b/>
        </w:rPr>
        <w:t>Tất toán tài xế</w:t>
      </w:r>
      <w:r>
        <w:t xml:space="preserve">, </w:t>
      </w:r>
      <w:r>
        <w:rPr>
          <w:b/>
        </w:rPr>
        <w:t>Theo dõi nhà cung cấp</w:t>
      </w:r>
      <w:r>
        <w:t xml:space="preserve"> | Chưa có kỳ chốt, chưa có lần trả — DB thật trước đây chưa ai chốt hay trả |</w:t>
      </w:r>
    </w:p>
    <w:p>
      <w:pPr>
        <w:jc w:val="both"/>
      </w:pPr>
      <w:r>
        <w:t xml:space="preserve">Trên trang điều xe, các phiếu đó vẫn hiện </w:t>
      </w:r>
      <w:r>
        <w:rPr>
          <w:i/>
        </w:rPr>
        <w:t>đã thu · còn lại</w:t>
      </w:r>
      <w:r>
        <w:t xml:space="preserve"> đúng như trên (bản chép). Bản sao lưu ngay trước khi dời: </w:t>
      </w:r>
      <w:r>
        <w:rPr>
          <w:rFonts w:ascii="Consolas" w:hAnsi="Consolas"/>
          <w:sz w:val="19"/>
        </w:rPr>
        <w:t>D:\Demo_Lao\saoluu\saoluu_epl_lao_20260929_1046.dump</w:t>
      </w:r>
      <w:r>
        <w:t xml:space="preserve"> và </w:t>
      </w:r>
      <w:r>
        <w:rPr>
          <w:rFonts w:ascii="Consolas" w:hAnsi="Consolas"/>
          <w:sz w:val="19"/>
        </w:rPr>
        <w:t>saoluu_epl_ketoan_20260929_1046.dump</w:t>
      </w:r>
      <w:r>
        <w:t>.</w:t>
      </w:r>
    </w:p>
    <w:p>
      <w:pPr>
        <w:pStyle w:val="ListNumber"/>
      </w:pPr>
      <w:r>
        <w:rPr>
          <w:b/>
        </w:rPr>
        <w:t>Máy chủ đã chạy bản mới nhất:</w:t>
      </w:r>
      <w:r>
        <w:t xml:space="preserve"> 8020 và 8030 khởi động lại lúc 13:59 ngày 29/09 — có </w:t>
      </w:r>
      <w:r>
        <w:rPr>
          <w:b/>
        </w:rPr>
        <w:t>Báo cân ở mỏ</w:t>
      </w:r>
      <w:r>
        <w:t xml:space="preserve"> (bước 10b), </w:t>
      </w:r>
      <w:r>
        <w:rPr>
          <w:b/>
        </w:rPr>
        <w:t>Km chiều về</w:t>
      </w:r>
      <w:r>
        <w:t xml:space="preserve"> của tuyến, ô </w:t>
      </w:r>
      <w:r>
        <w:rPr>
          <w:b/>
        </w:rPr>
        <w:t>Lúc đi</w:t>
      </w:r>
      <w:r>
        <w:t xml:space="preserve"> tự điền (bước 1), ô </w:t>
      </w:r>
      <w:r>
        <w:rPr>
          <w:b/>
        </w:rPr>
        <w:t>cách trả</w:t>
      </w:r>
      <w:r>
        <w:t xml:space="preserve"> mục IV (bước 3), tờ đề nghị tạm ứng có mã QR và tờ chứng từ PTU theo đúng số quỹ chi. Chỉ cần </w:t>
      </w:r>
      <w:r>
        <w:rPr>
          <w:b/>
        </w:rPr>
        <w:t>Ctrl+F5</w:t>
      </w:r>
      <w:r>
        <w:t xml:space="preserve"> trên trình duyệt. Sau này em sửa mã máy chủ thì em báo khởi động lại.</w:t>
      </w:r>
    </w:p>
    <w:p>
      <w:pPr>
        <w:pStyle w:val="ListNumber"/>
      </w:pPr>
      <w:r>
        <w:rPr>
          <w:b/>
        </w:rPr>
        <w:t>Kiểm kết nối hai chiều</w:t>
      </w:r>
      <w:r>
        <w:t xml:space="preserve"> (Phần 3.3 bước 8): trang kế toán, </w:t>
      </w:r>
      <w:r>
        <w:rPr>
          <w:rFonts w:ascii="Consolas" w:hAnsi="Consolas"/>
          <w:sz w:val="19"/>
        </w:rPr>
        <w:t>admin</w:t>
      </w:r>
      <w:r>
        <w:t xml:space="preserve"> → </w:t>
      </w:r>
      <w:r>
        <w:rPr>
          <w:b/>
        </w:rPr>
        <w:t>Cài đặt</w:t>
      </w:r>
      <w:r>
        <w:t xml:space="preserve"> → thẻ </w:t>
      </w:r>
      <w:r>
        <w:rPr>
          <w:b/>
        </w:rPr>
        <w:t>Liên thông trang điều xe</w:t>
      </w:r>
      <w:r>
        <w:t xml:space="preserve"> → </w:t>
      </w:r>
      <w:r>
        <w:rPr>
          <w:b/>
        </w:rPr>
        <w:t>Kiểm kết nối</w:t>
      </w:r>
      <w:r>
        <w:t xml:space="preserve"> phải hiện </w:t>
      </w:r>
      <w:r>
        <w:rPr>
          <w:i/>
        </w:rPr>
        <w:t>Nối được trang điều xe</w:t>
      </w:r>
      <w:r>
        <w:t xml:space="preserve">; trang điều xe, </w:t>
      </w:r>
      <w:r>
        <w:rPr>
          <w:rFonts w:ascii="Consolas" w:hAnsi="Consolas"/>
          <w:sz w:val="19"/>
        </w:rPr>
        <w:t>admin</w:t>
      </w:r>
      <w:r>
        <w:t xml:space="preserve"> → </w:t>
      </w:r>
      <w:r>
        <w:rPr>
          <w:b/>
        </w:rPr>
        <w:t>Hệ thống → Tài khoản</w:t>
      </w:r>
      <w:r>
        <w:t xml:space="preserve"> → tab </w:t>
      </w:r>
      <w:r>
        <w:rPr>
          <w:b/>
        </w:rPr>
        <w:t>Liên thông trang kế toán</w:t>
      </w:r>
      <w:r>
        <w:t xml:space="preserve"> → </w:t>
      </w:r>
      <w:r>
        <w:rPr>
          <w:b/>
        </w:rPr>
        <w:t>Kiểm kết nối</w:t>
      </w:r>
      <w:r>
        <w:t xml:space="preserve"> phải hiện </w:t>
      </w:r>
      <w:r>
        <w:rPr>
          <w:i/>
        </w:rPr>
        <w:t>Nối được trang kế toán</w:t>
      </w:r>
      <w:r>
        <w:t>.</w:t>
      </w:r>
    </w:p>
    <w:p>
      <w:pPr>
        <w:pStyle w:val="ListNumber"/>
      </w:pPr>
      <w:r>
        <w:t xml:space="preserve">Mở tab theo </w:t>
      </w:r>
      <w:r>
        <w:rPr>
          <w:b/>
        </w:rPr>
        <w:t>2.1</w:t>
      </w:r>
      <w:r>
        <w:t>: mỗi tab một tài khoản, mỗi lần đăng nhập *</w:t>
      </w:r>
      <w:r>
        <w:rPr>
          <w:i/>
        </w:rPr>
        <w:t xml:space="preserve">bỏ tick </w:t>
      </w:r>
      <w:r>
        <w:t xml:space="preserve">Ghi nhớ đăng nhập***. Mật khẩu mọi tài khoản </w:t>
      </w:r>
      <w:r>
        <w:rPr>
          <w:rFonts w:ascii="Consolas" w:hAnsi="Consolas"/>
          <w:sz w:val="19"/>
        </w:rPr>
        <w:t>1234</w:t>
      </w:r>
      <w:r>
        <w:t>.</w:t>
      </w:r>
    </w:p>
    <w:p>
      <w:pPr>
        <w:pStyle w:val="ListNumber"/>
      </w:pPr>
      <w:r>
        <w:rPr>
          <w:b/>
        </w:rPr>
        <w:t>Dữ liệu mẫu có sẵn:</w:t>
      </w:r>
      <w:r>
        <w:t xml:space="preserve"> xe nhà </w:t>
      </w:r>
      <w:r>
        <w:rPr>
          <w:b/>
        </w:rPr>
        <w:t>341</w:t>
      </w:r>
      <w:r>
        <w:t xml:space="preserve">, </w:t>
      </w:r>
      <w:r>
        <w:rPr>
          <w:b/>
        </w:rPr>
        <w:t>342</w:t>
      </w:r>
      <w:r>
        <w:t xml:space="preserve"> (đang có phiếu mẫu cũ chưa về — test dùng xe </w:t>
      </w:r>
      <w:r>
        <w:rPr>
          <w:b/>
        </w:rPr>
        <w:t>343</w:t>
      </w:r>
      <w:r>
        <w:t xml:space="preserve">, </w:t>
      </w:r>
      <w:r>
        <w:rPr>
          <w:b/>
        </w:rPr>
        <w:t>344</w:t>
      </w:r>
      <w:r>
        <w:t xml:space="preserve">; </w:t>
      </w:r>
      <w:r>
        <w:rPr>
          <w:b/>
        </w:rPr>
        <w:t>345</w:t>
      </w:r>
      <w:r>
        <w:t xml:space="preserve">, </w:t>
      </w:r>
      <w:r>
        <w:rPr>
          <w:b/>
        </w:rPr>
        <w:t>346</w:t>
      </w:r>
      <w:r>
        <w:t xml:space="preserve"> đã chạy cặp phiếu mẫu 10.0c) và 12 đầu kéo thêm ngày 29/09 </w:t>
      </w:r>
      <w:r>
        <w:rPr>
          <w:b/>
        </w:rPr>
        <w:t>343–354</w:t>
      </w:r>
      <w:r>
        <w:t xml:space="preserve"> (HOWO, SHACMAN, SITRAK, FAW — mỗi xe đã lắp một rơ-moóc, có tài xế thường lái DRV-03 … DRV-14); xe liên kết </w:t>
      </w:r>
      <w:r>
        <w:rPr>
          <w:b/>
        </w:rPr>
        <w:t>ຮ່ວມ-07</w:t>
      </w:r>
      <w:r>
        <w:t xml:space="preserve">, </w:t>
      </w:r>
      <w:r>
        <w:rPr>
          <w:b/>
        </w:rPr>
        <w:t>ຮ່ວມ-08</w:t>
      </w:r>
      <w:r>
        <w:t xml:space="preserve">, </w:t>
      </w:r>
      <w:r>
        <w:rPr>
          <w:b/>
        </w:rPr>
        <w:t>ຮ່ວມ-09</w:t>
      </w:r>
      <w:r>
        <w:t xml:space="preserve"> (chủ xe </w:t>
      </w:r>
      <w:r>
        <w:rPr>
          <w:b/>
        </w:rPr>
        <w:t>ທ້າວ ຄຳຫລ້າ</w:t>
      </w:r>
      <w:r>
        <w:t xml:space="preserve">, cách trả </w:t>
      </w:r>
      <w:r>
        <w:rPr>
          <w:i/>
        </w:rPr>
        <w:t>Gộp cuối tháng</w:t>
      </w:r>
      <w:r>
        <w:t xml:space="preserve">, thuê bằng LAK; tài xế DRV-LK-01 … 03); 4 rơ-moóc để rời </w:t>
      </w:r>
      <w:r>
        <w:rPr>
          <w:b/>
        </w:rPr>
        <w:t>ບອ 3501</w:t>
      </w:r>
      <w:r>
        <w:t xml:space="preserve">, </w:t>
      </w:r>
      <w:r>
        <w:rPr>
          <w:b/>
        </w:rPr>
        <w:t>ບອ 3502</w:t>
      </w:r>
      <w:r>
        <w:t xml:space="preserve">, </w:t>
      </w:r>
      <w:r>
        <w:rPr>
          <w:b/>
        </w:rPr>
        <w:t>ນວ 5620</w:t>
      </w:r>
      <w:r>
        <w:t xml:space="preserve"> và </w:t>
      </w:r>
      <w:r>
        <w:rPr>
          <w:b/>
        </w:rPr>
        <w:t>ບອ 3503</w:t>
      </w:r>
      <w:r>
        <w:t xml:space="preserve"> (</w:t>
      </w:r>
      <w:r>
        <w:rPr>
          <w:i/>
        </w:rPr>
        <w:t>đang sửa</w:t>
      </w:r>
      <w:r>
        <w:t xml:space="preserve">) để thử tháo / lắp rơ-moóc ở màn </w:t>
      </w:r>
      <w:r>
        <w:rPr>
          <w:b/>
        </w:rPr>
        <w:t>Xe</w:t>
      </w:r>
      <w:r>
        <w:t xml:space="preserve">; vài giấy tờ cố ý sắp hết hạn hay đã hết hạn (bảo hiểm xe 346, đăng kiểm xe 344, bằng lái DRV-06 sắp hết, DRV-09 đã hết) để thử cờ cảnh báo; khách </w:t>
      </w:r>
      <w:r>
        <w:rPr>
          <w:b/>
        </w:rPr>
        <w:t>ຄຳຕຸ້ຍ</w:t>
      </w:r>
      <w:r>
        <w:t xml:space="preserve"> và </w:t>
      </w:r>
      <w:r>
        <w:rPr>
          <w:b/>
        </w:rPr>
        <w:t>ນາງ ວັນນາ</w:t>
      </w:r>
      <w:r>
        <w:t xml:space="preserve"> (hoá đơn từng phiếu), </w:t>
      </w:r>
      <w:r>
        <w:rPr>
          <w:b/>
        </w:rPr>
        <w:t>ບໍລິສັດ ລາວ-ຈີນ ມີເນີໂຣ</w:t>
      </w:r>
      <w:r>
        <w:t xml:space="preserve"> (gộp tháng); tài xế </w:t>
      </w:r>
      <w:r>
        <w:rPr>
          <w:rFonts w:ascii="Consolas" w:hAnsi="Consolas"/>
          <w:sz w:val="19"/>
        </w:rPr>
        <w:t>tx01</w:t>
      </w:r>
      <w:r>
        <w:t xml:space="preserve"> = ທ້າວ ທັດສະດາພອນ, </w:t>
      </w:r>
      <w:r>
        <w:rPr>
          <w:rFonts w:ascii="Consolas" w:hAnsi="Consolas"/>
          <w:sz w:val="19"/>
        </w:rPr>
        <w:t>tx02</w:t>
      </w:r>
      <w:r>
        <w:t xml:space="preserve"> = ທ້າວ ບຸນມີ, </w:t>
      </w:r>
      <w:r>
        <w:rPr>
          <w:rFonts w:ascii="Consolas" w:hAnsi="Consolas"/>
          <w:sz w:val="19"/>
        </w:rPr>
        <w:t>tx03</w:t>
      </w:r>
      <w:r>
        <w:t xml:space="preserve"> = ທ້າວ ສົມພອນ (tài xế xe liên kết ở T27; cặp phiếu mẫu 10.0c cũng dùng tài xế này).</w:t>
      </w:r>
    </w:p>
    <w:p>
      <w:pPr>
        <w:jc w:val="both"/>
      </w:pPr>
      <w:r>
        <w:rPr>
          <w:b/>
        </w:rPr>
        <w:t>Tuyến</w:t>
      </w:r>
      <w:r>
        <w:t xml:space="preserve"> (Danh mục → Tuyến đường) — năm tuyến mẫu có </w:t>
      </w:r>
      <w:r>
        <w:rPr>
          <w:b/>
        </w:rPr>
        <w:t>chiều về</w:t>
      </w:r>
      <w:r>
        <w:t xml:space="preserve"> thêm ngày 29/09, mỗi tuyến đã có giá cước cho cả 3 khách (theo tấn, USD, tỷ lệ theo km; giá thuê xe liên kết kém 0,5 USD/t):</w:t>
      </w:r>
    </w:p>
    <w:p>
      <w:pPr>
        <w:jc w:val="both"/>
      </w:pPr>
      <w:r>
        <w:t>| Tuyến | Dùng cho | Chiều hàng | Chiều về | Cả chuyến | BOT | Giá · thuê (USD/t) |</w:t>
      </w:r>
    </w:p>
    <w:p>
      <w:pPr>
        <w:jc w:val="both"/>
      </w:pPr>
      <w:r>
        <w:t>|---|---|---|---|---|---|---|</w:t>
      </w:r>
    </w:p>
    <w:p>
      <w:pPr>
        <w:jc w:val="both"/>
      </w:pPr>
      <w:r>
        <w:t xml:space="preserve">| </w:t>
      </w:r>
      <w:r>
        <w:rPr>
          <w:b/>
        </w:rPr>
        <w:t>ກາສີ → ທ່າບົກ</w:t>
      </w:r>
      <w:r>
        <w:t xml:space="preserve"> | Gom: mỏ ກາສີ → bãi | 145 km | 145 km | 290 km | — | 12,5 · 12 |</w:t>
      </w:r>
    </w:p>
    <w:p>
      <w:pPr>
        <w:jc w:val="both"/>
      </w:pPr>
      <w:r>
        <w:t xml:space="preserve">| </w:t>
      </w:r>
      <w:r>
        <w:rPr>
          <w:b/>
        </w:rPr>
        <w:t>ຊຽງຂວາງ → ທ່າບົກ</w:t>
      </w:r>
      <w:r>
        <w:t xml:space="preserve"> | Gom: mỏ ຊຽງຂວາງ → bãi | 260 km | 260 km | 520 km | — | 22 · 21,5 |</w:t>
      </w:r>
    </w:p>
    <w:p>
      <w:pPr>
        <w:jc w:val="both"/>
      </w:pPr>
      <w:r>
        <w:t xml:space="preserve">| </w:t>
      </w:r>
      <w:r>
        <w:rPr>
          <w:b/>
        </w:rPr>
        <w:t>ທ່າບົກ → ທ່າເຮືອກະລໍ</w:t>
      </w:r>
      <w:r>
        <w:t xml:space="preserve"> | Giao: bãi → ດ່ານ ນໍ້າພາວ → cảng | 360 km | 360 km | 720 km | 1.833.500 LAK (một chuyến, như Excel) | 30,5 · 30 |</w:t>
      </w:r>
    </w:p>
    <w:p>
      <w:pPr>
        <w:jc w:val="both"/>
      </w:pPr>
      <w:r>
        <w:t xml:space="preserve">| </w:t>
      </w:r>
      <w:r>
        <w:rPr>
          <w:b/>
        </w:rPr>
        <w:t>ທ່າບົກ → ດ່ານ ນໍ້າພາວ</w:t>
      </w:r>
      <w:r>
        <w:t xml:space="preserve"> | Giao: bãi → cửa khẩu | 210 km | 210 km | 420 km | — | 18 · 17,5 |</w:t>
      </w:r>
    </w:p>
    <w:p>
      <w:pPr>
        <w:jc w:val="both"/>
      </w:pPr>
      <w:r>
        <w:t xml:space="preserve">| </w:t>
      </w:r>
      <w:r>
        <w:rPr>
          <w:b/>
        </w:rPr>
        <w:t>ທ່າບົກ → ວຽງຈັນ</w:t>
      </w:r>
      <w:r>
        <w:t xml:space="preserve"> | Giao: bãi → khách ở Viêng Chăn | 95 km | 95 km | 190 km | — | 8 · 7,5 |</w:t>
      </w:r>
    </w:p>
    <w:p>
      <w:pPr>
        <w:jc w:val="both"/>
      </w:pPr>
      <w:r>
        <w:t xml:space="preserve">Hai tuyến cũ </w:t>
      </w:r>
      <w:r>
        <w:rPr>
          <w:b/>
        </w:rPr>
        <w:t>ກາສີ → ກາລໍ</w:t>
      </w:r>
      <w:r>
        <w:t xml:space="preserve">, </w:t>
      </w:r>
      <w:r>
        <w:rPr>
          <w:b/>
        </w:rPr>
        <w:t>ກາສີ → ທ່າເຮືອກະລໍ</w:t>
      </w:r>
      <w:r>
        <w:t xml:space="preserve"> là tuyến </w:t>
      </w:r>
      <w:r>
        <w:rPr>
          <w:b/>
        </w:rPr>
        <w:t>một chặng</w:t>
      </w:r>
      <w:r>
        <w:t xml:space="preserve"> mỏ → bãi → cửa khẩu → cảng (41 và 43 USD/t), chưa có chiều về — giữ như cũ để thử chuyến một chặng. Km, BOT, giá là </w:t>
      </w:r>
      <w:r>
        <w:rPr>
          <w:b/>
        </w:rPr>
        <w:t>số mẫu</w:t>
      </w:r>
      <w:r>
        <w:t>, anh sửa ở màn Tuyến đường và bảng giá.</w:t>
      </w:r>
    </w:p>
    <w:p>
      <w:pPr>
        <w:pStyle w:val="ListNumber"/>
      </w:pPr>
      <w:r>
        <w:rPr>
          <w:b/>
        </w:rPr>
        <w:t>Test trên DB thật thì những gì bấm sẽ ở lại.</w:t>
      </w:r>
      <w:r>
        <w:t xml:space="preserve"> Cách gỡ nếu cần:</w:t>
      </w:r>
    </w:p>
    <w:p>
      <w:pPr>
        <w:pStyle w:val="ListBullet2"/>
      </w:pPr>
      <w:r>
        <w:t xml:space="preserve">Phiếu thử: nút </w:t>
      </w:r>
      <w:r>
        <w:rPr>
          <w:b/>
        </w:rPr>
        <w:t>Xoá</w:t>
      </w:r>
      <w:r>
        <w:t xml:space="preserve"> trên Phiếu xuất xe chỉ có khi các mục còn </w:t>
      </w:r>
      <w:r>
        <w:rPr>
          <w:i/>
        </w:rPr>
        <w:t>Chờ</w:t>
      </w:r>
      <w:r>
        <w:t xml:space="preserve"> / </w:t>
      </w:r>
      <w:r>
        <w:rPr>
          <w:i/>
        </w:rPr>
        <w:t>Đã nhập</w:t>
      </w:r>
      <w:r>
        <w:t xml:space="preserve"> (chưa ai kiểm). Đã kiểm rồi thì phiếu ở lại như một chuyến mẫu.</w:t>
      </w:r>
    </w:p>
    <w:p>
      <w:pPr>
        <w:pStyle w:val="ListBullet2"/>
      </w:pPr>
      <w:r>
        <w:t xml:space="preserve">Hoá đơn: Sếp </w:t>
      </w:r>
      <w:r>
        <w:rPr>
          <w:b/>
        </w:rPr>
        <w:t>Huỷ tờ hoá đơn</w:t>
      </w:r>
      <w:r>
        <w:t xml:space="preserve"> khi phiếu chưa thu đồng nào. Lần thu: bấm </w:t>
      </w:r>
      <w:r>
        <w:rPr>
          <w:b/>
        </w:rPr>
        <w:t>×</w:t>
      </w:r>
      <w:r>
        <w:t xml:space="preserve"> ở dòng thu.</w:t>
      </w:r>
    </w:p>
    <w:p>
      <w:pPr>
        <w:pStyle w:val="ListBullet2"/>
      </w:pPr>
      <w:r>
        <w:t xml:space="preserve">Đợt trả chủ xe: Sếp </w:t>
      </w:r>
      <w:r>
        <w:rPr>
          <w:b/>
        </w:rPr>
        <w:t>Huỷ đợt trả</w:t>
      </w:r>
      <w:r>
        <w:t xml:space="preserve">. Tất toán: </w:t>
      </w:r>
      <w:r>
        <w:rPr>
          <w:b/>
        </w:rPr>
        <w:t>Bỏ chốt</w:t>
      </w:r>
      <w:r>
        <w:t>.</w:t>
      </w:r>
    </w:p>
    <w:p>
      <w:pPr>
        <w:pStyle w:val="ListBullet2"/>
      </w:pPr>
      <w:r>
        <w:rPr>
          <w:b/>
        </w:rPr>
        <w:t>Trả nhà cung cấp không có nút xoá</w:t>
      </w:r>
      <w:r>
        <w:t xml:space="preserve"> → thử với số nhỏ (ví dụ 1.000 LAK); gỡ bằng bút toán đảo ở </w:t>
      </w:r>
      <w:r>
        <w:rPr>
          <w:b/>
        </w:rPr>
        <w:t>Ghi tay</w:t>
      </w:r>
      <w:r>
        <w:t>.</w:t>
      </w:r>
    </w:p>
    <w:p>
      <w:pPr>
        <w:pStyle w:val="Heading2"/>
      </w:pPr>
      <w:r>
        <w:t>10.0b. Đi thử một chuyến mới từ A đến Z — bấm theo thứ tự này</w:t>
      </w:r>
    </w:p>
    <w:p>
      <w:pPr>
        <w:jc w:val="both"/>
      </w:pPr>
      <w:r>
        <w:t xml:space="preserve">Một chuyến trọn vẹn làm từ đầu: phiếu </w:t>
      </w:r>
      <w:r>
        <w:rPr>
          <w:b/>
        </w:rPr>
        <w:t>GOM</w:t>
      </w:r>
      <w:r>
        <w:t xml:space="preserve"> mỏ → bãi, rồi phiếu </w:t>
      </w:r>
      <w:r>
        <w:rPr>
          <w:b/>
        </w:rPr>
        <w:t>GIAO</w:t>
      </w:r>
      <w:r>
        <w:t xml:space="preserve"> lấy hàng từ lô đó ra cảng, tới hoá đơn và sổ. Mỗi bước ghi </w:t>
      </w:r>
      <w:r>
        <w:rPr>
          <w:b/>
        </w:rPr>
        <w:t>ai</w:t>
      </w:r>
      <w:r>
        <w:t xml:space="preserve"> (đăng nhập tài khoản nào), </w:t>
      </w:r>
      <w:r>
        <w:rPr>
          <w:b/>
        </w:rPr>
        <w:t>trang</w:t>
      </w:r>
      <w:r>
        <w:t xml:space="preserve"> nào, </w:t>
      </w:r>
      <w:r>
        <w:rPr>
          <w:b/>
        </w:rPr>
        <w:t>bấm gì</w:t>
      </w:r>
      <w:r>
        <w:t xml:space="preserve"> (đúng chữ trên nút), và </w:t>
      </w:r>
      <w:r>
        <w:rPr>
          <w:b/>
        </w:rPr>
        <w:t>thấy gì là đúng</w:t>
      </w:r>
      <w:r>
        <w:t xml:space="preserve"> — số đã tính sẵn theo đúng số em cho ở đây. Mã ca ở cuối mỗi bước (T…) là dòng tương ứng trong bảng 10.1–10.6 để đánh dấu </w:t>
      </w:r>
      <w:r>
        <w:rPr>
          <w:b/>
        </w:rPr>
        <w:t>Đạt</w:t>
      </w:r>
      <w:r>
        <w:t>.</w:t>
      </w:r>
    </w:p>
    <w:p>
      <w:pPr>
        <w:jc w:val="both"/>
      </w:pPr>
      <w:r>
        <w:rPr>
          <w:b/>
        </w:rPr>
        <w:t>Chuẩn bị (một lần):</w:t>
      </w:r>
      <w:r>
        <w:t xml:space="preserve"> Ctrl+F5 cả hai trang. Mở tab theo </w:t>
      </w:r>
      <w:r>
        <w:rPr>
          <w:b/>
        </w:rPr>
        <w:t>2.1</w:t>
      </w:r>
      <w:r>
        <w:t xml:space="preserve"> (mỗi tab một tài khoản, bỏ tick </w:t>
      </w:r>
      <w:r>
        <w:rPr>
          <w:i/>
        </w:rPr>
        <w:t>Ghi nhớ đăng nhập</w:t>
      </w:r>
      <w:r>
        <w:t xml:space="preserve">): trang điều xe </w:t>
      </w:r>
      <w:r>
        <w:rPr>
          <w:rFonts w:ascii="Consolas" w:hAnsi="Consolas"/>
          <w:sz w:val="19"/>
        </w:rPr>
        <w:t>http://&lt;máy chủ&gt;:8020</w:t>
      </w:r>
      <w:r>
        <w:t xml:space="preserve">, trang kế toán </w:t>
      </w:r>
      <w:r>
        <w:rPr>
          <w:rFonts w:ascii="Consolas" w:hAnsi="Consolas"/>
          <w:sz w:val="19"/>
        </w:rPr>
        <w:t>http://&lt;máy chủ&gt;:8030</w:t>
      </w:r>
      <w:r>
        <w:t xml:space="preserve">. Tài xế </w:t>
      </w:r>
      <w:r>
        <w:rPr>
          <w:rFonts w:ascii="Consolas" w:hAnsi="Consolas"/>
          <w:sz w:val="19"/>
        </w:rPr>
        <w:t>tx01</w:t>
      </w:r>
      <w:r>
        <w:t xml:space="preserve"> (sau này </w:t>
      </w:r>
      <w:r>
        <w:rPr>
          <w:rFonts w:ascii="Consolas" w:hAnsi="Consolas"/>
          <w:sz w:val="19"/>
        </w:rPr>
        <w:t>tx02</w:t>
      </w:r>
      <w:r>
        <w:t>) dùng điện thoại hoặc một tab riêng.</w:t>
      </w:r>
    </w:p>
    <w:p>
      <w:pPr>
        <w:jc w:val="both"/>
      </w:pPr>
      <w:r>
        <w:t xml:space="preserve">#### A. Phiếu GOM — Bãi lập (trang điều xe, </w:t>
      </w:r>
      <w:r>
        <w:rPr>
          <w:rFonts w:ascii="Consolas" w:hAnsi="Consolas"/>
          <w:sz w:val="19"/>
        </w:rPr>
        <w:t>thabok</w:t>
      </w:r>
      <w:r>
        <w:t>)</w:t>
      </w:r>
    </w:p>
    <w:p>
      <w:pPr>
        <w:pStyle w:val="ListNumber"/>
      </w:pPr>
      <w:r>
        <w:rPr>
          <w:b/>
        </w:rPr>
        <w:t>Vận tải → Phiếu xuất xe</w:t>
      </w:r>
      <w:r>
        <w:t xml:space="preserve"> → bấm </w:t>
      </w:r>
      <w:r>
        <w:rPr>
          <w:b/>
        </w:rPr>
        <w:t>Phiếu mới</w:t>
      </w:r>
      <w:r>
        <w:t>.</w:t>
      </w:r>
    </w:p>
    <w:p>
      <w:pPr>
        <w:pStyle w:val="ListNumber"/>
      </w:pPr>
      <w:r>
        <w:t xml:space="preserve">Thẻ </w:t>
      </w:r>
      <w:r>
        <w:rPr>
          <w:b/>
        </w:rPr>
        <w:t>I</w:t>
      </w:r>
      <w:r>
        <w:t xml:space="preserve">: </w:t>
      </w:r>
      <w:r>
        <w:rPr>
          <w:b/>
        </w:rPr>
        <w:t>Loại phiếu</w:t>
      </w:r>
      <w:r>
        <w:t xml:space="preserve"> = </w:t>
      </w:r>
      <w:r>
        <w:rPr>
          <w:b/>
        </w:rPr>
        <w:t>Gom (mỏ → bãi)</w:t>
      </w:r>
      <w:r>
        <w:t xml:space="preserve"> (số phiếu đổi thành </w:t>
      </w:r>
      <w:r>
        <w:rPr>
          <w:rFonts w:ascii="Consolas" w:hAnsi="Consolas"/>
          <w:sz w:val="19"/>
        </w:rPr>
        <w:t>G4-…</w:t>
      </w:r>
      <w:r>
        <w:t xml:space="preserve">). </w:t>
      </w:r>
      <w:r>
        <w:rPr>
          <w:b/>
        </w:rPr>
        <w:t>Số xe</w:t>
      </w:r>
      <w:r>
        <w:t xml:space="preserve"> = </w:t>
      </w:r>
      <w:r>
        <w:rPr>
          <w:b/>
        </w:rPr>
        <w:t>343</w:t>
      </w:r>
      <w:r>
        <w:t xml:space="preserve"> → biển đầu kéo, rơ-moóc, hãng tự điền; ô </w:t>
      </w:r>
      <w:r>
        <w:rPr>
          <w:b/>
        </w:rPr>
        <w:t>Lúc đi</w:t>
      </w:r>
      <w:r>
        <w:t xml:space="preserve"> tự điền </w:t>
      </w:r>
      <w:r>
        <w:rPr>
          <w:b/>
        </w:rPr>
        <w:t>61200</w:t>
      </w:r>
      <w:r>
        <w:t xml:space="preserve">, dưới ô ghi </w:t>
      </w:r>
      <w:r>
        <w:rPr>
          <w:i/>
        </w:rPr>
        <w:t>Điền sẵn theo công-tơ-mét của xe — sửa được</w:t>
      </w:r>
      <w:r>
        <w:t xml:space="preserve">. </w:t>
      </w:r>
      <w:r>
        <w:rPr>
          <w:b/>
        </w:rPr>
        <w:t>Tài xế</w:t>
      </w:r>
      <w:r>
        <w:t xml:space="preserve"> = </w:t>
      </w:r>
      <w:r>
        <w:rPr>
          <w:b/>
        </w:rPr>
        <w:t>ທ້າວ ທັດສະດາພອນ</w:t>
      </w:r>
      <w:r>
        <w:t xml:space="preserve"> (</w:t>
      </w:r>
      <w:r>
        <w:rPr>
          <w:rFonts w:ascii="Consolas" w:hAnsi="Consolas"/>
          <w:sz w:val="19"/>
        </w:rPr>
        <w:t>tx01</w:t>
      </w:r>
      <w:r>
        <w:t xml:space="preserve">). </w:t>
      </w:r>
      <w:r>
        <w:rPr>
          <w:b/>
        </w:rPr>
        <w:t>Ngày lập phiếu</w:t>
      </w:r>
      <w:r>
        <w:t xml:space="preserve">, </w:t>
      </w:r>
      <w:r>
        <w:rPr>
          <w:b/>
        </w:rPr>
        <w:t>Ngày xe đi</w:t>
      </w:r>
      <w:r>
        <w:t xml:space="preserve"> = hôm nay. </w:t>
      </w:r>
      <w:r>
        <w:rPr>
          <w:i/>
        </w:rPr>
        <w:t>(T01, T01b)</w:t>
      </w:r>
    </w:p>
    <w:p>
      <w:pPr>
        <w:pStyle w:val="ListNumber"/>
      </w:pPr>
      <w:r>
        <w:t xml:space="preserve">Thẻ </w:t>
      </w:r>
      <w:r>
        <w:rPr>
          <w:b/>
        </w:rPr>
        <w:t>II</w:t>
      </w:r>
      <w:r>
        <w:t xml:space="preserve">: </w:t>
      </w:r>
      <w:r>
        <w:rPr>
          <w:b/>
        </w:rPr>
        <w:t>Chọn tuyến</w:t>
      </w:r>
      <w:r>
        <w:t xml:space="preserve"> = </w:t>
      </w:r>
      <w:r>
        <w:rPr>
          <w:i/>
        </w:rPr>
        <w:t>ກາສີ → ທ່າບົກ · 145.0 km · ↩ 145.0 km</w:t>
      </w:r>
      <w:r>
        <w:t xml:space="preserve"> → điểm đi, điểm đến tự điền; </w:t>
      </w:r>
      <w:r>
        <w:rPr>
          <w:b/>
        </w:rPr>
        <w:t>Km về ước tính</w:t>
      </w:r>
      <w:r>
        <w:t xml:space="preserve"> (thẻ I) thành </w:t>
      </w:r>
      <w:r>
        <w:rPr>
          <w:b/>
        </w:rPr>
        <w:t>61.490</w:t>
      </w:r>
      <w:r>
        <w:t xml:space="preserve"> (61.200 + 145 + 145). </w:t>
      </w:r>
      <w:r>
        <w:rPr>
          <w:b/>
        </w:rPr>
        <w:t>Khách hàng</w:t>
      </w:r>
      <w:r>
        <w:t xml:space="preserve"> = </w:t>
      </w:r>
      <w:r>
        <w:rPr>
          <w:b/>
        </w:rPr>
        <w:t>ຄຳຕຸ້ຍ</w:t>
      </w:r>
      <w:r>
        <w:t xml:space="preserve">. </w:t>
      </w:r>
      <w:r>
        <w:rPr>
          <w:b/>
        </w:rPr>
        <w:t>Loại hàng</w:t>
      </w:r>
      <w:r>
        <w:t xml:space="preserve"> = </w:t>
      </w:r>
      <w:r>
        <w:rPr>
          <w:b/>
        </w:rPr>
        <w:t>Quặng sắt</w:t>
      </w:r>
      <w:r>
        <w:t xml:space="preserve">. Ô </w:t>
      </w:r>
      <w:r>
        <w:rPr>
          <w:b/>
        </w:rPr>
        <w:t>Cân tại mỏ (t)</w:t>
      </w:r>
      <w:r>
        <w:t xml:space="preserve"> để </w:t>
      </w:r>
      <w:r>
        <w:rPr>
          <w:b/>
        </w:rPr>
        <w:t>trống</w:t>
      </w:r>
      <w:r>
        <w:t xml:space="preserve">. Không có khung </w:t>
      </w:r>
      <w:r>
        <w:rPr>
          <w:i/>
        </w:rPr>
        <w:t>Hàng trên phiếu</w:t>
      </w:r>
      <w:r>
        <w:t xml:space="preserve"> (phiếu gom). </w:t>
      </w:r>
      <w:r>
        <w:rPr>
          <w:i/>
        </w:rPr>
        <w:t>(T01)</w:t>
      </w:r>
    </w:p>
    <w:p>
      <w:pPr>
        <w:pStyle w:val="ListNumber"/>
      </w:pPr>
      <w:r>
        <w:t xml:space="preserve">Thẻ </w:t>
      </w:r>
      <w:r>
        <w:rPr>
          <w:b/>
        </w:rPr>
        <w:t>III</w:t>
      </w:r>
      <w:r>
        <w:t xml:space="preserve"> → </w:t>
      </w:r>
      <w:r>
        <w:rPr>
          <w:b/>
        </w:rPr>
        <w:t>+ Thêm dòng</w:t>
      </w:r>
      <w:r>
        <w:t xml:space="preserve">: </w:t>
      </w:r>
      <w:r>
        <w:rPr>
          <w:b/>
        </w:rPr>
        <w:t>Lít</w:t>
      </w:r>
      <w:r>
        <w:t xml:space="preserve"> 200, </w:t>
      </w:r>
      <w:r>
        <w:rPr>
          <w:b/>
        </w:rPr>
        <w:t>Nơi đổ</w:t>
      </w:r>
      <w:r>
        <w:t xml:space="preserve"> = kho Thà Bốc (nhóm </w:t>
      </w:r>
      <w:r>
        <w:rPr>
          <w:i/>
        </w:rPr>
        <w:t>Kho của EPL (lĩnh)</w:t>
      </w:r>
      <w:r>
        <w:t xml:space="preserve">). </w:t>
      </w:r>
      <w:r>
        <w:rPr>
          <w:i/>
        </w:rPr>
        <w:t>(T02)</w:t>
      </w:r>
    </w:p>
    <w:p>
      <w:pPr>
        <w:pStyle w:val="ListNumber"/>
      </w:pPr>
      <w:r>
        <w:t xml:space="preserve">Thẻ </w:t>
      </w:r>
      <w:r>
        <w:rPr>
          <w:b/>
        </w:rPr>
        <w:t>IV</w:t>
      </w:r>
      <w:r>
        <w:t xml:space="preserve"> → bấm </w:t>
      </w:r>
      <w:r>
        <w:rPr>
          <w:b/>
        </w:rPr>
        <w:t>+ Thêm dòng</w:t>
      </w:r>
      <w:r>
        <w:t xml:space="preserve"> 5 lần, mỗi dòng chọn </w:t>
      </w:r>
      <w:r>
        <w:rPr>
          <w:b/>
        </w:rPr>
        <w:t>Khoản mục</w:t>
      </w:r>
      <w:r>
        <w:t xml:space="preserve">, </w:t>
      </w:r>
      <w:r>
        <w:rPr>
          <w:b/>
        </w:rPr>
        <w:t>SL (lần / chuyến)</w:t>
      </w:r>
      <w:r>
        <w:t xml:space="preserve"> = 1. Ô </w:t>
      </w:r>
      <w:r>
        <w:rPr>
          <w:b/>
        </w:rPr>
        <w:t>cách trả</w:t>
      </w:r>
      <w:r>
        <w:t xml:space="preserve"> dưới khoản mục </w:t>
      </w:r>
      <w:r>
        <w:rPr>
          <w:b/>
        </w:rPr>
        <w:t>tự chọn</w:t>
      </w:r>
      <w:r>
        <w:t xml:space="preserve"> — nhìn cho đúng:</w:t>
      </w:r>
    </w:p>
    <w:p>
      <w:pPr>
        <w:jc w:val="both"/>
      </w:pPr>
      <w:r>
        <w:t>| Khoản mục | Cách trả máy chọn |</w:t>
      </w:r>
    </w:p>
    <w:p>
      <w:pPr>
        <w:jc w:val="both"/>
      </w:pPr>
      <w:r>
        <w:t>|---|---|</w:t>
      </w:r>
    </w:p>
    <w:p>
      <w:pPr>
        <w:jc w:val="both"/>
      </w:pPr>
      <w:r>
        <w:t>| Tiền nước | Trả theo chuyến cùng lương |</w:t>
      </w:r>
    </w:p>
    <w:p>
      <w:pPr>
        <w:jc w:val="both"/>
      </w:pPr>
      <w:r>
        <w:t>| Tiền chi phí sang Việt Nam cho tài xế | Chi ngay khi xe đi |</w:t>
      </w:r>
    </w:p>
    <w:p>
      <w:pPr>
        <w:jc w:val="both"/>
      </w:pPr>
      <w:r>
        <w:t>| Phí chipping Lào (kho hải quan) | Nợ NCC / trả theo đợt |</w:t>
      </w:r>
    </w:p>
    <w:p>
      <w:pPr>
        <w:jc w:val="both"/>
      </w:pPr>
      <w:r>
        <w:t>| Tiền chuyến chở quặng | Trả theo chuyến cùng lương |</w:t>
      </w:r>
    </w:p>
    <w:p>
      <w:pPr>
        <w:jc w:val="both"/>
      </w:pPr>
      <w:r>
        <w:t>| Tiền điện thoại | Chi ngay khi xe đi |</w:t>
      </w:r>
    </w:p>
    <w:p>
      <w:pPr>
        <w:jc w:val="both"/>
      </w:pPr>
      <w:r>
        <w:t xml:space="preserve">Bãi không thấy cột đơn giá, dòng </w:t>
      </w:r>
      <w:r>
        <w:rPr>
          <w:b/>
        </w:rPr>
        <w:t>Tổng</w:t>
      </w:r>
      <w:r>
        <w:t xml:space="preserve"> trống — đúng. </w:t>
      </w:r>
      <w:r>
        <w:rPr>
          <w:i/>
        </w:rPr>
        <w:t>(T03, T03b)</w:t>
      </w:r>
    </w:p>
    <w:p>
      <w:pPr>
        <w:pStyle w:val="ListNumber"/>
      </w:pPr>
      <w:r>
        <w:t xml:space="preserve">Bấm </w:t>
      </w:r>
      <w:r>
        <w:rPr>
          <w:b/>
        </w:rPr>
        <w:t>Lưu</w:t>
      </w:r>
      <w:r>
        <w:t xml:space="preserve"> (nút xanh góc trên phải) → </w:t>
      </w:r>
      <w:r>
        <w:rPr>
          <w:i/>
        </w:rPr>
        <w:t>Đã lưu</w:t>
      </w:r>
      <w:r>
        <w:t xml:space="preserve">, phiếu có số </w:t>
      </w:r>
      <w:r>
        <w:rPr>
          <w:b/>
        </w:rPr>
        <w:t>G4-…-09/EPL</w:t>
      </w:r>
      <w:r>
        <w:t xml:space="preserve"> (ghi số này lại). Ô </w:t>
      </w:r>
      <w:r>
        <w:rPr>
          <w:b/>
        </w:rPr>
        <w:t>Hợp đồng vận chuyển</w:t>
      </w:r>
      <w:r>
        <w:t xml:space="preserve"> tự điền hợp đồng còn hạn của ຄຳຕຸ້ຍ. </w:t>
      </w:r>
      <w:r>
        <w:rPr>
          <w:i/>
        </w:rPr>
        <w:t>(T01)</w:t>
      </w:r>
    </w:p>
    <w:p>
      <w:pPr>
        <w:pStyle w:val="ListNumber"/>
      </w:pPr>
      <w:r>
        <w:t xml:space="preserve">Đầu các mục </w:t>
      </w:r>
      <w:r>
        <w:rPr>
          <w:b/>
        </w:rPr>
        <w:t>I</w:t>
      </w:r>
      <w:r>
        <w:t xml:space="preserve">, </w:t>
      </w:r>
      <w:r>
        <w:rPr>
          <w:b/>
        </w:rPr>
        <w:t>III</w:t>
      </w:r>
      <w:r>
        <w:t xml:space="preserve">, </w:t>
      </w:r>
      <w:r>
        <w:rPr>
          <w:b/>
        </w:rPr>
        <w:t>IV</w:t>
      </w:r>
      <w:r>
        <w:t xml:space="preserve"> bấm </w:t>
      </w:r>
      <w:r>
        <w:rPr>
          <w:b/>
        </w:rPr>
        <w:t>Gửi kiểm tra</w:t>
      </w:r>
      <w:r>
        <w:t xml:space="preserve"> (mục </w:t>
      </w:r>
      <w:r>
        <w:rPr>
          <w:b/>
        </w:rPr>
        <w:t>II</w:t>
      </w:r>
      <w:r>
        <w:t xml:space="preserve"> chưa gửi — chờ cân ở mỏ). </w:t>
      </w:r>
      <w:r>
        <w:rPr>
          <w:i/>
        </w:rPr>
        <w:t>(T04)</w:t>
      </w:r>
    </w:p>
    <w:p>
      <w:pPr>
        <w:pStyle w:val="ListNumber"/>
      </w:pPr>
      <w:r>
        <w:t xml:space="preserve">Bấm </w:t>
      </w:r>
      <w:r>
        <w:rPr>
          <w:b/>
        </w:rPr>
        <w:t>Phiếu đề nghị xuất nhiên liệu</w:t>
      </w:r>
      <w:r>
        <w:t xml:space="preserve"> → màn </w:t>
      </w:r>
      <w:r>
        <w:rPr>
          <w:b/>
        </w:rPr>
        <w:t>Phiếu chi · Phiếu thu</w:t>
      </w:r>
      <w:r>
        <w:t xml:space="preserve"> mở tờ </w:t>
      </w:r>
      <w:r>
        <w:rPr>
          <w:rFonts w:ascii="Consolas" w:hAnsi="Consolas"/>
          <w:sz w:val="19"/>
        </w:rPr>
        <w:t>PLNL-…</w:t>
      </w:r>
      <w:r>
        <w:t xml:space="preserve"> có mã QR, 200 lít, không có tiền → </w:t>
      </w:r>
      <w:r>
        <w:rPr>
          <w:b/>
        </w:rPr>
        <w:t>In</w:t>
      </w:r>
      <w:r>
        <w:t xml:space="preserve">. </w:t>
      </w:r>
      <w:r>
        <w:rPr>
          <w:i/>
        </w:rPr>
        <w:t>(T02)</w:t>
      </w:r>
    </w:p>
    <w:p>
      <w:pPr>
        <w:pStyle w:val="ListNumber"/>
      </w:pPr>
      <w:r>
        <w:t xml:space="preserve">Quay lại phiếu → bấm </w:t>
      </w:r>
      <w:r>
        <w:rPr>
          <w:b/>
        </w:rPr>
        <w:t>Phiếu đề nghị tạm ứng</w:t>
      </w:r>
      <w:r>
        <w:t xml:space="preserve"> → tờ </w:t>
      </w:r>
      <w:r>
        <w:rPr>
          <w:rFonts w:ascii="Consolas" w:hAnsi="Consolas"/>
          <w:sz w:val="19"/>
        </w:rPr>
        <w:t>PTU-G4-…</w:t>
      </w:r>
      <w:r>
        <w:t xml:space="preserve"> có mã QR; Bãi chỉ thấy khoản mục </w:t>
      </w:r>
      <w:r>
        <w:rPr>
          <w:b/>
        </w:rPr>
        <w:t>sang Việt Nam</w:t>
      </w:r>
      <w:r>
        <w:t xml:space="preserve"> và </w:t>
      </w:r>
      <w:r>
        <w:rPr>
          <w:b/>
        </w:rPr>
        <w:t>điện thoại</w:t>
      </w:r>
      <w:r>
        <w:t xml:space="preserve"> (hai dòng </w:t>
      </w:r>
      <w:r>
        <w:rPr>
          <w:i/>
        </w:rPr>
        <w:t>Chi ngay khi xe đi</w:t>
      </w:r>
      <w:r>
        <w:t xml:space="preserve">), không thấy tiền → </w:t>
      </w:r>
      <w:r>
        <w:rPr>
          <w:b/>
        </w:rPr>
        <w:t>In</w:t>
      </w:r>
      <w:r>
        <w:t xml:space="preserve">. </w:t>
      </w:r>
      <w:r>
        <w:rPr>
          <w:i/>
        </w:rPr>
        <w:t>(T03)</w:t>
      </w:r>
    </w:p>
    <w:p>
      <w:pPr>
        <w:jc w:val="both"/>
      </w:pPr>
      <w:r>
        <w:t>#### B. Kế toán kiểm và nhập giá (trang điều xe)</w:t>
      </w:r>
    </w:p>
    <w:p>
      <w:pPr>
        <w:pStyle w:val="ListNumber"/>
      </w:pPr>
      <w:r>
        <w:rPr>
          <w:rFonts w:ascii="Consolas" w:hAnsi="Consolas"/>
          <w:sz w:val="19"/>
        </w:rPr>
        <w:t>ketoan</w:t>
      </w:r>
      <w:r>
        <w:t xml:space="preserve">: mở phiếu G4-… (ô </w:t>
      </w:r>
      <w:r>
        <w:rPr>
          <w:b/>
        </w:rPr>
        <w:t>Số phiếu</w:t>
      </w:r>
      <w:r>
        <w:t xml:space="preserve"> trên cùng, hoặc </w:t>
      </w:r>
      <w:r>
        <w:rPr>
          <w:b/>
        </w:rPr>
        <w:t>Tổng quan → Việc của tôi</w:t>
      </w:r>
      <w:r>
        <w:t xml:space="preserve">) → đầu mục </w:t>
      </w:r>
      <w:r>
        <w:rPr>
          <w:b/>
        </w:rPr>
        <w:t>I</w:t>
      </w:r>
      <w:r>
        <w:t xml:space="preserve"> bấm </w:t>
      </w:r>
      <w:r>
        <w:rPr>
          <w:b/>
        </w:rPr>
        <w:t>Xác nhận kiểm tra</w:t>
      </w:r>
      <w:r>
        <w:t xml:space="preserve">. </w:t>
      </w:r>
      <w:r>
        <w:rPr>
          <w:i/>
        </w:rPr>
        <w:t>(T05)</w:t>
      </w:r>
    </w:p>
    <w:p>
      <w:pPr>
        <w:pStyle w:val="ListNumber"/>
      </w:pPr>
      <w:r>
        <w:rPr>
          <w:rFonts w:ascii="Consolas" w:hAnsi="Consolas"/>
          <w:sz w:val="19"/>
        </w:rPr>
        <w:t>ketoancp</w:t>
      </w:r>
      <w:r>
        <w:t xml:space="preserve">: thẻ </w:t>
      </w:r>
      <w:r>
        <w:rPr>
          <w:b/>
        </w:rPr>
        <w:t>IV</w:t>
      </w:r>
      <w:r>
        <w:t xml:space="preserve"> → cột </w:t>
      </w:r>
      <w:r>
        <w:rPr>
          <w:b/>
        </w:rPr>
        <w:t>Đơn giá</w:t>
      </w:r>
      <w:r>
        <w:t xml:space="preserve"> gõ </w:t>
      </w:r>
      <w:r>
        <w:rPr>
          <w:b/>
        </w:rPr>
        <w:t>60.000 · 430.000 · 620.000 · 1.800.000 · 150.000</w:t>
      </w:r>
      <w:r>
        <w:t xml:space="preserve"> (theo thứ tự 5 dòng trên) → </w:t>
      </w:r>
      <w:r>
        <w:rPr>
          <w:b/>
        </w:rPr>
        <w:t>Lưu</w:t>
      </w:r>
      <w:r>
        <w:t xml:space="preserve"> → dòng </w:t>
      </w:r>
      <w:r>
        <w:rPr>
          <w:b/>
        </w:rPr>
        <w:t>Tổng</w:t>
      </w:r>
      <w:r>
        <w:t xml:space="preserve"> = </w:t>
      </w:r>
      <w:r>
        <w:rPr>
          <w:b/>
        </w:rPr>
        <w:t>3.060.000</w:t>
      </w:r>
      <w:r>
        <w:t xml:space="preserve"> → </w:t>
      </w:r>
      <w:r>
        <w:rPr>
          <w:b/>
        </w:rPr>
        <w:t>Xác nhận kiểm tra</w:t>
      </w:r>
      <w:r>
        <w:t xml:space="preserve"> → </w:t>
      </w:r>
      <w:r>
        <w:rPr>
          <w:b/>
        </w:rPr>
        <w:t>Ghi sổ kế toán</w:t>
      </w:r>
      <w:r>
        <w:t xml:space="preserve">. Mở lại </w:t>
      </w:r>
      <w:r>
        <w:rPr>
          <w:b/>
        </w:rPr>
        <w:t>Phiếu đề nghị tạm ứng</w:t>
      </w:r>
      <w:r>
        <w:t xml:space="preserve">: tổng </w:t>
      </w:r>
      <w:r>
        <w:rPr>
          <w:b/>
        </w:rPr>
        <w:t>580.000 LAK</w:t>
      </w:r>
      <w:r>
        <w:t xml:space="preserve"> (430.000 + 150.000). </w:t>
      </w:r>
      <w:r>
        <w:rPr>
          <w:i/>
        </w:rPr>
        <w:t>(T03c, T08)</w:t>
      </w:r>
    </w:p>
    <w:p>
      <w:pPr>
        <w:jc w:val="both"/>
      </w:pPr>
      <w:r>
        <w:t>#### C. Cấp dầu, chi tạm ứng (trang kế toán)</w:t>
      </w:r>
    </w:p>
    <w:p>
      <w:pPr>
        <w:pStyle w:val="ListNumber"/>
      </w:pPr>
      <w:r>
        <w:rPr>
          <w:rFonts w:ascii="Consolas" w:hAnsi="Consolas"/>
          <w:sz w:val="19"/>
        </w:rPr>
        <w:t>khotb</w:t>
      </w:r>
      <w:r>
        <w:t xml:space="preserve">: </w:t>
      </w:r>
      <w:r>
        <w:rPr>
          <w:b/>
        </w:rPr>
        <w:t>Kho → Cấp phát</w:t>
      </w:r>
      <w:r>
        <w:t xml:space="preserve"> → bảng </w:t>
      </w:r>
      <w:r>
        <w:rPr>
          <w:b/>
        </w:rPr>
        <w:t>Chờ cấp</w:t>
      </w:r>
      <w:r>
        <w:t xml:space="preserve"> có </w:t>
      </w:r>
      <w:r>
        <w:rPr>
          <w:rFonts w:ascii="Consolas" w:hAnsi="Consolas"/>
          <w:sz w:val="19"/>
        </w:rPr>
        <w:t>PLNL-G4-…</w:t>
      </w:r>
      <w:r>
        <w:t xml:space="preserve"> → bấm dòng (hoặc gõ mã trên tờ vào ô </w:t>
      </w:r>
      <w:r>
        <w:rPr>
          <w:b/>
        </w:rPr>
        <w:t>Nhập mã QR</w:t>
      </w:r>
      <w:r>
        <w:t xml:space="preserve">) → khung </w:t>
      </w:r>
      <w:r>
        <w:rPr>
          <w:b/>
        </w:rPr>
        <w:t>Đối chiếu trước khi cấp</w:t>
      </w:r>
      <w:r>
        <w:t xml:space="preserve"> đúng xe 343, đúng tài xế → </w:t>
      </w:r>
      <w:r>
        <w:rPr>
          <w:b/>
        </w:rPr>
        <w:t>Cấp dầu</w:t>
      </w:r>
      <w:r>
        <w:t xml:space="preserve"> → hộp </w:t>
      </w:r>
      <w:r>
        <w:rPr>
          <w:b/>
        </w:rPr>
        <w:t>Số lít cấp thật</w:t>
      </w:r>
      <w:r>
        <w:t xml:space="preserve"> 200 → </w:t>
      </w:r>
      <w:r>
        <w:rPr>
          <w:b/>
        </w:rPr>
        <w:t>Cấp dầu</w:t>
      </w:r>
      <w:r>
        <w:t xml:space="preserve">. Tồn kho Thà Bốc giảm 200 L. </w:t>
      </w:r>
      <w:r>
        <w:rPr>
          <w:i/>
        </w:rPr>
        <w:t>(T06)</w:t>
      </w:r>
    </w:p>
    <w:p>
      <w:pPr>
        <w:pStyle w:val="ListNumber"/>
      </w:pPr>
      <w:r>
        <w:rPr>
          <w:rFonts w:ascii="Consolas" w:hAnsi="Consolas"/>
          <w:sz w:val="19"/>
        </w:rPr>
        <w:t>khonl</w:t>
      </w:r>
      <w:r>
        <w:t xml:space="preserve"> (trang điều xe): mở phiếu G4-… → mục </w:t>
      </w:r>
      <w:r>
        <w:rPr>
          <w:b/>
        </w:rPr>
        <w:t>III</w:t>
      </w:r>
      <w:r>
        <w:t xml:space="preserve"> → </w:t>
      </w:r>
      <w:r>
        <w:rPr>
          <w:b/>
        </w:rPr>
        <w:t>Xác nhận kiểm tra</w:t>
      </w:r>
      <w:r>
        <w:t xml:space="preserve"> → </w:t>
      </w:r>
      <w:r>
        <w:rPr>
          <w:b/>
        </w:rPr>
        <w:t>Ghi sổ kế toán</w:t>
      </w:r>
      <w:r>
        <w:t xml:space="preserve">. </w:t>
      </w:r>
      <w:r>
        <w:rPr>
          <w:i/>
        </w:rPr>
        <w:t>(T07)</w:t>
      </w:r>
    </w:p>
    <w:p>
      <w:pPr>
        <w:pStyle w:val="ListNumber"/>
      </w:pPr>
      <w:r>
        <w:rPr>
          <w:rFonts w:ascii="Consolas" w:hAnsi="Consolas"/>
          <w:sz w:val="19"/>
        </w:rPr>
        <w:t>quytb</w:t>
      </w:r>
      <w:r>
        <w:t xml:space="preserve"> (trang kế toán): </w:t>
      </w:r>
      <w:r>
        <w:rPr>
          <w:b/>
        </w:rPr>
        <w:t>Kho → Cấp phát</w:t>
      </w:r>
      <w:r>
        <w:t xml:space="preserve"> → tab </w:t>
      </w:r>
      <w:r>
        <w:rPr>
          <w:b/>
        </w:rPr>
        <w:t>Phiếu đề nghị tạm ứng</w:t>
      </w:r>
      <w:r>
        <w:t xml:space="preserve"> → dòng </w:t>
      </w:r>
      <w:r>
        <w:rPr>
          <w:rFonts w:ascii="Consolas" w:hAnsi="Consolas"/>
          <w:sz w:val="19"/>
        </w:rPr>
        <w:t>PTU-G4-…</w:t>
      </w:r>
      <w:r>
        <w:t xml:space="preserve"> </w:t>
      </w:r>
      <w:r>
        <w:rPr>
          <w:b/>
        </w:rPr>
        <w:t>Số tiền 580.000</w:t>
      </w:r>
      <w:r>
        <w:t xml:space="preserve"> → </w:t>
      </w:r>
      <w:r>
        <w:rPr>
          <w:b/>
        </w:rPr>
        <w:t>Chi tiền</w:t>
      </w:r>
      <w:r>
        <w:t xml:space="preserve"> → xác nhận. Bên trang điều xe mục </w:t>
      </w:r>
      <w:r>
        <w:rPr>
          <w:b/>
        </w:rPr>
        <w:t>IV</w:t>
      </w:r>
      <w:r>
        <w:t xml:space="preserve"> thành </w:t>
      </w:r>
      <w:r>
        <w:rPr>
          <w:i/>
        </w:rPr>
        <w:t>Đã chi</w:t>
      </w:r>
      <w:r>
        <w:t xml:space="preserve">. </w:t>
      </w:r>
      <w:r>
        <w:rPr>
          <w:i/>
        </w:rPr>
        <w:t>(T09)</w:t>
      </w:r>
      <w:r>
        <w:t xml:space="preserve"> — Hoặc chi ở trang điều xe: mở phiếu → mục IV → </w:t>
      </w:r>
      <w:r>
        <w:rPr>
          <w:b/>
        </w:rPr>
        <w:t>Xác nhận đã chi</w:t>
      </w:r>
      <w:r>
        <w:t xml:space="preserve"> (tờ QR tự thành </w:t>
      </w:r>
      <w:r>
        <w:rPr>
          <w:i/>
        </w:rPr>
        <w:t>Đã cấp</w:t>
      </w:r>
      <w:r>
        <w:t>, quét lại thì bị chặn).</w:t>
      </w:r>
    </w:p>
    <w:p>
      <w:pPr>
        <w:jc w:val="both"/>
      </w:pPr>
      <w:r>
        <w:t xml:space="preserve">#### D. Tài xế trên đường (điện thoại / ẩn danh, </w:t>
      </w:r>
      <w:r>
        <w:rPr>
          <w:rFonts w:ascii="Consolas" w:hAnsi="Consolas"/>
          <w:sz w:val="19"/>
        </w:rPr>
        <w:t>tx01</w:t>
      </w:r>
      <w:r>
        <w:t>)</w:t>
      </w:r>
    </w:p>
    <w:p>
      <w:pPr>
        <w:pStyle w:val="ListNumber"/>
      </w:pPr>
      <w:r>
        <w:rPr>
          <w:b/>
        </w:rPr>
        <w:t>Phiếu của tôi</w:t>
      </w:r>
      <w:r>
        <w:t xml:space="preserve"> → thẻ phiếu G4-… (có thể có vài phiếu cũ — chọn đúng số): ô </w:t>
      </w:r>
      <w:r>
        <w:rPr>
          <w:b/>
        </w:rPr>
        <w:t>Tiền tạm ứng</w:t>
      </w:r>
      <w:r>
        <w:t xml:space="preserve"> ghi </w:t>
      </w:r>
      <w:r>
        <w:rPr>
          <w:b/>
        </w:rPr>
        <w:t>580.000 LAK · Đã nhận tiền</w:t>
      </w:r>
      <w:r>
        <w:t xml:space="preserve"> → bấm </w:t>
      </w:r>
      <w:r>
        <w:rPr>
          <w:b/>
        </w:rPr>
        <w:t>Xuất phát</w:t>
      </w:r>
      <w:r>
        <w:t xml:space="preserve"> → cho phép vị trí. Phiếu </w:t>
      </w:r>
      <w:r>
        <w:rPr>
          <w:i/>
        </w:rPr>
        <w:t>Đang vận chuyển</w:t>
      </w:r>
      <w:r>
        <w:t xml:space="preserve">. </w:t>
      </w:r>
      <w:r>
        <w:rPr>
          <w:i/>
        </w:rPr>
        <w:t>(T10)</w:t>
      </w:r>
    </w:p>
    <w:p>
      <w:pPr>
        <w:pStyle w:val="ListNumber"/>
      </w:pPr>
      <w:r>
        <w:t xml:space="preserve">(tới mỏ, bốc xong) bấm </w:t>
      </w:r>
      <w:r>
        <w:rPr>
          <w:b/>
        </w:rPr>
        <w:t>Báo cân ở mỏ</w:t>
      </w:r>
      <w:r>
        <w:t xml:space="preserve"> → </w:t>
      </w:r>
      <w:r>
        <w:rPr>
          <w:b/>
        </w:rPr>
        <w:t>Cân tại mỏ (t)</w:t>
      </w:r>
      <w:r>
        <w:t xml:space="preserve"> </w:t>
      </w:r>
      <w:r>
        <w:rPr>
          <w:b/>
        </w:rPr>
        <w:t>40</w:t>
      </w:r>
      <w:r>
        <w:t xml:space="preserve"> → </w:t>
      </w:r>
      <w:r>
        <w:rPr>
          <w:b/>
        </w:rPr>
        <w:t>Thêm ảnh phiếu cân · phiếu quặng</w:t>
      </w:r>
      <w:r>
        <w:t xml:space="preserve"> (chụp một tờ, không bắt buộc) → </w:t>
      </w:r>
      <w:r>
        <w:rPr>
          <w:b/>
        </w:rPr>
        <w:t>Gửi</w:t>
      </w:r>
      <w:r>
        <w:t xml:space="preserve"> → </w:t>
      </w:r>
      <w:r>
        <w:rPr>
          <w:i/>
        </w:rPr>
        <w:t>Đã báo cân tại mỏ. Bãi sẽ xác nhận.</w:t>
      </w:r>
      <w:r>
        <w:t xml:space="preserve"> Muốn thử mất mạng: bật chế độ máy bay trước khi bấm </w:t>
      </w:r>
      <w:r>
        <w:rPr>
          <w:b/>
        </w:rPr>
        <w:t>Gửi</w:t>
      </w:r>
      <w:r>
        <w:t xml:space="preserve"> (ca T10c). </w:t>
      </w:r>
      <w:r>
        <w:rPr>
          <w:i/>
        </w:rPr>
        <w:t>(T10b)</w:t>
      </w:r>
    </w:p>
    <w:p>
      <w:pPr>
        <w:jc w:val="both"/>
      </w:pPr>
      <w:r>
        <w:t>#### E. Bãi và kế toán chốt mục II (trang điều xe)</w:t>
      </w:r>
    </w:p>
    <w:p>
      <w:pPr>
        <w:pStyle w:val="ListNumber"/>
      </w:pPr>
      <w:r>
        <w:rPr>
          <w:rFonts w:ascii="Consolas" w:hAnsi="Consolas"/>
          <w:sz w:val="19"/>
        </w:rPr>
        <w:t>thabok</w:t>
      </w:r>
      <w:r>
        <w:t xml:space="preserve">: mở phiếu G4-… → thẻ </w:t>
      </w:r>
      <w:r>
        <w:rPr>
          <w:b/>
        </w:rPr>
        <w:t>II</w:t>
      </w:r>
      <w:r>
        <w:t xml:space="preserve">: ô </w:t>
      </w:r>
      <w:r>
        <w:rPr>
          <w:b/>
        </w:rPr>
        <w:t>Cân tại mỏ (t)</w:t>
      </w:r>
      <w:r>
        <w:t xml:space="preserve"> đã có </w:t>
      </w:r>
      <w:r>
        <w:rPr>
          <w:b/>
        </w:rPr>
        <w:t>40</w:t>
      </w:r>
      <w:r>
        <w:t xml:space="preserve">, ảnh ở </w:t>
      </w:r>
      <w:r>
        <w:rPr>
          <w:b/>
        </w:rPr>
        <w:t>Phiếu quặng đính kèm</w:t>
      </w:r>
      <w:r>
        <w:t xml:space="preserve"> → đầu mục </w:t>
      </w:r>
      <w:r>
        <w:rPr>
          <w:b/>
        </w:rPr>
        <w:t>II</w:t>
      </w:r>
      <w:r>
        <w:t xml:space="preserve"> bấm </w:t>
      </w:r>
      <w:r>
        <w:rPr>
          <w:b/>
        </w:rPr>
        <w:t>Gửi kiểm tra</w:t>
      </w:r>
      <w:r>
        <w:t xml:space="preserve">. </w:t>
      </w:r>
      <w:r>
        <w:rPr>
          <w:i/>
        </w:rPr>
        <w:t>(T10d)</w:t>
      </w:r>
    </w:p>
    <w:p>
      <w:pPr>
        <w:pStyle w:val="ListNumber"/>
      </w:pPr>
      <w:r>
        <w:rPr>
          <w:rFonts w:ascii="Consolas" w:hAnsi="Consolas"/>
          <w:sz w:val="19"/>
        </w:rPr>
        <w:t>ketoan</w:t>
      </w:r>
      <w:r>
        <w:t xml:space="preserve">: thẻ </w:t>
      </w:r>
      <w:r>
        <w:rPr>
          <w:b/>
        </w:rPr>
        <w:t>II</w:t>
      </w:r>
      <w:r>
        <w:t xml:space="preserve"> → gõ </w:t>
      </w:r>
      <w:r>
        <w:rPr>
          <w:b/>
        </w:rPr>
        <w:t>Số phiếu quặng</w:t>
      </w:r>
      <w:r>
        <w:t xml:space="preserve"> (ví dụ </w:t>
      </w:r>
      <w:r>
        <w:rPr>
          <w:rFonts w:ascii="Consolas" w:hAnsi="Consolas"/>
          <w:sz w:val="19"/>
        </w:rPr>
        <w:t>BQ-2909-01</w:t>
      </w:r>
      <w:r>
        <w:t xml:space="preserve">) và </w:t>
      </w:r>
      <w:r>
        <w:rPr>
          <w:b/>
        </w:rPr>
        <w:t>Ngày phiếu quặng</w:t>
      </w:r>
      <w:r>
        <w:t xml:space="preserve"> → </w:t>
      </w:r>
      <w:r>
        <w:rPr>
          <w:b/>
        </w:rPr>
        <w:t>Lưu</w:t>
      </w:r>
      <w:r>
        <w:t xml:space="preserve"> → mục </w:t>
      </w:r>
      <w:r>
        <w:rPr>
          <w:b/>
        </w:rPr>
        <w:t>II</w:t>
      </w:r>
      <w:r>
        <w:t xml:space="preserve"> </w:t>
      </w:r>
      <w:r>
        <w:rPr>
          <w:b/>
        </w:rPr>
        <w:t>Xác nhận kiểm tra</w:t>
      </w:r>
      <w:r>
        <w:t xml:space="preserve">. Ketoan thấy </w:t>
      </w:r>
      <w:r>
        <w:rPr>
          <w:b/>
        </w:rPr>
        <w:t>Giá cước</w:t>
      </w:r>
      <w:r>
        <w:t xml:space="preserve"> </w:t>
      </w:r>
      <w:r>
        <w:rPr>
          <w:b/>
        </w:rPr>
        <w:t>12,5 USD/t</w:t>
      </w:r>
      <w:r>
        <w:t xml:space="preserve"> (bảng giá ຄຳຕຸ້ຍ × tuyến). Điện thoại tài xế tải lại: không còn nút </w:t>
      </w:r>
      <w:r>
        <w:rPr>
          <w:b/>
        </w:rPr>
        <w:t>Báo cân ở mỏ</w:t>
      </w:r>
      <w:r>
        <w:t xml:space="preserve">. </w:t>
      </w:r>
      <w:r>
        <w:rPr>
          <w:i/>
        </w:rPr>
        <w:t>(T10d)</w:t>
      </w:r>
    </w:p>
    <w:p>
      <w:pPr>
        <w:jc w:val="both"/>
      </w:pPr>
      <w:r>
        <w:t>#### F. Xe về bãi — hàng vào kho</w:t>
      </w:r>
    </w:p>
    <w:p>
      <w:pPr>
        <w:pStyle w:val="ListNumber"/>
      </w:pPr>
      <w:r>
        <w:rPr>
          <w:rFonts w:ascii="Consolas" w:hAnsi="Consolas"/>
          <w:sz w:val="19"/>
        </w:rPr>
        <w:t>tx01</w:t>
      </w:r>
      <w:r>
        <w:t xml:space="preserve">: </w:t>
      </w:r>
      <w:r>
        <w:rPr>
          <w:b/>
        </w:rPr>
        <w:t>Báo đã về</w:t>
      </w:r>
      <w:r>
        <w:t xml:space="preserve"> → </w:t>
      </w:r>
      <w:r>
        <w:rPr>
          <w:b/>
        </w:rPr>
        <w:t>Ngày xe về</w:t>
      </w:r>
      <w:r>
        <w:t xml:space="preserve"> hôm nay, </w:t>
      </w:r>
      <w:r>
        <w:rPr>
          <w:b/>
        </w:rPr>
        <w:t>Km về</w:t>
      </w:r>
      <w:r>
        <w:t xml:space="preserve"> </w:t>
      </w:r>
      <w:r>
        <w:rPr>
          <w:b/>
        </w:rPr>
        <w:t>61490</w:t>
      </w:r>
      <w:r>
        <w:t xml:space="preserve"> → </w:t>
      </w:r>
      <w:r>
        <w:rPr>
          <w:b/>
        </w:rPr>
        <w:t>Lưu</w:t>
      </w:r>
      <w:r>
        <w:t xml:space="preserve">. </w:t>
      </w:r>
      <w:r>
        <w:rPr>
          <w:i/>
        </w:rPr>
        <w:t>(T12)</w:t>
      </w:r>
    </w:p>
    <w:p>
      <w:pPr>
        <w:pStyle w:val="ListNumber"/>
      </w:pPr>
      <w:r>
        <w:rPr>
          <w:rFonts w:ascii="Consolas" w:hAnsi="Consolas"/>
          <w:sz w:val="19"/>
        </w:rPr>
        <w:t>thabok</w:t>
      </w:r>
      <w:r>
        <w:t xml:space="preserve">: phiếu G4-… → </w:t>
      </w:r>
      <w:r>
        <w:rPr>
          <w:b/>
        </w:rPr>
        <w:t>Xe đã tới · nhập cân cuối</w:t>
      </w:r>
      <w:r>
        <w:t xml:space="preserve"> → ô </w:t>
      </w:r>
      <w:r>
        <w:rPr>
          <w:b/>
        </w:rPr>
        <w:t>Cân tại mỏ (t)</w:t>
      </w:r>
      <w:r>
        <w:t xml:space="preserve"> đã điền sẵn </w:t>
      </w:r>
      <w:r>
        <w:rPr>
          <w:b/>
        </w:rPr>
        <w:t>40</w:t>
      </w:r>
      <w:r>
        <w:t xml:space="preserve"> (không sửa) → </w:t>
      </w:r>
      <w:r>
        <w:rPr>
          <w:b/>
        </w:rPr>
        <w:t>Cân tại bãi khi về (t)</w:t>
      </w:r>
      <w:r>
        <w:t xml:space="preserve"> </w:t>
      </w:r>
      <w:r>
        <w:rPr>
          <w:b/>
        </w:rPr>
        <w:t>39,6</w:t>
      </w:r>
      <w:r>
        <w:t xml:space="preserve"> → ngày về, km về đã điền sẵn → </w:t>
      </w:r>
      <w:r>
        <w:rPr>
          <w:b/>
        </w:rPr>
        <w:t>Đồng ý</w:t>
      </w:r>
      <w:r>
        <w:t xml:space="preserve">. Trên phiếu có dòng hao hụt </w:t>
      </w:r>
      <w:r>
        <w:rPr>
          <w:b/>
        </w:rPr>
        <w:t>0,4 t</w:t>
      </w:r>
      <w:r>
        <w:t xml:space="preserve">; ô </w:t>
      </w:r>
      <w:r>
        <w:rPr>
          <w:b/>
        </w:rPr>
        <w:t>Km chạy</w:t>
      </w:r>
      <w:r>
        <w:t xml:space="preserve"> = </w:t>
      </w:r>
      <w:r>
        <w:rPr>
          <w:b/>
        </w:rPr>
        <w:t>290</w:t>
      </w:r>
      <w:r>
        <w:t xml:space="preserve">. </w:t>
      </w:r>
      <w:r>
        <w:rPr>
          <w:i/>
        </w:rPr>
        <w:t>(T12)</w:t>
      </w:r>
    </w:p>
    <w:p>
      <w:pPr>
        <w:pStyle w:val="ListNumber"/>
      </w:pPr>
      <w:r>
        <w:t xml:space="preserve">Trang kế toán, </w:t>
      </w:r>
      <w:r>
        <w:rPr>
          <w:rFonts w:ascii="Consolas" w:hAnsi="Consolas"/>
          <w:sz w:val="19"/>
        </w:rPr>
        <w:t>ketoan</w:t>
      </w:r>
      <w:r>
        <w:t xml:space="preserve">: </w:t>
      </w:r>
      <w:r>
        <w:rPr>
          <w:b/>
        </w:rPr>
        <w:t>Kho → Kho hàng</w:t>
      </w:r>
      <w:r>
        <w:t xml:space="preserve"> → bảng </w:t>
      </w:r>
      <w:r>
        <w:rPr>
          <w:b/>
        </w:rPr>
        <w:t>Lô hàng trong kho</w:t>
      </w:r>
      <w:r>
        <w:t xml:space="preserve"> có lô </w:t>
      </w:r>
      <w:r>
        <w:rPr>
          <w:b/>
        </w:rPr>
        <w:t>G4-…</w:t>
      </w:r>
      <w:r>
        <w:t xml:space="preserve"> còn </w:t>
      </w:r>
      <w:r>
        <w:rPr>
          <w:b/>
        </w:rPr>
        <w:t>39,6 t</w:t>
      </w:r>
      <w:r>
        <w:t xml:space="preserve">, tờ </w:t>
      </w:r>
      <w:r>
        <w:rPr>
          <w:b/>
        </w:rPr>
        <w:t>PNK_HH</w:t>
      </w:r>
      <w:r>
        <w:t xml:space="preserve">. </w:t>
      </w:r>
      <w:r>
        <w:rPr>
          <w:i/>
        </w:rPr>
        <w:t>(T12)</w:t>
      </w:r>
    </w:p>
    <w:p>
      <w:pPr>
        <w:jc w:val="both"/>
      </w:pPr>
      <w:r>
        <w:t xml:space="preserve">#### G. Phiếu GIAO lấy hàng từ lô (trang điều xe, </w:t>
      </w:r>
      <w:r>
        <w:rPr>
          <w:rFonts w:ascii="Consolas" w:hAnsi="Consolas"/>
          <w:sz w:val="19"/>
        </w:rPr>
        <w:t>thabok</w:t>
      </w:r>
      <w:r>
        <w:t>)</w:t>
      </w:r>
    </w:p>
    <w:p>
      <w:pPr>
        <w:pStyle w:val="ListNumber"/>
      </w:pPr>
      <w:r>
        <w:rPr>
          <w:b/>
        </w:rPr>
        <w:t>Phiếu mới</w:t>
      </w:r>
      <w:r>
        <w:t xml:space="preserve"> → </w:t>
      </w:r>
      <w:r>
        <w:rPr>
          <w:b/>
        </w:rPr>
        <w:t>Loại phiếu</w:t>
      </w:r>
      <w:r>
        <w:t xml:space="preserve"> = </w:t>
      </w:r>
      <w:r>
        <w:rPr>
          <w:b/>
        </w:rPr>
        <w:t>Giao (bãi → khách)</w:t>
      </w:r>
      <w:r>
        <w:t xml:space="preserve"> (số </w:t>
      </w:r>
      <w:r>
        <w:rPr>
          <w:rFonts w:ascii="Consolas" w:hAnsi="Consolas"/>
          <w:sz w:val="19"/>
        </w:rPr>
        <w:t>T4-…</w:t>
      </w:r>
      <w:r>
        <w:t xml:space="preserve">) → </w:t>
      </w:r>
      <w:r>
        <w:rPr>
          <w:b/>
        </w:rPr>
        <w:t>Số xe</w:t>
      </w:r>
      <w:r>
        <w:t xml:space="preserve"> </w:t>
      </w:r>
      <w:r>
        <w:rPr>
          <w:b/>
        </w:rPr>
        <w:t>344</w:t>
      </w:r>
      <w:r>
        <w:t xml:space="preserve"> (ô </w:t>
      </w:r>
      <w:r>
        <w:rPr>
          <w:b/>
        </w:rPr>
        <w:t>Lúc đi</w:t>
      </w:r>
      <w:r>
        <w:t xml:space="preserve"> tự điền </w:t>
      </w:r>
      <w:r>
        <w:rPr>
          <w:b/>
        </w:rPr>
        <w:t>58800</w:t>
      </w:r>
      <w:r>
        <w:t xml:space="preserve">) → </w:t>
      </w:r>
      <w:r>
        <w:rPr>
          <w:b/>
        </w:rPr>
        <w:t>Tài xế</w:t>
      </w:r>
      <w:r>
        <w:t xml:space="preserve"> </w:t>
      </w:r>
      <w:r>
        <w:rPr>
          <w:b/>
        </w:rPr>
        <w:t>ທ້າວ ບຸນມີ</w:t>
      </w:r>
      <w:r>
        <w:t xml:space="preserve"> (</w:t>
      </w:r>
      <w:r>
        <w:rPr>
          <w:rFonts w:ascii="Consolas" w:hAnsi="Consolas"/>
          <w:sz w:val="19"/>
        </w:rPr>
        <w:t>tx02</w:t>
      </w:r>
      <w:r>
        <w:t xml:space="preserve">) → thẻ </w:t>
      </w:r>
      <w:r>
        <w:rPr>
          <w:b/>
        </w:rPr>
        <w:t>II</w:t>
      </w:r>
      <w:r>
        <w:t xml:space="preserve">: tuyến </w:t>
      </w:r>
      <w:r>
        <w:rPr>
          <w:i/>
        </w:rPr>
        <w:t>ທ່າບົກ → ທ່າເຮືອກະລໍ · 360.0 km · ↩ 360.0 km</w:t>
      </w:r>
      <w:r>
        <w:t xml:space="preserve">, khách </w:t>
      </w:r>
      <w:r>
        <w:rPr>
          <w:b/>
        </w:rPr>
        <w:t>ຄຳຕຸ້ຍ</w:t>
      </w:r>
      <w:r>
        <w:t xml:space="preserve"> → khung </w:t>
      </w:r>
      <w:r>
        <w:rPr>
          <w:b/>
        </w:rPr>
        <w:t>Hàng trên phiếu</w:t>
      </w:r>
      <w:r>
        <w:t xml:space="preserve"> → </w:t>
      </w:r>
      <w:r>
        <w:rPr>
          <w:b/>
        </w:rPr>
        <w:t>Thêm dòng</w:t>
      </w:r>
      <w:r>
        <w:t xml:space="preserve"> → </w:t>
      </w:r>
      <w:r>
        <w:rPr>
          <w:b/>
        </w:rPr>
        <w:t>Lấy từ lô (phiếu gom)</w:t>
      </w:r>
      <w:r>
        <w:t xml:space="preserve"> chọn lô </w:t>
      </w:r>
      <w:r>
        <w:rPr>
          <w:b/>
        </w:rPr>
        <w:t>G4-… · 39,60 t</w:t>
      </w:r>
      <w:r>
        <w:t xml:space="preserve"> → </w:t>
      </w:r>
      <w:r>
        <w:rPr>
          <w:b/>
        </w:rPr>
        <w:t>Số tấn</w:t>
      </w:r>
      <w:r>
        <w:t xml:space="preserve"> </w:t>
      </w:r>
      <w:r>
        <w:rPr>
          <w:b/>
        </w:rPr>
        <w:t>25</w:t>
      </w:r>
      <w:r>
        <w:t xml:space="preserve">. </w:t>
      </w:r>
      <w:r>
        <w:rPr>
          <w:i/>
        </w:rPr>
        <w:t>(T14)</w:t>
      </w:r>
    </w:p>
    <w:p>
      <w:pPr>
        <w:pStyle w:val="ListNumber"/>
      </w:pPr>
      <w:r>
        <w:t xml:space="preserve">Thẻ </w:t>
      </w:r>
      <w:r>
        <w:rPr>
          <w:b/>
        </w:rPr>
        <w:t>IV</w:t>
      </w:r>
      <w:r>
        <w:t xml:space="preserve">: dòng </w:t>
      </w:r>
      <w:r>
        <w:rPr>
          <w:b/>
        </w:rPr>
        <w:t>Phí cao tốc</w:t>
      </w:r>
      <w:r>
        <w:t xml:space="preserve"> máy </w:t>
      </w:r>
      <w:r>
        <w:rPr>
          <w:b/>
        </w:rPr>
        <w:t>tự thêm</w:t>
      </w:r>
      <w:r>
        <w:t xml:space="preserve"> (tuyến có BOT) → ô thẻ: chọn một thẻ cao tốc (trừ thẻ, không vào tạm ứng) hoặc để </w:t>
      </w:r>
      <w:r>
        <w:rPr>
          <w:b/>
        </w:rPr>
        <w:t>Trả tiền mặt (không dùng thẻ)</w:t>
      </w:r>
      <w:r>
        <w:t xml:space="preserve">. </w:t>
      </w:r>
      <w:r>
        <w:rPr>
          <w:b/>
        </w:rPr>
        <w:t>+ Thêm dòng</w:t>
      </w:r>
      <w:r>
        <w:t xml:space="preserve">: tiền nước, sang Việt Nam, tiền chuyến, điện thoại (SL 1). → </w:t>
      </w:r>
      <w:r>
        <w:rPr>
          <w:b/>
        </w:rPr>
        <w:t>Lưu</w:t>
      </w:r>
      <w:r>
        <w:t xml:space="preserve"> → </w:t>
      </w:r>
      <w:r>
        <w:rPr>
          <w:b/>
        </w:rPr>
        <w:t>Cân đầu</w:t>
      </w:r>
      <w:r>
        <w:t xml:space="preserve"> = </w:t>
      </w:r>
      <w:r>
        <w:rPr>
          <w:b/>
        </w:rPr>
        <w:t>25</w:t>
      </w:r>
      <w:r>
        <w:t xml:space="preserve">; lô G4-… còn </w:t>
      </w:r>
      <w:r>
        <w:rPr>
          <w:b/>
        </w:rPr>
        <w:t>14,6 t</w:t>
      </w:r>
      <w:r>
        <w:t xml:space="preserve">. Thử gõ 50 t → máy chặn (quá tồn). </w:t>
      </w:r>
      <w:r>
        <w:rPr>
          <w:i/>
        </w:rPr>
        <w:t>(T14)</w:t>
      </w:r>
    </w:p>
    <w:p>
      <w:pPr>
        <w:pStyle w:val="ListNumber"/>
      </w:pPr>
      <w:r>
        <w:t xml:space="preserve">Làm lại như bước 7–15 cho phiếu T4-…: </w:t>
      </w:r>
      <w:r>
        <w:rPr>
          <w:b/>
        </w:rPr>
        <w:t>Gửi kiểm tra</w:t>
      </w:r>
      <w:r>
        <w:t xml:space="preserve"> mục I, </w:t>
      </w:r>
      <w:r>
        <w:rPr>
          <w:b/>
        </w:rPr>
        <w:t>II</w:t>
      </w:r>
      <w:r>
        <w:t xml:space="preserve"> (phiếu giao gửi luôn), IV → </w:t>
      </w:r>
      <w:r>
        <w:rPr>
          <w:rFonts w:ascii="Consolas" w:hAnsi="Consolas"/>
          <w:sz w:val="19"/>
        </w:rPr>
        <w:t>ketoan</w:t>
      </w:r>
      <w:r>
        <w:t xml:space="preserve"> kiểm I, II (thấy giá </w:t>
      </w:r>
      <w:r>
        <w:rPr>
          <w:b/>
        </w:rPr>
        <w:t>30,5 USD/t</w:t>
      </w:r>
      <w:r>
        <w:t xml:space="preserve">) → </w:t>
      </w:r>
      <w:r>
        <w:rPr>
          <w:rFonts w:ascii="Consolas" w:hAnsi="Consolas"/>
          <w:sz w:val="19"/>
        </w:rPr>
        <w:t>ketoancp</w:t>
      </w:r>
      <w:r>
        <w:t xml:space="preserve"> nhập giá IV như bước 11 (tiền nước 60.000, sang VN 430.000, tiền chuyến 1.800.000, điện thoại 150.000; phí cao tốc máy đã điền 1.833.500), kiểm, ghi sổ → </w:t>
      </w:r>
      <w:r>
        <w:rPr>
          <w:b/>
        </w:rPr>
        <w:t>Phiếu đề nghị tạm ứng</w:t>
      </w:r>
      <w:r>
        <w:t xml:space="preserve">: </w:t>
      </w:r>
      <w:r>
        <w:rPr>
          <w:b/>
        </w:rPr>
        <w:t>580.000</w:t>
      </w:r>
      <w:r>
        <w:t xml:space="preserve"> nếu phí cao tốc trừ thẻ, </w:t>
      </w:r>
      <w:r>
        <w:rPr>
          <w:b/>
        </w:rPr>
        <w:t>2.413.500</w:t>
      </w:r>
      <w:r>
        <w:t xml:space="preserve"> nếu để trả tiền mặt → </w:t>
      </w:r>
      <w:r>
        <w:rPr>
          <w:rFonts w:ascii="Consolas" w:hAnsi="Consolas"/>
          <w:sz w:val="19"/>
        </w:rPr>
        <w:t>quytb</w:t>
      </w:r>
      <w:r>
        <w:t xml:space="preserve"> chi → </w:t>
      </w:r>
      <w:r>
        <w:rPr>
          <w:rFonts w:ascii="Consolas" w:hAnsi="Consolas"/>
          <w:sz w:val="19"/>
        </w:rPr>
        <w:t>tx02</w:t>
      </w:r>
      <w:r>
        <w:t xml:space="preserve"> </w:t>
      </w:r>
      <w:r>
        <w:rPr>
          <w:b/>
        </w:rPr>
        <w:t>Xuất phát</w:t>
      </w:r>
      <w:r>
        <w:t xml:space="preserve">. </w:t>
      </w:r>
      <w:r>
        <w:rPr>
          <w:i/>
        </w:rPr>
        <w:t>(T15)</w:t>
      </w:r>
    </w:p>
    <w:p>
      <w:pPr>
        <w:pStyle w:val="ListNumber"/>
      </w:pPr>
      <w:r>
        <w:rPr>
          <w:rFonts w:ascii="Consolas" w:hAnsi="Consolas"/>
          <w:sz w:val="19"/>
        </w:rPr>
        <w:t>tx02</w:t>
      </w:r>
      <w:r>
        <w:t xml:space="preserve">: </w:t>
      </w:r>
      <w:r>
        <w:rPr>
          <w:b/>
        </w:rPr>
        <w:t>Giao hàng hoàn tất · ký nhận</w:t>
      </w:r>
      <w:r>
        <w:t xml:space="preserve"> → người nhận ký lên màn → </w:t>
      </w:r>
      <w:r>
        <w:rPr>
          <w:b/>
        </w:rPr>
        <w:t>Thêm ảnh biên bản · phiếu cân</w:t>
      </w:r>
      <w:r>
        <w:t xml:space="preserve"> → </w:t>
      </w:r>
      <w:r>
        <w:rPr>
          <w:b/>
        </w:rPr>
        <w:t>Gửi</w:t>
      </w:r>
      <w:r>
        <w:t xml:space="preserve"> → khi về </w:t>
      </w:r>
      <w:r>
        <w:rPr>
          <w:b/>
        </w:rPr>
        <w:t>Báo đã về</w:t>
      </w:r>
      <w:r>
        <w:t xml:space="preserve"> (km về </w:t>
      </w:r>
      <w:r>
        <w:rPr>
          <w:b/>
        </w:rPr>
        <w:t>59520</w:t>
      </w:r>
      <w:r>
        <w:t xml:space="preserve"> = 58.800 + 720). </w:t>
      </w:r>
      <w:r>
        <w:rPr>
          <w:i/>
        </w:rPr>
        <w:t>(T16)</w:t>
      </w:r>
    </w:p>
    <w:p>
      <w:pPr>
        <w:pStyle w:val="ListNumber"/>
      </w:pPr>
      <w:r>
        <w:rPr>
          <w:rFonts w:ascii="Consolas" w:hAnsi="Consolas"/>
          <w:sz w:val="19"/>
        </w:rPr>
        <w:t>thabok</w:t>
      </w:r>
      <w:r>
        <w:t xml:space="preserve">: </w:t>
      </w:r>
      <w:r>
        <w:rPr>
          <w:b/>
        </w:rPr>
        <w:t>Xe đã tới · nhập cân cuối</w:t>
      </w:r>
      <w:r>
        <w:t xml:space="preserve"> → </w:t>
      </w:r>
      <w:r>
        <w:rPr>
          <w:b/>
        </w:rPr>
        <w:t>Cân cuối (tấn)</w:t>
      </w:r>
      <w:r>
        <w:t xml:space="preserve"> </w:t>
      </w:r>
      <w:r>
        <w:rPr>
          <w:b/>
        </w:rPr>
        <w:t>24,7</w:t>
      </w:r>
      <w:r>
        <w:t xml:space="preserve">, </w:t>
      </w:r>
      <w:r>
        <w:rPr>
          <w:b/>
        </w:rPr>
        <w:t>Số POD</w:t>
      </w:r>
      <w:r>
        <w:t xml:space="preserve"> (ví dụ </w:t>
      </w:r>
      <w:r>
        <w:rPr>
          <w:rFonts w:ascii="Consolas" w:hAnsi="Consolas"/>
          <w:sz w:val="19"/>
        </w:rPr>
        <w:t>POD-2909-01</w:t>
      </w:r>
      <w:r>
        <w:t xml:space="preserve">), </w:t>
      </w:r>
      <w:r>
        <w:rPr>
          <w:b/>
        </w:rPr>
        <w:t>Người ký nhận</w:t>
      </w:r>
      <w:r>
        <w:t xml:space="preserve"> → </w:t>
      </w:r>
      <w:r>
        <w:rPr>
          <w:b/>
        </w:rPr>
        <w:t>Đồng ý</w:t>
      </w:r>
      <w:r>
        <w:t xml:space="preserve"> → dòng hao hụt </w:t>
      </w:r>
      <w:r>
        <w:rPr>
          <w:b/>
        </w:rPr>
        <w:t>0,3 t</w:t>
      </w:r>
      <w:r>
        <w:t xml:space="preserve">; </w:t>
      </w:r>
      <w:r>
        <w:rPr>
          <w:b/>
        </w:rPr>
        <w:t>In biên bản giao nhận</w:t>
      </w:r>
      <w:r>
        <w:t xml:space="preserve"> in được. </w:t>
      </w:r>
      <w:r>
        <w:rPr>
          <w:i/>
        </w:rPr>
        <w:t>(T17)</w:t>
      </w:r>
    </w:p>
    <w:p>
      <w:pPr>
        <w:jc w:val="both"/>
      </w:pPr>
      <w:r>
        <w:t>#### H. Khoá, hoá đơn, thu tiền</w:t>
      </w:r>
    </w:p>
    <w:p>
      <w:pPr>
        <w:pStyle w:val="ListNumber"/>
      </w:pPr>
      <w:r>
        <w:rPr>
          <w:rFonts w:ascii="Consolas" w:hAnsi="Consolas"/>
          <w:sz w:val="19"/>
        </w:rPr>
        <w:t>ketoan</w:t>
      </w:r>
      <w:r>
        <w:t xml:space="preserve"> (trang điều xe): phiếu T4-… → </w:t>
      </w:r>
      <w:r>
        <w:rPr>
          <w:b/>
        </w:rPr>
        <w:t>🔒 Khoá phiếu</w:t>
      </w:r>
      <w:r>
        <w:t xml:space="preserve"> → đọc cảnh báo (không có </w:t>
      </w:r>
      <w:r>
        <w:rPr>
          <w:i/>
        </w:rPr>
        <w:t>Km về lệch</w:t>
      </w:r>
      <w:r>
        <w:t xml:space="preserve"> nếu km về đúng 59.520) → </w:t>
      </w:r>
      <w:r>
        <w:rPr>
          <w:b/>
        </w:rPr>
        <w:t>Đồng ý</w:t>
      </w:r>
      <w:r>
        <w:t xml:space="preserve"> → </w:t>
      </w:r>
      <w:r>
        <w:rPr>
          <w:i/>
        </w:rPr>
        <w:t>Đã khoá 🔒</w:t>
      </w:r>
      <w:r>
        <w:t xml:space="preserve">. </w:t>
      </w:r>
      <w:r>
        <w:rPr>
          <w:i/>
        </w:rPr>
        <w:t>(T19)</w:t>
      </w:r>
    </w:p>
    <w:p>
      <w:pPr>
        <w:pStyle w:val="ListNumber"/>
      </w:pPr>
      <w:r>
        <w:rPr>
          <w:rFonts w:ascii="Consolas" w:hAnsi="Consolas"/>
          <w:sz w:val="19"/>
        </w:rPr>
        <w:t>doanhthu</w:t>
      </w:r>
      <w:r>
        <w:t xml:space="preserve"> (trang điều xe): phiếu T4-… → </w:t>
      </w:r>
      <w:r>
        <w:rPr>
          <w:b/>
        </w:rPr>
        <w:t>Lập hóa đơn thu ↗</w:t>
      </w:r>
      <w:r>
        <w:t xml:space="preserve"> → trang kế toán mở đúng phiếu → </w:t>
      </w:r>
      <w:r>
        <w:rPr>
          <w:b/>
        </w:rPr>
        <w:t>Lập hóa đơn thu</w:t>
      </w:r>
      <w:r>
        <w:t xml:space="preserve"> → xác nhận. Tiền hoá đơn = </w:t>
      </w:r>
      <w:r>
        <w:rPr>
          <w:b/>
        </w:rPr>
        <w:t>24,7 t × 30,5 USD = 753,35 USD</w:t>
      </w:r>
      <w:r>
        <w:t xml:space="preserve"> (cân nơi giao × đơn giá, tiền của hợp đồng: USD). </w:t>
      </w:r>
      <w:r>
        <w:rPr>
          <w:i/>
        </w:rPr>
        <w:t>(T20)</w:t>
      </w:r>
    </w:p>
    <w:p>
      <w:pPr>
        <w:pStyle w:val="ListNumber"/>
      </w:pPr>
      <w:r>
        <w:rPr>
          <w:rFonts w:ascii="Consolas" w:hAnsi="Consolas"/>
          <w:sz w:val="19"/>
        </w:rPr>
        <w:t>doanhthu</w:t>
      </w:r>
      <w:r>
        <w:t xml:space="preserve"> (trang kế toán): khung </w:t>
      </w:r>
      <w:r>
        <w:rPr>
          <w:b/>
        </w:rPr>
        <w:t>Sổ thu tiền</w:t>
      </w:r>
      <w:r>
        <w:t xml:space="preserve"> → </w:t>
      </w:r>
      <w:r>
        <w:rPr>
          <w:b/>
        </w:rPr>
        <w:t>Ghi một lần thu</w:t>
      </w:r>
      <w:r>
        <w:t xml:space="preserve"> → </w:t>
      </w:r>
      <w:r>
        <w:rPr>
          <w:b/>
        </w:rPr>
        <w:t>Số tiền khách trả</w:t>
      </w:r>
      <w:r>
        <w:t xml:space="preserve"> </w:t>
      </w:r>
      <w:r>
        <w:rPr>
          <w:b/>
        </w:rPr>
        <w:t>400</w:t>
      </w:r>
      <w:r>
        <w:t xml:space="preserve"> USD → </w:t>
      </w:r>
      <w:r>
        <w:rPr>
          <w:b/>
        </w:rPr>
        <w:t>Lưu</w:t>
      </w:r>
      <w:r>
        <w:t xml:space="preserve"> → </w:t>
      </w:r>
      <w:r>
        <w:rPr>
          <w:i/>
        </w:rPr>
        <w:t>Thu một phần</w:t>
      </w:r>
      <w:r>
        <w:t xml:space="preserve">; ghi tiếp </w:t>
      </w:r>
      <w:r>
        <w:rPr>
          <w:b/>
        </w:rPr>
        <w:t>353,35</w:t>
      </w:r>
      <w:r>
        <w:t xml:space="preserve"> → </w:t>
      </w:r>
      <w:r>
        <w:rPr>
          <w:i/>
        </w:rPr>
        <w:t>Đã thu đủ</w:t>
      </w:r>
      <w:r>
        <w:t xml:space="preserve"> — ở cả hai trang. </w:t>
      </w:r>
      <w:r>
        <w:rPr>
          <w:i/>
        </w:rPr>
        <w:t>(T21)</w:t>
      </w:r>
    </w:p>
    <w:p>
      <w:pPr>
        <w:jc w:val="both"/>
      </w:pPr>
      <w:r>
        <w:t>#### I. Cuối tháng và sổ (trang kế toán)</w:t>
      </w:r>
    </w:p>
    <w:p>
      <w:pPr>
        <w:pStyle w:val="ListNumber"/>
      </w:pPr>
      <w:r>
        <w:rPr>
          <w:rFonts w:ascii="Consolas" w:hAnsi="Consolas"/>
          <w:sz w:val="19"/>
        </w:rPr>
        <w:t>ketoan</w:t>
      </w:r>
      <w:r>
        <w:t xml:space="preserve">: </w:t>
      </w:r>
      <w:r>
        <w:rPr>
          <w:b/>
        </w:rPr>
        <w:t>Tiền vận chuyển → Tiền chuyến &amp; tiền nước tài xế</w:t>
      </w:r>
      <w:r>
        <w:t xml:space="preserve"> → tháng này → dòng ທ້າວ ທັດສະດາພອນ và ທ້າວ ບຸນມີ có </w:t>
      </w:r>
      <w:r>
        <w:rPr>
          <w:b/>
        </w:rPr>
        <w:t>Tiền chuyến</w:t>
      </w:r>
      <w:r>
        <w:t xml:space="preserve"> 1.800.000, </w:t>
      </w:r>
      <w:r>
        <w:rPr>
          <w:b/>
        </w:rPr>
        <w:t>Tiền nước</w:t>
      </w:r>
      <w:r>
        <w:t xml:space="preserve"> 60.000 của phiếu mới (cộng thêm phiếu mẫu cũ của họ); cột </w:t>
      </w:r>
      <w:r>
        <w:rPr>
          <w:b/>
        </w:rPr>
        <w:t>Điện thoại</w:t>
      </w:r>
      <w:r>
        <w:t xml:space="preserve">, </w:t>
      </w:r>
      <w:r>
        <w:rPr>
          <w:b/>
        </w:rPr>
        <w:t>Chi phí VN</w:t>
      </w:r>
      <w:r>
        <w:t xml:space="preserve"> không cộng khoản đã đưa tiền mặt. </w:t>
      </w:r>
      <w:r>
        <w:rPr>
          <w:i/>
        </w:rPr>
        <w:t>(T33)</w:t>
      </w:r>
    </w:p>
    <w:p>
      <w:pPr>
        <w:pStyle w:val="ListNumber"/>
      </w:pPr>
      <w:r>
        <w:rPr>
          <w:rFonts w:ascii="Consolas" w:hAnsi="Consolas"/>
          <w:sz w:val="19"/>
        </w:rPr>
        <w:t>ketoancp</w:t>
      </w:r>
      <w:r>
        <w:t xml:space="preserve">: </w:t>
      </w:r>
      <w:r>
        <w:rPr>
          <w:b/>
        </w:rPr>
        <w:t>Tiền vận chuyển → Tất toán tài xế</w:t>
      </w:r>
      <w:r>
        <w:t xml:space="preserve"> → bấm dòng ທ້າວ ທັດສະດາພອນ → khung dưới có phiếu </w:t>
      </w:r>
      <w:r>
        <w:rPr>
          <w:b/>
        </w:rPr>
        <w:t>G4-…</w:t>
      </w:r>
      <w:r>
        <w:t xml:space="preserve"> </w:t>
      </w:r>
      <w:r>
        <w:rPr>
          <w:b/>
        </w:rPr>
        <w:t>Đã chi thật 580.000</w:t>
      </w:r>
      <w:r>
        <w:t xml:space="preserve"> (bằng tạm ứng). Dòng tổng của tài xế vẫn gộp phiếu mẫu cũ (chi tạm ứng theo luật cũ) nên còn </w:t>
      </w:r>
      <w:r>
        <w:rPr>
          <w:i/>
        </w:rPr>
        <w:t>Tài xế nộp lại</w:t>
      </w:r>
      <w:r>
        <w:t xml:space="preserve"> — xem lưu ý ở T34. </w:t>
      </w:r>
      <w:r>
        <w:rPr>
          <w:i/>
        </w:rPr>
        <w:t>(T34)</w:t>
      </w:r>
    </w:p>
    <w:p>
      <w:pPr>
        <w:pStyle w:val="ListNumber"/>
      </w:pPr>
      <w:r>
        <w:rPr>
          <w:rFonts w:ascii="Consolas" w:hAnsi="Consolas"/>
          <w:sz w:val="19"/>
        </w:rPr>
        <w:t>ketoan</w:t>
      </w:r>
      <w:r>
        <w:t xml:space="preserve"> (trang điều xe): </w:t>
      </w:r>
      <w:r>
        <w:rPr>
          <w:b/>
        </w:rPr>
        <w:t>Vận tải → Phiếu chi · Phiếu thu</w:t>
      </w:r>
      <w:r>
        <w:t xml:space="preserve"> → tab </w:t>
      </w:r>
      <w:r>
        <w:rPr>
          <w:b/>
        </w:rPr>
        <w:t>Sổ chứng từ</w:t>
      </w:r>
      <w:r>
        <w:t xml:space="preserve"> → </w:t>
      </w:r>
      <w:r>
        <w:rPr>
          <w:b/>
        </w:rPr>
        <w:t>Đẩy hết tờ chưa đẩy</w:t>
      </w:r>
      <w:r>
        <w:t xml:space="preserve"> → máy báo số tờ đẩy được. </w:t>
      </w:r>
      <w:r>
        <w:rPr>
          <w:i/>
        </w:rPr>
        <w:t>(T41)</w:t>
      </w:r>
    </w:p>
    <w:p>
      <w:pPr>
        <w:pStyle w:val="ListNumber"/>
      </w:pPr>
      <w:r>
        <w:rPr>
          <w:rFonts w:ascii="Consolas" w:hAnsi="Consolas"/>
          <w:sz w:val="19"/>
        </w:rPr>
        <w:t>ketoan</w:t>
      </w:r>
      <w:r>
        <w:t xml:space="preserve"> (trang kế toán): </w:t>
      </w:r>
      <w:r>
        <w:rPr>
          <w:b/>
        </w:rPr>
        <w:t>Sổ sách → Kế toán → Nhật ký chung</w:t>
      </w:r>
      <w:r>
        <w:t xml:space="preserve"> → thấy HD, PT vừa làm; </w:t>
      </w:r>
      <w:r>
        <w:rPr>
          <w:b/>
        </w:rPr>
        <w:t>Cân đối phát sinh</w:t>
      </w:r>
      <w:r>
        <w:t xml:space="preserve"> </w:t>
      </w:r>
      <w:r>
        <w:rPr>
          <w:i/>
        </w:rPr>
        <w:t>Nợ = Có</w:t>
      </w:r>
      <w:r>
        <w:t xml:space="preserve">. </w:t>
      </w:r>
      <w:r>
        <w:rPr>
          <w:b/>
        </w:rPr>
        <w:t>Chuyến &amp; kho → Chuyến xe</w:t>
      </w:r>
      <w:r>
        <w:t xml:space="preserve"> → phiếu T4-…: doanh thu 753,35 USD, còn phải thu 0. </w:t>
      </w:r>
      <w:r>
        <w:rPr>
          <w:i/>
        </w:rPr>
        <w:t>(T42, T43)</w:t>
      </w:r>
    </w:p>
    <w:p>
      <w:pPr>
        <w:jc w:val="both"/>
      </w:pPr>
      <w:r>
        <w:t>Xong bước 33 là đi trọn một chuyến. Các ca còn lại (xe liên kết T27–T32, nhà cung cấp T37–T40, vai và chặn T44–T49, việc ngoài chuyến T50–T53) làm thêm theo bảng dưới.</w:t>
      </w:r>
    </w:p>
    <w:p>
      <w:pPr>
        <w:pStyle w:val="Heading2"/>
      </w:pPr>
      <w:r>
        <w:t>10.0c. Phiếu mẫu đã đi trọn — mở cho sếp xem bằng nhiều vai và xem ghi sổ</w:t>
      </w:r>
    </w:p>
    <w:p>
      <w:pPr>
        <w:jc w:val="both"/>
      </w:pPr>
      <w:r>
        <w:t xml:space="preserve">Trên máy thật (8020 · 8030) đã có </w:t>
      </w:r>
      <w:r>
        <w:rPr>
          <w:b/>
        </w:rPr>
        <w:t>một cặp phiếu đi trọn A → Z</w:t>
      </w:r>
      <w:r>
        <w:t xml:space="preserve">, lập ngày 29/09/2026 bằng công cụ </w:t>
      </w:r>
      <w:r>
        <w:rPr>
          <w:rFonts w:ascii="Consolas" w:hAnsi="Consolas"/>
          <w:sz w:val="19"/>
        </w:rPr>
        <w:t>tools/phieu_mau_a_z.py</w:t>
      </w:r>
      <w:r>
        <w:t xml:space="preserve">. Công cụ bấm qua đúng các nút như người dùng, </w:t>
      </w:r>
      <w:r>
        <w:rPr>
          <w:b/>
        </w:rPr>
        <w:t>mỗi bước bằng đúng tài khoản của vai đó</w:t>
      </w:r>
      <w:r>
        <w:t xml:space="preserve">, máy chủ kiểm và chặn như khi bấm tay. Phiếu mẫu dùng </w:t>
      </w:r>
      <w:r>
        <w:rPr>
          <w:b/>
        </w:rPr>
        <w:t>xe 345, 346</w:t>
      </w:r>
      <w:r>
        <w:t xml:space="preserve"> và tài xế </w:t>
      </w:r>
      <w:r>
        <w:rPr>
          <w:b/>
        </w:rPr>
        <w:t>`tx03`</w:t>
      </w:r>
      <w:r>
        <w:t xml:space="preserve"> — không đụng xe 343/344, </w:t>
      </w:r>
      <w:r>
        <w:rPr>
          <w:rFonts w:ascii="Consolas" w:hAnsi="Consolas"/>
          <w:sz w:val="19"/>
        </w:rPr>
        <w:t>tx01</w:t>
      </w:r>
      <w:r>
        <w:t>/</w:t>
      </w:r>
      <w:r>
        <w:rPr>
          <w:rFonts w:ascii="Consolas" w:hAnsi="Consolas"/>
          <w:sz w:val="19"/>
        </w:rPr>
        <w:t>tx02</w:t>
      </w:r>
      <w:r>
        <w:t xml:space="preserve"> của bài bấm tay 10.0b, nên số km trong 10.0b vẫn đúng. Hai phiếu có ghi chú </w:t>
      </w:r>
      <w:r>
        <w:rPr>
          <w:i/>
        </w:rPr>
        <w:t>Phiếu mẫu A→Z</w:t>
      </w:r>
      <w:r>
        <w:t xml:space="preserve">, số phiếu quặng </w:t>
      </w:r>
      <w:r>
        <w:rPr>
          <w:rFonts w:ascii="Consolas" w:hAnsi="Consolas"/>
          <w:sz w:val="19"/>
        </w:rPr>
        <w:t>MAU-2909-01</w:t>
      </w:r>
      <w:r>
        <w:t xml:space="preserve">, </w:t>
      </w:r>
      <w:r>
        <w:rPr>
          <w:rFonts w:ascii="Consolas" w:hAnsi="Consolas"/>
          <w:sz w:val="19"/>
        </w:rPr>
        <w:t>MAU-2909-02</w:t>
      </w:r>
      <w:r>
        <w:t>. Giá cước là giá mẫu tự đặt trong bảng giá (ຄຳຕຸ້ຍ: tuyến gom 12,5 USD/t, tuyến ra cảng 30,5 USD/t), tỷ giá trên phiếu 22.000 LAK/USD.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G4-0104-09/EPL</w:t>
            </w:r>
            <w:r>
              <w:rPr>
                <w:b/>
              </w:rPr>
              <w:t xml:space="preserve"> — phiếu GOM</w:t>
            </w:r>
          </w:p>
        </w:tc>
        <w:tc>
          <w:tcPr>
            <w:tcW w:type="dxa" w:w="2880"/>
          </w:tcPr>
          <w:p>
            <w:r>
              <w:rPr>
                <w:b/>
              </w:rPr>
            </w:r>
            <w:r>
              <w:rPr>
                <w:b/>
              </w:rPr>
              <w:t>T4-0447-09/EPL</w:t>
            </w:r>
            <w:r>
              <w:rPr>
                <w:b/>
              </w:rPr>
              <w:t xml:space="preserve"> — phiếu GIAO</w:t>
            </w:r>
          </w:p>
        </w:tc>
      </w:tr>
      <w:tr>
        <w:tc>
          <w:tcPr>
            <w:tcW w:type="dxa" w:w="2880"/>
          </w:tcPr>
          <w:p>
            <w:r/>
            <w:r>
              <w:t>Xe · tài xế</w:t>
            </w:r>
          </w:p>
        </w:tc>
        <w:tc>
          <w:tcPr>
            <w:tcW w:type="dxa" w:w="2880"/>
          </w:tcPr>
          <w:p>
            <w:r/>
            <w:r>
              <w:t>345 · ທ້າວ ສົມພອນ (</w:t>
            </w:r>
            <w:r>
              <w:rPr>
                <w:rFonts w:ascii="Consolas" w:hAnsi="Consolas"/>
                <w:sz w:val="19"/>
              </w:rPr>
              <w:t>tx03</w:t>
            </w:r>
            <w:r>
              <w:t>)</w:t>
            </w:r>
          </w:p>
        </w:tc>
        <w:tc>
          <w:tcPr>
            <w:tcW w:type="dxa" w:w="2880"/>
          </w:tcPr>
          <w:p>
            <w:r/>
            <w:r>
              <w:t>346 · ທ້າວ ສົມພອນ (</w:t>
            </w:r>
            <w:r>
              <w:rPr>
                <w:rFonts w:ascii="Consolas" w:hAnsi="Consolas"/>
                <w:sz w:val="19"/>
              </w:rPr>
              <w:t>tx03</w:t>
            </w:r>
            <w:r>
              <w:t>)</w:t>
            </w:r>
          </w:p>
        </w:tc>
      </w:tr>
      <w:tr>
        <w:tc>
          <w:tcPr>
            <w:tcW w:type="dxa" w:w="2880"/>
          </w:tcPr>
          <w:p>
            <w:r/>
            <w:r>
              <w:t>Tuyến</w:t>
            </w:r>
          </w:p>
        </w:tc>
        <w:tc>
          <w:tcPr>
            <w:tcW w:type="dxa" w:w="2880"/>
          </w:tcPr>
          <w:p>
            <w:r/>
            <w:r>
              <w:t>ກາສີ → ທ່າບົກ (145 km + 145 km về)</w:t>
            </w:r>
          </w:p>
        </w:tc>
        <w:tc>
          <w:tcPr>
            <w:tcW w:type="dxa" w:w="2880"/>
          </w:tcPr>
          <w:p>
            <w:r/>
            <w:r>
              <w:t>ທ່າບົກ → ທ່າເຮືອກະລໍ (360 km + 360 km về, BOT 1.833.500)</w:t>
            </w:r>
          </w:p>
        </w:tc>
      </w:tr>
      <w:tr>
        <w:tc>
          <w:tcPr>
            <w:tcW w:type="dxa" w:w="2880"/>
          </w:tcPr>
          <w:p>
            <w:r/>
            <w:r>
              <w:t>Km lúc đi → km về</w:t>
            </w:r>
          </w:p>
        </w:tc>
        <w:tc>
          <w:tcPr>
            <w:tcW w:type="dxa" w:w="2880"/>
          </w:tcPr>
          <w:p>
            <w:r/>
            <w:r>
              <w:t>132.500 → 132.790 (đúng ước tính, không cảnh báo)</w:t>
            </w:r>
          </w:p>
        </w:tc>
        <w:tc>
          <w:tcPr>
            <w:tcW w:type="dxa" w:w="2880"/>
          </w:tcPr>
          <w:p>
            <w:r/>
            <w:r>
              <w:t>128.900 → 129.620 (đúng ước tính)</w:t>
            </w:r>
          </w:p>
        </w:tc>
      </w:tr>
      <w:tr>
        <w:tc>
          <w:tcPr>
            <w:tcW w:type="dxa" w:w="2880"/>
          </w:tcPr>
          <w:p>
            <w:r/>
            <w:r>
              <w:t>Hàng</w:t>
            </w:r>
          </w:p>
        </w:tc>
        <w:tc>
          <w:tcPr>
            <w:tcW w:type="dxa" w:w="2880"/>
          </w:tcPr>
          <w:p>
            <w:r/>
            <w:r>
              <w:t xml:space="preserve">cân mỏ </w:t>
            </w:r>
            <w:r>
              <w:rPr>
                <w:b/>
              </w:rPr>
              <w:t>42 t</w:t>
            </w:r>
            <w:r>
              <w:t xml:space="preserve"> (tài xế báo từ mỏ, 1 ảnh phiếu cân) → cân bãi </w:t>
            </w:r>
            <w:r>
              <w:rPr>
                <w:b/>
              </w:rPr>
              <w:t>41,5 t</w:t>
            </w:r>
            <w:r>
              <w:t>, hao hụt 0,5 t; lô vào kho bãi</w:t>
            </w:r>
          </w:p>
        </w:tc>
        <w:tc>
          <w:tcPr>
            <w:tcW w:type="dxa" w:w="2880"/>
          </w:tcPr>
          <w:p>
            <w:r/>
            <w:r>
              <w:t xml:space="preserve">lấy </w:t>
            </w:r>
            <w:r>
              <w:rPr>
                <w:b/>
              </w:rPr>
              <w:t>30 t</w:t>
            </w:r>
            <w:r>
              <w:t xml:space="preserve"> từ lô G4-0104-09 (lô còn </w:t>
            </w:r>
            <w:r>
              <w:rPr>
                <w:b/>
              </w:rPr>
              <w:t>11,5 t</w:t>
            </w:r>
            <w:r>
              <w:t xml:space="preserve">) → cân cảng </w:t>
            </w:r>
            <w:r>
              <w:rPr>
                <w:b/>
              </w:rPr>
              <w:t>29,7 t</w:t>
            </w:r>
            <w:r>
              <w:t>, hao hụt 0,3 t; người nhận ນາງ ມະນີ ký trên màn</w:t>
            </w:r>
          </w:p>
        </w:tc>
      </w:tr>
      <w:tr>
        <w:tc>
          <w:tcPr>
            <w:tcW w:type="dxa" w:w="2880"/>
          </w:tcPr>
          <w:p>
            <w:r/>
            <w:r>
              <w:t>Dầu (mục III)</w:t>
            </w:r>
          </w:p>
        </w:tc>
        <w:tc>
          <w:tcPr>
            <w:tcW w:type="dxa" w:w="2880"/>
          </w:tcPr>
          <w:p>
            <w:r/>
            <w:r>
              <w:t>lĩnh 200 L kho Thà Bốc × 28.500 = 5.700.000 LAK</w:t>
            </w:r>
          </w:p>
        </w:tc>
        <w:tc>
          <w:tcPr>
            <w:tcW w:type="dxa" w:w="2880"/>
          </w:tcPr>
          <w:p>
            <w:r/>
            <w:r>
              <w:t>lĩnh 300 L kho Thà Bốc = 8.550.000 LAK</w:t>
            </w:r>
          </w:p>
        </w:tc>
      </w:tr>
      <w:tr>
        <w:tc>
          <w:tcPr>
            <w:tcW w:type="dxa" w:w="2880"/>
          </w:tcPr>
          <w:p>
            <w:r/>
            <w:r>
              <w:t>Mục IV (tổng)</w:t>
            </w:r>
          </w:p>
        </w:tc>
        <w:tc>
          <w:tcPr>
            <w:tcW w:type="dxa" w:w="2880"/>
          </w:tcPr>
          <w:p>
            <w:r/>
            <w:r>
              <w:t>3.060.000 LAK: nước 60.000 · sang VN 430.000 · chipping Lào 620.000 · tiền chuyến 1.800.000 · điện thoại 150.000</w:t>
            </w:r>
          </w:p>
        </w:tc>
        <w:tc>
          <w:tcPr>
            <w:tcW w:type="dxa" w:w="2880"/>
          </w:tcPr>
          <w:p>
            <w:r/>
            <w:r>
              <w:t>4.273.500 LAK: nước 60.000 · sang VN 430.000 · tiền chuyến 1.800.000 · điện thoại 150.000 · phí cao tốc 1.833.500 (trả tiền mặt)</w:t>
            </w:r>
          </w:p>
        </w:tc>
      </w:tr>
      <w:tr>
        <w:tc>
          <w:tcPr>
            <w:tcW w:type="dxa" w:w="2880"/>
          </w:tcPr>
          <w:p>
            <w:r/>
            <w:r>
              <w:t>Tạm ứng (quỹ chi)</w:t>
            </w:r>
          </w:p>
        </w:tc>
        <w:tc>
          <w:tcPr>
            <w:tcW w:type="dxa" w:w="2880"/>
          </w:tcPr>
          <w:p>
            <w:r/>
            <w:r>
              <w:rPr>
                <w:b/>
              </w:rPr>
              <w:t>580.000</w:t>
            </w:r>
            <w:r>
              <w:t xml:space="preserve"> (sang VN + điện thoại)</w:t>
            </w:r>
          </w:p>
        </w:tc>
        <w:tc>
          <w:tcPr>
            <w:tcW w:type="dxa" w:w="2880"/>
          </w:tcPr>
          <w:p>
            <w:r/>
            <w:r>
              <w:rPr>
                <w:b/>
              </w:rPr>
              <w:t>2.413.500</w:t>
            </w:r>
            <w:r>
              <w:t xml:space="preserve"> (sang VN + điện thoại + phí cao tốc)</w:t>
            </w:r>
          </w:p>
        </w:tc>
      </w:tr>
      <w:tr>
        <w:tc>
          <w:tcPr>
            <w:tcW w:type="dxa" w:w="2880"/>
          </w:tcPr>
          <w:p>
            <w:r/>
            <w:r>
              <w:t>Hoá đơn</w:t>
            </w:r>
          </w:p>
        </w:tc>
        <w:tc>
          <w:tcPr>
            <w:tcW w:type="dxa" w:w="2880"/>
          </w:tcPr>
          <w:p>
            <w:r/>
            <w:r>
              <w:t xml:space="preserve">41,5 t × 12,5 USD = </w:t>
            </w:r>
            <w:r>
              <w:rPr>
                <w:b/>
              </w:rPr>
              <w:t>518,75 USD</w:t>
            </w:r>
            <w:r>
              <w:t xml:space="preserve"> (11.412.500 LAK)</w:t>
            </w:r>
          </w:p>
        </w:tc>
        <w:tc>
          <w:tcPr>
            <w:tcW w:type="dxa" w:w="2880"/>
          </w:tcPr>
          <w:p>
            <w:r/>
            <w:r>
              <w:t xml:space="preserve">29,7 t × 30,5 USD = </w:t>
            </w:r>
            <w:r>
              <w:rPr>
                <w:b/>
              </w:rPr>
              <w:t>905,85 USD</w:t>
            </w:r>
            <w:r>
              <w:t xml:space="preserve"> (19.928.700 LAK)</w:t>
            </w:r>
          </w:p>
        </w:tc>
      </w:tr>
      <w:tr>
        <w:tc>
          <w:tcPr>
            <w:tcW w:type="dxa" w:w="2880"/>
          </w:tcPr>
          <w:p>
            <w:r/>
            <w:r>
              <w:t>Thu tiền</w:t>
            </w:r>
          </w:p>
        </w:tc>
        <w:tc>
          <w:tcPr>
            <w:tcW w:type="dxa" w:w="2880"/>
          </w:tcPr>
          <w:p>
            <w:r/>
            <w:r>
              <w:t xml:space="preserve">một lần 518,75 USD → </w:t>
            </w:r>
            <w:r>
              <w:rPr>
                <w:i/>
              </w:rPr>
              <w:t>Đã thu đủ</w:t>
            </w:r>
          </w:p>
        </w:tc>
        <w:tc>
          <w:tcPr>
            <w:tcW w:type="dxa" w:w="2880"/>
          </w:tcPr>
          <w:p>
            <w:r/>
            <w:r>
              <w:t xml:space="preserve">hai lần 400 + 505,85 USD → </w:t>
            </w:r>
            <w:r>
              <w:rPr>
                <w:i/>
              </w:rPr>
              <w:t>Đã thu đủ</w:t>
            </w:r>
          </w:p>
        </w:tc>
      </w:tr>
      <w:tr>
        <w:tc>
          <w:tcPr>
            <w:tcW w:type="dxa" w:w="2880"/>
          </w:tcPr>
          <w:p>
            <w:r/>
            <w:r>
              <w:t>Trạng thái</w:t>
            </w:r>
          </w:p>
        </w:tc>
        <w:tc>
          <w:tcPr>
            <w:tcW w:type="dxa" w:w="2880"/>
          </w:tcPr>
          <w:p>
            <w:r/>
            <w:r>
              <w:t>🔒 đã khoá · mọi mục đã xong · đã thu đủ</w:t>
            </w:r>
          </w:p>
        </w:tc>
        <w:tc>
          <w:tcPr>
            <w:tcW w:type="dxa" w:w="2880"/>
          </w:tcPr>
          <w:p>
            <w:r/>
            <w:r>
              <w:t>🔒 đã khoá · mọi mục đã xong · đã thu đủ</w:t>
            </w:r>
          </w:p>
        </w:tc>
      </w:tr>
    </w:tbl>
    <w:p/>
    <w:p>
      <w:pPr>
        <w:jc w:val="both"/>
      </w:pPr>
      <w:r>
        <w:rPr>
          <w:b/>
        </w:rPr>
        <w:t>Kho sau cặp phiếu:</w:t>
      </w:r>
      <w:r>
        <w:t xml:space="preserve"> kho dầu Thà Bốc 3.220 → </w:t>
      </w:r>
      <w:r>
        <w:rPr>
          <w:b/>
        </w:rPr>
        <w:t>2.720 L</w:t>
      </w:r>
      <w:r>
        <w:t xml:space="preserve">; kho hàng bãi có lô </w:t>
      </w:r>
      <w:r>
        <w:rPr>
          <w:b/>
        </w:rPr>
        <w:t>G4-0104-09/EPL còn 11,5 t</w:t>
      </w:r>
      <w:r>
        <w:t>.</w:t>
      </w:r>
    </w:p>
    <w:p>
      <w:pPr>
        <w:jc w:val="both"/>
      </w:pPr>
      <w:r>
        <w:t>#### Bốn điều cần biết trước khi demo</w:t>
      </w:r>
    </w:p>
    <w:p>
      <w:pPr>
        <w:jc w:val="both"/>
      </w:pPr>
      <w:r>
        <w:rPr>
          <w:b/>
        </w:rPr>
        <w:t>1. Màn Cấp phát chỉ hiện tờ đang chờ.</w:t>
      </w:r>
      <w:r>
        <w:t xml:space="preserve"> Hai phiếu mẫu đã cấp dầu, đã chi tạm ứng xong, nên bảng </w:t>
      </w:r>
      <w:r>
        <w:rPr>
          <w:b/>
        </w:rPr>
        <w:t>Chờ cấp</w:t>
      </w:r>
      <w:r>
        <w:t xml:space="preserve"> trống — không phải lỗi. Muốn xem lại một tờ: gõ mã vào ô </w:t>
      </w:r>
      <w:r>
        <w:rPr>
          <w:b/>
        </w:rPr>
        <w:t>Nhập mã QR</w:t>
      </w:r>
      <w:r>
        <w:t xml:space="preserve"> rồi Enter, máy hiện </w:t>
      </w:r>
      <w:r>
        <w:rPr>
          <w:i/>
        </w:rPr>
        <w:t>Đã cấp</w:t>
      </w:r>
      <w:r>
        <w:t xml:space="preserve"> và tên người cấp. Mã của bốn tờ:</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Tờ</w:t>
            </w:r>
          </w:p>
        </w:tc>
        <w:tc>
          <w:tcPr>
            <w:tcW w:type="dxa" w:w="2880"/>
          </w:tcPr>
          <w:p>
            <w:r>
              <w:rPr>
                <w:b/>
              </w:rPr>
            </w:r>
            <w:r>
              <w:rPr>
                <w:b/>
              </w:rPr>
              <w:t>Mã gõ vào ô Nhập mã QR</w:t>
            </w:r>
          </w:p>
        </w:tc>
        <w:tc>
          <w:tcPr>
            <w:tcW w:type="dxa" w:w="2880"/>
          </w:tcPr>
          <w:p>
            <w:r>
              <w:rPr>
                <w:b/>
              </w:rPr>
            </w:r>
            <w:r>
              <w:rPr>
                <w:b/>
              </w:rPr>
              <w:t>Ai mở</w:t>
            </w:r>
          </w:p>
        </w:tc>
      </w:tr>
      <w:tr>
        <w:tc>
          <w:tcPr>
            <w:tcW w:type="dxa" w:w="2880"/>
          </w:tcPr>
          <w:p>
            <w:r/>
            <w:r>
              <w:t>Đề nghị xuất nhiên liệu — phiếu gom (200 L)</w:t>
            </w:r>
          </w:p>
        </w:tc>
        <w:tc>
          <w:tcPr>
            <w:tcW w:type="dxa" w:w="2880"/>
          </w:tcPr>
          <w:p>
            <w:r/>
            <w:r>
              <w:rPr>
                <w:rFonts w:ascii="Consolas" w:hAnsi="Consolas"/>
                <w:sz w:val="19"/>
              </w:rPr>
              <w:t>W13LRwYrS0ft</w:t>
            </w:r>
          </w:p>
        </w:tc>
        <w:tc>
          <w:tcPr>
            <w:tcW w:type="dxa" w:w="2880"/>
          </w:tcPr>
          <w:p>
            <w:r/>
            <w:r>
              <w:rPr>
                <w:rFonts w:ascii="Consolas" w:hAnsi="Consolas"/>
                <w:sz w:val="19"/>
              </w:rPr>
              <w:t>khotb</w:t>
            </w:r>
          </w:p>
        </w:tc>
      </w:tr>
      <w:tr>
        <w:tc>
          <w:tcPr>
            <w:tcW w:type="dxa" w:w="2880"/>
          </w:tcPr>
          <w:p>
            <w:r/>
            <w:r>
              <w:t>Đề nghị xuất nhiên liệu — phiếu giao (300 L)</w:t>
            </w:r>
          </w:p>
        </w:tc>
        <w:tc>
          <w:tcPr>
            <w:tcW w:type="dxa" w:w="2880"/>
          </w:tcPr>
          <w:p>
            <w:r/>
            <w:r>
              <w:rPr>
                <w:rFonts w:ascii="Consolas" w:hAnsi="Consolas"/>
                <w:sz w:val="19"/>
              </w:rPr>
              <w:t>F5b6KJrQkqsg</w:t>
            </w:r>
          </w:p>
        </w:tc>
        <w:tc>
          <w:tcPr>
            <w:tcW w:type="dxa" w:w="2880"/>
          </w:tcPr>
          <w:p>
            <w:r/>
            <w:r>
              <w:rPr>
                <w:rFonts w:ascii="Consolas" w:hAnsi="Consolas"/>
                <w:sz w:val="19"/>
              </w:rPr>
              <w:t>khotb</w:t>
            </w:r>
          </w:p>
        </w:tc>
      </w:tr>
      <w:tr>
        <w:tc>
          <w:tcPr>
            <w:tcW w:type="dxa" w:w="2880"/>
          </w:tcPr>
          <w:p>
            <w:r/>
            <w:r>
              <w:t>Đề nghị tạm ứng — phiếu gom (580.000)</w:t>
            </w:r>
          </w:p>
        </w:tc>
        <w:tc>
          <w:tcPr>
            <w:tcW w:type="dxa" w:w="2880"/>
          </w:tcPr>
          <w:p>
            <w:r/>
            <w:r>
              <w:rPr>
                <w:rFonts w:ascii="Consolas" w:hAnsi="Consolas"/>
                <w:sz w:val="19"/>
              </w:rPr>
              <w:t>mX0zV9urgYXJ</w:t>
            </w:r>
          </w:p>
        </w:tc>
        <w:tc>
          <w:tcPr>
            <w:tcW w:type="dxa" w:w="2880"/>
          </w:tcPr>
          <w:p>
            <w:r/>
            <w:r>
              <w:rPr>
                <w:rFonts w:ascii="Consolas" w:hAnsi="Consolas"/>
                <w:sz w:val="19"/>
              </w:rPr>
              <w:t>quytb</w:t>
            </w:r>
            <w:r>
              <w:t xml:space="preserve"> (tab </w:t>
            </w:r>
            <w:r>
              <w:rPr>
                <w:b/>
              </w:rPr>
              <w:t>Phiếu đề nghị tạm ứng</w:t>
            </w:r>
            <w:r>
              <w:t>)</w:t>
            </w:r>
          </w:p>
        </w:tc>
      </w:tr>
      <w:tr>
        <w:tc>
          <w:tcPr>
            <w:tcW w:type="dxa" w:w="2880"/>
          </w:tcPr>
          <w:p>
            <w:r/>
            <w:r>
              <w:t>Đề nghị tạm ứng — phiếu giao (2.413.500)</w:t>
            </w:r>
          </w:p>
        </w:tc>
        <w:tc>
          <w:tcPr>
            <w:tcW w:type="dxa" w:w="2880"/>
          </w:tcPr>
          <w:p>
            <w:r/>
            <w:r>
              <w:rPr>
                <w:rFonts w:ascii="Consolas" w:hAnsi="Consolas"/>
                <w:sz w:val="19"/>
              </w:rPr>
              <w:t>y_gjm-_Yy2TM</w:t>
            </w:r>
          </w:p>
        </w:tc>
        <w:tc>
          <w:tcPr>
            <w:tcW w:type="dxa" w:w="2880"/>
          </w:tcPr>
          <w:p>
            <w:r/>
            <w:r>
              <w:rPr>
                <w:rFonts w:ascii="Consolas" w:hAnsi="Consolas"/>
                <w:sz w:val="19"/>
              </w:rPr>
              <w:t>quytb</w:t>
            </w:r>
            <w:r>
              <w:t xml:space="preserve"> (tab </w:t>
            </w:r>
            <w:r>
              <w:rPr>
                <w:b/>
              </w:rPr>
              <w:t>Phiếu đề nghị tạm ứng</w:t>
            </w:r>
            <w:r>
              <w:t>)</w:t>
            </w:r>
          </w:p>
        </w:tc>
      </w:tr>
    </w:tbl>
    <w:p/>
    <w:p>
      <w:pPr>
        <w:jc w:val="both"/>
      </w:pPr>
      <w:r>
        <w:rPr>
          <w:b/>
        </w:rPr>
        <w:t>2. Lãi một chuyến có hai con số — sếp dễ hỏi.</w:t>
      </w:r>
      <w:r>
        <w:t xml:space="preserve"> Lấy phiếu giao T4-0447-09: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Xem ở đâu</w:t>
            </w:r>
          </w:p>
        </w:tc>
        <w:tc>
          <w:tcPr>
            <w:tcW w:type="dxa" w:w="2880"/>
          </w:tcPr>
          <w:p>
            <w:r>
              <w:rPr>
                <w:b/>
              </w:rPr>
            </w:r>
            <w:r>
              <w:rPr>
                <w:b/>
              </w:rPr>
              <w:t>Lãi</w:t>
            </w:r>
          </w:p>
        </w:tc>
        <w:tc>
          <w:tcPr>
            <w:tcW w:type="dxa" w:w="2880"/>
          </w:tcPr>
          <w:p>
            <w:r>
              <w:rPr>
                <w:b/>
              </w:rPr>
            </w:r>
            <w:r>
              <w:rPr>
                <w:b/>
              </w:rPr>
              <w:t>Vì sao</w:t>
            </w:r>
          </w:p>
        </w:tc>
      </w:tr>
      <w:tr>
        <w:tc>
          <w:tcPr>
            <w:tcW w:type="dxa" w:w="2880"/>
          </w:tcPr>
          <w:p>
            <w:r/>
            <w:r>
              <w:t xml:space="preserve">Trên </w:t>
            </w:r>
            <w:r>
              <w:rPr>
                <w:b/>
              </w:rPr>
              <w:t>phiếu</w:t>
            </w:r>
            <w:r>
              <w:t xml:space="preserve"> (trang điều xe, cuối trang)</w:t>
            </w:r>
          </w:p>
        </w:tc>
        <w:tc>
          <w:tcPr>
            <w:tcW w:type="dxa" w:w="2880"/>
          </w:tcPr>
          <w:p>
            <w:r/>
            <w:r>
              <w:rPr>
                <w:b/>
              </w:rPr>
              <w:t>7.105.200</w:t>
            </w:r>
          </w:p>
        </w:tc>
        <w:tc>
          <w:tcPr>
            <w:tcW w:type="dxa" w:w="2880"/>
          </w:tcPr>
          <w:p>
            <w:r/>
            <w:r>
              <w:t xml:space="preserve">trừ </w:t>
            </w:r>
            <w:r>
              <w:rPr>
                <w:b/>
              </w:rPr>
              <w:t>mọi</w:t>
            </w:r>
            <w:r>
              <w:t xml:space="preserve"> khoản chi của chuyến: dầu, tạm ứng, </w:t>
            </w:r>
            <w:r>
              <w:rPr>
                <w:b/>
              </w:rPr>
              <w:t>và cả</w:t>
            </w:r>
            <w:r>
              <w:t xml:space="preserve"> tiền nước + tiền chuyến</w:t>
            </w:r>
          </w:p>
        </w:tc>
      </w:tr>
      <w:tr>
        <w:tc>
          <w:tcPr>
            <w:tcW w:type="dxa" w:w="2880"/>
          </w:tcPr>
          <w:p>
            <w:r/>
            <w:r>
              <w:t xml:space="preserve">Màn </w:t>
            </w:r>
            <w:r>
              <w:rPr>
                <w:b/>
              </w:rPr>
              <w:t>Chuyến xe</w:t>
            </w:r>
            <w:r>
              <w:t xml:space="preserve"> (trang kế toán)</w:t>
            </w:r>
          </w:p>
        </w:tc>
        <w:tc>
          <w:tcPr>
            <w:tcW w:type="dxa" w:w="2880"/>
          </w:tcPr>
          <w:p>
            <w:r/>
            <w:r>
              <w:rPr>
                <w:b/>
              </w:rPr>
              <w:t>8.965.200</w:t>
            </w:r>
          </w:p>
        </w:tc>
        <w:tc>
          <w:tcPr>
            <w:tcW w:type="dxa" w:w="2880"/>
          </w:tcPr>
          <w:p>
            <w:r/>
            <w:r>
              <w:t xml:space="preserve">chỉ trừ khoản </w:t>
            </w:r>
            <w:r>
              <w:rPr>
                <w:b/>
              </w:rPr>
              <w:t>đã vào sổ</w:t>
            </w:r>
            <w:r>
              <w:t>: dầu và tạm ứng</w:t>
            </w:r>
          </w:p>
        </w:tc>
      </w:tr>
    </w:tbl>
    <w:p/>
    <w:p>
      <w:pPr>
        <w:jc w:val="both"/>
      </w:pPr>
      <w:r>
        <w:t xml:space="preserve">Chênh </w:t>
      </w:r>
      <w:r>
        <w:rPr>
          <w:b/>
        </w:rPr>
        <w:t>1.860.000</w:t>
      </w:r>
      <w:r>
        <w:t xml:space="preserve"> = tiền nước + tiền chuyến </w:t>
      </w:r>
      <w:r>
        <w:rPr>
          <w:i/>
        </w:rPr>
        <w:t>trả cùng lương</w:t>
      </w:r>
      <w:r>
        <w:t xml:space="preserve"> — khoản này chưa có tờ vào sổ (xem </w:t>
      </w:r>
      <w:r>
        <w:rPr>
          <w:b/>
        </w:rPr>
        <w:t>Khoản chưa vào sổ</w:t>
      </w:r>
      <w:r>
        <w:t xml:space="preserve"> ở cuối 10.0c). </w:t>
      </w:r>
      <w:r>
        <w:rPr>
          <w:b/>
        </w:rPr>
        <w:t>Nói với sếp: lãi thật của một chuyến xem ở phiếu.</w:t>
      </w:r>
    </w:p>
    <w:p>
      <w:pPr>
        <w:jc w:val="both"/>
      </w:pPr>
      <w:r>
        <w:rPr>
          <w:b/>
        </w:rPr>
        <w:t>3. Ảnh trong phiếu mẫu là ảnh trống.</w:t>
      </w:r>
      <w:r>
        <w:t xml:space="preserve"> Ảnh phiếu cân (phiếu gom), chữ ký người nhận và ảnh biên bản (phiếu giao) có trong phiếu, nhưng mở ra không có hình — công cụ lập phiếu không chụp ảnh, không ký tay được. Muốn cho sếp xem </w:t>
      </w:r>
      <w:r>
        <w:rPr>
          <w:b/>
        </w:rPr>
        <w:t>chữ ký thật, ảnh thật</w:t>
      </w:r>
      <w:r>
        <w:t xml:space="preserve"> thì dùng phiếu anh tự bấm theo 10.0b (ký bằng tay trên điện thoại).</w:t>
      </w:r>
    </w:p>
    <w:p>
      <w:pPr>
        <w:jc w:val="both"/>
      </w:pPr>
      <w:r>
        <w:rPr>
          <w:b/>
        </w:rPr>
        <w:t>4. Ai thấy giá cước, ai không.</w:t>
      </w:r>
      <w:r>
        <w:t xml:space="preserve"> </w:t>
      </w:r>
      <w:r>
        <w:rPr>
          <w:b/>
        </w:rPr>
        <w:t>Không thấy</w:t>
      </w:r>
      <w:r>
        <w:t xml:space="preserve"> giá cước, doanh thu, lãi: </w:t>
      </w:r>
      <w:r>
        <w:rPr>
          <w:b/>
        </w:rPr>
        <w:t>Bãi</w:t>
      </w:r>
      <w:r>
        <w:t xml:space="preserve"> (</w:t>
      </w:r>
      <w:r>
        <w:rPr>
          <w:rFonts w:ascii="Consolas" w:hAnsi="Consolas"/>
          <w:sz w:val="19"/>
        </w:rPr>
        <w:t>thabok</w:t>
      </w:r>
      <w:r>
        <w:t xml:space="preserve">), </w:t>
      </w:r>
      <w:r>
        <w:rPr>
          <w:b/>
        </w:rPr>
        <w:t>tài xế</w:t>
      </w:r>
      <w:r>
        <w:t xml:space="preserve"> (</w:t>
      </w:r>
      <w:r>
        <w:rPr>
          <w:rFonts w:ascii="Consolas" w:hAnsi="Consolas"/>
          <w:sz w:val="19"/>
        </w:rPr>
        <w:t>tx01</w:t>
      </w:r>
      <w:r>
        <w:t>…</w:t>
      </w:r>
      <w:r>
        <w:rPr>
          <w:rFonts w:ascii="Consolas" w:hAnsi="Consolas"/>
          <w:sz w:val="19"/>
        </w:rPr>
        <w:t>tx03</w:t>
      </w:r>
      <w:r>
        <w:t xml:space="preserve">), </w:t>
      </w:r>
      <w:r>
        <w:rPr>
          <w:b/>
        </w:rPr>
        <w:t>thủ kho dầu</w:t>
      </w:r>
      <w:r>
        <w:t xml:space="preserve"> (</w:t>
      </w:r>
      <w:r>
        <w:rPr>
          <w:rFonts w:ascii="Consolas" w:hAnsi="Consolas"/>
          <w:sz w:val="19"/>
        </w:rPr>
        <w:t>khotb</w:t>
      </w:r>
      <w:r>
        <w:t xml:space="preserve">, </w:t>
      </w:r>
      <w:r>
        <w:rPr>
          <w:rFonts w:ascii="Consolas" w:hAnsi="Consolas"/>
          <w:sz w:val="19"/>
        </w:rPr>
        <w:t>khovc</w:t>
      </w:r>
      <w:r>
        <w:t xml:space="preserve">), </w:t>
      </w:r>
      <w:r>
        <w:rPr>
          <w:b/>
        </w:rPr>
        <w:t>thủ kho phụ tùng</w:t>
      </w:r>
      <w:r>
        <w:t xml:space="preserve"> (</w:t>
      </w:r>
      <w:r>
        <w:rPr>
          <w:rFonts w:ascii="Consolas" w:hAnsi="Consolas"/>
          <w:sz w:val="19"/>
        </w:rPr>
        <w:t>khopt</w:t>
      </w:r>
      <w:r>
        <w:t xml:space="preserve">), </w:t>
      </w:r>
      <w:r>
        <w:rPr>
          <w:b/>
        </w:rPr>
        <w:t>tổ sửa chữa</w:t>
      </w:r>
      <w:r>
        <w:t xml:space="preserve"> (</w:t>
      </w:r>
      <w:r>
        <w:rPr>
          <w:rFonts w:ascii="Consolas" w:hAnsi="Consolas"/>
          <w:sz w:val="19"/>
        </w:rPr>
        <w:t>totsua</w:t>
      </w:r>
      <w:r>
        <w:t xml:space="preserve">) — đó là phần lời của công ty (khách trả giá 2, thuê xe ngoài giá 1). </w:t>
      </w:r>
      <w:r>
        <w:rPr>
          <w:b/>
        </w:rPr>
        <w:t>Mọi vai kế toán và quỹ đều thấy</w:t>
      </w:r>
      <w:r>
        <w:t xml:space="preserve">: </w:t>
      </w:r>
      <w:r>
        <w:rPr>
          <w:rFonts w:ascii="Consolas" w:hAnsi="Consolas"/>
          <w:sz w:val="19"/>
        </w:rPr>
        <w:t>ketoan</w:t>
      </w:r>
      <w:r>
        <w:t xml:space="preserve">, </w:t>
      </w:r>
      <w:r>
        <w:rPr>
          <w:rFonts w:ascii="Consolas" w:hAnsi="Consolas"/>
          <w:sz w:val="19"/>
        </w:rPr>
        <w:t>ketoancp</w:t>
      </w:r>
      <w:r>
        <w:t xml:space="preserve">, </w:t>
      </w:r>
      <w:r>
        <w:rPr>
          <w:rFonts w:ascii="Consolas" w:hAnsi="Consolas"/>
          <w:sz w:val="19"/>
        </w:rPr>
        <w:t>khonl</w:t>
      </w:r>
      <w:r>
        <w:t xml:space="preserve">, </w:t>
      </w:r>
      <w:r>
        <w:rPr>
          <w:rFonts w:ascii="Consolas" w:hAnsi="Consolas"/>
          <w:sz w:val="19"/>
        </w:rPr>
        <w:t>quytb</w:t>
      </w:r>
      <w:r>
        <w:t xml:space="preserve">, </w:t>
      </w:r>
      <w:r>
        <w:rPr>
          <w:rFonts w:ascii="Consolas" w:hAnsi="Consolas"/>
          <w:sz w:val="19"/>
        </w:rPr>
        <w:t>quyvc</w:t>
      </w:r>
      <w:r>
        <w:t xml:space="preserve">, </w:t>
      </w:r>
      <w:r>
        <w:rPr>
          <w:rFonts w:ascii="Consolas" w:hAnsi="Consolas"/>
          <w:sz w:val="19"/>
        </w:rPr>
        <w:t>doanhthu</w:t>
      </w:r>
      <w:r>
        <w:t xml:space="preserve">, và </w:t>
      </w:r>
      <w:r>
        <w:rPr>
          <w:rFonts w:ascii="Consolas" w:hAnsi="Consolas"/>
          <w:sz w:val="19"/>
        </w:rPr>
        <w:t>admin</w:t>
      </w:r>
      <w:r>
        <w:t xml:space="preserve">. Muốn cho sếp thấy chỗ khác nhau thì mở cùng một phiếu ở tab </w:t>
      </w:r>
      <w:r>
        <w:rPr>
          <w:rFonts w:ascii="Consolas" w:hAnsi="Consolas"/>
          <w:sz w:val="19"/>
        </w:rPr>
        <w:t>thabok</w:t>
      </w:r>
      <w:r>
        <w:t xml:space="preserve"> và tab </w:t>
      </w:r>
      <w:r>
        <w:rPr>
          <w:rFonts w:ascii="Consolas" w:hAnsi="Consolas"/>
          <w:sz w:val="19"/>
        </w:rPr>
        <w:t>ketoan</w:t>
      </w:r>
      <w:r>
        <w:t xml:space="preserve"> đặt cạnh nhau.</w:t>
      </w:r>
    </w:p>
    <w:p>
      <w:pPr>
        <w:jc w:val="both"/>
      </w:pPr>
      <w:r>
        <w:t>#### Mở bao nhiêu tab, mỗi tab một tài khoản</w:t>
      </w:r>
    </w:p>
    <w:p>
      <w:pPr>
        <w:jc w:val="both"/>
      </w:pPr>
      <w:r>
        <w:t xml:space="preserve">Cách mở tab ở </w:t>
      </w:r>
      <w:r>
        <w:rPr>
          <w:b/>
        </w:rPr>
        <w:t>2.1</w:t>
      </w:r>
      <w:r>
        <w:t xml:space="preserve"> — quan trọng nhất: mỗi lần đăng nhập *</w:t>
      </w:r>
      <w:r>
        <w:rPr>
          <w:i/>
        </w:rPr>
        <w:t xml:space="preserve">bỏ tick </w:t>
      </w:r>
      <w:r>
        <w:t>Ghi nhớ đăng nhập*</w:t>
      </w:r>
      <w:r>
        <w:rPr>
          <w:b/>
        </w:rPr>
        <w:t xml:space="preserve">, không thì các tab dùng chung một tài khoản. Tab này bấm thì tab kia bấm </w:t>
      </w:r>
      <w:r>
        <w:t>F5** mới thấy.</w:t>
      </w:r>
    </w:p>
    <w:p>
      <w:pPr>
        <w:jc w:val="both"/>
      </w:pPr>
      <w:r>
        <w:rPr>
          <w:b/>
        </w:rPr>
        <w:t>Đủ bộ là 10 tab</w:t>
      </w:r>
      <w:r>
        <w:t xml:space="preserve">, mở theo thứ tự này (tab 1–6 ở </w:t>
      </w:r>
      <w:r>
        <w:rPr>
          <w:rFonts w:ascii="Consolas" w:hAnsi="Consolas"/>
          <w:sz w:val="19"/>
        </w:rPr>
        <w:t>http://&lt;máy chủ&gt;:8020</w:t>
      </w:r>
      <w:r>
        <w:t xml:space="preserve">, tab 7–10 ở </w:t>
      </w:r>
      <w:r>
        <w:rPr>
          <w:rFonts w:ascii="Consolas" w:hAnsi="Consolas"/>
          <w:sz w:val="19"/>
        </w:rPr>
        <w:t>http://&lt;máy chủ&gt;:8030</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Tab</w:t>
            </w:r>
          </w:p>
        </w:tc>
        <w:tc>
          <w:tcPr>
            <w:tcW w:type="dxa" w:w="2160"/>
          </w:tcPr>
          <w:p>
            <w:r>
              <w:rPr>
                <w:b/>
              </w:rPr>
            </w:r>
            <w:r>
              <w:rPr>
                <w:b/>
              </w:rPr>
              <w:t>Trang</w:t>
            </w:r>
          </w:p>
        </w:tc>
        <w:tc>
          <w:tcPr>
            <w:tcW w:type="dxa" w:w="2160"/>
          </w:tcPr>
          <w:p>
            <w:r>
              <w:rPr>
                <w:b/>
              </w:rPr>
            </w:r>
            <w:r>
              <w:rPr>
                <w:b/>
              </w:rPr>
              <w:t>Tài khoản</w:t>
            </w:r>
          </w:p>
        </w:tc>
        <w:tc>
          <w:tcPr>
            <w:tcW w:type="dxa" w:w="2160"/>
          </w:tcPr>
          <w:p>
            <w:r>
              <w:rPr>
                <w:b/>
              </w:rPr>
            </w:r>
            <w:r>
              <w:rPr>
                <w:b/>
              </w:rPr>
              <w:t>Xem để thấy</w:t>
            </w:r>
          </w:p>
        </w:tc>
      </w:tr>
      <w:tr>
        <w:tc>
          <w:tcPr>
            <w:tcW w:type="dxa" w:w="2160"/>
          </w:tcPr>
          <w:p>
            <w:r/>
            <w:r>
              <w:t>1</w:t>
            </w:r>
          </w:p>
        </w:tc>
        <w:tc>
          <w:tcPr>
            <w:tcW w:type="dxa" w:w="2160"/>
          </w:tcPr>
          <w:p>
            <w:r/>
            <w:r>
              <w:t>điều xe</w:t>
            </w:r>
          </w:p>
        </w:tc>
        <w:tc>
          <w:tcPr>
            <w:tcW w:type="dxa" w:w="2160"/>
          </w:tcPr>
          <w:p>
            <w:r/>
            <w:r>
              <w:rPr>
                <w:rFonts w:ascii="Consolas" w:hAnsi="Consolas"/>
                <w:sz w:val="19"/>
              </w:rPr>
              <w:t>thabok</w:t>
            </w:r>
            <w:r>
              <w:t xml:space="preserve"> — Admin Thà Bốc</w:t>
            </w:r>
          </w:p>
        </w:tc>
        <w:tc>
          <w:tcPr>
            <w:tcW w:type="dxa" w:w="2160"/>
          </w:tcPr>
          <w:p>
            <w:r/>
            <w:r>
              <w:t xml:space="preserve">Bãi làm phiếu nhưng </w:t>
            </w:r>
            <w:r>
              <w:rPr>
                <w:b/>
              </w:rPr>
              <w:t>không thấy tiền bán</w:t>
            </w:r>
          </w:p>
        </w:tc>
      </w:tr>
      <w:tr>
        <w:tc>
          <w:tcPr>
            <w:tcW w:type="dxa" w:w="2160"/>
          </w:tcPr>
          <w:p>
            <w:r/>
            <w:r>
              <w:t>2</w:t>
            </w:r>
          </w:p>
        </w:tc>
        <w:tc>
          <w:tcPr>
            <w:tcW w:type="dxa" w:w="2160"/>
          </w:tcPr>
          <w:p>
            <w:r/>
            <w:r>
              <w:t>điều xe</w:t>
            </w:r>
          </w:p>
        </w:tc>
        <w:tc>
          <w:tcPr>
            <w:tcW w:type="dxa" w:w="2160"/>
          </w:tcPr>
          <w:p>
            <w:r/>
            <w:r>
              <w:rPr>
                <w:rFonts w:ascii="Consolas" w:hAnsi="Consolas"/>
                <w:sz w:val="19"/>
              </w:rPr>
              <w:t>ketoan</w:t>
            </w:r>
            <w:r>
              <w:t xml:space="preserve"> — KT Thu/Chi VC</w:t>
            </w:r>
          </w:p>
        </w:tc>
        <w:tc>
          <w:tcPr>
            <w:tcW w:type="dxa" w:w="2160"/>
          </w:tcPr>
          <w:p>
            <w:r/>
            <w:r>
              <w:t>giá cước, doanh thu, lãi chuyến, ai duyệt bước nào</w:t>
            </w:r>
          </w:p>
        </w:tc>
      </w:tr>
      <w:tr>
        <w:tc>
          <w:tcPr>
            <w:tcW w:type="dxa" w:w="2160"/>
          </w:tcPr>
          <w:p>
            <w:r/>
            <w:r>
              <w:t>3</w:t>
            </w:r>
          </w:p>
        </w:tc>
        <w:tc>
          <w:tcPr>
            <w:tcW w:type="dxa" w:w="2160"/>
          </w:tcPr>
          <w:p>
            <w:r/>
            <w:r>
              <w:t>điều xe</w:t>
            </w:r>
          </w:p>
        </w:tc>
        <w:tc>
          <w:tcPr>
            <w:tcW w:type="dxa" w:w="2160"/>
          </w:tcPr>
          <w:p>
            <w:r/>
            <w:r>
              <w:rPr>
                <w:rFonts w:ascii="Consolas" w:hAnsi="Consolas"/>
                <w:sz w:val="19"/>
              </w:rPr>
              <w:t>ketoancp</w:t>
            </w:r>
            <w:r>
              <w:t xml:space="preserve"> — KT Chi phí</w:t>
            </w:r>
          </w:p>
        </w:tc>
        <w:tc>
          <w:tcPr>
            <w:tcW w:type="dxa" w:w="2160"/>
          </w:tcPr>
          <w:p>
            <w:r/>
            <w:r>
              <w:t>đơn giá mục IV, cách trả từng dòng, tờ đề nghị tạm ứng</w:t>
            </w:r>
          </w:p>
        </w:tc>
      </w:tr>
      <w:tr>
        <w:tc>
          <w:tcPr>
            <w:tcW w:type="dxa" w:w="2160"/>
          </w:tcPr>
          <w:p>
            <w:r/>
            <w:r>
              <w:t>4</w:t>
            </w:r>
          </w:p>
        </w:tc>
        <w:tc>
          <w:tcPr>
            <w:tcW w:type="dxa" w:w="2160"/>
          </w:tcPr>
          <w:p>
            <w:r/>
            <w:r>
              <w:t>điều xe</w:t>
            </w:r>
          </w:p>
        </w:tc>
        <w:tc>
          <w:tcPr>
            <w:tcW w:type="dxa" w:w="2160"/>
          </w:tcPr>
          <w:p>
            <w:r/>
            <w:r>
              <w:rPr>
                <w:rFonts w:ascii="Consolas" w:hAnsi="Consolas"/>
                <w:sz w:val="19"/>
              </w:rPr>
              <w:t>khonl</w:t>
            </w:r>
            <w:r>
              <w:t xml:space="preserve"> — KT kho xăng dầu</w:t>
            </w:r>
          </w:p>
        </w:tc>
        <w:tc>
          <w:tcPr>
            <w:tcW w:type="dxa" w:w="2160"/>
          </w:tcPr>
          <w:p>
            <w:r/>
            <w:r>
              <w:t>dầu mục III theo giá bình quân kho</w:t>
            </w:r>
          </w:p>
        </w:tc>
      </w:tr>
      <w:tr>
        <w:tc>
          <w:tcPr>
            <w:tcW w:type="dxa" w:w="2160"/>
          </w:tcPr>
          <w:p>
            <w:r/>
            <w:r>
              <w:t>5</w:t>
            </w:r>
          </w:p>
        </w:tc>
        <w:tc>
          <w:tcPr>
            <w:tcW w:type="dxa" w:w="2160"/>
          </w:tcPr>
          <w:p>
            <w:r/>
            <w:r>
              <w:t>điều xe (hoặc điện thoại)</w:t>
            </w:r>
          </w:p>
        </w:tc>
        <w:tc>
          <w:tcPr>
            <w:tcW w:type="dxa" w:w="2160"/>
          </w:tcPr>
          <w:p>
            <w:r/>
            <w:r>
              <w:rPr>
                <w:rFonts w:ascii="Consolas" w:hAnsi="Consolas"/>
                <w:sz w:val="19"/>
              </w:rPr>
              <w:t>tx03</w:t>
            </w:r>
            <w:r>
              <w:t xml:space="preserve"> — tài xế ທ້າວ ສົມພອນ</w:t>
            </w:r>
          </w:p>
        </w:tc>
        <w:tc>
          <w:tcPr>
            <w:tcW w:type="dxa" w:w="2160"/>
          </w:tcPr>
          <w:p>
            <w:r/>
            <w:r>
              <w:t>tài xế chỉ thấy phiếu của mình, tiền tạm ứng đã nhận</w:t>
            </w:r>
          </w:p>
        </w:tc>
      </w:tr>
      <w:tr>
        <w:tc>
          <w:tcPr>
            <w:tcW w:type="dxa" w:w="2160"/>
          </w:tcPr>
          <w:p>
            <w:r/>
            <w:r>
              <w:t>6</w:t>
            </w:r>
          </w:p>
        </w:tc>
        <w:tc>
          <w:tcPr>
            <w:tcW w:type="dxa" w:w="2160"/>
          </w:tcPr>
          <w:p>
            <w:r/>
            <w:r>
              <w:t>điều xe</w:t>
            </w:r>
          </w:p>
        </w:tc>
        <w:tc>
          <w:tcPr>
            <w:tcW w:type="dxa" w:w="2160"/>
          </w:tcPr>
          <w:p>
            <w:r/>
            <w:r>
              <w:rPr>
                <w:rFonts w:ascii="Consolas" w:hAnsi="Consolas"/>
                <w:sz w:val="19"/>
              </w:rPr>
              <w:t>admin</w:t>
            </w:r>
            <w:r>
              <w:t xml:space="preserve"> — Sếp</w:t>
            </w:r>
          </w:p>
        </w:tc>
        <w:tc>
          <w:tcPr>
            <w:tcW w:type="dxa" w:w="2160"/>
          </w:tcPr>
          <w:p>
            <w:r/>
            <w:r>
              <w:t>thấy hết; Tổng quan</w:t>
            </w:r>
          </w:p>
        </w:tc>
      </w:tr>
      <w:tr>
        <w:tc>
          <w:tcPr>
            <w:tcW w:type="dxa" w:w="2160"/>
          </w:tcPr>
          <w:p>
            <w:r/>
            <w:r>
              <w:t>7</w:t>
            </w:r>
          </w:p>
        </w:tc>
        <w:tc>
          <w:tcPr>
            <w:tcW w:type="dxa" w:w="2160"/>
          </w:tcPr>
          <w:p>
            <w:r/>
            <w:r>
              <w:t>kế toán</w:t>
            </w:r>
          </w:p>
        </w:tc>
        <w:tc>
          <w:tcPr>
            <w:tcW w:type="dxa" w:w="2160"/>
          </w:tcPr>
          <w:p>
            <w:r/>
            <w:r>
              <w:rPr>
                <w:rFonts w:ascii="Consolas" w:hAnsi="Consolas"/>
                <w:sz w:val="19"/>
              </w:rPr>
              <w:t>khotb</w:t>
            </w:r>
            <w:r>
              <w:t xml:space="preserve"> — thủ kho Thà Bốc</w:t>
            </w:r>
          </w:p>
        </w:tc>
        <w:tc>
          <w:tcPr>
            <w:tcW w:type="dxa" w:w="2160"/>
          </w:tcPr>
          <w:p>
            <w:r/>
            <w:r>
              <w:t>dầu đã cấp, tồn kho dầu</w:t>
            </w:r>
          </w:p>
        </w:tc>
      </w:tr>
      <w:tr>
        <w:tc>
          <w:tcPr>
            <w:tcW w:type="dxa" w:w="2160"/>
          </w:tcPr>
          <w:p>
            <w:r/>
            <w:r>
              <w:t>8</w:t>
            </w:r>
          </w:p>
        </w:tc>
        <w:tc>
          <w:tcPr>
            <w:tcW w:type="dxa" w:w="2160"/>
          </w:tcPr>
          <w:p>
            <w:r/>
            <w:r>
              <w:t>kế toán</w:t>
            </w:r>
          </w:p>
        </w:tc>
        <w:tc>
          <w:tcPr>
            <w:tcW w:type="dxa" w:w="2160"/>
          </w:tcPr>
          <w:p>
            <w:r/>
            <w:r>
              <w:rPr>
                <w:rFonts w:ascii="Consolas" w:hAnsi="Consolas"/>
                <w:sz w:val="19"/>
              </w:rPr>
              <w:t>quytb</w:t>
            </w:r>
            <w:r>
              <w:t xml:space="preserve"> — quỹ Thà Bốc</w:t>
            </w:r>
          </w:p>
        </w:tc>
        <w:tc>
          <w:tcPr>
            <w:tcW w:type="dxa" w:w="2160"/>
          </w:tcPr>
          <w:p>
            <w:r/>
            <w:r>
              <w:t>tiền tạm ứng đã chi</w:t>
            </w:r>
          </w:p>
        </w:tc>
      </w:tr>
      <w:tr>
        <w:tc>
          <w:tcPr>
            <w:tcW w:type="dxa" w:w="2160"/>
          </w:tcPr>
          <w:p>
            <w:r/>
            <w:r>
              <w:t>9</w:t>
            </w:r>
          </w:p>
        </w:tc>
        <w:tc>
          <w:tcPr>
            <w:tcW w:type="dxa" w:w="2160"/>
          </w:tcPr>
          <w:p>
            <w:r/>
            <w:r>
              <w:t>kế toán</w:t>
            </w:r>
          </w:p>
        </w:tc>
        <w:tc>
          <w:tcPr>
            <w:tcW w:type="dxa" w:w="2160"/>
          </w:tcPr>
          <w:p>
            <w:r/>
            <w:r>
              <w:rPr>
                <w:rFonts w:ascii="Consolas" w:hAnsi="Consolas"/>
                <w:sz w:val="19"/>
              </w:rPr>
              <w:t>doanhthu</w:t>
            </w:r>
            <w:r>
              <w:t xml:space="preserve"> — KT Doanh thu</w:t>
            </w:r>
          </w:p>
        </w:tc>
        <w:tc>
          <w:tcPr>
            <w:tcW w:type="dxa" w:w="2160"/>
          </w:tcPr>
          <w:p>
            <w:r/>
            <w:r>
              <w:t>hoá đơn, hai lần thu tiền</w:t>
            </w:r>
          </w:p>
        </w:tc>
      </w:tr>
      <w:tr>
        <w:tc>
          <w:tcPr>
            <w:tcW w:type="dxa" w:w="2160"/>
          </w:tcPr>
          <w:p>
            <w:r/>
            <w:r>
              <w:t>10</w:t>
            </w:r>
          </w:p>
        </w:tc>
        <w:tc>
          <w:tcPr>
            <w:tcW w:type="dxa" w:w="2160"/>
          </w:tcPr>
          <w:p>
            <w:r/>
            <w:r>
              <w:t>kế toán</w:t>
            </w:r>
          </w:p>
        </w:tc>
        <w:tc>
          <w:tcPr>
            <w:tcW w:type="dxa" w:w="2160"/>
          </w:tcPr>
          <w:p>
            <w:r/>
            <w:r>
              <w:rPr>
                <w:rFonts w:ascii="Consolas" w:hAnsi="Consolas"/>
                <w:sz w:val="19"/>
              </w:rPr>
              <w:t>ketoan</w:t>
            </w:r>
            <w:r>
              <w:t xml:space="preserve"> — sổ</w:t>
            </w:r>
          </w:p>
        </w:tc>
        <w:tc>
          <w:tcPr>
            <w:tcW w:type="dxa" w:w="2160"/>
          </w:tcPr>
          <w:p>
            <w:r/>
            <w:r>
              <w:t>bút toán Nợ / Có, cân đối, chuyến xe, kho hàng</w:t>
            </w:r>
          </w:p>
        </w:tc>
      </w:tr>
    </w:tbl>
    <w:p/>
    <w:p>
      <w:pPr>
        <w:jc w:val="both"/>
      </w:pPr>
      <w:r>
        <w:rPr>
          <w:b/>
        </w:rPr>
        <w:t>Bản ngắn cho sếp — 5 tab:</w:t>
      </w:r>
      <w:r>
        <w:t xml:space="preserve"> 1 (</w:t>
      </w:r>
      <w:r>
        <w:rPr>
          <w:rFonts w:ascii="Consolas" w:hAnsi="Consolas"/>
          <w:sz w:val="19"/>
        </w:rPr>
        <w:t>thabok</w:t>
      </w:r>
      <w:r>
        <w:t>), 2 (</w:t>
      </w:r>
      <w:r>
        <w:rPr>
          <w:rFonts w:ascii="Consolas" w:hAnsi="Consolas"/>
          <w:sz w:val="19"/>
        </w:rPr>
        <w:t>ketoan</w:t>
      </w:r>
      <w:r>
        <w:t xml:space="preserve"> điều xe), 5 (</w:t>
      </w:r>
      <w:r>
        <w:rPr>
          <w:rFonts w:ascii="Consolas" w:hAnsi="Consolas"/>
          <w:sz w:val="19"/>
        </w:rPr>
        <w:t>tx03</w:t>
      </w:r>
      <w:r>
        <w:t>), 9 (</w:t>
      </w:r>
      <w:r>
        <w:rPr>
          <w:rFonts w:ascii="Consolas" w:hAnsi="Consolas"/>
          <w:sz w:val="19"/>
        </w:rPr>
        <w:t>doanhthu</w:t>
      </w:r>
      <w:r>
        <w:t>), 10 (</w:t>
      </w:r>
      <w:r>
        <w:rPr>
          <w:rFonts w:ascii="Consolas" w:hAnsi="Consolas"/>
          <w:sz w:val="19"/>
        </w:rPr>
        <w:t>ketoan</w:t>
      </w:r>
      <w:r>
        <w:t xml:space="preserve"> kế toán). Đi theo thứ tự đó là kể được trọn chuyện: Bãi lập mà không thấy tiền → kế toán thấy tiền, thấy ai duyệt → tài xế nhận tiền, giao hàng → hoá đơn, thu tiền → sổ.</w:t>
      </w:r>
    </w:p>
    <w:p>
      <w:pPr>
        <w:jc w:val="both"/>
      </w:pPr>
      <w:r>
        <w:rPr>
          <w:b/>
        </w:rPr>
        <w:t>Mở một phiếu ở trang điều xe</w:t>
      </w:r>
      <w:r>
        <w:t xml:space="preserve"> (tab 1–4, 6): </w:t>
      </w:r>
      <w:r>
        <w:rPr>
          <w:b/>
        </w:rPr>
        <w:t>Vận tải → Phiếu xuất xe</w:t>
      </w:r>
      <w:r>
        <w:t xml:space="preserve"> → ô </w:t>
      </w:r>
      <w:r>
        <w:rPr>
          <w:b/>
        </w:rPr>
        <w:t>Số phiếu</w:t>
      </w:r>
      <w:r>
        <w:t xml:space="preserve"> trên cùng gõ </w:t>
      </w:r>
      <w:r>
        <w:rPr>
          <w:rFonts w:ascii="Consolas" w:hAnsi="Consolas"/>
          <w:sz w:val="19"/>
        </w:rPr>
        <w:t>T4-0447</w:t>
      </w:r>
      <w:r>
        <w:t xml:space="preserve"> (hoặc </w:t>
      </w:r>
      <w:r>
        <w:rPr>
          <w:rFonts w:ascii="Consolas" w:hAnsi="Consolas"/>
          <w:sz w:val="19"/>
        </w:rPr>
        <w:t>G4-0104</w:t>
      </w:r>
      <w:r>
        <w:t xml:space="preserve">) → chọn phiếu ở ô bên cạnh. Thanh thẻ mục </w:t>
      </w:r>
      <w:r>
        <w:rPr>
          <w:b/>
        </w:rPr>
        <w:t>I … VI</w:t>
      </w:r>
      <w:r>
        <w:t xml:space="preserve"> dưới đầu phiếu; thẻ </w:t>
      </w:r>
      <w:r>
        <w:rPr>
          <w:b/>
        </w:rPr>
        <w:t>Toàn phiếu</w:t>
      </w:r>
      <w:r>
        <w:t xml:space="preserve"> ở cuối thanh hiện cả sáu mục một trang. Cuối trang phiếu có khung tổng (doanh thu, chi phí, lãi — vai không thấy tiền thì không có) và khung </w:t>
      </w:r>
      <w:r>
        <w:rPr>
          <w:b/>
        </w:rPr>
        <w:t>Lịch sử duyệt</w:t>
      </w:r>
      <w:r>
        <w:t>.</w:t>
      </w:r>
    </w:p>
    <w:p>
      <w:pPr>
        <w:jc w:val="both"/>
      </w:pPr>
      <w:r>
        <w:t>#### Từng tài khoản: mở phiếu nào, bấm gì, thấy gì</w:t>
      </w:r>
    </w:p>
    <w:p>
      <w:pPr>
        <w:jc w:val="both"/>
      </w:pPr>
      <w:r>
        <w:rPr>
          <w:b/>
        </w:rPr>
        <w:t>Tab 1 · `thabok` — Admin Thà Bốc (trang điều xe)</w:t>
      </w:r>
    </w:p>
    <w:p>
      <w:pPr>
        <w:pStyle w:val="ListNumber"/>
      </w:pPr>
      <w:r>
        <w:t xml:space="preserve">Mở phiếu </w:t>
      </w:r>
      <w:r>
        <w:rPr>
          <w:b/>
        </w:rPr>
        <w:t>T4-0447-09/EPL</w:t>
      </w:r>
      <w:r>
        <w:t xml:space="preserve"> (như trên) → thẻ </w:t>
      </w:r>
      <w:r>
        <w:rPr>
          <w:b/>
        </w:rPr>
        <w:t>I</w:t>
      </w:r>
      <w:r>
        <w:t xml:space="preserve">: xe </w:t>
      </w:r>
      <w:r>
        <w:rPr>
          <w:b/>
        </w:rPr>
        <w:t>346</w:t>
      </w:r>
      <w:r>
        <w:t xml:space="preserve">, biển đầu kéo, rơ-moóc, tài xế ທ້າວ ສົມພອນ, </w:t>
      </w:r>
      <w:r>
        <w:rPr>
          <w:b/>
        </w:rPr>
        <w:t>Lúc đi</w:t>
      </w:r>
      <w:r>
        <w:t xml:space="preserve"> 128.900, </w:t>
      </w:r>
      <w:r>
        <w:rPr>
          <w:b/>
        </w:rPr>
        <w:t>Lúc về</w:t>
      </w:r>
      <w:r>
        <w:t xml:space="preserve"> 129.620, </w:t>
      </w:r>
      <w:r>
        <w:rPr>
          <w:i/>
        </w:rPr>
        <w:t>Đã kiểm</w:t>
      </w:r>
      <w:r>
        <w:t>.</w:t>
      </w:r>
    </w:p>
    <w:p>
      <w:pPr>
        <w:pStyle w:val="ListNumber"/>
      </w:pPr>
      <w:r>
        <w:t xml:space="preserve">Thẻ </w:t>
      </w:r>
      <w:r>
        <w:rPr>
          <w:b/>
        </w:rPr>
        <w:t>II</w:t>
      </w:r>
      <w:r>
        <w:t xml:space="preserve">: tuyến ທ່າບົກ → ທ່າເຮືອກະລໍ, khách ຄຳຕຸ້ຍ, khung </w:t>
      </w:r>
      <w:r>
        <w:rPr>
          <w:b/>
        </w:rPr>
        <w:t>Hàng trên phiếu</w:t>
      </w:r>
      <w:r>
        <w:t xml:space="preserve"> một dòng 30 t lấy từ lô </w:t>
      </w:r>
      <w:r>
        <w:rPr>
          <w:b/>
        </w:rPr>
        <w:t>G4-0104-09/EPL</w:t>
      </w:r>
      <w:r>
        <w:t xml:space="preserve">, </w:t>
      </w:r>
      <w:r>
        <w:rPr>
          <w:b/>
        </w:rPr>
        <w:t>Cân đầu (tấn)</w:t>
      </w:r>
      <w:r>
        <w:t xml:space="preserve"> 30, </w:t>
      </w:r>
      <w:r>
        <w:rPr>
          <w:b/>
        </w:rPr>
        <w:t>Cân cuối (tấn)</w:t>
      </w:r>
      <w:r>
        <w:t xml:space="preserve"> 29,7, dòng </w:t>
      </w:r>
      <w:r>
        <w:rPr>
          <w:b/>
        </w:rPr>
        <w:t>Hao hụt</w:t>
      </w:r>
      <w:r>
        <w:t xml:space="preserve"> 0,3 t, </w:t>
      </w:r>
      <w:r>
        <w:rPr>
          <w:b/>
        </w:rPr>
        <w:t>Số POD</w:t>
      </w:r>
      <w:r>
        <w:t xml:space="preserve"> </w:t>
      </w:r>
      <w:r>
        <w:rPr>
          <w:rFonts w:ascii="Consolas" w:hAnsi="Consolas"/>
          <w:sz w:val="19"/>
        </w:rPr>
        <w:t>POD-T4-0447-09</w:t>
      </w:r>
      <w:r>
        <w:t xml:space="preserve"> (máy tự đặt lúc ký nhận), </w:t>
      </w:r>
      <w:r>
        <w:rPr>
          <w:b/>
        </w:rPr>
        <w:t>Người ký nhận</w:t>
      </w:r>
      <w:r>
        <w:t xml:space="preserve"> ນາງ ມະນີ. </w:t>
      </w:r>
      <w:r>
        <w:rPr>
          <w:b/>
        </w:rPr>
        <w:t>Không có</w:t>
      </w:r>
      <w:r>
        <w:t xml:space="preserve"> ô giá cước, </w:t>
      </w:r>
      <w:r>
        <w:rPr>
          <w:b/>
        </w:rPr>
        <w:t>Thành tiền</w:t>
      </w:r>
      <w:r>
        <w:t>, doanh thu.</w:t>
      </w:r>
    </w:p>
    <w:p>
      <w:pPr>
        <w:pStyle w:val="ListNumber"/>
      </w:pPr>
      <w:r>
        <w:t xml:space="preserve">Thẻ </w:t>
      </w:r>
      <w:r>
        <w:rPr>
          <w:b/>
        </w:rPr>
        <w:t>III</w:t>
      </w:r>
      <w:r>
        <w:t xml:space="preserve">: 300 lít, nơi đổ kho Thà Bốc — </w:t>
      </w:r>
      <w:r>
        <w:rPr>
          <w:b/>
        </w:rPr>
        <w:t>không có</w:t>
      </w:r>
      <w:r>
        <w:t xml:space="preserve"> cột đơn giá, thành tiền. Thẻ </w:t>
      </w:r>
      <w:r>
        <w:rPr>
          <w:b/>
        </w:rPr>
        <w:t>IV</w:t>
      </w:r>
      <w:r>
        <w:t xml:space="preserve">: năm khoản mục, SL 1, ô cách trả — </w:t>
      </w:r>
      <w:r>
        <w:rPr>
          <w:b/>
        </w:rPr>
        <w:t>không có</w:t>
      </w:r>
      <w:r>
        <w:t xml:space="preserve"> cột </w:t>
      </w:r>
      <w:r>
        <w:rPr>
          <w:b/>
        </w:rPr>
        <w:t>Đơn giá</w:t>
      </w:r>
      <w:r>
        <w:t xml:space="preserve">, dòng </w:t>
      </w:r>
      <w:r>
        <w:rPr>
          <w:b/>
        </w:rPr>
        <w:t>Tổng</w:t>
      </w:r>
      <w:r>
        <w:t xml:space="preserve"> trống.</w:t>
      </w:r>
    </w:p>
    <w:p>
      <w:pPr>
        <w:pStyle w:val="ListNumber"/>
      </w:pPr>
      <w:r>
        <w:t xml:space="preserve">Cuối trang: </w:t>
      </w:r>
      <w:r>
        <w:rPr>
          <w:b/>
        </w:rPr>
        <w:t>không có</w:t>
      </w:r>
      <w:r>
        <w:t xml:space="preserve"> khung doanh thu, chi phí, lãi. Phiếu </w:t>
      </w:r>
      <w:r>
        <w:rPr>
          <w:i/>
        </w:rPr>
        <w:t>Đã khoá 🔒</w:t>
      </w:r>
      <w:r>
        <w:t xml:space="preserve"> — Bãi không sửa được gì nữa.</w:t>
      </w:r>
    </w:p>
    <w:p>
      <w:pPr>
        <w:pStyle w:val="ListNumber"/>
      </w:pPr>
      <w:r>
        <w:t xml:space="preserve">Mở phiếu </w:t>
      </w:r>
      <w:r>
        <w:rPr>
          <w:b/>
        </w:rPr>
        <w:t>G4-0104-09/EPL</w:t>
      </w:r>
      <w:r>
        <w:t xml:space="preserve"> → thẻ </w:t>
      </w:r>
      <w:r>
        <w:rPr>
          <w:b/>
        </w:rPr>
        <w:t>II</w:t>
      </w:r>
      <w:r>
        <w:t xml:space="preserve">: </w:t>
      </w:r>
      <w:r>
        <w:rPr>
          <w:b/>
        </w:rPr>
        <w:t>Cân tại mỏ (t)</w:t>
      </w:r>
      <w:r>
        <w:t xml:space="preserve"> 42 (tài xế báo từ mỏ), </w:t>
      </w:r>
      <w:r>
        <w:rPr>
          <w:b/>
        </w:rPr>
        <w:t>Cân tại bãi khi về</w:t>
      </w:r>
      <w:r>
        <w:t xml:space="preserve"> 41,5, dòng </w:t>
      </w:r>
      <w:r>
        <w:rPr>
          <w:b/>
        </w:rPr>
        <w:t>Hao hụt</w:t>
      </w:r>
      <w:r>
        <w:t xml:space="preserve"> 0,5 t; khung </w:t>
      </w:r>
      <w:r>
        <w:rPr>
          <w:b/>
        </w:rPr>
        <w:t>Phiếu quặng đính kèm</w:t>
      </w:r>
      <w:r>
        <w:t xml:space="preserve"> có 1 ảnh phiếu cân tài xế gửi.</w:t>
      </w:r>
    </w:p>
    <w:p>
      <w:pPr>
        <w:jc w:val="both"/>
      </w:pPr>
      <w:r>
        <w:rPr>
          <w:i/>
        </w:rPr>
        <w:t>Nói với sếp:</w:t>
      </w:r>
      <w:r>
        <w:t xml:space="preserve"> Bãi lập phiếu, ghi dầu, khoản đi đường, nhận xe về — nhưng giá khách trả và lãi của công ty Bãi không bao giờ thấy (anh Khampla A2).</w:t>
      </w:r>
    </w:p>
    <w:p>
      <w:pPr>
        <w:jc w:val="both"/>
      </w:pPr>
      <w:r>
        <w:rPr>
          <w:b/>
        </w:rPr>
        <w:t>Tab 2 · `ketoan` — KT Thu/Chi VC (trang điều xe)</w:t>
      </w:r>
    </w:p>
    <w:p>
      <w:pPr>
        <w:pStyle w:val="ListNumber"/>
      </w:pPr>
      <w:r>
        <w:t xml:space="preserve">Mở phiếu </w:t>
      </w:r>
      <w:r>
        <w:rPr>
          <w:b/>
        </w:rPr>
        <w:t>T4-0447-09/EPL</w:t>
      </w:r>
      <w:r>
        <w:t xml:space="preserve"> → thẻ </w:t>
      </w:r>
      <w:r>
        <w:rPr>
          <w:b/>
        </w:rPr>
        <w:t>II</w:t>
      </w:r>
      <w:r>
        <w:t xml:space="preserve">: </w:t>
      </w:r>
      <w:r>
        <w:rPr>
          <w:b/>
        </w:rPr>
        <w:t>Số phiếu quặng</w:t>
      </w:r>
      <w:r>
        <w:t xml:space="preserve"> </w:t>
      </w:r>
      <w:r>
        <w:rPr>
          <w:rFonts w:ascii="Consolas" w:hAnsi="Consolas"/>
          <w:sz w:val="19"/>
        </w:rPr>
        <w:t>MAU-2909-02</w:t>
      </w:r>
      <w:r>
        <w:t xml:space="preserve">, </w:t>
      </w:r>
      <w:r>
        <w:rPr>
          <w:b/>
        </w:rPr>
        <w:t>Đơn giá mỗi tấn</w:t>
      </w:r>
      <w:r>
        <w:t xml:space="preserve"> </w:t>
      </w:r>
      <w:r>
        <w:rPr>
          <w:b/>
        </w:rPr>
        <w:t>30,5</w:t>
      </w:r>
      <w:r>
        <w:t xml:space="preserve"> USD, </w:t>
      </w:r>
      <w:r>
        <w:rPr>
          <w:b/>
        </w:rPr>
        <w:t>Thành tiền</w:t>
      </w:r>
      <w:r>
        <w:t xml:space="preserve"> </w:t>
      </w:r>
      <w:r>
        <w:rPr>
          <w:b/>
        </w:rPr>
        <w:t>905,85</w:t>
      </w:r>
      <w:r>
        <w:t xml:space="preserve"> USD (29,7 t × 30,5 — tính theo cân cuối), </w:t>
      </w:r>
      <w:r>
        <w:rPr>
          <w:b/>
        </w:rPr>
        <w:t>Quy đổi (LAK)</w:t>
      </w:r>
      <w:r>
        <w:t xml:space="preserve"> 19.928.700, </w:t>
      </w:r>
      <w:r>
        <w:rPr>
          <w:b/>
        </w:rPr>
        <w:t>Hợp đồng vận chuyển</w:t>
      </w:r>
      <w:r>
        <w:t xml:space="preserve"> của ຄຳຕຸ້ຍ. Mục I, II </w:t>
      </w:r>
      <w:r>
        <w:rPr>
          <w:i/>
        </w:rPr>
        <w:t>Đã kiểm</w:t>
      </w:r>
      <w:r>
        <w:t>.</w:t>
      </w:r>
    </w:p>
    <w:p>
      <w:pPr>
        <w:pStyle w:val="ListNumber"/>
      </w:pPr>
      <w:r>
        <w:t xml:space="preserve">Cuối trang, khung tổng: </w:t>
      </w:r>
      <w:r>
        <w:rPr>
          <w:b/>
        </w:rPr>
        <w:t>Doanh thu chuyến</w:t>
      </w:r>
      <w:r>
        <w:t xml:space="preserve"> 19.928.700 LAK · </w:t>
      </w:r>
      <w:r>
        <w:rPr>
          <w:b/>
        </w:rPr>
        <w:t>Tổng chi phí chuyến</w:t>
      </w:r>
      <w:r>
        <w:t xml:space="preserve"> 12.823.500 (dầu 8.550.000 + mục IV 4.273.500) · </w:t>
      </w:r>
      <w:r>
        <w:rPr>
          <w:b/>
        </w:rPr>
        <w:t>Lãi trong chuyến này</w:t>
      </w:r>
      <w:r>
        <w:t xml:space="preserve"> ≈ </w:t>
      </w:r>
      <w:r>
        <w:rPr>
          <w:b/>
        </w:rPr>
        <w:t>7.105.200 LAK</w:t>
      </w:r>
      <w:r>
        <w:t xml:space="preserve">. Khung </w:t>
      </w:r>
      <w:r>
        <w:rPr>
          <w:b/>
        </w:rPr>
        <w:t>Sổ thu tiền</w:t>
      </w:r>
      <w:r>
        <w:t xml:space="preserve">: </w:t>
      </w:r>
      <w:r>
        <w:rPr>
          <w:i/>
        </w:rPr>
        <w:t>Đã lập hóa đơn</w:t>
      </w:r>
      <w:r>
        <w:t xml:space="preserve">, </w:t>
      </w:r>
      <w:r>
        <w:rPr>
          <w:i/>
        </w:rPr>
        <w:t>Đã thu đủ</w:t>
      </w:r>
      <w:r>
        <w:t>, hai lần thu 400 + 505,85 USD (ghi ở trang kế toán, bên này chỉ đọc).</w:t>
      </w:r>
    </w:p>
    <w:p>
      <w:pPr>
        <w:pStyle w:val="ListNumber"/>
      </w:pPr>
      <w:r>
        <w:t xml:space="preserve">Khung </w:t>
      </w:r>
      <w:r>
        <w:rPr>
          <w:b/>
        </w:rPr>
        <w:t>Lịch sử duyệt</w:t>
      </w:r>
      <w:r>
        <w:t xml:space="preserve"> (cuối trang): từng bước ai bấm, vai gì, lúc nào — Bãi lập và gửi kiểm, KT Thu/Chi kiểm I–II, KT Chi phí nhập giá và ghi sổ IV, KT kho xăng dầu kiểm và ghi sổ III, tài xế xuất phát, ký nhận, báo về, Bãi báo tới, KT Thu/Chi khoá, KT Doanh thu lập hoá đơn, thu một phần, thu đủ. </w:t>
      </w:r>
      <w:r>
        <w:rPr>
          <w:i/>
        </w:rPr>
        <w:t>Đây là chỗ cho sếp thấy chuỗi phê duyệt theo vai.</w:t>
      </w:r>
    </w:p>
    <w:p>
      <w:pPr>
        <w:pStyle w:val="ListNumber"/>
      </w:pPr>
      <w:r>
        <w:t xml:space="preserve">Mở phiếu </w:t>
      </w:r>
      <w:r>
        <w:rPr>
          <w:b/>
        </w:rPr>
        <w:t>G4-0104-09/EPL</w:t>
      </w:r>
      <w:r>
        <w:t xml:space="preserve"> → cuối trang: doanh thu 11.412.500 · chi phí 8.760.000 (dầu 5.700.000 + mục IV 3.060.000) · lãi ≈ </w:t>
      </w:r>
      <w:r>
        <w:rPr>
          <w:b/>
        </w:rPr>
        <w:t>2.652.500 LAK</w:t>
      </w:r>
      <w:r>
        <w:t>.</w:t>
      </w:r>
    </w:p>
    <w:p>
      <w:pPr>
        <w:pStyle w:val="ListNumber"/>
      </w:pPr>
      <w:r>
        <w:rPr>
          <w:b/>
        </w:rPr>
        <w:t>Vận tải → Phiếu chi · Phiếu thu</w:t>
      </w:r>
      <w:r>
        <w:t xml:space="preserve"> → tab </w:t>
      </w:r>
      <w:r>
        <w:rPr>
          <w:b/>
        </w:rPr>
        <w:t>Sổ chứng từ</w:t>
      </w:r>
      <w:r>
        <w:t xml:space="preserve"> → lọc theo phiếu: các tờ DO, PLNL, PTU, PC_TU của hai phiếu đều </w:t>
      </w:r>
      <w:r>
        <w:rPr>
          <w:i/>
        </w:rPr>
        <w:t>đã đẩy</w:t>
      </w:r>
      <w:r>
        <w:t>.</w:t>
      </w:r>
    </w:p>
    <w:p>
      <w:pPr>
        <w:jc w:val="both"/>
      </w:pPr>
      <w:r>
        <w:rPr>
          <w:b/>
        </w:rPr>
        <w:t>Tab 3 · `ketoancp` — KT Chi phí (trang điều xe)</w:t>
      </w:r>
    </w:p>
    <w:p>
      <w:pPr>
        <w:pStyle w:val="ListNumber"/>
      </w:pPr>
      <w:r>
        <w:t xml:space="preserve">Mở phiếu </w:t>
      </w:r>
      <w:r>
        <w:rPr>
          <w:b/>
        </w:rPr>
        <w:t>G4-0104-09/EPL</w:t>
      </w:r>
      <w:r>
        <w:t xml:space="preserve"> → thẻ </w:t>
      </w:r>
      <w:r>
        <w:rPr>
          <w:b/>
        </w:rPr>
        <w:t>IV</w:t>
      </w:r>
      <w:r>
        <w:t xml:space="preserve">: cột </w:t>
      </w:r>
      <w:r>
        <w:rPr>
          <w:b/>
        </w:rPr>
        <w:t>Đơn giá</w:t>
      </w:r>
      <w:r>
        <w:t xml:space="preserve"> 60.000 · 430.000 · 620.000 · 1.800.000 · 150.000, </w:t>
      </w:r>
      <w:r>
        <w:rPr>
          <w:b/>
        </w:rPr>
        <w:t>Thành tiền (LAK)</w:t>
      </w:r>
      <w:r>
        <w:t xml:space="preserve">, dòng </w:t>
      </w:r>
      <w:r>
        <w:rPr>
          <w:b/>
        </w:rPr>
        <w:t>Tổng</w:t>
      </w:r>
      <w:r>
        <w:t xml:space="preserve"> </w:t>
      </w:r>
      <w:r>
        <w:rPr>
          <w:b/>
        </w:rPr>
        <w:t>3.060.000</w:t>
      </w:r>
      <w:r>
        <w:t xml:space="preserve">. Ô cách trả từng dòng: tiền nước, tiền chuyến </w:t>
      </w:r>
      <w:r>
        <w:rPr>
          <w:i/>
        </w:rPr>
        <w:t>Trả theo chuyến cùng lương</w:t>
      </w:r>
      <w:r>
        <w:t xml:space="preserve">; sang Việt Nam, điện thoại </w:t>
      </w:r>
      <w:r>
        <w:rPr>
          <w:i/>
        </w:rPr>
        <w:t>Chi ngay khi xe đi</w:t>
      </w:r>
      <w:r>
        <w:t xml:space="preserve">; chipping Lào </w:t>
      </w:r>
      <w:r>
        <w:rPr>
          <w:i/>
        </w:rPr>
        <w:t>Nợ NCC / trả theo đợt</w:t>
      </w:r>
      <w:r>
        <w:t xml:space="preserve">. Mục IV </w:t>
      </w:r>
      <w:r>
        <w:rPr>
          <w:i/>
        </w:rPr>
        <w:t>Đã chi</w:t>
      </w:r>
      <w:r>
        <w:t>.</w:t>
      </w:r>
    </w:p>
    <w:p>
      <w:pPr>
        <w:pStyle w:val="ListNumber"/>
      </w:pPr>
      <w:r>
        <w:t xml:space="preserve">Bấm </w:t>
      </w:r>
      <w:r>
        <w:rPr>
          <w:b/>
        </w:rPr>
        <w:t>Phiếu đề nghị tạm ứng</w:t>
      </w:r>
      <w:r>
        <w:t xml:space="preserve"> (thanh nút trên cùng) → tờ </w:t>
      </w:r>
      <w:r>
        <w:rPr>
          <w:rFonts w:ascii="Consolas" w:hAnsi="Consolas"/>
          <w:sz w:val="19"/>
        </w:rPr>
        <w:t>PTU-G4-0104-09/EPL</w:t>
      </w:r>
      <w:r>
        <w:t xml:space="preserve"> có mã QR: chỉ hai dòng sang Việt Nam + điện thoại = </w:t>
      </w:r>
      <w:r>
        <w:rPr>
          <w:b/>
        </w:rPr>
        <w:t>580.000 LAK</w:t>
      </w:r>
      <w:r>
        <w:t xml:space="preserve">, </w:t>
      </w:r>
      <w:r>
        <w:rPr>
          <w:i/>
        </w:rPr>
        <w:t>Đã cấp</w:t>
      </w:r>
      <w:r>
        <w:t>.</w:t>
      </w:r>
    </w:p>
    <w:p>
      <w:pPr>
        <w:pStyle w:val="ListNumber"/>
      </w:pPr>
      <w:r>
        <w:t xml:space="preserve">Mở phiếu </w:t>
      </w:r>
      <w:r>
        <w:rPr>
          <w:b/>
        </w:rPr>
        <w:t>T4-0447-09/EPL</w:t>
      </w:r>
      <w:r>
        <w:t xml:space="preserve"> → thẻ </w:t>
      </w:r>
      <w:r>
        <w:rPr>
          <w:b/>
        </w:rPr>
        <w:t>IV</w:t>
      </w:r>
      <w:r>
        <w:t xml:space="preserve">: thêm dòng </w:t>
      </w:r>
      <w:r>
        <w:rPr>
          <w:b/>
        </w:rPr>
        <w:t>Phí cao tốc</w:t>
      </w:r>
      <w:r>
        <w:t xml:space="preserve"> 1.833.500 (máy tự thêm theo tuyến, </w:t>
      </w:r>
      <w:r>
        <w:rPr>
          <w:i/>
        </w:rPr>
        <w:t>Trả tiền mặt</w:t>
      </w:r>
      <w:r>
        <w:t xml:space="preserve">), tổng </w:t>
      </w:r>
      <w:r>
        <w:rPr>
          <w:b/>
        </w:rPr>
        <w:t>4.273.500</w:t>
      </w:r>
      <w:r>
        <w:t xml:space="preserve">; tờ đề nghị tạm ứng </w:t>
      </w:r>
      <w:r>
        <w:rPr>
          <w:b/>
        </w:rPr>
        <w:t>2.413.500</w:t>
      </w:r>
      <w:r>
        <w:t xml:space="preserve"> (sang VN + điện thoại + phí cao tốc).</w:t>
      </w:r>
    </w:p>
    <w:p>
      <w:pPr>
        <w:jc w:val="both"/>
      </w:pPr>
      <w:r>
        <w:rPr>
          <w:i/>
        </w:rPr>
        <w:t>Nói với sếp:</w:t>
      </w:r>
      <w:r>
        <w:t xml:space="preserve"> tổng mục IV không phải số tài xế cầm đi — chỉ dòng </w:t>
      </w:r>
      <w:r>
        <w:rPr>
          <w:i/>
        </w:rPr>
        <w:t>Chi ngay khi xe đi</w:t>
      </w:r>
      <w:r>
        <w:t xml:space="preserve"> thành tiền mặt; tiền chuyến, tiền nước trả cùng lương; chipping nợ nhà cung cấp — đúng cột ghi chú trong Excel của anh Khampla.</w:t>
      </w:r>
    </w:p>
    <w:p>
      <w:pPr>
        <w:jc w:val="both"/>
      </w:pPr>
      <w:r>
        <w:rPr>
          <w:b/>
        </w:rPr>
        <w:t>Tab 4 · `khonl` — KT kho xăng dầu (trang điều xe)</w:t>
      </w:r>
    </w:p>
    <w:p>
      <w:pPr>
        <w:pStyle w:val="ListNumber"/>
      </w:pPr>
      <w:r>
        <w:t xml:space="preserve">Mở phiếu </w:t>
      </w:r>
      <w:r>
        <w:rPr>
          <w:b/>
        </w:rPr>
        <w:t>T4-0447-09/EPL</w:t>
      </w:r>
      <w:r>
        <w:t xml:space="preserve"> → thẻ </w:t>
      </w:r>
      <w:r>
        <w:rPr>
          <w:b/>
        </w:rPr>
        <w:t>III</w:t>
      </w:r>
      <w:r>
        <w:t xml:space="preserve">: 300 lít × </w:t>
      </w:r>
      <w:r>
        <w:rPr>
          <w:b/>
        </w:rPr>
        <w:t>28.500</w:t>
      </w:r>
      <w:r>
        <w:t xml:space="preserve"> (giá bình quân kho Thà Bốc, máy điền, không gõ tay) = </w:t>
      </w:r>
      <w:r>
        <w:rPr>
          <w:b/>
        </w:rPr>
        <w:t>8.550.000 LAK</w:t>
      </w:r>
      <w:r>
        <w:t xml:space="preserve">; mục III </w:t>
      </w:r>
      <w:r>
        <w:rPr>
          <w:i/>
        </w:rPr>
        <w:t>Đã ghi sổ</w:t>
      </w:r>
      <w:r>
        <w:t>.</w:t>
      </w:r>
    </w:p>
    <w:p>
      <w:pPr>
        <w:pStyle w:val="ListNumber"/>
      </w:pPr>
      <w:r>
        <w:t xml:space="preserve">Bấm </w:t>
      </w:r>
      <w:r>
        <w:rPr>
          <w:b/>
        </w:rPr>
        <w:t>Phiếu đề nghị xuất nhiên liệu</w:t>
      </w:r>
      <w:r>
        <w:t xml:space="preserve"> → tờ </w:t>
      </w:r>
      <w:r>
        <w:rPr>
          <w:rFonts w:ascii="Consolas" w:hAnsi="Consolas"/>
          <w:sz w:val="19"/>
        </w:rPr>
        <w:t>PLNL-T4-0447-09/EPL-1</w:t>
      </w:r>
      <w:r>
        <w:t xml:space="preserve"> có mã QR, 300 lít, </w:t>
      </w:r>
      <w:r>
        <w:rPr>
          <w:i/>
        </w:rPr>
        <w:t>Đã cấp</w:t>
      </w:r>
      <w:r>
        <w:t xml:space="preserve"> — người cấp ທ້າວ ບຸນມາ.</w:t>
      </w:r>
    </w:p>
    <w:p>
      <w:pPr>
        <w:pStyle w:val="ListNumber"/>
      </w:pPr>
      <w:r>
        <w:t xml:space="preserve">Phiếu </w:t>
      </w:r>
      <w:r>
        <w:rPr>
          <w:b/>
        </w:rPr>
        <w:t>G4-0104-09/EPL</w:t>
      </w:r>
      <w:r>
        <w:t>: 200 lít × 28.500 = 5.700.000.</w:t>
      </w:r>
    </w:p>
    <w:p>
      <w:pPr>
        <w:jc w:val="both"/>
      </w:pPr>
      <w:r>
        <w:rPr>
          <w:b/>
        </w:rPr>
        <w:t>Tab 5 · `tx03` — tài xế ທ້າວ ສົມພອນ (trang điều xe, nên mở trên điện thoại)</w:t>
      </w:r>
    </w:p>
    <w:p>
      <w:pPr>
        <w:pStyle w:val="ListNumber"/>
      </w:pPr>
      <w:r>
        <w:t xml:space="preserve">Đăng nhập là vào thẳng </w:t>
      </w:r>
      <w:r>
        <w:rPr>
          <w:b/>
        </w:rPr>
        <w:t>Phiếu của tôi</w:t>
      </w:r>
      <w:r>
        <w:t xml:space="preserve"> — chỉ thấy phiếu </w:t>
      </w:r>
      <w:r>
        <w:rPr>
          <w:b/>
        </w:rPr>
        <w:t>của mình</w:t>
      </w:r>
      <w:r>
        <w:t xml:space="preserve"> (có thêm vài phiếu mẫu cũ của tài xế này; hai phiếu mẫu ở trên cùng vì là hôm nay).</w:t>
      </w:r>
    </w:p>
    <w:p>
      <w:pPr>
        <w:pStyle w:val="ListNumber"/>
      </w:pPr>
      <w:r>
        <w:t xml:space="preserve">Thẻ </w:t>
      </w:r>
      <w:r>
        <w:rPr>
          <w:b/>
        </w:rPr>
        <w:t>G4-0104-09/EPL</w:t>
      </w:r>
      <w:r>
        <w:t xml:space="preserve">: tuyến, xe 345, khách, </w:t>
      </w:r>
      <w:r>
        <w:rPr>
          <w:b/>
        </w:rPr>
        <w:t>Cân tại mỏ (t)</w:t>
      </w:r>
      <w:r>
        <w:t xml:space="preserve"> 42,00 t, ô </w:t>
      </w:r>
      <w:r>
        <w:rPr>
          <w:b/>
        </w:rPr>
        <w:t>Tiền tạm ứng</w:t>
      </w:r>
      <w:r>
        <w:t xml:space="preserve"> </w:t>
      </w:r>
      <w:r>
        <w:rPr>
          <w:b/>
        </w:rPr>
        <w:t>580.000 LAK · Đã nhận tiền</w:t>
      </w:r>
      <w:r>
        <w:t xml:space="preserve">. Không còn nút </w:t>
      </w:r>
      <w:r>
        <w:rPr>
          <w:b/>
        </w:rPr>
        <w:t>Báo cân ở mỏ</w:t>
      </w:r>
      <w:r>
        <w:t xml:space="preserve"> (xe đã về, phiếu đã khoá).</w:t>
      </w:r>
    </w:p>
    <w:p>
      <w:pPr>
        <w:pStyle w:val="ListNumber"/>
      </w:pPr>
      <w:r>
        <w:t xml:space="preserve">Thẻ </w:t>
      </w:r>
      <w:r>
        <w:rPr>
          <w:b/>
        </w:rPr>
        <w:t>T4-0447-09/EPL</w:t>
      </w:r>
      <w:r>
        <w:t xml:space="preserve">: </w:t>
      </w:r>
      <w:r>
        <w:rPr>
          <w:b/>
        </w:rPr>
        <w:t>Cân đầu (tấn)</w:t>
      </w:r>
      <w:r>
        <w:t xml:space="preserve"> 30,00 t, </w:t>
      </w:r>
      <w:r>
        <w:rPr>
          <w:b/>
        </w:rPr>
        <w:t>Tiền tạm ứng</w:t>
      </w:r>
      <w:r>
        <w:t xml:space="preserve"> </w:t>
      </w:r>
      <w:r>
        <w:rPr>
          <w:b/>
        </w:rPr>
        <w:t>2.413.500 LAK · Đã nhận tiền</w:t>
      </w:r>
      <w:r>
        <w:t xml:space="preserve">, dòng </w:t>
      </w:r>
      <w:r>
        <w:rPr>
          <w:b/>
        </w:rPr>
        <w:t>✓ Đã ký nhận: ນາງ ມະນີ</w:t>
      </w:r>
      <w:r>
        <w:t xml:space="preserve"> kèm giờ ký.</w:t>
      </w:r>
    </w:p>
    <w:p>
      <w:pPr>
        <w:pStyle w:val="ListNumber"/>
      </w:pPr>
      <w:r>
        <w:t xml:space="preserve">Tài xế </w:t>
      </w:r>
      <w:r>
        <w:rPr>
          <w:b/>
        </w:rPr>
        <w:t>không thấy</w:t>
      </w:r>
      <w:r>
        <w:t xml:space="preserve"> giá cước, doanh thu, không mở được phiếu của tài xế khác.</w:t>
      </w:r>
    </w:p>
    <w:p>
      <w:pPr>
        <w:jc w:val="both"/>
      </w:pPr>
      <w:r>
        <w:rPr>
          <w:b/>
        </w:rPr>
        <w:t>Tab 6 · `admin` — Sếp (trang điều xe)</w:t>
      </w:r>
    </w:p>
    <w:p>
      <w:pPr>
        <w:jc w:val="both"/>
      </w:pPr>
      <w:r>
        <w:t xml:space="preserve">Mở được mọi phiếu, thấy như tab 2 cộng các nút của mọi vai. </w:t>
      </w:r>
      <w:r>
        <w:rPr>
          <w:b/>
        </w:rPr>
        <w:t>Tổng quan</w:t>
      </w:r>
      <w:r>
        <w:t xml:space="preserve">: tick </w:t>
      </w:r>
      <w:r>
        <w:rPr>
          <w:b/>
        </w:rPr>
        <w:t>Tự cập nhật 60 s</w:t>
      </w:r>
      <w:r>
        <w:t xml:space="preserve"> để màn tự tải lại trong lúc demo.</w:t>
      </w:r>
    </w:p>
    <w:p>
      <w:pPr>
        <w:jc w:val="both"/>
      </w:pPr>
      <w:r>
        <w:rPr>
          <w:b/>
        </w:rPr>
        <w:t>Tab 7 · `khotb` — thủ kho Thà Bốc (trang kế toán)</w:t>
      </w:r>
    </w:p>
    <w:p>
      <w:pPr>
        <w:pStyle w:val="ListNumber"/>
      </w:pPr>
      <w:r>
        <w:t xml:space="preserve">Đăng nhập là vào </w:t>
      </w:r>
      <w:r>
        <w:rPr>
          <w:b/>
        </w:rPr>
        <w:t>Kho → Cấp phát</w:t>
      </w:r>
      <w:r>
        <w:t xml:space="preserve">: bảng </w:t>
      </w:r>
      <w:r>
        <w:rPr>
          <w:b/>
        </w:rPr>
        <w:t>Chờ cấp</w:t>
      </w:r>
      <w:r>
        <w:t xml:space="preserve"> không còn tờ nào của hai phiếu mẫu (đã cấp hết). Muốn xem lại một tờ đã cấp: ô </w:t>
      </w:r>
      <w:r>
        <w:rPr>
          <w:b/>
        </w:rPr>
        <w:t>Nhập mã QR</w:t>
      </w:r>
      <w:r>
        <w:t xml:space="preserve"> gõ mã phiếu đề nghị xuất nhiên liệu ở bảng </w:t>
      </w:r>
      <w:r>
        <w:rPr>
          <w:b/>
        </w:rPr>
        <w:t>điều 1</w:t>
      </w:r>
      <w:r>
        <w:t xml:space="preserve"> rồi Enter → khung </w:t>
      </w:r>
      <w:r>
        <w:rPr>
          <w:b/>
        </w:rPr>
        <w:t>Đối chiếu trước khi cấp</w:t>
      </w:r>
      <w:r>
        <w:t xml:space="preserve"> hiện đúng xe, biển đầu kéo, rơ-moóc, tài xế, trạng thái </w:t>
      </w:r>
      <w:r>
        <w:rPr>
          <w:i/>
        </w:rPr>
        <w:t>Đã cấp</w:t>
      </w:r>
      <w:r>
        <w:t xml:space="preserve">, </w:t>
      </w:r>
      <w:r>
        <w:rPr>
          <w:b/>
        </w:rPr>
        <w:t>Người cấp</w:t>
      </w:r>
      <w:r>
        <w:t xml:space="preserve"> ທ້າວ ບຸນມາ; không có nút cấp lần hai.</w:t>
      </w:r>
    </w:p>
    <w:p>
      <w:pPr>
        <w:pStyle w:val="ListNumber"/>
      </w:pPr>
      <w:r>
        <w:rPr>
          <w:b/>
        </w:rPr>
        <w:t>Kho → Kho nhiên liệu</w:t>
      </w:r>
      <w:r>
        <w:t xml:space="preserve"> → ô </w:t>
      </w:r>
      <w:r>
        <w:rPr>
          <w:b/>
        </w:rPr>
        <w:t>Kho</w:t>
      </w:r>
      <w:r>
        <w:t xml:space="preserve"> chọn kho Thà Bốc: </w:t>
      </w:r>
      <w:r>
        <w:rPr>
          <w:b/>
        </w:rPr>
        <w:t>Tồn kho hiện tại</w:t>
      </w:r>
      <w:r>
        <w:t xml:space="preserve"> </w:t>
      </w:r>
      <w:r>
        <w:rPr>
          <w:b/>
        </w:rPr>
        <w:t>2.720 L</w:t>
      </w:r>
      <w:r>
        <w:t xml:space="preserve">; sổ dầu hai dòng mới nhất </w:t>
      </w:r>
      <w:r>
        <w:rPr>
          <w:i/>
        </w:rPr>
        <w:t>Xuất theo phiếu</w:t>
      </w:r>
      <w:r>
        <w:t xml:space="preserve"> </w:t>
      </w:r>
      <w:r>
        <w:rPr>
          <w:rFonts w:ascii="Consolas" w:hAnsi="Consolas"/>
          <w:sz w:val="19"/>
        </w:rPr>
        <w:t>PLNL-T4-0447-09/EPL-1</w:t>
      </w:r>
      <w:r>
        <w:t xml:space="preserve"> xe 346 (tồn còn 2.720) và </w:t>
      </w:r>
      <w:r>
        <w:rPr>
          <w:rFonts w:ascii="Consolas" w:hAnsi="Consolas"/>
          <w:sz w:val="19"/>
        </w:rPr>
        <w:t>PLNL-G4-0104-09/EPL-1</w:t>
      </w:r>
      <w:r>
        <w:t xml:space="preserve"> xe 345 (tồn còn 3.020), trước đó 3.220.</w:t>
      </w:r>
    </w:p>
    <w:p>
      <w:pPr>
        <w:jc w:val="both"/>
      </w:pPr>
      <w:r>
        <w:rPr>
          <w:b/>
        </w:rPr>
        <w:t>Tab 8 · `quytb` — quỹ Thà Bốc (trang kế toán)</w:t>
      </w:r>
    </w:p>
    <w:p>
      <w:pPr>
        <w:pStyle w:val="ListNumber"/>
      </w:pPr>
      <w:r>
        <w:rPr>
          <w:b/>
        </w:rPr>
        <w:t>Kho → Cấp phát</w:t>
      </w:r>
      <w:r>
        <w:t xml:space="preserve"> → tab </w:t>
      </w:r>
      <w:r>
        <w:rPr>
          <w:b/>
        </w:rPr>
        <w:t>Phiếu đề nghị tạm ứng</w:t>
      </w:r>
      <w:r>
        <w:t>: không còn tờ chờ của hai phiếu mẫu.</w:t>
      </w:r>
    </w:p>
    <w:p>
      <w:pPr>
        <w:pStyle w:val="ListNumber"/>
      </w:pPr>
      <w:r>
        <w:t xml:space="preserve">Ô </w:t>
      </w:r>
      <w:r>
        <w:rPr>
          <w:b/>
        </w:rPr>
        <w:t>Nhập mã QR</w:t>
      </w:r>
      <w:r>
        <w:t xml:space="preserve"> gõ mã tạm ứng ở bảng </w:t>
      </w:r>
      <w:r>
        <w:rPr>
          <w:b/>
        </w:rPr>
        <w:t>điều 1</w:t>
      </w:r>
      <w:r>
        <w:t xml:space="preserve"> → </w:t>
      </w:r>
      <w:r>
        <w:rPr>
          <w:b/>
        </w:rPr>
        <w:t>Số tiền</w:t>
      </w:r>
      <w:r>
        <w:t xml:space="preserve"> </w:t>
      </w:r>
      <w:r>
        <w:rPr>
          <w:b/>
        </w:rPr>
        <w:t>580.000</w:t>
      </w:r>
      <w:r>
        <w:t xml:space="preserve"> / </w:t>
      </w:r>
      <w:r>
        <w:rPr>
          <w:b/>
        </w:rPr>
        <w:t>2.413.500</w:t>
      </w:r>
      <w:r>
        <w:t xml:space="preserve">, </w:t>
      </w:r>
      <w:r>
        <w:rPr>
          <w:i/>
        </w:rPr>
        <w:t>Đã cấp</w:t>
      </w:r>
      <w:r>
        <w:t xml:space="preserve">, </w:t>
      </w:r>
      <w:r>
        <w:rPr>
          <w:b/>
        </w:rPr>
        <w:t>Người cấp</w:t>
      </w:r>
      <w:r>
        <w:t xml:space="preserve"> ນາງ ດາວ; không chi lần hai được.</w:t>
      </w:r>
    </w:p>
    <w:p>
      <w:pPr>
        <w:jc w:val="both"/>
      </w:pPr>
      <w:r>
        <w:rPr>
          <w:b/>
        </w:rPr>
        <w:t>Tab 9 · `doanhthu` — KT Doanh thu (trang kế toán)</w:t>
      </w:r>
    </w:p>
    <w:p>
      <w:pPr>
        <w:pStyle w:val="ListNumber"/>
      </w:pPr>
      <w:r>
        <w:rPr>
          <w:b/>
        </w:rPr>
        <w:t>Tiền vận chuyển → Hóa đơn vận chuyển</w:t>
      </w:r>
      <w:r>
        <w:t xml:space="preserve"> — màn mở ra chưa có phiếu (dòng </w:t>
      </w:r>
      <w:r>
        <w:rPr>
          <w:i/>
        </w:rPr>
        <w:t>Chọn một phiếu ở ô trên…</w:t>
      </w:r>
      <w:r>
        <w:t xml:space="preserve">) → ô </w:t>
      </w:r>
      <w:r>
        <w:rPr>
          <w:b/>
        </w:rPr>
        <w:t>Chọn phiếu</w:t>
      </w:r>
      <w:r>
        <w:t xml:space="preserve"> gõ </w:t>
      </w:r>
      <w:r>
        <w:rPr>
          <w:rFonts w:ascii="Consolas" w:hAnsi="Consolas"/>
          <w:sz w:val="19"/>
        </w:rPr>
        <w:t>T4-0447</w:t>
      </w:r>
      <w:r>
        <w:t xml:space="preserve"> → chọn phiếu.</w:t>
      </w:r>
    </w:p>
    <w:p>
      <w:pPr>
        <w:pStyle w:val="ListNumber"/>
      </w:pPr>
      <w:r>
        <w:t xml:space="preserve">Bản in hoá đơn: 29,7 t × 30,5 USD = </w:t>
      </w:r>
      <w:r>
        <w:rPr>
          <w:b/>
        </w:rPr>
        <w:t>905,85 USD</w:t>
      </w:r>
      <w:r>
        <w:t xml:space="preserve">, </w:t>
      </w:r>
      <w:r>
        <w:rPr>
          <w:i/>
        </w:rPr>
        <w:t>Đã lập hóa đơn</w:t>
      </w:r>
      <w:r>
        <w:t xml:space="preserve">. Khung </w:t>
      </w:r>
      <w:r>
        <w:rPr>
          <w:b/>
        </w:rPr>
        <w:t>Sổ thu tiền</w:t>
      </w:r>
      <w:r>
        <w:t xml:space="preserve">: hai dòng thu </w:t>
      </w:r>
      <w:r>
        <w:rPr>
          <w:b/>
        </w:rPr>
        <w:t>400 USD</w:t>
      </w:r>
      <w:r>
        <w:t xml:space="preserve"> (8.800.000 LAK) và </w:t>
      </w:r>
      <w:r>
        <w:rPr>
          <w:b/>
        </w:rPr>
        <w:t>505,85 USD</w:t>
      </w:r>
      <w:r>
        <w:t xml:space="preserve"> (11.128.700 LAK), cách thu chuyển khoản, số UNC; trạng thái </w:t>
      </w:r>
      <w:r>
        <w:rPr>
          <w:b/>
        </w:rPr>
        <w:t>Đã thu đủ</w:t>
      </w:r>
      <w:r>
        <w:t>, còn lại 0.</w:t>
      </w:r>
    </w:p>
    <w:p>
      <w:pPr>
        <w:pStyle w:val="ListNumber"/>
      </w:pPr>
      <w:r>
        <w:t xml:space="preserve">Bấm </w:t>
      </w:r>
      <w:r>
        <w:rPr>
          <w:b/>
        </w:rPr>
        <w:t>Phiếu thu</w:t>
      </w:r>
      <w:r>
        <w:t xml:space="preserve"> → tờ phiếu thu tiền khách (định khoản 1211 / 70) mở trong hộp → </w:t>
      </w:r>
      <w:r>
        <w:rPr>
          <w:b/>
        </w:rPr>
        <w:t>In</w:t>
      </w:r>
      <w:r>
        <w:t xml:space="preserve"> được.</w:t>
      </w:r>
    </w:p>
    <w:p>
      <w:pPr>
        <w:pStyle w:val="ListNumber"/>
      </w:pPr>
      <w:r>
        <w:t xml:space="preserve">Chọn phiếu </w:t>
      </w:r>
      <w:r>
        <w:rPr>
          <w:rFonts w:ascii="Consolas" w:hAnsi="Consolas"/>
          <w:sz w:val="19"/>
        </w:rPr>
        <w:t>G4-0104</w:t>
      </w:r>
      <w:r>
        <w:t xml:space="preserve"> → hoá đơn </w:t>
      </w:r>
      <w:r>
        <w:rPr>
          <w:b/>
        </w:rPr>
        <w:t>518,75 USD</w:t>
      </w:r>
      <w:r>
        <w:t xml:space="preserve"> (41,5 t × 12,5), thu một lần, </w:t>
      </w:r>
      <w:r>
        <w:rPr>
          <w:i/>
        </w:rPr>
        <w:t>Đã thu đủ</w:t>
      </w:r>
      <w:r>
        <w:t xml:space="preserve"> — phiếu gom cũng có cước riêng theo bảng giá khách × tuyến.</w:t>
      </w:r>
    </w:p>
    <w:p>
      <w:pPr>
        <w:jc w:val="both"/>
      </w:pPr>
      <w:r>
        <w:rPr>
          <w:b/>
        </w:rPr>
        <w:t>Tab 10 · `ketoan` — sổ (trang kế toán)</w:t>
      </w:r>
    </w:p>
    <w:p>
      <w:pPr>
        <w:pStyle w:val="ListNumber"/>
      </w:pPr>
      <w:r>
        <w:rPr>
          <w:b/>
        </w:rPr>
        <w:t>Sổ sách → Kế toán</w:t>
      </w:r>
      <w:r>
        <w:t xml:space="preserve"> → </w:t>
      </w:r>
      <w:r>
        <w:rPr>
          <w:b/>
        </w:rPr>
        <w:t>Nhật ký chung</w:t>
      </w:r>
      <w:r>
        <w:t xml:space="preserve"> → ô </w:t>
      </w:r>
      <w:r>
        <w:rPr>
          <w:b/>
        </w:rPr>
        <w:t>Tìm kiếm…</w:t>
      </w:r>
      <w:r>
        <w:t xml:space="preserve"> gõ </w:t>
      </w:r>
      <w:r>
        <w:rPr>
          <w:rFonts w:ascii="Consolas" w:hAnsi="Consolas"/>
          <w:sz w:val="19"/>
        </w:rPr>
        <w:t>T4-0447</w:t>
      </w:r>
      <w:r>
        <w:t xml:space="preserve"> → 5 bút toán: xuất dầu kho (Nợ 625 / Có 1371), hoá đơn (Nợ 1211 / Có 70), hai lần thu (Nợ 1022 / Có 1211), chi tạm ứng (Nợ 625 / Có 1011). Gõ </w:t>
      </w:r>
      <w:r>
        <w:rPr>
          <w:rFonts w:ascii="Consolas" w:hAnsi="Consolas"/>
          <w:sz w:val="19"/>
        </w:rPr>
        <w:t>G4-0104</w:t>
      </w:r>
      <w:r>
        <w:t xml:space="preserve"> → 4 bút toán. Bảng đủ số ở mục </w:t>
      </w:r>
      <w:r>
        <w:rPr>
          <w:i/>
        </w:rPr>
        <w:t>Ghi sổ như thế nào</w:t>
      </w:r>
      <w:r>
        <w:t xml:space="preserve"> ngay dưới.</w:t>
      </w:r>
    </w:p>
    <w:p>
      <w:pPr>
        <w:pStyle w:val="ListNumber"/>
      </w:pPr>
      <w:r>
        <w:t xml:space="preserve">Cùng màn → </w:t>
      </w:r>
      <w:r>
        <w:rPr>
          <w:b/>
        </w:rPr>
        <w:t>Cân đối phát sinh</w:t>
      </w:r>
      <w:r>
        <w:t xml:space="preserve"> → dòng cuối </w:t>
      </w:r>
      <w:r>
        <w:rPr>
          <w:b/>
        </w:rPr>
        <w:t>Nợ = Có, cân đối</w:t>
      </w:r>
      <w:r>
        <w:t>.</w:t>
      </w:r>
    </w:p>
    <w:p>
      <w:pPr>
        <w:pStyle w:val="ListNumber"/>
      </w:pPr>
      <w:r>
        <w:rPr>
          <w:b/>
        </w:rPr>
        <w:t>Chuyến &amp; kho → Chuyến xe</w:t>
      </w:r>
      <w:r>
        <w:t xml:space="preserve"> → ô </w:t>
      </w:r>
      <w:r>
        <w:rPr>
          <w:b/>
        </w:rPr>
        <w:t>Tìm kiếm…</w:t>
      </w:r>
      <w:r>
        <w:t xml:space="preserve"> gõ </w:t>
      </w:r>
      <w:r>
        <w:rPr>
          <w:rFonts w:ascii="Consolas" w:hAnsi="Consolas"/>
          <w:sz w:val="19"/>
        </w:rPr>
        <w:t>T4-0447</w:t>
      </w:r>
      <w:r>
        <w:t xml:space="preserve"> → phiếu: doanh thu 19.928.700, đã thu hết, còn phải thu 0, chi phí </w:t>
      </w:r>
      <w:r>
        <w:rPr>
          <w:b/>
        </w:rPr>
        <w:t>đã vào sổ</w:t>
      </w:r>
      <w:r>
        <w:t xml:space="preserve"> 10.963.500 (dầu 8.550.000 + tạm ứng 2.413.500), 30 t hàng xuất kho bãi, 9 tờ chứng từ. Lãi ở đây khác lãi trên phiếu — xem </w:t>
      </w:r>
      <w:r>
        <w:rPr>
          <w:b/>
        </w:rPr>
        <w:t>điều 2</w:t>
      </w:r>
      <w:r>
        <w:t xml:space="preserve">. Phiếu </w:t>
      </w:r>
      <w:r>
        <w:rPr>
          <w:rFonts w:ascii="Consolas" w:hAnsi="Consolas"/>
          <w:sz w:val="19"/>
        </w:rPr>
        <w:t>G4-0104</w:t>
      </w:r>
      <w:r>
        <w:t>: doanh thu 11.412.500, chi phí đã vào sổ 6.280.000, 41,5 t hàng nhập kho bãi, 8 tờ.</w:t>
      </w:r>
    </w:p>
    <w:p>
      <w:pPr>
        <w:pStyle w:val="ListNumber"/>
      </w:pPr>
      <w:r>
        <w:rPr>
          <w:b/>
        </w:rPr>
        <w:t>Kho → Kho hàng</w:t>
      </w:r>
      <w:r>
        <w:t xml:space="preserve"> → bảng </w:t>
      </w:r>
      <w:r>
        <w:rPr>
          <w:b/>
        </w:rPr>
        <w:t>Lô hàng trong kho</w:t>
      </w:r>
      <w:r>
        <w:t xml:space="preserve">: lô </w:t>
      </w:r>
      <w:r>
        <w:rPr>
          <w:b/>
        </w:rPr>
        <w:t>G4-0104-09/EPL</w:t>
      </w:r>
      <w:r>
        <w:t xml:space="preserve"> nhập 41,5 t, còn </w:t>
      </w:r>
      <w:r>
        <w:rPr>
          <w:b/>
        </w:rPr>
        <w:t>11,5 t</w:t>
      </w:r>
      <w:r>
        <w:t xml:space="preserve"> (30 t đã đi theo T4-0447-09).</w:t>
      </w:r>
    </w:p>
    <w:p>
      <w:pPr>
        <w:jc w:val="both"/>
      </w:pPr>
      <w:r>
        <w:t>#### Ghi sổ như thế nào — chứng từ và bút toán của cặp phiếu mẫu</w:t>
      </w:r>
    </w:p>
    <w:p>
      <w:pPr>
        <w:jc w:val="both"/>
      </w:pPr>
      <w:r>
        <w:t xml:space="preserve">Mỗi việc trên phiếu sinh một </w:t>
      </w:r>
      <w:r>
        <w:rPr>
          <w:b/>
        </w:rPr>
        <w:t>tờ chứng từ</w:t>
      </w:r>
      <w:r>
        <w:t xml:space="preserve">; tờ nào có tiền thì thành </w:t>
      </w:r>
      <w:r>
        <w:rPr>
          <w:b/>
        </w:rPr>
        <w:t>một bút toán Nợ / Có</w:t>
      </w:r>
      <w:r>
        <w:t xml:space="preserve"> trong Nhật ký chung. Tài khoản theo hệ thống tài khoản đang có ở trang kế toán: </w:t>
      </w:r>
      <w:r>
        <w:rPr>
          <w:b/>
        </w:rPr>
        <w:t>625</w:t>
      </w:r>
      <w:r>
        <w:t xml:space="preserve"> Chi phí vận chuyển · </w:t>
      </w:r>
      <w:r>
        <w:rPr>
          <w:b/>
        </w:rPr>
        <w:t>1371</w:t>
      </w:r>
      <w:r>
        <w:t xml:space="preserve"> Kho hàng, vật tư · </w:t>
      </w:r>
      <w:r>
        <w:rPr>
          <w:b/>
        </w:rPr>
        <w:t>1011</w:t>
      </w:r>
      <w:r>
        <w:t xml:space="preserve"> Tiền mặt bằng Kíp · </w:t>
      </w:r>
      <w:r>
        <w:rPr>
          <w:b/>
        </w:rPr>
        <w:t>1211</w:t>
      </w:r>
      <w:r>
        <w:t xml:space="preserve"> Phải thu khách hàng · </w:t>
      </w:r>
      <w:r>
        <w:rPr>
          <w:b/>
        </w:rPr>
        <w:t>70</w:t>
      </w:r>
      <w:r>
        <w:t xml:space="preserve"> Doanh thu bán hàng và dịch vụ · </w:t>
      </w:r>
      <w:r>
        <w:rPr>
          <w:b/>
        </w:rPr>
        <w:t>1022</w:t>
      </w:r>
      <w:r>
        <w:t xml:space="preserve"> Ngân hàng ngoại tệ.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 (ai bấm)</w:t>
            </w:r>
          </w:p>
        </w:tc>
        <w:tc>
          <w:tcPr>
            <w:tcW w:type="dxa" w:w="2160"/>
          </w:tcPr>
          <w:p>
            <w:r>
              <w:rPr>
                <w:b/>
              </w:rPr>
            </w:r>
            <w:r>
              <w:rPr>
                <w:b/>
              </w:rPr>
              <w:t>Tờ chứng từ — G4-0104-09 (gom)</w:t>
            </w:r>
          </w:p>
        </w:tc>
        <w:tc>
          <w:tcPr>
            <w:tcW w:type="dxa" w:w="2160"/>
          </w:tcPr>
          <w:p>
            <w:r>
              <w:rPr>
                <w:b/>
              </w:rPr>
            </w:r>
            <w:r>
              <w:rPr>
                <w:b/>
              </w:rPr>
              <w:t>Tờ chứng từ — T4-0447-09 (giao)</w:t>
            </w:r>
          </w:p>
        </w:tc>
        <w:tc>
          <w:tcPr>
            <w:tcW w:type="dxa" w:w="2160"/>
          </w:tcPr>
          <w:p>
            <w:r>
              <w:rPr>
                <w:b/>
              </w:rPr>
            </w:r>
            <w:r>
              <w:rPr>
                <w:b/>
              </w:rPr>
              <w:t>Bút toán</w:t>
            </w:r>
          </w:p>
        </w:tc>
      </w:tr>
      <w:tr>
        <w:tc>
          <w:tcPr>
            <w:tcW w:type="dxa" w:w="2160"/>
          </w:tcPr>
          <w:p>
            <w:r/>
            <w:r>
              <w:t>Bãi lập phiếu (</w:t>
            </w:r>
            <w:r>
              <w:rPr>
                <w:rFonts w:ascii="Consolas" w:hAnsi="Consolas"/>
                <w:sz w:val="19"/>
              </w:rPr>
              <w:t>thabok</w:t>
            </w:r>
            <w:r>
              <w:t>)</w:t>
            </w:r>
          </w:p>
        </w:tc>
        <w:tc>
          <w:tcPr>
            <w:tcW w:type="dxa" w:w="2160"/>
          </w:tcPr>
          <w:p>
            <w:r/>
            <w:r>
              <w:t>DO/2609/0012 phiếu xuất xe</w:t>
            </w:r>
          </w:p>
        </w:tc>
        <w:tc>
          <w:tcPr>
            <w:tcW w:type="dxa" w:w="2160"/>
          </w:tcPr>
          <w:p>
            <w:r/>
            <w:r>
              <w:t>DO/2609/0013</w:t>
            </w:r>
          </w:p>
        </w:tc>
        <w:tc>
          <w:tcPr>
            <w:tcW w:type="dxa" w:w="2160"/>
          </w:tcPr>
          <w:p>
            <w:r/>
            <w:r>
              <w:t>— (tờ gốc, không có tiền)</w:t>
            </w:r>
          </w:p>
        </w:tc>
      </w:tr>
      <w:tr>
        <w:tc>
          <w:tcPr>
            <w:tcW w:type="dxa" w:w="2160"/>
          </w:tcPr>
          <w:p>
            <w:r/>
            <w:r>
              <w:t>Bãi in phiếu đề nghị xuất nhiên liệu (</w:t>
            </w:r>
            <w:r>
              <w:rPr>
                <w:rFonts w:ascii="Consolas" w:hAnsi="Consolas"/>
                <w:sz w:val="19"/>
              </w:rPr>
              <w:t>thabok</w:t>
            </w:r>
            <w:r>
              <w:t>)</w:t>
            </w:r>
          </w:p>
        </w:tc>
        <w:tc>
          <w:tcPr>
            <w:tcW w:type="dxa" w:w="2160"/>
          </w:tcPr>
          <w:p>
            <w:r/>
            <w:r>
              <w:t>PLNL/2609/0001 — 200 L</w:t>
            </w:r>
          </w:p>
        </w:tc>
        <w:tc>
          <w:tcPr>
            <w:tcW w:type="dxa" w:w="2160"/>
          </w:tcPr>
          <w:p>
            <w:r/>
            <w:r>
              <w:t>PLNL/2609/0002 — 300 L</w:t>
            </w:r>
          </w:p>
        </w:tc>
        <w:tc>
          <w:tcPr>
            <w:tcW w:type="dxa" w:w="2160"/>
          </w:tcPr>
          <w:p>
            <w:r/>
            <w:r>
              <w:t>— (chỉ số lít)</w:t>
            </w:r>
          </w:p>
        </w:tc>
      </w:tr>
      <w:tr>
        <w:tc>
          <w:tcPr>
            <w:tcW w:type="dxa" w:w="2160"/>
          </w:tcPr>
          <w:p>
            <w:r/>
            <w:r>
              <w:t>Thủ kho cấp dầu (</w:t>
            </w:r>
            <w:r>
              <w:rPr>
                <w:rFonts w:ascii="Consolas" w:hAnsi="Consolas"/>
                <w:sz w:val="19"/>
              </w:rPr>
              <w:t>khotb</w:t>
            </w:r>
            <w:r>
              <w:t>)</w:t>
            </w:r>
          </w:p>
        </w:tc>
        <w:tc>
          <w:tcPr>
            <w:tcW w:type="dxa" w:w="2160"/>
          </w:tcPr>
          <w:p>
            <w:r/>
            <w:r>
              <w:t>PXK_NL/2609/0006 — 5.700.000</w:t>
            </w:r>
          </w:p>
        </w:tc>
        <w:tc>
          <w:tcPr>
            <w:tcW w:type="dxa" w:w="2160"/>
          </w:tcPr>
          <w:p>
            <w:r/>
            <w:r>
              <w:t>PXK_NL/2609/0007 — 8.550.000</w:t>
            </w:r>
          </w:p>
        </w:tc>
        <w:tc>
          <w:tcPr>
            <w:tcW w:type="dxa" w:w="2160"/>
          </w:tcPr>
          <w:p>
            <w:r/>
            <w:r>
              <w:rPr>
                <w:b/>
              </w:rPr>
              <w:t>Nợ 625 / Có 1371</w:t>
            </w:r>
            <w:r>
              <w:t xml:space="preserve"> (dầu kho thành chi phí chuyến, theo giá vốn bình quân kho)</w:t>
            </w:r>
          </w:p>
        </w:tc>
      </w:tr>
      <w:tr>
        <w:tc>
          <w:tcPr>
            <w:tcW w:type="dxa" w:w="2160"/>
          </w:tcPr>
          <w:p>
            <w:r/>
            <w:r>
              <w:t>Bãi in tờ đề nghị tạm ứng (</w:t>
            </w:r>
            <w:r>
              <w:rPr>
                <w:rFonts w:ascii="Consolas" w:hAnsi="Consolas"/>
                <w:sz w:val="19"/>
              </w:rPr>
              <w:t>thabok</w:t>
            </w:r>
            <w:r>
              <w:t>)</w:t>
            </w:r>
          </w:p>
        </w:tc>
        <w:tc>
          <w:tcPr>
            <w:tcW w:type="dxa" w:w="2160"/>
          </w:tcPr>
          <w:p>
            <w:r/>
            <w:r>
              <w:t>PTU/2609/0006 — 580.000</w:t>
            </w:r>
          </w:p>
        </w:tc>
        <w:tc>
          <w:tcPr>
            <w:tcW w:type="dxa" w:w="2160"/>
          </w:tcPr>
          <w:p>
            <w:r/>
            <w:r>
              <w:t>PTU/2609/0007 — 2.413.500</w:t>
            </w:r>
          </w:p>
        </w:tc>
        <w:tc>
          <w:tcPr>
            <w:tcW w:type="dxa" w:w="2160"/>
          </w:tcPr>
          <w:p>
            <w:r/>
            <w:r>
              <w:t>— (tờ đưa tiền, có mã QR)</w:t>
            </w:r>
          </w:p>
        </w:tc>
      </w:tr>
      <w:tr>
        <w:tc>
          <w:tcPr>
            <w:tcW w:type="dxa" w:w="2160"/>
          </w:tcPr>
          <w:p>
            <w:r/>
            <w:r>
              <w:t>Quỹ chi tạm ứng (</w:t>
            </w:r>
            <w:r>
              <w:rPr>
                <w:rFonts w:ascii="Consolas" w:hAnsi="Consolas"/>
                <w:sz w:val="19"/>
              </w:rPr>
              <w:t>quytb</w:t>
            </w:r>
            <w:r>
              <w:t>)</w:t>
            </w:r>
          </w:p>
        </w:tc>
        <w:tc>
          <w:tcPr>
            <w:tcW w:type="dxa" w:w="2160"/>
          </w:tcPr>
          <w:p>
            <w:r/>
            <w:r>
              <w:t>PC_TU/2609/0010 — 580.000</w:t>
            </w:r>
          </w:p>
        </w:tc>
        <w:tc>
          <w:tcPr>
            <w:tcW w:type="dxa" w:w="2160"/>
          </w:tcPr>
          <w:p>
            <w:r/>
            <w:r>
              <w:t>PC_TU/2609/0011 — 2.413.500</w:t>
            </w:r>
          </w:p>
        </w:tc>
        <w:tc>
          <w:tcPr>
            <w:tcW w:type="dxa" w:w="2160"/>
          </w:tcPr>
          <w:p>
            <w:r/>
            <w:r>
              <w:rPr>
                <w:b/>
              </w:rPr>
              <w:t>Nợ 625 / Có 1011</w:t>
            </w:r>
            <w:r>
              <w:t xml:space="preserve"> (tiền mặt ra khỏi quỹ)</w:t>
            </w:r>
          </w:p>
        </w:tc>
      </w:tr>
      <w:tr>
        <w:tc>
          <w:tcPr>
            <w:tcW w:type="dxa" w:w="2160"/>
          </w:tcPr>
          <w:p>
            <w:r/>
            <w:r>
              <w:t>Xe gom về bãi · xe giao lấy hàng (</w:t>
            </w:r>
            <w:r>
              <w:rPr>
                <w:rFonts w:ascii="Consolas" w:hAnsi="Consolas"/>
                <w:sz w:val="19"/>
              </w:rPr>
              <w:t>thabok</w:t>
            </w:r>
            <w:r>
              <w:t>)</w:t>
            </w:r>
          </w:p>
        </w:tc>
        <w:tc>
          <w:tcPr>
            <w:tcW w:type="dxa" w:w="2160"/>
          </w:tcPr>
          <w:p>
            <w:r/>
            <w:r>
              <w:t>PNK_HH/2609/0003 — nhập 41,5 t</w:t>
            </w:r>
          </w:p>
        </w:tc>
        <w:tc>
          <w:tcPr>
            <w:tcW w:type="dxa" w:w="2160"/>
          </w:tcPr>
          <w:p>
            <w:r/>
            <w:r>
              <w:t>PXK_HH/2609/0003 — xuất 30 t</w:t>
            </w:r>
          </w:p>
        </w:tc>
        <w:tc>
          <w:tcPr>
            <w:tcW w:type="dxa" w:w="2160"/>
          </w:tcPr>
          <w:p>
            <w:r/>
            <w:r>
              <w:t>— (hàng của khách gửi bãi: sổ kho hàng theo tấn, không có tiền)</w:t>
            </w:r>
          </w:p>
        </w:tc>
      </w:tr>
      <w:tr>
        <w:tc>
          <w:tcPr>
            <w:tcW w:type="dxa" w:w="2160"/>
          </w:tcPr>
          <w:p>
            <w:r/>
            <w:r>
              <w:t>Lập hoá đơn (</w:t>
            </w:r>
            <w:r>
              <w:rPr>
                <w:rFonts w:ascii="Consolas" w:hAnsi="Consolas"/>
                <w:sz w:val="19"/>
              </w:rPr>
              <w:t>doanhthu</w:t>
            </w:r>
            <w:r>
              <w:t>)</w:t>
            </w:r>
          </w:p>
        </w:tc>
        <w:tc>
          <w:tcPr>
            <w:tcW w:type="dxa" w:w="2160"/>
          </w:tcPr>
          <w:p>
            <w:r/>
            <w:r>
              <w:t>HD/2609/0005 — 518,75 USD = 11.412.500 LAK</w:t>
            </w:r>
          </w:p>
        </w:tc>
        <w:tc>
          <w:tcPr>
            <w:tcW w:type="dxa" w:w="2160"/>
          </w:tcPr>
          <w:p>
            <w:r/>
            <w:r>
              <w:t>HD/2609/0006 — 905,85 USD = 19.928.700 LAK</w:t>
            </w:r>
          </w:p>
        </w:tc>
        <w:tc>
          <w:tcPr>
            <w:tcW w:type="dxa" w:w="2160"/>
          </w:tcPr>
          <w:p>
            <w:r/>
            <w:r>
              <w:rPr>
                <w:b/>
              </w:rPr>
              <w:t>Nợ 1211 / Có 70</w:t>
            </w:r>
            <w:r>
              <w:t xml:space="preserve"> (khách nợ tiền cước)</w:t>
            </w:r>
          </w:p>
        </w:tc>
      </w:tr>
      <w:tr>
        <w:tc>
          <w:tcPr>
            <w:tcW w:type="dxa" w:w="2160"/>
          </w:tcPr>
          <w:p>
            <w:r/>
            <w:r>
              <w:t>Ghi thu tiền (</w:t>
            </w:r>
            <w:r>
              <w:rPr>
                <w:rFonts w:ascii="Consolas" w:hAnsi="Consolas"/>
                <w:sz w:val="19"/>
              </w:rPr>
              <w:t>doanhthu</w:t>
            </w:r>
            <w:r>
              <w:t>)</w:t>
            </w:r>
          </w:p>
        </w:tc>
        <w:tc>
          <w:tcPr>
            <w:tcW w:type="dxa" w:w="2160"/>
          </w:tcPr>
          <w:p>
            <w:r/>
            <w:r>
              <w:t>PT/2609/0004 — 518,75 USD</w:t>
            </w:r>
          </w:p>
        </w:tc>
        <w:tc>
          <w:tcPr>
            <w:tcW w:type="dxa" w:w="2160"/>
          </w:tcPr>
          <w:p>
            <w:r/>
            <w:r>
              <w:t>PT/2609/0005 — 400 USD · PT/2609/0006 — 505,85 USD</w:t>
            </w:r>
          </w:p>
        </w:tc>
        <w:tc>
          <w:tcPr>
            <w:tcW w:type="dxa" w:w="2160"/>
          </w:tcPr>
          <w:p>
            <w:r/>
            <w:r>
              <w:rPr>
                <w:b/>
              </w:rPr>
              <w:t>Nợ 1022 / Có 1211</w:t>
            </w:r>
            <w:r>
              <w:t xml:space="preserve"> (tiền về ngân hàng, xoá nợ khách)</w:t>
            </w:r>
          </w:p>
        </w:tc>
      </w:tr>
    </w:tbl>
    <w:p/>
    <w:p>
      <w:pPr>
        <w:jc w:val="both"/>
      </w:pPr>
      <w:r>
        <w:t xml:space="preserve">Trong </w:t>
      </w:r>
      <w:r>
        <w:rPr>
          <w:b/>
        </w:rPr>
        <w:t>Sổ sách → Kế toán → Nhật ký chung</w:t>
      </w:r>
      <w:r>
        <w:t xml:space="preserve"> là 9 bút toán </w:t>
      </w:r>
      <w:r>
        <w:rPr>
          <w:b/>
        </w:rPr>
        <w:t>BT-000053 … BT-000061</w:t>
      </w:r>
      <w:r>
        <w:t xml:space="preserve"> (4 của phiếu gom, 5 của phiếu giao); </w:t>
      </w:r>
      <w:r>
        <w:rPr>
          <w:b/>
        </w:rPr>
        <w:t>Cân đối phát sinh</w:t>
      </w:r>
      <w:r>
        <w:t xml:space="preserve"> vẫn </w:t>
      </w:r>
      <w:r>
        <w:rPr>
          <w:i/>
        </w:rPr>
        <w:t>Nợ = Có</w:t>
      </w:r>
      <w:r>
        <w:t xml:space="preserve">. Tờ sinh ở trang kế toán vào sổ ngay; tờ sinh ở trang điều xe phải </w:t>
      </w:r>
      <w:r>
        <w:rPr>
          <w:b/>
        </w:rPr>
        <w:t>đẩy</w:t>
      </w:r>
      <w:r>
        <w:t xml:space="preserve"> (1.3) — tờ của cặp phiếu mẫu đã đẩy rồi.</w:t>
      </w:r>
    </w:p>
    <w:p>
      <w:pPr>
        <w:jc w:val="both"/>
      </w:pPr>
      <w:r>
        <w:rPr>
          <w:b/>
        </w:rPr>
        <w:t>Khoản chưa vào sổ.</w:t>
      </w:r>
      <w:r>
        <w:t xml:space="preserve"> Mục IV chia theo cách trả (bước 3); chỉ dòng </w:t>
      </w:r>
      <w:r>
        <w:rPr>
          <w:i/>
        </w:rPr>
        <w:t>Chi ngay khi xe đi</w:t>
      </w:r>
      <w:r>
        <w:t xml:space="preserve"> qua quỹ lúc xe đi nên có tờ PC_TU. Hai loại còn lại: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Khoản</w:t>
            </w:r>
          </w:p>
        </w:tc>
        <w:tc>
          <w:tcPr>
            <w:tcW w:type="dxa" w:w="1728"/>
          </w:tcPr>
          <w:p>
            <w:r>
              <w:rPr>
                <w:b/>
              </w:rPr>
            </w:r>
            <w:r>
              <w:rPr>
                <w:b/>
              </w:rPr>
              <w:t>Phiếu gom</w:t>
            </w:r>
          </w:p>
        </w:tc>
        <w:tc>
          <w:tcPr>
            <w:tcW w:type="dxa" w:w="1728"/>
          </w:tcPr>
          <w:p>
            <w:r>
              <w:rPr>
                <w:b/>
              </w:rPr>
            </w:r>
            <w:r>
              <w:rPr>
                <w:b/>
              </w:rPr>
              <w:t>Phiếu giao</w:t>
            </w:r>
          </w:p>
        </w:tc>
        <w:tc>
          <w:tcPr>
            <w:tcW w:type="dxa" w:w="1728"/>
          </w:tcPr>
          <w:p>
            <w:r>
              <w:rPr>
                <w:b/>
              </w:rPr>
            </w:r>
            <w:r>
              <w:rPr>
                <w:b/>
              </w:rPr>
              <w:t>Đi đâu</w:t>
            </w:r>
          </w:p>
        </w:tc>
        <w:tc>
          <w:tcPr>
            <w:tcW w:type="dxa" w:w="1728"/>
          </w:tcPr>
          <w:p>
            <w:r>
              <w:rPr>
                <w:b/>
              </w:rPr>
            </w:r>
            <w:r>
              <w:rPr>
                <w:b/>
              </w:rPr>
              <w:t>Vào sổ lúc nào</w:t>
            </w:r>
          </w:p>
        </w:tc>
      </w:tr>
      <w:tr>
        <w:tc>
          <w:tcPr>
            <w:tcW w:type="dxa" w:w="1728"/>
          </w:tcPr>
          <w:p>
            <w:r/>
            <w:r>
              <w:t>Tiền nước + tiền chuyến (</w:t>
            </w:r>
            <w:r>
              <w:rPr>
                <w:i/>
              </w:rPr>
              <w:t>Trả theo chuyến cùng lương</w:t>
            </w:r>
            <w:r>
              <w:t>)</w:t>
            </w:r>
          </w:p>
        </w:tc>
        <w:tc>
          <w:tcPr>
            <w:tcW w:type="dxa" w:w="1728"/>
          </w:tcPr>
          <w:p>
            <w:r/>
            <w:r>
              <w:t>1.860.000</w:t>
            </w:r>
          </w:p>
        </w:tc>
        <w:tc>
          <w:tcPr>
            <w:tcW w:type="dxa" w:w="1728"/>
          </w:tcPr>
          <w:p>
            <w:r/>
            <w:r>
              <w:t>1.860.000</w:t>
            </w:r>
          </w:p>
        </w:tc>
        <w:tc>
          <w:tcPr>
            <w:tcW w:type="dxa" w:w="1728"/>
          </w:tcPr>
          <w:p>
            <w:r/>
            <w:r>
              <w:t xml:space="preserve">cộng lên </w:t>
            </w:r>
            <w:r>
              <w:rPr>
                <w:b/>
              </w:rPr>
              <w:t>Tiền vận chuyển → Tiền chuyến &amp; tiền nước tài xế</w:t>
            </w:r>
            <w:r>
              <w:t>, tháng 09, dòng ທ້າວ ສົມພອນ</w:t>
            </w:r>
          </w:p>
        </w:tc>
        <w:tc>
          <w:tcPr>
            <w:tcW w:type="dxa" w:w="1728"/>
          </w:tcPr>
          <w:p>
            <w:r/>
            <w:r>
              <w:rPr>
                <w:b/>
              </w:rPr>
              <w:t>chưa có tờ nào</w:t>
            </w:r>
            <w:r>
              <w:t xml:space="preserve"> — màn đó chỉ cộng số để trả lương, không sinh bút toán</w:t>
            </w:r>
          </w:p>
        </w:tc>
      </w:tr>
      <w:tr>
        <w:tc>
          <w:tcPr>
            <w:tcW w:type="dxa" w:w="1728"/>
          </w:tcPr>
          <w:p>
            <w:r/>
            <w:r>
              <w:t>Chipping Lào (</w:t>
            </w:r>
            <w:r>
              <w:rPr>
                <w:i/>
              </w:rPr>
              <w:t>Nợ NCC / trả theo đợt</w:t>
            </w:r>
            <w:r>
              <w:t>)</w:t>
            </w:r>
          </w:p>
        </w:tc>
        <w:tc>
          <w:tcPr>
            <w:tcW w:type="dxa" w:w="1728"/>
          </w:tcPr>
          <w:p>
            <w:r/>
            <w:r>
              <w:t>620.000</w:t>
            </w:r>
          </w:p>
        </w:tc>
        <w:tc>
          <w:tcPr>
            <w:tcW w:type="dxa" w:w="1728"/>
          </w:tcPr>
          <w:p>
            <w:r/>
            <w:r>
              <w:t>—</w:t>
            </w:r>
          </w:p>
        </w:tc>
        <w:tc>
          <w:tcPr>
            <w:tcW w:type="dxa" w:w="1728"/>
          </w:tcPr>
          <w:p>
            <w:r/>
            <w:r>
              <w:t xml:space="preserve">cộng vào phát sinh ở </w:t>
            </w:r>
            <w:r>
              <w:rPr>
                <w:b/>
              </w:rPr>
              <w:t>Tiền vận chuyển → Theo dõi nhà cung cấp</w:t>
            </w:r>
            <w:r>
              <w:t xml:space="preserve"> (6.6)</w:t>
            </w:r>
          </w:p>
        </w:tc>
        <w:tc>
          <w:tcPr>
            <w:tcW w:type="dxa" w:w="1728"/>
          </w:tcPr>
          <w:p>
            <w:r/>
            <w:r>
              <w:t xml:space="preserve">chỉ khi kế toán bấm </w:t>
            </w:r>
            <w:r>
              <w:rPr>
                <w:b/>
              </w:rPr>
              <w:t>Trả nhà cung cấp</w:t>
            </w:r>
            <w:r>
              <w:t>: tờ PC_NCC (Nợ 4021 / Có 1011)</w:t>
            </w:r>
          </w:p>
        </w:tc>
      </w:tr>
    </w:tbl>
    <w:p/>
    <w:p>
      <w:pPr>
        <w:jc w:val="both"/>
      </w:pPr>
      <w:r>
        <w:t xml:space="preserve">Cộng lại đúng tổng mục IV: phiếu gom 580.000 + 1.860.000 + 620.000 = </w:t>
      </w:r>
      <w:r>
        <w:rPr>
          <w:b/>
        </w:rPr>
        <w:t>3.060.000</w:t>
      </w:r>
      <w:r>
        <w:t xml:space="preserve">; phiếu giao 2.413.500 + 1.860.000 = </w:t>
      </w:r>
      <w:r>
        <w:rPr>
          <w:b/>
        </w:rPr>
        <w:t>4.273.500</w:t>
      </w:r>
      <w:r>
        <w:t xml:space="preserve">. Đây cũng là lý do lãi ở màn </w:t>
      </w:r>
      <w:r>
        <w:rPr>
          <w:b/>
        </w:rPr>
        <w:t>Chuyến xe</w:t>
      </w:r>
      <w:r>
        <w:t xml:space="preserve"> cao hơn lãi trên phiếu (</w:t>
      </w:r>
      <w:r>
        <w:rPr>
          <w:b/>
        </w:rPr>
        <w:t>điều 2</w:t>
      </w:r>
      <w:r>
        <w:t>).</w:t>
      </w:r>
    </w:p>
    <w:p>
      <w:pPr>
        <w:jc w:val="both"/>
      </w:pPr>
      <w:r>
        <w:rPr>
          <w:b/>
        </w:rPr>
        <w:t>Tất toán tài xế</w:t>
      </w:r>
      <w:r>
        <w:t xml:space="preserve"> của ທ້າວ ສົມພອນ: hai phiếu mẫu </w:t>
      </w:r>
      <w:r>
        <w:rPr>
          <w:i/>
        </w:rPr>
        <w:t>đã chi thật = tạm ứng</w:t>
      </w:r>
      <w:r>
        <w:t xml:space="preserve">, </w:t>
      </w:r>
      <w:r>
        <w:rPr>
          <w:b/>
        </w:rPr>
        <w:t>chênh 0</w:t>
      </w:r>
      <w:r>
        <w:t xml:space="preserve">; dòng tổng của tài xế có thể còn </w:t>
      </w:r>
      <w:r>
        <w:rPr>
          <w:i/>
        </w:rPr>
        <w:t>Tài xế nộp lại</w:t>
      </w:r>
      <w:r>
        <w:t xml:space="preserve"> vì phiếu mẫu cũ — lý do ở ca </w:t>
      </w:r>
      <w:r>
        <w:rPr>
          <w:b/>
        </w:rPr>
        <w:t>T34</w:t>
      </w:r>
      <w:r>
        <w:t>.</w:t>
      </w:r>
    </w:p>
    <w:p>
      <w:pPr>
        <w:jc w:val="both"/>
      </w:pPr>
      <w:r>
        <w:rPr>
          <w:b/>
        </w:rPr>
        <w:t>Lập lại cặp phiếu mẫu khác</w:t>
      </w:r>
      <w:r>
        <w:t xml:space="preserve"> (ví dụ hôm sau): </w:t>
      </w:r>
      <w:r>
        <w:rPr>
          <w:rFonts w:ascii="Consolas" w:hAnsi="Consolas"/>
          <w:sz w:val="19"/>
        </w:rPr>
        <w:t>python tools/phieu_mau_a_z.py</w:t>
      </w:r>
      <w:r>
        <w:t xml:space="preserve"> chạy thử (không ghi, chỉ kể sẽ làm gì), thêm </w:t>
      </w:r>
      <w:r>
        <w:rPr>
          <w:rFonts w:ascii="Consolas" w:hAnsi="Consolas"/>
          <w:sz w:val="19"/>
        </w:rPr>
        <w:t>http://127.0.0.1:8020 http://127.0.0.1:8030 that</w:t>
      </w:r>
      <w:r>
        <w:t xml:space="preserve"> là làm thật. Cùng ngày đã có phiếu mẫu thì công cụ dừng, không lập trùng. Công cụ chỉ đẩy tờ của hai phiếu mẫu, không bấm </w:t>
      </w:r>
      <w:r>
        <w:rPr>
          <w:i/>
        </w:rPr>
        <w:t>Đẩy hết</w:t>
      </w:r>
      <w:r>
        <w:t xml:space="preserve"> (không cuốn tờ của phiếu anh đang test tay).</w:t>
      </w:r>
    </w:p>
    <w:p>
      <w:pPr>
        <w:pStyle w:val="Heading2"/>
      </w:pPr>
      <w:r>
        <w:t>10.1. Chặng GOM: lập phiếu, dầu, tạm ứng, kiểm, cấp, chi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T00</w:t>
            </w:r>
          </w:p>
        </w:tc>
        <w:tc>
          <w:tcPr>
            <w:tcW w:type="dxa" w:w="1440"/>
          </w:tcPr>
          <w:p>
            <w:r/>
            <w:r>
              <w:rPr>
                <w:rFonts w:ascii="Consolas" w:hAnsi="Consolas"/>
                <w:sz w:val="19"/>
              </w:rPr>
              <w:t>thabok</w:t>
            </w:r>
            <w:r>
              <w:t xml:space="preserve"> · điều xe</w:t>
            </w:r>
          </w:p>
        </w:tc>
        <w:tc>
          <w:tcPr>
            <w:tcW w:type="dxa" w:w="1440"/>
          </w:tcPr>
          <w:p>
            <w:r/>
            <w:r>
              <w:rPr>
                <w:b/>
              </w:rPr>
              <w:t>Danh mục → Tuyến đường</w:t>
            </w:r>
            <w:r>
              <w:t xml:space="preserve"> → bấm tuyến </w:t>
            </w:r>
            <w:r>
              <w:rPr>
                <w:b/>
              </w:rPr>
              <w:t>ກາສີ → ທ່າບົກ</w:t>
            </w:r>
            <w:r>
              <w:t xml:space="preserve"> → </w:t>
            </w:r>
            <w:r>
              <w:rPr>
                <w:b/>
              </w:rPr>
              <w:t>Sửa</w:t>
            </w:r>
            <w:r>
              <w:t xml:space="preserve"> → xem ô </w:t>
            </w:r>
            <w:r>
              <w:rPr>
                <w:b/>
              </w:rPr>
              <w:t>Km chiều về</w:t>
            </w:r>
            <w:r>
              <w:t xml:space="preserve"> và nút </w:t>
            </w:r>
            <w:r>
              <w:rPr>
                <w:b/>
              </w:rPr>
              <w:t>= 145 km</w:t>
            </w:r>
            <w:r>
              <w:t xml:space="preserve"> → </w:t>
            </w:r>
            <w:r>
              <w:rPr>
                <w:b/>
              </w:rPr>
              <w:t>Huỷ</w:t>
            </w:r>
          </w:p>
        </w:tc>
        <w:tc>
          <w:tcPr>
            <w:tcW w:type="dxa" w:w="1440"/>
          </w:tcPr>
          <w:p>
            <w:r/>
            <w:r>
              <w:t xml:space="preserve">Bảng có cột </w:t>
            </w:r>
            <w:r>
              <w:rPr>
                <w:b/>
              </w:rPr>
              <w:t>Km chiều về</w:t>
            </w:r>
            <w:r>
              <w:t xml:space="preserve"> 145; khung chi tiết có dòng </w:t>
            </w:r>
            <w:r>
              <w:rPr>
                <w:b/>
              </w:rPr>
              <w:t>↩ ກາສີ (ບ່ອນຂຸດແຮ່)</w:t>
            </w:r>
            <w:r>
              <w:t xml:space="preserve"> </w:t>
            </w:r>
            <w:r>
              <w:rPr>
                <w:i/>
              </w:rPr>
              <w:t>Km chiều về +145 km</w:t>
            </w:r>
            <w:r>
              <w:t xml:space="preserve"> và </w:t>
            </w:r>
            <w:r>
              <w:rPr>
                <w:i/>
              </w:rPr>
              <w:t>Cả đi và về: 290 km</w:t>
            </w:r>
          </w:p>
        </w:tc>
        <w:tc>
          <w:tcPr>
            <w:tcW w:type="dxa" w:w="1440"/>
          </w:tcPr>
          <w:p>
            <w:r/>
            <w:r>
              <w:t>6.7</w:t>
            </w:r>
          </w:p>
        </w:tc>
        <w:tc>
          <w:tcPr>
            <w:tcW w:type="dxa" w:w="1440"/>
          </w:tcPr>
          <w:p>
            <w:r/>
          </w:p>
        </w:tc>
      </w:tr>
      <w:tr>
        <w:tc>
          <w:tcPr>
            <w:tcW w:type="dxa" w:w="1440"/>
          </w:tcPr>
          <w:p>
            <w:r/>
            <w:r>
              <w:t>T01</w:t>
            </w:r>
          </w:p>
        </w:tc>
        <w:tc>
          <w:tcPr>
            <w:tcW w:type="dxa" w:w="1440"/>
          </w:tcPr>
          <w:p>
            <w:r/>
            <w:r>
              <w:rPr>
                <w:rFonts w:ascii="Consolas" w:hAnsi="Consolas"/>
                <w:sz w:val="19"/>
              </w:rPr>
              <w:t>thabok</w:t>
            </w:r>
            <w:r>
              <w:t xml:space="preserve"> · điều xe</w:t>
            </w:r>
          </w:p>
        </w:tc>
        <w:tc>
          <w:tcPr>
            <w:tcW w:type="dxa" w:w="1440"/>
          </w:tcPr>
          <w:p>
            <w:r/>
            <w:r>
              <w:rPr>
                <w:b/>
              </w:rPr>
              <w:t>Phiếu xuất xe</w:t>
            </w:r>
            <w:r>
              <w:t xml:space="preserve"> → </w:t>
            </w:r>
            <w:r>
              <w:rPr>
                <w:b/>
              </w:rPr>
              <w:t>Phiếu mới</w:t>
            </w:r>
            <w:r>
              <w:t xml:space="preserve"> → thẻ </w:t>
            </w:r>
            <w:r>
              <w:rPr>
                <w:b/>
              </w:rPr>
              <w:t>I</w:t>
            </w:r>
            <w:r>
              <w:t xml:space="preserve">: Loại </w:t>
            </w:r>
            <w:r>
              <w:rPr>
                <w:b/>
              </w:rPr>
              <w:t>Gom (mỏ → bãi)</w:t>
            </w:r>
            <w:r>
              <w:t xml:space="preserve">, xe 343 (ô </w:t>
            </w:r>
            <w:r>
              <w:rPr>
                <w:b/>
              </w:rPr>
              <w:t>Lúc đi</w:t>
            </w:r>
            <w:r>
              <w:t xml:space="preserve"> tự điền, xem T01b), tài xế </w:t>
            </w:r>
            <w:r>
              <w:rPr>
                <w:rFonts w:ascii="Consolas" w:hAnsi="Consolas"/>
                <w:sz w:val="19"/>
              </w:rPr>
              <w:t>tx01</w:t>
            </w:r>
            <w:r>
              <w:t xml:space="preserve"> → thẻ </w:t>
            </w:r>
            <w:r>
              <w:rPr>
                <w:b/>
              </w:rPr>
              <w:t>II</w:t>
            </w:r>
            <w:r>
              <w:t xml:space="preserve">: tuyến </w:t>
            </w:r>
            <w:r>
              <w:rPr>
                <w:b/>
              </w:rPr>
              <w:t>ກາສີ → ທ່າບົກ</w:t>
            </w:r>
            <w:r>
              <w:t xml:space="preserve">, khách ຄຳຕຸ້ຍ, loại hàng quặng sắt — ô </w:t>
            </w:r>
            <w:r>
              <w:rPr>
                <w:b/>
              </w:rPr>
              <w:t>Cân tại mỏ (t)</w:t>
            </w:r>
            <w:r>
              <w:t xml:space="preserve"> để trống → </w:t>
            </w:r>
            <w:r>
              <w:rPr>
                <w:b/>
              </w:rPr>
              <w:t>Lưu</w:t>
            </w:r>
            <w:r>
              <w:t xml:space="preserve"> (nút xanh góc trên phải)</w:t>
            </w:r>
          </w:p>
        </w:tc>
        <w:tc>
          <w:tcPr>
            <w:tcW w:type="dxa" w:w="1440"/>
          </w:tcPr>
          <w:p>
            <w:r/>
            <w:r>
              <w:t xml:space="preserve">Máy cấp số </w:t>
            </w:r>
            <w:r>
              <w:rPr>
                <w:rFonts w:ascii="Consolas" w:hAnsi="Consolas"/>
                <w:sz w:val="19"/>
              </w:rPr>
              <w:t>G4-…/EPL</w:t>
            </w:r>
            <w:r>
              <w:t xml:space="preserve">, báo </w:t>
            </w:r>
            <w:r>
              <w:rPr>
                <w:i/>
              </w:rPr>
              <w:t>Đã lưu</w:t>
            </w:r>
            <w:r>
              <w:t xml:space="preserve">; Bãi </w:t>
            </w:r>
            <w:r>
              <w:rPr>
                <w:b/>
              </w:rPr>
              <w:t>không thấy</w:t>
            </w:r>
            <w:r>
              <w:t xml:space="preserve"> ô giá cước, giá thuê, tỷ giá; phiếu gom </w:t>
            </w:r>
            <w:r>
              <w:rPr>
                <w:b/>
              </w:rPr>
              <w:t>không có</w:t>
            </w:r>
            <w:r>
              <w:t xml:space="preserve"> khung </w:t>
            </w:r>
            <w:r>
              <w:rPr>
                <w:b/>
              </w:rPr>
              <w:t>Hàng trên phiếu</w:t>
            </w:r>
            <w:r>
              <w:t xml:space="preserve">; dưới ô </w:t>
            </w:r>
            <w:r>
              <w:rPr>
                <w:b/>
              </w:rPr>
              <w:t>Cân tại mỏ (t)</w:t>
            </w:r>
            <w:r>
              <w:t xml:space="preserve"> ghi </w:t>
            </w:r>
            <w:r>
              <w:rPr>
                <w:i/>
              </w:rPr>
              <w:t>Bốc xong ở mỏ mới ghi…</w:t>
            </w:r>
            <w:r>
              <w:t xml:space="preserve">; ô </w:t>
            </w:r>
            <w:r>
              <w:rPr>
                <w:b/>
              </w:rPr>
              <w:t>Ngày xe về</w:t>
            </w:r>
            <w:r>
              <w:t xml:space="preserve">, </w:t>
            </w:r>
            <w:r>
              <w:rPr>
                <w:b/>
              </w:rPr>
              <w:t>Lúc về</w:t>
            </w:r>
            <w:r>
              <w:t xml:space="preserve">, </w:t>
            </w:r>
            <w:r>
              <w:rPr>
                <w:b/>
              </w:rPr>
              <w:t>Cân tại bãi khi về</w:t>
            </w:r>
            <w:r>
              <w:t xml:space="preserve"> xám, ghi </w:t>
            </w:r>
            <w:r>
              <w:rPr>
                <w:i/>
              </w:rPr>
              <w:t>Điền khi xe về / tới</w:t>
            </w:r>
          </w:p>
        </w:tc>
        <w:tc>
          <w:tcPr>
            <w:tcW w:type="dxa" w:w="1440"/>
          </w:tcPr>
          <w:p>
            <w:r/>
            <w:r>
              <w:t>1</w:t>
            </w:r>
          </w:p>
        </w:tc>
        <w:tc>
          <w:tcPr>
            <w:tcW w:type="dxa" w:w="1440"/>
          </w:tcPr>
          <w:p>
            <w:r/>
          </w:p>
        </w:tc>
      </w:tr>
      <w:tr>
        <w:tc>
          <w:tcPr>
            <w:tcW w:type="dxa" w:w="1440"/>
          </w:tcPr>
          <w:p>
            <w:r/>
            <w:r>
              <w:t>T01b</w:t>
            </w:r>
          </w:p>
        </w:tc>
        <w:tc>
          <w:tcPr>
            <w:tcW w:type="dxa" w:w="1440"/>
          </w:tcPr>
          <w:p>
            <w:r/>
            <w:r>
              <w:rPr>
                <w:rFonts w:ascii="Consolas" w:hAnsi="Consolas"/>
                <w:sz w:val="19"/>
              </w:rPr>
              <w:t>thabok</w:t>
            </w:r>
            <w:r>
              <w:t xml:space="preserve"> · điều xe</w:t>
            </w:r>
          </w:p>
        </w:tc>
        <w:tc>
          <w:tcPr>
            <w:tcW w:type="dxa" w:w="1440"/>
          </w:tcPr>
          <w:p>
            <w:r/>
            <w:r>
              <w:t xml:space="preserve">Trên phiếu T01 (chưa lưu cũng được): nhìn ô </w:t>
            </w:r>
            <w:r>
              <w:rPr>
                <w:b/>
              </w:rPr>
              <w:t>Lúc đi</w:t>
            </w:r>
            <w:r>
              <w:t xml:space="preserve">, rồi gõ đè một số khác, rồi đổi </w:t>
            </w:r>
            <w:r>
              <w:rPr>
                <w:b/>
              </w:rPr>
              <w:t>Số xe</w:t>
            </w:r>
            <w:r>
              <w:t xml:space="preserve"> sang xe khác và chọn lại 343</w:t>
            </w:r>
          </w:p>
        </w:tc>
        <w:tc>
          <w:tcPr>
            <w:tcW w:type="dxa" w:w="1440"/>
          </w:tcPr>
          <w:p>
            <w:r/>
            <w:r>
              <w:t xml:space="preserve">Chọn xe là ô </w:t>
            </w:r>
            <w:r>
              <w:rPr>
                <w:b/>
              </w:rPr>
              <w:t>Lúc đi</w:t>
            </w:r>
            <w:r>
              <w:t xml:space="preserve"> có ngay số </w:t>
            </w:r>
            <w:r>
              <w:rPr>
                <w:b/>
              </w:rPr>
              <w:t>Công-tơ-mét (km)</w:t>
            </w:r>
            <w:r>
              <w:t xml:space="preserve"> của xe 343 (61.200) (như ở màn </w:t>
            </w:r>
            <w:r>
              <w:rPr>
                <w:b/>
              </w:rPr>
              <w:t>Xe</w:t>
            </w:r>
            <w:r>
              <w:t xml:space="preserve">), dưới ô ghi </w:t>
            </w:r>
            <w:r>
              <w:rPr>
                <w:i/>
              </w:rPr>
              <w:t>Điền sẵn theo công-tơ-mét của xe — sửa được</w:t>
            </w:r>
            <w:r>
              <w:t xml:space="preserve">; đã gõ tay thì đổi xe </w:t>
            </w:r>
            <w:r>
              <w:rPr>
                <w:b/>
              </w:rPr>
              <w:t>không</w:t>
            </w:r>
            <w:r>
              <w:t xml:space="preserve"> đè số anh gõ. </w:t>
            </w:r>
            <w:r>
              <w:rPr>
                <w:b/>
              </w:rPr>
              <w:t>Km về ước tính</w:t>
            </w:r>
            <w:r>
              <w:t xml:space="preserve"> = lúc đi + 290 (145 đi + 145 về)</w:t>
            </w:r>
          </w:p>
        </w:tc>
        <w:tc>
          <w:tcPr>
            <w:tcW w:type="dxa" w:w="1440"/>
          </w:tcPr>
          <w:p>
            <w:r/>
            <w:r>
              <w:t>1</w:t>
            </w:r>
          </w:p>
        </w:tc>
        <w:tc>
          <w:tcPr>
            <w:tcW w:type="dxa" w:w="1440"/>
          </w:tcPr>
          <w:p>
            <w:r/>
          </w:p>
        </w:tc>
      </w:tr>
      <w:tr>
        <w:tc>
          <w:tcPr>
            <w:tcW w:type="dxa" w:w="1440"/>
          </w:tcPr>
          <w:p>
            <w:r/>
            <w:r>
              <w:t>T02</w:t>
            </w:r>
          </w:p>
        </w:tc>
        <w:tc>
          <w:tcPr>
            <w:tcW w:type="dxa" w:w="1440"/>
          </w:tcPr>
          <w:p>
            <w:r/>
            <w:r>
              <w:rPr>
                <w:rFonts w:ascii="Consolas" w:hAnsi="Consolas"/>
                <w:sz w:val="19"/>
              </w:rPr>
              <w:t>thabok</w:t>
            </w:r>
            <w:r>
              <w:t xml:space="preserve"> · điều xe</w:t>
            </w:r>
          </w:p>
        </w:tc>
        <w:tc>
          <w:tcPr>
            <w:tcW w:type="dxa" w:w="1440"/>
          </w:tcPr>
          <w:p>
            <w:r/>
            <w:r>
              <w:t xml:space="preserve">Mục III → </w:t>
            </w:r>
            <w:r>
              <w:rPr>
                <w:b/>
              </w:rPr>
              <w:t>Thêm dòng</w:t>
            </w:r>
            <w:r>
              <w:t xml:space="preserve">: 200 lít, nơi đổ </w:t>
            </w:r>
            <w:r>
              <w:rPr>
                <w:b/>
              </w:rPr>
              <w:t>kho Thà Bốc</w:t>
            </w:r>
            <w:r>
              <w:t xml:space="preserve"> → </w:t>
            </w:r>
            <w:r>
              <w:rPr>
                <w:b/>
              </w:rPr>
              <w:t>Lưu</w:t>
            </w:r>
            <w:r>
              <w:t xml:space="preserve"> → </w:t>
            </w:r>
            <w:r>
              <w:rPr>
                <w:b/>
              </w:rPr>
              <w:t>Phiếu đề nghị xuất nhiên liệu</w:t>
            </w:r>
            <w:r>
              <w:t xml:space="preserve"> → </w:t>
            </w:r>
            <w:r>
              <w:rPr>
                <w:b/>
              </w:rPr>
              <w:t>In</w:t>
            </w:r>
          </w:p>
        </w:tc>
        <w:tc>
          <w:tcPr>
            <w:tcW w:type="dxa" w:w="1440"/>
          </w:tcPr>
          <w:p>
            <w:r/>
            <w:r>
              <w:t>Mở màn Phiếu chi · Phiếu thu ở tờ phiếu đề nghị xuất nhiên liệu có mã QR; không có cột tiền</w:t>
            </w:r>
          </w:p>
        </w:tc>
        <w:tc>
          <w:tcPr>
            <w:tcW w:type="dxa" w:w="1440"/>
          </w:tcPr>
          <w:p>
            <w:r/>
            <w:r>
              <w:t>2</w:t>
            </w:r>
          </w:p>
        </w:tc>
        <w:tc>
          <w:tcPr>
            <w:tcW w:type="dxa" w:w="1440"/>
          </w:tcPr>
          <w:p>
            <w:r/>
          </w:p>
        </w:tc>
      </w:tr>
      <w:tr>
        <w:tc>
          <w:tcPr>
            <w:tcW w:type="dxa" w:w="1440"/>
          </w:tcPr>
          <w:p>
            <w:r/>
            <w:r>
              <w:t>T03</w:t>
            </w:r>
          </w:p>
        </w:tc>
        <w:tc>
          <w:tcPr>
            <w:tcW w:type="dxa" w:w="1440"/>
          </w:tcPr>
          <w:p>
            <w:r/>
            <w:r>
              <w:rPr>
                <w:rFonts w:ascii="Consolas" w:hAnsi="Consolas"/>
                <w:sz w:val="19"/>
              </w:rPr>
              <w:t>thabok</w:t>
            </w:r>
            <w:r>
              <w:t xml:space="preserve"> · điều xe</w:t>
            </w:r>
          </w:p>
        </w:tc>
        <w:tc>
          <w:tcPr>
            <w:tcW w:type="dxa" w:w="1440"/>
          </w:tcPr>
          <w:p>
            <w:r/>
            <w:r>
              <w:t xml:space="preserve">Mục IV → </w:t>
            </w:r>
            <w:r>
              <w:rPr>
                <w:b/>
              </w:rPr>
              <w:t>Thêm dòng</w:t>
            </w:r>
            <w:r>
              <w:t xml:space="preserve"> như tờ Excel: tiền nước, chi phí sang Việt Nam, chipping Lào, tiền chuyến, điện thoại (mỗi dòng SL 1) → </w:t>
            </w:r>
            <w:r>
              <w:rPr>
                <w:b/>
              </w:rPr>
              <w:t>Lưu</w:t>
            </w:r>
            <w:r>
              <w:t xml:space="preserve"> → </w:t>
            </w:r>
            <w:r>
              <w:rPr>
                <w:b/>
              </w:rPr>
              <w:t>Phiếu đề nghị tạm ứng</w:t>
            </w:r>
            <w:r>
              <w:t xml:space="preserve"> → </w:t>
            </w:r>
            <w:r>
              <w:rPr>
                <w:b/>
              </w:rPr>
              <w:t>In</w:t>
            </w:r>
          </w:p>
        </w:tc>
        <w:tc>
          <w:tcPr>
            <w:tcW w:type="dxa" w:w="1440"/>
          </w:tcPr>
          <w:p>
            <w:r/>
            <w:r>
              <w:t xml:space="preserve">Ô cách trả tự chọn: tiền nước, tiền chuyến </w:t>
            </w:r>
            <w:r>
              <w:rPr>
                <w:i/>
              </w:rPr>
              <w:t>Trả theo chuyến cùng lương</w:t>
            </w:r>
            <w:r>
              <w:t xml:space="preserve">; sang VN, điện thoại </w:t>
            </w:r>
            <w:r>
              <w:rPr>
                <w:i/>
              </w:rPr>
              <w:t>Chi ngay khi xe đi</w:t>
            </w:r>
            <w:r>
              <w:t xml:space="preserve">; chipping </w:t>
            </w:r>
            <w:r>
              <w:rPr>
                <w:i/>
              </w:rPr>
              <w:t>Nợ NCC / trả theo đợt</w:t>
            </w:r>
            <w:r>
              <w:t>. Tờ đề nghị tạm ứng có mã QR; Bãi không nhập được đơn giá</w:t>
            </w:r>
          </w:p>
        </w:tc>
        <w:tc>
          <w:tcPr>
            <w:tcW w:type="dxa" w:w="1440"/>
          </w:tcPr>
          <w:p>
            <w:r/>
            <w:r>
              <w:t>3</w:t>
            </w:r>
          </w:p>
        </w:tc>
        <w:tc>
          <w:tcPr>
            <w:tcW w:type="dxa" w:w="1440"/>
          </w:tcPr>
          <w:p>
            <w:r/>
          </w:p>
        </w:tc>
      </w:tr>
      <w:tr>
        <w:tc>
          <w:tcPr>
            <w:tcW w:type="dxa" w:w="1440"/>
          </w:tcPr>
          <w:p>
            <w:r/>
            <w:r>
              <w:t>T03c</w:t>
            </w:r>
          </w:p>
        </w:tc>
        <w:tc>
          <w:tcPr>
            <w:tcW w:type="dxa" w:w="1440"/>
          </w:tcPr>
          <w:p>
            <w:r/>
            <w:r>
              <w:rPr>
                <w:rFonts w:ascii="Consolas" w:hAnsi="Consolas"/>
                <w:sz w:val="19"/>
              </w:rPr>
              <w:t>ketoancp</w:t>
            </w:r>
            <w:r>
              <w:t xml:space="preserve"> · điều xe</w:t>
            </w:r>
          </w:p>
        </w:tc>
        <w:tc>
          <w:tcPr>
            <w:tcW w:type="dxa" w:w="1440"/>
          </w:tcPr>
          <w:p>
            <w:r/>
            <w:r>
              <w:t xml:space="preserve">Nhập đơn giá như Excel (60.000 · 430.000 · 620.000 · 1.800.000 · 150.000) → </w:t>
            </w:r>
            <w:r>
              <w:rPr>
                <w:b/>
              </w:rPr>
              <w:t>Lưu</w:t>
            </w:r>
            <w:r>
              <w:t xml:space="preserve"> → bấm lại </w:t>
            </w:r>
            <w:r>
              <w:rPr>
                <w:b/>
              </w:rPr>
              <w:t>Phiếu đề nghị tạm ứng</w:t>
            </w:r>
          </w:p>
        </w:tc>
        <w:tc>
          <w:tcPr>
            <w:tcW w:type="dxa" w:w="1440"/>
          </w:tcPr>
          <w:p>
            <w:r/>
            <w:r>
              <w:t xml:space="preserve">Tờ đề nghị tạm ứng </w:t>
            </w:r>
            <w:r>
              <w:rPr>
                <w:b/>
              </w:rPr>
              <w:t>580.000 LAK</w:t>
            </w:r>
            <w:r>
              <w:t xml:space="preserve"> (chỉ sang VN + điện thoại). Đổi ô cách trả tiền chuyến thành </w:t>
            </w:r>
            <w:r>
              <w:rPr>
                <w:i/>
              </w:rPr>
              <w:t>Chi ngay khi xe đi</w:t>
            </w:r>
            <w:r>
              <w:t xml:space="preserve"> → </w:t>
            </w:r>
            <w:r>
              <w:rPr>
                <w:b/>
              </w:rPr>
              <w:t>Lưu</w:t>
            </w:r>
            <w:r>
              <w:t xml:space="preserve"> → tạm ứng 2.380.000; đổi lại thì về 580.000</w:t>
            </w:r>
          </w:p>
        </w:tc>
        <w:tc>
          <w:tcPr>
            <w:tcW w:type="dxa" w:w="1440"/>
          </w:tcPr>
          <w:p>
            <w:r/>
            <w:r>
              <w:t>3</w:t>
            </w:r>
          </w:p>
        </w:tc>
        <w:tc>
          <w:tcPr>
            <w:tcW w:type="dxa" w:w="1440"/>
          </w:tcPr>
          <w:p>
            <w:r/>
          </w:p>
        </w:tc>
      </w:tr>
      <w:tr>
        <w:tc>
          <w:tcPr>
            <w:tcW w:type="dxa" w:w="1440"/>
          </w:tcPr>
          <w:p>
            <w:r/>
            <w:r>
              <w:t>T03b</w:t>
            </w:r>
          </w:p>
        </w:tc>
        <w:tc>
          <w:tcPr>
            <w:tcW w:type="dxa" w:w="1440"/>
          </w:tcPr>
          <w:p>
            <w:r/>
            <w:r>
              <w:rPr>
                <w:rFonts w:ascii="Consolas" w:hAnsi="Consolas"/>
                <w:sz w:val="19"/>
              </w:rPr>
              <w:t>thabok</w:t>
            </w:r>
            <w:r>
              <w:t xml:space="preserve"> rồi </w:t>
            </w:r>
            <w:r>
              <w:rPr>
                <w:rFonts w:ascii="Consolas" w:hAnsi="Consolas"/>
                <w:sz w:val="19"/>
              </w:rPr>
              <w:t>ketoancp</w:t>
            </w:r>
            <w:r>
              <w:t xml:space="preserve"> · điều xe</w:t>
            </w:r>
          </w:p>
        </w:tc>
        <w:tc>
          <w:tcPr>
            <w:tcW w:type="dxa" w:w="1440"/>
          </w:tcPr>
          <w:p>
            <w:r/>
            <w:r>
              <w:t xml:space="preserve">Bãi nhìn bảng mục IV: tiêu đề cột và dòng nhắc dưới bảng. Rồi </w:t>
            </w:r>
            <w:r>
              <w:rPr>
                <w:rFonts w:ascii="Consolas" w:hAnsi="Consolas"/>
                <w:sz w:val="19"/>
              </w:rPr>
              <w:t>ketoancp</w:t>
            </w:r>
            <w:r>
              <w:t xml:space="preserve"> mở cùng phiếu</w:t>
            </w:r>
          </w:p>
        </w:tc>
        <w:tc>
          <w:tcPr>
            <w:tcW w:type="dxa" w:w="1440"/>
          </w:tcPr>
          <w:p>
            <w:r/>
            <w:r>
              <w:t xml:space="preserve">Bãi: cột </w:t>
            </w:r>
            <w:r>
              <w:rPr>
                <w:b/>
              </w:rPr>
              <w:t>SL (lần / chuyến)</w:t>
            </w:r>
            <w:r>
              <w:t xml:space="preserve">, dưới bảng ghi </w:t>
            </w:r>
            <w:r>
              <w:rPr>
                <w:i/>
              </w:rPr>
              <w:t>SL 1 = một lần trong chuyến này, theo Excel…</w:t>
            </w:r>
            <w:r>
              <w:t xml:space="preserve">; không có cột đơn giá, dòng </w:t>
            </w:r>
            <w:r>
              <w:rPr>
                <w:b/>
              </w:rPr>
              <w:t>Tổng</w:t>
            </w:r>
            <w:r>
              <w:t xml:space="preserve"> trống. </w:t>
            </w:r>
            <w:r>
              <w:rPr>
                <w:rFonts w:ascii="Consolas" w:hAnsi="Consolas"/>
                <w:sz w:val="19"/>
              </w:rPr>
              <w:t>ketoancp</w:t>
            </w:r>
            <w:r>
              <w:t xml:space="preserve">: thấy thêm </w:t>
            </w:r>
            <w:r>
              <w:rPr>
                <w:b/>
              </w:rPr>
              <w:t>Đơn giá</w:t>
            </w:r>
            <w:r>
              <w:t xml:space="preserve">, </w:t>
            </w:r>
            <w:r>
              <w:rPr>
                <w:b/>
              </w:rPr>
              <w:t>Thành tiền (LAK)</w:t>
            </w:r>
            <w:r>
              <w:t xml:space="preserve">, dòng </w:t>
            </w:r>
            <w:r>
              <w:rPr>
                <w:b/>
              </w:rPr>
              <w:t>Tổng</w:t>
            </w:r>
            <w:r>
              <w:t xml:space="preserve"> có số. Mục V dưới bảng ghi </w:t>
            </w:r>
            <w:r>
              <w:rPr>
                <w:i/>
              </w:rPr>
              <w:t>SL: số phụ tùng, hoặc số lần sửa…</w:t>
            </w:r>
          </w:p>
        </w:tc>
        <w:tc>
          <w:tcPr>
            <w:tcW w:type="dxa" w:w="1440"/>
          </w:tcPr>
          <w:p>
            <w:r/>
            <w:r>
              <w:t>3</w:t>
            </w:r>
          </w:p>
        </w:tc>
        <w:tc>
          <w:tcPr>
            <w:tcW w:type="dxa" w:w="1440"/>
          </w:tcPr>
          <w:p>
            <w:r/>
          </w:p>
        </w:tc>
      </w:tr>
      <w:tr>
        <w:tc>
          <w:tcPr>
            <w:tcW w:type="dxa" w:w="1440"/>
          </w:tcPr>
          <w:p>
            <w:r/>
            <w:r>
              <w:t>T04</w:t>
            </w:r>
          </w:p>
        </w:tc>
        <w:tc>
          <w:tcPr>
            <w:tcW w:type="dxa" w:w="1440"/>
          </w:tcPr>
          <w:p>
            <w:r/>
            <w:r>
              <w:rPr>
                <w:rFonts w:ascii="Consolas" w:hAnsi="Consolas"/>
                <w:sz w:val="19"/>
              </w:rPr>
              <w:t>thabok</w:t>
            </w:r>
            <w:r>
              <w:t xml:space="preserve"> · điều xe</w:t>
            </w:r>
          </w:p>
        </w:tc>
        <w:tc>
          <w:tcPr>
            <w:tcW w:type="dxa" w:w="1440"/>
          </w:tcPr>
          <w:p>
            <w:r/>
            <w:r>
              <w:rPr>
                <w:b/>
              </w:rPr>
              <w:t>Gửi kiểm tra</w:t>
            </w:r>
            <w:r>
              <w:t xml:space="preserve"> ở mục I, III, IV (mục II chưa — chờ cân mỏ, ca T10b)</w:t>
            </w:r>
          </w:p>
        </w:tc>
        <w:tc>
          <w:tcPr>
            <w:tcW w:type="dxa" w:w="1440"/>
          </w:tcPr>
          <w:p>
            <w:r/>
            <w:r>
              <w:t xml:space="preserve">Ba mục </w:t>
            </w:r>
            <w:r>
              <w:rPr>
                <w:i/>
              </w:rPr>
              <w:t>Đã nhập · chờ kiểm</w:t>
            </w:r>
            <w:r>
              <w:t xml:space="preserve">; nút </w:t>
            </w:r>
            <w:r>
              <w:rPr>
                <w:b/>
              </w:rPr>
              <w:t>Xoá</w:t>
            </w:r>
            <w:r>
              <w:t xml:space="preserve"> phiếu còn (chưa ai kiểm)</w:t>
            </w:r>
          </w:p>
        </w:tc>
        <w:tc>
          <w:tcPr>
            <w:tcW w:type="dxa" w:w="1440"/>
          </w:tcPr>
          <w:p>
            <w:r/>
            <w:r>
              <w:t>4</w:t>
            </w:r>
          </w:p>
        </w:tc>
        <w:tc>
          <w:tcPr>
            <w:tcW w:type="dxa" w:w="1440"/>
          </w:tcPr>
          <w:p>
            <w:r/>
          </w:p>
        </w:tc>
      </w:tr>
      <w:tr>
        <w:tc>
          <w:tcPr>
            <w:tcW w:type="dxa" w:w="1440"/>
          </w:tcPr>
          <w:p>
            <w:r/>
            <w:r>
              <w:t>T05</w:t>
            </w:r>
          </w:p>
        </w:tc>
        <w:tc>
          <w:tcPr>
            <w:tcW w:type="dxa" w:w="1440"/>
          </w:tcPr>
          <w:p>
            <w:r/>
            <w:r>
              <w:rPr>
                <w:rFonts w:ascii="Consolas" w:hAnsi="Consolas"/>
                <w:sz w:val="19"/>
              </w:rPr>
              <w:t>ketoan</w:t>
            </w:r>
            <w:r>
              <w:t xml:space="preserve"> · điều xe</w:t>
            </w:r>
          </w:p>
        </w:tc>
        <w:tc>
          <w:tcPr>
            <w:tcW w:type="dxa" w:w="1440"/>
          </w:tcPr>
          <w:p>
            <w:r/>
            <w:r>
              <w:t xml:space="preserve">Mở phiếu (từ </w:t>
            </w:r>
            <w:r>
              <w:rPr>
                <w:b/>
              </w:rPr>
              <w:t>Tổng quan → Việc của tôi</w:t>
            </w:r>
            <w:r>
              <w:t xml:space="preserve"> hoặc ô </w:t>
            </w:r>
            <w:r>
              <w:rPr>
                <w:b/>
              </w:rPr>
              <w:t>Số phiếu</w:t>
            </w:r>
            <w:r>
              <w:t xml:space="preserve">) → </w:t>
            </w:r>
            <w:r>
              <w:rPr>
                <w:b/>
              </w:rPr>
              <w:t>Xác nhận kiểm tra</w:t>
            </w:r>
            <w:r>
              <w:t xml:space="preserve"> mục I</w:t>
            </w:r>
          </w:p>
        </w:tc>
        <w:tc>
          <w:tcPr>
            <w:tcW w:type="dxa" w:w="1440"/>
          </w:tcPr>
          <w:p>
            <w:r/>
            <w:r>
              <w:t xml:space="preserve">Mục I </w:t>
            </w:r>
            <w:r>
              <w:rPr>
                <w:i/>
              </w:rPr>
              <w:t>Đã kiểm</w:t>
            </w:r>
            <w:r>
              <w:t xml:space="preserve"> (mục II kiểm ở ca T10b)</w:t>
            </w:r>
          </w:p>
        </w:tc>
        <w:tc>
          <w:tcPr>
            <w:tcW w:type="dxa" w:w="1440"/>
          </w:tcPr>
          <w:p>
            <w:r/>
            <w:r>
              <w:t>5</w:t>
            </w:r>
          </w:p>
        </w:tc>
        <w:tc>
          <w:tcPr>
            <w:tcW w:type="dxa" w:w="1440"/>
          </w:tcPr>
          <w:p>
            <w:r/>
          </w:p>
        </w:tc>
      </w:tr>
      <w:tr>
        <w:tc>
          <w:tcPr>
            <w:tcW w:type="dxa" w:w="1440"/>
          </w:tcPr>
          <w:p>
            <w:r/>
            <w:r>
              <w:t>T06</w:t>
            </w:r>
          </w:p>
        </w:tc>
        <w:tc>
          <w:tcPr>
            <w:tcW w:type="dxa" w:w="1440"/>
          </w:tcPr>
          <w:p>
            <w:r/>
            <w:r>
              <w:rPr>
                <w:rFonts w:ascii="Consolas" w:hAnsi="Consolas"/>
                <w:sz w:val="19"/>
              </w:rPr>
              <w:t>khotb</w:t>
            </w:r>
            <w:r>
              <w:t xml:space="preserve"> · kế toán</w:t>
            </w:r>
          </w:p>
        </w:tc>
        <w:tc>
          <w:tcPr>
            <w:tcW w:type="dxa" w:w="1440"/>
          </w:tcPr>
          <w:p>
            <w:r/>
            <w:r>
              <w:rPr>
                <w:b/>
              </w:rPr>
              <w:t>Kho → Cấp phát</w:t>
            </w:r>
            <w:r>
              <w:t xml:space="preserve"> → quét / gõ mã QR phiếu đề nghị xuất nhiên liệu T02 (hoặc bấm dòng ở bảng </w:t>
            </w:r>
            <w:r>
              <w:rPr>
                <w:b/>
              </w:rPr>
              <w:t>Chờ cấp</w:t>
            </w:r>
            <w:r>
              <w:t xml:space="preserve">) → đối chiếu → </w:t>
            </w:r>
            <w:r>
              <w:rPr>
                <w:b/>
              </w:rPr>
              <w:t>Cấp dầu</w:t>
            </w:r>
            <w:r>
              <w:t xml:space="preserve"> → </w:t>
            </w:r>
            <w:r>
              <w:rPr>
                <w:b/>
              </w:rPr>
              <w:t>Cấp dầu</w:t>
            </w:r>
          </w:p>
        </w:tc>
        <w:tc>
          <w:tcPr>
            <w:tcW w:type="dxa" w:w="1440"/>
          </w:tcPr>
          <w:p>
            <w:r/>
            <w:r>
              <w:t xml:space="preserve">Tồn kho Thà Bốc giảm 200 L; bên điều xe phiếu đề nghị xuất nhiên liệu </w:t>
            </w:r>
            <w:r>
              <w:rPr>
                <w:i/>
              </w:rPr>
              <w:t>Đã cấp</w:t>
            </w:r>
            <w:r>
              <w:t xml:space="preserve">, dòng dầu mang </w:t>
            </w:r>
            <w:r>
              <w:rPr>
                <w:b/>
              </w:rPr>
              <w:t>giá bình quân kho lúc cấp</w:t>
            </w:r>
            <w:r>
              <w:t xml:space="preserve">; sổ có </w:t>
            </w:r>
            <w:r>
              <w:rPr>
                <w:b/>
              </w:rPr>
              <w:t>PXK_NL</w:t>
            </w:r>
            <w:r>
              <w:t>. Cấp lần hai bị chặn</w:t>
            </w:r>
          </w:p>
        </w:tc>
        <w:tc>
          <w:tcPr>
            <w:tcW w:type="dxa" w:w="1440"/>
          </w:tcPr>
          <w:p>
            <w:r/>
            <w:r>
              <w:t>8</w:t>
            </w:r>
          </w:p>
        </w:tc>
        <w:tc>
          <w:tcPr>
            <w:tcW w:type="dxa" w:w="1440"/>
          </w:tcPr>
          <w:p>
            <w:r/>
          </w:p>
        </w:tc>
      </w:tr>
      <w:tr>
        <w:tc>
          <w:tcPr>
            <w:tcW w:type="dxa" w:w="1440"/>
          </w:tcPr>
          <w:p>
            <w:r/>
            <w:r>
              <w:t>T07</w:t>
            </w:r>
          </w:p>
        </w:tc>
        <w:tc>
          <w:tcPr>
            <w:tcW w:type="dxa" w:w="1440"/>
          </w:tcPr>
          <w:p>
            <w:r/>
            <w:r>
              <w:rPr>
                <w:rFonts w:ascii="Consolas" w:hAnsi="Consolas"/>
                <w:sz w:val="19"/>
              </w:rPr>
              <w:t>khonl</w:t>
            </w:r>
            <w:r>
              <w:t xml:space="preserve"> · điều xe</w:t>
            </w:r>
          </w:p>
        </w:tc>
        <w:tc>
          <w:tcPr>
            <w:tcW w:type="dxa" w:w="1440"/>
          </w:tcPr>
          <w:p>
            <w:r/>
            <w:r>
              <w:t xml:space="preserve">Mục III → </w:t>
            </w:r>
            <w:r>
              <w:rPr>
                <w:b/>
              </w:rPr>
              <w:t>Xác nhận kiểm tra</w:t>
            </w:r>
            <w:r>
              <w:t xml:space="preserve"> → </w:t>
            </w:r>
            <w:r>
              <w:rPr>
                <w:b/>
              </w:rPr>
              <w:t>Ghi sổ kế toán</w:t>
            </w:r>
          </w:p>
        </w:tc>
        <w:tc>
          <w:tcPr>
            <w:tcW w:type="dxa" w:w="1440"/>
          </w:tcPr>
          <w:p>
            <w:r/>
            <w:r>
              <w:t xml:space="preserve">Dòng dầu kho đã cấp </w:t>
            </w:r>
            <w:r>
              <w:rPr>
                <w:b/>
              </w:rPr>
              <w:t>không xuất kho lần hai</w:t>
            </w:r>
            <w:r>
              <w:t xml:space="preserve"> (sổ vẫn một tờ PXK_NL cho dòng đó); giá dầu kho không gõ tay được</w:t>
            </w:r>
          </w:p>
        </w:tc>
        <w:tc>
          <w:tcPr>
            <w:tcW w:type="dxa" w:w="1440"/>
          </w:tcPr>
          <w:p>
            <w:r/>
            <w:r>
              <w:t>6</w:t>
            </w:r>
          </w:p>
        </w:tc>
        <w:tc>
          <w:tcPr>
            <w:tcW w:type="dxa" w:w="1440"/>
          </w:tcPr>
          <w:p>
            <w:r/>
          </w:p>
        </w:tc>
      </w:tr>
      <w:tr>
        <w:tc>
          <w:tcPr>
            <w:tcW w:type="dxa" w:w="1440"/>
          </w:tcPr>
          <w:p>
            <w:r/>
            <w:r>
              <w:t>T08</w:t>
            </w:r>
          </w:p>
        </w:tc>
        <w:tc>
          <w:tcPr>
            <w:tcW w:type="dxa" w:w="1440"/>
          </w:tcPr>
          <w:p>
            <w:r/>
            <w:r>
              <w:rPr>
                <w:rFonts w:ascii="Consolas" w:hAnsi="Consolas"/>
                <w:sz w:val="19"/>
              </w:rPr>
              <w:t>ketoancp</w:t>
            </w:r>
            <w:r>
              <w:t xml:space="preserve"> · điều xe</w:t>
            </w:r>
          </w:p>
        </w:tc>
        <w:tc>
          <w:tcPr>
            <w:tcW w:type="dxa" w:w="1440"/>
          </w:tcPr>
          <w:p>
            <w:r/>
            <w:r>
              <w:t xml:space="preserve">Mục IV → nhập </w:t>
            </w:r>
            <w:r>
              <w:rPr>
                <w:b/>
              </w:rPr>
              <w:t>Đơn giá</w:t>
            </w:r>
            <w:r>
              <w:t xml:space="preserve"> từng dòng → </w:t>
            </w:r>
            <w:r>
              <w:rPr>
                <w:b/>
              </w:rPr>
              <w:t>Xác nhận kiểm tra</w:t>
            </w:r>
            <w:r>
              <w:t xml:space="preserve"> → </w:t>
            </w:r>
            <w:r>
              <w:rPr>
                <w:b/>
              </w:rPr>
              <w:t>Ghi sổ kế toán</w:t>
            </w:r>
          </w:p>
        </w:tc>
        <w:tc>
          <w:tcPr>
            <w:tcW w:type="dxa" w:w="1440"/>
          </w:tcPr>
          <w:p>
            <w:r/>
            <w:r>
              <w:t xml:space="preserve">Mục IV </w:t>
            </w:r>
            <w:r>
              <w:rPr>
                <w:i/>
              </w:rPr>
              <w:t>Đã ghi sổ · chờ chi</w:t>
            </w:r>
          </w:p>
        </w:tc>
        <w:tc>
          <w:tcPr>
            <w:tcW w:type="dxa" w:w="1440"/>
          </w:tcPr>
          <w:p>
            <w:r/>
            <w:r>
              <w:t>7</w:t>
            </w:r>
          </w:p>
        </w:tc>
        <w:tc>
          <w:tcPr>
            <w:tcW w:type="dxa" w:w="1440"/>
          </w:tcPr>
          <w:p>
            <w:r/>
          </w:p>
        </w:tc>
      </w:tr>
      <w:tr>
        <w:tc>
          <w:tcPr>
            <w:tcW w:type="dxa" w:w="1440"/>
          </w:tcPr>
          <w:p>
            <w:r/>
            <w:r>
              <w:t>T09</w:t>
            </w:r>
          </w:p>
        </w:tc>
        <w:tc>
          <w:tcPr>
            <w:tcW w:type="dxa" w:w="1440"/>
          </w:tcPr>
          <w:p>
            <w:r/>
            <w:r>
              <w:rPr>
                <w:rFonts w:ascii="Consolas" w:hAnsi="Consolas"/>
                <w:sz w:val="19"/>
              </w:rPr>
              <w:t>quytb</w:t>
            </w:r>
            <w:r>
              <w:t xml:space="preserve"> · kế toán</w:t>
            </w:r>
          </w:p>
        </w:tc>
        <w:tc>
          <w:tcPr>
            <w:tcW w:type="dxa" w:w="1440"/>
          </w:tcPr>
          <w:p>
            <w:r/>
            <w:r>
              <w:rPr>
                <w:b/>
              </w:rPr>
              <w:t>Kho → Cấp phát</w:t>
            </w:r>
            <w:r>
              <w:t xml:space="preserve"> → tab </w:t>
            </w:r>
            <w:r>
              <w:rPr>
                <w:b/>
              </w:rPr>
              <w:t>Phiếu đề nghị tạm ứng</w:t>
            </w:r>
            <w:r>
              <w:t xml:space="preserve"> → quét QR tờ đề nghị tạm ứng T03 → </w:t>
            </w:r>
            <w:r>
              <w:rPr>
                <w:b/>
              </w:rPr>
              <w:t>Chi tiền</w:t>
            </w:r>
          </w:p>
        </w:tc>
        <w:tc>
          <w:tcPr>
            <w:tcW w:type="dxa" w:w="1440"/>
          </w:tcPr>
          <w:p>
            <w:r/>
            <w:r>
              <w:t xml:space="preserve">Mục IV bên điều xe </w:t>
            </w:r>
            <w:r>
              <w:rPr>
                <w:i/>
              </w:rPr>
              <w:t>Đã chi</w:t>
            </w:r>
            <w:r>
              <w:t>; bên điều xe không bấm chi lần hai được</w:t>
            </w:r>
          </w:p>
        </w:tc>
        <w:tc>
          <w:tcPr>
            <w:tcW w:type="dxa" w:w="1440"/>
          </w:tcPr>
          <w:p>
            <w:r/>
            <w:r>
              <w:t>9</w:t>
            </w:r>
          </w:p>
        </w:tc>
        <w:tc>
          <w:tcPr>
            <w:tcW w:type="dxa" w:w="1440"/>
          </w:tcPr>
          <w:p>
            <w:r/>
          </w:p>
        </w:tc>
      </w:tr>
      <w:tr>
        <w:tc>
          <w:tcPr>
            <w:tcW w:type="dxa" w:w="1440"/>
          </w:tcPr>
          <w:p>
            <w:r/>
            <w:r>
              <w:t>T10</w:t>
            </w:r>
          </w:p>
        </w:tc>
        <w:tc>
          <w:tcPr>
            <w:tcW w:type="dxa" w:w="1440"/>
          </w:tcPr>
          <w:p>
            <w:r/>
            <w:r>
              <w:rPr>
                <w:rFonts w:ascii="Consolas" w:hAnsi="Consolas"/>
                <w:sz w:val="19"/>
              </w:rPr>
              <w:t>tx01</w:t>
            </w:r>
            <w:r>
              <w:t xml:space="preserve"> · điều xe (điện thoại)</w:t>
            </w:r>
          </w:p>
        </w:tc>
        <w:tc>
          <w:tcPr>
            <w:tcW w:type="dxa" w:w="1440"/>
          </w:tcPr>
          <w:p>
            <w:r/>
            <w:r>
              <w:rPr>
                <w:b/>
              </w:rPr>
              <w:t>Phiếu của tôi</w:t>
            </w:r>
            <w:r>
              <w:t xml:space="preserve"> → phiếu T01 → </w:t>
            </w:r>
            <w:r>
              <w:rPr>
                <w:b/>
              </w:rPr>
              <w:t>Xuất phát</w:t>
            </w:r>
            <w:r>
              <w:t xml:space="preserve"> (cho phép vị trí)</w:t>
            </w:r>
          </w:p>
        </w:tc>
        <w:tc>
          <w:tcPr>
            <w:tcW w:type="dxa" w:w="1440"/>
          </w:tcPr>
          <w:p>
            <w:r/>
            <w:r>
              <w:t xml:space="preserve">Phiếu </w:t>
            </w:r>
            <w:r>
              <w:rPr>
                <w:i/>
              </w:rPr>
              <w:t>Đang vận chuyển</w:t>
            </w:r>
            <w:r>
              <w:t xml:space="preserve">; xe hiện trên </w:t>
            </w:r>
            <w:r>
              <w:rPr>
                <w:b/>
              </w:rPr>
              <w:t>Theo dõi tuyến</w:t>
            </w:r>
          </w:p>
        </w:tc>
        <w:tc>
          <w:tcPr>
            <w:tcW w:type="dxa" w:w="1440"/>
          </w:tcPr>
          <w:p>
            <w:r/>
            <w:r>
              <w:t>10</w:t>
            </w:r>
          </w:p>
        </w:tc>
        <w:tc>
          <w:tcPr>
            <w:tcW w:type="dxa" w:w="1440"/>
          </w:tcPr>
          <w:p>
            <w:r/>
          </w:p>
        </w:tc>
      </w:tr>
      <w:tr>
        <w:tc>
          <w:tcPr>
            <w:tcW w:type="dxa" w:w="1440"/>
          </w:tcPr>
          <w:p>
            <w:r/>
            <w:r>
              <w:t>T10b</w:t>
            </w:r>
          </w:p>
        </w:tc>
        <w:tc>
          <w:tcPr>
            <w:tcW w:type="dxa" w:w="1440"/>
          </w:tcPr>
          <w:p>
            <w:r/>
            <w:r>
              <w:rPr>
                <w:rFonts w:ascii="Consolas" w:hAnsi="Consolas"/>
                <w:sz w:val="19"/>
              </w:rPr>
              <w:t>tx01</w:t>
            </w:r>
            <w:r>
              <w:t xml:space="preserve"> · điều xe (điện thoại)</w:t>
            </w:r>
          </w:p>
        </w:tc>
        <w:tc>
          <w:tcPr>
            <w:tcW w:type="dxa" w:w="1440"/>
          </w:tcPr>
          <w:p>
            <w:r/>
            <w:r>
              <w:t xml:space="preserve">(xe bốc xong ở mỏ) </w:t>
            </w:r>
            <w:r>
              <w:rPr>
                <w:b/>
              </w:rPr>
              <w:t>Phiếu của tôi</w:t>
            </w:r>
            <w:r>
              <w:t xml:space="preserve"> → phiếu T01 → </w:t>
            </w:r>
            <w:r>
              <w:rPr>
                <w:b/>
              </w:rPr>
              <w:t>Báo cân ở mỏ</w:t>
            </w:r>
            <w:r>
              <w:t xml:space="preserve"> → </w:t>
            </w:r>
            <w:r>
              <w:rPr>
                <w:b/>
              </w:rPr>
              <w:t>Cân tại mỏ (t)</w:t>
            </w:r>
            <w:r>
              <w:t xml:space="preserve"> 39,8 → </w:t>
            </w:r>
            <w:r>
              <w:rPr>
                <w:b/>
              </w:rPr>
              <w:t>Thêm ảnh phiếu cân · phiếu quặng</w:t>
            </w:r>
            <w:r>
              <w:t xml:space="preserve"> chụp một tờ → </w:t>
            </w:r>
            <w:r>
              <w:rPr>
                <w:b/>
              </w:rPr>
              <w:t>Gửi</w:t>
            </w:r>
          </w:p>
        </w:tc>
        <w:tc>
          <w:tcPr>
            <w:tcW w:type="dxa" w:w="1440"/>
          </w:tcPr>
          <w:p>
            <w:r/>
            <w:r>
              <w:t xml:space="preserve">Máy báo </w:t>
            </w:r>
            <w:r>
              <w:rPr>
                <w:i/>
              </w:rPr>
              <w:t>Đã báo cân tại mỏ. Bãi sẽ xác nhận.</w:t>
            </w:r>
            <w:r>
              <w:t xml:space="preserve">; thẻ phiếu dòng </w:t>
            </w:r>
            <w:r>
              <w:rPr>
                <w:b/>
              </w:rPr>
              <w:t>Cân tại mỏ (t)</w:t>
            </w:r>
            <w:r>
              <w:t xml:space="preserve"> 39,80 t. Phiếu giao T14 (sau này) không có nút này</w:t>
            </w:r>
          </w:p>
        </w:tc>
        <w:tc>
          <w:tcPr>
            <w:tcW w:type="dxa" w:w="1440"/>
          </w:tcPr>
          <w:p>
            <w:r/>
            <w:r>
              <w:t>10b</w:t>
            </w:r>
          </w:p>
        </w:tc>
        <w:tc>
          <w:tcPr>
            <w:tcW w:type="dxa" w:w="1440"/>
          </w:tcPr>
          <w:p>
            <w:r/>
          </w:p>
        </w:tc>
      </w:tr>
      <w:tr>
        <w:tc>
          <w:tcPr>
            <w:tcW w:type="dxa" w:w="1440"/>
          </w:tcPr>
          <w:p>
            <w:r/>
            <w:r>
              <w:t>T10c</w:t>
            </w:r>
          </w:p>
        </w:tc>
        <w:tc>
          <w:tcPr>
            <w:tcW w:type="dxa" w:w="1440"/>
          </w:tcPr>
          <w:p>
            <w:r/>
            <w:r>
              <w:rPr>
                <w:rFonts w:ascii="Consolas" w:hAnsi="Consolas"/>
                <w:sz w:val="19"/>
              </w:rPr>
              <w:t>tx01</w:t>
            </w:r>
            <w:r>
              <w:t xml:space="preserve"> · điều xe (điện thoại)</w:t>
            </w:r>
          </w:p>
        </w:tc>
        <w:tc>
          <w:tcPr>
            <w:tcW w:type="dxa" w:w="1440"/>
          </w:tcPr>
          <w:p>
            <w:r/>
            <w:r>
              <w:t xml:space="preserve">Bật </w:t>
            </w:r>
            <w:r>
              <w:rPr>
                <w:b/>
              </w:rPr>
              <w:t>chế độ máy bay</w:t>
            </w:r>
            <w:r>
              <w:t xml:space="preserve"> (máy tính: F12 → </w:t>
            </w:r>
            <w:r>
              <w:rPr>
                <w:b/>
              </w:rPr>
              <w:t>Network</w:t>
            </w:r>
            <w:r>
              <w:t xml:space="preserve"> → </w:t>
            </w:r>
            <w:r>
              <w:rPr>
                <w:b/>
              </w:rPr>
              <w:t>Offline</w:t>
            </w:r>
            <w:r>
              <w:t xml:space="preserve">) → </w:t>
            </w:r>
            <w:r>
              <w:rPr>
                <w:b/>
              </w:rPr>
              <w:t>Báo cân ở mỏ</w:t>
            </w:r>
            <w:r>
              <w:t xml:space="preserve"> → sửa thành 40 → </w:t>
            </w:r>
            <w:r>
              <w:rPr>
                <w:b/>
              </w:rPr>
              <w:t>Gửi</w:t>
            </w:r>
            <w:r>
              <w:t xml:space="preserve"> → tắt chế độ máy bay</w:t>
            </w:r>
          </w:p>
        </w:tc>
        <w:tc>
          <w:tcPr>
            <w:tcW w:type="dxa" w:w="1440"/>
          </w:tcPr>
          <w:p>
            <w:r/>
            <w:r>
              <w:t xml:space="preserve">Lúc mất mạng: </w:t>
            </w:r>
            <w:r>
              <w:rPr>
                <w:i/>
              </w:rPr>
              <w:t>Chờ gửi — tự gửi khi có mạng lại</w:t>
            </w:r>
            <w:r>
              <w:t xml:space="preserve">, thẻ có dòng vàng </w:t>
            </w:r>
            <w:r>
              <w:rPr>
                <w:i/>
              </w:rPr>
              <w:t>Báo cân ở mỏ · Chờ gửi…</w:t>
            </w:r>
            <w:r>
              <w:t xml:space="preserve">, nút tạm ẩn. Có mạng lại: </w:t>
            </w:r>
            <w:r>
              <w:rPr>
                <w:i/>
              </w:rPr>
              <w:t>Đã gửi xong 1 lần báo cân chờ gửi</w:t>
            </w:r>
            <w:r>
              <w:t xml:space="preserve">, </w:t>
            </w:r>
            <w:r>
              <w:rPr>
                <w:b/>
              </w:rPr>
              <w:t>Cân tại mỏ</w:t>
            </w:r>
            <w:r>
              <w:t xml:space="preserve"> = 40</w:t>
            </w:r>
          </w:p>
        </w:tc>
        <w:tc>
          <w:tcPr>
            <w:tcW w:type="dxa" w:w="1440"/>
          </w:tcPr>
          <w:p>
            <w:r/>
            <w:r>
              <w:t>10b</w:t>
            </w:r>
          </w:p>
        </w:tc>
        <w:tc>
          <w:tcPr>
            <w:tcW w:type="dxa" w:w="1440"/>
          </w:tcPr>
          <w:p>
            <w:r/>
          </w:p>
        </w:tc>
      </w:tr>
      <w:tr>
        <w:tc>
          <w:tcPr>
            <w:tcW w:type="dxa" w:w="1440"/>
          </w:tcPr>
          <w:p>
            <w:r/>
            <w:r>
              <w:t>T10d</w:t>
            </w:r>
          </w:p>
        </w:tc>
        <w:tc>
          <w:tcPr>
            <w:tcW w:type="dxa" w:w="1440"/>
          </w:tcPr>
          <w:p>
            <w:r/>
            <w:r>
              <w:rPr>
                <w:rFonts w:ascii="Consolas" w:hAnsi="Consolas"/>
                <w:sz w:val="19"/>
              </w:rPr>
              <w:t>thabok</w:t>
            </w:r>
            <w:r>
              <w:t xml:space="preserve"> → </w:t>
            </w:r>
            <w:r>
              <w:rPr>
                <w:rFonts w:ascii="Consolas" w:hAnsi="Consolas"/>
                <w:sz w:val="19"/>
              </w:rPr>
              <w:t>ketoan</w:t>
            </w:r>
            <w:r>
              <w:t xml:space="preserve"> · điều xe</w:t>
            </w:r>
          </w:p>
        </w:tc>
        <w:tc>
          <w:tcPr>
            <w:tcW w:type="dxa" w:w="1440"/>
          </w:tcPr>
          <w:p>
            <w:r/>
            <w:r>
              <w:t xml:space="preserve">Bãi: phiếu T01 thẻ </w:t>
            </w:r>
            <w:r>
              <w:rPr>
                <w:b/>
              </w:rPr>
              <w:t>II</w:t>
            </w:r>
            <w:r>
              <w:t xml:space="preserve"> — xem ô </w:t>
            </w:r>
            <w:r>
              <w:rPr>
                <w:b/>
              </w:rPr>
              <w:t>Cân tại mỏ (t)</w:t>
            </w:r>
            <w:r>
              <w:t xml:space="preserve"> 40 và ảnh ở </w:t>
            </w:r>
            <w:r>
              <w:rPr>
                <w:b/>
              </w:rPr>
              <w:t>Phiếu quặng đính kèm</w:t>
            </w:r>
            <w:r>
              <w:t xml:space="preserve"> → </w:t>
            </w:r>
            <w:r>
              <w:rPr>
                <w:b/>
              </w:rPr>
              <w:t>Gửi kiểm tra</w:t>
            </w:r>
            <w:r>
              <w:t xml:space="preserve"> mục II. Kế toán: gõ </w:t>
            </w:r>
            <w:r>
              <w:rPr>
                <w:b/>
              </w:rPr>
              <w:t>Số phiếu quặng</w:t>
            </w:r>
            <w:r>
              <w:t xml:space="preserve">, </w:t>
            </w:r>
            <w:r>
              <w:rPr>
                <w:b/>
              </w:rPr>
              <w:t>Ngày phiếu quặng</w:t>
            </w:r>
            <w:r>
              <w:t xml:space="preserve"> → </w:t>
            </w:r>
            <w:r>
              <w:rPr>
                <w:b/>
              </w:rPr>
              <w:t>Lưu</w:t>
            </w:r>
            <w:r>
              <w:t xml:space="preserve"> → </w:t>
            </w:r>
            <w:r>
              <w:rPr>
                <w:b/>
              </w:rPr>
              <w:t>Xác nhận kiểm tra</w:t>
            </w:r>
            <w:r>
              <w:t xml:space="preserve"> mục II. Rồi </w:t>
            </w:r>
            <w:r>
              <w:rPr>
                <w:rFonts w:ascii="Consolas" w:hAnsi="Consolas"/>
                <w:sz w:val="19"/>
              </w:rPr>
              <w:t>tx01</w:t>
            </w:r>
            <w:r>
              <w:t xml:space="preserve"> tải lại </w:t>
            </w:r>
            <w:r>
              <w:rPr>
                <w:b/>
              </w:rPr>
              <w:t>Phiếu của tôi</w:t>
            </w:r>
          </w:p>
        </w:tc>
        <w:tc>
          <w:tcPr>
            <w:tcW w:type="dxa" w:w="1440"/>
          </w:tcPr>
          <w:p>
            <w:r/>
            <w:r>
              <w:rPr>
                <w:b/>
              </w:rPr>
              <w:t>Theo dõi tuyến</w:t>
            </w:r>
            <w:r>
              <w:t xml:space="preserve"> có dòng diễn biến </w:t>
            </w:r>
            <w:r>
              <w:rPr>
                <w:i/>
              </w:rPr>
              <w:t>Báo cân tại mỏ 40 t (trước 39.8 t)…</w:t>
            </w:r>
            <w:r>
              <w:t xml:space="preserve">; mục II </w:t>
            </w:r>
            <w:r>
              <w:rPr>
                <w:i/>
              </w:rPr>
              <w:t>Đã kiểm</w:t>
            </w:r>
            <w:r>
              <w:t xml:space="preserve">; ô </w:t>
            </w:r>
            <w:r>
              <w:rPr>
                <w:b/>
              </w:rPr>
              <w:t>Cân tại bãi khi về</w:t>
            </w:r>
            <w:r>
              <w:t xml:space="preserve"> vẫn xám; điện thoại tài xế </w:t>
            </w:r>
            <w:r>
              <w:rPr>
                <w:b/>
              </w:rPr>
              <w:t>không còn</w:t>
            </w:r>
            <w:r>
              <w:t xml:space="preserve"> nút </w:t>
            </w:r>
            <w:r>
              <w:rPr>
                <w:b/>
              </w:rPr>
              <w:t>Báo cân ở mỏ</w:t>
            </w:r>
          </w:p>
        </w:tc>
        <w:tc>
          <w:tcPr>
            <w:tcW w:type="dxa" w:w="1440"/>
          </w:tcPr>
          <w:p>
            <w:r/>
            <w:r>
              <w:t>10b, 5</w:t>
            </w:r>
          </w:p>
        </w:tc>
        <w:tc>
          <w:tcPr>
            <w:tcW w:type="dxa" w:w="1440"/>
          </w:tcPr>
          <w:p>
            <w:r/>
          </w:p>
        </w:tc>
      </w:tr>
      <w:tr>
        <w:tc>
          <w:tcPr>
            <w:tcW w:type="dxa" w:w="1440"/>
          </w:tcPr>
          <w:p>
            <w:r/>
            <w:r>
              <w:t>T11</w:t>
            </w:r>
          </w:p>
        </w:tc>
        <w:tc>
          <w:tcPr>
            <w:tcW w:type="dxa" w:w="1440"/>
          </w:tcPr>
          <w:p>
            <w:r/>
            <w:r>
              <w:rPr>
                <w:rFonts w:ascii="Consolas" w:hAnsi="Consolas"/>
                <w:sz w:val="19"/>
              </w:rPr>
              <w:t>tx01</w:t>
            </w:r>
            <w:r>
              <w:t xml:space="preserve"> → </w:t>
            </w:r>
            <w:r>
              <w:rPr>
                <w:rFonts w:ascii="Consolas" w:hAnsi="Consolas"/>
                <w:sz w:val="19"/>
              </w:rPr>
              <w:t>khonl</w:t>
            </w:r>
          </w:p>
        </w:tc>
        <w:tc>
          <w:tcPr>
            <w:tcW w:type="dxa" w:w="1440"/>
          </w:tcPr>
          <w:p>
            <w:r/>
            <w:r>
              <w:t xml:space="preserve">Tài xế </w:t>
            </w:r>
            <w:r>
              <w:rPr>
                <w:b/>
              </w:rPr>
              <w:t>Khai đổ nhiên liệu</w:t>
            </w:r>
            <w:r>
              <w:t xml:space="preserve"> (số lít, trạm VN) → </w:t>
            </w:r>
            <w:r>
              <w:rPr>
                <w:rFonts w:ascii="Consolas" w:hAnsi="Consolas"/>
                <w:sz w:val="19"/>
              </w:rPr>
              <w:t>khonl</w:t>
            </w:r>
            <w:r>
              <w:t xml:space="preserve"> </w:t>
            </w:r>
            <w:r>
              <w:rPr>
                <w:b/>
              </w:rPr>
              <w:t>Theo dõi tuyến</w:t>
            </w:r>
            <w:r>
              <w:t xml:space="preserve"> → sự cố → </w:t>
            </w:r>
            <w:r>
              <w:rPr>
                <w:b/>
              </w:rPr>
              <w:t>Duyệt</w:t>
            </w:r>
          </w:p>
        </w:tc>
        <w:tc>
          <w:tcPr>
            <w:tcW w:type="dxa" w:w="1440"/>
          </w:tcPr>
          <w:p>
            <w:r/>
            <w:r>
              <w:t xml:space="preserve">Thành dòng mục III nguồn mua, mục III mở lại </w:t>
            </w:r>
            <w:r>
              <w:rPr>
                <w:i/>
              </w:rPr>
              <w:t>Đã nhập</w:t>
            </w:r>
            <w:r>
              <w:t xml:space="preserve">; </w:t>
            </w:r>
            <w:r>
              <w:rPr>
                <w:rFonts w:ascii="Consolas" w:hAnsi="Consolas"/>
                <w:sz w:val="19"/>
              </w:rPr>
              <w:t>khonl</w:t>
            </w:r>
            <w:r>
              <w:t xml:space="preserve"> nhập giá khi kiểm lại</w:t>
            </w:r>
          </w:p>
        </w:tc>
        <w:tc>
          <w:tcPr>
            <w:tcW w:type="dxa" w:w="1440"/>
          </w:tcPr>
          <w:p>
            <w:r/>
            <w:r>
              <w:t>11</w:t>
            </w:r>
          </w:p>
        </w:tc>
        <w:tc>
          <w:tcPr>
            <w:tcW w:type="dxa" w:w="1440"/>
          </w:tcPr>
          <w:p>
            <w:r/>
          </w:p>
        </w:tc>
      </w:tr>
      <w:tr>
        <w:tc>
          <w:tcPr>
            <w:tcW w:type="dxa" w:w="1440"/>
          </w:tcPr>
          <w:p>
            <w:r/>
            <w:r>
              <w:t>T12</w:t>
            </w:r>
          </w:p>
        </w:tc>
        <w:tc>
          <w:tcPr>
            <w:tcW w:type="dxa" w:w="1440"/>
          </w:tcPr>
          <w:p>
            <w:r/>
            <w:r>
              <w:rPr>
                <w:rFonts w:ascii="Consolas" w:hAnsi="Consolas"/>
                <w:sz w:val="19"/>
              </w:rPr>
              <w:t>thabok</w:t>
            </w:r>
            <w:r>
              <w:t xml:space="preserve"> · điều xe</w:t>
            </w:r>
          </w:p>
        </w:tc>
        <w:tc>
          <w:tcPr>
            <w:tcW w:type="dxa" w:w="1440"/>
          </w:tcPr>
          <w:p>
            <w:r/>
            <w:r>
              <w:rPr>
                <w:b/>
              </w:rPr>
              <w:t>Xe đã tới · nhập cân cuối</w:t>
            </w:r>
            <w:r>
              <w:t xml:space="preserve"> → ô </w:t>
            </w:r>
            <w:r>
              <w:rPr>
                <w:b/>
              </w:rPr>
              <w:t>Cân tại mỏ (t)</w:t>
            </w:r>
            <w:r>
              <w:t xml:space="preserve"> đã điền sẵn 40 (không sửa) → </w:t>
            </w:r>
            <w:r>
              <w:rPr>
                <w:b/>
              </w:rPr>
              <w:t>Cân tại bãi khi về (t)</w:t>
            </w:r>
            <w:r>
              <w:t xml:space="preserve"> 39,6, ngày về, km về → </w:t>
            </w:r>
            <w:r>
              <w:rPr>
                <w:b/>
              </w:rPr>
              <w:t>Đồng ý</w:t>
            </w:r>
          </w:p>
        </w:tc>
        <w:tc>
          <w:tcPr>
            <w:tcW w:type="dxa" w:w="1440"/>
          </w:tcPr>
          <w:p>
            <w:r/>
            <w:r>
              <w:t xml:space="preserve">Tự có dòng hao hụt 0,4 t; ô </w:t>
            </w:r>
            <w:r>
              <w:rPr>
                <w:b/>
              </w:rPr>
              <w:t>Ngày xe về</w:t>
            </w:r>
            <w:r>
              <w:t xml:space="preserve">, </w:t>
            </w:r>
            <w:r>
              <w:rPr>
                <w:b/>
              </w:rPr>
              <w:t>Lúc về</w:t>
            </w:r>
            <w:r>
              <w:t xml:space="preserve">, </w:t>
            </w:r>
            <w:r>
              <w:rPr>
                <w:b/>
              </w:rPr>
              <w:t>Km chạy</w:t>
            </w:r>
            <w:r>
              <w:t xml:space="preserve"> trên phiếu có số và từ giờ sửa được; trang kế toán </w:t>
            </w:r>
            <w:r>
              <w:rPr>
                <w:b/>
              </w:rPr>
              <w:t>Kho → Kho hàng</w:t>
            </w:r>
            <w:r>
              <w:t xml:space="preserve"> có lô mới 39,6 t và tờ </w:t>
            </w:r>
            <w:r>
              <w:rPr>
                <w:b/>
              </w:rPr>
              <w:t>PNK_HH</w:t>
            </w:r>
          </w:p>
        </w:tc>
        <w:tc>
          <w:tcPr>
            <w:tcW w:type="dxa" w:w="1440"/>
          </w:tcPr>
          <w:p>
            <w:r/>
            <w:r>
              <w:t>12</w:t>
            </w:r>
          </w:p>
        </w:tc>
        <w:tc>
          <w:tcPr>
            <w:tcW w:type="dxa" w:w="1440"/>
          </w:tcPr>
          <w:p>
            <w:r/>
          </w:p>
        </w:tc>
      </w:tr>
      <w:tr>
        <w:tc>
          <w:tcPr>
            <w:tcW w:type="dxa" w:w="1440"/>
          </w:tcPr>
          <w:p>
            <w:r/>
            <w:r>
              <w:t>T13</w:t>
            </w:r>
          </w:p>
        </w:tc>
        <w:tc>
          <w:tcPr>
            <w:tcW w:type="dxa" w:w="1440"/>
          </w:tcPr>
          <w:p>
            <w:r/>
            <w:r>
              <w:rPr>
                <w:rFonts w:ascii="Consolas" w:hAnsi="Consolas"/>
                <w:sz w:val="19"/>
              </w:rPr>
              <w:t>ketoan</w:t>
            </w:r>
            <w:r>
              <w:t xml:space="preserve"> · kế toán</w:t>
            </w:r>
          </w:p>
        </w:tc>
        <w:tc>
          <w:tcPr>
            <w:tcW w:type="dxa" w:w="1440"/>
          </w:tcPr>
          <w:p>
            <w:r/>
            <w:r>
              <w:rPr>
                <w:b/>
              </w:rPr>
              <w:t>Kho → Kho hàng</w:t>
            </w:r>
            <w:r>
              <w:t xml:space="preserve"> → dòng lô T12 → </w:t>
            </w:r>
            <w:r>
              <w:rPr>
                <w:b/>
              </w:rPr>
              <w:t>Điều chỉnh tồn</w:t>
            </w:r>
            <w:r>
              <w:t xml:space="preserve"> −0,6, </w:t>
            </w:r>
            <w:r>
              <w:rPr>
                <w:b/>
              </w:rPr>
              <w:t>Lý do</w:t>
            </w:r>
            <w:r>
              <w:t xml:space="preserve"> → </w:t>
            </w:r>
            <w:r>
              <w:rPr>
                <w:b/>
              </w:rPr>
              <w:t>Lưu</w:t>
            </w:r>
          </w:p>
        </w:tc>
        <w:tc>
          <w:tcPr>
            <w:tcW w:type="dxa" w:w="1440"/>
          </w:tcPr>
          <w:p>
            <w:r/>
            <w:r>
              <w:t xml:space="preserve">Còn lại 39,0 t; tờ </w:t>
            </w:r>
            <w:r>
              <w:rPr>
                <w:b/>
              </w:rPr>
              <w:t>DC_HH</w:t>
            </w:r>
            <w:r>
              <w:t xml:space="preserve">; </w:t>
            </w:r>
            <w:r>
              <w:rPr>
                <w:rFonts w:ascii="Consolas" w:hAnsi="Consolas"/>
                <w:sz w:val="19"/>
              </w:rPr>
              <w:t>thabok</w:t>
            </w:r>
            <w:r>
              <w:t xml:space="preserve"> không có nút điều chỉnh</w:t>
            </w:r>
          </w:p>
        </w:tc>
        <w:tc>
          <w:tcPr>
            <w:tcW w:type="dxa" w:w="1440"/>
          </w:tcPr>
          <w:p>
            <w:r/>
            <w:r>
              <w:t>13</w:t>
            </w:r>
          </w:p>
        </w:tc>
        <w:tc>
          <w:tcPr>
            <w:tcW w:type="dxa" w:w="1440"/>
          </w:tcPr>
          <w:p>
            <w:r/>
          </w:p>
        </w:tc>
      </w:tr>
    </w:tbl>
    <w:p/>
    <w:p>
      <w:pPr>
        <w:pStyle w:val="Heading2"/>
      </w:pPr>
      <w:r>
        <w:t>10.2. Chặng GIAO: lấy hàng từ lô, giao, ký nhận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T14</w:t>
            </w:r>
          </w:p>
        </w:tc>
        <w:tc>
          <w:tcPr>
            <w:tcW w:type="dxa" w:w="1440"/>
          </w:tcPr>
          <w:p>
            <w:r/>
            <w:r>
              <w:rPr>
                <w:rFonts w:ascii="Consolas" w:hAnsi="Consolas"/>
                <w:sz w:val="19"/>
              </w:rPr>
              <w:t>thabok</w:t>
            </w:r>
            <w:r>
              <w:t xml:space="preserve"> · điều xe</w:t>
            </w:r>
          </w:p>
        </w:tc>
        <w:tc>
          <w:tcPr>
            <w:tcW w:type="dxa" w:w="1440"/>
          </w:tcPr>
          <w:p>
            <w:r/>
            <w:r>
              <w:rPr>
                <w:b/>
              </w:rPr>
              <w:t>Phiếu mới</w:t>
            </w:r>
            <w:r>
              <w:t xml:space="preserve"> → Loại </w:t>
            </w:r>
            <w:r>
              <w:rPr>
                <w:b/>
              </w:rPr>
              <w:t>Giao (bãi → khách)</w:t>
            </w:r>
            <w:r>
              <w:t xml:space="preserve">, xe 344, tài xế </w:t>
            </w:r>
            <w:r>
              <w:rPr>
                <w:rFonts w:ascii="Consolas" w:hAnsi="Consolas"/>
                <w:sz w:val="19"/>
              </w:rPr>
              <w:t>tx02</w:t>
            </w:r>
            <w:r>
              <w:t xml:space="preserve">, tuyến </w:t>
            </w:r>
            <w:r>
              <w:rPr>
                <w:b/>
              </w:rPr>
              <w:t>ທ່າບົກ → ທ່າເຮືອກະລໍ</w:t>
            </w:r>
            <w:r>
              <w:t xml:space="preserve"> (ra cảng, có chiều về), khách ຄຳຕຸ້ຍ → </w:t>
            </w:r>
            <w:r>
              <w:rPr>
                <w:b/>
              </w:rPr>
              <w:t>Hàng trên phiếu</w:t>
            </w:r>
            <w:r>
              <w:t xml:space="preserve"> → </w:t>
            </w:r>
            <w:r>
              <w:rPr>
                <w:b/>
              </w:rPr>
              <w:t>Thêm dòng</w:t>
            </w:r>
            <w:r>
              <w:t xml:space="preserve"> → </w:t>
            </w:r>
            <w:r>
              <w:rPr>
                <w:b/>
              </w:rPr>
              <w:t>Lấy từ lô (phiếu gom)</w:t>
            </w:r>
            <w:r>
              <w:t xml:space="preserve"> chọn lô T12, </w:t>
            </w:r>
            <w:r>
              <w:rPr>
                <w:b/>
              </w:rPr>
              <w:t>Số tấn</w:t>
            </w:r>
            <w:r>
              <w:t xml:space="preserve"> 25 → </w:t>
            </w:r>
            <w:r>
              <w:rPr>
                <w:b/>
              </w:rPr>
              <w:t>Lưu</w:t>
            </w:r>
          </w:p>
        </w:tc>
        <w:tc>
          <w:tcPr>
            <w:tcW w:type="dxa" w:w="1440"/>
          </w:tcPr>
          <w:p>
            <w:r/>
            <w:r>
              <w:rPr>
                <w:b/>
              </w:rPr>
              <w:t>Cân đầu</w:t>
            </w:r>
            <w:r>
              <w:t xml:space="preserve"> tự = 25; lô còn 14 t ở </w:t>
            </w:r>
            <w:r>
              <w:rPr>
                <w:b/>
              </w:rPr>
              <w:t>Kho hàng</w:t>
            </w:r>
            <w:r>
              <w:t xml:space="preserve">; tờ </w:t>
            </w:r>
            <w:r>
              <w:rPr>
                <w:b/>
              </w:rPr>
              <w:t>PXK_HH</w:t>
            </w:r>
            <w:r>
              <w:t>. Thử gõ 50 t → máy chặn (quá tồn lô)</w:t>
            </w:r>
          </w:p>
        </w:tc>
        <w:tc>
          <w:tcPr>
            <w:tcW w:type="dxa" w:w="1440"/>
          </w:tcPr>
          <w:p>
            <w:r/>
            <w:r>
              <w:t>14</w:t>
            </w:r>
          </w:p>
        </w:tc>
        <w:tc>
          <w:tcPr>
            <w:tcW w:type="dxa" w:w="1440"/>
          </w:tcPr>
          <w:p>
            <w:r/>
          </w:p>
        </w:tc>
      </w:tr>
      <w:tr>
        <w:tc>
          <w:tcPr>
            <w:tcW w:type="dxa" w:w="1440"/>
          </w:tcPr>
          <w:p>
            <w:r/>
            <w:r>
              <w:t>T15</w:t>
            </w:r>
          </w:p>
        </w:tc>
        <w:tc>
          <w:tcPr>
            <w:tcW w:type="dxa" w:w="1440"/>
          </w:tcPr>
          <w:p>
            <w:r/>
            <w:r>
              <w:t>như T02–T11</w:t>
            </w:r>
          </w:p>
        </w:tc>
        <w:tc>
          <w:tcPr>
            <w:tcW w:type="dxa" w:w="1440"/>
          </w:tcPr>
          <w:p>
            <w:r/>
            <w:r>
              <w:t>Dầu, tạm ứng, gửi kiểm, kiểm, cấp, chi, xuất phát cho phiếu giao</w:t>
            </w:r>
          </w:p>
        </w:tc>
        <w:tc>
          <w:tcPr>
            <w:tcW w:type="dxa" w:w="1440"/>
          </w:tcPr>
          <w:p>
            <w:r/>
            <w:r>
              <w:t>Như chặng gom</w:t>
            </w:r>
          </w:p>
        </w:tc>
        <w:tc>
          <w:tcPr>
            <w:tcW w:type="dxa" w:w="1440"/>
          </w:tcPr>
          <w:p>
            <w:r/>
            <w:r>
              <w:t>2–11</w:t>
            </w:r>
          </w:p>
        </w:tc>
        <w:tc>
          <w:tcPr>
            <w:tcW w:type="dxa" w:w="1440"/>
          </w:tcPr>
          <w:p>
            <w:r/>
          </w:p>
        </w:tc>
      </w:tr>
      <w:tr>
        <w:tc>
          <w:tcPr>
            <w:tcW w:type="dxa" w:w="1440"/>
          </w:tcPr>
          <w:p>
            <w:r/>
            <w:r>
              <w:t>T16</w:t>
            </w:r>
          </w:p>
        </w:tc>
        <w:tc>
          <w:tcPr>
            <w:tcW w:type="dxa" w:w="1440"/>
          </w:tcPr>
          <w:p>
            <w:r/>
            <w:r>
              <w:rPr>
                <w:rFonts w:ascii="Consolas" w:hAnsi="Consolas"/>
                <w:sz w:val="19"/>
              </w:rPr>
              <w:t>tx02</w:t>
            </w:r>
            <w:r>
              <w:t xml:space="preserve"> · điều xe (điện thoại)</w:t>
            </w:r>
          </w:p>
        </w:tc>
        <w:tc>
          <w:tcPr>
            <w:tcW w:type="dxa" w:w="1440"/>
          </w:tcPr>
          <w:p>
            <w:r/>
            <w:r>
              <w:rPr>
                <w:b/>
              </w:rPr>
              <w:t>Giao hàng hoàn tất · ký nhận</w:t>
            </w:r>
            <w:r>
              <w:t xml:space="preserve"> → ký lên màn, </w:t>
            </w:r>
            <w:r>
              <w:rPr>
                <w:b/>
              </w:rPr>
              <w:t>Thêm ảnh biên bản · phiếu cân</w:t>
            </w:r>
            <w:r>
              <w:t xml:space="preserve"> → </w:t>
            </w:r>
            <w:r>
              <w:rPr>
                <w:b/>
              </w:rPr>
              <w:t>Gửi</w:t>
            </w:r>
            <w:r>
              <w:t xml:space="preserve"> → </w:t>
            </w:r>
            <w:r>
              <w:rPr>
                <w:b/>
              </w:rPr>
              <w:t>Báo đã về</w:t>
            </w:r>
          </w:p>
        </w:tc>
        <w:tc>
          <w:tcPr>
            <w:tcW w:type="dxa" w:w="1440"/>
          </w:tcPr>
          <w:p>
            <w:r/>
            <w:r>
              <w:t xml:space="preserve">Khung </w:t>
            </w:r>
            <w:r>
              <w:rPr>
                <w:b/>
              </w:rPr>
              <w:t>Biên bản giao nhận hàng (POD)</w:t>
            </w:r>
            <w:r>
              <w:t xml:space="preserve"> trên phiếu có chữ ký; tắt mạng thì bản ký vào hàng đợi, có mạng tự gửi</w:t>
            </w:r>
          </w:p>
        </w:tc>
        <w:tc>
          <w:tcPr>
            <w:tcW w:type="dxa" w:w="1440"/>
          </w:tcPr>
          <w:p>
            <w:r/>
            <w:r>
              <w:t>15</w:t>
            </w:r>
          </w:p>
        </w:tc>
        <w:tc>
          <w:tcPr>
            <w:tcW w:type="dxa" w:w="1440"/>
          </w:tcPr>
          <w:p>
            <w:r/>
          </w:p>
        </w:tc>
      </w:tr>
      <w:tr>
        <w:tc>
          <w:tcPr>
            <w:tcW w:type="dxa" w:w="1440"/>
          </w:tcPr>
          <w:p>
            <w:r/>
            <w:r>
              <w:t>T17</w:t>
            </w:r>
          </w:p>
        </w:tc>
        <w:tc>
          <w:tcPr>
            <w:tcW w:type="dxa" w:w="1440"/>
          </w:tcPr>
          <w:p>
            <w:r/>
            <w:r>
              <w:rPr>
                <w:rFonts w:ascii="Consolas" w:hAnsi="Consolas"/>
                <w:sz w:val="19"/>
              </w:rPr>
              <w:t>thabok</w:t>
            </w:r>
            <w:r>
              <w:t xml:space="preserve"> · điều xe</w:t>
            </w:r>
          </w:p>
        </w:tc>
        <w:tc>
          <w:tcPr>
            <w:tcW w:type="dxa" w:w="1440"/>
          </w:tcPr>
          <w:p>
            <w:r/>
            <w:r>
              <w:rPr>
                <w:b/>
              </w:rPr>
              <w:t>Xe đã tới · nhập cân cuối</w:t>
            </w:r>
            <w:r>
              <w:t xml:space="preserve"> → cân 24,7, </w:t>
            </w:r>
            <w:r>
              <w:rPr>
                <w:b/>
              </w:rPr>
              <w:t>Số POD</w:t>
            </w:r>
            <w:r>
              <w:t xml:space="preserve">, </w:t>
            </w:r>
            <w:r>
              <w:rPr>
                <w:b/>
              </w:rPr>
              <w:t>Người ký nhận</w:t>
            </w:r>
            <w:r>
              <w:t xml:space="preserve"> → </w:t>
            </w:r>
            <w:r>
              <w:rPr>
                <w:b/>
              </w:rPr>
              <w:t>Đồng ý</w:t>
            </w:r>
          </w:p>
        </w:tc>
        <w:tc>
          <w:tcPr>
            <w:tcW w:type="dxa" w:w="1440"/>
          </w:tcPr>
          <w:p>
            <w:r/>
            <w:r>
              <w:t xml:space="preserve">Dòng hao hụt 0,3 t; </w:t>
            </w:r>
            <w:r>
              <w:rPr>
                <w:b/>
              </w:rPr>
              <w:t>In biên bản giao nhận</w:t>
            </w:r>
            <w:r>
              <w:t xml:space="preserve"> in được</w:t>
            </w:r>
          </w:p>
        </w:tc>
        <w:tc>
          <w:tcPr>
            <w:tcW w:type="dxa" w:w="1440"/>
          </w:tcPr>
          <w:p>
            <w:r/>
            <w:r>
              <w:t>15</w:t>
            </w:r>
          </w:p>
        </w:tc>
        <w:tc>
          <w:tcPr>
            <w:tcW w:type="dxa" w:w="1440"/>
          </w:tcPr>
          <w:p>
            <w:r/>
          </w:p>
        </w:tc>
      </w:tr>
      <w:tr>
        <w:tc>
          <w:tcPr>
            <w:tcW w:type="dxa" w:w="1440"/>
          </w:tcPr>
          <w:p>
            <w:r/>
            <w:r>
              <w:t>T18</w:t>
            </w:r>
          </w:p>
        </w:tc>
        <w:tc>
          <w:tcPr>
            <w:tcW w:type="dxa" w:w="1440"/>
          </w:tcPr>
          <w:p>
            <w:r/>
            <w:r>
              <w:rPr>
                <w:rFonts w:ascii="Consolas" w:hAnsi="Consolas"/>
                <w:sz w:val="19"/>
              </w:rPr>
              <w:t>ketoancp</w:t>
            </w:r>
            <w:r>
              <w:t xml:space="preserve"> → </w:t>
            </w:r>
            <w:r>
              <w:rPr>
                <w:rFonts w:ascii="Consolas" w:hAnsi="Consolas"/>
                <w:sz w:val="19"/>
              </w:rPr>
              <w:t>quytb</w:t>
            </w:r>
            <w:r>
              <w:t xml:space="preserve"> · điều xe</w:t>
            </w:r>
          </w:p>
        </w:tc>
        <w:tc>
          <w:tcPr>
            <w:tcW w:type="dxa" w:w="1440"/>
          </w:tcPr>
          <w:p>
            <w:r/>
            <w:r>
              <w:t xml:space="preserve">Mục VI (nếu có) → kiểm → ghi sổ; quỹ </w:t>
            </w:r>
            <w:r>
              <w:rPr>
                <w:b/>
              </w:rPr>
              <w:t>Xác nhận đã chi</w:t>
            </w:r>
          </w:p>
        </w:tc>
        <w:tc>
          <w:tcPr>
            <w:tcW w:type="dxa" w:w="1440"/>
          </w:tcPr>
          <w:p>
            <w:r/>
            <w:r>
              <w:t xml:space="preserve">Tờ </w:t>
            </w:r>
            <w:r>
              <w:rPr>
                <w:b/>
              </w:rPr>
              <w:t>PC_SC</w:t>
            </w:r>
            <w:r>
              <w:t xml:space="preserve"> ở màn </w:t>
            </w:r>
            <w:r>
              <w:rPr>
                <w:b/>
              </w:rPr>
              <w:t>Phiếu chi · Phiếu thu</w:t>
            </w:r>
            <w:r>
              <w:t xml:space="preserve">, </w:t>
            </w:r>
            <w:r>
              <w:rPr>
                <w:i/>
              </w:rPr>
              <w:t>chưa đẩy</w:t>
            </w:r>
          </w:p>
        </w:tc>
        <w:tc>
          <w:tcPr>
            <w:tcW w:type="dxa" w:w="1440"/>
          </w:tcPr>
          <w:p>
            <w:r/>
            <w:r>
              <w:t>16</w:t>
            </w:r>
          </w:p>
        </w:tc>
        <w:tc>
          <w:tcPr>
            <w:tcW w:type="dxa" w:w="1440"/>
          </w:tcPr>
          <w:p>
            <w:r/>
          </w:p>
        </w:tc>
      </w:tr>
    </w:tbl>
    <w:p/>
    <w:p>
      <w:pPr>
        <w:pStyle w:val="Heading2"/>
      </w:pPr>
      <w:r>
        <w:t>10.3. Khoá phiếu, hoá đơn, thu tiền khách — trang kế toán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T19</w:t>
            </w:r>
          </w:p>
        </w:tc>
        <w:tc>
          <w:tcPr>
            <w:tcW w:type="dxa" w:w="1440"/>
          </w:tcPr>
          <w:p>
            <w:r/>
            <w:r>
              <w:rPr>
                <w:rFonts w:ascii="Consolas" w:hAnsi="Consolas"/>
                <w:sz w:val="19"/>
              </w:rPr>
              <w:t>ketoan</w:t>
            </w:r>
            <w:r>
              <w:t xml:space="preserve"> · điều xe</w:t>
            </w:r>
          </w:p>
        </w:tc>
        <w:tc>
          <w:tcPr>
            <w:tcW w:type="dxa" w:w="1440"/>
          </w:tcPr>
          <w:p>
            <w:r/>
            <w:r>
              <w:t xml:space="preserve">Phiếu giao T14 → </w:t>
            </w:r>
            <w:r>
              <w:rPr>
                <w:b/>
              </w:rPr>
              <w:t>Khoá phiếu</w:t>
            </w:r>
            <w:r>
              <w:t xml:space="preserve"> → đọc cảnh báo → </w:t>
            </w:r>
            <w:r>
              <w:rPr>
                <w:b/>
              </w:rPr>
              <w:t>Đồng ý</w:t>
            </w:r>
          </w:p>
        </w:tc>
        <w:tc>
          <w:tcPr>
            <w:tcW w:type="dxa" w:w="1440"/>
          </w:tcPr>
          <w:p>
            <w:r/>
            <w:r>
              <w:t xml:space="preserve">Phiếu </w:t>
            </w:r>
            <w:r>
              <w:rPr>
                <w:i/>
              </w:rPr>
              <w:t>Đã khoá 🔒</w:t>
            </w:r>
            <w:r>
              <w:t>; Bãi không sửa được gì nữa</w:t>
            </w:r>
          </w:p>
        </w:tc>
        <w:tc>
          <w:tcPr>
            <w:tcW w:type="dxa" w:w="1440"/>
          </w:tcPr>
          <w:p>
            <w:r/>
            <w:r>
              <w:t>17</w:t>
            </w:r>
          </w:p>
        </w:tc>
        <w:tc>
          <w:tcPr>
            <w:tcW w:type="dxa" w:w="1440"/>
          </w:tcPr>
          <w:p>
            <w:r/>
          </w:p>
        </w:tc>
      </w:tr>
      <w:tr>
        <w:tc>
          <w:tcPr>
            <w:tcW w:type="dxa" w:w="1440"/>
          </w:tcPr>
          <w:p>
            <w:r/>
            <w:r>
              <w:t>T20</w:t>
            </w:r>
          </w:p>
        </w:tc>
        <w:tc>
          <w:tcPr>
            <w:tcW w:type="dxa" w:w="1440"/>
          </w:tcPr>
          <w:p>
            <w:r/>
            <w:r>
              <w:rPr>
                <w:rFonts w:ascii="Consolas" w:hAnsi="Consolas"/>
                <w:sz w:val="19"/>
              </w:rPr>
              <w:t>doanhthu</w:t>
            </w:r>
            <w:r>
              <w:t xml:space="preserve"> · điều xe → kế toán</w:t>
            </w:r>
          </w:p>
        </w:tc>
        <w:tc>
          <w:tcPr>
            <w:tcW w:type="dxa" w:w="1440"/>
          </w:tcPr>
          <w:p>
            <w:r/>
            <w:r>
              <w:t xml:space="preserve">Phiếu T14 → </w:t>
            </w:r>
            <w:r>
              <w:rPr>
                <w:b/>
              </w:rPr>
              <w:t>Lập hóa đơn thu ↗</w:t>
            </w:r>
            <w:r>
              <w:t xml:space="preserve"> (mở trang kế toán đúng phiếu) → </w:t>
            </w:r>
            <w:r>
              <w:rPr>
                <w:b/>
              </w:rPr>
              <w:t>Lập hóa đơn thu</w:t>
            </w:r>
            <w:r>
              <w:t xml:space="preserve"> → xác nhận</w:t>
            </w:r>
          </w:p>
        </w:tc>
        <w:tc>
          <w:tcPr>
            <w:tcW w:type="dxa" w:w="1440"/>
          </w:tcPr>
          <w:p>
            <w:r/>
            <w:r>
              <w:t xml:space="preserve">Tờ </w:t>
            </w:r>
            <w:r>
              <w:rPr>
                <w:b/>
              </w:rPr>
              <w:t>HD</w:t>
            </w:r>
            <w:r>
              <w:t xml:space="preserve"> (Nợ 1211 / Có 70) ở sổ ngay; bên điều xe phiếu hiện </w:t>
            </w:r>
            <w:r>
              <w:rPr>
                <w:i/>
              </w:rPr>
              <w:t>Đã lập hóa đơn</w:t>
            </w:r>
          </w:p>
        </w:tc>
        <w:tc>
          <w:tcPr>
            <w:tcW w:type="dxa" w:w="1440"/>
          </w:tcPr>
          <w:p>
            <w:r/>
            <w:r>
              <w:t>18</w:t>
            </w:r>
          </w:p>
        </w:tc>
        <w:tc>
          <w:tcPr>
            <w:tcW w:type="dxa" w:w="1440"/>
          </w:tcPr>
          <w:p>
            <w:r/>
          </w:p>
        </w:tc>
      </w:tr>
      <w:tr>
        <w:tc>
          <w:tcPr>
            <w:tcW w:type="dxa" w:w="1440"/>
          </w:tcPr>
          <w:p>
            <w:r/>
            <w:r>
              <w:t>T21</w:t>
            </w:r>
          </w:p>
        </w:tc>
        <w:tc>
          <w:tcPr>
            <w:tcW w:type="dxa" w:w="1440"/>
          </w:tcPr>
          <w:p>
            <w:r/>
            <w:r>
              <w:rPr>
                <w:rFonts w:ascii="Consolas" w:hAnsi="Consolas"/>
                <w:sz w:val="19"/>
              </w:rPr>
              <w:t>doanhthu</w:t>
            </w:r>
            <w:r>
              <w:t xml:space="preserve"> · kế toán</w:t>
            </w:r>
          </w:p>
        </w:tc>
        <w:tc>
          <w:tcPr>
            <w:tcW w:type="dxa" w:w="1440"/>
          </w:tcPr>
          <w:p>
            <w:r/>
            <w:r>
              <w:rPr>
                <w:b/>
              </w:rPr>
              <w:t>Tiền vận chuyển → Hóa đơn vận chuyển</w:t>
            </w:r>
            <w:r>
              <w:t xml:space="preserve"> (vào từ menu: màn </w:t>
            </w:r>
            <w:r>
              <w:rPr>
                <w:b/>
              </w:rPr>
              <w:t>chưa mở phiếu nào</w:t>
            </w:r>
            <w:r>
              <w:t xml:space="preserve">) → </w:t>
            </w:r>
            <w:r>
              <w:rPr>
                <w:b/>
              </w:rPr>
              <w:t>Chọn phiếu</w:t>
            </w:r>
            <w:r>
              <w:t xml:space="preserve"> → khung </w:t>
            </w:r>
            <w:r>
              <w:rPr>
                <w:b/>
              </w:rPr>
              <w:t>Sổ thu tiền</w:t>
            </w:r>
            <w:r>
              <w:t xml:space="preserve"> → </w:t>
            </w:r>
            <w:r>
              <w:rPr>
                <w:b/>
              </w:rPr>
              <w:t>Ghi một lần thu</w:t>
            </w:r>
            <w:r>
              <w:t xml:space="preserve"> một nửa số tiền → </w:t>
            </w:r>
            <w:r>
              <w:rPr>
                <w:b/>
              </w:rPr>
              <w:t>Lưu</w:t>
            </w:r>
          </w:p>
        </w:tc>
        <w:tc>
          <w:tcPr>
            <w:tcW w:type="dxa" w:w="1440"/>
          </w:tcPr>
          <w:p>
            <w:r/>
            <w:r>
              <w:t xml:space="preserve">Tờ </w:t>
            </w:r>
            <w:r>
              <w:rPr>
                <w:b/>
              </w:rPr>
              <w:t>PT</w:t>
            </w:r>
            <w:r>
              <w:t xml:space="preserve">; trạng thái </w:t>
            </w:r>
            <w:r>
              <w:rPr>
                <w:i/>
              </w:rPr>
              <w:t>Thu một phần</w:t>
            </w:r>
            <w:r>
              <w:t xml:space="preserve"> ở cả hai trang; thu tiếp phần còn lại → </w:t>
            </w:r>
            <w:r>
              <w:rPr>
                <w:i/>
              </w:rPr>
              <w:t>Đã thu đủ</w:t>
            </w:r>
          </w:p>
        </w:tc>
        <w:tc>
          <w:tcPr>
            <w:tcW w:type="dxa" w:w="1440"/>
          </w:tcPr>
          <w:p>
            <w:r/>
            <w:r>
              <w:t>18</w:t>
            </w:r>
          </w:p>
        </w:tc>
        <w:tc>
          <w:tcPr>
            <w:tcW w:type="dxa" w:w="1440"/>
          </w:tcPr>
          <w:p>
            <w:r/>
          </w:p>
        </w:tc>
      </w:tr>
      <w:tr>
        <w:tc>
          <w:tcPr>
            <w:tcW w:type="dxa" w:w="1440"/>
          </w:tcPr>
          <w:p>
            <w:r/>
            <w:r>
              <w:t>T22</w:t>
            </w:r>
          </w:p>
        </w:tc>
        <w:tc>
          <w:tcPr>
            <w:tcW w:type="dxa" w:w="1440"/>
          </w:tcPr>
          <w:p>
            <w:r/>
            <w:r>
              <w:rPr>
                <w:rFonts w:ascii="Consolas" w:hAnsi="Consolas"/>
                <w:sz w:val="19"/>
              </w:rPr>
              <w:t>doanhthu</w:t>
            </w:r>
            <w:r>
              <w:t xml:space="preserve"> · kế toán</w:t>
            </w:r>
          </w:p>
        </w:tc>
        <w:tc>
          <w:tcPr>
            <w:tcW w:type="dxa" w:w="1440"/>
          </w:tcPr>
          <w:p>
            <w:r/>
            <w:r>
              <w:t>Ghi thu nhiều hơn số còn lại</w:t>
            </w:r>
          </w:p>
        </w:tc>
        <w:tc>
          <w:tcPr>
            <w:tcW w:type="dxa" w:w="1440"/>
          </w:tcPr>
          <w:p>
            <w:r/>
            <w:r>
              <w:t xml:space="preserve">Máy hỏi </w:t>
            </w:r>
            <w:r>
              <w:rPr>
                <w:b/>
              </w:rPr>
              <w:t>Thu nhiều hơn số còn lại của hoá đơn</w:t>
            </w:r>
            <w:r>
              <w:t xml:space="preserve"> → </w:t>
            </w:r>
            <w:r>
              <w:rPr>
                <w:b/>
              </w:rPr>
              <w:t>Vẫn ghi (thu dư)</w:t>
            </w:r>
            <w:r>
              <w:t xml:space="preserve"> mới ghi</w:t>
            </w:r>
          </w:p>
        </w:tc>
        <w:tc>
          <w:tcPr>
            <w:tcW w:type="dxa" w:w="1440"/>
          </w:tcPr>
          <w:p>
            <w:r/>
            <w:r>
              <w:t>18</w:t>
            </w:r>
          </w:p>
        </w:tc>
        <w:tc>
          <w:tcPr>
            <w:tcW w:type="dxa" w:w="1440"/>
          </w:tcPr>
          <w:p>
            <w:r/>
          </w:p>
        </w:tc>
      </w:tr>
      <w:tr>
        <w:tc>
          <w:tcPr>
            <w:tcW w:type="dxa" w:w="1440"/>
          </w:tcPr>
          <w:p>
            <w:r/>
            <w:r>
              <w:t>T23</w:t>
            </w:r>
          </w:p>
        </w:tc>
        <w:tc>
          <w:tcPr>
            <w:tcW w:type="dxa" w:w="1440"/>
          </w:tcPr>
          <w:p>
            <w:r/>
            <w:r>
              <w:rPr>
                <w:rFonts w:ascii="Consolas" w:hAnsi="Consolas"/>
                <w:sz w:val="19"/>
              </w:rPr>
              <w:t>doanhthu</w:t>
            </w:r>
            <w:r>
              <w:t xml:space="preserve"> · kế toán</w:t>
            </w:r>
          </w:p>
        </w:tc>
        <w:tc>
          <w:tcPr>
            <w:tcW w:type="dxa" w:w="1440"/>
          </w:tcPr>
          <w:p>
            <w:r/>
            <w:r>
              <w:t xml:space="preserve">Bấm </w:t>
            </w:r>
            <w:r>
              <w:rPr>
                <w:b/>
              </w:rPr>
              <w:t>×</w:t>
            </w:r>
            <w:r>
              <w:t xml:space="preserve"> ở một dòng thu → xác nhận</w:t>
            </w:r>
          </w:p>
        </w:tc>
        <w:tc>
          <w:tcPr>
            <w:tcW w:type="dxa" w:w="1440"/>
          </w:tcPr>
          <w:p>
            <w:r/>
            <w:r>
              <w:t>Tờ PT rút khỏi sổ; trạng thái thu lùi lại ở cả hai trang</w:t>
            </w:r>
          </w:p>
        </w:tc>
        <w:tc>
          <w:tcPr>
            <w:tcW w:type="dxa" w:w="1440"/>
          </w:tcPr>
          <w:p>
            <w:r/>
            <w:r>
              <w:t>18</w:t>
            </w:r>
          </w:p>
        </w:tc>
        <w:tc>
          <w:tcPr>
            <w:tcW w:type="dxa" w:w="1440"/>
          </w:tcPr>
          <w:p>
            <w:r/>
          </w:p>
        </w:tc>
      </w:tr>
      <w:tr>
        <w:tc>
          <w:tcPr>
            <w:tcW w:type="dxa" w:w="1440"/>
          </w:tcPr>
          <w:p>
            <w:r/>
            <w:r>
              <w:t>T24</w:t>
            </w:r>
          </w:p>
        </w:tc>
        <w:tc>
          <w:tcPr>
            <w:tcW w:type="dxa" w:w="1440"/>
          </w:tcPr>
          <w:p>
            <w:r/>
            <w:r>
              <w:rPr>
                <w:rFonts w:ascii="Consolas" w:hAnsi="Consolas"/>
                <w:sz w:val="19"/>
              </w:rPr>
              <w:t>doanhthu</w:t>
            </w:r>
            <w:r>
              <w:t xml:space="preserve"> · kế toán</w:t>
            </w:r>
          </w:p>
        </w:tc>
        <w:tc>
          <w:tcPr>
            <w:tcW w:type="dxa" w:w="1440"/>
          </w:tcPr>
          <w:p>
            <w:r/>
            <w:r>
              <w:rPr>
                <w:b/>
              </w:rPr>
              <w:t>In</w:t>
            </w:r>
            <w:r>
              <w:t xml:space="preserve"> và </w:t>
            </w:r>
            <w:r>
              <w:rPr>
                <w:b/>
              </w:rPr>
              <w:t>Phiếu thu</w:t>
            </w:r>
          </w:p>
        </w:tc>
        <w:tc>
          <w:tcPr>
            <w:tcW w:type="dxa" w:w="1440"/>
          </w:tcPr>
          <w:p>
            <w:r/>
            <w:r>
              <w:t xml:space="preserve">Mở bản in trong hộp, bấm </w:t>
            </w:r>
            <w:r>
              <w:rPr>
                <w:b/>
              </w:rPr>
              <w:t>In</w:t>
            </w:r>
            <w:r>
              <w:t xml:space="preserve"> in được</w:t>
            </w:r>
          </w:p>
        </w:tc>
        <w:tc>
          <w:tcPr>
            <w:tcW w:type="dxa" w:w="1440"/>
          </w:tcPr>
          <w:p>
            <w:r/>
            <w:r>
              <w:t>18</w:t>
            </w:r>
          </w:p>
        </w:tc>
        <w:tc>
          <w:tcPr>
            <w:tcW w:type="dxa" w:w="1440"/>
          </w:tcPr>
          <w:p>
            <w:r/>
          </w:p>
        </w:tc>
      </w:tr>
      <w:tr>
        <w:tc>
          <w:tcPr>
            <w:tcW w:type="dxa" w:w="1440"/>
          </w:tcPr>
          <w:p>
            <w:r/>
            <w:r>
              <w:t>T25</w:t>
            </w:r>
          </w:p>
        </w:tc>
        <w:tc>
          <w:tcPr>
            <w:tcW w:type="dxa" w:w="1440"/>
          </w:tcPr>
          <w:p>
            <w:r/>
            <w:r>
              <w:rPr>
                <w:rFonts w:ascii="Consolas" w:hAnsi="Consolas"/>
                <w:sz w:val="19"/>
              </w:rPr>
              <w:t>doanhthu</w:t>
            </w:r>
            <w:r>
              <w:t xml:space="preserve"> · kế toán</w:t>
            </w:r>
          </w:p>
        </w:tc>
        <w:tc>
          <w:tcPr>
            <w:tcW w:type="dxa" w:w="1440"/>
          </w:tcPr>
          <w:p>
            <w:r/>
            <w:r>
              <w:rPr>
                <w:b/>
              </w:rPr>
              <w:t>Tiền vận chuyển → Hoá đơn gộp tháng</w:t>
            </w:r>
            <w:r>
              <w:t xml:space="preserve"> → </w:t>
            </w:r>
            <w:r>
              <w:rPr>
                <w:b/>
              </w:rPr>
              <w:t>Tháng</w:t>
            </w:r>
            <w:r>
              <w:t xml:space="preserve"> 09 → bảng </w:t>
            </w:r>
            <w:r>
              <w:rPr>
                <w:b/>
              </w:rPr>
              <w:t>Chờ gộp</w:t>
            </w:r>
            <w:r>
              <w:t xml:space="preserve"> → </w:t>
            </w:r>
            <w:r>
              <w:rPr>
                <w:b/>
              </w:rPr>
              <w:t>Gộp hoá đơn tháng</w:t>
            </w:r>
            <w:r>
              <w:t xml:space="preserve"> ở dòng ບໍລິສັດ ລາວ-ຈີນ ມີເນີໂຣ. Cần ít nhất một phiếu </w:t>
            </w:r>
            <w:r>
              <w:rPr>
                <w:b/>
              </w:rPr>
              <w:t>đã khoá, chưa có hoá đơn</w:t>
            </w:r>
            <w:r>
              <w:t xml:space="preserve"> của khách này — bảng trống thì làm phiếu mẫu </w:t>
            </w:r>
            <w:r>
              <w:rPr>
                <w:rFonts w:ascii="Consolas" w:hAnsi="Consolas"/>
                <w:sz w:val="19"/>
              </w:rPr>
              <w:t>T4-0444-09/EPL</w:t>
            </w:r>
            <w:r>
              <w:t xml:space="preserve"> tới bước khoá trước</w:t>
            </w:r>
          </w:p>
        </w:tc>
        <w:tc>
          <w:tcPr>
            <w:tcW w:type="dxa" w:w="1440"/>
          </w:tcPr>
          <w:p>
            <w:r/>
            <w:r>
              <w:t xml:space="preserve">Một tờ HD </w:t>
            </w:r>
            <w:r>
              <w:rPr>
                <w:rFonts w:ascii="Consolas" w:hAnsi="Consolas"/>
                <w:sz w:val="19"/>
              </w:rPr>
              <w:t>HDT-…</w:t>
            </w:r>
            <w:r>
              <w:t xml:space="preserve"> cho mọi phiếu của dòng; </w:t>
            </w:r>
            <w:r>
              <w:rPr>
                <w:b/>
              </w:rPr>
              <w:t>Xem</w:t>
            </w:r>
            <w:r>
              <w:t xml:space="preserve"> tờ → </w:t>
            </w:r>
            <w:r>
              <w:rPr>
                <w:b/>
              </w:rPr>
              <w:t>Ghi một lần thu</w:t>
            </w:r>
            <w:r>
              <w:t xml:space="preserve"> → tiền chia về từng phiếu, phiếu cũ trước; bên điều xe phiếu hiện </w:t>
            </w:r>
            <w:r>
              <w:rPr>
                <w:i/>
              </w:rPr>
              <w:t>Thuộc hoá đơn HDT-… ↗</w:t>
            </w:r>
          </w:p>
        </w:tc>
        <w:tc>
          <w:tcPr>
            <w:tcW w:type="dxa" w:w="1440"/>
          </w:tcPr>
          <w:p>
            <w:r/>
            <w:r>
              <w:t>18</w:t>
            </w:r>
          </w:p>
        </w:tc>
        <w:tc>
          <w:tcPr>
            <w:tcW w:type="dxa" w:w="1440"/>
          </w:tcPr>
          <w:p>
            <w:r/>
          </w:p>
        </w:tc>
      </w:tr>
      <w:tr>
        <w:tc>
          <w:tcPr>
            <w:tcW w:type="dxa" w:w="1440"/>
          </w:tcPr>
          <w:p>
            <w:r/>
            <w:r>
              <w:t>T26</w:t>
            </w:r>
          </w:p>
        </w:tc>
        <w:tc>
          <w:tcPr>
            <w:tcW w:type="dxa" w:w="1440"/>
          </w:tcPr>
          <w:p>
            <w:r/>
            <w:r>
              <w:rPr>
                <w:rFonts w:ascii="Consolas" w:hAnsi="Consolas"/>
                <w:sz w:val="19"/>
              </w:rPr>
              <w:t>admin</w:t>
            </w:r>
            <w:r>
              <w:t xml:space="preserve"> · kế toán</w:t>
            </w:r>
          </w:p>
        </w:tc>
        <w:tc>
          <w:tcPr>
            <w:tcW w:type="dxa" w:w="1440"/>
          </w:tcPr>
          <w:p>
            <w:r/>
            <w:r>
              <w:rPr>
                <w:b/>
              </w:rPr>
              <w:t>Hóa đơn vận chuyển</w:t>
            </w:r>
            <w:r>
              <w:t xml:space="preserve"> → một phiếu đã lập hoá đơn mà chưa thu → </w:t>
            </w:r>
            <w:r>
              <w:rPr>
                <w:b/>
              </w:rPr>
              <w:t>Huỷ tờ hoá đơn</w:t>
            </w:r>
          </w:p>
        </w:tc>
        <w:tc>
          <w:tcPr>
            <w:tcW w:type="dxa" w:w="1440"/>
          </w:tcPr>
          <w:p>
            <w:r/>
            <w:r>
              <w:t xml:space="preserve">Phiếu quay lại </w:t>
            </w:r>
            <w:r>
              <w:rPr>
                <w:i/>
              </w:rPr>
              <w:t>Chưa xuất hoá đơn</w:t>
            </w:r>
            <w:r>
              <w:t xml:space="preserve"> ở cả hai trang; phiếu đã có lần thu thì không có nút này</w:t>
            </w:r>
          </w:p>
        </w:tc>
        <w:tc>
          <w:tcPr>
            <w:tcW w:type="dxa" w:w="1440"/>
          </w:tcPr>
          <w:p>
            <w:r/>
            <w:r>
              <w:t>18</w:t>
            </w:r>
          </w:p>
        </w:tc>
        <w:tc>
          <w:tcPr>
            <w:tcW w:type="dxa" w:w="1440"/>
          </w:tcPr>
          <w:p>
            <w:r/>
          </w:p>
        </w:tc>
      </w:tr>
    </w:tbl>
    <w:p/>
    <w:p>
      <w:pPr>
        <w:pStyle w:val="Heading2"/>
      </w:pPr>
      <w:r>
        <w:t>10.4. Xe liên kết — trả chủ xe ở trang kế toán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T27</w:t>
            </w:r>
          </w:p>
        </w:tc>
        <w:tc>
          <w:tcPr>
            <w:tcW w:type="dxa" w:w="1440"/>
          </w:tcPr>
          <w:p>
            <w:r/>
            <w:r>
              <w:rPr>
                <w:rFonts w:ascii="Consolas" w:hAnsi="Consolas"/>
                <w:sz w:val="19"/>
              </w:rPr>
              <w:t>thabok</w:t>
            </w:r>
            <w:r>
              <w:t xml:space="preserve"> · điều xe</w:t>
            </w:r>
          </w:p>
        </w:tc>
        <w:tc>
          <w:tcPr>
            <w:tcW w:type="dxa" w:w="1440"/>
          </w:tcPr>
          <w:p>
            <w:r/>
            <w:r>
              <w:t xml:space="preserve">Lập một phiếu với xe </w:t>
            </w:r>
            <w:r>
              <w:rPr>
                <w:b/>
              </w:rPr>
              <w:t>ຮ່ວມ-07</w:t>
            </w:r>
            <w:r>
              <w:t xml:space="preserve">, tài xế </w:t>
            </w:r>
            <w:r>
              <w:rPr>
                <w:rFonts w:ascii="Consolas" w:hAnsi="Consolas"/>
                <w:sz w:val="19"/>
              </w:rPr>
              <w:t>tx03</w:t>
            </w:r>
            <w:r>
              <w:t xml:space="preserve">; mục III dòng dầu kho </w:t>
            </w:r>
            <w:r>
              <w:rPr>
                <w:b/>
              </w:rPr>
              <w:t>Ai chi</w:t>
            </w:r>
            <w:r>
              <w:t xml:space="preserve"> = </w:t>
            </w:r>
            <w:r>
              <w:rPr>
                <w:b/>
              </w:rPr>
              <w:t>EPL ứng</w:t>
            </w:r>
          </w:p>
        </w:tc>
        <w:tc>
          <w:tcPr>
            <w:tcW w:type="dxa" w:w="1440"/>
          </w:tcPr>
          <w:p>
            <w:r/>
            <w:r>
              <w:t>Phiếu tự thành phiếu xe liên kết, phí và ngưỡng tấn điền theo chủ xe ທ້າວ ຄຳຫລ້າ</w:t>
            </w:r>
          </w:p>
        </w:tc>
        <w:tc>
          <w:tcPr>
            <w:tcW w:type="dxa" w:w="1440"/>
          </w:tcPr>
          <w:p>
            <w:r/>
            <w:r>
              <w:t>1–2</w:t>
            </w:r>
          </w:p>
        </w:tc>
        <w:tc>
          <w:tcPr>
            <w:tcW w:type="dxa" w:w="1440"/>
          </w:tcPr>
          <w:p>
            <w:r/>
          </w:p>
        </w:tc>
      </w:tr>
      <w:tr>
        <w:tc>
          <w:tcPr>
            <w:tcW w:type="dxa" w:w="1440"/>
          </w:tcPr>
          <w:p>
            <w:r/>
            <w:r>
              <w:t>T28</w:t>
            </w:r>
          </w:p>
        </w:tc>
        <w:tc>
          <w:tcPr>
            <w:tcW w:type="dxa" w:w="1440"/>
          </w:tcPr>
          <w:p>
            <w:r/>
            <w:r>
              <w:t>các vai như T04–T19</w:t>
            </w:r>
          </w:p>
        </w:tc>
        <w:tc>
          <w:tcPr>
            <w:tcW w:type="dxa" w:w="1440"/>
          </w:tcPr>
          <w:p>
            <w:r/>
            <w:r>
              <w:t xml:space="preserve">Đi hết các bước của phiếu (có thể ít dòng): </w:t>
            </w:r>
            <w:r>
              <w:rPr>
                <w:rFonts w:ascii="Consolas" w:hAnsi="Consolas"/>
                <w:sz w:val="19"/>
              </w:rPr>
              <w:t>ketoan</w:t>
            </w:r>
            <w:r>
              <w:t xml:space="preserve"> kiểm mục II nhập </w:t>
            </w:r>
            <w:r>
              <w:rPr>
                <w:b/>
              </w:rPr>
              <w:t>Giá thuê họ mỗi tấn</w:t>
            </w:r>
            <w:r>
              <w:t xml:space="preserve">; … xe tới; </w:t>
            </w:r>
            <w:r>
              <w:rPr>
                <w:rFonts w:ascii="Consolas" w:hAnsi="Consolas"/>
                <w:sz w:val="19"/>
              </w:rPr>
              <w:t>ketoan</w:t>
            </w:r>
            <w:r>
              <w:t xml:space="preserve"> </w:t>
            </w:r>
            <w:r>
              <w:rPr>
                <w:b/>
              </w:rPr>
              <w:t>Khoá phiếu</w:t>
            </w:r>
          </w:p>
        </w:tc>
        <w:tc>
          <w:tcPr>
            <w:tcW w:type="dxa" w:w="1440"/>
          </w:tcPr>
          <w:p>
            <w:r/>
            <w:r>
              <w:t xml:space="preserve">Phiếu </w:t>
            </w:r>
            <w:r>
              <w:rPr>
                <w:i/>
              </w:rPr>
              <w:t>Đã khoá 🔒</w:t>
            </w:r>
          </w:p>
        </w:tc>
        <w:tc>
          <w:tcPr>
            <w:tcW w:type="dxa" w:w="1440"/>
          </w:tcPr>
          <w:p>
            <w:r/>
            <w:r>
              <w:t>4–17</w:t>
            </w:r>
          </w:p>
        </w:tc>
        <w:tc>
          <w:tcPr>
            <w:tcW w:type="dxa" w:w="1440"/>
          </w:tcPr>
          <w:p>
            <w:r/>
          </w:p>
        </w:tc>
      </w:tr>
      <w:tr>
        <w:tc>
          <w:tcPr>
            <w:tcW w:type="dxa" w:w="1440"/>
          </w:tcPr>
          <w:p>
            <w:r/>
            <w:r>
              <w:t>T29</w:t>
            </w:r>
          </w:p>
        </w:tc>
        <w:tc>
          <w:tcPr>
            <w:tcW w:type="dxa" w:w="1440"/>
          </w:tcPr>
          <w:p>
            <w:r/>
            <w:r>
              <w:rPr>
                <w:rFonts w:ascii="Consolas" w:hAnsi="Consolas"/>
                <w:sz w:val="19"/>
              </w:rPr>
              <w:t>quytb</w:t>
            </w:r>
            <w:r>
              <w:t xml:space="preserve"> · điều xe → kế toán</w:t>
            </w:r>
          </w:p>
        </w:tc>
        <w:tc>
          <w:tcPr>
            <w:tcW w:type="dxa" w:w="1440"/>
          </w:tcPr>
          <w:p>
            <w:r/>
            <w:r>
              <w:t xml:space="preserve">Phiếu T27 → </w:t>
            </w:r>
            <w:r>
              <w:rPr>
                <w:b/>
              </w:rPr>
              <w:t>Trả chủ xe · &lt;số tiền&gt; ↗</w:t>
            </w:r>
          </w:p>
        </w:tc>
        <w:tc>
          <w:tcPr>
            <w:tcW w:type="dxa" w:w="1440"/>
          </w:tcPr>
          <w:p>
            <w:r/>
            <w:r>
              <w:t xml:space="preserve">Mở </w:t>
            </w:r>
            <w:r>
              <w:rPr>
                <w:b/>
              </w:rPr>
              <w:t>Tiền vận chuyển → Xe liên kết</w:t>
            </w:r>
            <w:r>
              <w:t xml:space="preserve"> đúng tháng, dòng phiếu tô sáng; chủ xe trả gộp nên dòng ghi </w:t>
            </w:r>
            <w:r>
              <w:rPr>
                <w:i/>
              </w:rPr>
              <w:t>Trả gộp ở bảng Chủ xe</w:t>
            </w:r>
          </w:p>
        </w:tc>
        <w:tc>
          <w:tcPr>
            <w:tcW w:type="dxa" w:w="1440"/>
          </w:tcPr>
          <w:p>
            <w:r/>
            <w:r>
              <w:t>19</w:t>
            </w:r>
          </w:p>
        </w:tc>
        <w:tc>
          <w:tcPr>
            <w:tcW w:type="dxa" w:w="1440"/>
          </w:tcPr>
          <w:p>
            <w:r/>
          </w:p>
        </w:tc>
      </w:tr>
      <w:tr>
        <w:tc>
          <w:tcPr>
            <w:tcW w:type="dxa" w:w="1440"/>
          </w:tcPr>
          <w:p>
            <w:r/>
            <w:r>
              <w:t>T30</w:t>
            </w:r>
          </w:p>
        </w:tc>
        <w:tc>
          <w:tcPr>
            <w:tcW w:type="dxa" w:w="1440"/>
          </w:tcPr>
          <w:p>
            <w:r/>
            <w:r>
              <w:rPr>
                <w:rFonts w:ascii="Consolas" w:hAnsi="Consolas"/>
                <w:sz w:val="19"/>
              </w:rPr>
              <w:t>quytb</w:t>
            </w:r>
            <w:r>
              <w:t xml:space="preserve"> · kế toán</w:t>
            </w:r>
          </w:p>
        </w:tc>
        <w:tc>
          <w:tcPr>
            <w:tcW w:type="dxa" w:w="1440"/>
          </w:tcPr>
          <w:p>
            <w:r/>
            <w:r>
              <w:t xml:space="preserve">Bảng </w:t>
            </w:r>
            <w:r>
              <w:rPr>
                <w:b/>
              </w:rPr>
              <w:t>Chủ xe liên kết</w:t>
            </w:r>
            <w:r>
              <w:t xml:space="preserve"> → </w:t>
            </w:r>
            <w:r>
              <w:rPr>
                <w:b/>
              </w:rPr>
              <w:t>Trả gộp</w:t>
            </w:r>
            <w:r>
              <w:t xml:space="preserve"> ở dòng ທ້າວ ຄຳຫລ້າ → tích phiếu (dòng </w:t>
            </w:r>
            <w:r>
              <w:rPr>
                <w:b/>
              </w:rPr>
              <w:t>Tổng</w:t>
            </w:r>
            <w:r>
              <w:t xml:space="preserve"> tự tính; khung </w:t>
            </w:r>
            <w:r>
              <w:rPr>
                <w:b/>
              </w:rPr>
              <w:t>Hàng mua ở quầy chờ trừ</w:t>
            </w:r>
            <w:r>
              <w:t xml:space="preserve"> nếu đã làm T53) → </w:t>
            </w:r>
            <w:r>
              <w:rPr>
                <w:b/>
              </w:rPr>
              <w:t>Trả chủ xe</w:t>
            </w:r>
          </w:p>
        </w:tc>
        <w:tc>
          <w:tcPr>
            <w:tcW w:type="dxa" w:w="1440"/>
          </w:tcPr>
          <w:p>
            <w:r/>
            <w:r>
              <w:t xml:space="preserve">Tờ </w:t>
            </w:r>
            <w:r>
              <w:rPr>
                <w:b/>
              </w:rPr>
              <w:t>PC_CX</w:t>
            </w:r>
            <w:r>
              <w:t xml:space="preserve"> (Nợ 4022 / Có tiền) ở sổ ngay, số thực chi đã trừ hàng mua ở quầy; bên điều xe phiếu hiện đã trả, nút trả biến mất</w:t>
            </w:r>
          </w:p>
        </w:tc>
        <w:tc>
          <w:tcPr>
            <w:tcW w:type="dxa" w:w="1440"/>
          </w:tcPr>
          <w:p>
            <w:r/>
            <w:r>
              <w:t>19</w:t>
            </w:r>
          </w:p>
        </w:tc>
        <w:tc>
          <w:tcPr>
            <w:tcW w:type="dxa" w:w="1440"/>
          </w:tcPr>
          <w:p>
            <w:r/>
          </w:p>
        </w:tc>
      </w:tr>
      <w:tr>
        <w:tc>
          <w:tcPr>
            <w:tcW w:type="dxa" w:w="1440"/>
          </w:tcPr>
          <w:p>
            <w:r/>
            <w:r>
              <w:t>T31</w:t>
            </w:r>
          </w:p>
        </w:tc>
        <w:tc>
          <w:tcPr>
            <w:tcW w:type="dxa" w:w="1440"/>
          </w:tcPr>
          <w:p>
            <w:r/>
            <w:r>
              <w:rPr>
                <w:rFonts w:ascii="Consolas" w:hAnsi="Consolas"/>
                <w:sz w:val="19"/>
              </w:rPr>
              <w:t>admin</w:t>
            </w:r>
            <w:r>
              <w:t xml:space="preserve"> · kế toán</w:t>
            </w:r>
          </w:p>
        </w:tc>
        <w:tc>
          <w:tcPr>
            <w:tcW w:type="dxa" w:w="1440"/>
          </w:tcPr>
          <w:p>
            <w:r/>
            <w:r>
              <w:t xml:space="preserve">Dòng phiếu đã trả → </w:t>
            </w:r>
            <w:r>
              <w:rPr>
                <w:b/>
              </w:rPr>
              <w:t>Huỷ đợt trả</w:t>
            </w:r>
          </w:p>
        </w:tc>
        <w:tc>
          <w:tcPr>
            <w:tcW w:type="dxa" w:w="1440"/>
          </w:tcPr>
          <w:p>
            <w:r/>
            <w:r>
              <w:t xml:space="preserve">Tờ PC_CX rút khỏi sổ, phiếu về </w:t>
            </w:r>
            <w:r>
              <w:rPr>
                <w:i/>
              </w:rPr>
              <w:t>chưa trả</w:t>
            </w:r>
            <w:r>
              <w:t xml:space="preserve"> ở cả hai trang</w:t>
            </w:r>
          </w:p>
        </w:tc>
        <w:tc>
          <w:tcPr>
            <w:tcW w:type="dxa" w:w="1440"/>
          </w:tcPr>
          <w:p>
            <w:r/>
            <w:r>
              <w:t>19</w:t>
            </w:r>
          </w:p>
        </w:tc>
        <w:tc>
          <w:tcPr>
            <w:tcW w:type="dxa" w:w="1440"/>
          </w:tcPr>
          <w:p>
            <w:r/>
          </w:p>
        </w:tc>
      </w:tr>
      <w:tr>
        <w:tc>
          <w:tcPr>
            <w:tcW w:type="dxa" w:w="1440"/>
          </w:tcPr>
          <w:p>
            <w:r/>
            <w:r>
              <w:t>T32</w:t>
            </w:r>
          </w:p>
        </w:tc>
        <w:tc>
          <w:tcPr>
            <w:tcW w:type="dxa" w:w="1440"/>
          </w:tcPr>
          <w:p>
            <w:r/>
            <w:r>
              <w:rPr>
                <w:rFonts w:ascii="Consolas" w:hAnsi="Consolas"/>
                <w:sz w:val="19"/>
              </w:rPr>
              <w:t>ketoan</w:t>
            </w:r>
            <w:r>
              <w:t xml:space="preserve"> · kế toán</w:t>
            </w:r>
          </w:p>
        </w:tc>
        <w:tc>
          <w:tcPr>
            <w:tcW w:type="dxa" w:w="1440"/>
          </w:tcPr>
          <w:p>
            <w:r/>
            <w:r>
              <w:t xml:space="preserve">Mở </w:t>
            </w:r>
            <w:r>
              <w:rPr>
                <w:b/>
              </w:rPr>
              <w:t>Xe liên kết</w:t>
            </w:r>
          </w:p>
        </w:tc>
        <w:tc>
          <w:tcPr>
            <w:tcW w:type="dxa" w:w="1440"/>
          </w:tcPr>
          <w:p>
            <w:r/>
            <w:r>
              <w:t xml:space="preserve">Xem được hai bảng, </w:t>
            </w:r>
            <w:r>
              <w:rPr>
                <w:b/>
              </w:rPr>
              <w:t>không có</w:t>
            </w:r>
            <w:r>
              <w:t xml:space="preserve"> nút trả</w:t>
            </w:r>
          </w:p>
        </w:tc>
        <w:tc>
          <w:tcPr>
            <w:tcW w:type="dxa" w:w="1440"/>
          </w:tcPr>
          <w:p>
            <w:r/>
            <w:r>
              <w:t>19</w:t>
            </w:r>
          </w:p>
        </w:tc>
        <w:tc>
          <w:tcPr>
            <w:tcW w:type="dxa" w:w="1440"/>
          </w:tcPr>
          <w:p>
            <w:r/>
          </w:p>
        </w:tc>
      </w:tr>
    </w:tbl>
    <w:p/>
    <w:p>
      <w:pPr>
        <w:pStyle w:val="Heading2"/>
      </w:pPr>
      <w:r>
        <w:t>10.5. Cuối tháng: tất toán tài xế, tiền chuyến, nhà cung cấp, cấn trừ — trang kế toán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T33</w:t>
            </w:r>
          </w:p>
        </w:tc>
        <w:tc>
          <w:tcPr>
            <w:tcW w:type="dxa" w:w="1440"/>
          </w:tcPr>
          <w:p>
            <w:r/>
            <w:r>
              <w:rPr>
                <w:rFonts w:ascii="Consolas" w:hAnsi="Consolas"/>
                <w:sz w:val="19"/>
              </w:rPr>
              <w:t>ketoan</w:t>
            </w:r>
            <w:r>
              <w:t xml:space="preserve"> · kế toán</w:t>
            </w:r>
          </w:p>
        </w:tc>
        <w:tc>
          <w:tcPr>
            <w:tcW w:type="dxa" w:w="1440"/>
          </w:tcPr>
          <w:p>
            <w:r/>
            <w:r>
              <w:rPr>
                <w:b/>
              </w:rPr>
              <w:t>Tiền vận chuyển → Tiền chuyến &amp; tiền nước tài xế</w:t>
            </w:r>
          </w:p>
        </w:tc>
        <w:tc>
          <w:tcPr>
            <w:tcW w:type="dxa" w:w="1440"/>
          </w:tcPr>
          <w:p>
            <w:r/>
            <w:r>
              <w:t xml:space="preserve">Mở sẵn tháng có phiếu mới nhất; bảng theo tài xế, chỉ cộng dòng </w:t>
            </w:r>
            <w:r>
              <w:rPr>
                <w:i/>
              </w:rPr>
              <w:t>Trả theo chuyến cùng lương</w:t>
            </w:r>
            <w:r>
              <w:t xml:space="preserve"> (phiếu T03: tiền chuyến 1.800.000, tiền nước 60.000; cột </w:t>
            </w:r>
            <w:r>
              <w:rPr>
                <w:b/>
              </w:rPr>
              <w:t>Điện thoại</w:t>
            </w:r>
            <w:r>
              <w:t xml:space="preserve">, </w:t>
            </w:r>
            <w:r>
              <w:rPr>
                <w:b/>
              </w:rPr>
              <w:t>Chi phí VN</w:t>
            </w:r>
            <w:r>
              <w:t xml:space="preserve"> không cộng vì đã đưa tiền mặt); </w:t>
            </w:r>
            <w:r>
              <w:rPr>
                <w:b/>
              </w:rPr>
              <w:t>In</w:t>
            </w:r>
            <w:r>
              <w:t xml:space="preserve"> → bản in trong hộp</w:t>
            </w:r>
          </w:p>
        </w:tc>
        <w:tc>
          <w:tcPr>
            <w:tcW w:type="dxa" w:w="1440"/>
          </w:tcPr>
          <w:p>
            <w:r/>
            <w:r>
              <w:t>20</w:t>
            </w:r>
          </w:p>
        </w:tc>
        <w:tc>
          <w:tcPr>
            <w:tcW w:type="dxa" w:w="1440"/>
          </w:tcPr>
          <w:p>
            <w:r/>
          </w:p>
        </w:tc>
      </w:tr>
      <w:tr>
        <w:tc>
          <w:tcPr>
            <w:tcW w:type="dxa" w:w="1440"/>
          </w:tcPr>
          <w:p>
            <w:r/>
            <w:r>
              <w:t>T34</w:t>
            </w:r>
          </w:p>
        </w:tc>
        <w:tc>
          <w:tcPr>
            <w:tcW w:type="dxa" w:w="1440"/>
          </w:tcPr>
          <w:p>
            <w:r/>
            <w:r>
              <w:rPr>
                <w:rFonts w:ascii="Consolas" w:hAnsi="Consolas"/>
                <w:sz w:val="19"/>
              </w:rPr>
              <w:t>ketoancp</w:t>
            </w:r>
            <w:r>
              <w:t xml:space="preserve"> · kế toán</w:t>
            </w:r>
          </w:p>
        </w:tc>
        <w:tc>
          <w:tcPr>
            <w:tcW w:type="dxa" w:w="1440"/>
          </w:tcPr>
          <w:p>
            <w:r/>
            <w:r>
              <w:rPr>
                <w:b/>
              </w:rPr>
              <w:t>Tiền vận chuyển → Tất toán tài xế</w:t>
            </w:r>
            <w:r>
              <w:t xml:space="preserve"> → bấm một dòng</w:t>
            </w:r>
          </w:p>
        </w:tc>
        <w:tc>
          <w:tcPr>
            <w:tcW w:type="dxa" w:w="1440"/>
          </w:tcPr>
          <w:p>
            <w:r/>
            <w:r>
              <w:t xml:space="preserve">Bốn ô tổng; khung dưới liệt kê phiếu của tài xế đó trong kỳ. Phiếu lập từ 29/09 (như T03): tạm ứng đúng bằng đã chi, </w:t>
            </w:r>
            <w:r>
              <w:rPr>
                <w:b/>
              </w:rPr>
              <w:t>chênh 0</w:t>
            </w:r>
            <w:r>
              <w:t xml:space="preserve">. Lưu ý khi demo: 8 phiếu mẫu cũ tháng 8–9 (T4-0428 … T4-0441) đã </w:t>
            </w:r>
            <w:r>
              <w:rPr>
                <w:b/>
              </w:rPr>
              <w:t>chi tạm ứng theo luật cũ</w:t>
            </w:r>
            <w:r>
              <w:t xml:space="preserve"> — số tiền mặt gồm cả tiền chuyến, chipping… — nên dòng của ທ້າວ ທັດສະດາພອນ, ທ້າວ ບຸນມີ, ທ້າວ ສົມພອນ hiện </w:t>
            </w:r>
            <w:r>
              <w:rPr>
                <w:i/>
              </w:rPr>
              <w:t>Tài xế nộp lại</w:t>
            </w:r>
            <w:r>
              <w:t xml:space="preserve"> đúng phần đã đưa thừa; sổ cũ không sửa ngược. Muốn thấy dòng sạch thì chạy T01–T09 với một tài xế chưa có phiếu (ví dụ DRV-05)</w:t>
            </w:r>
          </w:p>
        </w:tc>
        <w:tc>
          <w:tcPr>
            <w:tcW w:type="dxa" w:w="1440"/>
          </w:tcPr>
          <w:p>
            <w:r/>
            <w:r>
              <w:t>20</w:t>
            </w:r>
          </w:p>
        </w:tc>
        <w:tc>
          <w:tcPr>
            <w:tcW w:type="dxa" w:w="1440"/>
          </w:tcPr>
          <w:p>
            <w:r/>
          </w:p>
        </w:tc>
      </w:tr>
      <w:tr>
        <w:tc>
          <w:tcPr>
            <w:tcW w:type="dxa" w:w="1440"/>
          </w:tcPr>
          <w:p>
            <w:r/>
            <w:r>
              <w:t>T35</w:t>
            </w:r>
          </w:p>
        </w:tc>
        <w:tc>
          <w:tcPr>
            <w:tcW w:type="dxa" w:w="1440"/>
          </w:tcPr>
          <w:p>
            <w:r/>
            <w:r>
              <w:rPr>
                <w:rFonts w:ascii="Consolas" w:hAnsi="Consolas"/>
                <w:sz w:val="19"/>
              </w:rPr>
              <w:t>ketoancp</w:t>
            </w:r>
            <w:r>
              <w:t xml:space="preserve"> · kế toán</w:t>
            </w:r>
          </w:p>
        </w:tc>
        <w:tc>
          <w:tcPr>
            <w:tcW w:type="dxa" w:w="1440"/>
          </w:tcPr>
          <w:p>
            <w:r/>
            <w:r>
              <w:rPr>
                <w:b/>
              </w:rPr>
              <w:t>Tất toán</w:t>
            </w:r>
            <w:r>
              <w:t xml:space="preserve"> ở một dòng → </w:t>
            </w:r>
            <w:r>
              <w:rPr>
                <w:b/>
              </w:rPr>
              <w:t>Tất toán</w:t>
            </w:r>
          </w:p>
        </w:tc>
        <w:tc>
          <w:tcPr>
            <w:tcW w:type="dxa" w:w="1440"/>
          </w:tcPr>
          <w:p>
            <w:r/>
            <w:r>
              <w:t xml:space="preserve">Dòng </w:t>
            </w:r>
            <w:r>
              <w:rPr>
                <w:i/>
              </w:rPr>
              <w:t>Đã tất toán</w:t>
            </w:r>
            <w:r>
              <w:t xml:space="preserve">; sổ có </w:t>
            </w:r>
            <w:r>
              <w:rPr>
                <w:b/>
              </w:rPr>
              <w:t>TT_CHI</w:t>
            </w:r>
            <w:r>
              <w:t xml:space="preserve"> (chi bù, Nợ 625 / Có 1011) hoặc </w:t>
            </w:r>
            <w:r>
              <w:rPr>
                <w:b/>
              </w:rPr>
              <w:t>TT_THU</w:t>
            </w:r>
            <w:r>
              <w:t xml:space="preserve"> (nộp lại, Nợ 1011 / Có 625); bấm lại lần hai bị chặn</w:t>
            </w:r>
          </w:p>
        </w:tc>
        <w:tc>
          <w:tcPr>
            <w:tcW w:type="dxa" w:w="1440"/>
          </w:tcPr>
          <w:p>
            <w:r/>
            <w:r>
              <w:t>20</w:t>
            </w:r>
          </w:p>
        </w:tc>
        <w:tc>
          <w:tcPr>
            <w:tcW w:type="dxa" w:w="1440"/>
          </w:tcPr>
          <w:p>
            <w:r/>
          </w:p>
        </w:tc>
      </w:tr>
      <w:tr>
        <w:tc>
          <w:tcPr>
            <w:tcW w:type="dxa" w:w="1440"/>
          </w:tcPr>
          <w:p>
            <w:r/>
            <w:r>
              <w:t>T36</w:t>
            </w:r>
          </w:p>
        </w:tc>
        <w:tc>
          <w:tcPr>
            <w:tcW w:type="dxa" w:w="1440"/>
          </w:tcPr>
          <w:p>
            <w:r/>
            <w:r>
              <w:rPr>
                <w:rFonts w:ascii="Consolas" w:hAnsi="Consolas"/>
                <w:sz w:val="19"/>
              </w:rPr>
              <w:t>quytb</w:t>
            </w:r>
            <w:r>
              <w:t xml:space="preserve"> → </w:t>
            </w:r>
            <w:r>
              <w:rPr>
                <w:rFonts w:ascii="Consolas" w:hAnsi="Consolas"/>
                <w:sz w:val="19"/>
              </w:rPr>
              <w:t>ketoancp</w:t>
            </w:r>
            <w:r>
              <w:t xml:space="preserve"> · kế toán</w:t>
            </w:r>
          </w:p>
        </w:tc>
        <w:tc>
          <w:tcPr>
            <w:tcW w:type="dxa" w:w="1440"/>
          </w:tcPr>
          <w:p>
            <w:r/>
            <w:r>
              <w:t xml:space="preserve">Quỹ bấm </w:t>
            </w:r>
            <w:r>
              <w:rPr>
                <w:b/>
              </w:rPr>
              <w:t>Bỏ chốt</w:t>
            </w:r>
            <w:r>
              <w:t xml:space="preserve"> (bị từ chối) → KT Chi phí </w:t>
            </w:r>
            <w:r>
              <w:rPr>
                <w:b/>
              </w:rPr>
              <w:t>Bỏ chốt</w:t>
            </w:r>
          </w:p>
        </w:tc>
        <w:tc>
          <w:tcPr>
            <w:tcW w:type="dxa" w:w="1440"/>
          </w:tcPr>
          <w:p>
            <w:r/>
            <w:r>
              <w:t>Chỉ KT Chi phí bỏ được; tờ TT rút khỏi sổ</w:t>
            </w:r>
          </w:p>
        </w:tc>
        <w:tc>
          <w:tcPr>
            <w:tcW w:type="dxa" w:w="1440"/>
          </w:tcPr>
          <w:p>
            <w:r/>
            <w:r>
              <w:t>20</w:t>
            </w:r>
          </w:p>
        </w:tc>
        <w:tc>
          <w:tcPr>
            <w:tcW w:type="dxa" w:w="1440"/>
          </w:tcPr>
          <w:p>
            <w:r/>
          </w:p>
        </w:tc>
      </w:tr>
      <w:tr>
        <w:tc>
          <w:tcPr>
            <w:tcW w:type="dxa" w:w="1440"/>
          </w:tcPr>
          <w:p>
            <w:r/>
            <w:r>
              <w:t>T37</w:t>
            </w:r>
          </w:p>
        </w:tc>
        <w:tc>
          <w:tcPr>
            <w:tcW w:type="dxa" w:w="1440"/>
          </w:tcPr>
          <w:p>
            <w:r/>
            <w:r>
              <w:rPr>
                <w:rFonts w:ascii="Consolas" w:hAnsi="Consolas"/>
                <w:sz w:val="19"/>
              </w:rPr>
              <w:t>ketoancp</w:t>
            </w:r>
            <w:r>
              <w:t xml:space="preserve"> · kế toán</w:t>
            </w:r>
          </w:p>
        </w:tc>
        <w:tc>
          <w:tcPr>
            <w:tcW w:type="dxa" w:w="1440"/>
          </w:tcPr>
          <w:p>
            <w:r/>
            <w:r>
              <w:rPr>
                <w:b/>
              </w:rPr>
              <w:t>Tiền vận chuyển → Theo dõi nhà cung cấp</w:t>
            </w:r>
          </w:p>
        </w:tc>
        <w:tc>
          <w:tcPr>
            <w:tcW w:type="dxa" w:w="1440"/>
          </w:tcPr>
          <w:p>
            <w:r/>
            <w:r>
              <w:t xml:space="preserve">Bảng công nợ: phát sinh, ghi nợ tại trạm, đã trả, còn nợ = phát sinh − đã trả; dòng </w:t>
            </w:r>
            <w:r>
              <w:rPr>
                <w:b/>
              </w:rPr>
              <w:t>Tổng</w:t>
            </w:r>
          </w:p>
        </w:tc>
        <w:tc>
          <w:tcPr>
            <w:tcW w:type="dxa" w:w="1440"/>
          </w:tcPr>
          <w:p>
            <w:r/>
            <w:r>
              <w:t>6.6</w:t>
            </w:r>
          </w:p>
        </w:tc>
        <w:tc>
          <w:tcPr>
            <w:tcW w:type="dxa" w:w="1440"/>
          </w:tcPr>
          <w:p>
            <w:r/>
          </w:p>
        </w:tc>
      </w:tr>
      <w:tr>
        <w:tc>
          <w:tcPr>
            <w:tcW w:type="dxa" w:w="1440"/>
          </w:tcPr>
          <w:p>
            <w:r/>
            <w:r>
              <w:t>T38</w:t>
            </w:r>
          </w:p>
        </w:tc>
        <w:tc>
          <w:tcPr>
            <w:tcW w:type="dxa" w:w="1440"/>
          </w:tcPr>
          <w:p>
            <w:r/>
            <w:r>
              <w:rPr>
                <w:rFonts w:ascii="Consolas" w:hAnsi="Consolas"/>
                <w:sz w:val="19"/>
              </w:rPr>
              <w:t>ketoancp</w:t>
            </w:r>
            <w:r>
              <w:t xml:space="preserve"> · kế toán</w:t>
            </w:r>
          </w:p>
        </w:tc>
        <w:tc>
          <w:tcPr>
            <w:tcW w:type="dxa" w:w="1440"/>
          </w:tcPr>
          <w:p>
            <w:r/>
            <w:r>
              <w:rPr>
                <w:b/>
              </w:rPr>
              <w:t>Trả nhà cung cấp</w:t>
            </w:r>
            <w:r>
              <w:t xml:space="preserve"> ở một dòng → </w:t>
            </w:r>
            <w:r>
              <w:rPr>
                <w:b/>
              </w:rPr>
              <w:t>Thành tiền (LAK)</w:t>
            </w:r>
            <w:r>
              <w:t xml:space="preserve"> sửa thành 1000 → </w:t>
            </w:r>
            <w:r>
              <w:rPr>
                <w:b/>
              </w:rPr>
              <w:t>Lưu</w:t>
            </w:r>
            <w:r>
              <w:t xml:space="preserve"> → </w:t>
            </w:r>
            <w:r>
              <w:rPr>
                <w:b/>
              </w:rPr>
              <w:t>Các lần trả</w:t>
            </w:r>
          </w:p>
        </w:tc>
        <w:tc>
          <w:tcPr>
            <w:tcW w:type="dxa" w:w="1440"/>
          </w:tcPr>
          <w:p>
            <w:r/>
            <w:r>
              <w:t xml:space="preserve">Đã trả +1.000, còn nợ −1.000; tờ </w:t>
            </w:r>
            <w:r>
              <w:rPr>
                <w:b/>
              </w:rPr>
              <w:t>PC_NCC</w:t>
            </w:r>
            <w:r>
              <w:t xml:space="preserve"> (Nợ 4021 / Có 1011) ở sổ; khung các lần trả có dòng mới</w:t>
            </w:r>
          </w:p>
        </w:tc>
        <w:tc>
          <w:tcPr>
            <w:tcW w:type="dxa" w:w="1440"/>
          </w:tcPr>
          <w:p>
            <w:r/>
            <w:r>
              <w:t>6.6</w:t>
            </w:r>
          </w:p>
        </w:tc>
        <w:tc>
          <w:tcPr>
            <w:tcW w:type="dxa" w:w="1440"/>
          </w:tcPr>
          <w:p>
            <w:r/>
          </w:p>
        </w:tc>
      </w:tr>
      <w:tr>
        <w:tc>
          <w:tcPr>
            <w:tcW w:type="dxa" w:w="1440"/>
          </w:tcPr>
          <w:p>
            <w:r/>
            <w:r>
              <w:t>T39</w:t>
            </w:r>
          </w:p>
        </w:tc>
        <w:tc>
          <w:tcPr>
            <w:tcW w:type="dxa" w:w="1440"/>
          </w:tcPr>
          <w:p>
            <w:r/>
            <w:r>
              <w:rPr>
                <w:rFonts w:ascii="Consolas" w:hAnsi="Consolas"/>
                <w:sz w:val="19"/>
              </w:rPr>
              <w:t>ketoancp</w:t>
            </w:r>
            <w:r>
              <w:t xml:space="preserve"> · kế toán → điều xe</w:t>
            </w:r>
          </w:p>
        </w:tc>
        <w:tc>
          <w:tcPr>
            <w:tcW w:type="dxa" w:w="1440"/>
          </w:tcPr>
          <w:p>
            <w:r/>
            <w:r>
              <w:rPr>
                <w:b/>
              </w:rPr>
              <w:t>Thêm · sửa nhà cung cấp ↗</w:t>
            </w:r>
          </w:p>
        </w:tc>
        <w:tc>
          <w:tcPr>
            <w:tcW w:type="dxa" w:w="1440"/>
          </w:tcPr>
          <w:p>
            <w:r/>
            <w:r>
              <w:t xml:space="preserve">Mở </w:t>
            </w:r>
            <w:r>
              <w:rPr>
                <w:b/>
              </w:rPr>
              <w:t>Vận tải → Nhà cung cấp</w:t>
            </w:r>
            <w:r>
              <w:t xml:space="preserve"> bên điều xe (danh mục, không có cột tiền)</w:t>
            </w:r>
          </w:p>
        </w:tc>
        <w:tc>
          <w:tcPr>
            <w:tcW w:type="dxa" w:w="1440"/>
          </w:tcPr>
          <w:p>
            <w:r/>
            <w:r>
              <w:t>6.6</w:t>
            </w:r>
          </w:p>
        </w:tc>
        <w:tc>
          <w:tcPr>
            <w:tcW w:type="dxa" w:w="1440"/>
          </w:tcPr>
          <w:p>
            <w:r/>
          </w:p>
        </w:tc>
      </w:tr>
      <w:tr>
        <w:tc>
          <w:tcPr>
            <w:tcW w:type="dxa" w:w="1440"/>
          </w:tcPr>
          <w:p>
            <w:r/>
            <w:r>
              <w:t>T40</w:t>
            </w:r>
          </w:p>
        </w:tc>
        <w:tc>
          <w:tcPr>
            <w:tcW w:type="dxa" w:w="1440"/>
          </w:tcPr>
          <w:p>
            <w:r/>
            <w:r>
              <w:rPr>
                <w:rFonts w:ascii="Consolas" w:hAnsi="Consolas"/>
                <w:sz w:val="19"/>
              </w:rPr>
              <w:t>doanhthu</w:t>
            </w:r>
            <w:r>
              <w:t xml:space="preserve"> · kế toán</w:t>
            </w:r>
          </w:p>
        </w:tc>
        <w:tc>
          <w:tcPr>
            <w:tcW w:type="dxa" w:w="1440"/>
          </w:tcPr>
          <w:p>
            <w:r/>
            <w:r>
              <w:rPr>
                <w:b/>
              </w:rPr>
              <w:t>Theo dõi nhà cung cấp</w:t>
            </w:r>
            <w:r>
              <w:t xml:space="preserve"> → khung </w:t>
            </w:r>
            <w:r>
              <w:rPr>
                <w:b/>
              </w:rPr>
              <w:t>Cấn trừ cuối tháng</w:t>
            </w:r>
            <w:r>
              <w:t xml:space="preserve"> → </w:t>
            </w:r>
            <w:r>
              <w:rPr>
                <w:b/>
              </w:rPr>
              <w:t>Tháng</w:t>
            </w:r>
            <w:r>
              <w:t xml:space="preserve"> 08 → </w:t>
            </w:r>
            <w:r>
              <w:rPr>
                <w:b/>
              </w:rPr>
              <w:t>Ghi cấn trừ tháng · … LAK</w:t>
            </w:r>
            <w:r>
              <w:t xml:space="preserve"> ở dòng ຄຳຕຸ້ຍ → </w:t>
            </w:r>
            <w:r>
              <w:rPr>
                <w:b/>
              </w:rPr>
              <w:t>Ghi cấn trừ tháng</w:t>
            </w:r>
          </w:p>
        </w:tc>
        <w:tc>
          <w:tcPr>
            <w:tcW w:type="dxa" w:w="1440"/>
          </w:tcPr>
          <w:p>
            <w:r/>
            <w:r>
              <w:t xml:space="preserve">Báo </w:t>
            </w:r>
            <w:r>
              <w:rPr>
                <w:i/>
              </w:rPr>
              <w:t>Đã ghi … phiếu thu cấn trừ</w:t>
            </w:r>
            <w:r>
              <w:t xml:space="preserve">; dưới tổng cấn trừ hiện </w:t>
            </w:r>
            <w:r>
              <w:rPr>
                <w:i/>
              </w:rPr>
              <w:t>đã ghi phiếu thu</w:t>
            </w:r>
            <w:r>
              <w:t xml:space="preserve">; sổ thu của phiếu có dòng cách thu cấn trừ </w:t>
            </w:r>
            <w:r>
              <w:rPr>
                <w:rFonts w:ascii="Consolas" w:hAnsi="Consolas"/>
                <w:sz w:val="19"/>
              </w:rPr>
              <w:t>CT-202608</w:t>
            </w:r>
            <w:r>
              <w:t>; ghi lại lần hai bị chặn</w:t>
            </w:r>
          </w:p>
        </w:tc>
        <w:tc>
          <w:tcPr>
            <w:tcW w:type="dxa" w:w="1440"/>
          </w:tcPr>
          <w:p>
            <w:r/>
            <w:r>
              <w:t>18</w:t>
            </w:r>
          </w:p>
        </w:tc>
        <w:tc>
          <w:tcPr>
            <w:tcW w:type="dxa" w:w="1440"/>
          </w:tcPr>
          <w:p>
            <w:r/>
          </w:p>
        </w:tc>
      </w:tr>
    </w:tbl>
    <w:p/>
    <w:p>
      <w:pPr>
        <w:pStyle w:val="Heading2"/>
      </w:pPr>
      <w:r>
        <w:t>10.6. Đẩy chứng từ và xem sổ</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Bước</w:t>
            </w:r>
          </w:p>
        </w:tc>
        <w:tc>
          <w:tcPr>
            <w:tcW w:type="dxa" w:w="1440"/>
          </w:tcPr>
          <w:p>
            <w:r>
              <w:rPr>
                <w:b/>
              </w:rPr>
            </w:r>
            <w:r>
              <w:rPr>
                <w:b/>
              </w:rPr>
              <w:t>Đạt</w:t>
            </w:r>
          </w:p>
        </w:tc>
      </w:tr>
      <w:tr>
        <w:tc>
          <w:tcPr>
            <w:tcW w:type="dxa" w:w="1440"/>
          </w:tcPr>
          <w:p>
            <w:r/>
            <w:r>
              <w:t>T41</w:t>
            </w:r>
          </w:p>
        </w:tc>
        <w:tc>
          <w:tcPr>
            <w:tcW w:type="dxa" w:w="1440"/>
          </w:tcPr>
          <w:p>
            <w:r/>
            <w:r>
              <w:rPr>
                <w:rFonts w:ascii="Consolas" w:hAnsi="Consolas"/>
                <w:sz w:val="19"/>
              </w:rPr>
              <w:t>ketoan</w:t>
            </w:r>
            <w:r>
              <w:t xml:space="preserve"> · điều xe</w:t>
            </w:r>
          </w:p>
        </w:tc>
        <w:tc>
          <w:tcPr>
            <w:tcW w:type="dxa" w:w="1440"/>
          </w:tcPr>
          <w:p>
            <w:r/>
            <w:r>
              <w:rPr>
                <w:b/>
              </w:rPr>
              <w:t>Vận tải → Phiếu chi · Phiếu thu</w:t>
            </w:r>
            <w:r>
              <w:t xml:space="preserve"> → tab </w:t>
            </w:r>
            <w:r>
              <w:rPr>
                <w:b/>
              </w:rPr>
              <w:t>Sổ chứng từ</w:t>
            </w:r>
            <w:r>
              <w:t xml:space="preserve"> → </w:t>
            </w:r>
            <w:r>
              <w:rPr>
                <w:b/>
              </w:rPr>
              <w:t>Đẩy hết tờ chưa đẩy</w:t>
            </w:r>
          </w:p>
        </w:tc>
        <w:tc>
          <w:tcPr>
            <w:tcW w:type="dxa" w:w="1440"/>
          </w:tcPr>
          <w:p>
            <w:r/>
            <w:r>
              <w:t>Máy báo đẩy được bao nhiêu tờ; chỉ còn DO, PLNL, PTU, PC_TU, PC_SC (các tờ tiền vận chuyển không nằm ở đây); đẩy lại không gửi trùng</w:t>
            </w:r>
          </w:p>
        </w:tc>
        <w:tc>
          <w:tcPr>
            <w:tcW w:type="dxa" w:w="1440"/>
          </w:tcPr>
          <w:p>
            <w:r/>
            <w:r>
              <w:t>21</w:t>
            </w:r>
          </w:p>
        </w:tc>
        <w:tc>
          <w:tcPr>
            <w:tcW w:type="dxa" w:w="1440"/>
          </w:tcPr>
          <w:p>
            <w:r/>
          </w:p>
        </w:tc>
      </w:tr>
      <w:tr>
        <w:tc>
          <w:tcPr>
            <w:tcW w:type="dxa" w:w="1440"/>
          </w:tcPr>
          <w:p>
            <w:r/>
            <w:r>
              <w:t>T42</w:t>
            </w:r>
          </w:p>
        </w:tc>
        <w:tc>
          <w:tcPr>
            <w:tcW w:type="dxa" w:w="1440"/>
          </w:tcPr>
          <w:p>
            <w:r/>
            <w:r>
              <w:rPr>
                <w:rFonts w:ascii="Consolas" w:hAnsi="Consolas"/>
                <w:sz w:val="19"/>
              </w:rPr>
              <w:t>ketoan</w:t>
            </w:r>
            <w:r>
              <w:t xml:space="preserve"> · kế toán</w:t>
            </w:r>
          </w:p>
        </w:tc>
        <w:tc>
          <w:tcPr>
            <w:tcW w:type="dxa" w:w="1440"/>
          </w:tcPr>
          <w:p>
            <w:r/>
            <w:r>
              <w:rPr>
                <w:b/>
              </w:rPr>
              <w:t>Sổ sách → Kế toán</w:t>
            </w:r>
            <w:r>
              <w:t xml:space="preserve"> → </w:t>
            </w:r>
            <w:r>
              <w:rPr>
                <w:b/>
              </w:rPr>
              <w:t>Nhật ký chung</w:t>
            </w:r>
            <w:r>
              <w:t xml:space="preserve"> lọc nguồn </w:t>
            </w:r>
            <w:r>
              <w:rPr>
                <w:i/>
              </w:rPr>
              <w:t>Sinh ở tiền vận chuyển (trang kế toán)</w:t>
            </w:r>
          </w:p>
        </w:tc>
        <w:tc>
          <w:tcPr>
            <w:tcW w:type="dxa" w:w="1440"/>
          </w:tcPr>
          <w:p>
            <w:r/>
            <w:r>
              <w:t xml:space="preserve">Thấy các tờ HD, PT, PC_CX, TT, PC_NCC vừa làm; </w:t>
            </w:r>
            <w:r>
              <w:rPr>
                <w:b/>
              </w:rPr>
              <w:t>Cân đối phát sinh</w:t>
            </w:r>
            <w:r>
              <w:t xml:space="preserve"> vẫn </w:t>
            </w:r>
            <w:r>
              <w:rPr>
                <w:i/>
              </w:rPr>
              <w:t>Nợ = Có</w:t>
            </w:r>
          </w:p>
        </w:tc>
        <w:tc>
          <w:tcPr>
            <w:tcW w:type="dxa" w:w="1440"/>
          </w:tcPr>
          <w:p>
            <w:r/>
            <w:r>
              <w:t>22</w:t>
            </w:r>
          </w:p>
        </w:tc>
        <w:tc>
          <w:tcPr>
            <w:tcW w:type="dxa" w:w="1440"/>
          </w:tcPr>
          <w:p>
            <w:r/>
          </w:p>
        </w:tc>
      </w:tr>
      <w:tr>
        <w:tc>
          <w:tcPr>
            <w:tcW w:type="dxa" w:w="1440"/>
          </w:tcPr>
          <w:p>
            <w:r/>
            <w:r>
              <w:t>T43</w:t>
            </w:r>
          </w:p>
        </w:tc>
        <w:tc>
          <w:tcPr>
            <w:tcW w:type="dxa" w:w="1440"/>
          </w:tcPr>
          <w:p>
            <w:r/>
            <w:r>
              <w:rPr>
                <w:rFonts w:ascii="Consolas" w:hAnsi="Consolas"/>
                <w:sz w:val="19"/>
              </w:rPr>
              <w:t>ketoan</w:t>
            </w:r>
            <w:r>
              <w:t xml:space="preserve"> · kế toán</w:t>
            </w:r>
          </w:p>
        </w:tc>
        <w:tc>
          <w:tcPr>
            <w:tcW w:type="dxa" w:w="1440"/>
          </w:tcPr>
          <w:p>
            <w:r/>
            <w:r>
              <w:rPr>
                <w:b/>
              </w:rPr>
              <w:t>Chuyến &amp; kho → Chuyến xe</w:t>
            </w:r>
            <w:r>
              <w:t xml:space="preserve"> → phiếu T14</w:t>
            </w:r>
          </w:p>
        </w:tc>
        <w:tc>
          <w:tcPr>
            <w:tcW w:type="dxa" w:w="1440"/>
          </w:tcPr>
          <w:p>
            <w:r/>
            <w:r>
              <w:t>Doanh thu, chi phí, lãi, còn phải thu khớp những gì đã thu</w:t>
            </w:r>
          </w:p>
        </w:tc>
        <w:tc>
          <w:tcPr>
            <w:tcW w:type="dxa" w:w="1440"/>
          </w:tcPr>
          <w:p>
            <w:r/>
            <w:r>
              <w:t>22–23</w:t>
            </w:r>
          </w:p>
        </w:tc>
        <w:tc>
          <w:tcPr>
            <w:tcW w:type="dxa" w:w="1440"/>
          </w:tcPr>
          <w:p>
            <w:r/>
          </w:p>
        </w:tc>
      </w:tr>
    </w:tbl>
    <w:p/>
    <w:p>
      <w:pPr>
        <w:pStyle w:val="Heading2"/>
      </w:pPr>
      <w:r>
        <w:t>10.7. Vai và chặn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Mã</w:t>
            </w:r>
          </w:p>
        </w:tc>
        <w:tc>
          <w:tcPr>
            <w:tcW w:type="dxa" w:w="1728"/>
          </w:tcPr>
          <w:p>
            <w:r>
              <w:rPr>
                <w:b/>
              </w:rPr>
            </w:r>
            <w:r>
              <w:rPr>
                <w:b/>
              </w:rPr>
              <w:t>Ai · trang</w:t>
            </w:r>
          </w:p>
        </w:tc>
        <w:tc>
          <w:tcPr>
            <w:tcW w:type="dxa" w:w="1728"/>
          </w:tcPr>
          <w:p>
            <w:r>
              <w:rPr>
                <w:b/>
              </w:rPr>
            </w:r>
            <w:r>
              <w:rPr>
                <w:b/>
              </w:rPr>
              <w:t>Làm</w:t>
            </w:r>
          </w:p>
        </w:tc>
        <w:tc>
          <w:tcPr>
            <w:tcW w:type="dxa" w:w="1728"/>
          </w:tcPr>
          <w:p>
            <w:r>
              <w:rPr>
                <w:b/>
              </w:rPr>
            </w:r>
            <w:r>
              <w:rPr>
                <w:b/>
              </w:rPr>
              <w:t>Đúng khi</w:t>
            </w:r>
          </w:p>
        </w:tc>
        <w:tc>
          <w:tcPr>
            <w:tcW w:type="dxa" w:w="1728"/>
          </w:tcPr>
          <w:p>
            <w:r>
              <w:rPr>
                <w:b/>
              </w:rPr>
            </w:r>
            <w:r>
              <w:rPr>
                <w:b/>
              </w:rPr>
              <w:t>Đạt</w:t>
            </w:r>
          </w:p>
        </w:tc>
      </w:tr>
      <w:tr>
        <w:tc>
          <w:tcPr>
            <w:tcW w:type="dxa" w:w="1728"/>
          </w:tcPr>
          <w:p>
            <w:r/>
            <w:r>
              <w:t>T44</w:t>
            </w:r>
          </w:p>
        </w:tc>
        <w:tc>
          <w:tcPr>
            <w:tcW w:type="dxa" w:w="1728"/>
          </w:tcPr>
          <w:p>
            <w:r/>
            <w:r>
              <w:rPr>
                <w:rFonts w:ascii="Consolas" w:hAnsi="Consolas"/>
                <w:sz w:val="19"/>
              </w:rPr>
              <w:t>thabok</w:t>
            </w:r>
            <w:r>
              <w:t xml:space="preserve"> · kế toán</w:t>
            </w:r>
          </w:p>
        </w:tc>
        <w:tc>
          <w:tcPr>
            <w:tcW w:type="dxa" w:w="1728"/>
          </w:tcPr>
          <w:p>
            <w:r/>
            <w:r>
              <w:t>Đăng nhập trang kế toán</w:t>
            </w:r>
          </w:p>
        </w:tc>
        <w:tc>
          <w:tcPr>
            <w:tcW w:type="dxa" w:w="1728"/>
          </w:tcPr>
          <w:p>
            <w:r/>
            <w:r>
              <w:t xml:space="preserve">Không có nhóm </w:t>
            </w:r>
            <w:r>
              <w:rPr>
                <w:b/>
              </w:rPr>
              <w:t>Tiền vận chuyển</w:t>
            </w:r>
            <w:r>
              <w:t>, không mở sổ; Kho nhiên liệu chỉ thấy lít</w:t>
            </w:r>
          </w:p>
        </w:tc>
        <w:tc>
          <w:tcPr>
            <w:tcW w:type="dxa" w:w="1728"/>
          </w:tcPr>
          <w:p>
            <w:r/>
          </w:p>
        </w:tc>
      </w:tr>
      <w:tr>
        <w:tc>
          <w:tcPr>
            <w:tcW w:type="dxa" w:w="1728"/>
          </w:tcPr>
          <w:p>
            <w:r/>
            <w:r>
              <w:t>T45</w:t>
            </w:r>
          </w:p>
        </w:tc>
        <w:tc>
          <w:tcPr>
            <w:tcW w:type="dxa" w:w="1728"/>
          </w:tcPr>
          <w:p>
            <w:r/>
            <w:r>
              <w:rPr>
                <w:rFonts w:ascii="Consolas" w:hAnsi="Consolas"/>
                <w:sz w:val="19"/>
              </w:rPr>
              <w:t>thabok</w:t>
            </w:r>
            <w:r>
              <w:t xml:space="preserve"> · điều xe</w:t>
            </w:r>
          </w:p>
        </w:tc>
        <w:tc>
          <w:tcPr>
            <w:tcW w:type="dxa" w:w="1728"/>
          </w:tcPr>
          <w:p>
            <w:r/>
            <w:r>
              <w:rPr>
                <w:b/>
              </w:rPr>
              <w:t>Vận tải → Nhà cung cấp</w:t>
            </w:r>
            <w:r>
              <w:t xml:space="preserve">, </w:t>
            </w:r>
            <w:r>
              <w:rPr>
                <w:b/>
              </w:rPr>
              <w:t>Xe liên kết</w:t>
            </w:r>
          </w:p>
        </w:tc>
        <w:tc>
          <w:tcPr>
            <w:tcW w:type="dxa" w:w="1728"/>
          </w:tcPr>
          <w:p>
            <w:r/>
            <w:r>
              <w:t xml:space="preserve">Nhà cung cấp: danh sách, số dòng, kỳ trả, </w:t>
            </w:r>
            <w:r>
              <w:rPr>
                <w:b/>
              </w:rPr>
              <w:t>không có tiền</w:t>
            </w:r>
            <w:r>
              <w:t>; không có menu Xe liên kết</w:t>
            </w:r>
          </w:p>
        </w:tc>
        <w:tc>
          <w:tcPr>
            <w:tcW w:type="dxa" w:w="1728"/>
          </w:tcPr>
          <w:p>
            <w:r/>
          </w:p>
        </w:tc>
      </w:tr>
      <w:tr>
        <w:tc>
          <w:tcPr>
            <w:tcW w:type="dxa" w:w="1728"/>
          </w:tcPr>
          <w:p>
            <w:r/>
            <w:r>
              <w:t>T46</w:t>
            </w:r>
          </w:p>
        </w:tc>
        <w:tc>
          <w:tcPr>
            <w:tcW w:type="dxa" w:w="1728"/>
          </w:tcPr>
          <w:p>
            <w:r/>
            <w:r>
              <w:rPr>
                <w:rFonts w:ascii="Consolas" w:hAnsi="Consolas"/>
                <w:sz w:val="19"/>
              </w:rPr>
              <w:t>khovc</w:t>
            </w:r>
            <w:r>
              <w:t xml:space="preserve"> · kế toán</w:t>
            </w:r>
          </w:p>
        </w:tc>
        <w:tc>
          <w:tcPr>
            <w:tcW w:type="dxa" w:w="1728"/>
          </w:tcPr>
          <w:p>
            <w:r/>
            <w:r>
              <w:rPr>
                <w:b/>
              </w:rPr>
              <w:t>Cấp phát</w:t>
            </w:r>
          </w:p>
        </w:tc>
        <w:tc>
          <w:tcPr>
            <w:tcW w:type="dxa" w:w="1728"/>
          </w:tcPr>
          <w:p>
            <w:r/>
            <w:r>
              <w:t>Chỉ phiếu đề nghị xuất nhiên liệu của kho Viêng Chăn; quét phiếu đề nghị xuất nhiên liệu kho Thà Bốc → bị chặn</w:t>
            </w:r>
          </w:p>
        </w:tc>
        <w:tc>
          <w:tcPr>
            <w:tcW w:type="dxa" w:w="1728"/>
          </w:tcPr>
          <w:p>
            <w:r/>
          </w:p>
        </w:tc>
      </w:tr>
      <w:tr>
        <w:tc>
          <w:tcPr>
            <w:tcW w:type="dxa" w:w="1728"/>
          </w:tcPr>
          <w:p>
            <w:r/>
            <w:r>
              <w:t>T47</w:t>
            </w:r>
          </w:p>
        </w:tc>
        <w:tc>
          <w:tcPr>
            <w:tcW w:type="dxa" w:w="1728"/>
          </w:tcPr>
          <w:p>
            <w:r/>
            <w:r>
              <w:rPr>
                <w:rFonts w:ascii="Consolas" w:hAnsi="Consolas"/>
                <w:sz w:val="19"/>
              </w:rPr>
              <w:t>tx01</w:t>
            </w:r>
            <w:r>
              <w:t xml:space="preserve"> · điều xe</w:t>
            </w:r>
          </w:p>
        </w:tc>
        <w:tc>
          <w:tcPr>
            <w:tcW w:type="dxa" w:w="1728"/>
          </w:tcPr>
          <w:p>
            <w:r/>
            <w:r>
              <w:t xml:space="preserve">Chưa nhận tạm ứng mà bấm </w:t>
            </w:r>
            <w:r>
              <w:rPr>
                <w:b/>
              </w:rPr>
              <w:t>Xuất phát</w:t>
            </w:r>
          </w:p>
        </w:tc>
        <w:tc>
          <w:tcPr>
            <w:tcW w:type="dxa" w:w="1728"/>
          </w:tcPr>
          <w:p>
            <w:r/>
            <w:r>
              <w:t xml:space="preserve">Nút ghi </w:t>
            </w:r>
            <w:r>
              <w:rPr>
                <w:i/>
              </w:rPr>
              <w:t>Chưa nhận tiền tạm ứng thì chưa xuất phát</w:t>
            </w:r>
          </w:p>
        </w:tc>
        <w:tc>
          <w:tcPr>
            <w:tcW w:type="dxa" w:w="1728"/>
          </w:tcPr>
          <w:p>
            <w:r/>
          </w:p>
        </w:tc>
      </w:tr>
      <w:tr>
        <w:tc>
          <w:tcPr>
            <w:tcW w:type="dxa" w:w="1728"/>
          </w:tcPr>
          <w:p>
            <w:r/>
            <w:r>
              <w:t>T47b</w:t>
            </w:r>
          </w:p>
        </w:tc>
        <w:tc>
          <w:tcPr>
            <w:tcW w:type="dxa" w:w="1728"/>
          </w:tcPr>
          <w:p>
            <w:r/>
            <w:r>
              <w:rPr>
                <w:rFonts w:ascii="Consolas" w:hAnsi="Consolas"/>
                <w:sz w:val="19"/>
              </w:rPr>
              <w:t>thabok</w:t>
            </w:r>
            <w:r>
              <w:t xml:space="preserve"> · điều xe</w:t>
            </w:r>
          </w:p>
        </w:tc>
        <w:tc>
          <w:tcPr>
            <w:tcW w:type="dxa" w:w="1728"/>
          </w:tcPr>
          <w:p>
            <w:r/>
            <w:r>
              <w:t xml:space="preserve">Lập một phiếu </w:t>
            </w:r>
            <w:r>
              <w:rPr>
                <w:b/>
              </w:rPr>
              <w:t>Gom</w:t>
            </w:r>
            <w:r>
              <w:t xml:space="preserve"> thử, để trống </w:t>
            </w:r>
            <w:r>
              <w:rPr>
                <w:b/>
              </w:rPr>
              <w:t>Cân tại mỏ</w:t>
            </w:r>
            <w:r>
              <w:t xml:space="preserve"> → </w:t>
            </w:r>
            <w:r>
              <w:rPr>
                <w:b/>
              </w:rPr>
              <w:t>Lưu</w:t>
            </w:r>
            <w:r>
              <w:t xml:space="preserve"> → </w:t>
            </w:r>
            <w:r>
              <w:rPr>
                <w:b/>
              </w:rPr>
              <w:t>Xe đã tới · nhập cân cuối</w:t>
            </w:r>
            <w:r>
              <w:t xml:space="preserve"> → để trống ô </w:t>
            </w:r>
            <w:r>
              <w:rPr>
                <w:b/>
              </w:rPr>
              <w:t>Cân tại mỏ (t)</w:t>
            </w:r>
            <w:r>
              <w:t xml:space="preserve"> → </w:t>
            </w:r>
            <w:r>
              <w:rPr>
                <w:b/>
              </w:rPr>
              <w:t>Đồng ý</w:t>
            </w:r>
            <w:r>
              <w:t xml:space="preserve"> (cần tạm ứng đã chi, hoặc làm bằng </w:t>
            </w:r>
            <w:r>
              <w:rPr>
                <w:rFonts w:ascii="Consolas" w:hAnsi="Consolas"/>
                <w:sz w:val="19"/>
              </w:rPr>
              <w:t>admin</w:t>
            </w:r>
            <w:r>
              <w:t>)</w:t>
            </w:r>
          </w:p>
        </w:tc>
        <w:tc>
          <w:tcPr>
            <w:tcW w:type="dxa" w:w="1728"/>
          </w:tcPr>
          <w:p>
            <w:r/>
            <w:r>
              <w:t xml:space="preserve">Máy nhắc </w:t>
            </w:r>
            <w:r>
              <w:rPr>
                <w:i/>
              </w:rPr>
              <w:t>Cân tại mỏ (t)?</w:t>
            </w:r>
            <w:r>
              <w:t xml:space="preserve">, phiếu </w:t>
            </w:r>
            <w:r>
              <w:rPr>
                <w:b/>
              </w:rPr>
              <w:t>chưa</w:t>
            </w:r>
            <w:r>
              <w:t xml:space="preserve"> thành </w:t>
            </w:r>
            <w:r>
              <w:rPr>
                <w:i/>
              </w:rPr>
              <w:t>Đã tới</w:t>
            </w:r>
            <w:r>
              <w:t xml:space="preserve">; gõ cân tại mỏ rồi </w:t>
            </w:r>
            <w:r>
              <w:rPr>
                <w:b/>
              </w:rPr>
              <w:t>Đồng ý</w:t>
            </w:r>
            <w:r>
              <w:t xml:space="preserve"> thì được và </w:t>
            </w:r>
            <w:r>
              <w:rPr>
                <w:b/>
              </w:rPr>
              <w:t>Kho hàng</w:t>
            </w:r>
            <w:r>
              <w:t xml:space="preserve"> có lô mới. Xoá phiếu thử bằng </w:t>
            </w:r>
            <w:r>
              <w:rPr>
                <w:rFonts w:ascii="Consolas" w:hAnsi="Consolas"/>
                <w:sz w:val="19"/>
              </w:rPr>
              <w:t>admin</w:t>
            </w:r>
          </w:p>
        </w:tc>
        <w:tc>
          <w:tcPr>
            <w:tcW w:type="dxa" w:w="1728"/>
          </w:tcPr>
          <w:p>
            <w:r/>
          </w:p>
        </w:tc>
      </w:tr>
      <w:tr>
        <w:tc>
          <w:tcPr>
            <w:tcW w:type="dxa" w:w="1728"/>
          </w:tcPr>
          <w:p>
            <w:r/>
            <w:r>
              <w:t>T48</w:t>
            </w:r>
          </w:p>
        </w:tc>
        <w:tc>
          <w:tcPr>
            <w:tcW w:type="dxa" w:w="1728"/>
          </w:tcPr>
          <w:p>
            <w:r/>
            <w:r>
              <w:t>(tuỳ chọn) anh tắt máy 8030</w:t>
            </w:r>
          </w:p>
        </w:tc>
        <w:tc>
          <w:tcPr>
            <w:tcW w:type="dxa" w:w="1728"/>
          </w:tcPr>
          <w:p>
            <w:r/>
            <w:r>
              <w:t xml:space="preserve">Trang điều xe: lưu phiếu giao có lấy lô, </w:t>
            </w:r>
            <w:r>
              <w:rPr>
                <w:b/>
              </w:rPr>
              <w:t>Xe đã tới · nhập cân cuối</w:t>
            </w:r>
          </w:p>
        </w:tc>
        <w:tc>
          <w:tcPr>
            <w:tcW w:type="dxa" w:w="1728"/>
          </w:tcPr>
          <w:p>
            <w:r/>
            <w:r>
              <w:t xml:space="preserve">Báo </w:t>
            </w:r>
            <w:r>
              <w:rPr>
                <w:i/>
              </w:rPr>
              <w:t>Chưa nối được trang kế toán — thử lại sau</w:t>
            </w:r>
            <w:r>
              <w:t>, không lưu nửa vời; bật lại thì làm tiếp được</w:t>
            </w:r>
          </w:p>
        </w:tc>
        <w:tc>
          <w:tcPr>
            <w:tcW w:type="dxa" w:w="1728"/>
          </w:tcPr>
          <w:p>
            <w:r/>
          </w:p>
        </w:tc>
      </w:tr>
      <w:tr>
        <w:tc>
          <w:tcPr>
            <w:tcW w:type="dxa" w:w="1728"/>
          </w:tcPr>
          <w:p>
            <w:r/>
            <w:r>
              <w:t>T49</w:t>
            </w:r>
          </w:p>
        </w:tc>
        <w:tc>
          <w:tcPr>
            <w:tcW w:type="dxa" w:w="1728"/>
          </w:tcPr>
          <w:p>
            <w:r/>
            <w:r>
              <w:t>(tuỳ chọn) anh tắt máy 8020</w:t>
            </w:r>
          </w:p>
        </w:tc>
        <w:tc>
          <w:tcPr>
            <w:tcW w:type="dxa" w:w="1728"/>
          </w:tcPr>
          <w:p>
            <w:r/>
            <w:r>
              <w:t xml:space="preserve">Trang kế toán: mở </w:t>
            </w:r>
            <w:r>
              <w:rPr>
                <w:b/>
              </w:rPr>
              <w:t>Tất toán tài xế</w:t>
            </w:r>
            <w:r>
              <w:t xml:space="preserve">, </w:t>
            </w:r>
            <w:r>
              <w:rPr>
                <w:b/>
              </w:rPr>
              <w:t>Theo dõi nhà cung cấp</w:t>
            </w:r>
            <w:r>
              <w:t xml:space="preserve">, </w:t>
            </w:r>
            <w:r>
              <w:rPr>
                <w:b/>
              </w:rPr>
              <w:t>Hóa đơn vận chuyển</w:t>
            </w:r>
          </w:p>
        </w:tc>
        <w:tc>
          <w:tcPr>
            <w:tcW w:type="dxa" w:w="1728"/>
          </w:tcPr>
          <w:p>
            <w:r/>
            <w:r>
              <w:t xml:space="preserve">Báo </w:t>
            </w:r>
            <w:r>
              <w:rPr>
                <w:i/>
              </w:rPr>
              <w:t>Chưa nối được trang điều xe — thử lại sau</w:t>
            </w:r>
            <w:r>
              <w:t xml:space="preserve">, không hiện nửa số; </w:t>
            </w:r>
            <w:r>
              <w:rPr>
                <w:b/>
              </w:rPr>
              <w:t>Cấp phát</w:t>
            </w:r>
            <w:r>
              <w:t xml:space="preserve"> vẫn làm được bằng bản lưu trong máy</w:t>
            </w:r>
          </w:p>
        </w:tc>
        <w:tc>
          <w:tcPr>
            <w:tcW w:type="dxa" w:w="1728"/>
          </w:tcPr>
          <w:p>
            <w:r/>
          </w:p>
        </w:tc>
      </w:tr>
    </w:tbl>
    <w:p/>
    <w:p>
      <w:pPr>
        <w:pStyle w:val="Heading2"/>
      </w:pPr>
      <w:r>
        <w:t>10.8. Việc ngoài chuyến — trang kế toán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Ai · trang</w:t>
            </w:r>
          </w:p>
        </w:tc>
        <w:tc>
          <w:tcPr>
            <w:tcW w:type="dxa" w:w="1440"/>
          </w:tcPr>
          <w:p>
            <w:r>
              <w:rPr>
                <w:b/>
              </w:rPr>
            </w:r>
            <w:r>
              <w:rPr>
                <w:b/>
              </w:rPr>
              <w:t>Làm</w:t>
            </w:r>
          </w:p>
        </w:tc>
        <w:tc>
          <w:tcPr>
            <w:tcW w:type="dxa" w:w="1440"/>
          </w:tcPr>
          <w:p>
            <w:r>
              <w:rPr>
                <w:b/>
              </w:rPr>
            </w:r>
            <w:r>
              <w:rPr>
                <w:b/>
              </w:rPr>
              <w:t>Đúng khi</w:t>
            </w:r>
          </w:p>
        </w:tc>
        <w:tc>
          <w:tcPr>
            <w:tcW w:type="dxa" w:w="1440"/>
          </w:tcPr>
          <w:p>
            <w:r>
              <w:rPr>
                <w:b/>
              </w:rPr>
            </w:r>
            <w:r>
              <w:rPr>
                <w:b/>
              </w:rPr>
              <w:t>Mục</w:t>
            </w:r>
          </w:p>
        </w:tc>
        <w:tc>
          <w:tcPr>
            <w:tcW w:type="dxa" w:w="1440"/>
          </w:tcPr>
          <w:p>
            <w:r>
              <w:rPr>
                <w:b/>
              </w:rPr>
            </w:r>
            <w:r>
              <w:rPr>
                <w:b/>
              </w:rPr>
              <w:t>Đạt</w:t>
            </w:r>
          </w:p>
        </w:tc>
      </w:tr>
      <w:tr>
        <w:tc>
          <w:tcPr>
            <w:tcW w:type="dxa" w:w="1440"/>
          </w:tcPr>
          <w:p>
            <w:r/>
            <w:r>
              <w:t>T50</w:t>
            </w:r>
          </w:p>
        </w:tc>
        <w:tc>
          <w:tcPr>
            <w:tcW w:type="dxa" w:w="1440"/>
          </w:tcPr>
          <w:p>
            <w:r/>
            <w:r>
              <w:rPr>
                <w:rFonts w:ascii="Consolas" w:hAnsi="Consolas"/>
                <w:sz w:val="19"/>
              </w:rPr>
              <w:t>khonl</w:t>
            </w:r>
            <w:r>
              <w:t xml:space="preserve"> · kế toán</w:t>
            </w:r>
          </w:p>
        </w:tc>
        <w:tc>
          <w:tcPr>
            <w:tcW w:type="dxa" w:w="1440"/>
          </w:tcPr>
          <w:p>
            <w:r/>
            <w:r>
              <w:rPr>
                <w:b/>
              </w:rPr>
              <w:t>Kho → Kho nhiên liệu</w:t>
            </w:r>
            <w:r>
              <w:t xml:space="preserve"> → </w:t>
            </w:r>
            <w:r>
              <w:rPr>
                <w:b/>
              </w:rPr>
              <w:t>Nhập kho</w:t>
            </w:r>
            <w:r>
              <w:t xml:space="preserve"> 1.000 L bằng VND có tỷ giá → </w:t>
            </w:r>
            <w:r>
              <w:rPr>
                <w:b/>
              </w:rPr>
              <w:t>Chuyển kho</w:t>
            </w:r>
            <w:r>
              <w:t xml:space="preserve"> 400 L về Thà Bốc</w:t>
            </w:r>
          </w:p>
        </w:tc>
        <w:tc>
          <w:tcPr>
            <w:tcW w:type="dxa" w:w="1440"/>
          </w:tcPr>
          <w:p>
            <w:r/>
            <w:r>
              <w:t xml:space="preserve">Giá bình quân tính lại; </w:t>
            </w:r>
            <w:r>
              <w:rPr>
                <w:b/>
              </w:rPr>
              <w:t>PNK_NL</w:t>
            </w:r>
            <w:r>
              <w:t xml:space="preserve">, </w:t>
            </w:r>
            <w:r>
              <w:rPr>
                <w:b/>
              </w:rPr>
              <w:t>CK_NL</w:t>
            </w:r>
            <w:r>
              <w:t>; chuyển quá tồn bị chặn</w:t>
            </w:r>
          </w:p>
        </w:tc>
        <w:tc>
          <w:tcPr>
            <w:tcW w:type="dxa" w:w="1440"/>
          </w:tcPr>
          <w:p>
            <w:r/>
            <w:r>
              <w:t>6.1</w:t>
            </w:r>
          </w:p>
        </w:tc>
        <w:tc>
          <w:tcPr>
            <w:tcW w:type="dxa" w:w="1440"/>
          </w:tcPr>
          <w:p>
            <w:r/>
          </w:p>
        </w:tc>
      </w:tr>
      <w:tr>
        <w:tc>
          <w:tcPr>
            <w:tcW w:type="dxa" w:w="1440"/>
          </w:tcPr>
          <w:p>
            <w:r/>
            <w:r>
              <w:t>T51</w:t>
            </w:r>
          </w:p>
        </w:tc>
        <w:tc>
          <w:tcPr>
            <w:tcW w:type="dxa" w:w="1440"/>
          </w:tcPr>
          <w:p>
            <w:r/>
            <w:r>
              <w:rPr>
                <w:rFonts w:ascii="Consolas" w:hAnsi="Consolas"/>
                <w:sz w:val="19"/>
              </w:rPr>
              <w:t>khopt</w:t>
            </w:r>
            <w:r>
              <w:t xml:space="preserve"> · kế toán</w:t>
            </w:r>
          </w:p>
        </w:tc>
        <w:tc>
          <w:tcPr>
            <w:tcW w:type="dxa" w:w="1440"/>
          </w:tcPr>
          <w:p>
            <w:r/>
            <w:r>
              <w:rPr>
                <w:b/>
              </w:rPr>
              <w:t>Kho → Kho phụ tùng</w:t>
            </w:r>
            <w:r>
              <w:t xml:space="preserve"> → </w:t>
            </w:r>
            <w:r>
              <w:rPr>
                <w:b/>
              </w:rPr>
              <w:t>Nhập kho</w:t>
            </w:r>
            <w:r>
              <w:t xml:space="preserve"> một phụ tùng → </w:t>
            </w:r>
            <w:r>
              <w:rPr>
                <w:b/>
              </w:rPr>
              <w:t>Xuất cho xe</w:t>
            </w:r>
          </w:p>
        </w:tc>
        <w:tc>
          <w:tcPr>
            <w:tcW w:type="dxa" w:w="1440"/>
          </w:tcPr>
          <w:p>
            <w:r/>
            <w:r>
              <w:rPr>
                <w:b/>
              </w:rPr>
              <w:t>PNK_PT</w:t>
            </w:r>
            <w:r>
              <w:t xml:space="preserve">, </w:t>
            </w:r>
            <w:r>
              <w:rPr>
                <w:b/>
              </w:rPr>
              <w:t>PXK_PT</w:t>
            </w:r>
            <w:r>
              <w:t>; tồn dưới tối thiểu tô đỏ</w:t>
            </w:r>
          </w:p>
        </w:tc>
        <w:tc>
          <w:tcPr>
            <w:tcW w:type="dxa" w:w="1440"/>
          </w:tcPr>
          <w:p>
            <w:r/>
            <w:r>
              <w:t>6.3</w:t>
            </w:r>
          </w:p>
        </w:tc>
        <w:tc>
          <w:tcPr>
            <w:tcW w:type="dxa" w:w="1440"/>
          </w:tcPr>
          <w:p>
            <w:r/>
          </w:p>
        </w:tc>
      </w:tr>
      <w:tr>
        <w:tc>
          <w:tcPr>
            <w:tcW w:type="dxa" w:w="1440"/>
          </w:tcPr>
          <w:p>
            <w:r/>
            <w:r>
              <w:t>T52</w:t>
            </w:r>
          </w:p>
        </w:tc>
        <w:tc>
          <w:tcPr>
            <w:tcW w:type="dxa" w:w="1440"/>
          </w:tcPr>
          <w:p>
            <w:r/>
            <w:r>
              <w:rPr>
                <w:rFonts w:ascii="Consolas" w:hAnsi="Consolas"/>
                <w:sz w:val="19"/>
              </w:rPr>
              <w:t>totsua</w:t>
            </w:r>
            <w:r>
              <w:t xml:space="preserve"> → </w:t>
            </w:r>
            <w:r>
              <w:rPr>
                <w:rFonts w:ascii="Consolas" w:hAnsi="Consolas"/>
                <w:sz w:val="19"/>
              </w:rPr>
              <w:t>ketoancp</w:t>
            </w:r>
            <w:r>
              <w:t xml:space="preserve"> → </w:t>
            </w:r>
            <w:r>
              <w:rPr>
                <w:rFonts w:ascii="Consolas" w:hAnsi="Consolas"/>
                <w:sz w:val="19"/>
              </w:rPr>
              <w:t>quytb</w:t>
            </w:r>
          </w:p>
        </w:tc>
        <w:tc>
          <w:tcPr>
            <w:tcW w:type="dxa" w:w="1440"/>
          </w:tcPr>
          <w:p>
            <w:r/>
            <w:r>
              <w:rPr>
                <w:b/>
              </w:rPr>
              <w:t>Kho → Lệnh sửa chữa</w:t>
            </w:r>
            <w:r>
              <w:t xml:space="preserve"> → </w:t>
            </w:r>
            <w:r>
              <w:rPr>
                <w:b/>
              </w:rPr>
              <w:t>+ Lệnh sửa chữa</w:t>
            </w:r>
            <w:r>
              <w:t xml:space="preserve"> xe 345 → </w:t>
            </w:r>
            <w:r>
              <w:rPr>
                <w:b/>
              </w:rPr>
              <w:t>Thêm dòng chi</w:t>
            </w:r>
            <w:r>
              <w:t xml:space="preserve"> (một dòng lấy kho, một dòng mua ngoài) → kiểm → ghi sổ → </w:t>
            </w:r>
            <w:r>
              <w:rPr>
                <w:b/>
              </w:rPr>
              <w:t>Xác nhận đã chi</w:t>
            </w:r>
          </w:p>
        </w:tc>
        <w:tc>
          <w:tcPr>
            <w:tcW w:type="dxa" w:w="1440"/>
          </w:tcPr>
          <w:p>
            <w:r/>
            <w:r>
              <w:t xml:space="preserve">Xe </w:t>
            </w:r>
            <w:r>
              <w:rPr>
                <w:i/>
              </w:rPr>
              <w:t>đang sửa</w:t>
            </w:r>
            <w:r>
              <w:t xml:space="preserve"> bên điều xe rồi về rảnh; </w:t>
            </w:r>
            <w:r>
              <w:rPr>
                <w:b/>
              </w:rPr>
              <w:t>PXK_PT</w:t>
            </w:r>
            <w:r>
              <w:t xml:space="preserve"> + </w:t>
            </w:r>
            <w:r>
              <w:rPr>
                <w:b/>
              </w:rPr>
              <w:t>PC_SC</w:t>
            </w:r>
            <w:r>
              <w:t xml:space="preserve"> chỉ gồm phần mua ngoài</w:t>
            </w:r>
          </w:p>
        </w:tc>
        <w:tc>
          <w:tcPr>
            <w:tcW w:type="dxa" w:w="1440"/>
          </w:tcPr>
          <w:p>
            <w:r/>
            <w:r>
              <w:t>6.4</w:t>
            </w:r>
          </w:p>
        </w:tc>
        <w:tc>
          <w:tcPr>
            <w:tcW w:type="dxa" w:w="1440"/>
          </w:tcPr>
          <w:p>
            <w:r/>
          </w:p>
        </w:tc>
      </w:tr>
      <w:tr>
        <w:tc>
          <w:tcPr>
            <w:tcW w:type="dxa" w:w="1440"/>
          </w:tcPr>
          <w:p>
            <w:r/>
            <w:r>
              <w:t>T53</w:t>
            </w:r>
          </w:p>
        </w:tc>
        <w:tc>
          <w:tcPr>
            <w:tcW w:type="dxa" w:w="1440"/>
          </w:tcPr>
          <w:p>
            <w:r/>
            <w:r>
              <w:rPr>
                <w:rFonts w:ascii="Consolas" w:hAnsi="Consolas"/>
                <w:sz w:val="19"/>
              </w:rPr>
              <w:t>ketoan</w:t>
            </w:r>
            <w:r>
              <w:t xml:space="preserve"> · kế toán (làm </w:t>
            </w:r>
            <w:r>
              <w:rPr>
                <w:b/>
              </w:rPr>
              <w:t>trước T30</w:t>
            </w:r>
            <w:r>
              <w:t xml:space="preserve"> để thấy đợt trả tự trừ)</w:t>
            </w:r>
          </w:p>
        </w:tc>
        <w:tc>
          <w:tcPr>
            <w:tcW w:type="dxa" w:w="1440"/>
          </w:tcPr>
          <w:p>
            <w:r/>
            <w:r>
              <w:rPr>
                <w:b/>
              </w:rPr>
              <w:t>Kho → Bán hàng</w:t>
            </w:r>
            <w:r>
              <w:t xml:space="preserve"> → </w:t>
            </w:r>
            <w:r>
              <w:rPr>
                <w:b/>
              </w:rPr>
              <w:t>Lập phiếu bán</w:t>
            </w:r>
            <w:r>
              <w:t xml:space="preserve"> → </w:t>
            </w:r>
            <w:r>
              <w:rPr>
                <w:b/>
              </w:rPr>
              <w:t>Người mua</w:t>
            </w:r>
            <w:r>
              <w:t xml:space="preserve">: </w:t>
            </w:r>
            <w:r>
              <w:rPr>
                <w:b/>
              </w:rPr>
              <w:t>Chủ xe liên kết — trừ vào tiền trả</w:t>
            </w:r>
            <w:r>
              <w:t xml:space="preserve"> ທ້າວ ຄຳຫລ້າ → </w:t>
            </w:r>
            <w:r>
              <w:rPr>
                <w:b/>
              </w:rPr>
              <w:t>+ Phụ tùng</w:t>
            </w:r>
            <w:r>
              <w:t xml:space="preserve"> (số nhỏ) → </w:t>
            </w:r>
            <w:r>
              <w:rPr>
                <w:b/>
              </w:rPr>
              <w:t>Lập phiếu · xuất kho</w:t>
            </w:r>
          </w:p>
        </w:tc>
        <w:tc>
          <w:tcPr>
            <w:tcW w:type="dxa" w:w="1440"/>
          </w:tcPr>
          <w:p>
            <w:r/>
            <w:r>
              <w:rPr>
                <w:b/>
              </w:rPr>
              <w:t>PXK_BAN</w:t>
            </w:r>
            <w:r>
              <w:t xml:space="preserve"> + </w:t>
            </w:r>
            <w:r>
              <w:rPr>
                <w:b/>
              </w:rPr>
              <w:t>HD_BAN</w:t>
            </w:r>
            <w:r>
              <w:t xml:space="preserve"> (Nợ 4022); bảng </w:t>
            </w:r>
            <w:r>
              <w:rPr>
                <w:b/>
              </w:rPr>
              <w:t>Chủ xe liên kết</w:t>
            </w:r>
            <w:r>
              <w:t xml:space="preserve"> ở màn </w:t>
            </w:r>
            <w:r>
              <w:rPr>
                <w:b/>
              </w:rPr>
              <w:t>Xe liên kết</w:t>
            </w:r>
            <w:r>
              <w:t xml:space="preserve"> hiện dòng </w:t>
            </w:r>
            <w:r>
              <w:rPr>
                <w:i/>
              </w:rPr>
              <w:t>Hàng mua ở quầy chờ trừ</w:t>
            </w:r>
            <w:r>
              <w:t xml:space="preserve">; sau T30 phiếu bán thành </w:t>
            </w:r>
            <w:r>
              <w:rPr>
                <w:i/>
              </w:rPr>
              <w:t>Đã trừ</w:t>
            </w:r>
          </w:p>
        </w:tc>
        <w:tc>
          <w:tcPr>
            <w:tcW w:type="dxa" w:w="1440"/>
          </w:tcPr>
          <w:p>
            <w:r/>
            <w:r>
              <w:t>6.5</w:t>
            </w:r>
          </w:p>
        </w:tc>
        <w:tc>
          <w:tcPr>
            <w:tcW w:type="dxa" w:w="144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