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682AE" w14:textId="77777777" w:rsidR="000E24F3" w:rsidRPr="000E24F3" w:rsidRDefault="00EC6B49" w:rsidP="000E2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IST565 Data</w:t>
      </w:r>
      <w:r w:rsidR="000E24F3" w:rsidRPr="000E24F3">
        <w:rPr>
          <w:rFonts w:ascii="Times New Roman" w:hAnsi="Times New Roman" w:cs="Times New Roman"/>
          <w:sz w:val="24"/>
          <w:szCs w:val="24"/>
        </w:rPr>
        <w:t xml:space="preserve"> Mining</w:t>
      </w:r>
    </w:p>
    <w:p w14:paraId="333036F0" w14:textId="77777777" w:rsidR="000E24F3" w:rsidRPr="000E24F3" w:rsidRDefault="00EC6B49" w:rsidP="000E2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HW8</w:t>
      </w:r>
    </w:p>
    <w:p w14:paraId="5BB8540D" w14:textId="77777777" w:rsidR="000E24F3" w:rsidRPr="000E24F3" w:rsidRDefault="0094044F" w:rsidP="000E24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 detection</w:t>
      </w:r>
    </w:p>
    <w:p w14:paraId="497D5FC6" w14:textId="77777777" w:rsidR="002A61E9" w:rsidRDefault="002A61E9" w:rsidP="000E24F3">
      <w:pPr>
        <w:rPr>
          <w:rFonts w:ascii="Times New Roman" w:hAnsi="Times New Roman" w:cs="Times New Roman"/>
          <w:sz w:val="24"/>
          <w:szCs w:val="24"/>
        </w:rPr>
      </w:pPr>
    </w:p>
    <w:p w14:paraId="69CFFBBB" w14:textId="77777777" w:rsidR="002A61E9" w:rsidRPr="002A61E9" w:rsidRDefault="002A61E9" w:rsidP="000E24F3">
      <w:pPr>
        <w:rPr>
          <w:rFonts w:ascii="Times New Roman" w:hAnsi="Times New Roman" w:cs="Times New Roman"/>
          <w:b/>
          <w:sz w:val="24"/>
          <w:szCs w:val="24"/>
        </w:rPr>
      </w:pPr>
      <w:r w:rsidRPr="002A61E9">
        <w:rPr>
          <w:rFonts w:ascii="Times New Roman" w:hAnsi="Times New Roman" w:cs="Times New Roman"/>
          <w:b/>
          <w:sz w:val="24"/>
          <w:szCs w:val="24"/>
        </w:rPr>
        <w:t xml:space="preserve">Scenario: </w:t>
      </w:r>
    </w:p>
    <w:p w14:paraId="6AF915BD" w14:textId="77777777" w:rsidR="002A61E9" w:rsidRDefault="002A61E9" w:rsidP="000E24F3">
      <w:pPr>
        <w:rPr>
          <w:rFonts w:ascii="Times New Roman" w:hAnsi="Times New Roman" w:cs="Times New Roman"/>
          <w:sz w:val="24"/>
          <w:szCs w:val="24"/>
        </w:rPr>
      </w:pPr>
    </w:p>
    <w:p w14:paraId="70C3E792" w14:textId="77777777" w:rsidR="006969D0" w:rsidRDefault="006969D0" w:rsidP="000E2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people claimed that machine learning algorithms </w:t>
      </w:r>
      <w:proofErr w:type="gramStart"/>
      <w:r>
        <w:rPr>
          <w:rFonts w:ascii="Times New Roman" w:hAnsi="Times New Roman" w:cs="Times New Roman"/>
          <w:sz w:val="24"/>
          <w:szCs w:val="24"/>
        </w:rPr>
        <w:t>can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figure out whether a person is lying or not. Do you believe that? To test this claim, we have collected a collection of customer reviews, some are true some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fake</w:t>
      </w:r>
      <w:proofErr w:type="gramEnd"/>
      <w:r>
        <w:rPr>
          <w:rFonts w:ascii="Times New Roman" w:hAnsi="Times New Roman" w:cs="Times New Roman"/>
          <w:sz w:val="24"/>
          <w:szCs w:val="24"/>
        </w:rPr>
        <w:t>, and you are going to test how good multinomial NB</w:t>
      </w:r>
      <w:r w:rsidR="00EC6B49">
        <w:rPr>
          <w:rFonts w:ascii="Times New Roman" w:hAnsi="Times New Roman" w:cs="Times New Roman"/>
          <w:sz w:val="24"/>
          <w:szCs w:val="24"/>
        </w:rPr>
        <w:t xml:space="preserve"> and SVMs</w:t>
      </w:r>
      <w:r>
        <w:rPr>
          <w:rFonts w:ascii="Times New Roman" w:hAnsi="Times New Roman" w:cs="Times New Roman"/>
          <w:sz w:val="24"/>
          <w:szCs w:val="24"/>
        </w:rPr>
        <w:t xml:space="preserve"> can be for fake review detection. </w:t>
      </w:r>
    </w:p>
    <w:p w14:paraId="2697CC3E" w14:textId="77777777" w:rsidR="006969D0" w:rsidRDefault="006969D0" w:rsidP="000E24F3">
      <w:pPr>
        <w:rPr>
          <w:rFonts w:ascii="Times New Roman" w:hAnsi="Times New Roman" w:cs="Times New Roman"/>
          <w:sz w:val="24"/>
          <w:szCs w:val="24"/>
        </w:rPr>
      </w:pPr>
    </w:p>
    <w:p w14:paraId="28833846" w14:textId="77777777" w:rsidR="006969D0" w:rsidRDefault="006969D0" w:rsidP="000E2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data set also has sentiment label for each review. You will </w:t>
      </w:r>
      <w:r w:rsidR="00EC6B49">
        <w:rPr>
          <w:rFonts w:ascii="Times New Roman" w:hAnsi="Times New Roman" w:cs="Times New Roman"/>
          <w:sz w:val="24"/>
          <w:szCs w:val="24"/>
        </w:rPr>
        <w:t>also MNB and SVMs</w:t>
      </w:r>
      <w:r>
        <w:rPr>
          <w:rFonts w:ascii="Times New Roman" w:hAnsi="Times New Roman" w:cs="Times New Roman"/>
          <w:sz w:val="24"/>
          <w:szCs w:val="24"/>
        </w:rPr>
        <w:t xml:space="preserve"> performance in sentiment classification. </w:t>
      </w:r>
    </w:p>
    <w:p w14:paraId="4D128F6C" w14:textId="77777777" w:rsidR="006969D0" w:rsidRDefault="006969D0" w:rsidP="000E24F3">
      <w:pPr>
        <w:rPr>
          <w:rFonts w:ascii="Times New Roman" w:hAnsi="Times New Roman" w:cs="Times New Roman"/>
          <w:sz w:val="24"/>
          <w:szCs w:val="24"/>
        </w:rPr>
      </w:pPr>
    </w:p>
    <w:p w14:paraId="5C1512B3" w14:textId="77777777" w:rsidR="006969D0" w:rsidRDefault="006969D0" w:rsidP="000E2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both tasks, try </w:t>
      </w:r>
      <w:proofErr w:type="gramStart"/>
      <w:r>
        <w:rPr>
          <w:rFonts w:ascii="Times New Roman" w:hAnsi="Times New Roman" w:cs="Times New Roman"/>
          <w:sz w:val="24"/>
          <w:szCs w:val="24"/>
        </w:rPr>
        <w:t>tune parameters and report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results in a table like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6969D0" w14:paraId="0270B6BF" w14:textId="77777777" w:rsidTr="006969D0">
        <w:tc>
          <w:tcPr>
            <w:tcW w:w="1596" w:type="dxa"/>
          </w:tcPr>
          <w:p w14:paraId="2F7B4F85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 setting</w:t>
            </w:r>
          </w:p>
        </w:tc>
        <w:tc>
          <w:tcPr>
            <w:tcW w:w="1596" w:type="dxa"/>
          </w:tcPr>
          <w:p w14:paraId="28A669C6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 accuracy</w:t>
            </w:r>
          </w:p>
        </w:tc>
        <w:tc>
          <w:tcPr>
            <w:tcW w:w="1596" w:type="dxa"/>
          </w:tcPr>
          <w:p w14:paraId="13349D36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Precision in category I</w:t>
            </w:r>
          </w:p>
        </w:tc>
        <w:tc>
          <w:tcPr>
            <w:tcW w:w="1596" w:type="dxa"/>
          </w:tcPr>
          <w:p w14:paraId="647FD0A5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 in category I</w:t>
            </w:r>
          </w:p>
        </w:tc>
        <w:tc>
          <w:tcPr>
            <w:tcW w:w="1596" w:type="dxa"/>
          </w:tcPr>
          <w:p w14:paraId="16743458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Precision in category II</w:t>
            </w:r>
          </w:p>
        </w:tc>
        <w:tc>
          <w:tcPr>
            <w:tcW w:w="1596" w:type="dxa"/>
          </w:tcPr>
          <w:p w14:paraId="0308C4C0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Recall in category II</w:t>
            </w:r>
          </w:p>
        </w:tc>
      </w:tr>
      <w:tr w:rsidR="006969D0" w14:paraId="6347C21C" w14:textId="77777777" w:rsidTr="006969D0">
        <w:tc>
          <w:tcPr>
            <w:tcW w:w="1596" w:type="dxa"/>
          </w:tcPr>
          <w:p w14:paraId="391F6B52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05650088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0ED201C7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299AF4C1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38AC5233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45DA504F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9D0" w14:paraId="2A86BE1D" w14:textId="77777777" w:rsidTr="006969D0">
        <w:tc>
          <w:tcPr>
            <w:tcW w:w="1596" w:type="dxa"/>
          </w:tcPr>
          <w:p w14:paraId="52EE9D17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270D4AEE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4400628E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DD1B01C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505E09CC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dxa"/>
          </w:tcPr>
          <w:p w14:paraId="42AAB8F7" w14:textId="77777777" w:rsidR="006969D0" w:rsidRDefault="006969D0" w:rsidP="000E24F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E3824F9" w14:textId="77777777" w:rsidR="006969D0" w:rsidRDefault="006969D0" w:rsidP="000E24F3">
      <w:pPr>
        <w:rPr>
          <w:rFonts w:ascii="Times New Roman" w:hAnsi="Times New Roman" w:cs="Times New Roman"/>
          <w:sz w:val="24"/>
          <w:szCs w:val="24"/>
        </w:rPr>
      </w:pPr>
    </w:p>
    <w:p w14:paraId="1AEF0E0B" w14:textId="77777777" w:rsidR="00315699" w:rsidRDefault="00315699" w:rsidP="000E2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your initial parameter tuning strategy (which parameter to tune, to what option, and theoretical foundation for your choice). Does your strategy help you get better results?</w:t>
      </w:r>
    </w:p>
    <w:p w14:paraId="5FFA8E91" w14:textId="77777777" w:rsidR="00315699" w:rsidRDefault="00315699" w:rsidP="000E24F3">
      <w:pPr>
        <w:rPr>
          <w:rFonts w:ascii="Times New Roman" w:hAnsi="Times New Roman" w:cs="Times New Roman"/>
          <w:sz w:val="24"/>
          <w:szCs w:val="24"/>
        </w:rPr>
      </w:pPr>
    </w:p>
    <w:p w14:paraId="2A3C30F6" w14:textId="77777777" w:rsidR="006969D0" w:rsidRDefault="006969D0" w:rsidP="000E2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Compare performance difference </w:t>
      </w:r>
      <w:r w:rsidR="00EC6B49">
        <w:rPr>
          <w:rFonts w:ascii="Times New Roman" w:hAnsi="Times New Roman" w:cs="Times New Roman"/>
          <w:sz w:val="24"/>
          <w:szCs w:val="24"/>
        </w:rPr>
        <w:t xml:space="preserve">in sentiment classification and lie detection, </w:t>
      </w:r>
      <w:r>
        <w:rPr>
          <w:rFonts w:ascii="Times New Roman" w:hAnsi="Times New Roman" w:cs="Times New Roman"/>
          <w:sz w:val="24"/>
          <w:szCs w:val="24"/>
        </w:rPr>
        <w:t>and tell us which task is harder, and try to explain why.</w:t>
      </w:r>
    </w:p>
    <w:p w14:paraId="622F1080" w14:textId="77777777" w:rsidR="006969D0" w:rsidRDefault="006969D0" w:rsidP="000E24F3">
      <w:pPr>
        <w:rPr>
          <w:rFonts w:ascii="Times New Roman" w:hAnsi="Times New Roman" w:cs="Times New Roman"/>
          <w:sz w:val="24"/>
          <w:szCs w:val="24"/>
        </w:rPr>
      </w:pPr>
    </w:p>
    <w:p w14:paraId="4298F51D" w14:textId="77777777" w:rsidR="006969D0" w:rsidRDefault="00315699" w:rsidP="000E2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task,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GainRatio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Chi2 to rank the features and list top20 features from each method. Based on these top features, can you understand what patterns the classifiers have learned from the data? </w:t>
      </w:r>
    </w:p>
    <w:p w14:paraId="0100219F" w14:textId="77777777" w:rsidR="006969D0" w:rsidRDefault="006969D0" w:rsidP="000E24F3">
      <w:pPr>
        <w:rPr>
          <w:rFonts w:ascii="Times New Roman" w:hAnsi="Times New Roman" w:cs="Times New Roman"/>
          <w:sz w:val="24"/>
          <w:szCs w:val="24"/>
        </w:rPr>
      </w:pPr>
    </w:p>
    <w:p w14:paraId="7D167A32" w14:textId="77777777" w:rsidR="002A61E9" w:rsidRPr="000E24F3" w:rsidRDefault="002A61E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A61E9" w:rsidRPr="000E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altName w:val="Arial"/>
    <w:panose1 w:val="00000000000000000000"/>
    <w:charset w:val="00"/>
    <w:family w:val="roman"/>
    <w:notTrueType/>
    <w:pitch w:val="default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4782D"/>
    <w:multiLevelType w:val="hybridMultilevel"/>
    <w:tmpl w:val="251878A2"/>
    <w:lvl w:ilvl="0" w:tplc="4F7823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7075C"/>
    <w:multiLevelType w:val="hybridMultilevel"/>
    <w:tmpl w:val="457C0D14"/>
    <w:lvl w:ilvl="0" w:tplc="202ECC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4F3"/>
    <w:rsid w:val="000E24F3"/>
    <w:rsid w:val="002376A3"/>
    <w:rsid w:val="002A61E9"/>
    <w:rsid w:val="00315699"/>
    <w:rsid w:val="00325514"/>
    <w:rsid w:val="004A7AAC"/>
    <w:rsid w:val="005B16B5"/>
    <w:rsid w:val="005E1E29"/>
    <w:rsid w:val="006969D0"/>
    <w:rsid w:val="00907FD1"/>
    <w:rsid w:val="0094044F"/>
    <w:rsid w:val="009D6CBA"/>
    <w:rsid w:val="00A13727"/>
    <w:rsid w:val="00A17231"/>
    <w:rsid w:val="00A36F37"/>
    <w:rsid w:val="00CB6190"/>
    <w:rsid w:val="00D87DC1"/>
    <w:rsid w:val="00E23780"/>
    <w:rsid w:val="00E30FE4"/>
    <w:rsid w:val="00E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CB07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4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D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6B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B16B5"/>
  </w:style>
  <w:style w:type="character" w:customStyle="1" w:styleId="pln">
    <w:name w:val="pln"/>
    <w:basedOn w:val="DefaultParagraphFont"/>
    <w:rsid w:val="005B16B5"/>
  </w:style>
  <w:style w:type="character" w:customStyle="1" w:styleId="pun">
    <w:name w:val="pun"/>
    <w:basedOn w:val="DefaultParagraphFont"/>
    <w:rsid w:val="005B16B5"/>
  </w:style>
  <w:style w:type="character" w:customStyle="1" w:styleId="str">
    <w:name w:val="str"/>
    <w:basedOn w:val="DefaultParagraphFont"/>
    <w:rsid w:val="005B16B5"/>
  </w:style>
  <w:style w:type="table" w:styleId="TableGrid">
    <w:name w:val="Table Grid"/>
    <w:basedOn w:val="TableNormal"/>
    <w:uiPriority w:val="59"/>
    <w:rsid w:val="006969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24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7D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6B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B16B5"/>
  </w:style>
  <w:style w:type="character" w:customStyle="1" w:styleId="pln">
    <w:name w:val="pln"/>
    <w:basedOn w:val="DefaultParagraphFont"/>
    <w:rsid w:val="005B16B5"/>
  </w:style>
  <w:style w:type="character" w:customStyle="1" w:styleId="pun">
    <w:name w:val="pun"/>
    <w:basedOn w:val="DefaultParagraphFont"/>
    <w:rsid w:val="005B16B5"/>
  </w:style>
  <w:style w:type="character" w:customStyle="1" w:styleId="str">
    <w:name w:val="str"/>
    <w:basedOn w:val="DefaultParagraphFont"/>
    <w:rsid w:val="005B16B5"/>
  </w:style>
  <w:style w:type="table" w:styleId="TableGrid">
    <w:name w:val="Table Grid"/>
    <w:basedOn w:val="TableNormal"/>
    <w:uiPriority w:val="59"/>
    <w:rsid w:val="006969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0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Bei Yu</cp:lastModifiedBy>
  <cp:revision>3</cp:revision>
  <dcterms:created xsi:type="dcterms:W3CDTF">2017-01-19T05:10:00Z</dcterms:created>
  <dcterms:modified xsi:type="dcterms:W3CDTF">2017-01-19T05:12:00Z</dcterms:modified>
</cp:coreProperties>
</file>