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B90AE6">
      <w:pPr>
        <w:bidi/>
        <w:jc w:val="center"/>
        <w:divId w:val="85465884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قانونی نوٹس</w:t>
      </w:r>
    </w:p>
    <w:p w:rsidR="00000000" w:rsidRDefault="00B90AE6">
      <w:pPr>
        <w:pStyle w:val="NormalWeb"/>
        <w:bidi/>
        <w:jc w:val="both"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برائے،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90AE6">
      <w:pPr>
        <w:pStyle w:val="NormalWeb"/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موضوع: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کے بارے میں قانونی نوٹس</w:t>
      </w:r>
    </w:p>
    <w:p w:rsidR="00000000" w:rsidRDefault="00B90AE6">
      <w:pPr>
        <w:pStyle w:val="NormalWeb"/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بذریعہ اس قانونی نوٹس کے بیان کرتا/کرتی ہوں کہ:</w:t>
      </w:r>
    </w:p>
    <w:p w:rsidR="00000000" w:rsidRDefault="00B90AE6">
      <w:pPr>
        <w:pStyle w:val="NormalWeb"/>
        <w:numPr>
          <w:ilvl w:val="0"/>
          <w:numId w:val="1"/>
        </w:numPr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کہ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آپ نے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B90AE6">
      <w:pPr>
        <w:pStyle w:val="NormalWeb"/>
        <w:numPr>
          <w:ilvl w:val="0"/>
          <w:numId w:val="1"/>
        </w:numPr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کہ متعدد درخواستوں کے باوجود آپ نے معاملہ حل نہیں کیا۔</w:t>
      </w:r>
    </w:p>
    <w:p w:rsidR="00000000" w:rsidRDefault="00B90AE6">
      <w:pPr>
        <w:pStyle w:val="NormalWeb"/>
        <w:numPr>
          <w:ilvl w:val="0"/>
          <w:numId w:val="1"/>
        </w:numPr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لہٰذا آپ کو مطلع کیا جاتا ہے کہ اس نوٹس کے وصول ہونے کے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دن</w:t>
      </w:r>
      <w:r>
        <w:rPr>
          <w:sz w:val="28"/>
          <w:szCs w:val="28"/>
          <w:rtl/>
        </w:rPr>
        <w:t xml:space="preserve"> کے اندر معاملہ حل کریں۔</w:t>
      </w:r>
    </w:p>
    <w:p w:rsidR="00000000" w:rsidRDefault="00B90AE6">
      <w:pPr>
        <w:pStyle w:val="NormalWeb"/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بصورتِ دیگر آپ کے خلاف قانونی کارروائی کی جائے گی جس کی تمام ذمہ داری آپ پر ہو گی۔</w:t>
      </w:r>
    </w:p>
    <w:p w:rsidR="00000000" w:rsidRDefault="00B90AE6">
      <w:pPr>
        <w:pStyle w:val="NormalWeb"/>
        <w:bidi/>
        <w:divId w:val="1499468745"/>
        <w:rPr>
          <w:sz w:val="28"/>
          <w:szCs w:val="28"/>
          <w:rtl/>
        </w:rPr>
      </w:pPr>
      <w:r>
        <w:rPr>
          <w:sz w:val="28"/>
          <w:szCs w:val="28"/>
          <w:rtl/>
        </w:rPr>
        <w:t>یہ نوٹس دیگر قانونی حقوق کے تحفظ کے ساتھ جاری کیا جاتا ہے۔</w:t>
      </w:r>
    </w:p>
    <w:p w:rsidR="00000000" w:rsidRDefault="00B90AE6">
      <w:pPr>
        <w:pStyle w:val="NormalWeb"/>
        <w:bidi/>
        <w:divId w:val="1499468745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بھیجنے والا: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72C19"/>
    <w:multiLevelType w:val="multilevel"/>
    <w:tmpl w:val="DD92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90AE6"/>
    <w:rsid w:val="00B9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DEFEC-2DB0-457C-81B6-E0E572A9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2889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59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546588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84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</Words>
  <Characters>752</Characters>
  <Application>Microsoft Office Word</Application>
  <DocSecurity>4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legal-notice-urdu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