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№287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15 сентября 2014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пельменей ТМ "Цезарь"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Е.В. Родин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Матвеев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департамента собственной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Айс Плюс ООО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РосТорг Плюс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Айс Плюс ООО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903.46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РосТорг Плюс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903.46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903.46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903.46 руб.:</w:t>
      </w:r>
    </w:p>
    <w:p w:rsidR="00C15335" w:rsidRDefault="00B51A25" w:rsidP="008C5845">
      <w:pPr>
        <w:ind w:left="720"/>
      </w:pPr>
      <w:r>
        <w:t>Айс Плюс ООО</w:t>
      </w:r>
    </w:p>
    <w:p w:rsidR="00C15335" w:rsidRDefault="00B51A25" w:rsidP="008C5845">
      <w:pPr>
        <w:ind w:left="720"/>
      </w:pPr>
      <w:r>
        <w:t>РосТорг Плюс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903.46 руб. согласились участвовать:</w:t>
      </w:r>
    </w:p>
    <w:p w:rsidR="00C15335" w:rsidRDefault="00B51A25" w:rsidP="008C5845">
      <w:pPr>
        <w:ind w:left="720"/>
      </w:pPr>
      <w:r>
        <w:t>Айс Плюс ООО</w:t>
      </w:r>
    </w:p>
    <w:p w:rsidR="00C15335" w:rsidRDefault="00B51A25" w:rsidP="008C5845">
      <w:pPr>
        <w:ind w:left="720"/>
      </w:pPr>
      <w:r>
        <w:t>РосТорг Плюс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Айс Плюс ООО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207 336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РосТорг Плюс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206 358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Айс Плюс ООО с ценой предложения 207336.30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Е.В. Родин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А.И. Матвеев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