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14" w:rsidRPr="00B20614" w:rsidRDefault="00B20614" w:rsidP="00B2061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B2061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体育法学论文题目</w:t>
      </w:r>
      <w:r w:rsidRPr="00B2061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134</w:t>
      </w:r>
      <w:r w:rsidRPr="00B2061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D801D6" w:rsidRDefault="00B20614">
      <w:r>
        <w:rPr>
          <w:rFonts w:ascii="Tahoma" w:hAnsi="Tahoma" w:cs="Tahoma"/>
          <w:color w:val="000000"/>
          <w:sz w:val="11"/>
          <w:szCs w:val="11"/>
        </w:rPr>
        <w:t xml:space="preserve">　　体育即是一项运动也是一项竞赛。那么体育赛事规则有哪些呢？我国制定的体育法有哪些呢？下面是部分体育法学论文题目，供大家参考。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、美、英互联网体育博彩的法律规制及对中国的启示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、我国学校体育设施社会化开放立法的协调性论析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、我国体育教师劳动权利与法律救济研究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、建国以来我国群众体育法规建设的回顾与展望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、我国学校体育教育中的侵权行为与伤害责任认定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、我国义务教育阶段学校体育法规立法情况的演进及对策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、我国体育产业健康发展法律视角分析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、女性体育权利的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保护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规制</w:t>
      </w:r>
      <w:r>
        <w:rPr>
          <w:rFonts w:ascii="Tahoma" w:hAnsi="Tahoma" w:cs="Tahoma"/>
          <w:color w:val="000000"/>
          <w:sz w:val="11"/>
          <w:szCs w:val="11"/>
        </w:rPr>
        <w:t>”--</w:t>
      </w:r>
      <w:r>
        <w:rPr>
          <w:rFonts w:ascii="Tahoma" w:hAnsi="Tahoma" w:cs="Tahoma"/>
          <w:color w:val="000000"/>
          <w:sz w:val="11"/>
          <w:szCs w:val="11"/>
        </w:rPr>
        <w:t>以广场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舞权利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纠纷为切入点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、浅谈体育纠纷解决机制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、中美体育法比较研究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、我国现行体育法规建设的现状分析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、我国体育法规地域特色研究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、国际化视野下的体育法教学之探索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、依法治国背景下《体育法》修改若干问题的探讨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、我国体育法制建设的若干问题及欧美经验借鉴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、学校现行体育法律法规的体系构建探究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、体育竞赛裁判员管理办法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、司法不应介入竞技体育纠纷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、从体育禁赛争议看规则之治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、社区体育运动开展中权利冲突的法律调整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从广场舞纠纷切入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、利益平衡视角下体育赛事转播权的法律保护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、公共服务均等化视域下农民工体育权利的缺失与回归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、美国学校体育纠纷中的救助义务研究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、我国体育立法价值取向研究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兼论现行《体育法》的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修改完善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、我国现代竞技体育法律法规的发展研究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、近代中国体育立法的史学考证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、关于朝鲜族传统体育文化传承保护的现实思考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、羌族体育文化形态与保护性开发策略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、浅谈体育类院校的法制建设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、法律多元视角下的体育法概念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、法制社会体系下我国学校体育行政法规构建研究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、我国职业体育领域腐败犯罪的成因探讨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、我国职业体育劳资纠纷的法律规制研究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、湘西地区农民体育发展的法律保障探析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、我国学校体育法制建设问题与对策研究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、普通高校体育伤害事故处理的法律问题研究探讨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、美、英、日、中四国残疾学生体育权利保护的立法比较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、学校体育伤害事故中赔偿主体的确定路径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、校园对抗性体育运动伤害事故法律责任研究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、体育法律修改包裹模式的运用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以学校体育设施社会化开放立法为考察对象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、我国体育社团处罚纠纷处理机制的比较及选择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、效力期待视域下的体育法体系构建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、我国体育仲裁受案范围确定路径研究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论体育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纪律处罚中的程序正义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、我国对高危险性体育项目的政策及管理现状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、日本学校体育运动中的风险责任与风险防范分析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、体育赛事转播的法律保护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、我国体育违法行为的管理体系优化研究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、体育纠纷相关利益主体的分析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、城镇化进程中失地农民体育权利保障模式的探索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、试析学校体育伤害事故防范的法治化研究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、浅析竞技体育中的不合理伤害行为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、融合教育视阈下残疾学生体育权利法律保障研究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、《体育法》视域下我国竞技体育违法行为与体育管理体系优化研究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、高校体育运动伤害事故处理的法律问题研究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、我国体育仲裁制度研究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、我国高校大学生体育伤害事故法律问题研究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论体育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中竞技运动的伤残保障法律制度研究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、中美学校体育政策法规比较研究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、中日学校体育法制建设比较研究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、体育运动致人损害的法律责任研究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、我国体育法规从义务本位到权利本位的研究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、我国学校体育法律体系研究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 xml:space="preserve">、我国体育保险法律体系的构建研究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、体育法原则与规则的冲突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基于法律原则理论的思考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、体育产业发展需要法治保障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、依法治体是体育事业健康发展的重要支撑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、论农民体育权利法律保障与实现的国家义务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、高等学校体育伤害事故责任归责与防范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、学校体育伤害事故法律责任与处理办法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体育仲裁司法审查中的实体性公共秩序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、体育赛事赞助合同纠纷之法律问题研究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、法制视阈下我国体育道德失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范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及其治理研究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、在体育运动人身伤害中公平责任原则的适用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、侵权法视角下体育运动中的人身损害责任探析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论体育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裁判自由裁量权的滥用及其监控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、中小学体育伤害事故的法律风险管理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、体育法法律地位的重新审视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、学校体育伤害事故法律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归责及预防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、我国现行体育法律文本法律责任规定的缺陷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、我国内部体育纠纷的司法介入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、地方立法保障学校体育场馆对外开放的思考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、论体育法的特殊性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以体育法的最新发展趋势为视角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、体育运动中性别歧视的法律规制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、我国体育品牌侵权行为的法律规制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、我国体育知识产权的基本法律问题研究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、学校体育伤害事故的法学分析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、高校体育伤害事故侵权纠纷解决机制研究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、中国民族传统体育非物质文化遗产的法律保护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、体育技术法规体系研究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、我国地方体育法规和规章间关系研究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、我国现行体育法规冲突及防范对策研究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、赫哲族传统体育文化法律保护模式探析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、中美体育经纪立法管理对比研究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、以宪法的视角阐释赫哲族传统体育文化法律保护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、论体育法的基本特征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、梁启超法学思想对中国体育发展的作用管窥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、高校学生体育伤害判例二则：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法解释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学的视角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、美国公立学校体育设施开放伤害事故的法律责任研究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论地方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体育立法中奖励条款的设置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、论我国体育赛事转播权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作权法保护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、法律多元与我国体育法治建设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、《中华人民共和国宪法》视域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下公民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体育权利的法律研究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、新形势下民族传统体育非物质文化遗产的法律保护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、学校体育中意外事故的法律分析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、基本体育用地合法性缺失与法律救济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、竞技体育的法律问题探析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、以民法为中心的体育法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对意大利体育法教学与研究的初步观察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、我国学校体育政策法规的回顾与展望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、高校学生体育伤害事故的法律责任探究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、我国中小学体育人身伤害事故法律责任探析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、学生体育伤害事故的成因与预防处置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、体育强国体育法比较简析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、高校体育运动伤害事故法律问题研究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、体育民办非企业单位法律地位及发展困境探析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、法律位阶视阈下《体育法》的修改研究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论体育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中介市场中第三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方服务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认证的相关法律问题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、赫哲族传统体育文化法律保护的权利范围的思考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、中国职业体育俱乐部的法律治理及其核心理念建构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、高校体育运动伤害事故的界定与法律责任以及解决机制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、体育教师教育政策法规探析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、论操纵体育比赛行为的刑法规制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、法律视野下武汉市体育公共服务均等化的路径选择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、体育教学中学生伤害事故的成因分析与对策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、比较法视野下的职业运动员法律性质研究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基于体育法、劳动法与反垄断法的协同调整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、关于社会公共体育法律的若干思考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、对我国职业体育集体谈判的研究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、高等体育院校学生体育伤害事故侵权责任构成分析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、国际体育仲裁中兴奋剂纠纷的解决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、体育赞助合同法律问题研究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、法律视角下休闲体育权利研究分析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、全球化背景下世界体育强国体育立法的发展趋势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论体育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社会团体的处罚权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、学校体育法规亟须升级完善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看了以上小编为大家整理的体育法学论文题目，希望能够加深大家对体育法学的了解。多去积累知识。写出满意的体育法学论文。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0614"/>
    <w:rsid w:val="00B2061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0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61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2846</Characters>
  <Application>Microsoft Office Word</Application>
  <DocSecurity>0</DocSecurity>
  <Lines>23</Lines>
  <Paragraphs>6</Paragraphs>
  <ScaleCrop>false</ScaleCrop>
  <Company>微软中国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2019-01-05T06:55:00Z</dcterms:created>
  <dcterms:modified xsi:type="dcterms:W3CDTF">2019-01-05T06:56:00Z</dcterms:modified>
</cp:coreProperties>
</file>