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25E" w:rsidRPr="00C8425E" w:rsidRDefault="00C8425E" w:rsidP="00C8425E">
      <w:pPr>
        <w:widowControl/>
        <w:spacing w:line="428" w:lineRule="atLeast"/>
        <w:jc w:val="center"/>
        <w:outlineLvl w:val="0"/>
        <w:rPr>
          <w:rFonts w:ascii="Tahoma" w:eastAsia="宋体" w:hAnsi="Tahoma" w:cs="Tahoma"/>
          <w:b/>
          <w:bCs/>
          <w:color w:val="02A2D6"/>
          <w:kern w:val="36"/>
          <w:sz w:val="16"/>
          <w:szCs w:val="16"/>
        </w:rPr>
      </w:pPr>
      <w:r w:rsidRPr="00C8425E">
        <w:rPr>
          <w:rFonts w:ascii="Tahoma" w:eastAsia="宋体" w:hAnsi="Tahoma" w:cs="Tahoma"/>
          <w:b/>
          <w:bCs/>
          <w:color w:val="02A2D6"/>
          <w:kern w:val="36"/>
          <w:sz w:val="16"/>
          <w:szCs w:val="16"/>
        </w:rPr>
        <w:t>测绘工程毕业论文题目</w:t>
      </w:r>
    </w:p>
    <w:p w:rsidR="00D801D6" w:rsidRDefault="00C8425E">
      <w:pPr>
        <w:rPr>
          <w:rFonts w:ascii="Tahoma" w:hAnsi="Tahoma" w:cs="Tahoma" w:hint="eastAsia"/>
          <w:color w:val="000000"/>
          <w:sz w:val="11"/>
          <w:szCs w:val="11"/>
        </w:rPr>
      </w:pPr>
      <w:r>
        <w:rPr>
          <w:rFonts w:ascii="Tahoma" w:hAnsi="Tahoma" w:cs="Tahoma"/>
          <w:color w:val="000000"/>
          <w:sz w:val="11"/>
          <w:szCs w:val="11"/>
        </w:rPr>
        <w:t> </w:t>
      </w:r>
      <w:r>
        <w:rPr>
          <w:rFonts w:ascii="Tahoma" w:hAnsi="Tahoma" w:cs="Tahoma"/>
          <w:color w:val="000000"/>
          <w:sz w:val="11"/>
          <w:szCs w:val="11"/>
        </w:rPr>
        <w:t xml:space="preserve">　　测绘工程在整个工程建设过程中所起的作用很大。进行大型工程建设前，需要由测绘工程师测量绘制地形图，并提供其他信息资料，才能进行决策、规划和设计等工作；在工程建设过程中，也经常需要进行各种测量、测绘，以确保工程施工严格按照方案进行；工程完工后，还要对工程进行竣工测量。下面我们为测绘工程专业的同学提供一些论文题目，希望对你们写作论文有所帮助。</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测绘工程毕业论文题目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、三维地表点云数据处理研究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、地铁盾构隧道激光扫描海量数据处理及应用研究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、嵌入式双目立体视觉软硬件平台设计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、面向管网信息共享平台的服务粒度及其应用研究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、移动测量系统的多传感器数据融合</w:t>
      </w:r>
      <w:proofErr w:type="gramStart"/>
      <w:r>
        <w:rPr>
          <w:rFonts w:ascii="Tahoma" w:hAnsi="Tahoma" w:cs="Tahoma"/>
          <w:color w:val="000000"/>
          <w:sz w:val="11"/>
          <w:szCs w:val="11"/>
        </w:rPr>
        <w:t>与定姿技术</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、基于北斗</w:t>
      </w:r>
      <w:r>
        <w:rPr>
          <w:rFonts w:ascii="Tahoma" w:hAnsi="Tahoma" w:cs="Tahoma"/>
          <w:color w:val="000000"/>
          <w:sz w:val="11"/>
          <w:szCs w:val="11"/>
        </w:rPr>
        <w:t>/GPS</w:t>
      </w:r>
      <w:r>
        <w:rPr>
          <w:rFonts w:ascii="Tahoma" w:hAnsi="Tahoma" w:cs="Tahoma"/>
          <w:color w:val="000000"/>
          <w:sz w:val="11"/>
          <w:szCs w:val="11"/>
        </w:rPr>
        <w:t>的</w:t>
      </w:r>
      <w:r>
        <w:rPr>
          <w:rFonts w:ascii="Tahoma" w:hAnsi="Tahoma" w:cs="Tahoma"/>
          <w:color w:val="000000"/>
          <w:sz w:val="11"/>
          <w:szCs w:val="11"/>
        </w:rPr>
        <w:t>RTK</w:t>
      </w:r>
      <w:r>
        <w:rPr>
          <w:rFonts w:ascii="Tahoma" w:hAnsi="Tahoma" w:cs="Tahoma"/>
          <w:color w:val="000000"/>
          <w:sz w:val="11"/>
          <w:szCs w:val="11"/>
        </w:rPr>
        <w:t>和实时</w:t>
      </w:r>
      <w:r>
        <w:rPr>
          <w:rFonts w:ascii="Tahoma" w:hAnsi="Tahoma" w:cs="Tahoma"/>
          <w:color w:val="000000"/>
          <w:sz w:val="11"/>
          <w:szCs w:val="11"/>
        </w:rPr>
        <w:t>PPP</w:t>
      </w:r>
      <w:r>
        <w:rPr>
          <w:rFonts w:ascii="Tahoma" w:hAnsi="Tahoma" w:cs="Tahoma"/>
          <w:color w:val="000000"/>
          <w:sz w:val="11"/>
          <w:szCs w:val="11"/>
        </w:rPr>
        <w:t>理论方法研究及对比分析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、数字测绘产品</w:t>
      </w:r>
      <w:r>
        <w:rPr>
          <w:rFonts w:ascii="Tahoma" w:hAnsi="Tahoma" w:cs="Tahoma"/>
          <w:color w:val="000000"/>
          <w:sz w:val="11"/>
          <w:szCs w:val="11"/>
        </w:rPr>
        <w:t>DEM</w:t>
      </w:r>
      <w:r>
        <w:rPr>
          <w:rFonts w:ascii="Tahoma" w:hAnsi="Tahoma" w:cs="Tahoma"/>
          <w:color w:val="000000"/>
          <w:sz w:val="11"/>
          <w:szCs w:val="11"/>
        </w:rPr>
        <w:t>质量研究与应用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、小</w:t>
      </w:r>
      <w:proofErr w:type="gramStart"/>
      <w:r>
        <w:rPr>
          <w:rFonts w:ascii="Tahoma" w:hAnsi="Tahoma" w:cs="Tahoma"/>
          <w:color w:val="000000"/>
          <w:sz w:val="11"/>
          <w:szCs w:val="11"/>
        </w:rPr>
        <w:t>波去噪</w:t>
      </w:r>
      <w:proofErr w:type="gramEnd"/>
      <w:r>
        <w:rPr>
          <w:rFonts w:ascii="Tahoma" w:hAnsi="Tahoma" w:cs="Tahoma"/>
          <w:color w:val="000000"/>
          <w:sz w:val="11"/>
          <w:szCs w:val="11"/>
        </w:rPr>
        <w:t>在</w:t>
      </w:r>
      <w:r>
        <w:rPr>
          <w:rFonts w:ascii="Tahoma" w:hAnsi="Tahoma" w:cs="Tahoma"/>
          <w:color w:val="000000"/>
          <w:sz w:val="11"/>
          <w:szCs w:val="11"/>
        </w:rPr>
        <w:t>GAT</w:t>
      </w:r>
      <w:r>
        <w:rPr>
          <w:rFonts w:ascii="Tahoma" w:hAnsi="Tahoma" w:cs="Tahoma"/>
          <w:color w:val="000000"/>
          <w:sz w:val="11"/>
          <w:szCs w:val="11"/>
        </w:rPr>
        <w:t>磁悬浮陀螺仪数据处理中的应用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、建筑物三维激光点</w:t>
      </w:r>
      <w:proofErr w:type="gramStart"/>
      <w:r>
        <w:rPr>
          <w:rFonts w:ascii="Tahoma" w:hAnsi="Tahoma" w:cs="Tahoma"/>
          <w:color w:val="000000"/>
          <w:sz w:val="11"/>
          <w:szCs w:val="11"/>
        </w:rPr>
        <w:t>云数据</w:t>
      </w:r>
      <w:proofErr w:type="gramEnd"/>
      <w:r>
        <w:rPr>
          <w:rFonts w:ascii="Tahoma" w:hAnsi="Tahoma" w:cs="Tahoma"/>
          <w:color w:val="000000"/>
          <w:sz w:val="11"/>
          <w:szCs w:val="11"/>
        </w:rPr>
        <w:t>配准及建模研究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、区域似大地水准面精化的精度评定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、三维激光扫描技术在路基沉降监测中的应用研究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、三维激光扫描技术应用于地面建模的精度分析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、面向数字测绘成果的质量评价体系研究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、应用三维激光扫描监测</w:t>
      </w:r>
      <w:proofErr w:type="gramStart"/>
      <w:r>
        <w:rPr>
          <w:rFonts w:ascii="Tahoma" w:hAnsi="Tahoma" w:cs="Tahoma"/>
          <w:color w:val="000000"/>
          <w:sz w:val="11"/>
          <w:szCs w:val="11"/>
        </w:rPr>
        <w:t>矿区建</w:t>
      </w:r>
      <w:proofErr w:type="gramEnd"/>
      <w:r>
        <w:rPr>
          <w:rFonts w:ascii="Tahoma" w:hAnsi="Tahoma" w:cs="Tahoma"/>
          <w:color w:val="000000"/>
          <w:sz w:val="11"/>
          <w:szCs w:val="11"/>
        </w:rPr>
        <w:t>构筑物变形研究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、老鹰沟滑坡稳定性及防治方案研究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、坡脚开挖引发的边坡变形破坏机理及治理方案优选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、黄土地区一种特殊滑坡的稳定性评价及灾害风险分析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、黄土</w:t>
      </w:r>
      <w:r>
        <w:rPr>
          <w:rFonts w:ascii="Tahoma" w:hAnsi="Tahoma" w:cs="Tahoma"/>
          <w:color w:val="000000"/>
          <w:sz w:val="11"/>
          <w:szCs w:val="11"/>
        </w:rPr>
        <w:t>-</w:t>
      </w:r>
      <w:r>
        <w:rPr>
          <w:rFonts w:ascii="Tahoma" w:hAnsi="Tahoma" w:cs="Tahoma"/>
          <w:color w:val="000000"/>
          <w:sz w:val="11"/>
          <w:szCs w:val="11"/>
        </w:rPr>
        <w:t>基岩滑坡滑带土特性及形成机理研究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、火电厂脱硫浆液循环泵入口旋流研究及数值模拟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、城市地铁施工测量中的若干问题研究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、面向船体外表面喷涂的大尺度移动机械臂定位及运动控制研究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、机载激光雷达技术在高山区水电工程测绘中的应用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、对怒江州乡土民居的认知和保护开发策略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、工程土方量计算精度关键影响因子研究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、空斗墙</w:t>
      </w:r>
      <w:r>
        <w:rPr>
          <w:rFonts w:ascii="Tahoma" w:hAnsi="Tahoma" w:cs="Tahoma"/>
          <w:color w:val="000000"/>
          <w:sz w:val="11"/>
          <w:szCs w:val="11"/>
        </w:rPr>
        <w:t>-</w:t>
      </w:r>
      <w:r>
        <w:rPr>
          <w:rFonts w:ascii="Tahoma" w:hAnsi="Tahoma" w:cs="Tahoma"/>
          <w:color w:val="000000"/>
          <w:sz w:val="11"/>
          <w:szCs w:val="11"/>
        </w:rPr>
        <w:t>砖木结构传统民居抗震加固试验研究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、基于劣化定量分析的遗产建筑砖墙外立面评估体系研究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、水的作用下黄土崩塌形成的机理研究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、文物建筑保护工程实例分析研究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、秸秆致密成型机组机械性能分析与关键结构改进设计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、阔叶树激光雷达点云数据压缩方法研究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、鸡蛋分级包装生产线运动分析及机械设计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、板级信号发生器的分析与实现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、小型激光惯性</w:t>
      </w:r>
      <w:r>
        <w:rPr>
          <w:rFonts w:ascii="Tahoma" w:hAnsi="Tahoma" w:cs="Tahoma"/>
          <w:color w:val="000000"/>
          <w:sz w:val="11"/>
          <w:szCs w:val="11"/>
        </w:rPr>
        <w:t>/</w:t>
      </w:r>
      <w:r>
        <w:rPr>
          <w:rFonts w:ascii="Tahoma" w:hAnsi="Tahoma" w:cs="Tahoma"/>
          <w:color w:val="000000"/>
          <w:sz w:val="11"/>
          <w:szCs w:val="11"/>
        </w:rPr>
        <w:t>卫星组合</w:t>
      </w:r>
      <w:r>
        <w:rPr>
          <w:rFonts w:ascii="Tahoma" w:hAnsi="Tahoma" w:cs="Tahoma"/>
          <w:color w:val="000000"/>
          <w:sz w:val="11"/>
          <w:szCs w:val="11"/>
        </w:rPr>
        <w:t>POS</w:t>
      </w:r>
      <w:r>
        <w:rPr>
          <w:rFonts w:ascii="Tahoma" w:hAnsi="Tahoma" w:cs="Tahoma"/>
          <w:color w:val="000000"/>
          <w:sz w:val="11"/>
          <w:szCs w:val="11"/>
        </w:rPr>
        <w:t>设计及测试技术研究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FM</w:t>
      </w:r>
      <w:r>
        <w:rPr>
          <w:rFonts w:ascii="Tahoma" w:hAnsi="Tahoma" w:cs="Tahoma"/>
          <w:color w:val="000000"/>
          <w:sz w:val="11"/>
          <w:szCs w:val="11"/>
        </w:rPr>
        <w:t>测绘公司工程技术人员绩效考核体系改进研究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、基于</w:t>
      </w:r>
      <w:r>
        <w:rPr>
          <w:rFonts w:ascii="Tahoma" w:hAnsi="Tahoma" w:cs="Tahoma"/>
          <w:color w:val="000000"/>
          <w:sz w:val="11"/>
          <w:szCs w:val="11"/>
        </w:rPr>
        <w:t>ARM</w:t>
      </w:r>
      <w:r>
        <w:rPr>
          <w:rFonts w:ascii="Tahoma" w:hAnsi="Tahoma" w:cs="Tahoma"/>
          <w:color w:val="000000"/>
          <w:sz w:val="11"/>
          <w:szCs w:val="11"/>
        </w:rPr>
        <w:t>的测深仪接收控制系统研究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、测绘工程实验室信息管理与网络应用平台的构建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、全站式陀螺仪的性能测试与数据处理方法研究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38</w:t>
      </w:r>
      <w:r>
        <w:rPr>
          <w:rFonts w:ascii="Tahoma" w:hAnsi="Tahoma" w:cs="Tahoma"/>
          <w:color w:val="000000"/>
          <w:sz w:val="11"/>
          <w:szCs w:val="11"/>
        </w:rPr>
        <w:t>、基于</w:t>
      </w:r>
      <w:r>
        <w:rPr>
          <w:rFonts w:ascii="Tahoma" w:hAnsi="Tahoma" w:cs="Tahoma"/>
          <w:color w:val="000000"/>
          <w:sz w:val="11"/>
          <w:szCs w:val="11"/>
        </w:rPr>
        <w:t>Android</w:t>
      </w:r>
      <w:r>
        <w:rPr>
          <w:rFonts w:ascii="Tahoma" w:hAnsi="Tahoma" w:cs="Tahoma"/>
          <w:color w:val="000000"/>
          <w:sz w:val="11"/>
          <w:szCs w:val="11"/>
        </w:rPr>
        <w:t>的无线</w:t>
      </w:r>
      <w:r>
        <w:rPr>
          <w:rFonts w:ascii="Tahoma" w:hAnsi="Tahoma" w:cs="Tahoma"/>
          <w:color w:val="000000"/>
          <w:sz w:val="11"/>
          <w:szCs w:val="11"/>
        </w:rPr>
        <w:t>GPS</w:t>
      </w:r>
      <w:r>
        <w:rPr>
          <w:rFonts w:ascii="Tahoma" w:hAnsi="Tahoma" w:cs="Tahoma"/>
          <w:color w:val="000000"/>
          <w:sz w:val="11"/>
          <w:szCs w:val="11"/>
        </w:rPr>
        <w:t>定位系统设计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r>
        <w:rPr>
          <w:rFonts w:ascii="Tahoma" w:hAnsi="Tahoma" w:cs="Tahoma"/>
          <w:color w:val="000000"/>
          <w:sz w:val="11"/>
          <w:szCs w:val="11"/>
        </w:rPr>
        <w:t>GPS</w:t>
      </w:r>
      <w:r>
        <w:rPr>
          <w:rFonts w:ascii="Tahoma" w:hAnsi="Tahoma" w:cs="Tahoma"/>
          <w:color w:val="000000"/>
          <w:sz w:val="11"/>
          <w:szCs w:val="11"/>
        </w:rPr>
        <w:t>水准高程模型的研究与应用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、基于</w:t>
      </w:r>
      <w:r>
        <w:rPr>
          <w:rFonts w:ascii="Tahoma" w:hAnsi="Tahoma" w:cs="Tahoma"/>
          <w:color w:val="000000"/>
          <w:sz w:val="11"/>
          <w:szCs w:val="11"/>
        </w:rPr>
        <w:t>3S</w:t>
      </w:r>
      <w:r>
        <w:rPr>
          <w:rFonts w:ascii="Tahoma" w:hAnsi="Tahoma" w:cs="Tahoma"/>
          <w:color w:val="000000"/>
          <w:sz w:val="11"/>
          <w:szCs w:val="11"/>
        </w:rPr>
        <w:t>技术的农村集体土地所有权确权登记方法研究</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测绘工程毕业论文题目二：</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w:t>
      </w:r>
      <w:r>
        <w:rPr>
          <w:rFonts w:ascii="Tahoma" w:hAnsi="Tahoma" w:cs="Tahoma"/>
          <w:color w:val="000000"/>
          <w:sz w:val="11"/>
          <w:szCs w:val="11"/>
        </w:rPr>
        <w:t>CORS</w:t>
      </w:r>
      <w:r>
        <w:rPr>
          <w:rFonts w:ascii="Tahoma" w:hAnsi="Tahoma" w:cs="Tahoma"/>
          <w:color w:val="000000"/>
          <w:sz w:val="11"/>
          <w:szCs w:val="11"/>
        </w:rPr>
        <w:t>系统应用于</w:t>
      </w:r>
      <w:r>
        <w:rPr>
          <w:rFonts w:ascii="Tahoma" w:hAnsi="Tahoma" w:cs="Tahoma"/>
          <w:color w:val="000000"/>
          <w:sz w:val="11"/>
          <w:szCs w:val="11"/>
        </w:rPr>
        <w:t>“</w:t>
      </w:r>
      <w:r>
        <w:rPr>
          <w:rFonts w:ascii="Tahoma" w:hAnsi="Tahoma" w:cs="Tahoma"/>
          <w:color w:val="000000"/>
          <w:sz w:val="11"/>
          <w:szCs w:val="11"/>
        </w:rPr>
        <w:t>三权发证</w:t>
      </w:r>
      <w:r>
        <w:rPr>
          <w:rFonts w:ascii="Tahoma" w:hAnsi="Tahoma" w:cs="Tahoma"/>
          <w:color w:val="000000"/>
          <w:sz w:val="11"/>
          <w:szCs w:val="11"/>
        </w:rPr>
        <w:t>”</w:t>
      </w:r>
      <w:r>
        <w:rPr>
          <w:rFonts w:ascii="Tahoma" w:hAnsi="Tahoma" w:cs="Tahoma"/>
          <w:color w:val="000000"/>
          <w:sz w:val="11"/>
          <w:szCs w:val="11"/>
        </w:rPr>
        <w:t>中测绘方法研究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RTK</w:t>
      </w:r>
      <w:r>
        <w:rPr>
          <w:rFonts w:ascii="Tahoma" w:hAnsi="Tahoma" w:cs="Tahoma"/>
          <w:color w:val="000000"/>
          <w:sz w:val="11"/>
          <w:szCs w:val="11"/>
        </w:rPr>
        <w:t>作业系统及其在城市测绘工程中的应用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ANSYS</w:t>
      </w:r>
      <w:r>
        <w:rPr>
          <w:rFonts w:ascii="Tahoma" w:hAnsi="Tahoma" w:cs="Tahoma"/>
          <w:color w:val="000000"/>
          <w:sz w:val="11"/>
          <w:szCs w:val="11"/>
        </w:rPr>
        <w:t>应力应变特征分析在金厂坝滑坡稳定性评价中的应用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、营口地区地质灾害研究分析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、江西省勘察设计研究院发展战略研究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、大学生英语移动学习意向研究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、知识产权保护中的反向工程问题研究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、星载雷达杂波建模与仿真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、导航接收机空时抗干扰算法的设计与实现</w:t>
      </w:r>
    </w:p>
    <w:p w:rsidR="00C8425E" w:rsidRDefault="00C8425E">
      <w:pPr>
        <w:rPr>
          <w:rFonts w:ascii="Tahoma" w:hAnsi="Tahoma" w:cs="Tahoma" w:hint="eastAsia"/>
          <w:color w:val="000000"/>
          <w:sz w:val="11"/>
          <w:szCs w:val="11"/>
        </w:rPr>
      </w:pPr>
      <w:r>
        <w:rPr>
          <w:rFonts w:ascii="Tahoma" w:hAnsi="Tahoma" w:cs="Tahoma"/>
          <w:color w:val="000000"/>
          <w:sz w:val="11"/>
          <w:szCs w:val="11"/>
        </w:rPr>
        <w:t>50</w:t>
      </w:r>
      <w:r>
        <w:rPr>
          <w:rFonts w:ascii="Tahoma" w:hAnsi="Tahoma" w:cs="Tahoma"/>
          <w:color w:val="000000"/>
          <w:sz w:val="11"/>
          <w:szCs w:val="11"/>
        </w:rPr>
        <w:t>、测绘资料档案数据规范化组织管理与系统设计实现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、地面激光点云测量精度分析与评价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、移动</w:t>
      </w:r>
      <w:r>
        <w:rPr>
          <w:rFonts w:ascii="Tahoma" w:hAnsi="Tahoma" w:cs="Tahoma"/>
          <w:color w:val="000000"/>
          <w:sz w:val="11"/>
          <w:szCs w:val="11"/>
        </w:rPr>
        <w:t>LIDAR</w:t>
      </w:r>
      <w:r>
        <w:rPr>
          <w:rFonts w:ascii="Tahoma" w:hAnsi="Tahoma" w:cs="Tahoma"/>
          <w:color w:val="000000"/>
          <w:sz w:val="11"/>
          <w:szCs w:val="11"/>
        </w:rPr>
        <w:t>数据采集与预处理方法研究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、低空无人机遥感技术及其在某铝土矿山测绘中的应用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、无人机遥感数据处理及其精度评定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、基于</w:t>
      </w:r>
      <w:r>
        <w:rPr>
          <w:rFonts w:ascii="Tahoma" w:hAnsi="Tahoma" w:cs="Tahoma"/>
          <w:color w:val="000000"/>
          <w:sz w:val="11"/>
          <w:szCs w:val="11"/>
        </w:rPr>
        <w:t>GIS</w:t>
      </w:r>
      <w:r>
        <w:rPr>
          <w:rFonts w:ascii="Tahoma" w:hAnsi="Tahoma" w:cs="Tahoma"/>
          <w:color w:val="000000"/>
          <w:sz w:val="11"/>
          <w:szCs w:val="11"/>
        </w:rPr>
        <w:t>的铁路走向辅助决策系统研究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SRTM</w:t>
      </w:r>
      <w:r>
        <w:rPr>
          <w:rFonts w:ascii="Tahoma" w:hAnsi="Tahoma" w:cs="Tahoma"/>
          <w:color w:val="000000"/>
          <w:sz w:val="11"/>
          <w:szCs w:val="11"/>
        </w:rPr>
        <w:t>数据在电力勘测领域的应用研究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、近景摄影测量技术与三维激光扫描技术在隧道变形监测中的应用研究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、古建筑病害信息处理与管理系统的设计与实现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、古建筑基本信息模型在保护工程中的应用研究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、东莞房产管理局测绘业务管理系统的研究与分析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、全自动高精度陀螺仪工程研制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、三维激光扫描技术在工程中的应用研究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、区域</w:t>
      </w:r>
      <w:r>
        <w:rPr>
          <w:rFonts w:ascii="Tahoma" w:hAnsi="Tahoma" w:cs="Tahoma"/>
          <w:color w:val="000000"/>
          <w:sz w:val="11"/>
          <w:szCs w:val="11"/>
        </w:rPr>
        <w:t>CORS</w:t>
      </w:r>
      <w:r>
        <w:rPr>
          <w:rFonts w:ascii="Tahoma" w:hAnsi="Tahoma" w:cs="Tahoma"/>
          <w:color w:val="000000"/>
          <w:sz w:val="11"/>
          <w:szCs w:val="11"/>
        </w:rPr>
        <w:t>站稳定性监测分析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、基于</w:t>
      </w:r>
      <w:r>
        <w:rPr>
          <w:rFonts w:ascii="Tahoma" w:hAnsi="Tahoma" w:cs="Tahoma"/>
          <w:color w:val="000000"/>
          <w:sz w:val="11"/>
          <w:szCs w:val="11"/>
        </w:rPr>
        <w:t>GPS/</w:t>
      </w:r>
      <w:r>
        <w:rPr>
          <w:rFonts w:ascii="Tahoma" w:hAnsi="Tahoma" w:cs="Tahoma"/>
          <w:color w:val="000000"/>
          <w:sz w:val="11"/>
          <w:szCs w:val="11"/>
        </w:rPr>
        <w:t>水准数据的局部似大地水准面精化研究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、利用星载</w:t>
      </w:r>
      <w:r>
        <w:rPr>
          <w:rFonts w:ascii="Tahoma" w:hAnsi="Tahoma" w:cs="Tahoma"/>
          <w:color w:val="000000"/>
          <w:sz w:val="11"/>
          <w:szCs w:val="11"/>
        </w:rPr>
        <w:t>InSAR</w:t>
      </w:r>
      <w:r>
        <w:rPr>
          <w:rFonts w:ascii="Tahoma" w:hAnsi="Tahoma" w:cs="Tahoma"/>
          <w:color w:val="000000"/>
          <w:sz w:val="11"/>
          <w:szCs w:val="11"/>
        </w:rPr>
        <w:t>生成</w:t>
      </w:r>
      <w:r>
        <w:rPr>
          <w:rFonts w:ascii="Tahoma" w:hAnsi="Tahoma" w:cs="Tahoma"/>
          <w:color w:val="000000"/>
          <w:sz w:val="11"/>
          <w:szCs w:val="11"/>
        </w:rPr>
        <w:t>DEM</w:t>
      </w:r>
      <w:r>
        <w:rPr>
          <w:rFonts w:ascii="Tahoma" w:hAnsi="Tahoma" w:cs="Tahoma"/>
          <w:color w:val="000000"/>
          <w:sz w:val="11"/>
          <w:szCs w:val="11"/>
        </w:rPr>
        <w:t>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AH</w:t>
      </w:r>
      <w:r>
        <w:rPr>
          <w:rFonts w:ascii="Tahoma" w:hAnsi="Tahoma" w:cs="Tahoma"/>
          <w:color w:val="000000"/>
          <w:sz w:val="11"/>
          <w:szCs w:val="11"/>
        </w:rPr>
        <w:t>公司测绘工程项目团队绩效管理体系研究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w:t>
      </w:r>
      <w:r>
        <w:rPr>
          <w:rFonts w:ascii="Tahoma" w:hAnsi="Tahoma" w:cs="Tahoma"/>
          <w:color w:val="000000"/>
          <w:sz w:val="11"/>
          <w:szCs w:val="11"/>
        </w:rPr>
        <w:t>GNSS-RTK</w:t>
      </w:r>
      <w:r>
        <w:rPr>
          <w:rFonts w:ascii="Tahoma" w:hAnsi="Tahoma" w:cs="Tahoma"/>
          <w:color w:val="000000"/>
          <w:sz w:val="11"/>
          <w:szCs w:val="11"/>
        </w:rPr>
        <w:t>打桩引导系统的设计与数据分析研究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、基于</w:t>
      </w:r>
      <w:r>
        <w:rPr>
          <w:rFonts w:ascii="Tahoma" w:hAnsi="Tahoma" w:cs="Tahoma"/>
          <w:color w:val="000000"/>
          <w:sz w:val="11"/>
          <w:szCs w:val="11"/>
        </w:rPr>
        <w:t>GNSS</w:t>
      </w:r>
      <w:r>
        <w:rPr>
          <w:rFonts w:ascii="Tahoma" w:hAnsi="Tahoma" w:cs="Tahoma"/>
          <w:color w:val="000000"/>
          <w:sz w:val="11"/>
          <w:szCs w:val="11"/>
        </w:rPr>
        <w:t>信噪比数据的测站环境误差处理方法及其应用研究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、基于智能算法的滑坡位移预测与危险性评价研究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、基于多</w:t>
      </w:r>
      <w:proofErr w:type="gramStart"/>
      <w:r>
        <w:rPr>
          <w:rFonts w:ascii="Tahoma" w:hAnsi="Tahoma" w:cs="Tahoma"/>
          <w:color w:val="000000"/>
          <w:sz w:val="11"/>
          <w:szCs w:val="11"/>
        </w:rPr>
        <w:t>源数据</w:t>
      </w:r>
      <w:proofErr w:type="gramEnd"/>
      <w:r>
        <w:rPr>
          <w:rFonts w:ascii="Tahoma" w:hAnsi="Tahoma" w:cs="Tahoma"/>
          <w:color w:val="000000"/>
          <w:sz w:val="11"/>
          <w:szCs w:val="11"/>
        </w:rPr>
        <w:t>和多尺度分析的滑坡易发性评价方法研究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、基于立体视觉与</w:t>
      </w:r>
      <w:r>
        <w:rPr>
          <w:rFonts w:ascii="Tahoma" w:hAnsi="Tahoma" w:cs="Tahoma"/>
          <w:color w:val="000000"/>
          <w:sz w:val="11"/>
          <w:szCs w:val="11"/>
        </w:rPr>
        <w:t>LSPIV</w:t>
      </w:r>
      <w:r>
        <w:rPr>
          <w:rFonts w:ascii="Tahoma" w:hAnsi="Tahoma" w:cs="Tahoma"/>
          <w:color w:val="000000"/>
          <w:sz w:val="11"/>
          <w:szCs w:val="11"/>
        </w:rPr>
        <w:t>的河流水动力过程近距遥感测量系统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、原子干涉型重力仪的共模噪声抑制研究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、超高分辨率宽测绘带星载</w:t>
      </w:r>
      <w:r>
        <w:rPr>
          <w:rFonts w:ascii="Tahoma" w:hAnsi="Tahoma" w:cs="Tahoma"/>
          <w:color w:val="000000"/>
          <w:sz w:val="11"/>
          <w:szCs w:val="11"/>
        </w:rPr>
        <w:t>SAR</w:t>
      </w:r>
      <w:r>
        <w:rPr>
          <w:rFonts w:ascii="Tahoma" w:hAnsi="Tahoma" w:cs="Tahoma"/>
          <w:color w:val="000000"/>
          <w:sz w:val="11"/>
          <w:szCs w:val="11"/>
        </w:rPr>
        <w:t>成像方法研究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、地球同步轨道</w:t>
      </w:r>
      <w:proofErr w:type="gramStart"/>
      <w:r>
        <w:rPr>
          <w:rFonts w:ascii="Tahoma" w:hAnsi="Tahoma" w:cs="Tahoma"/>
          <w:color w:val="000000"/>
          <w:sz w:val="11"/>
          <w:szCs w:val="11"/>
        </w:rPr>
        <w:t>合成孔径雷达单基</w:t>
      </w:r>
      <w:proofErr w:type="gramEnd"/>
      <w:r>
        <w:rPr>
          <w:rFonts w:ascii="Tahoma" w:hAnsi="Tahoma" w:cs="Tahoma"/>
          <w:color w:val="000000"/>
          <w:sz w:val="11"/>
          <w:szCs w:val="11"/>
        </w:rPr>
        <w:t>/</w:t>
      </w:r>
      <w:r>
        <w:rPr>
          <w:rFonts w:ascii="Tahoma" w:hAnsi="Tahoma" w:cs="Tahoma"/>
          <w:color w:val="000000"/>
          <w:sz w:val="11"/>
          <w:szCs w:val="11"/>
        </w:rPr>
        <w:t>双基成像算法研究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、海岸线价值评测方法研究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、机载激光雷达点云电力线三维重建方法研究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、青岛市地名地址信息标准化管理研究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w:t>
      </w:r>
      <w:proofErr w:type="gramStart"/>
      <w:r>
        <w:rPr>
          <w:rFonts w:ascii="Tahoma" w:hAnsi="Tahoma" w:cs="Tahoma"/>
          <w:color w:val="000000"/>
          <w:sz w:val="11"/>
          <w:szCs w:val="11"/>
        </w:rPr>
        <w:t>支撑架对小型</w:t>
      </w:r>
      <w:proofErr w:type="gramEnd"/>
      <w:r>
        <w:rPr>
          <w:rFonts w:ascii="Tahoma" w:hAnsi="Tahoma" w:cs="Tahoma"/>
          <w:color w:val="000000"/>
          <w:sz w:val="11"/>
          <w:szCs w:val="11"/>
        </w:rPr>
        <w:t>轴流风扇气动性能和噪声影响的研究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、基于</w:t>
      </w:r>
      <w:r>
        <w:rPr>
          <w:rFonts w:ascii="Tahoma" w:hAnsi="Tahoma" w:cs="Tahoma"/>
          <w:color w:val="000000"/>
          <w:sz w:val="11"/>
          <w:szCs w:val="11"/>
        </w:rPr>
        <w:t>VisualLISP</w:t>
      </w:r>
      <w:r>
        <w:rPr>
          <w:rFonts w:ascii="Tahoma" w:hAnsi="Tahoma" w:cs="Tahoma"/>
          <w:color w:val="000000"/>
          <w:sz w:val="11"/>
          <w:szCs w:val="11"/>
        </w:rPr>
        <w:t>、</w:t>
      </w:r>
      <w:r>
        <w:rPr>
          <w:rFonts w:ascii="Tahoma" w:hAnsi="Tahoma" w:cs="Tahoma"/>
          <w:color w:val="000000"/>
          <w:sz w:val="11"/>
          <w:szCs w:val="11"/>
        </w:rPr>
        <w:t>VBA</w:t>
      </w:r>
      <w:r>
        <w:rPr>
          <w:rFonts w:ascii="Tahoma" w:hAnsi="Tahoma" w:cs="Tahoma"/>
          <w:color w:val="000000"/>
          <w:sz w:val="11"/>
          <w:szCs w:val="11"/>
        </w:rPr>
        <w:t>的</w:t>
      </w:r>
      <w:r>
        <w:rPr>
          <w:rFonts w:ascii="Tahoma" w:hAnsi="Tahoma" w:cs="Tahoma"/>
          <w:color w:val="000000"/>
          <w:sz w:val="11"/>
          <w:szCs w:val="11"/>
        </w:rPr>
        <w:t>DEM</w:t>
      </w:r>
      <w:r>
        <w:rPr>
          <w:rFonts w:ascii="Tahoma" w:hAnsi="Tahoma" w:cs="Tahoma"/>
          <w:color w:val="000000"/>
          <w:sz w:val="11"/>
          <w:szCs w:val="11"/>
        </w:rPr>
        <w:t>程序开发与应用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80</w:t>
      </w:r>
      <w:r>
        <w:rPr>
          <w:rFonts w:ascii="Tahoma" w:hAnsi="Tahoma" w:cs="Tahoma"/>
          <w:color w:val="000000"/>
          <w:sz w:val="11"/>
          <w:szCs w:val="11"/>
        </w:rPr>
        <w:t>、内蒙古自治区乌兰察布市集宁区东部地下水资源分析与评价</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测绘工程毕业论文题目三：</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、矿用对旋风机两级叶轮转速匹配性能研究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、胶济铁路沿线传统民居空间构成研究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、单基站</w:t>
      </w:r>
      <w:r>
        <w:rPr>
          <w:rFonts w:ascii="Tahoma" w:hAnsi="Tahoma" w:cs="Tahoma"/>
          <w:color w:val="000000"/>
          <w:sz w:val="11"/>
          <w:szCs w:val="11"/>
        </w:rPr>
        <w:t>CORS</w:t>
      </w:r>
      <w:r>
        <w:rPr>
          <w:rFonts w:ascii="Tahoma" w:hAnsi="Tahoma" w:cs="Tahoma"/>
          <w:color w:val="000000"/>
          <w:sz w:val="11"/>
          <w:szCs w:val="11"/>
        </w:rPr>
        <w:t>技术在土地勘测定界中的应用研究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、基于</w:t>
      </w:r>
      <w:r>
        <w:rPr>
          <w:rFonts w:ascii="Tahoma" w:hAnsi="Tahoma" w:cs="Tahoma"/>
          <w:color w:val="000000"/>
          <w:sz w:val="11"/>
          <w:szCs w:val="11"/>
        </w:rPr>
        <w:t>3S</w:t>
      </w:r>
      <w:r>
        <w:rPr>
          <w:rFonts w:ascii="Tahoma" w:hAnsi="Tahoma" w:cs="Tahoma"/>
          <w:color w:val="000000"/>
          <w:sz w:val="11"/>
          <w:szCs w:val="11"/>
        </w:rPr>
        <w:t>技术的农村地籍调查方法研究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、变迁视野下的中国园林形态分析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、地面摄影测量系统研究与应用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、流形的张量测量及其在工程应变测量中的应用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、复杂地形风资源特性的数值模拟研究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、西南地区深切河谷大型堆积体工程地质研究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、三维空间影像技术在地质工程中的综合应用研究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、基于可靠度理论的露天矿节理岩体边坡稳定性及设计优化研究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、地面复杂环境下移动三维测量精度改善方法研究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、模糊相似性和空间数据建模及其在多维尺度矢量地图空间中的应用研究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、基于十字型阵列的实时三维声学成像技术研究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、中国建筑遗产测绘史研究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、清代宫苑则例中的装修作制度研究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、互联网泛在地理信息自动发现关键技术研究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、多维航道模型及应用关键技术研究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、《中国沿海港口图集》编制设计研究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、基于</w:t>
      </w:r>
      <w:r>
        <w:rPr>
          <w:rFonts w:ascii="Tahoma" w:hAnsi="Tahoma" w:cs="Tahoma"/>
          <w:color w:val="000000"/>
          <w:sz w:val="11"/>
          <w:szCs w:val="11"/>
        </w:rPr>
        <w:t>GDI+</w:t>
      </w:r>
      <w:r>
        <w:rPr>
          <w:rFonts w:ascii="Tahoma" w:hAnsi="Tahoma" w:cs="Tahoma"/>
          <w:color w:val="000000"/>
          <w:sz w:val="11"/>
          <w:szCs w:val="11"/>
        </w:rPr>
        <w:t>的海图符号库分类设计与实现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、坐标转换求解算法及模型误差分析与研究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w:t>
      </w:r>
      <w:r>
        <w:rPr>
          <w:rFonts w:ascii="Tahoma" w:hAnsi="Tahoma" w:cs="Tahoma"/>
          <w:color w:val="000000"/>
          <w:sz w:val="11"/>
          <w:szCs w:val="11"/>
        </w:rPr>
        <w:t>TLS</w:t>
      </w:r>
      <w:r>
        <w:rPr>
          <w:rFonts w:ascii="Tahoma" w:hAnsi="Tahoma" w:cs="Tahoma"/>
          <w:color w:val="000000"/>
          <w:sz w:val="11"/>
          <w:szCs w:val="11"/>
        </w:rPr>
        <w:t>在古建筑物测绘及建模中的应用研究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、关山泵站压实黄土边坡变形破坏特征及稳定性分析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、丹巴县江口沟泥石流发育特征及沟口危险区范围预测研究</w:t>
      </w:r>
    </w:p>
    <w:p w:rsidR="00C8425E" w:rsidRDefault="00C8425E">
      <w:r>
        <w:rPr>
          <w:rFonts w:ascii="Tahoma" w:hAnsi="Tahoma" w:cs="Tahoma"/>
          <w:color w:val="000000"/>
          <w:sz w:val="11"/>
          <w:szCs w:val="11"/>
        </w:rPr>
        <w:t>105</w:t>
      </w:r>
      <w:r>
        <w:rPr>
          <w:rFonts w:ascii="Tahoma" w:hAnsi="Tahoma" w:cs="Tahoma"/>
          <w:color w:val="000000"/>
          <w:sz w:val="11"/>
          <w:szCs w:val="11"/>
        </w:rPr>
        <w:t>、秦巴山区千枚岩边坡</w:t>
      </w:r>
      <w:proofErr w:type="gramStart"/>
      <w:r>
        <w:rPr>
          <w:rFonts w:ascii="Tahoma" w:hAnsi="Tahoma" w:cs="Tahoma"/>
          <w:color w:val="000000"/>
          <w:sz w:val="11"/>
          <w:szCs w:val="11"/>
        </w:rPr>
        <w:t>顺层破坏</w:t>
      </w:r>
      <w:proofErr w:type="gramEnd"/>
      <w:r>
        <w:rPr>
          <w:rFonts w:ascii="Tahoma" w:hAnsi="Tahoma" w:cs="Tahoma"/>
          <w:color w:val="000000"/>
          <w:sz w:val="11"/>
          <w:szCs w:val="11"/>
        </w:rPr>
        <w:t>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、智能神经网络及其在隧道运营期变形预测评估中的应用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、雅</w:t>
      </w:r>
      <w:proofErr w:type="gramStart"/>
      <w:r>
        <w:rPr>
          <w:rFonts w:ascii="Tahoma" w:hAnsi="Tahoma" w:cs="Tahoma"/>
          <w:color w:val="000000"/>
          <w:sz w:val="11"/>
          <w:szCs w:val="11"/>
        </w:rPr>
        <w:t>砻</w:t>
      </w:r>
      <w:proofErr w:type="gramEnd"/>
      <w:r>
        <w:rPr>
          <w:rFonts w:ascii="Tahoma" w:hAnsi="Tahoma" w:cs="Tahoma"/>
          <w:color w:val="000000"/>
          <w:sz w:val="11"/>
          <w:szCs w:val="11"/>
        </w:rPr>
        <w:t>江新龙</w:t>
      </w:r>
      <w:proofErr w:type="gramStart"/>
      <w:r>
        <w:rPr>
          <w:rFonts w:ascii="Tahoma" w:hAnsi="Tahoma" w:cs="Tahoma"/>
          <w:color w:val="000000"/>
          <w:sz w:val="11"/>
          <w:szCs w:val="11"/>
        </w:rPr>
        <w:t>水电站近坝右岸</w:t>
      </w:r>
      <w:proofErr w:type="gramEnd"/>
      <w:r>
        <w:rPr>
          <w:rFonts w:ascii="Tahoma" w:hAnsi="Tahoma" w:cs="Tahoma"/>
          <w:color w:val="000000"/>
          <w:sz w:val="11"/>
          <w:szCs w:val="11"/>
        </w:rPr>
        <w:t>倾倒变形体失稳模式及稳定性研究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、基于应用型本科院校实</w:t>
      </w:r>
      <w:proofErr w:type="gramStart"/>
      <w:r>
        <w:rPr>
          <w:rFonts w:ascii="Tahoma" w:hAnsi="Tahoma" w:cs="Tahoma"/>
          <w:color w:val="000000"/>
          <w:sz w:val="11"/>
          <w:szCs w:val="11"/>
        </w:rPr>
        <w:t>训建筑</w:t>
      </w:r>
      <w:proofErr w:type="gramEnd"/>
      <w:r>
        <w:rPr>
          <w:rFonts w:ascii="Tahoma" w:hAnsi="Tahoma" w:cs="Tahoma"/>
          <w:color w:val="000000"/>
          <w:sz w:val="11"/>
          <w:szCs w:val="11"/>
        </w:rPr>
        <w:t>教学</w:t>
      </w:r>
      <w:r>
        <w:rPr>
          <w:rFonts w:ascii="Tahoma" w:hAnsi="Tahoma" w:cs="Tahoma"/>
          <w:color w:val="000000"/>
          <w:sz w:val="11"/>
          <w:szCs w:val="11"/>
        </w:rPr>
        <w:t>-</w:t>
      </w:r>
      <w:r>
        <w:rPr>
          <w:rFonts w:ascii="Tahoma" w:hAnsi="Tahoma" w:cs="Tahoma"/>
          <w:color w:val="000000"/>
          <w:sz w:val="11"/>
          <w:szCs w:val="11"/>
        </w:rPr>
        <w:t>实</w:t>
      </w:r>
      <w:proofErr w:type="gramStart"/>
      <w:r>
        <w:rPr>
          <w:rFonts w:ascii="Tahoma" w:hAnsi="Tahoma" w:cs="Tahoma"/>
          <w:color w:val="000000"/>
          <w:sz w:val="11"/>
          <w:szCs w:val="11"/>
        </w:rPr>
        <w:t>训空间</w:t>
      </w:r>
      <w:proofErr w:type="gramEnd"/>
      <w:r>
        <w:rPr>
          <w:rFonts w:ascii="Tahoma" w:hAnsi="Tahoma" w:cs="Tahoma"/>
          <w:color w:val="000000"/>
          <w:sz w:val="11"/>
          <w:szCs w:val="11"/>
        </w:rPr>
        <w:t>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、三维激光扫描技术大比例尺数字测图应用研究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、改进遗传</w:t>
      </w:r>
      <w:r>
        <w:rPr>
          <w:rFonts w:ascii="Tahoma" w:hAnsi="Tahoma" w:cs="Tahoma"/>
          <w:color w:val="000000"/>
          <w:sz w:val="11"/>
          <w:szCs w:val="11"/>
        </w:rPr>
        <w:t>BP</w:t>
      </w:r>
      <w:r>
        <w:rPr>
          <w:rFonts w:ascii="Tahoma" w:hAnsi="Tahoma" w:cs="Tahoma"/>
          <w:color w:val="000000"/>
          <w:sz w:val="11"/>
          <w:szCs w:val="11"/>
        </w:rPr>
        <w:t>网络的地表沉降预测方法研究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w:t>
      </w:r>
      <w:proofErr w:type="gramStart"/>
      <w:r>
        <w:rPr>
          <w:rFonts w:ascii="Tahoma" w:hAnsi="Tahoma" w:cs="Tahoma"/>
          <w:color w:val="000000"/>
          <w:sz w:val="11"/>
          <w:szCs w:val="11"/>
        </w:rPr>
        <w:t>白雀寺滑坡</w:t>
      </w:r>
      <w:proofErr w:type="gramEnd"/>
      <w:r>
        <w:rPr>
          <w:rFonts w:ascii="Tahoma" w:hAnsi="Tahoma" w:cs="Tahoma"/>
          <w:color w:val="000000"/>
          <w:sz w:val="11"/>
          <w:szCs w:val="11"/>
        </w:rPr>
        <w:t>复活机理及稳定性研究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、树木三维点云数据分析与建模技术研究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、典型危岩崩塌停</w:t>
      </w:r>
      <w:proofErr w:type="gramStart"/>
      <w:r>
        <w:rPr>
          <w:rFonts w:ascii="Tahoma" w:hAnsi="Tahoma" w:cs="Tahoma"/>
          <w:color w:val="000000"/>
          <w:sz w:val="11"/>
          <w:szCs w:val="11"/>
        </w:rPr>
        <w:t>积范围</w:t>
      </w:r>
      <w:proofErr w:type="gramEnd"/>
      <w:r>
        <w:rPr>
          <w:rFonts w:ascii="Tahoma" w:hAnsi="Tahoma" w:cs="Tahoma"/>
          <w:color w:val="000000"/>
          <w:sz w:val="11"/>
          <w:szCs w:val="11"/>
        </w:rPr>
        <w:t>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w:t>
      </w:r>
      <w:r>
        <w:rPr>
          <w:rFonts w:ascii="Tahoma" w:hAnsi="Tahoma" w:cs="Tahoma"/>
          <w:color w:val="000000"/>
          <w:sz w:val="11"/>
          <w:szCs w:val="11"/>
        </w:rPr>
        <w:t>DM154X</w:t>
      </w:r>
      <w:r>
        <w:rPr>
          <w:rFonts w:ascii="Tahoma" w:hAnsi="Tahoma" w:cs="Tahoma"/>
          <w:color w:val="000000"/>
          <w:sz w:val="11"/>
          <w:szCs w:val="11"/>
        </w:rPr>
        <w:t>型摆线齿轮泵齿廓修整及流量特性研究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、福州朱紫坊历史街区空间形态分析及保护更新研究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、我国反向工程的法律保护问题研究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、基于</w:t>
      </w:r>
      <w:r>
        <w:rPr>
          <w:rFonts w:ascii="Tahoma" w:hAnsi="Tahoma" w:cs="Tahoma"/>
          <w:color w:val="000000"/>
          <w:sz w:val="11"/>
          <w:szCs w:val="11"/>
        </w:rPr>
        <w:t>Hadoop</w:t>
      </w:r>
      <w:r>
        <w:rPr>
          <w:rFonts w:ascii="Tahoma" w:hAnsi="Tahoma" w:cs="Tahoma"/>
          <w:color w:val="000000"/>
          <w:sz w:val="11"/>
          <w:szCs w:val="11"/>
        </w:rPr>
        <w:t>和</w:t>
      </w:r>
      <w:r>
        <w:rPr>
          <w:rFonts w:ascii="Tahoma" w:hAnsi="Tahoma" w:cs="Tahoma"/>
          <w:color w:val="000000"/>
          <w:sz w:val="11"/>
          <w:szCs w:val="11"/>
        </w:rPr>
        <w:t>Mapnik</w:t>
      </w:r>
      <w:r>
        <w:rPr>
          <w:rFonts w:ascii="Tahoma" w:hAnsi="Tahoma" w:cs="Tahoma"/>
          <w:color w:val="000000"/>
          <w:sz w:val="11"/>
          <w:szCs w:val="11"/>
        </w:rPr>
        <w:t>的矢量数据渲染技术研究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w:t>
      </w:r>
      <w:r>
        <w:rPr>
          <w:rFonts w:ascii="Tahoma" w:hAnsi="Tahoma" w:cs="Tahoma"/>
          <w:color w:val="000000"/>
          <w:sz w:val="11"/>
          <w:szCs w:val="11"/>
        </w:rPr>
        <w:t>3D</w:t>
      </w:r>
      <w:r>
        <w:rPr>
          <w:rFonts w:ascii="Tahoma" w:hAnsi="Tahoma" w:cs="Tahoma"/>
          <w:color w:val="000000"/>
          <w:sz w:val="11"/>
          <w:szCs w:val="11"/>
        </w:rPr>
        <w:t>产品在</w:t>
      </w:r>
      <w:proofErr w:type="gramStart"/>
      <w:r>
        <w:rPr>
          <w:rFonts w:ascii="Tahoma" w:hAnsi="Tahoma" w:cs="Tahoma"/>
          <w:color w:val="000000"/>
          <w:sz w:val="11"/>
          <w:szCs w:val="11"/>
        </w:rPr>
        <w:t>地理国情</w:t>
      </w:r>
      <w:proofErr w:type="gramEnd"/>
      <w:r>
        <w:rPr>
          <w:rFonts w:ascii="Tahoma" w:hAnsi="Tahoma" w:cs="Tahoma"/>
          <w:color w:val="000000"/>
          <w:sz w:val="11"/>
          <w:szCs w:val="11"/>
        </w:rPr>
        <w:t>普查应用中的关键技术研究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、长距离线性工程点位控制的应用研究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、则木河断裂带西昌</w:t>
      </w:r>
      <w:r>
        <w:rPr>
          <w:rFonts w:ascii="Tahoma" w:hAnsi="Tahoma" w:cs="Tahoma"/>
          <w:color w:val="000000"/>
          <w:sz w:val="11"/>
          <w:szCs w:val="11"/>
        </w:rPr>
        <w:t>-</w:t>
      </w:r>
      <w:r>
        <w:rPr>
          <w:rFonts w:ascii="Tahoma" w:hAnsi="Tahoma" w:cs="Tahoma"/>
          <w:color w:val="000000"/>
          <w:sz w:val="11"/>
          <w:szCs w:val="11"/>
        </w:rPr>
        <w:t>普格</w:t>
      </w:r>
      <w:proofErr w:type="gramStart"/>
      <w:r>
        <w:rPr>
          <w:rFonts w:ascii="Tahoma" w:hAnsi="Tahoma" w:cs="Tahoma"/>
          <w:color w:val="000000"/>
          <w:sz w:val="11"/>
          <w:szCs w:val="11"/>
        </w:rPr>
        <w:t>段重大</w:t>
      </w:r>
      <w:proofErr w:type="gramEnd"/>
      <w:r>
        <w:rPr>
          <w:rFonts w:ascii="Tahoma" w:hAnsi="Tahoma" w:cs="Tahoma"/>
          <w:color w:val="000000"/>
          <w:sz w:val="11"/>
          <w:szCs w:val="11"/>
        </w:rPr>
        <w:t>古滑坡发育特征及成因机理研究</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lastRenderedPageBreak/>
        <w:t xml:space="preserve">　　</w:t>
      </w:r>
      <w:r>
        <w:rPr>
          <w:rStyle w:val="a3"/>
          <w:rFonts w:ascii="Tahoma" w:hAnsi="Tahoma" w:cs="Tahoma"/>
          <w:color w:val="000000"/>
          <w:sz w:val="11"/>
          <w:szCs w:val="11"/>
        </w:rPr>
        <w:t>测绘工程毕业论文题目四：</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、雅</w:t>
      </w:r>
      <w:proofErr w:type="gramStart"/>
      <w:r>
        <w:rPr>
          <w:rFonts w:ascii="Tahoma" w:hAnsi="Tahoma" w:cs="Tahoma"/>
          <w:color w:val="000000"/>
          <w:sz w:val="11"/>
          <w:szCs w:val="11"/>
        </w:rPr>
        <w:t>砻</w:t>
      </w:r>
      <w:proofErr w:type="gramEnd"/>
      <w:r>
        <w:rPr>
          <w:rFonts w:ascii="Tahoma" w:hAnsi="Tahoma" w:cs="Tahoma"/>
          <w:color w:val="000000"/>
          <w:sz w:val="11"/>
          <w:szCs w:val="11"/>
        </w:rPr>
        <w:t>江卡拉地区滑坡发育规律与成因机制分析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、四川木里菜籽湾滑坡形成演化机制及稳定性评价研究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、巴中机场</w:t>
      </w:r>
      <w:proofErr w:type="gramStart"/>
      <w:r>
        <w:rPr>
          <w:rFonts w:ascii="Tahoma" w:hAnsi="Tahoma" w:cs="Tahoma"/>
          <w:color w:val="000000"/>
          <w:sz w:val="11"/>
          <w:szCs w:val="11"/>
        </w:rPr>
        <w:t>五显庙深切</w:t>
      </w:r>
      <w:proofErr w:type="gramEnd"/>
      <w:r>
        <w:rPr>
          <w:rFonts w:ascii="Tahoma" w:hAnsi="Tahoma" w:cs="Tahoma"/>
          <w:color w:val="000000"/>
          <w:sz w:val="11"/>
          <w:szCs w:val="11"/>
        </w:rPr>
        <w:t>沟谷高填方边坡稳定性研究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、基于三维激光扫描的桥面变形检测技术应用研究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、双体双推进无人船路径跟踪控制研究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、重庆某机场水库高</w:t>
      </w:r>
      <w:proofErr w:type="gramStart"/>
      <w:r>
        <w:rPr>
          <w:rFonts w:ascii="Tahoma" w:hAnsi="Tahoma" w:cs="Tahoma"/>
          <w:color w:val="000000"/>
          <w:sz w:val="11"/>
          <w:szCs w:val="11"/>
        </w:rPr>
        <w:t>填方区砂泥岩</w:t>
      </w:r>
      <w:proofErr w:type="gramEnd"/>
      <w:r>
        <w:rPr>
          <w:rFonts w:ascii="Tahoma" w:hAnsi="Tahoma" w:cs="Tahoma"/>
          <w:color w:val="000000"/>
          <w:sz w:val="11"/>
          <w:szCs w:val="11"/>
        </w:rPr>
        <w:t>混合填筑料适宜性研究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w:t>
      </w:r>
      <w:r>
        <w:rPr>
          <w:rFonts w:ascii="Tahoma" w:hAnsi="Tahoma" w:cs="Tahoma"/>
          <w:color w:val="000000"/>
          <w:sz w:val="11"/>
          <w:szCs w:val="11"/>
        </w:rPr>
        <w:t>BLT5</w:t>
      </w:r>
      <w:r>
        <w:rPr>
          <w:rFonts w:ascii="Tahoma" w:hAnsi="Tahoma" w:cs="Tahoma"/>
          <w:color w:val="000000"/>
          <w:sz w:val="11"/>
          <w:szCs w:val="11"/>
        </w:rPr>
        <w:t>全伺服人造</w:t>
      </w:r>
      <w:proofErr w:type="gramStart"/>
      <w:r>
        <w:rPr>
          <w:rFonts w:ascii="Tahoma" w:hAnsi="Tahoma" w:cs="Tahoma"/>
          <w:color w:val="000000"/>
          <w:sz w:val="11"/>
          <w:szCs w:val="11"/>
        </w:rPr>
        <w:t>草坪机关键</w:t>
      </w:r>
      <w:proofErr w:type="gramEnd"/>
      <w:r>
        <w:rPr>
          <w:rFonts w:ascii="Tahoma" w:hAnsi="Tahoma" w:cs="Tahoma"/>
          <w:color w:val="000000"/>
          <w:sz w:val="11"/>
          <w:szCs w:val="11"/>
        </w:rPr>
        <w:t>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、脉冲激光测距高精度时间间隔测量技术研究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、基于</w:t>
      </w:r>
      <w:r>
        <w:rPr>
          <w:rFonts w:ascii="Tahoma" w:hAnsi="Tahoma" w:cs="Tahoma"/>
          <w:color w:val="000000"/>
          <w:sz w:val="11"/>
          <w:szCs w:val="11"/>
        </w:rPr>
        <w:t>ArcSDEforOracle</w:t>
      </w:r>
      <w:r>
        <w:rPr>
          <w:rFonts w:ascii="Tahoma" w:hAnsi="Tahoma" w:cs="Tahoma"/>
          <w:color w:val="000000"/>
          <w:sz w:val="11"/>
          <w:szCs w:val="11"/>
        </w:rPr>
        <w:t>的大兴安岭空间数据库管理系统设计与实现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、小型无人机航空遥感系统及其影像处理研究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、大比例尺立体测绘缩比相机主支撑结构设计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、露天测绘计算机辅助系统设计与实现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w:t>
      </w:r>
      <w:r>
        <w:rPr>
          <w:rFonts w:ascii="Tahoma" w:hAnsi="Tahoma" w:cs="Tahoma"/>
          <w:color w:val="000000"/>
          <w:sz w:val="11"/>
          <w:szCs w:val="11"/>
        </w:rPr>
        <w:t>GPS</w:t>
      </w:r>
      <w:r>
        <w:rPr>
          <w:rFonts w:ascii="Tahoma" w:hAnsi="Tahoma" w:cs="Tahoma"/>
          <w:color w:val="000000"/>
          <w:sz w:val="11"/>
          <w:szCs w:val="11"/>
        </w:rPr>
        <w:t>控制网优化设计与数据处理研究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、三线阵立体测绘相机软件系统设计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w:t>
      </w:r>
      <w:r>
        <w:rPr>
          <w:rFonts w:ascii="Tahoma" w:hAnsi="Tahoma" w:cs="Tahoma"/>
          <w:color w:val="000000"/>
          <w:sz w:val="11"/>
          <w:szCs w:val="11"/>
        </w:rPr>
        <w:t>GPS-RTK</w:t>
      </w:r>
      <w:r>
        <w:rPr>
          <w:rFonts w:ascii="Tahoma" w:hAnsi="Tahoma" w:cs="Tahoma"/>
          <w:color w:val="000000"/>
          <w:sz w:val="11"/>
          <w:szCs w:val="11"/>
        </w:rPr>
        <w:t>在水下地形测绘中的应用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、基于北斗</w:t>
      </w:r>
      <w:r>
        <w:rPr>
          <w:rFonts w:ascii="Tahoma" w:hAnsi="Tahoma" w:cs="Tahoma"/>
          <w:color w:val="000000"/>
          <w:sz w:val="11"/>
          <w:szCs w:val="11"/>
        </w:rPr>
        <w:t>/GPS</w:t>
      </w:r>
      <w:r>
        <w:rPr>
          <w:rFonts w:ascii="Tahoma" w:hAnsi="Tahoma" w:cs="Tahoma"/>
          <w:color w:val="000000"/>
          <w:sz w:val="11"/>
          <w:szCs w:val="11"/>
        </w:rPr>
        <w:t>与</w:t>
      </w:r>
      <w:r>
        <w:rPr>
          <w:rFonts w:ascii="Tahoma" w:hAnsi="Tahoma" w:cs="Tahoma"/>
          <w:color w:val="000000"/>
          <w:sz w:val="11"/>
          <w:szCs w:val="11"/>
        </w:rPr>
        <w:t>GIS</w:t>
      </w:r>
      <w:r>
        <w:rPr>
          <w:rFonts w:ascii="Tahoma" w:hAnsi="Tahoma" w:cs="Tahoma"/>
          <w:color w:val="000000"/>
          <w:sz w:val="11"/>
          <w:szCs w:val="11"/>
        </w:rPr>
        <w:t>的桥梁变形监测系统研究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、太原市地铁</w:t>
      </w:r>
      <w:r>
        <w:rPr>
          <w:rFonts w:ascii="Tahoma" w:hAnsi="Tahoma" w:cs="Tahoma"/>
          <w:color w:val="000000"/>
          <w:sz w:val="11"/>
          <w:szCs w:val="11"/>
        </w:rPr>
        <w:t>2</w:t>
      </w:r>
      <w:r>
        <w:rPr>
          <w:rFonts w:ascii="Tahoma" w:hAnsi="Tahoma" w:cs="Tahoma"/>
          <w:color w:val="000000"/>
          <w:sz w:val="11"/>
          <w:szCs w:val="11"/>
        </w:rPr>
        <w:t>号线大南门段盾构法施工对地面及建筑物的影响研究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、古建筑测绘中真实性的体现及相关问题研究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、基于</w:t>
      </w:r>
      <w:r>
        <w:rPr>
          <w:rFonts w:ascii="Tahoma" w:hAnsi="Tahoma" w:cs="Tahoma"/>
          <w:color w:val="000000"/>
          <w:sz w:val="11"/>
          <w:szCs w:val="11"/>
        </w:rPr>
        <w:t>Virtools</w:t>
      </w:r>
      <w:r>
        <w:rPr>
          <w:rFonts w:ascii="Tahoma" w:hAnsi="Tahoma" w:cs="Tahoma"/>
          <w:color w:val="000000"/>
          <w:sz w:val="11"/>
          <w:szCs w:val="11"/>
        </w:rPr>
        <w:t>的虚拟测绘系统的设计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、稳健整体最小二乘算法与应用研究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、区域性参考框架的稳定性分析方法研究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、内蒙古测绘地理信息行政管理问题与对策研究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、基于</w:t>
      </w:r>
      <w:r>
        <w:rPr>
          <w:rFonts w:ascii="Tahoma" w:hAnsi="Tahoma" w:cs="Tahoma"/>
          <w:color w:val="000000"/>
          <w:sz w:val="11"/>
          <w:szCs w:val="11"/>
        </w:rPr>
        <w:t>TLiDAR</w:t>
      </w:r>
      <w:r>
        <w:rPr>
          <w:rFonts w:ascii="Tahoma" w:hAnsi="Tahoma" w:cs="Tahoma"/>
          <w:color w:val="000000"/>
          <w:sz w:val="11"/>
          <w:szCs w:val="11"/>
        </w:rPr>
        <w:t>的三维场景创建及可视化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、基于并行流水线结构的高速图像压缩技术研究</w:t>
      </w:r>
      <w:r>
        <w:rPr>
          <w:rFonts w:ascii="Tahoma" w:hAnsi="Tahoma" w:cs="Tahoma"/>
          <w:color w:val="000000"/>
          <w:sz w:val="11"/>
          <w:szCs w:val="11"/>
        </w:rPr>
        <w:br/>
        <w:t>      </w:t>
      </w:r>
      <w:r>
        <w:rPr>
          <w:rStyle w:val="apple-converted-space"/>
          <w:rFonts w:ascii="Tahoma" w:hAnsi="Tahoma" w:cs="Tahoma"/>
          <w:color w:val="000000"/>
          <w:sz w:val="11"/>
          <w:szCs w:val="11"/>
        </w:rPr>
        <w:t> </w:t>
      </w:r>
      <w:hyperlink r:id="rId4" w:history="1">
        <w:r>
          <w:rPr>
            <w:rStyle w:val="a4"/>
            <w:rFonts w:ascii="Tahoma" w:hAnsi="Tahoma" w:cs="Tahoma"/>
            <w:sz w:val="11"/>
            <w:szCs w:val="11"/>
          </w:rPr>
          <w:t>http://www.lunwenstudy.com/cankaowenxian/126393.html</w:t>
        </w:r>
      </w:hyperlink>
    </w:p>
    <w:sectPr w:rsidR="00C8425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425E"/>
    <w:rsid w:val="00C8425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842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425E"/>
    <w:rPr>
      <w:rFonts w:ascii="宋体" w:eastAsia="宋体" w:hAnsi="宋体" w:cs="宋体"/>
      <w:b/>
      <w:bCs/>
      <w:kern w:val="36"/>
      <w:sz w:val="48"/>
      <w:szCs w:val="48"/>
    </w:rPr>
  </w:style>
  <w:style w:type="character" w:styleId="a3">
    <w:name w:val="Strong"/>
    <w:basedOn w:val="a0"/>
    <w:uiPriority w:val="22"/>
    <w:qFormat/>
    <w:rsid w:val="00C8425E"/>
    <w:rPr>
      <w:b/>
      <w:bCs/>
    </w:rPr>
  </w:style>
  <w:style w:type="character" w:customStyle="1" w:styleId="apple-converted-space">
    <w:name w:val="apple-converted-space"/>
    <w:basedOn w:val="a0"/>
    <w:rsid w:val="00C8425E"/>
  </w:style>
  <w:style w:type="character" w:styleId="a4">
    <w:name w:val="Hyperlink"/>
    <w:basedOn w:val="a0"/>
    <w:uiPriority w:val="99"/>
    <w:semiHidden/>
    <w:unhideWhenUsed/>
    <w:rsid w:val="00C8425E"/>
    <w:rPr>
      <w:color w:val="0000FF"/>
      <w:u w:val="single"/>
    </w:rPr>
  </w:style>
</w:styles>
</file>

<file path=word/webSettings.xml><?xml version="1.0" encoding="utf-8"?>
<w:webSettings xmlns:r="http://schemas.openxmlformats.org/officeDocument/2006/relationships" xmlns:w="http://schemas.openxmlformats.org/wordprocessingml/2006/main">
  <w:divs>
    <w:div w:id="16532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cankaowenxian/1263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3498</Characters>
  <Application>Microsoft Office Word</Application>
  <DocSecurity>0</DocSecurity>
  <Lines>29</Lines>
  <Paragraphs>8</Paragraphs>
  <ScaleCrop>false</ScaleCrop>
  <Company>微软中国</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2019-01-05T06:04:00Z</dcterms:created>
  <dcterms:modified xsi:type="dcterms:W3CDTF">2019-01-05T06:04:00Z</dcterms:modified>
</cp:coreProperties>
</file>