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D1672" w14:textId="7FCD38DB" w:rsidR="00B72575" w:rsidRPr="00515033" w:rsidRDefault="00B72575" w:rsidP="00B72575">
      <w:pPr>
        <w:rPr>
          <w:rFonts w:ascii="Calibri" w:hAnsi="Calibri" w:cs="Calibri"/>
          <w:b/>
          <w:bCs/>
          <w:sz w:val="32"/>
          <w:szCs w:val="32"/>
        </w:rPr>
      </w:pPr>
      <w:r w:rsidRPr="00515033">
        <w:rPr>
          <w:rFonts w:ascii="Calibri" w:hAnsi="Calibri" w:cs="Calibri"/>
          <w:b/>
          <w:bCs/>
          <w:sz w:val="32"/>
          <w:szCs w:val="32"/>
        </w:rPr>
        <w:t>Report on Cyber Threat Visibility Challenges for SMEs and Developing Economies</w:t>
      </w:r>
    </w:p>
    <w:p w14:paraId="7362E9F4" w14:textId="6976275E" w:rsidR="00B72575" w:rsidRPr="00515033" w:rsidRDefault="00EC1188" w:rsidP="00B72575">
      <w:pPr>
        <w:rPr>
          <w:rFonts w:ascii="Calibri" w:hAnsi="Calibri" w:cs="Calibri"/>
          <w:b/>
          <w:bCs/>
          <w:sz w:val="24"/>
          <w:szCs w:val="24"/>
        </w:rPr>
      </w:pPr>
      <w:r w:rsidRPr="00515033">
        <w:rPr>
          <w:rFonts w:ascii="Calibri" w:hAnsi="Calibri" w:cs="Calibri"/>
          <w:b/>
          <w:bCs/>
          <w:sz w:val="24"/>
          <w:szCs w:val="24"/>
        </w:rPr>
        <w:t>Abstract</w:t>
      </w:r>
    </w:p>
    <w:p w14:paraId="1874C603" w14:textId="5B29EA21" w:rsidR="00EC1188" w:rsidRPr="00C309C2" w:rsidRDefault="00EC1188" w:rsidP="00B72575">
      <w:pPr>
        <w:rPr>
          <w:rFonts w:ascii="Calibri" w:hAnsi="Calibri" w:cs="Calibri"/>
          <w:sz w:val="24"/>
          <w:szCs w:val="24"/>
        </w:rPr>
      </w:pPr>
      <w:r w:rsidRPr="00C309C2">
        <w:rPr>
          <w:rFonts w:ascii="Calibri" w:hAnsi="Calibri" w:cs="Calibri"/>
          <w:sz w:val="24"/>
          <w:szCs w:val="24"/>
        </w:rPr>
        <w:t xml:space="preserve">This study is </w:t>
      </w:r>
      <w:r w:rsidRPr="00C309C2">
        <w:rPr>
          <w:rFonts w:ascii="Calibri" w:hAnsi="Calibri" w:cs="Calibri"/>
          <w:sz w:val="24"/>
          <w:szCs w:val="24"/>
        </w:rPr>
        <w:t xml:space="preserve">based </w:t>
      </w:r>
      <w:r w:rsidRPr="00C309C2">
        <w:rPr>
          <w:rFonts w:ascii="Calibri" w:hAnsi="Calibri" w:cs="Calibri"/>
          <w:sz w:val="24"/>
          <w:szCs w:val="24"/>
        </w:rPr>
        <w:t>on exploring the obstacles encountered by Small and Medium-sized Enterprises (SMEs) and emerging economies in upholding visibility over cyber threats, with the aim of gaining insight into their specific cybersecurity requirements and difficulties.</w:t>
      </w:r>
      <w:r w:rsidRPr="00C309C2">
        <w:rPr>
          <w:rFonts w:ascii="Calibri" w:hAnsi="Calibri" w:cs="Calibri"/>
          <w:sz w:val="24"/>
          <w:szCs w:val="24"/>
        </w:rPr>
        <w:t xml:space="preserve"> It mentions various reasons along with </w:t>
      </w:r>
      <w:r w:rsidR="00C634B5" w:rsidRPr="00C309C2">
        <w:rPr>
          <w:rFonts w:ascii="Calibri" w:hAnsi="Calibri" w:cs="Calibri"/>
          <w:sz w:val="24"/>
          <w:szCs w:val="24"/>
        </w:rPr>
        <w:t>evident studies that showcases the lack of cyber security awareness among SMEs and Developing Economies.</w:t>
      </w:r>
      <w:r w:rsidR="00515033">
        <w:rPr>
          <w:rFonts w:ascii="Calibri" w:hAnsi="Calibri" w:cs="Calibri"/>
          <w:sz w:val="24"/>
          <w:szCs w:val="24"/>
        </w:rPr>
        <w:t xml:space="preserve"> </w:t>
      </w:r>
      <w:r w:rsidR="00515033" w:rsidRPr="00515033">
        <w:rPr>
          <w:rFonts w:ascii="Calibri" w:hAnsi="Calibri" w:cs="Calibri"/>
          <w:sz w:val="24"/>
          <w:szCs w:val="24"/>
        </w:rPr>
        <w:t>At the same time, however, entrepreneurs are often unprepared for cybersecurity needs</w:t>
      </w:r>
      <w:r w:rsidR="00515033">
        <w:rPr>
          <w:rFonts w:ascii="Calibri" w:hAnsi="Calibri" w:cs="Calibri"/>
          <w:sz w:val="24"/>
          <w:szCs w:val="24"/>
        </w:rPr>
        <w:t>,</w:t>
      </w:r>
      <w:r w:rsidR="00515033" w:rsidRPr="00515033">
        <w:rPr>
          <w:rFonts w:ascii="Calibri" w:hAnsi="Calibri" w:cs="Calibri"/>
          <w:sz w:val="24"/>
          <w:szCs w:val="24"/>
        </w:rPr>
        <w:t xml:space="preserve"> the policymakers, industry, and nonprofit groups that support them also face technological and knowledge constraints in keeping up with their needs.</w:t>
      </w:r>
      <w:r w:rsidR="00515033">
        <w:rPr>
          <w:rFonts w:ascii="Calibri" w:hAnsi="Calibri" w:cs="Calibri"/>
          <w:sz w:val="24"/>
          <w:szCs w:val="24"/>
        </w:rPr>
        <w:t xml:space="preserve"> This research comprises of some of the major challenges faced by SMEs that are responsible for the lack of their cyber security.</w:t>
      </w:r>
    </w:p>
    <w:p w14:paraId="77F2B283" w14:textId="1A66EF5A" w:rsidR="00C634B5" w:rsidRPr="00C309C2" w:rsidRDefault="00C634B5" w:rsidP="00B72575">
      <w:pPr>
        <w:rPr>
          <w:rFonts w:ascii="Calibri" w:hAnsi="Calibri" w:cs="Calibri"/>
          <w:sz w:val="24"/>
          <w:szCs w:val="24"/>
        </w:rPr>
      </w:pPr>
      <w:r w:rsidRPr="00C309C2">
        <w:rPr>
          <w:rFonts w:ascii="Calibri" w:hAnsi="Calibri" w:cs="Calibri"/>
          <w:sz w:val="24"/>
          <w:szCs w:val="24"/>
        </w:rPr>
        <w:t>Keywords: Cybersecurity, SMEs, Developing Economies,</w:t>
      </w:r>
      <w:r w:rsidRPr="00C309C2">
        <w:rPr>
          <w:rFonts w:ascii="Calibri" w:hAnsi="Calibri" w:cs="Calibri"/>
          <w:sz w:val="24"/>
          <w:szCs w:val="24"/>
        </w:rPr>
        <w:t xml:space="preserve"> </w:t>
      </w:r>
      <w:r w:rsidRPr="00C309C2">
        <w:rPr>
          <w:rFonts w:ascii="Calibri" w:hAnsi="Calibri" w:cs="Calibri"/>
          <w:sz w:val="24"/>
          <w:szCs w:val="24"/>
        </w:rPr>
        <w:t>Cyber Threat Visibility</w:t>
      </w:r>
      <w:r w:rsidR="00E41E69" w:rsidRPr="00C309C2">
        <w:rPr>
          <w:rFonts w:ascii="Calibri" w:hAnsi="Calibri" w:cs="Calibri"/>
          <w:sz w:val="24"/>
          <w:szCs w:val="24"/>
        </w:rPr>
        <w:t>.</w:t>
      </w:r>
    </w:p>
    <w:p w14:paraId="7470D8AF" w14:textId="6F2F5DD9" w:rsidR="00C634B5" w:rsidRPr="00C309C2" w:rsidRDefault="00C634B5" w:rsidP="00B72575">
      <w:pPr>
        <w:rPr>
          <w:rFonts w:ascii="Calibri" w:hAnsi="Calibri" w:cs="Calibri"/>
          <w:sz w:val="24"/>
          <w:szCs w:val="24"/>
        </w:rPr>
      </w:pPr>
      <w:r w:rsidRPr="00C309C2">
        <w:rPr>
          <w:rFonts w:ascii="Calibri" w:hAnsi="Calibri" w:cs="Calibri"/>
          <w:sz w:val="24"/>
          <w:szCs w:val="24"/>
        </w:rPr>
        <w:t xml:space="preserve">                                                  </w:t>
      </w:r>
    </w:p>
    <w:p w14:paraId="63FD77B4" w14:textId="77777777" w:rsidR="00C634B5" w:rsidRPr="00C309C2" w:rsidRDefault="00C634B5" w:rsidP="00B72575">
      <w:pPr>
        <w:rPr>
          <w:rFonts w:ascii="Calibri" w:hAnsi="Calibri" w:cs="Calibri"/>
          <w:sz w:val="24"/>
          <w:szCs w:val="24"/>
        </w:rPr>
      </w:pPr>
    </w:p>
    <w:p w14:paraId="503DC244" w14:textId="41ADA96F" w:rsidR="00C634B5" w:rsidRPr="00515033" w:rsidRDefault="00C634B5" w:rsidP="00B72575">
      <w:pPr>
        <w:rPr>
          <w:rFonts w:ascii="Calibri" w:hAnsi="Calibri" w:cs="Calibri"/>
          <w:b/>
          <w:bCs/>
          <w:sz w:val="24"/>
          <w:szCs w:val="24"/>
        </w:rPr>
      </w:pPr>
      <w:r w:rsidRPr="00515033">
        <w:rPr>
          <w:rFonts w:ascii="Calibri" w:hAnsi="Calibri" w:cs="Calibri"/>
          <w:b/>
          <w:bCs/>
          <w:sz w:val="24"/>
          <w:szCs w:val="24"/>
        </w:rPr>
        <w:t>Table of Contents-</w:t>
      </w:r>
    </w:p>
    <w:p w14:paraId="31A38D33" w14:textId="77135552" w:rsidR="00C634B5" w:rsidRPr="00C309C2" w:rsidRDefault="00C634B5" w:rsidP="00B72575">
      <w:pPr>
        <w:rPr>
          <w:rFonts w:ascii="Calibri" w:hAnsi="Calibri" w:cs="Calibri"/>
          <w:sz w:val="24"/>
          <w:szCs w:val="24"/>
        </w:rPr>
      </w:pPr>
      <w:r w:rsidRPr="00C309C2">
        <w:rPr>
          <w:rFonts w:ascii="Calibri" w:hAnsi="Calibri" w:cs="Calibri"/>
          <w:sz w:val="24"/>
          <w:szCs w:val="24"/>
        </w:rPr>
        <w:t>Abstract…………………………………………………………………………………………….1</w:t>
      </w:r>
    </w:p>
    <w:p w14:paraId="609201C3" w14:textId="1C084D1B" w:rsidR="00C634B5" w:rsidRPr="00C309C2" w:rsidRDefault="00C634B5" w:rsidP="00B72575">
      <w:pPr>
        <w:rPr>
          <w:rFonts w:ascii="Calibri" w:hAnsi="Calibri" w:cs="Calibri"/>
          <w:sz w:val="24"/>
          <w:szCs w:val="24"/>
        </w:rPr>
      </w:pPr>
      <w:r w:rsidRPr="00C309C2">
        <w:rPr>
          <w:rFonts w:ascii="Calibri" w:hAnsi="Calibri" w:cs="Calibri"/>
          <w:sz w:val="24"/>
          <w:szCs w:val="24"/>
        </w:rPr>
        <w:t>Table of Contents………………………………………………………………………………1</w:t>
      </w:r>
    </w:p>
    <w:p w14:paraId="07682635" w14:textId="5A423E92" w:rsidR="00C634B5" w:rsidRPr="00C309C2" w:rsidRDefault="00C634B5" w:rsidP="00B72575">
      <w:pPr>
        <w:rPr>
          <w:rFonts w:ascii="Calibri" w:hAnsi="Calibri" w:cs="Calibri"/>
          <w:sz w:val="24"/>
          <w:szCs w:val="24"/>
        </w:rPr>
      </w:pPr>
      <w:r w:rsidRPr="00C309C2">
        <w:rPr>
          <w:rFonts w:ascii="Calibri" w:hAnsi="Calibri" w:cs="Calibri"/>
          <w:sz w:val="24"/>
          <w:szCs w:val="24"/>
        </w:rPr>
        <w:t>Introduction……………………………………………………………………………………</w:t>
      </w:r>
      <w:r w:rsidR="00515033">
        <w:rPr>
          <w:rFonts w:ascii="Calibri" w:hAnsi="Calibri" w:cs="Calibri"/>
          <w:sz w:val="24"/>
          <w:szCs w:val="24"/>
        </w:rPr>
        <w:t>…</w:t>
      </w:r>
      <w:r w:rsidRPr="00C309C2">
        <w:rPr>
          <w:rFonts w:ascii="Calibri" w:hAnsi="Calibri" w:cs="Calibri"/>
          <w:sz w:val="24"/>
          <w:szCs w:val="24"/>
        </w:rPr>
        <w:t>2</w:t>
      </w:r>
    </w:p>
    <w:p w14:paraId="4167664A" w14:textId="2E66ECCB" w:rsidR="00C634B5" w:rsidRPr="00C309C2" w:rsidRDefault="00D65E8F" w:rsidP="00B72575">
      <w:pPr>
        <w:rPr>
          <w:rFonts w:ascii="Calibri" w:hAnsi="Calibri" w:cs="Calibri"/>
          <w:sz w:val="24"/>
          <w:szCs w:val="24"/>
        </w:rPr>
      </w:pPr>
      <w:r w:rsidRPr="00C309C2">
        <w:rPr>
          <w:rFonts w:ascii="Calibri" w:hAnsi="Calibri" w:cs="Calibri"/>
          <w:sz w:val="24"/>
          <w:szCs w:val="24"/>
        </w:rPr>
        <w:t>Methodology</w:t>
      </w:r>
      <w:r w:rsidR="00C634B5" w:rsidRPr="00C309C2">
        <w:rPr>
          <w:rFonts w:ascii="Calibri" w:hAnsi="Calibri" w:cs="Calibri"/>
          <w:sz w:val="24"/>
          <w:szCs w:val="24"/>
        </w:rPr>
        <w:t>……………………………………………………………………………………</w:t>
      </w:r>
      <w:r w:rsidR="00515033">
        <w:rPr>
          <w:rFonts w:ascii="Calibri" w:hAnsi="Calibri" w:cs="Calibri"/>
          <w:sz w:val="24"/>
          <w:szCs w:val="24"/>
        </w:rPr>
        <w:t xml:space="preserve"> 2</w:t>
      </w:r>
    </w:p>
    <w:p w14:paraId="2C936C41" w14:textId="7C3BF94D" w:rsidR="00C634B5" w:rsidRPr="00C309C2" w:rsidRDefault="00515033" w:rsidP="00B72575">
      <w:pPr>
        <w:rPr>
          <w:rFonts w:ascii="Calibri" w:hAnsi="Calibri" w:cs="Calibri"/>
          <w:sz w:val="24"/>
          <w:szCs w:val="24"/>
        </w:rPr>
      </w:pPr>
      <w:r>
        <w:rPr>
          <w:rFonts w:ascii="Calibri" w:hAnsi="Calibri" w:cs="Calibri"/>
          <w:sz w:val="24"/>
          <w:szCs w:val="24"/>
        </w:rPr>
        <w:t>Overview</w:t>
      </w:r>
      <w:r w:rsidR="00C62627" w:rsidRPr="00C309C2">
        <w:rPr>
          <w:rFonts w:ascii="Calibri" w:hAnsi="Calibri" w:cs="Calibri"/>
          <w:sz w:val="24"/>
          <w:szCs w:val="24"/>
        </w:rPr>
        <w:t>………………………………………………………………………………………</w:t>
      </w:r>
      <w:proofErr w:type="gramStart"/>
      <w:r w:rsidR="00C62627" w:rsidRPr="00C309C2">
        <w:rPr>
          <w:rFonts w:ascii="Calibri" w:hAnsi="Calibri" w:cs="Calibri"/>
          <w:sz w:val="24"/>
          <w:szCs w:val="24"/>
        </w:rPr>
        <w:t>…</w:t>
      </w:r>
      <w:r>
        <w:rPr>
          <w:rFonts w:ascii="Calibri" w:hAnsi="Calibri" w:cs="Calibri"/>
          <w:sz w:val="24"/>
          <w:szCs w:val="24"/>
        </w:rPr>
        <w:t>..</w:t>
      </w:r>
      <w:proofErr w:type="gramEnd"/>
      <w:r>
        <w:rPr>
          <w:rFonts w:ascii="Calibri" w:hAnsi="Calibri" w:cs="Calibri"/>
          <w:sz w:val="24"/>
          <w:szCs w:val="24"/>
        </w:rPr>
        <w:t>2</w:t>
      </w:r>
    </w:p>
    <w:p w14:paraId="353C11B4" w14:textId="7795BB07" w:rsidR="00C634B5" w:rsidRDefault="00515033" w:rsidP="00B72575">
      <w:pPr>
        <w:rPr>
          <w:rFonts w:ascii="Calibri" w:hAnsi="Calibri" w:cs="Calibri"/>
          <w:sz w:val="24"/>
          <w:szCs w:val="24"/>
        </w:rPr>
      </w:pPr>
      <w:r>
        <w:rPr>
          <w:rFonts w:ascii="Calibri" w:hAnsi="Calibri" w:cs="Calibri"/>
          <w:sz w:val="24"/>
          <w:szCs w:val="24"/>
        </w:rPr>
        <w:t xml:space="preserve">            Challenges………………………………………………………………………………3</w:t>
      </w:r>
    </w:p>
    <w:p w14:paraId="79546403" w14:textId="434C4117" w:rsidR="00515033" w:rsidRDefault="00515033" w:rsidP="00B72575">
      <w:pPr>
        <w:rPr>
          <w:rFonts w:ascii="Calibri" w:hAnsi="Calibri" w:cs="Calibri"/>
          <w:sz w:val="24"/>
          <w:szCs w:val="24"/>
        </w:rPr>
      </w:pPr>
      <w:r>
        <w:rPr>
          <w:rFonts w:ascii="Calibri" w:hAnsi="Calibri" w:cs="Calibri"/>
          <w:sz w:val="24"/>
          <w:szCs w:val="24"/>
        </w:rPr>
        <w:t xml:space="preserve">             Strategies……………………………………………………………………………….4</w:t>
      </w:r>
    </w:p>
    <w:p w14:paraId="7E070A9E" w14:textId="027B926F" w:rsidR="00515033" w:rsidRDefault="00515033" w:rsidP="00B72575">
      <w:pPr>
        <w:rPr>
          <w:rFonts w:ascii="Calibri" w:hAnsi="Calibri" w:cs="Calibri"/>
          <w:sz w:val="24"/>
          <w:szCs w:val="24"/>
        </w:rPr>
      </w:pPr>
      <w:r>
        <w:rPr>
          <w:rFonts w:ascii="Calibri" w:hAnsi="Calibri" w:cs="Calibri"/>
          <w:sz w:val="24"/>
          <w:szCs w:val="24"/>
        </w:rPr>
        <w:t>Conclusion…………………………………………………………………………………………4</w:t>
      </w:r>
    </w:p>
    <w:p w14:paraId="6BC82711" w14:textId="54EFA83A" w:rsidR="00515033" w:rsidRPr="00C309C2" w:rsidRDefault="00515033" w:rsidP="00B72575">
      <w:pPr>
        <w:rPr>
          <w:rFonts w:ascii="Calibri" w:hAnsi="Calibri" w:cs="Calibri"/>
          <w:sz w:val="24"/>
          <w:szCs w:val="24"/>
        </w:rPr>
      </w:pPr>
      <w:r>
        <w:rPr>
          <w:rFonts w:ascii="Calibri" w:hAnsi="Calibri" w:cs="Calibri"/>
          <w:sz w:val="24"/>
          <w:szCs w:val="24"/>
        </w:rPr>
        <w:t>References…………………………………………………………………………………………5</w:t>
      </w:r>
    </w:p>
    <w:p w14:paraId="07652162" w14:textId="77777777" w:rsidR="00C62BB0" w:rsidRPr="00C309C2" w:rsidRDefault="00C62BB0" w:rsidP="00B72575">
      <w:pPr>
        <w:rPr>
          <w:rFonts w:ascii="Calibri" w:hAnsi="Calibri" w:cs="Calibri"/>
          <w:sz w:val="24"/>
          <w:szCs w:val="24"/>
        </w:rPr>
      </w:pPr>
    </w:p>
    <w:p w14:paraId="198A472F" w14:textId="77777777" w:rsidR="00C62BB0" w:rsidRPr="00C309C2" w:rsidRDefault="00C62BB0" w:rsidP="00B72575">
      <w:pPr>
        <w:rPr>
          <w:rFonts w:ascii="Calibri" w:hAnsi="Calibri" w:cs="Calibri"/>
          <w:sz w:val="24"/>
          <w:szCs w:val="24"/>
        </w:rPr>
      </w:pPr>
    </w:p>
    <w:p w14:paraId="7F2AD91D" w14:textId="77777777" w:rsidR="00C62BB0" w:rsidRPr="00C309C2" w:rsidRDefault="00C62BB0" w:rsidP="00B72575">
      <w:pPr>
        <w:rPr>
          <w:rFonts w:ascii="Calibri" w:hAnsi="Calibri" w:cs="Calibri"/>
          <w:sz w:val="24"/>
          <w:szCs w:val="24"/>
        </w:rPr>
      </w:pPr>
    </w:p>
    <w:p w14:paraId="620CA3B0" w14:textId="77777777" w:rsidR="00C62BB0" w:rsidRPr="00C309C2" w:rsidRDefault="00C62BB0" w:rsidP="00B72575">
      <w:pPr>
        <w:rPr>
          <w:rFonts w:ascii="Calibri" w:hAnsi="Calibri" w:cs="Calibri"/>
          <w:sz w:val="24"/>
          <w:szCs w:val="24"/>
        </w:rPr>
      </w:pPr>
    </w:p>
    <w:p w14:paraId="37F2762A" w14:textId="77777777" w:rsidR="00C62BB0" w:rsidRPr="00C309C2" w:rsidRDefault="00C62BB0" w:rsidP="00B72575">
      <w:pPr>
        <w:rPr>
          <w:rFonts w:ascii="Calibri" w:hAnsi="Calibri" w:cs="Calibri"/>
          <w:sz w:val="24"/>
          <w:szCs w:val="24"/>
        </w:rPr>
      </w:pPr>
    </w:p>
    <w:p w14:paraId="3FEE940A" w14:textId="77777777" w:rsidR="00C62BB0" w:rsidRPr="00C309C2" w:rsidRDefault="00C62BB0" w:rsidP="00B72575">
      <w:pPr>
        <w:rPr>
          <w:rFonts w:ascii="Calibri" w:hAnsi="Calibri" w:cs="Calibri"/>
          <w:sz w:val="24"/>
          <w:szCs w:val="24"/>
        </w:rPr>
      </w:pPr>
    </w:p>
    <w:p w14:paraId="1D163648" w14:textId="77777777" w:rsidR="00515033" w:rsidRDefault="00515033" w:rsidP="00B72575">
      <w:pPr>
        <w:rPr>
          <w:rFonts w:ascii="Calibri" w:hAnsi="Calibri" w:cs="Calibri"/>
          <w:sz w:val="24"/>
          <w:szCs w:val="24"/>
        </w:rPr>
      </w:pPr>
    </w:p>
    <w:p w14:paraId="7960FB4A" w14:textId="77777777" w:rsidR="00515033" w:rsidRDefault="00515033" w:rsidP="00B72575">
      <w:pPr>
        <w:rPr>
          <w:rFonts w:ascii="Calibri" w:hAnsi="Calibri" w:cs="Calibri"/>
          <w:sz w:val="24"/>
          <w:szCs w:val="24"/>
        </w:rPr>
      </w:pPr>
    </w:p>
    <w:p w14:paraId="34B62DFA" w14:textId="782D3541" w:rsidR="00B72575" w:rsidRPr="00515033" w:rsidRDefault="00B72575" w:rsidP="00B72575">
      <w:pPr>
        <w:rPr>
          <w:rFonts w:ascii="Calibri" w:hAnsi="Calibri" w:cs="Calibri"/>
          <w:b/>
          <w:bCs/>
          <w:sz w:val="24"/>
          <w:szCs w:val="24"/>
        </w:rPr>
      </w:pPr>
      <w:r w:rsidRPr="00515033">
        <w:rPr>
          <w:rFonts w:ascii="Calibri" w:hAnsi="Calibri" w:cs="Calibri"/>
          <w:b/>
          <w:bCs/>
          <w:sz w:val="24"/>
          <w:szCs w:val="24"/>
        </w:rPr>
        <w:t>Introduction</w:t>
      </w:r>
    </w:p>
    <w:p w14:paraId="4C0E9EDF" w14:textId="77777777" w:rsidR="00B72575" w:rsidRPr="00C309C2" w:rsidRDefault="00B72575" w:rsidP="00B72575">
      <w:pPr>
        <w:rPr>
          <w:rFonts w:ascii="Calibri" w:hAnsi="Calibri" w:cs="Calibri"/>
          <w:sz w:val="24"/>
          <w:szCs w:val="24"/>
        </w:rPr>
      </w:pPr>
    </w:p>
    <w:p w14:paraId="67F19CB0" w14:textId="7D7565E6" w:rsidR="00B72575" w:rsidRPr="00C309C2" w:rsidRDefault="00B72575" w:rsidP="00B72575">
      <w:pPr>
        <w:rPr>
          <w:rFonts w:ascii="Calibri" w:hAnsi="Calibri" w:cs="Calibri"/>
          <w:sz w:val="24"/>
          <w:szCs w:val="24"/>
        </w:rPr>
      </w:pPr>
      <w:r w:rsidRPr="00C309C2">
        <w:rPr>
          <w:rFonts w:ascii="Calibri" w:hAnsi="Calibri" w:cs="Calibri"/>
          <w:sz w:val="24"/>
          <w:szCs w:val="24"/>
        </w:rPr>
        <w:t xml:space="preserve">Small and Medium Enterprises (SMEs) and developing economies face significant challenges in maintaining cyber threat visibility, leading to vulnerabilities and cybersecurity risks. </w:t>
      </w:r>
      <w:r w:rsidR="00EC1188" w:rsidRPr="00C309C2">
        <w:rPr>
          <w:rFonts w:ascii="Calibri" w:hAnsi="Calibri" w:cs="Calibri"/>
          <w:sz w:val="24"/>
          <w:szCs w:val="24"/>
          <w:lang w:val="en-GB"/>
        </w:rPr>
        <w:t>While cyberattacks have become a major concern for businesses globally, SMEs and developing economies face a unique challenge in maintaining cyber threat visibility due to limited resources and a lack of cybersecurity awareness.</w:t>
      </w:r>
      <w:r w:rsidR="00EC1188" w:rsidRPr="00C309C2">
        <w:rPr>
          <w:rFonts w:ascii="Calibri" w:hAnsi="Calibri" w:cs="Calibri"/>
          <w:sz w:val="24"/>
          <w:szCs w:val="24"/>
          <w:lang w:val="en-GB"/>
        </w:rPr>
        <w:t xml:space="preserve"> </w:t>
      </w:r>
      <w:r w:rsidRPr="00C309C2">
        <w:rPr>
          <w:rFonts w:ascii="Calibri" w:hAnsi="Calibri" w:cs="Calibri"/>
          <w:sz w:val="24"/>
          <w:szCs w:val="24"/>
        </w:rPr>
        <w:t>This report aims to analyze the reasons behind the inability of SMEs and developing economies to maintain cyber threat visibility and understand their cybersecurity needs and challenges.</w:t>
      </w:r>
    </w:p>
    <w:p w14:paraId="7FE81509" w14:textId="77777777" w:rsidR="00D65E8F" w:rsidRPr="00C309C2" w:rsidRDefault="00D65E8F" w:rsidP="00B72575">
      <w:pPr>
        <w:rPr>
          <w:rFonts w:ascii="Calibri" w:hAnsi="Calibri" w:cs="Calibri"/>
          <w:sz w:val="24"/>
          <w:szCs w:val="24"/>
        </w:rPr>
      </w:pPr>
    </w:p>
    <w:p w14:paraId="010B1CB6" w14:textId="52561F7C" w:rsidR="00D65E8F" w:rsidRPr="00515033" w:rsidRDefault="00D65E8F" w:rsidP="00B72575">
      <w:pPr>
        <w:rPr>
          <w:rFonts w:ascii="Calibri" w:hAnsi="Calibri" w:cs="Calibri"/>
          <w:b/>
          <w:bCs/>
          <w:sz w:val="24"/>
          <w:szCs w:val="24"/>
        </w:rPr>
      </w:pPr>
      <w:r w:rsidRPr="00515033">
        <w:rPr>
          <w:rFonts w:ascii="Calibri" w:hAnsi="Calibri" w:cs="Calibri"/>
          <w:b/>
          <w:bCs/>
          <w:sz w:val="24"/>
          <w:szCs w:val="24"/>
        </w:rPr>
        <w:t>Methodology</w:t>
      </w:r>
    </w:p>
    <w:p w14:paraId="1E7C18CD" w14:textId="5D3494D0" w:rsidR="00515033" w:rsidRDefault="00D65E8F" w:rsidP="00B72575">
      <w:pPr>
        <w:rPr>
          <w:rFonts w:ascii="Calibri" w:hAnsi="Calibri" w:cs="Calibri"/>
          <w:sz w:val="24"/>
          <w:szCs w:val="24"/>
        </w:rPr>
      </w:pPr>
      <w:r w:rsidRPr="00C309C2">
        <w:rPr>
          <w:rFonts w:ascii="Calibri" w:hAnsi="Calibri" w:cs="Calibri"/>
          <w:sz w:val="24"/>
          <w:szCs w:val="24"/>
        </w:rPr>
        <w:t xml:space="preserve">The research utilizes an extensive review of existing </w:t>
      </w:r>
      <w:r w:rsidR="00B026D5" w:rsidRPr="00C309C2">
        <w:rPr>
          <w:rFonts w:ascii="Calibri" w:hAnsi="Calibri" w:cs="Calibri"/>
          <w:sz w:val="24"/>
          <w:szCs w:val="24"/>
        </w:rPr>
        <w:t>evidence</w:t>
      </w:r>
      <w:r w:rsidR="00024B97" w:rsidRPr="00C309C2">
        <w:rPr>
          <w:rFonts w:ascii="Calibri" w:hAnsi="Calibri" w:cs="Calibri"/>
          <w:sz w:val="24"/>
          <w:szCs w:val="24"/>
        </w:rPr>
        <w:t xml:space="preserve"> </w:t>
      </w:r>
      <w:r w:rsidRPr="00C309C2">
        <w:rPr>
          <w:rFonts w:ascii="Calibri" w:hAnsi="Calibri" w:cs="Calibri"/>
          <w:sz w:val="24"/>
          <w:szCs w:val="24"/>
        </w:rPr>
        <w:t>to investigate the obstacles encountered by Small and Medium-sized Enterprises (SMEs) and emerging economies in sustaining visibility of cyber threats.</w:t>
      </w:r>
      <w:r w:rsidRPr="00C309C2">
        <w:rPr>
          <w:rFonts w:ascii="Calibri" w:hAnsi="Calibri" w:cs="Calibri"/>
          <w:sz w:val="24"/>
          <w:szCs w:val="24"/>
        </w:rPr>
        <w:t xml:space="preserve"> The report focuses on </w:t>
      </w:r>
      <w:r w:rsidR="00024B97" w:rsidRPr="00C309C2">
        <w:rPr>
          <w:rFonts w:ascii="Calibri" w:hAnsi="Calibri" w:cs="Calibri"/>
          <w:sz w:val="24"/>
          <w:szCs w:val="24"/>
        </w:rPr>
        <w:t>some of the necessary reasons that are accountable</w:t>
      </w:r>
      <w:r w:rsidR="00B026D5" w:rsidRPr="00C309C2">
        <w:rPr>
          <w:rFonts w:ascii="Calibri" w:hAnsi="Calibri" w:cs="Calibri"/>
          <w:sz w:val="24"/>
          <w:szCs w:val="24"/>
        </w:rPr>
        <w:t xml:space="preserve"> for the challenges</w:t>
      </w:r>
      <w:r w:rsidR="00515033">
        <w:rPr>
          <w:rFonts w:ascii="Calibri" w:hAnsi="Calibri" w:cs="Calibri"/>
          <w:sz w:val="24"/>
          <w:szCs w:val="24"/>
        </w:rPr>
        <w:t xml:space="preserve">. It </w:t>
      </w:r>
      <w:r w:rsidR="009A4E2E" w:rsidRPr="00C309C2">
        <w:rPr>
          <w:rFonts w:ascii="Calibri" w:hAnsi="Calibri" w:cs="Calibri"/>
          <w:sz w:val="24"/>
          <w:szCs w:val="24"/>
        </w:rPr>
        <w:t xml:space="preserve">also depicts various </w:t>
      </w:r>
      <w:r w:rsidR="009A4E2E" w:rsidRPr="00C309C2">
        <w:rPr>
          <w:rFonts w:ascii="Calibri" w:hAnsi="Calibri" w:cs="Calibri"/>
          <w:sz w:val="24"/>
          <w:szCs w:val="24"/>
        </w:rPr>
        <w:t>limitations faced by SMEs and developing economies, such as</w:t>
      </w:r>
      <w:r w:rsidR="009A4E2E" w:rsidRPr="00C309C2">
        <w:rPr>
          <w:rFonts w:ascii="Calibri" w:hAnsi="Calibri" w:cs="Calibri"/>
          <w:sz w:val="24"/>
          <w:szCs w:val="24"/>
        </w:rPr>
        <w:t xml:space="preserve"> limited resources, lack of skilled force, inadequate </w:t>
      </w:r>
      <w:r w:rsidR="004120FD" w:rsidRPr="00C309C2">
        <w:rPr>
          <w:rFonts w:ascii="Calibri" w:hAnsi="Calibri" w:cs="Calibri"/>
          <w:sz w:val="24"/>
          <w:szCs w:val="24"/>
        </w:rPr>
        <w:t>awareness,</w:t>
      </w:r>
      <w:r w:rsidR="009A4E2E" w:rsidRPr="00C309C2">
        <w:rPr>
          <w:rFonts w:ascii="Calibri" w:hAnsi="Calibri" w:cs="Calibri"/>
          <w:sz w:val="24"/>
          <w:szCs w:val="24"/>
        </w:rPr>
        <w:t xml:space="preserve"> and limited access to latest technologies.</w:t>
      </w:r>
      <w:r w:rsidR="00902A26">
        <w:rPr>
          <w:rFonts w:ascii="Calibri" w:hAnsi="Calibri" w:cs="Calibri"/>
          <w:sz w:val="24"/>
          <w:szCs w:val="24"/>
        </w:rPr>
        <w:t xml:space="preserve"> </w:t>
      </w:r>
      <w:r w:rsidR="00902A26" w:rsidRPr="00902A26">
        <w:rPr>
          <w:rFonts w:ascii="Calibri" w:hAnsi="Calibri" w:cs="Calibri"/>
          <w:sz w:val="24"/>
          <w:szCs w:val="24"/>
        </w:rPr>
        <w:t>(Saeed et al., 2023)</w:t>
      </w:r>
    </w:p>
    <w:p w14:paraId="19D02EF7" w14:textId="107395B8" w:rsidR="00515033" w:rsidRPr="00C309C2" w:rsidRDefault="00515033" w:rsidP="00515033">
      <w:pPr>
        <w:rPr>
          <w:rFonts w:ascii="Calibri" w:hAnsi="Calibri" w:cs="Calibri"/>
          <w:sz w:val="24"/>
          <w:szCs w:val="24"/>
        </w:rPr>
      </w:pPr>
      <w:r w:rsidRPr="00C309C2">
        <w:rPr>
          <w:rFonts w:ascii="Calibri" w:hAnsi="Calibri" w:cs="Calibri"/>
          <w:sz w:val="24"/>
          <w:szCs w:val="24"/>
        </w:rPr>
        <w:t xml:space="preserve">The methodology </w:t>
      </w:r>
      <w:r>
        <w:rPr>
          <w:rFonts w:ascii="Calibri" w:hAnsi="Calibri" w:cs="Calibri"/>
          <w:sz w:val="24"/>
          <w:szCs w:val="24"/>
        </w:rPr>
        <w:t xml:space="preserve">also </w:t>
      </w:r>
      <w:r>
        <w:rPr>
          <w:rFonts w:ascii="Calibri" w:hAnsi="Calibri" w:cs="Calibri"/>
          <w:sz w:val="24"/>
          <w:szCs w:val="24"/>
        </w:rPr>
        <w:t>suggests</w:t>
      </w:r>
      <w:r>
        <w:rPr>
          <w:rFonts w:ascii="Calibri" w:hAnsi="Calibri" w:cs="Calibri"/>
          <w:sz w:val="24"/>
          <w:szCs w:val="24"/>
        </w:rPr>
        <w:t xml:space="preserve"> some ways to</w:t>
      </w:r>
      <w:r w:rsidRPr="00C309C2">
        <w:rPr>
          <w:rFonts w:ascii="Calibri" w:hAnsi="Calibri" w:cs="Calibri"/>
          <w:sz w:val="24"/>
          <w:szCs w:val="24"/>
        </w:rPr>
        <w:t xml:space="preserve"> identifying and </w:t>
      </w:r>
      <w:r>
        <w:rPr>
          <w:rFonts w:ascii="Calibri" w:hAnsi="Calibri" w:cs="Calibri"/>
          <w:sz w:val="24"/>
          <w:szCs w:val="24"/>
        </w:rPr>
        <w:t>solve the</w:t>
      </w:r>
      <w:r w:rsidRPr="00C309C2">
        <w:rPr>
          <w:rFonts w:ascii="Calibri" w:hAnsi="Calibri" w:cs="Calibri"/>
          <w:sz w:val="24"/>
          <w:szCs w:val="24"/>
        </w:rPr>
        <w:t xml:space="preserve"> existing</w:t>
      </w:r>
      <w:r>
        <w:rPr>
          <w:rFonts w:ascii="Calibri" w:hAnsi="Calibri" w:cs="Calibri"/>
          <w:sz w:val="24"/>
          <w:szCs w:val="24"/>
        </w:rPr>
        <w:t xml:space="preserve"> </w:t>
      </w:r>
      <w:r w:rsidRPr="00C309C2">
        <w:rPr>
          <w:rFonts w:ascii="Calibri" w:hAnsi="Calibri" w:cs="Calibri"/>
          <w:sz w:val="24"/>
          <w:szCs w:val="24"/>
        </w:rPr>
        <w:t>challenges encountered by SMEs and developing economies.</w:t>
      </w:r>
    </w:p>
    <w:p w14:paraId="5A1440A9" w14:textId="52ABA8EB" w:rsidR="00B026D5" w:rsidRPr="00C309C2" w:rsidRDefault="009A4E2E" w:rsidP="00B72575">
      <w:pPr>
        <w:rPr>
          <w:rFonts w:ascii="Calibri" w:hAnsi="Calibri" w:cs="Calibri"/>
          <w:sz w:val="24"/>
          <w:szCs w:val="24"/>
        </w:rPr>
      </w:pPr>
      <w:r w:rsidRPr="00C309C2">
        <w:rPr>
          <w:rFonts w:ascii="Calibri" w:hAnsi="Calibri" w:cs="Calibri"/>
          <w:sz w:val="24"/>
          <w:szCs w:val="24"/>
        </w:rPr>
        <w:t xml:space="preserve"> </w:t>
      </w:r>
    </w:p>
    <w:p w14:paraId="08C9F797" w14:textId="77777777" w:rsidR="00C62BB0" w:rsidRPr="00C309C2" w:rsidRDefault="00C62BB0" w:rsidP="00B72575">
      <w:pPr>
        <w:rPr>
          <w:rFonts w:ascii="Calibri" w:hAnsi="Calibri" w:cs="Calibri"/>
          <w:sz w:val="24"/>
          <w:szCs w:val="24"/>
        </w:rPr>
      </w:pPr>
    </w:p>
    <w:p w14:paraId="3B14F74F" w14:textId="73D9E242" w:rsidR="00B72575" w:rsidRPr="00515033" w:rsidRDefault="00C62627" w:rsidP="00B72575">
      <w:pPr>
        <w:rPr>
          <w:rFonts w:ascii="Calibri" w:hAnsi="Calibri" w:cs="Calibri"/>
          <w:b/>
          <w:bCs/>
          <w:sz w:val="24"/>
          <w:szCs w:val="24"/>
        </w:rPr>
      </w:pPr>
      <w:r w:rsidRPr="00515033">
        <w:rPr>
          <w:rFonts w:ascii="Calibri" w:hAnsi="Calibri" w:cs="Calibri"/>
          <w:b/>
          <w:bCs/>
          <w:sz w:val="24"/>
          <w:szCs w:val="24"/>
        </w:rPr>
        <w:t>Overview</w:t>
      </w:r>
    </w:p>
    <w:p w14:paraId="663E6990" w14:textId="48A7257D" w:rsidR="00C62627" w:rsidRPr="00C62627" w:rsidRDefault="00C62627" w:rsidP="00C62627">
      <w:pPr>
        <w:rPr>
          <w:rFonts w:ascii="Calibri" w:hAnsi="Calibri" w:cs="Calibri"/>
          <w:sz w:val="24"/>
          <w:szCs w:val="24"/>
        </w:rPr>
      </w:pPr>
      <w:r w:rsidRPr="00C309C2">
        <w:rPr>
          <w:rFonts w:ascii="Calibri" w:hAnsi="Calibri" w:cs="Calibri"/>
          <w:sz w:val="24"/>
          <w:szCs w:val="24"/>
        </w:rPr>
        <w:t>SMEs are not well prepared to defend themselves from cyber threats and attacks, and some of them can't even detect data breaches and manage cyber security risks.</w:t>
      </w:r>
      <w:r w:rsidRPr="00C309C2">
        <w:rPr>
          <w:rFonts w:ascii="Calibri" w:hAnsi="Calibri" w:cs="Calibri"/>
          <w:sz w:val="24"/>
          <w:szCs w:val="24"/>
        </w:rPr>
        <w:t xml:space="preserve"> </w:t>
      </w:r>
      <w:r w:rsidRPr="00C309C2">
        <w:rPr>
          <w:rFonts w:ascii="Calibri" w:hAnsi="Calibri" w:cs="Calibri"/>
          <w:sz w:val="24"/>
          <w:szCs w:val="24"/>
        </w:rPr>
        <w:t>Employee behaviour in SMEs could account for</w:t>
      </w:r>
      <w:r w:rsidRPr="00C309C2">
        <w:rPr>
          <w:rFonts w:ascii="Calibri" w:hAnsi="Calibri" w:cs="Calibri"/>
          <w:sz w:val="24"/>
          <w:szCs w:val="24"/>
        </w:rPr>
        <w:t xml:space="preserve"> </w:t>
      </w:r>
      <w:r w:rsidRPr="00C62627">
        <w:rPr>
          <w:rFonts w:ascii="Calibri" w:hAnsi="Calibri" w:cs="Calibri"/>
          <w:sz w:val="24"/>
          <w:szCs w:val="24"/>
        </w:rPr>
        <w:t>many cybersecurity threats. For instance, ignoring information</w:t>
      </w:r>
      <w:r w:rsidRPr="00C309C2">
        <w:rPr>
          <w:rFonts w:ascii="Calibri" w:hAnsi="Calibri" w:cs="Calibri"/>
          <w:sz w:val="24"/>
          <w:szCs w:val="24"/>
        </w:rPr>
        <w:t xml:space="preserve"> </w:t>
      </w:r>
      <w:r w:rsidRPr="00C62627">
        <w:rPr>
          <w:rFonts w:ascii="Calibri" w:hAnsi="Calibri" w:cs="Calibri"/>
          <w:sz w:val="24"/>
          <w:szCs w:val="24"/>
        </w:rPr>
        <w:t>policies, organizational guidelines, and company rules leads</w:t>
      </w:r>
      <w:r w:rsidRPr="00C309C2">
        <w:rPr>
          <w:rFonts w:ascii="Calibri" w:hAnsi="Calibri" w:cs="Calibri"/>
          <w:sz w:val="24"/>
          <w:szCs w:val="24"/>
        </w:rPr>
        <w:t xml:space="preserve"> </w:t>
      </w:r>
      <w:r w:rsidRPr="00C62627">
        <w:rPr>
          <w:rFonts w:ascii="Calibri" w:hAnsi="Calibri" w:cs="Calibri"/>
          <w:sz w:val="24"/>
          <w:szCs w:val="24"/>
        </w:rPr>
        <w:t>to many cybersecurity threats</w:t>
      </w:r>
      <w:r w:rsidRPr="00C309C2">
        <w:rPr>
          <w:rFonts w:ascii="Calibri" w:hAnsi="Calibri" w:cs="Calibri"/>
          <w:sz w:val="24"/>
          <w:szCs w:val="24"/>
        </w:rPr>
        <w:t>.</w:t>
      </w:r>
      <w:r w:rsidR="007B72CD" w:rsidRPr="00C309C2">
        <w:rPr>
          <w:rFonts w:ascii="Calibri" w:hAnsi="Calibri" w:cs="Calibri"/>
          <w:sz w:val="24"/>
          <w:szCs w:val="24"/>
        </w:rPr>
        <w:t xml:space="preserve"> </w:t>
      </w:r>
      <w:r w:rsidR="007B72CD" w:rsidRPr="00C309C2">
        <w:rPr>
          <w:rFonts w:ascii="Calibri" w:hAnsi="Calibri" w:cs="Calibri"/>
          <w:sz w:val="24"/>
          <w:szCs w:val="24"/>
        </w:rPr>
        <w:t>consistent concern in literature has been the lack of</w:t>
      </w:r>
      <w:r w:rsidR="007B72CD" w:rsidRPr="00C309C2">
        <w:rPr>
          <w:rFonts w:ascii="Calibri" w:hAnsi="Calibri" w:cs="Calibri"/>
          <w:sz w:val="24"/>
          <w:szCs w:val="24"/>
        </w:rPr>
        <w:t xml:space="preserve"> </w:t>
      </w:r>
      <w:r w:rsidR="007B72CD" w:rsidRPr="007B72CD">
        <w:rPr>
          <w:rFonts w:ascii="Calibri" w:hAnsi="Calibri" w:cs="Calibri"/>
          <w:sz w:val="24"/>
          <w:szCs w:val="24"/>
        </w:rPr>
        <w:t>seriousness in SMEs’ usual ways of dealing with cybersecurity</w:t>
      </w:r>
      <w:r w:rsidR="007B72CD" w:rsidRPr="00C309C2">
        <w:rPr>
          <w:rFonts w:ascii="Calibri" w:hAnsi="Calibri" w:cs="Calibri"/>
          <w:sz w:val="24"/>
          <w:szCs w:val="24"/>
        </w:rPr>
        <w:t xml:space="preserve"> </w:t>
      </w:r>
      <w:r w:rsidR="007B72CD" w:rsidRPr="007B72CD">
        <w:rPr>
          <w:rFonts w:ascii="Calibri" w:hAnsi="Calibri" w:cs="Calibri"/>
          <w:sz w:val="24"/>
          <w:szCs w:val="24"/>
        </w:rPr>
        <w:t xml:space="preserve">threats. </w:t>
      </w:r>
      <w:r w:rsidR="00C62BB0" w:rsidRPr="00C309C2">
        <w:rPr>
          <w:rFonts w:ascii="Calibri" w:hAnsi="Calibri" w:cs="Calibri"/>
          <w:sz w:val="24"/>
          <w:szCs w:val="24"/>
        </w:rPr>
        <w:t>Many SMEs have not prioritized cybersecurity guidelines or taken proactive measures to address potential threats, exacerbating their vulnerability to cyberattacks.</w:t>
      </w:r>
      <w:r w:rsidR="00C62BB0" w:rsidRPr="00C309C2">
        <w:rPr>
          <w:rFonts w:ascii="Calibri" w:hAnsi="Calibri" w:cs="Calibri"/>
          <w:sz w:val="24"/>
          <w:szCs w:val="24"/>
        </w:rPr>
        <w:t xml:space="preserve"> </w:t>
      </w:r>
      <w:r w:rsidR="00C62BB0" w:rsidRPr="00C309C2">
        <w:rPr>
          <w:rFonts w:ascii="Calibri" w:hAnsi="Calibri" w:cs="Calibri"/>
          <w:sz w:val="24"/>
          <w:szCs w:val="24"/>
        </w:rPr>
        <w:t>SMEs encounter numerous challenges when it comes to cybersecurity. Despite recognizing cyber threats as a top concern, nearly half cite insufficient budget as the primary barrier to implementing effective cybersecurity measures. This financial limitation frequently exposes SMEs to cyber-attacks, as they find themselves lacking the necessary resources and knowledge to effectively safeguard against, deter, or identify such threats.</w:t>
      </w:r>
      <w:r w:rsidR="00C62BB0" w:rsidRPr="00C309C2">
        <w:rPr>
          <w:rFonts w:ascii="Calibri" w:hAnsi="Calibri" w:cs="Calibri"/>
          <w:sz w:val="24"/>
          <w:szCs w:val="24"/>
        </w:rPr>
        <w:t xml:space="preserve"> Below mentioned are some of the major challenges explained briefly that SMEs faced and proved to be responsible for the lack of cybersecurity among SMEs and Developing Economies.</w:t>
      </w:r>
      <w:r w:rsidR="00902A26">
        <w:rPr>
          <w:rFonts w:ascii="Calibri" w:hAnsi="Calibri" w:cs="Calibri"/>
          <w:sz w:val="24"/>
          <w:szCs w:val="24"/>
        </w:rPr>
        <w:t xml:space="preserve"> </w:t>
      </w:r>
      <w:r w:rsidR="00902A26" w:rsidRPr="00902A26">
        <w:rPr>
          <w:rFonts w:ascii="Calibri" w:hAnsi="Calibri" w:cs="Calibri"/>
          <w:sz w:val="24"/>
          <w:szCs w:val="24"/>
        </w:rPr>
        <w:t>(Saha and Anwar, 2024)</w:t>
      </w:r>
    </w:p>
    <w:p w14:paraId="7ECDF6D1" w14:textId="03649EC5" w:rsidR="00C62627" w:rsidRPr="00C309C2" w:rsidRDefault="00C62627" w:rsidP="00B72575">
      <w:pPr>
        <w:rPr>
          <w:rFonts w:ascii="Calibri" w:hAnsi="Calibri" w:cs="Calibri"/>
          <w:sz w:val="24"/>
          <w:szCs w:val="24"/>
        </w:rPr>
      </w:pPr>
    </w:p>
    <w:p w14:paraId="0E9692AE" w14:textId="0908150F" w:rsidR="00C62627" w:rsidRPr="00515033" w:rsidRDefault="00C62627" w:rsidP="00B72575">
      <w:pPr>
        <w:rPr>
          <w:rFonts w:ascii="Calibri" w:hAnsi="Calibri" w:cs="Calibri"/>
          <w:b/>
          <w:bCs/>
          <w:sz w:val="24"/>
          <w:szCs w:val="24"/>
        </w:rPr>
      </w:pPr>
      <w:r w:rsidRPr="00515033">
        <w:rPr>
          <w:rFonts w:ascii="Calibri" w:hAnsi="Calibri" w:cs="Calibri"/>
          <w:b/>
          <w:bCs/>
          <w:sz w:val="24"/>
          <w:szCs w:val="24"/>
        </w:rPr>
        <w:t>Challenges Faced by SMEs</w:t>
      </w:r>
    </w:p>
    <w:p w14:paraId="2E6076B4" w14:textId="3C75CF18" w:rsidR="00B72575" w:rsidRPr="00C309C2" w:rsidRDefault="00B72575" w:rsidP="00B72575">
      <w:pPr>
        <w:rPr>
          <w:rFonts w:ascii="Calibri" w:hAnsi="Calibri" w:cs="Calibri"/>
          <w:sz w:val="24"/>
          <w:szCs w:val="24"/>
        </w:rPr>
      </w:pPr>
      <w:r w:rsidRPr="00C309C2">
        <w:rPr>
          <w:rFonts w:ascii="Calibri" w:hAnsi="Calibri" w:cs="Calibri"/>
          <w:sz w:val="24"/>
          <w:szCs w:val="24"/>
        </w:rPr>
        <w:t>1. Limited Resources and Budget Constraints</w:t>
      </w:r>
    </w:p>
    <w:p w14:paraId="0BDF7FF0" w14:textId="77777777" w:rsidR="00B72575" w:rsidRPr="00C309C2" w:rsidRDefault="00B72575" w:rsidP="00B72575">
      <w:pPr>
        <w:rPr>
          <w:rFonts w:ascii="Calibri" w:hAnsi="Calibri" w:cs="Calibri"/>
          <w:sz w:val="24"/>
          <w:szCs w:val="24"/>
        </w:rPr>
      </w:pPr>
      <w:r w:rsidRPr="00C309C2">
        <w:rPr>
          <w:rFonts w:ascii="Calibri" w:hAnsi="Calibri" w:cs="Calibri"/>
          <w:sz w:val="24"/>
          <w:szCs w:val="24"/>
        </w:rPr>
        <w:t>SMEs and developing economies often operate with limited resources and face budget constraints, which hinders their ability to invest in robust cybersecurity measures. Due to competing priorities, cybersecurity initiatives may receive inadequate funding, leading to insufficient tools, technologies, and personnel to maintain cyber threat visibility effectively.</w:t>
      </w:r>
    </w:p>
    <w:p w14:paraId="4A2DFA58" w14:textId="5BF413F5" w:rsidR="00B72575" w:rsidRPr="00C309C2" w:rsidRDefault="00B72575" w:rsidP="00B72575">
      <w:pPr>
        <w:rPr>
          <w:rFonts w:ascii="Calibri" w:hAnsi="Calibri" w:cs="Calibri"/>
          <w:sz w:val="24"/>
          <w:szCs w:val="24"/>
        </w:rPr>
      </w:pPr>
      <w:r w:rsidRPr="00C309C2">
        <w:rPr>
          <w:rFonts w:ascii="Calibri" w:hAnsi="Calibri" w:cs="Calibri"/>
          <w:sz w:val="24"/>
          <w:szCs w:val="24"/>
        </w:rPr>
        <w:t>2. Lack of Skilled Workforce</w:t>
      </w:r>
    </w:p>
    <w:p w14:paraId="04637FBD" w14:textId="77777777" w:rsidR="00B72575" w:rsidRPr="00C309C2" w:rsidRDefault="00B72575" w:rsidP="00B72575">
      <w:pPr>
        <w:rPr>
          <w:rFonts w:ascii="Calibri" w:hAnsi="Calibri" w:cs="Calibri"/>
          <w:sz w:val="24"/>
          <w:szCs w:val="24"/>
        </w:rPr>
      </w:pPr>
      <w:r w:rsidRPr="00C309C2">
        <w:rPr>
          <w:rFonts w:ascii="Calibri" w:hAnsi="Calibri" w:cs="Calibri"/>
          <w:sz w:val="24"/>
          <w:szCs w:val="24"/>
        </w:rPr>
        <w:t>Many SMEs and developing economies struggle with a shortage of skilled cybersecurity professionals. Without personnel with the necessary expertise, organizations find it challenging to implement and manage cybersecurity solutions effectively. This shortage exacerbates the difficulty of maintaining cyber threat visibility, as there are insufficient resources to monitor, detect, and respond to evolving threats.</w:t>
      </w:r>
    </w:p>
    <w:p w14:paraId="3A769617" w14:textId="600E3C42" w:rsidR="00B72575" w:rsidRPr="00C309C2" w:rsidRDefault="00B72575" w:rsidP="00B72575">
      <w:pPr>
        <w:rPr>
          <w:rFonts w:ascii="Calibri" w:hAnsi="Calibri" w:cs="Calibri"/>
          <w:sz w:val="24"/>
          <w:szCs w:val="24"/>
        </w:rPr>
      </w:pPr>
      <w:r w:rsidRPr="00C309C2">
        <w:rPr>
          <w:rFonts w:ascii="Calibri" w:hAnsi="Calibri" w:cs="Calibri"/>
          <w:sz w:val="24"/>
          <w:szCs w:val="24"/>
        </w:rPr>
        <w:t>3. Limited Access to Advanced Technologies</w:t>
      </w:r>
    </w:p>
    <w:p w14:paraId="3916325B" w14:textId="3AAAC7EF" w:rsidR="00B72575" w:rsidRPr="00C309C2" w:rsidRDefault="00B72575" w:rsidP="00B72575">
      <w:pPr>
        <w:rPr>
          <w:rFonts w:ascii="Calibri" w:hAnsi="Calibri" w:cs="Calibri"/>
          <w:sz w:val="24"/>
          <w:szCs w:val="24"/>
        </w:rPr>
      </w:pPr>
      <w:r w:rsidRPr="00C309C2">
        <w:rPr>
          <w:rFonts w:ascii="Calibri" w:hAnsi="Calibri" w:cs="Calibri"/>
          <w:sz w:val="24"/>
          <w:szCs w:val="24"/>
        </w:rPr>
        <w:t>Access to advanced cybersecurity technologies is often limited for SMEs and organizations in developing economies. These technologies, such as threat intelligence platforms, advanced analytics, and machine learning algorithms, play a crucial role in identifying and mitigating cyber threats. However, due to cost barriers and technological dependencies, many SMEs and developing economies rely on basic security tools, which offer limited visibility into sophisticated cyber threats.</w:t>
      </w:r>
      <w:r w:rsidR="00902A26" w:rsidRPr="00902A26">
        <w:t xml:space="preserve"> </w:t>
      </w:r>
      <w:r w:rsidR="00902A26" w:rsidRPr="00902A26">
        <w:rPr>
          <w:rFonts w:ascii="Calibri" w:hAnsi="Calibri" w:cs="Calibri"/>
          <w:sz w:val="24"/>
          <w:szCs w:val="24"/>
        </w:rPr>
        <w:t>(Saeed et al., 2023)</w:t>
      </w:r>
    </w:p>
    <w:p w14:paraId="623ABD81" w14:textId="1B5A4DCF" w:rsidR="00B72575" w:rsidRPr="00C309C2" w:rsidRDefault="00B72575" w:rsidP="00B72575">
      <w:pPr>
        <w:rPr>
          <w:rFonts w:ascii="Calibri" w:hAnsi="Calibri" w:cs="Calibri"/>
          <w:sz w:val="24"/>
          <w:szCs w:val="24"/>
        </w:rPr>
      </w:pPr>
      <w:r w:rsidRPr="00C309C2">
        <w:rPr>
          <w:rFonts w:ascii="Calibri" w:hAnsi="Calibri" w:cs="Calibri"/>
          <w:sz w:val="24"/>
          <w:szCs w:val="24"/>
        </w:rPr>
        <w:t>4. Inadequate Cybersecurity Awareness and Education</w:t>
      </w:r>
    </w:p>
    <w:p w14:paraId="41D77213" w14:textId="01779AC8" w:rsidR="00B72575" w:rsidRPr="00C309C2" w:rsidRDefault="00B72575" w:rsidP="00B72575">
      <w:pPr>
        <w:rPr>
          <w:rFonts w:ascii="Calibri" w:hAnsi="Calibri" w:cs="Calibri"/>
          <w:sz w:val="24"/>
          <w:szCs w:val="24"/>
        </w:rPr>
      </w:pPr>
      <w:r w:rsidRPr="00C309C2">
        <w:rPr>
          <w:rFonts w:ascii="Calibri" w:hAnsi="Calibri" w:cs="Calibri"/>
          <w:sz w:val="24"/>
          <w:szCs w:val="24"/>
        </w:rPr>
        <w:t xml:space="preserve">A lack of cybersecurity awareness and education among employees and decision-makers contributes to the challenge of maintaining cyber threat visibility. Without a solid understanding of cybersecurity best practices, individuals may engage in risky </w:t>
      </w:r>
      <w:r w:rsidR="00C92C4C" w:rsidRPr="00C309C2">
        <w:rPr>
          <w:rFonts w:ascii="Calibri" w:hAnsi="Calibri" w:cs="Calibri"/>
          <w:sz w:val="24"/>
          <w:szCs w:val="24"/>
        </w:rPr>
        <w:t>behaviours</w:t>
      </w:r>
      <w:r w:rsidRPr="00C309C2">
        <w:rPr>
          <w:rFonts w:ascii="Calibri" w:hAnsi="Calibri" w:cs="Calibri"/>
          <w:sz w:val="24"/>
          <w:szCs w:val="24"/>
        </w:rPr>
        <w:t>, such as clicking on suspicious links or neglecting security protocols, inadvertently exposing organizations to cyber threats. Furthermore, limited awareness among leadership may result in underinvestment in cybersecurity initiatives.</w:t>
      </w:r>
      <w:r w:rsidR="00C92C4C" w:rsidRPr="00C309C2">
        <w:rPr>
          <w:rFonts w:ascii="Calibri" w:hAnsi="Calibri" w:cs="Calibri"/>
          <w:sz w:val="24"/>
          <w:szCs w:val="24"/>
        </w:rPr>
        <w:t xml:space="preserve"> </w:t>
      </w:r>
    </w:p>
    <w:p w14:paraId="0AC4A890" w14:textId="77777777" w:rsidR="00C62627" w:rsidRPr="00C309C2" w:rsidRDefault="00C92C4C" w:rsidP="00B72575">
      <w:pPr>
        <w:rPr>
          <w:rFonts w:ascii="Calibri" w:hAnsi="Calibri" w:cs="Calibri"/>
          <w:sz w:val="24"/>
          <w:szCs w:val="24"/>
        </w:rPr>
      </w:pPr>
      <w:r w:rsidRPr="00C309C2">
        <w:rPr>
          <w:rFonts w:ascii="Calibri" w:hAnsi="Calibri" w:cs="Calibri"/>
          <w:sz w:val="24"/>
          <w:szCs w:val="24"/>
        </w:rPr>
        <w:t xml:space="preserve">SMEs require personnel with expertise in cybersecurity training and the ability to effectively educate others </w:t>
      </w:r>
      <w:r w:rsidRPr="00C309C2">
        <w:rPr>
          <w:rFonts w:ascii="Calibri" w:hAnsi="Calibri" w:cs="Calibri"/>
          <w:sz w:val="24"/>
          <w:szCs w:val="24"/>
        </w:rPr>
        <w:t>to</w:t>
      </w:r>
      <w:r w:rsidRPr="00C309C2">
        <w:rPr>
          <w:rFonts w:ascii="Calibri" w:hAnsi="Calibri" w:cs="Calibri"/>
          <w:sz w:val="24"/>
          <w:szCs w:val="24"/>
        </w:rPr>
        <w:t xml:space="preserve"> enhance awareness and provide support for employee cybersecurity training initiatives.</w:t>
      </w:r>
      <w:r w:rsidRPr="00C309C2">
        <w:rPr>
          <w:rFonts w:ascii="Calibri" w:hAnsi="Calibri" w:cs="Calibri"/>
          <w:sz w:val="24"/>
          <w:szCs w:val="24"/>
        </w:rPr>
        <w:t xml:space="preserve"> According to a survey conducted for the same, </w:t>
      </w:r>
      <w:r w:rsidRPr="00C309C2">
        <w:rPr>
          <w:rFonts w:ascii="Calibri" w:hAnsi="Calibri" w:cs="Calibri"/>
          <w:sz w:val="24"/>
          <w:szCs w:val="24"/>
        </w:rPr>
        <w:t>only 45 out of 141 SMEs have positions dedicated to cybersecurity and that only 27 out of 141 SMEs</w:t>
      </w:r>
      <w:r w:rsidRPr="00C309C2">
        <w:rPr>
          <w:rFonts w:ascii="Calibri" w:hAnsi="Calibri" w:cs="Calibri"/>
          <w:sz w:val="24"/>
          <w:szCs w:val="24"/>
        </w:rPr>
        <w:t xml:space="preserve"> </w:t>
      </w:r>
      <w:r w:rsidRPr="00C309C2">
        <w:rPr>
          <w:rFonts w:ascii="Calibri" w:hAnsi="Calibri" w:cs="Calibri"/>
          <w:sz w:val="24"/>
          <w:szCs w:val="24"/>
        </w:rPr>
        <w:t>provide cybersecurity training. Thus, 18 out of 141 SMEs</w:t>
      </w:r>
      <w:r w:rsidRPr="00C309C2">
        <w:rPr>
          <w:rFonts w:ascii="Calibri" w:hAnsi="Calibri" w:cs="Calibri"/>
          <w:sz w:val="24"/>
          <w:szCs w:val="24"/>
        </w:rPr>
        <w:t xml:space="preserve"> </w:t>
      </w:r>
      <w:r w:rsidRPr="00C309C2">
        <w:rPr>
          <w:rFonts w:ascii="Calibri" w:hAnsi="Calibri" w:cs="Calibri"/>
          <w:sz w:val="24"/>
          <w:szCs w:val="24"/>
        </w:rPr>
        <w:t>that have positions dedicated to cybersecurity do not offer cybersecurity training.</w:t>
      </w:r>
    </w:p>
    <w:p w14:paraId="127C1AA2" w14:textId="6482D8D1" w:rsidR="00B72575" w:rsidRPr="00C309C2" w:rsidRDefault="00B72575" w:rsidP="00B72575">
      <w:pPr>
        <w:rPr>
          <w:rFonts w:ascii="Calibri" w:hAnsi="Calibri" w:cs="Calibri"/>
          <w:sz w:val="24"/>
          <w:szCs w:val="24"/>
        </w:rPr>
      </w:pPr>
      <w:r w:rsidRPr="00C309C2">
        <w:rPr>
          <w:rFonts w:ascii="Calibri" w:hAnsi="Calibri" w:cs="Calibri"/>
          <w:sz w:val="24"/>
          <w:szCs w:val="24"/>
        </w:rPr>
        <w:t>5. Cross-Sectoral Cyber Risks</w:t>
      </w:r>
    </w:p>
    <w:p w14:paraId="100E056B" w14:textId="4E59DD58" w:rsidR="00C309C2" w:rsidRDefault="00B72575" w:rsidP="00B72575">
      <w:pPr>
        <w:rPr>
          <w:rFonts w:ascii="Calibri" w:hAnsi="Calibri" w:cs="Calibri"/>
          <w:sz w:val="24"/>
          <w:szCs w:val="24"/>
        </w:rPr>
      </w:pPr>
      <w:r w:rsidRPr="00C309C2">
        <w:rPr>
          <w:rFonts w:ascii="Calibri" w:hAnsi="Calibri" w:cs="Calibri"/>
          <w:sz w:val="24"/>
          <w:szCs w:val="24"/>
        </w:rPr>
        <w:t xml:space="preserve">SMEs and organizations in developing economies often participate in interconnected supply chains and business ecosystems. Cyber risks in one sector can propagate across the supply chain, affecting multiple organizations. Limited visibility into the cybersecurity posture of </w:t>
      </w:r>
      <w:r w:rsidRPr="00C309C2">
        <w:rPr>
          <w:rFonts w:ascii="Calibri" w:hAnsi="Calibri" w:cs="Calibri"/>
          <w:sz w:val="24"/>
          <w:szCs w:val="24"/>
        </w:rPr>
        <w:lastRenderedPageBreak/>
        <w:t>partner organizations increases the likelihood of cyber threats spreading unchecked, posing significant challenges for maintaining cyber threat visibility.</w:t>
      </w:r>
      <w:r w:rsidR="00902A26">
        <w:rPr>
          <w:rFonts w:ascii="Calibri" w:hAnsi="Calibri" w:cs="Calibri"/>
          <w:sz w:val="24"/>
          <w:szCs w:val="24"/>
        </w:rPr>
        <w:t xml:space="preserve"> </w:t>
      </w:r>
      <w:r w:rsidR="00902A26" w:rsidRPr="00902A26">
        <w:rPr>
          <w:rFonts w:ascii="Calibri" w:hAnsi="Calibri" w:cs="Calibri"/>
          <w:sz w:val="24"/>
          <w:szCs w:val="24"/>
        </w:rPr>
        <w:t>(Erdogan et al., 2023)</w:t>
      </w:r>
    </w:p>
    <w:p w14:paraId="2EA225C3" w14:textId="2AAB75CA" w:rsidR="00C309C2" w:rsidRPr="00515033" w:rsidRDefault="00C666F6" w:rsidP="00B72575">
      <w:pPr>
        <w:rPr>
          <w:rFonts w:ascii="Calibri" w:hAnsi="Calibri" w:cs="Calibri"/>
          <w:b/>
          <w:bCs/>
          <w:sz w:val="24"/>
          <w:szCs w:val="24"/>
        </w:rPr>
      </w:pPr>
      <w:r w:rsidRPr="00515033">
        <w:rPr>
          <w:rFonts w:ascii="Calibri" w:hAnsi="Calibri" w:cs="Calibri"/>
          <w:b/>
          <w:bCs/>
          <w:sz w:val="24"/>
          <w:szCs w:val="24"/>
        </w:rPr>
        <w:t>Strategies for the above Challenges-</w:t>
      </w:r>
    </w:p>
    <w:p w14:paraId="4BFE4290" w14:textId="708B978F" w:rsidR="00C666F6" w:rsidRPr="00C666F6" w:rsidRDefault="00C666F6" w:rsidP="00C666F6">
      <w:pPr>
        <w:rPr>
          <w:rFonts w:ascii="Calibri" w:hAnsi="Calibri" w:cs="Calibri"/>
          <w:sz w:val="24"/>
          <w:szCs w:val="24"/>
        </w:rPr>
      </w:pPr>
      <w:r w:rsidRPr="00C666F6">
        <w:rPr>
          <w:rFonts w:ascii="Calibri" w:hAnsi="Calibri" w:cs="Calibri"/>
          <w:sz w:val="24"/>
          <w:szCs w:val="24"/>
        </w:rPr>
        <w:t>1.</w:t>
      </w:r>
      <w:r>
        <w:rPr>
          <w:rFonts w:ascii="Calibri" w:hAnsi="Calibri" w:cs="Calibri"/>
          <w:sz w:val="24"/>
          <w:szCs w:val="24"/>
        </w:rPr>
        <w:t xml:space="preserve"> </w:t>
      </w:r>
      <w:r w:rsidRPr="00C666F6">
        <w:rPr>
          <w:rFonts w:ascii="Calibri" w:hAnsi="Calibri" w:cs="Calibri"/>
          <w:sz w:val="24"/>
          <w:szCs w:val="24"/>
        </w:rPr>
        <w:t>Employee training and awareness programs</w:t>
      </w:r>
      <w:r>
        <w:rPr>
          <w:rFonts w:ascii="Calibri" w:hAnsi="Calibri" w:cs="Calibri"/>
          <w:sz w:val="24"/>
          <w:szCs w:val="24"/>
        </w:rPr>
        <w:t>-</w:t>
      </w:r>
    </w:p>
    <w:p w14:paraId="3D432B74" w14:textId="5065E209" w:rsidR="00C666F6" w:rsidRDefault="00C666F6" w:rsidP="00C666F6">
      <w:pPr>
        <w:rPr>
          <w:rFonts w:ascii="Calibri" w:hAnsi="Calibri" w:cs="Calibri"/>
          <w:sz w:val="24"/>
          <w:szCs w:val="24"/>
        </w:rPr>
      </w:pPr>
      <w:r w:rsidRPr="00C666F6">
        <w:rPr>
          <w:rFonts w:ascii="Calibri" w:hAnsi="Calibri" w:cs="Calibri"/>
          <w:sz w:val="24"/>
          <w:szCs w:val="24"/>
        </w:rPr>
        <w:t>It is essential to have continuous training programs to keep employees informed about evolving cyber threats. The kind of awareness campaigns you should have need to cover the basics of recognising a potential cyber-attack and the importance of reporting any security incidents promptly.</w:t>
      </w:r>
      <w:r w:rsidR="00902A26">
        <w:rPr>
          <w:rFonts w:ascii="Calibri" w:hAnsi="Calibri" w:cs="Calibri"/>
          <w:sz w:val="24"/>
          <w:szCs w:val="24"/>
        </w:rPr>
        <w:t xml:space="preserve"> </w:t>
      </w:r>
      <w:r w:rsidR="00902A26" w:rsidRPr="00902A26">
        <w:rPr>
          <w:rFonts w:ascii="Calibri" w:hAnsi="Calibri" w:cs="Calibri"/>
          <w:sz w:val="24"/>
          <w:szCs w:val="24"/>
        </w:rPr>
        <w:t>(www.interscale.com.au, n.d.)</w:t>
      </w:r>
    </w:p>
    <w:p w14:paraId="674A6697" w14:textId="36423D17" w:rsidR="00C666F6" w:rsidRPr="00C666F6" w:rsidRDefault="00C666F6" w:rsidP="00C666F6">
      <w:pPr>
        <w:rPr>
          <w:rFonts w:ascii="Calibri" w:hAnsi="Calibri" w:cs="Calibri"/>
          <w:sz w:val="24"/>
          <w:szCs w:val="24"/>
        </w:rPr>
      </w:pPr>
      <w:r>
        <w:rPr>
          <w:rFonts w:ascii="Calibri" w:hAnsi="Calibri" w:cs="Calibri"/>
          <w:sz w:val="24"/>
          <w:szCs w:val="24"/>
        </w:rPr>
        <w:t xml:space="preserve">2. </w:t>
      </w:r>
      <w:r w:rsidRPr="00C666F6">
        <w:rPr>
          <w:rFonts w:ascii="Calibri" w:hAnsi="Calibri" w:cs="Calibri"/>
          <w:sz w:val="24"/>
          <w:szCs w:val="24"/>
        </w:rPr>
        <w:t>Regular system audits and updates</w:t>
      </w:r>
      <w:r>
        <w:rPr>
          <w:rFonts w:ascii="Calibri" w:hAnsi="Calibri" w:cs="Calibri"/>
          <w:sz w:val="24"/>
          <w:szCs w:val="24"/>
        </w:rPr>
        <w:t>-</w:t>
      </w:r>
    </w:p>
    <w:p w14:paraId="0A99477F" w14:textId="4080D3BF" w:rsidR="00C666F6" w:rsidRDefault="00C666F6" w:rsidP="00C666F6">
      <w:pPr>
        <w:rPr>
          <w:rFonts w:ascii="Calibri" w:hAnsi="Calibri" w:cs="Calibri"/>
          <w:sz w:val="24"/>
          <w:szCs w:val="24"/>
        </w:rPr>
      </w:pPr>
      <w:r w:rsidRPr="00C666F6">
        <w:rPr>
          <w:rFonts w:ascii="Calibri" w:hAnsi="Calibri" w:cs="Calibri"/>
          <w:sz w:val="24"/>
          <w:szCs w:val="24"/>
        </w:rPr>
        <w:t>To identify and rectify potential security incidents, it is necessary to have routine audits of systems and software.</w:t>
      </w:r>
      <w:r w:rsidR="00515033">
        <w:rPr>
          <w:rFonts w:ascii="Calibri" w:hAnsi="Calibri" w:cs="Calibri"/>
          <w:sz w:val="24"/>
          <w:szCs w:val="24"/>
        </w:rPr>
        <w:t xml:space="preserve"> This would also help to improve the technology and software used by SMEs and make sure that they are using the updated software versions.</w:t>
      </w:r>
      <w:r w:rsidR="00902A26">
        <w:rPr>
          <w:rFonts w:ascii="Calibri" w:hAnsi="Calibri" w:cs="Calibri"/>
          <w:sz w:val="24"/>
          <w:szCs w:val="24"/>
        </w:rPr>
        <w:t xml:space="preserve"> </w:t>
      </w:r>
      <w:r w:rsidR="00902A26" w:rsidRPr="00902A26">
        <w:rPr>
          <w:rFonts w:ascii="Calibri" w:hAnsi="Calibri" w:cs="Calibri"/>
          <w:sz w:val="24"/>
          <w:szCs w:val="24"/>
        </w:rPr>
        <w:t>(www.interscale.com.au, n.d.)</w:t>
      </w:r>
    </w:p>
    <w:p w14:paraId="11561DA7" w14:textId="77777777" w:rsidR="00C666F6" w:rsidRPr="00515033" w:rsidRDefault="00C666F6" w:rsidP="00C666F6">
      <w:pPr>
        <w:rPr>
          <w:rFonts w:ascii="Calibri" w:hAnsi="Calibri" w:cs="Calibri"/>
          <w:sz w:val="24"/>
          <w:szCs w:val="24"/>
        </w:rPr>
      </w:pPr>
      <w:r w:rsidRPr="00515033">
        <w:rPr>
          <w:rFonts w:ascii="Calibri" w:hAnsi="Calibri" w:cs="Calibri"/>
          <w:sz w:val="24"/>
          <w:szCs w:val="24"/>
        </w:rPr>
        <w:t xml:space="preserve">3. </w:t>
      </w:r>
      <w:r w:rsidRPr="00515033">
        <w:rPr>
          <w:rFonts w:ascii="Calibri" w:hAnsi="Calibri" w:cs="Calibri"/>
          <w:sz w:val="24"/>
          <w:szCs w:val="24"/>
        </w:rPr>
        <w:t>Policy and Regulatory Support</w:t>
      </w:r>
      <w:r w:rsidRPr="00515033">
        <w:rPr>
          <w:rFonts w:ascii="Calibri" w:hAnsi="Calibri" w:cs="Calibri"/>
          <w:sz w:val="24"/>
          <w:szCs w:val="24"/>
        </w:rPr>
        <w:t>-</w:t>
      </w:r>
      <w:r w:rsidRPr="00515033">
        <w:rPr>
          <w:rFonts w:ascii="Calibri" w:hAnsi="Calibri" w:cs="Calibri"/>
          <w:sz w:val="24"/>
          <w:szCs w:val="24"/>
        </w:rPr>
        <w:t xml:space="preserve"> </w:t>
      </w:r>
    </w:p>
    <w:p w14:paraId="3C46071B" w14:textId="346960EA" w:rsidR="00C666F6" w:rsidRPr="00515033" w:rsidRDefault="00C666F6" w:rsidP="00C666F6">
      <w:pPr>
        <w:rPr>
          <w:rFonts w:ascii="Calibri" w:hAnsi="Calibri" w:cs="Calibri"/>
          <w:sz w:val="24"/>
          <w:szCs w:val="24"/>
        </w:rPr>
      </w:pPr>
      <w:r w:rsidRPr="00515033">
        <w:rPr>
          <w:rFonts w:ascii="Calibri" w:hAnsi="Calibri" w:cs="Calibri"/>
          <w:color w:val="0D0D0D"/>
          <w:sz w:val="24"/>
          <w:szCs w:val="24"/>
          <w:shd w:val="clear" w:color="auto" w:fill="FFFFFF"/>
        </w:rPr>
        <w:t>E</w:t>
      </w:r>
      <w:r w:rsidRPr="00515033">
        <w:rPr>
          <w:rFonts w:ascii="Calibri" w:hAnsi="Calibri" w:cs="Calibri"/>
          <w:color w:val="0D0D0D"/>
          <w:sz w:val="24"/>
          <w:szCs w:val="24"/>
          <w:shd w:val="clear" w:color="auto" w:fill="FFFFFF"/>
        </w:rPr>
        <w:t xml:space="preserve">stablish policies that promote and facilitate the adoption of cybersecurity practices among SMEs. This may </w:t>
      </w:r>
      <w:r w:rsidRPr="00515033">
        <w:rPr>
          <w:rFonts w:ascii="Calibri" w:hAnsi="Calibri" w:cs="Calibri"/>
          <w:color w:val="0D0D0D"/>
          <w:sz w:val="24"/>
          <w:szCs w:val="24"/>
          <w:shd w:val="clear" w:color="auto" w:fill="FFFFFF"/>
        </w:rPr>
        <w:t>involve</w:t>
      </w:r>
      <w:r w:rsidRPr="00515033">
        <w:rPr>
          <w:rFonts w:ascii="Calibri" w:hAnsi="Calibri" w:cs="Calibri"/>
          <w:color w:val="0D0D0D"/>
          <w:sz w:val="24"/>
          <w:szCs w:val="24"/>
          <w:shd w:val="clear" w:color="auto" w:fill="FFFFFF"/>
        </w:rPr>
        <w:t xml:space="preserve"> providing incentives to encourage investments in cybersecurity, outlining minimum standards for cybersecurity, and offering assistance for cybersecurity training initiatives.</w:t>
      </w:r>
    </w:p>
    <w:p w14:paraId="2EDAFCAA" w14:textId="59550B5F" w:rsidR="00C309C2" w:rsidRPr="00C309C2" w:rsidRDefault="00C309C2" w:rsidP="00B72575">
      <w:pPr>
        <w:rPr>
          <w:rFonts w:ascii="Calibri" w:hAnsi="Calibri" w:cs="Calibri"/>
          <w:sz w:val="24"/>
          <w:szCs w:val="24"/>
        </w:rPr>
      </w:pPr>
      <w:r>
        <w:rPr>
          <w:rFonts w:ascii="Calibri" w:hAnsi="Calibri" w:cs="Calibri"/>
          <w:sz w:val="24"/>
          <w:szCs w:val="24"/>
        </w:rPr>
        <w:t xml:space="preserve"> </w:t>
      </w:r>
    </w:p>
    <w:p w14:paraId="2C202AB2" w14:textId="18954FAE" w:rsidR="00B72575" w:rsidRPr="00515033" w:rsidRDefault="00B72575" w:rsidP="00B72575">
      <w:pPr>
        <w:rPr>
          <w:rFonts w:ascii="Calibri" w:hAnsi="Calibri" w:cs="Calibri"/>
          <w:b/>
          <w:bCs/>
          <w:sz w:val="24"/>
          <w:szCs w:val="24"/>
        </w:rPr>
      </w:pPr>
      <w:r w:rsidRPr="00515033">
        <w:rPr>
          <w:rFonts w:ascii="Calibri" w:hAnsi="Calibri" w:cs="Calibri"/>
          <w:b/>
          <w:bCs/>
          <w:sz w:val="24"/>
          <w:szCs w:val="24"/>
        </w:rPr>
        <w:t>Conclusion</w:t>
      </w:r>
      <w:r w:rsidR="00515033">
        <w:rPr>
          <w:rFonts w:ascii="Calibri" w:hAnsi="Calibri" w:cs="Calibri"/>
          <w:b/>
          <w:bCs/>
          <w:sz w:val="24"/>
          <w:szCs w:val="24"/>
        </w:rPr>
        <w:t>-</w:t>
      </w:r>
    </w:p>
    <w:p w14:paraId="503420C5" w14:textId="152FE282" w:rsidR="001368D9" w:rsidRDefault="00B72575" w:rsidP="00B72575">
      <w:pPr>
        <w:rPr>
          <w:rFonts w:ascii="Calibri" w:hAnsi="Calibri" w:cs="Calibri"/>
          <w:sz w:val="24"/>
          <w:szCs w:val="24"/>
        </w:rPr>
      </w:pPr>
      <w:r w:rsidRPr="00C309C2">
        <w:rPr>
          <w:rFonts w:ascii="Calibri" w:hAnsi="Calibri" w:cs="Calibri"/>
          <w:sz w:val="24"/>
          <w:szCs w:val="24"/>
        </w:rPr>
        <w:t>Maintaining cyber threat visibility is critical for SMEs and developing economies to mitigate cybersecurity risks effectively. However, various challenges, including limited resources, a shortage of skilled personnel, inadequate technologies, and low cybersecurity awareness, hinder their ability to achieve this goal. Addressing these challenges requires collaborative efforts from governments, industry stakeholders, and cybersecurity professionals to provide support, resources, and education necessary to enhance cyber threat visibility and strengthen cybersecurity resilience in SMEs and developing economies.</w:t>
      </w:r>
      <w:r w:rsidR="00C309C2">
        <w:rPr>
          <w:rFonts w:ascii="Calibri" w:hAnsi="Calibri" w:cs="Calibri"/>
          <w:sz w:val="24"/>
          <w:szCs w:val="24"/>
        </w:rPr>
        <w:t xml:space="preserve"> </w:t>
      </w:r>
      <w:r w:rsidR="00C309C2" w:rsidRPr="00C309C2">
        <w:rPr>
          <w:rFonts w:ascii="Calibri" w:hAnsi="Calibri" w:cs="Calibri"/>
          <w:sz w:val="24"/>
          <w:szCs w:val="24"/>
        </w:rPr>
        <w:t xml:space="preserve">By understanding the challenges faced by </w:t>
      </w:r>
      <w:r w:rsidR="00C309C2">
        <w:rPr>
          <w:rFonts w:ascii="Calibri" w:hAnsi="Calibri" w:cs="Calibri"/>
          <w:sz w:val="24"/>
          <w:szCs w:val="24"/>
        </w:rPr>
        <w:t>businesses</w:t>
      </w:r>
      <w:r w:rsidR="00C309C2" w:rsidRPr="00C309C2">
        <w:rPr>
          <w:rFonts w:ascii="Calibri" w:hAnsi="Calibri" w:cs="Calibri"/>
          <w:sz w:val="24"/>
          <w:szCs w:val="24"/>
        </w:rPr>
        <w:t xml:space="preserve"> and addressing them through a comprehensive policy framework, </w:t>
      </w:r>
      <w:r w:rsidR="00C309C2">
        <w:rPr>
          <w:rFonts w:ascii="Calibri" w:hAnsi="Calibri" w:cs="Calibri"/>
          <w:sz w:val="24"/>
          <w:szCs w:val="24"/>
        </w:rPr>
        <w:t>they can</w:t>
      </w:r>
      <w:r w:rsidR="00C309C2" w:rsidRPr="00C309C2">
        <w:rPr>
          <w:rFonts w:ascii="Calibri" w:hAnsi="Calibri" w:cs="Calibri"/>
          <w:sz w:val="24"/>
          <w:szCs w:val="24"/>
        </w:rPr>
        <w:t xml:space="preserve"> hope to empower</w:t>
      </w:r>
      <w:r w:rsidR="00C309C2">
        <w:rPr>
          <w:rFonts w:ascii="Calibri" w:hAnsi="Calibri" w:cs="Calibri"/>
          <w:sz w:val="24"/>
          <w:szCs w:val="24"/>
        </w:rPr>
        <w:t xml:space="preserve"> </w:t>
      </w:r>
      <w:r w:rsidR="00C309C2" w:rsidRPr="00C309C2">
        <w:rPr>
          <w:rFonts w:ascii="Calibri" w:hAnsi="Calibri" w:cs="Calibri"/>
          <w:sz w:val="24"/>
          <w:szCs w:val="24"/>
        </w:rPr>
        <w:t>s</w:t>
      </w:r>
      <w:r w:rsidR="00C309C2">
        <w:rPr>
          <w:rFonts w:ascii="Calibri" w:hAnsi="Calibri" w:cs="Calibri"/>
          <w:sz w:val="24"/>
          <w:szCs w:val="24"/>
        </w:rPr>
        <w:t>mall business owners,</w:t>
      </w:r>
      <w:r w:rsidR="00C309C2" w:rsidRPr="00C309C2">
        <w:rPr>
          <w:rFonts w:ascii="Calibri" w:hAnsi="Calibri" w:cs="Calibri"/>
          <w:sz w:val="24"/>
          <w:szCs w:val="24"/>
        </w:rPr>
        <w:t xml:space="preserve"> to build more secure and successful businesses.</w:t>
      </w:r>
    </w:p>
    <w:p w14:paraId="2821F8B5" w14:textId="77777777" w:rsidR="00C666F6" w:rsidRDefault="00C666F6" w:rsidP="00B72575">
      <w:pPr>
        <w:rPr>
          <w:rFonts w:ascii="Calibri" w:hAnsi="Calibri" w:cs="Calibri"/>
          <w:sz w:val="24"/>
          <w:szCs w:val="24"/>
        </w:rPr>
      </w:pPr>
    </w:p>
    <w:p w14:paraId="467D6532" w14:textId="77777777" w:rsidR="00515033" w:rsidRDefault="00515033" w:rsidP="00B72575">
      <w:pPr>
        <w:rPr>
          <w:rFonts w:ascii="Calibri" w:hAnsi="Calibri" w:cs="Calibri"/>
          <w:b/>
          <w:bCs/>
          <w:sz w:val="24"/>
          <w:szCs w:val="24"/>
        </w:rPr>
      </w:pPr>
    </w:p>
    <w:p w14:paraId="3E9D277E" w14:textId="77777777" w:rsidR="00515033" w:rsidRDefault="00515033" w:rsidP="00B72575">
      <w:pPr>
        <w:rPr>
          <w:rFonts w:ascii="Calibri" w:hAnsi="Calibri" w:cs="Calibri"/>
          <w:b/>
          <w:bCs/>
          <w:sz w:val="24"/>
          <w:szCs w:val="24"/>
        </w:rPr>
      </w:pPr>
    </w:p>
    <w:p w14:paraId="758490B8" w14:textId="77777777" w:rsidR="00515033" w:rsidRDefault="00515033" w:rsidP="00B72575">
      <w:pPr>
        <w:rPr>
          <w:rFonts w:ascii="Calibri" w:hAnsi="Calibri" w:cs="Calibri"/>
          <w:b/>
          <w:bCs/>
          <w:sz w:val="24"/>
          <w:szCs w:val="24"/>
        </w:rPr>
      </w:pPr>
    </w:p>
    <w:p w14:paraId="1070A737" w14:textId="77777777" w:rsidR="00515033" w:rsidRDefault="00515033" w:rsidP="00B72575">
      <w:pPr>
        <w:rPr>
          <w:rFonts w:ascii="Calibri" w:hAnsi="Calibri" w:cs="Calibri"/>
          <w:b/>
          <w:bCs/>
          <w:sz w:val="24"/>
          <w:szCs w:val="24"/>
        </w:rPr>
      </w:pPr>
    </w:p>
    <w:p w14:paraId="3B747836" w14:textId="77777777" w:rsidR="00515033" w:rsidRDefault="00515033" w:rsidP="00B72575">
      <w:pPr>
        <w:rPr>
          <w:rFonts w:ascii="Calibri" w:hAnsi="Calibri" w:cs="Calibri"/>
          <w:b/>
          <w:bCs/>
          <w:sz w:val="24"/>
          <w:szCs w:val="24"/>
        </w:rPr>
      </w:pPr>
    </w:p>
    <w:p w14:paraId="04DEB75B" w14:textId="4CCBA48C" w:rsidR="00C666F6" w:rsidRPr="00515033" w:rsidRDefault="00C666F6" w:rsidP="00B72575">
      <w:pPr>
        <w:rPr>
          <w:rFonts w:ascii="Calibri" w:hAnsi="Calibri" w:cs="Calibri"/>
          <w:b/>
          <w:bCs/>
          <w:sz w:val="24"/>
          <w:szCs w:val="24"/>
        </w:rPr>
      </w:pPr>
      <w:r w:rsidRPr="00515033">
        <w:rPr>
          <w:rFonts w:ascii="Calibri" w:hAnsi="Calibri" w:cs="Calibri"/>
          <w:b/>
          <w:bCs/>
          <w:sz w:val="24"/>
          <w:szCs w:val="24"/>
        </w:rPr>
        <w:lastRenderedPageBreak/>
        <w:t>References-</w:t>
      </w:r>
    </w:p>
    <w:p w14:paraId="7B214586" w14:textId="3BB40F09" w:rsidR="00B72B0C" w:rsidRDefault="00B72B0C" w:rsidP="00B72B0C">
      <w:pPr>
        <w:rPr>
          <w:rFonts w:ascii="Calibri" w:hAnsi="Calibri" w:cs="Calibri"/>
          <w:sz w:val="24"/>
          <w:szCs w:val="24"/>
        </w:rPr>
      </w:pPr>
      <w:r w:rsidRPr="00B72B0C">
        <w:rPr>
          <w:rFonts w:ascii="Calibri" w:hAnsi="Calibri" w:cs="Calibri"/>
          <w:sz w:val="24"/>
          <w:szCs w:val="24"/>
        </w:rPr>
        <w:t>1.</w:t>
      </w:r>
      <w:r>
        <w:rPr>
          <w:rFonts w:ascii="Calibri" w:hAnsi="Calibri" w:cs="Calibri"/>
          <w:sz w:val="24"/>
          <w:szCs w:val="24"/>
        </w:rPr>
        <w:t xml:space="preserve"> </w:t>
      </w:r>
      <w:r w:rsidRPr="00B72B0C">
        <w:rPr>
          <w:rFonts w:ascii="Calibri" w:hAnsi="Calibri" w:cs="Calibri"/>
          <w:sz w:val="24"/>
          <w:szCs w:val="24"/>
        </w:rPr>
        <w:t xml:space="preserve">www.interscale.com.au. (n.d.). Solving Common Cybersecurity Issues </w:t>
      </w:r>
      <w:proofErr w:type="gramStart"/>
      <w:r w:rsidRPr="00B72B0C">
        <w:rPr>
          <w:rFonts w:ascii="Calibri" w:hAnsi="Calibri" w:cs="Calibri"/>
          <w:sz w:val="24"/>
          <w:szCs w:val="24"/>
        </w:rPr>
        <w:t>In</w:t>
      </w:r>
      <w:proofErr w:type="gramEnd"/>
      <w:r w:rsidRPr="00B72B0C">
        <w:rPr>
          <w:rFonts w:ascii="Calibri" w:hAnsi="Calibri" w:cs="Calibri"/>
          <w:sz w:val="24"/>
          <w:szCs w:val="24"/>
        </w:rPr>
        <w:t xml:space="preserve"> Small To Medium Enterprises | Interscale. [online] Available at: https://www.interscale.com.au/blog/solving-common-cybersecurity-issues-in-small-to-medium-enterprises [Accessed 2 Apr. 2024].</w:t>
      </w:r>
    </w:p>
    <w:p w14:paraId="446DC4E3" w14:textId="237F2F1F" w:rsidR="00B72B0C" w:rsidRDefault="00B72B0C" w:rsidP="00B72B0C">
      <w:pPr>
        <w:rPr>
          <w:rFonts w:ascii="Calibri" w:hAnsi="Calibri" w:cs="Calibri"/>
          <w:sz w:val="24"/>
          <w:szCs w:val="24"/>
        </w:rPr>
      </w:pPr>
      <w:r>
        <w:rPr>
          <w:rFonts w:ascii="Calibri" w:hAnsi="Calibri" w:cs="Calibri"/>
          <w:sz w:val="24"/>
          <w:szCs w:val="24"/>
        </w:rPr>
        <w:t xml:space="preserve">2. </w:t>
      </w:r>
      <w:r w:rsidRPr="00B72B0C">
        <w:rPr>
          <w:rFonts w:ascii="Calibri" w:hAnsi="Calibri" w:cs="Calibri"/>
          <w:sz w:val="24"/>
          <w:szCs w:val="24"/>
        </w:rPr>
        <w:t>Saha, B. and Anwar, Z. (2024). A Review of Cybersecurity Challenges in Small Business: The Imperative for a Future Governance Framework. Journal of Information Security, [online] 15(01), pp.24–39. doi:https://doi.org/10.4236/jis.2024.151003.</w:t>
      </w:r>
    </w:p>
    <w:p w14:paraId="7A26F5CC" w14:textId="50694DE0" w:rsidR="00B72B0C" w:rsidRDefault="00B72B0C" w:rsidP="00B72B0C">
      <w:pPr>
        <w:rPr>
          <w:rFonts w:ascii="Calibri" w:hAnsi="Calibri" w:cs="Calibri"/>
          <w:sz w:val="24"/>
          <w:szCs w:val="24"/>
        </w:rPr>
      </w:pPr>
      <w:r>
        <w:rPr>
          <w:rFonts w:ascii="Calibri" w:hAnsi="Calibri" w:cs="Calibri"/>
          <w:sz w:val="24"/>
          <w:szCs w:val="24"/>
        </w:rPr>
        <w:t xml:space="preserve">3. </w:t>
      </w:r>
      <w:r w:rsidRPr="00B72B0C">
        <w:rPr>
          <w:rFonts w:ascii="Calibri" w:hAnsi="Calibri" w:cs="Calibri"/>
          <w:sz w:val="24"/>
          <w:szCs w:val="24"/>
        </w:rPr>
        <w:t xml:space="preserve">Erdogan, G., Halvorsrud, R., Boletsis, C., Tverdal, S. and Pickering, J. (2023). Cybersecurity Awareness and Capacities of SMEs. Proceedings of the 9th International Conference on Information Systems Security and Privacy. </w:t>
      </w:r>
      <w:proofErr w:type="spellStart"/>
      <w:r w:rsidR="00515033" w:rsidRPr="00B72B0C">
        <w:rPr>
          <w:rFonts w:ascii="Calibri" w:hAnsi="Calibri" w:cs="Calibri"/>
          <w:sz w:val="24"/>
          <w:szCs w:val="24"/>
        </w:rPr>
        <w:t>doi</w:t>
      </w:r>
      <w:proofErr w:type="spellEnd"/>
      <w:r w:rsidR="00515033" w:rsidRPr="00B72B0C">
        <w:rPr>
          <w:rFonts w:ascii="Calibri" w:hAnsi="Calibri" w:cs="Calibri"/>
          <w:sz w:val="24"/>
          <w:szCs w:val="24"/>
        </w:rPr>
        <w:t>: https://doi.org/10.5220/0011609600003405</w:t>
      </w:r>
      <w:r w:rsidRPr="00B72B0C">
        <w:rPr>
          <w:rFonts w:ascii="Calibri" w:hAnsi="Calibri" w:cs="Calibri"/>
          <w:sz w:val="24"/>
          <w:szCs w:val="24"/>
        </w:rPr>
        <w:t>.</w:t>
      </w:r>
    </w:p>
    <w:p w14:paraId="72E7D993" w14:textId="1F8D1726" w:rsidR="00B72B0C" w:rsidRPr="00B72B0C" w:rsidRDefault="00B72B0C" w:rsidP="00B72B0C">
      <w:pPr>
        <w:rPr>
          <w:rFonts w:ascii="Calibri" w:hAnsi="Calibri" w:cs="Calibri"/>
          <w:sz w:val="24"/>
          <w:szCs w:val="24"/>
        </w:rPr>
      </w:pPr>
      <w:r>
        <w:rPr>
          <w:rFonts w:ascii="Calibri" w:hAnsi="Calibri" w:cs="Calibri"/>
          <w:sz w:val="24"/>
          <w:szCs w:val="24"/>
        </w:rPr>
        <w:t xml:space="preserve">4. </w:t>
      </w:r>
      <w:r w:rsidRPr="00B72B0C">
        <w:rPr>
          <w:rFonts w:ascii="Calibri" w:hAnsi="Calibri" w:cs="Calibri"/>
          <w:sz w:val="24"/>
          <w:szCs w:val="24"/>
        </w:rPr>
        <w:t xml:space="preserve">Saeed, S., Altamimi, S.A., Alkayyal, N.A., Alshehri, E. and Alabbad, D.A. (2023). Digital Transformation and Cybersecurity Challenges for Businesses Resilience: Issues and Recommendations. Sensors, [online] 23(15). </w:t>
      </w:r>
      <w:proofErr w:type="spellStart"/>
      <w:r w:rsidR="00515033" w:rsidRPr="00B72B0C">
        <w:rPr>
          <w:rFonts w:ascii="Calibri" w:hAnsi="Calibri" w:cs="Calibri"/>
          <w:sz w:val="24"/>
          <w:szCs w:val="24"/>
        </w:rPr>
        <w:t>doi</w:t>
      </w:r>
      <w:proofErr w:type="spellEnd"/>
      <w:r w:rsidR="00515033" w:rsidRPr="00B72B0C">
        <w:rPr>
          <w:rFonts w:ascii="Calibri" w:hAnsi="Calibri" w:cs="Calibri"/>
          <w:sz w:val="24"/>
          <w:szCs w:val="24"/>
        </w:rPr>
        <w:t>: https://doi.org/10.3390/s23156666</w:t>
      </w:r>
      <w:r w:rsidRPr="00B72B0C">
        <w:rPr>
          <w:rFonts w:ascii="Calibri" w:hAnsi="Calibri" w:cs="Calibri"/>
          <w:sz w:val="24"/>
          <w:szCs w:val="24"/>
        </w:rPr>
        <w:t>.</w:t>
      </w:r>
    </w:p>
    <w:p w14:paraId="2722244D" w14:textId="77777777" w:rsidR="00C666F6" w:rsidRPr="00C309C2" w:rsidRDefault="00C666F6" w:rsidP="00B72575">
      <w:pPr>
        <w:rPr>
          <w:rFonts w:ascii="Calibri" w:hAnsi="Calibri" w:cs="Calibri"/>
          <w:sz w:val="24"/>
          <w:szCs w:val="24"/>
        </w:rPr>
      </w:pPr>
    </w:p>
    <w:sectPr w:rsidR="00C666F6" w:rsidRPr="00C30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24AA7"/>
    <w:multiLevelType w:val="hybridMultilevel"/>
    <w:tmpl w:val="9126F1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49F1AF0"/>
    <w:multiLevelType w:val="hybridMultilevel"/>
    <w:tmpl w:val="BBE6FC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8AD13DE"/>
    <w:multiLevelType w:val="hybridMultilevel"/>
    <w:tmpl w:val="F0CC7134"/>
    <w:lvl w:ilvl="0" w:tplc="55FAE8A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9426025">
    <w:abstractNumId w:val="2"/>
  </w:num>
  <w:num w:numId="2" w16cid:durableId="497502384">
    <w:abstractNumId w:val="0"/>
  </w:num>
  <w:num w:numId="3" w16cid:durableId="1008286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75"/>
    <w:rsid w:val="00024B97"/>
    <w:rsid w:val="00034D28"/>
    <w:rsid w:val="001368D9"/>
    <w:rsid w:val="004120FD"/>
    <w:rsid w:val="00515033"/>
    <w:rsid w:val="007B72CD"/>
    <w:rsid w:val="00902A26"/>
    <w:rsid w:val="00941238"/>
    <w:rsid w:val="009A4E2E"/>
    <w:rsid w:val="00B026D5"/>
    <w:rsid w:val="00B72575"/>
    <w:rsid w:val="00B72B0C"/>
    <w:rsid w:val="00C309C2"/>
    <w:rsid w:val="00C62627"/>
    <w:rsid w:val="00C62BB0"/>
    <w:rsid w:val="00C634B5"/>
    <w:rsid w:val="00C666F6"/>
    <w:rsid w:val="00C92C4C"/>
    <w:rsid w:val="00D65E8F"/>
    <w:rsid w:val="00E41E69"/>
    <w:rsid w:val="00EC11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B0D55"/>
  <w15:chartTrackingRefBased/>
  <w15:docId w15:val="{A8AEADFA-12EE-4B84-92D2-46ED8D96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575"/>
    <w:rPr>
      <w:rFonts w:eastAsiaTheme="majorEastAsia" w:cstheme="majorBidi"/>
      <w:color w:val="272727" w:themeColor="text1" w:themeTint="D8"/>
    </w:rPr>
  </w:style>
  <w:style w:type="paragraph" w:styleId="Title">
    <w:name w:val="Title"/>
    <w:basedOn w:val="Normal"/>
    <w:next w:val="Normal"/>
    <w:link w:val="TitleChar"/>
    <w:uiPriority w:val="10"/>
    <w:qFormat/>
    <w:rsid w:val="00B72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575"/>
    <w:pPr>
      <w:spacing w:before="160"/>
      <w:jc w:val="center"/>
    </w:pPr>
    <w:rPr>
      <w:i/>
      <w:iCs/>
      <w:color w:val="404040" w:themeColor="text1" w:themeTint="BF"/>
    </w:rPr>
  </w:style>
  <w:style w:type="character" w:customStyle="1" w:styleId="QuoteChar">
    <w:name w:val="Quote Char"/>
    <w:basedOn w:val="DefaultParagraphFont"/>
    <w:link w:val="Quote"/>
    <w:uiPriority w:val="29"/>
    <w:rsid w:val="00B72575"/>
    <w:rPr>
      <w:i/>
      <w:iCs/>
      <w:color w:val="404040" w:themeColor="text1" w:themeTint="BF"/>
    </w:rPr>
  </w:style>
  <w:style w:type="paragraph" w:styleId="ListParagraph">
    <w:name w:val="List Paragraph"/>
    <w:basedOn w:val="Normal"/>
    <w:uiPriority w:val="34"/>
    <w:qFormat/>
    <w:rsid w:val="00B72575"/>
    <w:pPr>
      <w:ind w:left="720"/>
      <w:contextualSpacing/>
    </w:pPr>
  </w:style>
  <w:style w:type="character" w:styleId="IntenseEmphasis">
    <w:name w:val="Intense Emphasis"/>
    <w:basedOn w:val="DefaultParagraphFont"/>
    <w:uiPriority w:val="21"/>
    <w:qFormat/>
    <w:rsid w:val="00B72575"/>
    <w:rPr>
      <w:i/>
      <w:iCs/>
      <w:color w:val="0F4761" w:themeColor="accent1" w:themeShade="BF"/>
    </w:rPr>
  </w:style>
  <w:style w:type="paragraph" w:styleId="IntenseQuote">
    <w:name w:val="Intense Quote"/>
    <w:basedOn w:val="Normal"/>
    <w:next w:val="Normal"/>
    <w:link w:val="IntenseQuoteChar"/>
    <w:uiPriority w:val="30"/>
    <w:qFormat/>
    <w:rsid w:val="00B72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575"/>
    <w:rPr>
      <w:i/>
      <w:iCs/>
      <w:color w:val="0F4761" w:themeColor="accent1" w:themeShade="BF"/>
    </w:rPr>
  </w:style>
  <w:style w:type="character" w:styleId="IntenseReference">
    <w:name w:val="Intense Reference"/>
    <w:basedOn w:val="DefaultParagraphFont"/>
    <w:uiPriority w:val="32"/>
    <w:qFormat/>
    <w:rsid w:val="00B72575"/>
    <w:rPr>
      <w:b/>
      <w:bCs/>
      <w:smallCaps/>
      <w:color w:val="0F4761" w:themeColor="accent1" w:themeShade="BF"/>
      <w:spacing w:val="5"/>
    </w:rPr>
  </w:style>
  <w:style w:type="character" w:styleId="Hyperlink">
    <w:name w:val="Hyperlink"/>
    <w:basedOn w:val="DefaultParagraphFont"/>
    <w:uiPriority w:val="99"/>
    <w:unhideWhenUsed/>
    <w:rsid w:val="00C666F6"/>
    <w:rPr>
      <w:color w:val="467886" w:themeColor="hyperlink"/>
      <w:u w:val="single"/>
    </w:rPr>
  </w:style>
  <w:style w:type="character" w:styleId="UnresolvedMention">
    <w:name w:val="Unresolved Mention"/>
    <w:basedOn w:val="DefaultParagraphFont"/>
    <w:uiPriority w:val="99"/>
    <w:semiHidden/>
    <w:unhideWhenUsed/>
    <w:rsid w:val="00C66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85691">
      <w:bodyDiv w:val="1"/>
      <w:marLeft w:val="0"/>
      <w:marRight w:val="0"/>
      <w:marTop w:val="0"/>
      <w:marBottom w:val="0"/>
      <w:divBdr>
        <w:top w:val="none" w:sz="0" w:space="0" w:color="auto"/>
        <w:left w:val="none" w:sz="0" w:space="0" w:color="auto"/>
        <w:bottom w:val="none" w:sz="0" w:space="0" w:color="auto"/>
        <w:right w:val="none" w:sz="0" w:space="0" w:color="auto"/>
      </w:divBdr>
    </w:div>
    <w:div w:id="158929892">
      <w:bodyDiv w:val="1"/>
      <w:marLeft w:val="0"/>
      <w:marRight w:val="0"/>
      <w:marTop w:val="0"/>
      <w:marBottom w:val="0"/>
      <w:divBdr>
        <w:top w:val="none" w:sz="0" w:space="0" w:color="auto"/>
        <w:left w:val="none" w:sz="0" w:space="0" w:color="auto"/>
        <w:bottom w:val="none" w:sz="0" w:space="0" w:color="auto"/>
        <w:right w:val="none" w:sz="0" w:space="0" w:color="auto"/>
      </w:divBdr>
    </w:div>
    <w:div w:id="204023109">
      <w:bodyDiv w:val="1"/>
      <w:marLeft w:val="0"/>
      <w:marRight w:val="0"/>
      <w:marTop w:val="0"/>
      <w:marBottom w:val="0"/>
      <w:divBdr>
        <w:top w:val="none" w:sz="0" w:space="0" w:color="auto"/>
        <w:left w:val="none" w:sz="0" w:space="0" w:color="auto"/>
        <w:bottom w:val="none" w:sz="0" w:space="0" w:color="auto"/>
        <w:right w:val="none" w:sz="0" w:space="0" w:color="auto"/>
      </w:divBdr>
    </w:div>
    <w:div w:id="415323830">
      <w:bodyDiv w:val="1"/>
      <w:marLeft w:val="0"/>
      <w:marRight w:val="0"/>
      <w:marTop w:val="0"/>
      <w:marBottom w:val="0"/>
      <w:divBdr>
        <w:top w:val="none" w:sz="0" w:space="0" w:color="auto"/>
        <w:left w:val="none" w:sz="0" w:space="0" w:color="auto"/>
        <w:bottom w:val="none" w:sz="0" w:space="0" w:color="auto"/>
        <w:right w:val="none" w:sz="0" w:space="0" w:color="auto"/>
      </w:divBdr>
    </w:div>
    <w:div w:id="420955135">
      <w:bodyDiv w:val="1"/>
      <w:marLeft w:val="0"/>
      <w:marRight w:val="0"/>
      <w:marTop w:val="0"/>
      <w:marBottom w:val="0"/>
      <w:divBdr>
        <w:top w:val="none" w:sz="0" w:space="0" w:color="auto"/>
        <w:left w:val="none" w:sz="0" w:space="0" w:color="auto"/>
        <w:bottom w:val="none" w:sz="0" w:space="0" w:color="auto"/>
        <w:right w:val="none" w:sz="0" w:space="0" w:color="auto"/>
      </w:divBdr>
    </w:div>
    <w:div w:id="812873853">
      <w:bodyDiv w:val="1"/>
      <w:marLeft w:val="0"/>
      <w:marRight w:val="0"/>
      <w:marTop w:val="0"/>
      <w:marBottom w:val="0"/>
      <w:divBdr>
        <w:top w:val="none" w:sz="0" w:space="0" w:color="auto"/>
        <w:left w:val="none" w:sz="0" w:space="0" w:color="auto"/>
        <w:bottom w:val="none" w:sz="0" w:space="0" w:color="auto"/>
        <w:right w:val="none" w:sz="0" w:space="0" w:color="auto"/>
      </w:divBdr>
      <w:divsChild>
        <w:div w:id="784347464">
          <w:marLeft w:val="0"/>
          <w:marRight w:val="0"/>
          <w:marTop w:val="0"/>
          <w:marBottom w:val="0"/>
          <w:divBdr>
            <w:top w:val="none" w:sz="0" w:space="0" w:color="auto"/>
            <w:left w:val="none" w:sz="0" w:space="0" w:color="auto"/>
            <w:bottom w:val="none" w:sz="0" w:space="0" w:color="auto"/>
            <w:right w:val="none" w:sz="0" w:space="0" w:color="auto"/>
          </w:divBdr>
        </w:div>
      </w:divsChild>
    </w:div>
    <w:div w:id="985357597">
      <w:bodyDiv w:val="1"/>
      <w:marLeft w:val="0"/>
      <w:marRight w:val="0"/>
      <w:marTop w:val="0"/>
      <w:marBottom w:val="0"/>
      <w:divBdr>
        <w:top w:val="none" w:sz="0" w:space="0" w:color="auto"/>
        <w:left w:val="none" w:sz="0" w:space="0" w:color="auto"/>
        <w:bottom w:val="none" w:sz="0" w:space="0" w:color="auto"/>
        <w:right w:val="none" w:sz="0" w:space="0" w:color="auto"/>
      </w:divBdr>
    </w:div>
    <w:div w:id="1123573958">
      <w:bodyDiv w:val="1"/>
      <w:marLeft w:val="0"/>
      <w:marRight w:val="0"/>
      <w:marTop w:val="0"/>
      <w:marBottom w:val="0"/>
      <w:divBdr>
        <w:top w:val="none" w:sz="0" w:space="0" w:color="auto"/>
        <w:left w:val="none" w:sz="0" w:space="0" w:color="auto"/>
        <w:bottom w:val="none" w:sz="0" w:space="0" w:color="auto"/>
        <w:right w:val="none" w:sz="0" w:space="0" w:color="auto"/>
      </w:divBdr>
    </w:div>
    <w:div w:id="1177497090">
      <w:bodyDiv w:val="1"/>
      <w:marLeft w:val="0"/>
      <w:marRight w:val="0"/>
      <w:marTop w:val="0"/>
      <w:marBottom w:val="0"/>
      <w:divBdr>
        <w:top w:val="none" w:sz="0" w:space="0" w:color="auto"/>
        <w:left w:val="none" w:sz="0" w:space="0" w:color="auto"/>
        <w:bottom w:val="none" w:sz="0" w:space="0" w:color="auto"/>
        <w:right w:val="none" w:sz="0" w:space="0" w:color="auto"/>
      </w:divBdr>
      <w:divsChild>
        <w:div w:id="63258110">
          <w:marLeft w:val="0"/>
          <w:marRight w:val="0"/>
          <w:marTop w:val="0"/>
          <w:marBottom w:val="0"/>
          <w:divBdr>
            <w:top w:val="none" w:sz="0" w:space="0" w:color="auto"/>
            <w:left w:val="none" w:sz="0" w:space="0" w:color="auto"/>
            <w:bottom w:val="none" w:sz="0" w:space="0" w:color="auto"/>
            <w:right w:val="none" w:sz="0" w:space="0" w:color="auto"/>
          </w:divBdr>
        </w:div>
      </w:divsChild>
    </w:div>
    <w:div w:id="1415055223">
      <w:bodyDiv w:val="1"/>
      <w:marLeft w:val="0"/>
      <w:marRight w:val="0"/>
      <w:marTop w:val="0"/>
      <w:marBottom w:val="0"/>
      <w:divBdr>
        <w:top w:val="none" w:sz="0" w:space="0" w:color="auto"/>
        <w:left w:val="none" w:sz="0" w:space="0" w:color="auto"/>
        <w:bottom w:val="none" w:sz="0" w:space="0" w:color="auto"/>
        <w:right w:val="none" w:sz="0" w:space="0" w:color="auto"/>
      </w:divBdr>
      <w:divsChild>
        <w:div w:id="1827940727">
          <w:marLeft w:val="0"/>
          <w:marRight w:val="0"/>
          <w:marTop w:val="0"/>
          <w:marBottom w:val="0"/>
          <w:divBdr>
            <w:top w:val="none" w:sz="0" w:space="0" w:color="auto"/>
            <w:left w:val="none" w:sz="0" w:space="0" w:color="auto"/>
            <w:bottom w:val="none" w:sz="0" w:space="0" w:color="auto"/>
            <w:right w:val="none" w:sz="0" w:space="0" w:color="auto"/>
          </w:divBdr>
        </w:div>
      </w:divsChild>
    </w:div>
    <w:div w:id="1647973944">
      <w:bodyDiv w:val="1"/>
      <w:marLeft w:val="0"/>
      <w:marRight w:val="0"/>
      <w:marTop w:val="0"/>
      <w:marBottom w:val="0"/>
      <w:divBdr>
        <w:top w:val="none" w:sz="0" w:space="0" w:color="auto"/>
        <w:left w:val="none" w:sz="0" w:space="0" w:color="auto"/>
        <w:bottom w:val="none" w:sz="0" w:space="0" w:color="auto"/>
        <w:right w:val="none" w:sz="0" w:space="0" w:color="auto"/>
      </w:divBdr>
    </w:div>
    <w:div w:id="1662418229">
      <w:bodyDiv w:val="1"/>
      <w:marLeft w:val="0"/>
      <w:marRight w:val="0"/>
      <w:marTop w:val="0"/>
      <w:marBottom w:val="0"/>
      <w:divBdr>
        <w:top w:val="none" w:sz="0" w:space="0" w:color="auto"/>
        <w:left w:val="none" w:sz="0" w:space="0" w:color="auto"/>
        <w:bottom w:val="none" w:sz="0" w:space="0" w:color="auto"/>
        <w:right w:val="none" w:sz="0" w:space="0" w:color="auto"/>
      </w:divBdr>
    </w:div>
    <w:div w:id="1726567046">
      <w:bodyDiv w:val="1"/>
      <w:marLeft w:val="0"/>
      <w:marRight w:val="0"/>
      <w:marTop w:val="0"/>
      <w:marBottom w:val="0"/>
      <w:divBdr>
        <w:top w:val="none" w:sz="0" w:space="0" w:color="auto"/>
        <w:left w:val="none" w:sz="0" w:space="0" w:color="auto"/>
        <w:bottom w:val="none" w:sz="0" w:space="0" w:color="auto"/>
        <w:right w:val="none" w:sz="0" w:space="0" w:color="auto"/>
      </w:divBdr>
      <w:divsChild>
        <w:div w:id="1722174478">
          <w:marLeft w:val="0"/>
          <w:marRight w:val="0"/>
          <w:marTop w:val="0"/>
          <w:marBottom w:val="0"/>
          <w:divBdr>
            <w:top w:val="none" w:sz="0" w:space="0" w:color="auto"/>
            <w:left w:val="none" w:sz="0" w:space="0" w:color="auto"/>
            <w:bottom w:val="none" w:sz="0" w:space="0" w:color="auto"/>
            <w:right w:val="none" w:sz="0" w:space="0" w:color="auto"/>
          </w:divBdr>
        </w:div>
      </w:divsChild>
    </w:div>
    <w:div w:id="1786345446">
      <w:bodyDiv w:val="1"/>
      <w:marLeft w:val="0"/>
      <w:marRight w:val="0"/>
      <w:marTop w:val="0"/>
      <w:marBottom w:val="0"/>
      <w:divBdr>
        <w:top w:val="none" w:sz="0" w:space="0" w:color="auto"/>
        <w:left w:val="none" w:sz="0" w:space="0" w:color="auto"/>
        <w:bottom w:val="none" w:sz="0" w:space="0" w:color="auto"/>
        <w:right w:val="none" w:sz="0" w:space="0" w:color="auto"/>
      </w:divBdr>
    </w:div>
    <w:div w:id="1792356190">
      <w:bodyDiv w:val="1"/>
      <w:marLeft w:val="0"/>
      <w:marRight w:val="0"/>
      <w:marTop w:val="0"/>
      <w:marBottom w:val="0"/>
      <w:divBdr>
        <w:top w:val="none" w:sz="0" w:space="0" w:color="auto"/>
        <w:left w:val="none" w:sz="0" w:space="0" w:color="auto"/>
        <w:bottom w:val="none" w:sz="0" w:space="0" w:color="auto"/>
        <w:right w:val="none" w:sz="0" w:space="0" w:color="auto"/>
      </w:divBdr>
    </w:div>
    <w:div w:id="1810053110">
      <w:bodyDiv w:val="1"/>
      <w:marLeft w:val="0"/>
      <w:marRight w:val="0"/>
      <w:marTop w:val="0"/>
      <w:marBottom w:val="0"/>
      <w:divBdr>
        <w:top w:val="none" w:sz="0" w:space="0" w:color="auto"/>
        <w:left w:val="none" w:sz="0" w:space="0" w:color="auto"/>
        <w:bottom w:val="none" w:sz="0" w:space="0" w:color="auto"/>
        <w:right w:val="none" w:sz="0" w:space="0" w:color="auto"/>
      </w:divBdr>
    </w:div>
    <w:div w:id="1853186001">
      <w:bodyDiv w:val="1"/>
      <w:marLeft w:val="0"/>
      <w:marRight w:val="0"/>
      <w:marTop w:val="0"/>
      <w:marBottom w:val="0"/>
      <w:divBdr>
        <w:top w:val="none" w:sz="0" w:space="0" w:color="auto"/>
        <w:left w:val="none" w:sz="0" w:space="0" w:color="auto"/>
        <w:bottom w:val="none" w:sz="0" w:space="0" w:color="auto"/>
        <w:right w:val="none" w:sz="0" w:space="0" w:color="auto"/>
      </w:divBdr>
    </w:div>
    <w:div w:id="201283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1254</Words>
  <Characters>8668</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AJITESH ARORA</dc:creator>
  <cp:keywords/>
  <dc:description/>
  <cp:lastModifiedBy>AJITESH ARORA</cp:lastModifiedBy>
  <cp:revision>2</cp:revision>
  <cp:lastPrinted>2024-03-30T03:03:00Z</cp:lastPrinted>
  <dcterms:created xsi:type="dcterms:W3CDTF">2024-04-02T01:07:00Z</dcterms:created>
  <dcterms:modified xsi:type="dcterms:W3CDTF">2024-04-02T01:07:00Z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b099b6b1-b774-415d-ba30-f69083428cb0</vt:lpwstr>
  </property>
</Properties>
</file>