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F43A93"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F43A93"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F43A93"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F43A93"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F43A93"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F43A93"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F43A93"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F43A93"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F43A93"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F43A93"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F43A93"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F43A93"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F43A93"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F43A93"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F43A93"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F43A93"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F43A93"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F43A93"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F43A93"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F43A93"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F43A93"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F43A93"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F43A93"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F43A93"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F43A93"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F43A93"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F43A93"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F43A93"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F43A93"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F43A93"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F43A93"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F43A93"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F43A93"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F43A93"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F43A93"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F43A93"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F43A93"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F43A93"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F43A93"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F43A93"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F43A93"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F43A93"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F43A93"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F43A93"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F43A93"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F43A93"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F43A93"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F43A93"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F43A93"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F43A93"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F43A93"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F43A93"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F43A93"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F43A93"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F43A93"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Pr="003A4959" w:rsidRDefault="00AA642B" w:rsidP="00AA642B">
      <w:pPr>
        <w:tabs>
          <w:tab w:val="left" w:pos="2319"/>
        </w:tabs>
      </w:pPr>
      <w:r w:rsidRPr="003A4959">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3A4959">
        <w:t xml:space="preserve">    </w:t>
      </w:r>
      <w:r w:rsidRPr="0015496E">
        <w:rPr>
          <w:lang w:val="en-US"/>
        </w:rPr>
        <w:t>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Pr="003A4959" w:rsidRDefault="0016624E" w:rsidP="0016624E">
      <w:pPr>
        <w:tabs>
          <w:tab w:val="left" w:pos="2319"/>
        </w:tabs>
        <w:rPr>
          <w:lang w:val="en-US"/>
        </w:rPr>
      </w:pPr>
      <w:r>
        <w:t xml:space="preserve">    </w:t>
      </w:r>
      <w:r w:rsidRPr="003A4959">
        <w:rPr>
          <w:lang w:val="en-US"/>
        </w:rPr>
        <w:t>transform:rotate(90deg);</w:t>
      </w:r>
    </w:p>
    <w:p w14:paraId="400B55FD" w14:textId="664FFA26" w:rsidR="0015496E" w:rsidRPr="003A4959" w:rsidRDefault="0016624E" w:rsidP="0016624E">
      <w:pPr>
        <w:tabs>
          <w:tab w:val="left" w:pos="2319"/>
        </w:tabs>
        <w:rPr>
          <w:lang w:val="en-US"/>
        </w:rPr>
      </w:pPr>
      <w:r w:rsidRPr="003A4959">
        <w:rPr>
          <w:lang w:val="en-US"/>
        </w:rPr>
        <w:t>}</w:t>
      </w:r>
    </w:p>
    <w:p w14:paraId="7093C3E2" w14:textId="77777777" w:rsidR="0016624E" w:rsidRPr="003A4959" w:rsidRDefault="0016624E" w:rsidP="0016624E">
      <w:pPr>
        <w:pStyle w:val="2"/>
        <w:rPr>
          <w:lang w:val="en-US"/>
        </w:rPr>
      </w:pPr>
      <w:r>
        <w:t>Битва</w:t>
      </w:r>
      <w:r w:rsidRPr="003A4959">
        <w:rPr>
          <w:lang w:val="en-US"/>
        </w:rPr>
        <w:t xml:space="preserve"> — </w:t>
      </w:r>
      <w:r>
        <w:t>часть</w:t>
      </w:r>
      <w:r w:rsidRPr="003A4959">
        <w:rPr>
          <w:lang w:val="en-US"/>
        </w:rPr>
        <w:t xml:space="preserve"> 2 </w:t>
      </w:r>
      <w:r w:rsidRPr="003A4959">
        <w:rPr>
          <w:bCs/>
          <w:color w:val="999999"/>
          <w:sz w:val="37"/>
          <w:szCs w:val="37"/>
          <w:lang w:val="en-US"/>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Pr="003A4959" w:rsidRDefault="006A42AF" w:rsidP="006A42AF">
      <w:pPr>
        <w:tabs>
          <w:tab w:val="left" w:pos="2319"/>
        </w:tabs>
        <w:rPr>
          <w:lang w:val="en-US"/>
        </w:rPr>
      </w:pPr>
      <w:r w:rsidRPr="003A4959">
        <w:rPr>
          <w:lang w:val="en-US"/>
        </w:rPr>
        <w:t>}</w:t>
      </w:r>
    </w:p>
    <w:p w14:paraId="0FCAF80D" w14:textId="77777777" w:rsidR="006A42AF" w:rsidRPr="003A4959" w:rsidRDefault="006A42AF" w:rsidP="006A42AF">
      <w:pPr>
        <w:tabs>
          <w:tab w:val="left" w:pos="2319"/>
        </w:tabs>
        <w:rPr>
          <w:lang w:val="en-US"/>
        </w:rPr>
      </w:pPr>
    </w:p>
    <w:p w14:paraId="789AC490" w14:textId="77777777" w:rsidR="006A42AF" w:rsidRPr="003A4959" w:rsidRDefault="006A42AF" w:rsidP="006A42AF">
      <w:pPr>
        <w:tabs>
          <w:tab w:val="left" w:pos="2319"/>
        </w:tabs>
        <w:rPr>
          <w:lang w:val="en-US"/>
        </w:rPr>
      </w:pPr>
      <w:r w:rsidRPr="003A4959">
        <w:rPr>
          <w:lang w:val="en-US"/>
        </w:rPr>
        <w:t>.overlord {</w:t>
      </w:r>
    </w:p>
    <w:p w14:paraId="6473D134" w14:textId="77777777" w:rsidR="006A42AF" w:rsidRPr="003A4959" w:rsidRDefault="006A42AF" w:rsidP="006A42AF">
      <w:pPr>
        <w:tabs>
          <w:tab w:val="left" w:pos="2319"/>
        </w:tabs>
        <w:rPr>
          <w:lang w:val="en-US"/>
        </w:rPr>
      </w:pPr>
      <w:r w:rsidRPr="003A4959">
        <w:rPr>
          <w:lang w:val="en-US"/>
        </w:rPr>
        <w:t xml:space="preserve">    transform:rotate(90deg);</w:t>
      </w:r>
    </w:p>
    <w:p w14:paraId="432C5982" w14:textId="786E3208" w:rsidR="00A01C88" w:rsidRPr="003A4959" w:rsidRDefault="006A42AF" w:rsidP="006A42AF">
      <w:pPr>
        <w:tabs>
          <w:tab w:val="left" w:pos="2319"/>
        </w:tabs>
        <w:rPr>
          <w:lang w:val="en-US"/>
        </w:rPr>
      </w:pPr>
      <w:r w:rsidRPr="003A4959">
        <w:rPr>
          <w:lang w:val="en-US"/>
        </w:rPr>
        <w:t>}</w:t>
      </w:r>
    </w:p>
    <w:p w14:paraId="36825757" w14:textId="415D76F4" w:rsidR="0035067C" w:rsidRPr="003A4959" w:rsidRDefault="0035067C" w:rsidP="006A42AF">
      <w:pPr>
        <w:tabs>
          <w:tab w:val="left" w:pos="2319"/>
        </w:tabs>
        <w:rPr>
          <w:lang w:val="en-US"/>
        </w:rPr>
      </w:pPr>
    </w:p>
    <w:p w14:paraId="67C86D8D" w14:textId="77777777" w:rsidR="0035067C" w:rsidRPr="003A4959" w:rsidRDefault="0035067C" w:rsidP="0035067C">
      <w:pPr>
        <w:pStyle w:val="2"/>
        <w:rPr>
          <w:lang w:val="en-US"/>
        </w:rPr>
      </w:pPr>
      <w:r>
        <w:t>Финальная</w:t>
      </w:r>
      <w:r w:rsidRPr="003A4959">
        <w:rPr>
          <w:lang w:val="en-US"/>
        </w:rPr>
        <w:t xml:space="preserve"> </w:t>
      </w:r>
      <w:r>
        <w:t>битва</w:t>
      </w:r>
      <w:r w:rsidRPr="003A4959">
        <w:rPr>
          <w:lang w:val="en-US"/>
        </w:rPr>
        <w:t> </w:t>
      </w:r>
      <w:r w:rsidRPr="003A4959">
        <w:rPr>
          <w:bCs/>
          <w:color w:val="999999"/>
          <w:sz w:val="37"/>
          <w:szCs w:val="37"/>
          <w:lang w:val="en-US"/>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Pr="003A4959" w:rsidRDefault="00C94AA1" w:rsidP="00450780">
      <w:pPr>
        <w:tabs>
          <w:tab w:val="left" w:pos="2319"/>
        </w:tabs>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3A4959" w:rsidRDefault="00FA2274" w:rsidP="00FA2274">
      <w:pPr>
        <w:tabs>
          <w:tab w:val="left" w:pos="2319"/>
        </w:tabs>
      </w:pPr>
      <w:r w:rsidRPr="003A4959">
        <w:t>.</w:t>
      </w:r>
      <w:r w:rsidRPr="00FA2274">
        <w:rPr>
          <w:lang w:val="en-US"/>
        </w:rPr>
        <w:t>btn</w:t>
      </w:r>
      <w:r w:rsidRPr="003A4959">
        <w:t>-</w:t>
      </w:r>
      <w:r w:rsidRPr="00FA2274">
        <w:rPr>
          <w:lang w:val="en-US"/>
        </w:rPr>
        <w:t>blue</w:t>
      </w:r>
      <w:r w:rsidRPr="003A4959">
        <w:t xml:space="preserve"> .</w:t>
      </w:r>
      <w:r w:rsidRPr="00FA2274">
        <w:rPr>
          <w:lang w:val="en-US"/>
        </w:rPr>
        <w:t>icon</w:t>
      </w:r>
      <w:r w:rsidRPr="003A4959">
        <w:t xml:space="preserve"> {</w:t>
      </w:r>
    </w:p>
    <w:p w14:paraId="2E8BE519" w14:textId="77777777" w:rsidR="00FA2274" w:rsidRPr="00FA2274" w:rsidRDefault="00FA2274" w:rsidP="00FA2274">
      <w:pPr>
        <w:tabs>
          <w:tab w:val="left" w:pos="2319"/>
        </w:tabs>
        <w:rPr>
          <w:lang w:val="en-US"/>
        </w:rPr>
      </w:pPr>
      <w:r w:rsidRPr="003A4959">
        <w:t xml:space="preserve">    </w:t>
      </w:r>
      <w:r w:rsidRPr="00FA2274">
        <w:rPr>
          <w:lang w:val="en-US"/>
        </w:rPr>
        <w:t>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Pr="003A4959" w:rsidRDefault="00565355" w:rsidP="00565355">
      <w:pPr>
        <w:tabs>
          <w:tab w:val="left" w:pos="2319"/>
        </w:tabs>
        <w:rPr>
          <w:lang w:val="en-US"/>
        </w:rPr>
      </w:pPr>
      <w:r w:rsidRPr="00565355">
        <w:rPr>
          <w:lang w:val="en-US"/>
        </w:rPr>
        <w:t xml:space="preserve">            </w:t>
      </w:r>
      <w:r w:rsidRPr="003A4959">
        <w:rPr>
          <w:lang w:val="en-US"/>
        </w:rPr>
        <w:t>&lt;/ul&gt;</w:t>
      </w:r>
    </w:p>
    <w:p w14:paraId="577F0E34" w14:textId="77777777" w:rsidR="00565355" w:rsidRPr="003A4959" w:rsidRDefault="00565355" w:rsidP="00565355">
      <w:pPr>
        <w:tabs>
          <w:tab w:val="left" w:pos="2319"/>
        </w:tabs>
        <w:rPr>
          <w:lang w:val="en-US"/>
        </w:rPr>
      </w:pPr>
      <w:r w:rsidRPr="003A4959">
        <w:rPr>
          <w:lang w:val="en-US"/>
        </w:rPr>
        <w:t xml:space="preserve">        &lt;/nav&gt;</w:t>
      </w:r>
    </w:p>
    <w:p w14:paraId="4050D0AF" w14:textId="77777777" w:rsidR="00565355" w:rsidRPr="003A4959" w:rsidRDefault="00565355" w:rsidP="00565355">
      <w:pPr>
        <w:tabs>
          <w:tab w:val="left" w:pos="2319"/>
        </w:tabs>
        <w:rPr>
          <w:lang w:val="en-US"/>
        </w:rPr>
      </w:pPr>
      <w:r w:rsidRPr="003A4959">
        <w:rPr>
          <w:lang w:val="en-US"/>
        </w:rPr>
        <w:t xml:space="preserve">    &lt;/body&gt;</w:t>
      </w:r>
    </w:p>
    <w:p w14:paraId="3CC3C1EB" w14:textId="1E2F6AAA" w:rsidR="00F74589" w:rsidRPr="003A4959" w:rsidRDefault="00565355" w:rsidP="00565355">
      <w:pPr>
        <w:tabs>
          <w:tab w:val="left" w:pos="2319"/>
        </w:tabs>
        <w:rPr>
          <w:lang w:val="en-US"/>
        </w:rPr>
      </w:pPr>
      <w:r w:rsidRPr="003A4959">
        <w:rPr>
          <w:lang w:val="en-US"/>
        </w:rPr>
        <w:t>&lt;/html&gt;</w:t>
      </w:r>
    </w:p>
    <w:p w14:paraId="1C1BC4D1" w14:textId="705A3D38" w:rsidR="00565355" w:rsidRPr="003A4959" w:rsidRDefault="00565355" w:rsidP="00565355">
      <w:pPr>
        <w:tabs>
          <w:tab w:val="left" w:pos="2319"/>
        </w:tabs>
        <w:rPr>
          <w:lang w:val="en-US"/>
        </w:rPr>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Pr="003A4959" w:rsidRDefault="00565355" w:rsidP="00565355">
      <w:pPr>
        <w:tabs>
          <w:tab w:val="left" w:pos="2319"/>
        </w:tabs>
        <w:rPr>
          <w:lang w:val="en-US"/>
        </w:rPr>
      </w:pPr>
      <w:r w:rsidRPr="00565355">
        <w:rPr>
          <w:lang w:val="en-US"/>
        </w:rPr>
        <w:t xml:space="preserve">    </w:t>
      </w:r>
      <w:r w:rsidRPr="003A4959">
        <w:rPr>
          <w:lang w:val="en-US"/>
        </w:rPr>
        <w:t>transform-origin:100% 100%;</w:t>
      </w:r>
    </w:p>
    <w:p w14:paraId="50EB8F7E" w14:textId="2C2DC2A5" w:rsidR="00565355" w:rsidRPr="003A4959" w:rsidRDefault="00565355" w:rsidP="00565355">
      <w:pPr>
        <w:tabs>
          <w:tab w:val="left" w:pos="2319"/>
        </w:tabs>
        <w:rPr>
          <w:lang w:val="en-US"/>
        </w:rPr>
      </w:pPr>
      <w:r w:rsidRPr="003A4959">
        <w:rPr>
          <w:lang w:val="en-US"/>
        </w:rPr>
        <w:t>}</w:t>
      </w:r>
    </w:p>
    <w:p w14:paraId="72910623" w14:textId="40A55085" w:rsidR="00565355" w:rsidRPr="003A4959" w:rsidRDefault="00565355" w:rsidP="00565355">
      <w:pPr>
        <w:tabs>
          <w:tab w:val="left" w:pos="2319"/>
        </w:tabs>
        <w:rPr>
          <w:lang w:val="en-US"/>
        </w:rPr>
      </w:pPr>
    </w:p>
    <w:p w14:paraId="2524C309" w14:textId="77777777" w:rsidR="00565355" w:rsidRPr="003A4959" w:rsidRDefault="00565355" w:rsidP="00565355">
      <w:pPr>
        <w:pStyle w:val="2"/>
        <w:rPr>
          <w:lang w:val="en-US"/>
        </w:rPr>
      </w:pPr>
      <w:r>
        <w:t>Круговое</w:t>
      </w:r>
      <w:r w:rsidRPr="003A4959">
        <w:rPr>
          <w:lang w:val="en-US"/>
        </w:rPr>
        <w:t xml:space="preserve"> </w:t>
      </w:r>
      <w:r>
        <w:t>меню</w:t>
      </w:r>
      <w:r w:rsidRPr="003A4959">
        <w:rPr>
          <w:lang w:val="en-US"/>
        </w:rPr>
        <w:t xml:space="preserve">, </w:t>
      </w:r>
      <w:r>
        <w:t>шаг</w:t>
      </w:r>
      <w:r w:rsidRPr="003A4959">
        <w:rPr>
          <w:lang w:val="en-US"/>
        </w:rPr>
        <w:t xml:space="preserve"> 1 </w:t>
      </w:r>
      <w:r w:rsidRPr="003A4959">
        <w:rPr>
          <w:bCs/>
          <w:color w:val="999999"/>
          <w:sz w:val="37"/>
          <w:szCs w:val="37"/>
          <w:lang w:val="en-US"/>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Pr="003A4959" w:rsidRDefault="00837842" w:rsidP="00837842">
      <w:pPr>
        <w:tabs>
          <w:tab w:val="left" w:pos="2319"/>
        </w:tabs>
        <w:rPr>
          <w:lang w:val="en-US"/>
        </w:rPr>
      </w:pPr>
      <w:r w:rsidRPr="00837842">
        <w:rPr>
          <w:lang w:val="en-US"/>
        </w:rPr>
        <w:t xml:space="preserve">            </w:t>
      </w:r>
      <w:r w:rsidRPr="003A4959">
        <w:rPr>
          <w:lang w:val="en-US"/>
        </w:rPr>
        <w:t>&lt;/ul&gt;</w:t>
      </w:r>
    </w:p>
    <w:p w14:paraId="3A4F8336" w14:textId="77777777" w:rsidR="00837842" w:rsidRPr="003A4959" w:rsidRDefault="00837842" w:rsidP="00837842">
      <w:pPr>
        <w:tabs>
          <w:tab w:val="left" w:pos="2319"/>
        </w:tabs>
        <w:rPr>
          <w:lang w:val="en-US"/>
        </w:rPr>
      </w:pPr>
      <w:r w:rsidRPr="003A4959">
        <w:rPr>
          <w:lang w:val="en-US"/>
        </w:rPr>
        <w:t xml:space="preserve">        &lt;/nav&gt;</w:t>
      </w:r>
    </w:p>
    <w:p w14:paraId="17697AD2" w14:textId="77777777" w:rsidR="00837842" w:rsidRPr="003A4959" w:rsidRDefault="00837842" w:rsidP="00837842">
      <w:pPr>
        <w:tabs>
          <w:tab w:val="left" w:pos="2319"/>
        </w:tabs>
        <w:rPr>
          <w:lang w:val="en-US"/>
        </w:rPr>
      </w:pPr>
      <w:r w:rsidRPr="003A4959">
        <w:rPr>
          <w:lang w:val="en-US"/>
        </w:rPr>
        <w:t xml:space="preserve">    &lt;/body&gt;</w:t>
      </w:r>
    </w:p>
    <w:p w14:paraId="4761350D" w14:textId="53AAC9A3" w:rsidR="00B17C70" w:rsidRPr="003A4959" w:rsidRDefault="00837842" w:rsidP="00837842">
      <w:pPr>
        <w:tabs>
          <w:tab w:val="left" w:pos="2319"/>
        </w:tabs>
        <w:rPr>
          <w:lang w:val="en-US"/>
        </w:rPr>
      </w:pPr>
      <w:r w:rsidRPr="003A4959">
        <w:rPr>
          <w:lang w:val="en-US"/>
        </w:rPr>
        <w:t>&lt;/html&gt;</w:t>
      </w:r>
    </w:p>
    <w:p w14:paraId="5A0648FB" w14:textId="3E2AAC10" w:rsidR="00837842" w:rsidRPr="003A4959" w:rsidRDefault="00837842" w:rsidP="00837842">
      <w:pPr>
        <w:tabs>
          <w:tab w:val="left" w:pos="2319"/>
        </w:tabs>
        <w:rPr>
          <w:lang w:val="en-US"/>
        </w:rPr>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CC917AE" w:rsidR="00837842" w:rsidRDefault="00837842" w:rsidP="00837842">
      <w:pPr>
        <w:tabs>
          <w:tab w:val="left" w:pos="2319"/>
        </w:tabs>
      </w:pPr>
      <w:r>
        <w:t>}</w:t>
      </w:r>
    </w:p>
    <w:p w14:paraId="199E2151" w14:textId="6270CF41" w:rsidR="003A4959" w:rsidRDefault="003A4959" w:rsidP="00837842">
      <w:pPr>
        <w:tabs>
          <w:tab w:val="left" w:pos="2319"/>
        </w:tabs>
      </w:pPr>
    </w:p>
    <w:p w14:paraId="06B03B36" w14:textId="77777777" w:rsidR="003A4959" w:rsidRPr="003A4959" w:rsidRDefault="003A4959" w:rsidP="003A4959">
      <w:pPr>
        <w:pStyle w:val="1"/>
      </w:pPr>
      <w:r w:rsidRPr="003A4959">
        <w:t>Оформление текста, часть 2</w:t>
      </w:r>
    </w:p>
    <w:p w14:paraId="29A11997" w14:textId="77777777" w:rsidR="003A4959" w:rsidRDefault="003A4959" w:rsidP="003A4959">
      <w:pPr>
        <w:pStyle w:val="2"/>
      </w:pPr>
      <w:r>
        <w:lastRenderedPageBreak/>
        <w:t>Unicode-символы </w:t>
      </w:r>
      <w:r>
        <w:rPr>
          <w:bCs/>
          <w:color w:val="999999"/>
          <w:sz w:val="37"/>
          <w:szCs w:val="37"/>
        </w:rPr>
        <w:t>[1/26]</w:t>
      </w:r>
    </w:p>
    <w:p w14:paraId="245F702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продолжим изучать возможности по оформлению текста с помощью CSS, которые не были рассмотрены в </w:t>
      </w:r>
      <w:hyperlink r:id="rId240" w:tgtFrame="_blank" w:history="1">
        <w:r>
          <w:rPr>
            <w:rStyle w:val="a6"/>
            <w:rFonts w:ascii="Helvetica" w:hAnsi="Helvetica" w:cs="Helvetica"/>
            <w:color w:val="0088CC"/>
            <w:sz w:val="20"/>
            <w:szCs w:val="20"/>
          </w:rPr>
          <w:t>первом курсе</w:t>
        </w:r>
      </w:hyperlink>
      <w:r>
        <w:rPr>
          <w:rFonts w:ascii="Helvetica" w:hAnsi="Helvetica" w:cs="Helvetica"/>
          <w:color w:val="333333"/>
          <w:sz w:val="20"/>
          <w:szCs w:val="20"/>
        </w:rPr>
        <w:t>.</w:t>
      </w:r>
    </w:p>
    <w:p w14:paraId="7C5E47C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создавать подписи к фотографиям и красивые текстовые элементы дизайна, а также рассмотрим приёмы оформления длинных текстов.</w:t>
      </w:r>
    </w:p>
    <w:p w14:paraId="47F4A5AA"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для начала давайте создадим небольшой комикс. Он будет состоять всего из четырёх графических символов, которые познакомят нас с историей главного героя комикса — смайлика.</w:t>
      </w:r>
    </w:p>
    <w:p w14:paraId="0F8434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где нам взять графические символы? Тут на помощь придёт кодировка Unicode. Помимо тех символов, которые помещаются у нас на клавиатуре, в стандарте кодирования Unicode представлены знаки почти всех письменных языков, а также разные специальные символы. В разметке HTML возможно написать любой символ Unicode, используя специальные ссылки-мнемоники: в виде слова, например, </w:t>
      </w:r>
      <w:r>
        <w:rPr>
          <w:rStyle w:val="HTML"/>
          <w:rFonts w:ascii="Consolas" w:hAnsi="Consolas"/>
          <w:color w:val="DD1144"/>
          <w:sz w:val="18"/>
          <w:szCs w:val="18"/>
          <w:bdr w:val="single" w:sz="6" w:space="2" w:color="E1E1E8" w:frame="1"/>
          <w:shd w:val="clear" w:color="auto" w:fill="F7F7F9"/>
        </w:rPr>
        <w:t>&amp;название;</w:t>
      </w:r>
      <w:r>
        <w:rPr>
          <w:rFonts w:ascii="Helvetica" w:hAnsi="Helvetica" w:cs="Helvetica"/>
          <w:color w:val="333333"/>
          <w:sz w:val="20"/>
          <w:szCs w:val="20"/>
        </w:rPr>
        <w:t> или в числовом обозначении с использованием десятичного или шестнадцатиричного кода, например, </w:t>
      </w:r>
      <w:r>
        <w:rPr>
          <w:rStyle w:val="HTML"/>
          <w:rFonts w:ascii="Consolas" w:hAnsi="Consolas"/>
          <w:color w:val="DD1144"/>
          <w:sz w:val="18"/>
          <w:szCs w:val="18"/>
          <w:bdr w:val="single" w:sz="6" w:space="2" w:color="E1E1E8" w:frame="1"/>
          <w:shd w:val="clear" w:color="auto" w:fill="F7F7F9"/>
        </w:rPr>
        <w:t>&amp;#224;</w:t>
      </w:r>
      <w:r>
        <w:rPr>
          <w:rFonts w:ascii="Helvetica" w:hAnsi="Helvetica" w:cs="Helvetica"/>
          <w:color w:val="333333"/>
          <w:sz w:val="20"/>
          <w:szCs w:val="20"/>
        </w:rPr>
        <w:t>.</w:t>
      </w:r>
    </w:p>
    <w:p w14:paraId="5DE70EAB"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Unicode-символов:</w:t>
      </w:r>
    </w:p>
    <w:tbl>
      <w:tblPr>
        <w:tblW w:w="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89"/>
        <w:gridCol w:w="463"/>
      </w:tblGrid>
      <w:tr w:rsidR="003A4959" w14:paraId="617E6A8F" w14:textId="77777777" w:rsidTr="003A4959">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14:paraId="042AAD3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&amp;copy;</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7442AF99"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&amp;#169;</w:t>
            </w:r>
          </w:p>
        </w:tc>
        <w:tc>
          <w:tcPr>
            <w:tcW w:w="0" w:type="auto"/>
            <w:tcBorders>
              <w:top w:val="nil"/>
              <w:left w:val="single" w:sz="6" w:space="0" w:color="DDDDDD"/>
            </w:tcBorders>
            <w:shd w:val="clear" w:color="auto" w:fill="FFFFFF"/>
            <w:tcMar>
              <w:top w:w="120" w:type="dxa"/>
              <w:left w:w="120" w:type="dxa"/>
              <w:bottom w:w="120" w:type="dxa"/>
              <w:right w:w="120" w:type="dxa"/>
            </w:tcMar>
            <w:hideMark/>
          </w:tcPr>
          <w:p w14:paraId="3D578462"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r w:rsidR="003A4959" w14:paraId="155D2DF8"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CACA50"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&amp;alpha;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3C03B27"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&amp;#945;</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0AA03B7"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α</w:t>
            </w:r>
          </w:p>
        </w:tc>
      </w:tr>
      <w:tr w:rsidR="003A4959" w14:paraId="677E49A7" w14:textId="77777777" w:rsidTr="003A4959">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2B93632"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&amp;para;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60FCDD" w14:textId="77777777" w:rsidR="003A4959" w:rsidRDefault="003A4959">
            <w:pPr>
              <w:spacing w:after="300" w:line="300" w:lineRule="atLeast"/>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&amp;#182;</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1D15A33" w14:textId="77777777" w:rsidR="003A4959" w:rsidRDefault="003A4959">
            <w:pPr>
              <w:spacing w:after="300" w:line="300" w:lineRule="atLeast"/>
              <w:rPr>
                <w:rFonts w:ascii="Helvetica" w:hAnsi="Helvetica" w:cs="Helvetica"/>
                <w:color w:val="333333"/>
                <w:sz w:val="20"/>
                <w:szCs w:val="20"/>
              </w:rPr>
            </w:pPr>
            <w:r>
              <w:rPr>
                <w:rFonts w:ascii="Helvetica" w:hAnsi="Helvetica" w:cs="Helvetica"/>
                <w:color w:val="333333"/>
                <w:sz w:val="20"/>
                <w:szCs w:val="20"/>
              </w:rPr>
              <w:t>¶</w:t>
            </w:r>
          </w:p>
        </w:tc>
      </w:tr>
    </w:tbl>
    <w:p w14:paraId="72DC7C35"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w:t>
      </w:r>
      <w:hyperlink r:id="rId241" w:tgtFrame="_blank" w:history="1">
        <w:r>
          <w:rPr>
            <w:rStyle w:val="a6"/>
            <w:rFonts w:ascii="Helvetica" w:hAnsi="Helvetica" w:cs="Helvetica"/>
            <w:color w:val="0088CC"/>
            <w:sz w:val="20"/>
            <w:szCs w:val="20"/>
          </w:rPr>
          <w:t>специальный сервис</w:t>
        </w:r>
      </w:hyperlink>
      <w:r>
        <w:rPr>
          <w:rFonts w:ascii="Helvetica" w:hAnsi="Helvetica" w:cs="Helvetica"/>
          <w:color w:val="333333"/>
          <w:sz w:val="20"/>
          <w:szCs w:val="20"/>
        </w:rPr>
        <w:t>, где можно найти и скопировать нужный символ.</w:t>
      </w:r>
    </w:p>
    <w:p w14:paraId="0F95F6B7" w14:textId="77777777" w:rsidR="003A4959" w:rsidRDefault="003A4959" w:rsidP="003A49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теорией разобрались, давайте же создадим комикс про приключения смайлика.</w:t>
      </w:r>
    </w:p>
    <w:p w14:paraId="4C9AF954" w14:textId="77777777" w:rsidR="00FE42A2" w:rsidRDefault="00FE42A2" w:rsidP="00FE42A2">
      <w:pPr>
        <w:pStyle w:val="2"/>
      </w:pPr>
      <w:r>
        <w:t>Свойство text-shadow </w:t>
      </w:r>
      <w:r>
        <w:rPr>
          <w:bCs/>
          <w:color w:val="999999"/>
          <w:sz w:val="37"/>
          <w:szCs w:val="37"/>
        </w:rPr>
        <w:t>[2/26]</w:t>
      </w:r>
    </w:p>
    <w:p w14:paraId="705BEA4C"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познакомимся с текстовыми тенями.</w:t>
      </w:r>
    </w:p>
    <w:p w14:paraId="11385D33"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для текста создаются с помощью CSS-свойства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Оно очень похоже на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рассмотренное в </w:t>
      </w:r>
      <w:hyperlink r:id="rId242" w:tgtFrame="_blank" w:history="1">
        <w:r>
          <w:rPr>
            <w:rStyle w:val="a6"/>
            <w:rFonts w:ascii="Helvetica" w:hAnsi="Helvetica" w:cs="Helvetica"/>
            <w:color w:val="0088CC"/>
          </w:rPr>
          <w:t>одном из предыдущих курсов</w:t>
        </w:r>
      </w:hyperlink>
      <w:r>
        <w:rPr>
          <w:rFonts w:ascii="Helvetica" w:hAnsi="Helvetica" w:cs="Helvetica"/>
          <w:color w:val="333333"/>
          <w:sz w:val="20"/>
          <w:szCs w:val="20"/>
        </w:rPr>
        <w:t>, но имеет свои особенности:</w:t>
      </w:r>
    </w:p>
    <w:p w14:paraId="3A5C1D1C"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eastAsiaTheme="minorHAnsi"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применяется к тексту;</w:t>
      </w:r>
    </w:p>
    <w:p w14:paraId="7AD57BC2"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форма тени повторяет форму текстовых символов;</w:t>
      </w:r>
    </w:p>
    <w:p w14:paraId="6AF9B15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управлять смещением тени, её цветом, а также размытием;</w:t>
      </w:r>
    </w:p>
    <w:p w14:paraId="08155E28"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нельзя управлять растяжением текстовой тени;</w:t>
      </w:r>
    </w:p>
    <w:p w14:paraId="36C9C846" w14:textId="77777777" w:rsidR="00FE42A2" w:rsidRDefault="00FE42A2" w:rsidP="00FE42A2">
      <w:pPr>
        <w:numPr>
          <w:ilvl w:val="0"/>
          <w:numId w:val="131"/>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можно создавать множественные тени.</w:t>
      </w:r>
    </w:p>
    <w:p w14:paraId="7614F18E" w14:textId="77777777" w:rsidR="00FE42A2" w:rsidRDefault="00FE42A2" w:rsidP="00FE42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создадим тень у заголовка и смайлика, а потом рассмотрим все параметры свойства подробнее.</w:t>
      </w:r>
    </w:p>
    <w:p w14:paraId="7C0F8242" w14:textId="77777777" w:rsidR="00582E99" w:rsidRDefault="00582E99" w:rsidP="00582E99">
      <w:pPr>
        <w:pStyle w:val="2"/>
      </w:pPr>
      <w:r>
        <w:t>Смещение текстовой тени по горизонтали </w:t>
      </w:r>
      <w:r>
        <w:rPr>
          <w:bCs/>
          <w:color w:val="999999"/>
          <w:sz w:val="37"/>
          <w:szCs w:val="37"/>
        </w:rPr>
        <w:t>[3/26]</w:t>
      </w:r>
    </w:p>
    <w:p w14:paraId="7A0505D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подробнее параметры текстовой тени:</w:t>
      </w:r>
    </w:p>
    <w:p w14:paraId="2DBD7D7E" w14:textId="77777777" w:rsidR="00582E99" w:rsidRPr="00582E99" w:rsidRDefault="00582E99" w:rsidP="00582E99">
      <w:pPr>
        <w:pStyle w:val="HTML0"/>
        <w:shd w:val="clear" w:color="auto" w:fill="F5F5F5"/>
        <w:wordWrap w:val="0"/>
        <w:spacing w:after="150" w:line="300" w:lineRule="atLeast"/>
        <w:rPr>
          <w:rFonts w:ascii="Consolas" w:hAnsi="Consolas"/>
          <w:color w:val="333333"/>
          <w:lang w:val="en-US"/>
        </w:rPr>
      </w:pPr>
      <w:r w:rsidRPr="00582E99">
        <w:rPr>
          <w:rFonts w:ascii="Consolas" w:hAnsi="Consolas"/>
          <w:color w:val="333333"/>
          <w:lang w:val="en-US"/>
        </w:rPr>
        <w:t xml:space="preserve">text-shadow: </w:t>
      </w:r>
      <w:r w:rsidRPr="00582E99">
        <w:rPr>
          <w:rFonts w:ascii="Consolas" w:hAnsi="Consolas"/>
          <w:color w:val="333333"/>
          <w:u w:val="single"/>
          <w:lang w:val="en-US"/>
        </w:rPr>
        <w:t>0px</w:t>
      </w:r>
      <w:r w:rsidRPr="00582E99">
        <w:rPr>
          <w:rFonts w:ascii="Consolas" w:hAnsi="Consolas"/>
          <w:color w:val="333333"/>
          <w:lang w:val="en-US"/>
        </w:rPr>
        <w:t xml:space="preserve"> 0px 0px #333333;</w:t>
      </w:r>
    </w:p>
    <w:p w14:paraId="59841EC4"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обязателен и задаёт смещение тени по горизонтали относительно текста. Положительное значение этого параметра сдвигает тень вправо, отрицательное — влево.</w:t>
      </w:r>
    </w:p>
    <w:p w14:paraId="3C9D36CC"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Смещение задаётся в абсолютных и относительных единицах измерения: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других.</w:t>
      </w:r>
    </w:p>
    <w:p w14:paraId="764BF1AB" w14:textId="77777777" w:rsidR="00582E99" w:rsidRDefault="00582E99" w:rsidP="00582E9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поменять значение первого параметра.</w:t>
      </w:r>
    </w:p>
    <w:p w14:paraId="0C383166" w14:textId="77777777" w:rsidR="00920FE1" w:rsidRDefault="00920FE1" w:rsidP="00920FE1">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3"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62CBC914" w14:textId="77777777" w:rsidR="00920FE1" w:rsidRDefault="00920FE1" w:rsidP="00920FE1">
      <w:pPr>
        <w:pStyle w:val="2"/>
      </w:pPr>
      <w:r>
        <w:t>Смещение текстовой тени по вертикали </w:t>
      </w:r>
      <w:r>
        <w:rPr>
          <w:bCs/>
          <w:color w:val="999999"/>
          <w:sz w:val="37"/>
          <w:szCs w:val="37"/>
        </w:rPr>
        <w:t>[4/26]</w:t>
      </w:r>
    </w:p>
    <w:p w14:paraId="3EEDF8DB" w14:textId="77777777" w:rsidR="00920FE1" w:rsidRPr="00920FE1" w:rsidRDefault="00920FE1" w:rsidP="00920FE1">
      <w:pPr>
        <w:pStyle w:val="HTML0"/>
        <w:shd w:val="clear" w:color="auto" w:fill="F5F5F5"/>
        <w:wordWrap w:val="0"/>
        <w:spacing w:after="150" w:line="300" w:lineRule="atLeast"/>
        <w:rPr>
          <w:rFonts w:ascii="Consolas" w:hAnsi="Consolas"/>
          <w:color w:val="333333"/>
          <w:lang w:val="en-US"/>
        </w:rPr>
      </w:pPr>
      <w:r w:rsidRPr="00920FE1">
        <w:rPr>
          <w:rFonts w:ascii="Consolas" w:hAnsi="Consolas"/>
          <w:color w:val="333333"/>
          <w:lang w:val="en-US"/>
        </w:rPr>
        <w:t xml:space="preserve">text-shadow: 0px </w:t>
      </w:r>
      <w:r w:rsidRPr="00920FE1">
        <w:rPr>
          <w:rFonts w:ascii="Consolas" w:hAnsi="Consolas"/>
          <w:color w:val="333333"/>
          <w:u w:val="single"/>
          <w:lang w:val="en-US"/>
        </w:rPr>
        <w:t>0px</w:t>
      </w:r>
      <w:r w:rsidRPr="00920FE1">
        <w:rPr>
          <w:rFonts w:ascii="Consolas" w:hAnsi="Consolas"/>
          <w:color w:val="333333"/>
          <w:lang w:val="en-US"/>
        </w:rPr>
        <w:t xml:space="preserve"> 0px #333333;</w:t>
      </w:r>
    </w:p>
    <w:p w14:paraId="4A70B550"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Второй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тоже обязателен и задаёт смещение тени по вертикали. Положительное значение сдвигает тень вниз, отрицательное — вверх.</w:t>
      </w:r>
    </w:p>
    <w:p w14:paraId="60E88A0A" w14:textId="77777777" w:rsidR="00920FE1" w:rsidRDefault="00920FE1" w:rsidP="00920FE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значение второго параметра.</w:t>
      </w:r>
    </w:p>
    <w:p w14:paraId="210BAB2B" w14:textId="77777777" w:rsidR="00A3217A" w:rsidRDefault="00A3217A" w:rsidP="00A3217A">
      <w:pPr>
        <w:pStyle w:val="2"/>
      </w:pPr>
      <w:r>
        <w:t>Размытие текстовой тени </w:t>
      </w:r>
      <w:r>
        <w:rPr>
          <w:bCs/>
          <w:color w:val="999999"/>
          <w:sz w:val="37"/>
          <w:szCs w:val="37"/>
        </w:rPr>
        <w:t>[5/26]</w:t>
      </w:r>
    </w:p>
    <w:p w14:paraId="57B24811" w14:textId="77777777" w:rsidR="00A3217A" w:rsidRDefault="00A3217A" w:rsidP="00A3217A">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text-shadow: 0px 0px </w:t>
      </w:r>
      <w:r>
        <w:rPr>
          <w:rFonts w:ascii="Consolas" w:hAnsi="Consolas"/>
          <w:color w:val="333333"/>
          <w:u w:val="single"/>
        </w:rPr>
        <w:t>0px</w:t>
      </w:r>
      <w:r>
        <w:rPr>
          <w:rFonts w:ascii="Consolas" w:hAnsi="Consolas"/>
          <w:color w:val="333333"/>
        </w:rPr>
        <w:t xml:space="preserve"> #333333;</w:t>
      </w:r>
    </w:p>
    <w:p w14:paraId="6D839DE6"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Третий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радиус размытия тени. Если этот параметр не задан, то по умолчанию устанавливается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Чем больше значение параметра, тем сильнее тень размывается и становится светлее.</w:t>
      </w:r>
    </w:p>
    <w:p w14:paraId="6D4D65B5" w14:textId="77777777" w:rsidR="00A3217A" w:rsidRDefault="00A3217A" w:rsidP="00A3217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Изменим радиус размытия тени.</w:t>
      </w:r>
    </w:p>
    <w:p w14:paraId="55361401" w14:textId="77777777" w:rsidR="002050B7" w:rsidRDefault="002050B7" w:rsidP="002050B7">
      <w:pPr>
        <w:pStyle w:val="2"/>
      </w:pPr>
      <w:r>
        <w:t>Цвет текстовой тени </w:t>
      </w:r>
      <w:r>
        <w:rPr>
          <w:bCs/>
          <w:color w:val="999999"/>
          <w:sz w:val="37"/>
          <w:szCs w:val="37"/>
        </w:rPr>
        <w:t>[6/26]</w:t>
      </w:r>
    </w:p>
    <w:p w14:paraId="16AA4388" w14:textId="77777777" w:rsidR="002050B7" w:rsidRPr="002050B7" w:rsidRDefault="002050B7" w:rsidP="002050B7">
      <w:pPr>
        <w:pStyle w:val="HTML0"/>
        <w:shd w:val="clear" w:color="auto" w:fill="F5F5F5"/>
        <w:wordWrap w:val="0"/>
        <w:spacing w:after="150" w:line="300" w:lineRule="atLeast"/>
        <w:rPr>
          <w:rFonts w:ascii="Consolas" w:hAnsi="Consolas"/>
          <w:color w:val="333333"/>
          <w:lang w:val="en-US"/>
        </w:rPr>
      </w:pPr>
      <w:r w:rsidRPr="002050B7">
        <w:rPr>
          <w:rFonts w:ascii="Consolas" w:hAnsi="Consolas"/>
          <w:color w:val="333333"/>
          <w:lang w:val="en-US"/>
        </w:rPr>
        <w:t xml:space="preserve">text-shadow: 0px 0px 0px </w:t>
      </w:r>
      <w:r w:rsidRPr="002050B7">
        <w:rPr>
          <w:rFonts w:ascii="Consolas" w:hAnsi="Consolas"/>
          <w:color w:val="333333"/>
          <w:u w:val="single"/>
          <w:lang w:val="en-US"/>
        </w:rPr>
        <w:t>#333333</w:t>
      </w:r>
      <w:r w:rsidRPr="002050B7">
        <w:rPr>
          <w:rFonts w:ascii="Consolas" w:hAnsi="Consolas"/>
          <w:color w:val="333333"/>
          <w:lang w:val="en-US"/>
        </w:rPr>
        <w:t>;</w:t>
      </w:r>
    </w:p>
    <w:p w14:paraId="1CED71BB"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параметр свойства </w:t>
      </w:r>
      <w:r>
        <w:rPr>
          <w:rStyle w:val="HTML"/>
          <w:rFonts w:ascii="Consolas" w:hAnsi="Consolas"/>
          <w:color w:val="DD1144"/>
          <w:sz w:val="18"/>
          <w:szCs w:val="18"/>
          <w:bdr w:val="single" w:sz="6" w:space="2" w:color="E1E1E8" w:frame="1"/>
          <w:shd w:val="clear" w:color="auto" w:fill="F7F7F9"/>
        </w:rPr>
        <w:t>text-shadow</w:t>
      </w:r>
      <w:r>
        <w:rPr>
          <w:rFonts w:ascii="Helvetica" w:hAnsi="Helvetica" w:cs="Helvetica"/>
          <w:color w:val="333333"/>
          <w:sz w:val="20"/>
          <w:szCs w:val="20"/>
        </w:rPr>
        <w:t> необязателен и задаёт цвет тени.</w:t>
      </w:r>
    </w:p>
    <w:p w14:paraId="5C30C4AF"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цвет тени не указан, то он совпадает с цветом текста. Цвет задаётся в любом цветовом формате, может быть полупрозрачным.</w:t>
      </w:r>
    </w:p>
    <w:p w14:paraId="55F65ECA" w14:textId="77777777" w:rsidR="002050B7" w:rsidRDefault="002050B7" w:rsidP="002050B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задавать разные цвета теням.</w:t>
      </w:r>
    </w:p>
    <w:p w14:paraId="34A06987" w14:textId="77777777" w:rsidR="00260B66" w:rsidRDefault="00260B66" w:rsidP="00260B66">
      <w:pPr>
        <w:pStyle w:val="2"/>
      </w:pPr>
      <w:r>
        <w:t>Эффект вдавленного текста </w:t>
      </w:r>
      <w:r>
        <w:rPr>
          <w:bCs/>
          <w:color w:val="999999"/>
          <w:sz w:val="37"/>
          <w:szCs w:val="37"/>
        </w:rPr>
        <w:t>[7/26]</w:t>
      </w:r>
    </w:p>
    <w:p w14:paraId="08FD3DEF"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текста может быть задано сразу несколько теней. Для этого определения теней нужно перечислить через запятую. При этом тени распределяются по правилу: первая тень в списке — самая верхняя, последняя в списке — самая нижняя.</w:t>
      </w:r>
    </w:p>
    <w:p w14:paraId="763D9DC9"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text-shadow:</w:t>
      </w:r>
    </w:p>
    <w:p w14:paraId="34DB2F6A" w14:textId="77777777" w:rsidR="00260B66" w:rsidRPr="00260B66" w:rsidRDefault="00260B66" w:rsidP="00260B66">
      <w:pPr>
        <w:pStyle w:val="HTML0"/>
        <w:shd w:val="clear" w:color="auto" w:fill="F5F5F5"/>
        <w:wordWrap w:val="0"/>
        <w:spacing w:after="150" w:line="300" w:lineRule="atLeast"/>
        <w:rPr>
          <w:rFonts w:ascii="Consolas" w:hAnsi="Consolas"/>
          <w:color w:val="333333"/>
          <w:lang w:val="en-US"/>
        </w:rPr>
      </w:pPr>
      <w:r w:rsidRPr="00260B66">
        <w:rPr>
          <w:rFonts w:ascii="Consolas" w:hAnsi="Consolas"/>
          <w:color w:val="333333"/>
          <w:lang w:val="en-US"/>
        </w:rPr>
        <w:t xml:space="preserve">    1px 1px 1px #111111,</w:t>
      </w:r>
    </w:p>
    <w:p w14:paraId="57B6D80A" w14:textId="77777777" w:rsidR="00260B66" w:rsidRDefault="00260B66" w:rsidP="00260B66">
      <w:pPr>
        <w:pStyle w:val="HTML0"/>
        <w:shd w:val="clear" w:color="auto" w:fill="F5F5F5"/>
        <w:wordWrap w:val="0"/>
        <w:spacing w:after="150" w:line="300" w:lineRule="atLeast"/>
        <w:rPr>
          <w:rFonts w:ascii="Consolas" w:hAnsi="Consolas"/>
          <w:color w:val="333333"/>
        </w:rPr>
      </w:pPr>
      <w:r w:rsidRPr="00260B66">
        <w:rPr>
          <w:rFonts w:ascii="Consolas" w:hAnsi="Consolas"/>
          <w:color w:val="333333"/>
          <w:lang w:val="en-US"/>
        </w:rPr>
        <w:t xml:space="preserve">    </w:t>
      </w:r>
      <w:r>
        <w:rPr>
          <w:rFonts w:ascii="Consolas" w:hAnsi="Consolas"/>
          <w:color w:val="333333"/>
        </w:rPr>
        <w:t>2px 2px 2px #222222;</w:t>
      </w:r>
    </w:p>
    <w:p w14:paraId="1C8ACC01"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множественных теней можно добиваться необычных результатов. Например, можно добавить тексту эффект «вдавленности» с помощью двух однотонных теней: более тёмная смещается немного вверх и влево, а более светлая — вниз и вправо.</w:t>
      </w:r>
    </w:p>
    <w:p w14:paraId="13C10A13" w14:textId="77777777" w:rsidR="00260B66" w:rsidRDefault="00260B66" w:rsidP="00260B6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реализуем это!</w:t>
      </w:r>
    </w:p>
    <w:p w14:paraId="2E7D6B3D" w14:textId="77777777" w:rsidR="00CB414B" w:rsidRDefault="00CB414B" w:rsidP="00CB414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44" w:history="1">
        <w:r>
          <w:rPr>
            <w:rStyle w:val="a6"/>
            <w:rFonts w:ascii="Helvetica" w:hAnsi="Helvetica" w:cs="Helvetica"/>
            <w:color w:val="666666"/>
            <w:sz w:val="20"/>
            <w:szCs w:val="20"/>
          </w:rPr>
          <w:t>Оформление текста, часть 2</w:t>
        </w:r>
      </w:hyperlink>
      <w:r>
        <w:rPr>
          <w:rFonts w:ascii="Helvetica" w:hAnsi="Helvetica" w:cs="Helvetica"/>
          <w:color w:val="666666"/>
          <w:sz w:val="20"/>
          <w:szCs w:val="20"/>
        </w:rPr>
        <w:t>»</w:t>
      </w:r>
    </w:p>
    <w:p w14:paraId="1C87BEBB" w14:textId="77777777" w:rsidR="00CB414B" w:rsidRDefault="00CB414B" w:rsidP="00CB414B">
      <w:pPr>
        <w:pStyle w:val="2"/>
      </w:pPr>
      <w:r>
        <w:t>Декоративная ретро-тень </w:t>
      </w:r>
      <w:r>
        <w:rPr>
          <w:bCs/>
          <w:color w:val="999999"/>
          <w:sz w:val="37"/>
          <w:szCs w:val="37"/>
        </w:rPr>
        <w:t>[8/26]</w:t>
      </w:r>
    </w:p>
    <w:p w14:paraId="1EACCEEC"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один текстовый эффект создаётся из двух резких теней.</w:t>
      </w:r>
    </w:p>
    <w:p w14:paraId="668AF60B"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Тени смещены в одну сторону. Нижняя тень смещена чуть сильнее и её цвет отличается от цвета фона, а верхняя тень смещена слабее и цвет её совпадает с цветом фона. Получается интересный эффект обводки.</w:t>
      </w:r>
    </w:p>
    <w:p w14:paraId="7C0DFAAE" w14:textId="77777777" w:rsidR="00CB414B" w:rsidRDefault="00CB414B" w:rsidP="00CB414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эффект хорошо подходит для заголовков с винтажным стилем.</w:t>
      </w:r>
    </w:p>
    <w:p w14:paraId="327B2BB9"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1</w:t>
      </w:r>
    </w:p>
    <w:p w14:paraId="3A49368B" w14:textId="77777777" w:rsidR="00A326BC" w:rsidRPr="00A326BC" w:rsidRDefault="00A326BC" w:rsidP="00A326BC">
      <w:pPr>
        <w:spacing w:after="135" w:line="270" w:lineRule="atLeast"/>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color w:val="333333"/>
          <w:sz w:val="20"/>
          <w:szCs w:val="20"/>
          <w:lang w:eastAsia="ru-RU"/>
        </w:rPr>
        <w:t>Заголовку </w:t>
      </w:r>
      <w:r w:rsidRPr="00A326BC">
        <w:rPr>
          <w:rFonts w:ascii="Consolas" w:eastAsia="Times New Roman" w:hAnsi="Consolas" w:cs="Courier New"/>
          <w:color w:val="DD1144"/>
          <w:sz w:val="18"/>
          <w:szCs w:val="18"/>
          <w:bdr w:val="single" w:sz="6" w:space="2" w:color="E1E1E8" w:frame="1"/>
          <w:shd w:val="clear" w:color="auto" w:fill="F7F7F9"/>
          <w:lang w:eastAsia="ru-RU"/>
        </w:rPr>
        <w:t>h1</w:t>
      </w:r>
      <w:r w:rsidRPr="00A326BC">
        <w:rPr>
          <w:rFonts w:ascii="Helvetica" w:eastAsia="Times New Roman" w:hAnsi="Helvetica" w:cs="Helvetica"/>
          <w:color w:val="333333"/>
          <w:sz w:val="20"/>
          <w:szCs w:val="20"/>
          <w:lang w:eastAsia="ru-RU"/>
        </w:rPr>
        <w:t> задайте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4px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rgba(0, 0, 0, 0.2)</w:t>
      </w:r>
      <w:r w:rsidRPr="00A326BC">
        <w:rPr>
          <w:rFonts w:ascii="Helvetica" w:eastAsia="Times New Roman" w:hAnsi="Helvetica" w:cs="Helvetica"/>
          <w:color w:val="333333"/>
          <w:sz w:val="20"/>
          <w:szCs w:val="20"/>
          <w:lang w:eastAsia="ru-RU"/>
        </w:rPr>
        <w:t>,</w:t>
      </w:r>
    </w:p>
    <w:p w14:paraId="25BE4046" w14:textId="77777777" w:rsidR="00A326BC" w:rsidRPr="00A326BC" w:rsidRDefault="00A326BC" w:rsidP="00A326BC">
      <w:pPr>
        <w:numPr>
          <w:ilvl w:val="0"/>
          <w:numId w:val="13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A326BC">
        <w:rPr>
          <w:rFonts w:ascii="Helvetica" w:eastAsia="Times New Roman" w:hAnsi="Helvetica" w:cs="Helvetica"/>
          <w:b/>
          <w:bCs/>
          <w:color w:val="FFFFFF"/>
          <w:sz w:val="18"/>
          <w:szCs w:val="18"/>
          <w:shd w:val="clear" w:color="auto" w:fill="F89406"/>
          <w:lang w:eastAsia="ru-RU"/>
        </w:rPr>
        <w:t>Цель 2</w:t>
      </w:r>
      <w:r w:rsidRPr="00A326BC">
        <w:rPr>
          <w:rFonts w:ascii="Helvetica" w:eastAsia="Times New Roman" w:hAnsi="Helvetica" w:cs="Helvetica"/>
          <w:color w:val="333333"/>
          <w:sz w:val="20"/>
          <w:szCs w:val="20"/>
          <w:lang w:eastAsia="ru-RU"/>
        </w:rPr>
        <w:t>а затем добавьте перед ней ещё одну тень с горизонтальным и вертикальным смещением </w:t>
      </w:r>
      <w:r w:rsidRPr="00A326BC">
        <w:rPr>
          <w:rFonts w:ascii="Consolas" w:eastAsia="Times New Roman" w:hAnsi="Consolas" w:cs="Courier New"/>
          <w:color w:val="DD1144"/>
          <w:sz w:val="18"/>
          <w:szCs w:val="18"/>
          <w:bdr w:val="single" w:sz="6" w:space="2" w:color="E1E1E8" w:frame="1"/>
          <w:shd w:val="clear" w:color="auto" w:fill="F7F7F9"/>
          <w:lang w:eastAsia="ru-RU"/>
        </w:rPr>
        <w:t>2px</w:t>
      </w:r>
      <w:r w:rsidRPr="00A326BC">
        <w:rPr>
          <w:rFonts w:ascii="Helvetica" w:eastAsia="Times New Roman" w:hAnsi="Helvetica" w:cs="Helvetica"/>
          <w:color w:val="333333"/>
          <w:sz w:val="20"/>
          <w:szCs w:val="20"/>
          <w:lang w:eastAsia="ru-RU"/>
        </w:rPr>
        <w:t> без размытия с цветом </w:t>
      </w:r>
      <w:r w:rsidRPr="00A326BC">
        <w:rPr>
          <w:rFonts w:ascii="Consolas" w:eastAsia="Times New Roman" w:hAnsi="Consolas" w:cs="Courier New"/>
          <w:color w:val="DD1144"/>
          <w:sz w:val="18"/>
          <w:szCs w:val="18"/>
          <w:bdr w:val="single" w:sz="6" w:space="2" w:color="E1E1E8" w:frame="1"/>
          <w:shd w:val="clear" w:color="auto" w:fill="F7F7F9"/>
          <w:lang w:eastAsia="ru-RU"/>
        </w:rPr>
        <w:t>#e5d4c0</w:t>
      </w:r>
      <w:r w:rsidRPr="00A326BC">
        <w:rPr>
          <w:rFonts w:ascii="Helvetica" w:eastAsia="Times New Roman" w:hAnsi="Helvetica" w:cs="Helvetica"/>
          <w:color w:val="333333"/>
          <w:sz w:val="20"/>
          <w:szCs w:val="20"/>
          <w:lang w:eastAsia="ru-RU"/>
        </w:rPr>
        <w:t>.</w:t>
      </w:r>
    </w:p>
    <w:p w14:paraId="145D4154" w14:textId="77777777" w:rsidR="006B1BFF" w:rsidRPr="006B1BFF" w:rsidRDefault="006B1BFF" w:rsidP="006B1BFF">
      <w:pPr>
        <w:pStyle w:val="a8"/>
        <w:numPr>
          <w:ilvl w:val="0"/>
          <w:numId w:val="132"/>
        </w:numPr>
        <w:shd w:val="clear" w:color="auto" w:fill="FFFFFF"/>
        <w:spacing w:after="120"/>
        <w:contextualSpacing w:val="0"/>
        <w:rPr>
          <w:rFonts w:ascii="Helvetica" w:hAnsi="Helvetica" w:cs="Helvetica"/>
          <w:color w:val="666666"/>
          <w:sz w:val="20"/>
          <w:szCs w:val="20"/>
        </w:rPr>
      </w:pPr>
      <w:r w:rsidRPr="006B1BFF">
        <w:rPr>
          <w:rFonts w:ascii="Helvetica" w:hAnsi="Helvetica" w:cs="Helvetica"/>
          <w:color w:val="666666"/>
          <w:sz w:val="20"/>
          <w:szCs w:val="20"/>
        </w:rPr>
        <w:t>Курс «</w:t>
      </w:r>
      <w:hyperlink r:id="rId245" w:history="1">
        <w:r w:rsidRPr="006B1BFF">
          <w:rPr>
            <w:rStyle w:val="a6"/>
            <w:rFonts w:ascii="Helvetica" w:hAnsi="Helvetica" w:cs="Helvetica"/>
            <w:color w:val="666666"/>
            <w:sz w:val="20"/>
            <w:szCs w:val="20"/>
          </w:rPr>
          <w:t>Оформление текста, часть 2</w:t>
        </w:r>
      </w:hyperlink>
      <w:r w:rsidRPr="006B1BFF">
        <w:rPr>
          <w:rFonts w:ascii="Helvetica" w:hAnsi="Helvetica" w:cs="Helvetica"/>
          <w:color w:val="666666"/>
          <w:sz w:val="20"/>
          <w:szCs w:val="20"/>
        </w:rPr>
        <w:t>»</w:t>
      </w:r>
    </w:p>
    <w:p w14:paraId="589FFD05" w14:textId="77777777" w:rsidR="006B1BFF" w:rsidRDefault="006B1BFF" w:rsidP="006B1BFF">
      <w:pPr>
        <w:pStyle w:val="2"/>
      </w:pPr>
      <w:r>
        <w:t>Логотип: нестандартный шрифт </w:t>
      </w:r>
      <w:r>
        <w:rPr>
          <w:bCs/>
          <w:color w:val="999999"/>
          <w:sz w:val="37"/>
          <w:szCs w:val="37"/>
        </w:rPr>
        <w:t>[10/26]</w:t>
      </w:r>
    </w:p>
    <w:p w14:paraId="0CBA89E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теней, необычных текстовых эффектов можно добиться с помощью подключения нестандартных шрифтов. В </w:t>
      </w:r>
      <w:hyperlink r:id="rId246" w:tgtFrame="_blank" w:history="1">
        <w:r>
          <w:rPr>
            <w:rStyle w:val="a6"/>
            <w:rFonts w:ascii="Helvetica" w:hAnsi="Helvetica" w:cs="Helvetica"/>
            <w:color w:val="0088CC"/>
            <w:sz w:val="20"/>
            <w:szCs w:val="20"/>
          </w:rPr>
          <w:t>курсе про HTML5</w:t>
        </w:r>
      </w:hyperlink>
      <w:r>
        <w:rPr>
          <w:rFonts w:ascii="Helvetica" w:hAnsi="Helvetica" w:cs="Helvetica"/>
          <w:color w:val="333333"/>
          <w:sz w:val="20"/>
          <w:szCs w:val="20"/>
        </w:rPr>
        <w:t> уже рассматривался пример подключения шрифтов с помощью конструкции </w:t>
      </w:r>
      <w:r>
        <w:rPr>
          <w:rStyle w:val="HTML"/>
          <w:rFonts w:ascii="Consolas" w:hAnsi="Consolas"/>
          <w:color w:val="DD1144"/>
          <w:sz w:val="18"/>
          <w:szCs w:val="18"/>
          <w:bdr w:val="single" w:sz="6" w:space="2" w:color="E1E1E8" w:frame="1"/>
          <w:shd w:val="clear" w:color="auto" w:fill="F7F7F9"/>
        </w:rPr>
        <w:t>@font-face</w:t>
      </w:r>
      <w:r>
        <w:rPr>
          <w:rFonts w:ascii="Helvetica" w:hAnsi="Helvetica" w:cs="Helvetica"/>
          <w:color w:val="333333"/>
          <w:sz w:val="20"/>
          <w:szCs w:val="20"/>
        </w:rPr>
        <w:t>.</w:t>
      </w:r>
    </w:p>
    <w:p w14:paraId="6B4A0C28"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и следующих двух заданиях мы создадим логотип вымышленной компании «Warm photo» с использованием веб-шрифтов.</w:t>
      </w:r>
    </w:p>
    <w:p w14:paraId="12C14A2D" w14:textId="77777777" w:rsidR="006B1BFF" w:rsidRDefault="006B1BFF" w:rsidP="006B1BFF">
      <w:pPr>
        <w:pStyle w:val="a3"/>
        <w:numPr>
          <w:ilvl w:val="0"/>
          <w:numId w:val="132"/>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подключим шрифт для надписи логотипа и используем его в CSS.</w:t>
      </w:r>
    </w:p>
    <w:p w14:paraId="4B7BA849"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1</w:t>
      </w:r>
      <w:r w:rsidRPr="001C77DA">
        <w:rPr>
          <w:rFonts w:ascii="Helvetica" w:eastAsia="Times New Roman" w:hAnsi="Helvetica" w:cs="Helvetica"/>
          <w:color w:val="333333"/>
          <w:sz w:val="20"/>
          <w:szCs w:val="20"/>
          <w:lang w:eastAsia="ru-RU"/>
        </w:rPr>
        <w:t>Раскомментируйте подключение веб-шрифта </w:t>
      </w:r>
      <w:r w:rsidRPr="001C77DA">
        <w:rPr>
          <w:rFonts w:ascii="Consolas" w:eastAsia="Times New Roman" w:hAnsi="Consolas" w:cs="Courier New"/>
          <w:color w:val="DD1144"/>
          <w:sz w:val="18"/>
          <w:szCs w:val="18"/>
          <w:bdr w:val="single" w:sz="6" w:space="2" w:color="E1E1E8" w:frame="1"/>
          <w:shd w:val="clear" w:color="auto" w:fill="F7F7F9"/>
          <w:lang w:eastAsia="ru-RU"/>
        </w:rPr>
        <w:t>@font-face</w:t>
      </w:r>
      <w:r w:rsidRPr="001C77DA">
        <w:rPr>
          <w:rFonts w:ascii="Helvetica" w:eastAsia="Times New Roman" w:hAnsi="Helvetica" w:cs="Helvetica"/>
          <w:color w:val="333333"/>
          <w:sz w:val="20"/>
          <w:szCs w:val="20"/>
          <w:lang w:eastAsia="ru-RU"/>
        </w:rPr>
        <w:t>,</w:t>
      </w:r>
    </w:p>
    <w:p w14:paraId="61F3E3BD" w14:textId="77777777" w:rsidR="001C77DA" w:rsidRPr="001C77DA" w:rsidRDefault="001C77DA" w:rsidP="001C77DA">
      <w:pPr>
        <w:numPr>
          <w:ilvl w:val="0"/>
          <w:numId w:val="132"/>
        </w:numPr>
        <w:spacing w:before="100" w:beforeAutospacing="1" w:after="75" w:line="270" w:lineRule="atLeast"/>
        <w:contextualSpacing w:val="0"/>
        <w:rPr>
          <w:rFonts w:ascii="Helvetica" w:eastAsia="Times New Roman" w:hAnsi="Helvetica" w:cs="Helvetica"/>
          <w:color w:val="333333"/>
          <w:sz w:val="20"/>
          <w:szCs w:val="20"/>
          <w:lang w:eastAsia="ru-RU"/>
        </w:rPr>
      </w:pPr>
      <w:r w:rsidRPr="001C77DA">
        <w:rPr>
          <w:rFonts w:ascii="Helvetica" w:eastAsia="Times New Roman" w:hAnsi="Helvetica" w:cs="Helvetica"/>
          <w:b/>
          <w:bCs/>
          <w:color w:val="FFFFFF"/>
          <w:sz w:val="18"/>
          <w:szCs w:val="18"/>
          <w:shd w:val="clear" w:color="auto" w:fill="F89406"/>
          <w:lang w:eastAsia="ru-RU"/>
        </w:rPr>
        <w:t>Цель 2</w:t>
      </w:r>
      <w:r w:rsidRPr="001C77DA">
        <w:rPr>
          <w:rFonts w:ascii="Helvetica" w:eastAsia="Times New Roman" w:hAnsi="Helvetica" w:cs="Helvetica"/>
          <w:color w:val="333333"/>
          <w:sz w:val="20"/>
          <w:szCs w:val="20"/>
          <w:lang w:eastAsia="ru-RU"/>
        </w:rPr>
        <w:t>а затем задайте ссылке шрифт </w:t>
      </w:r>
      <w:r w:rsidRPr="001C77DA">
        <w:rPr>
          <w:rFonts w:ascii="Consolas" w:eastAsia="Times New Roman" w:hAnsi="Consolas" w:cs="Courier New"/>
          <w:color w:val="DD1144"/>
          <w:sz w:val="18"/>
          <w:szCs w:val="18"/>
          <w:bdr w:val="single" w:sz="6" w:space="2" w:color="E1E1E8" w:frame="1"/>
          <w:shd w:val="clear" w:color="auto" w:fill="F7F7F9"/>
          <w:lang w:eastAsia="ru-RU"/>
        </w:rPr>
        <w:t>"Montserrat Alternates", sans-serif</w:t>
      </w:r>
      <w:r w:rsidRPr="001C77DA">
        <w:rPr>
          <w:rFonts w:ascii="Helvetica" w:eastAsia="Times New Roman" w:hAnsi="Helvetica" w:cs="Helvetica"/>
          <w:color w:val="333333"/>
          <w:sz w:val="20"/>
          <w:szCs w:val="20"/>
          <w:lang w:eastAsia="ru-RU"/>
        </w:rPr>
        <w:t> размером </w:t>
      </w:r>
      <w:r w:rsidRPr="001C77DA">
        <w:rPr>
          <w:rFonts w:ascii="Consolas" w:eastAsia="Times New Roman" w:hAnsi="Consolas" w:cs="Courier New"/>
          <w:color w:val="DD1144"/>
          <w:sz w:val="18"/>
          <w:szCs w:val="18"/>
          <w:bdr w:val="single" w:sz="6" w:space="2" w:color="E1E1E8" w:frame="1"/>
          <w:shd w:val="clear" w:color="auto" w:fill="F7F7F9"/>
          <w:lang w:eastAsia="ru-RU"/>
        </w:rPr>
        <w:t>55px</w:t>
      </w:r>
      <w:r w:rsidRPr="001C77DA">
        <w:rPr>
          <w:rFonts w:ascii="Helvetica" w:eastAsia="Times New Roman" w:hAnsi="Helvetica" w:cs="Helvetica"/>
          <w:color w:val="333333"/>
          <w:sz w:val="20"/>
          <w:szCs w:val="20"/>
          <w:lang w:eastAsia="ru-RU"/>
        </w:rPr>
        <w:t>.</w:t>
      </w:r>
    </w:p>
    <w:p w14:paraId="7F55F300" w14:textId="77777777" w:rsidR="001C77DA" w:rsidRPr="001C77DA" w:rsidRDefault="001C77DA" w:rsidP="001C77DA">
      <w:pPr>
        <w:tabs>
          <w:tab w:val="left" w:pos="2319"/>
        </w:tabs>
        <w:rPr>
          <w:lang w:val="en-US"/>
        </w:rPr>
      </w:pPr>
      <w:r w:rsidRPr="001C77DA">
        <w:rPr>
          <w:lang w:val="en-US"/>
        </w:rPr>
        <w:t>@font-face {</w:t>
      </w:r>
    </w:p>
    <w:p w14:paraId="1F5841A9" w14:textId="77777777" w:rsidR="001C77DA" w:rsidRPr="001C77DA" w:rsidRDefault="001C77DA" w:rsidP="001C77DA">
      <w:pPr>
        <w:tabs>
          <w:tab w:val="left" w:pos="2319"/>
        </w:tabs>
        <w:rPr>
          <w:lang w:val="en-US"/>
        </w:rPr>
      </w:pPr>
      <w:r w:rsidRPr="001C77DA">
        <w:rPr>
          <w:lang w:val="en-US"/>
        </w:rPr>
        <w:t xml:space="preserve">  font-family: "Montserrat Alternates";</w:t>
      </w:r>
    </w:p>
    <w:p w14:paraId="17DBB136" w14:textId="77777777" w:rsidR="001C77DA" w:rsidRPr="001C77DA" w:rsidRDefault="001C77DA" w:rsidP="001C77DA">
      <w:pPr>
        <w:tabs>
          <w:tab w:val="left" w:pos="2319"/>
        </w:tabs>
        <w:rPr>
          <w:lang w:val="en-US"/>
        </w:rPr>
      </w:pPr>
      <w:r w:rsidRPr="001C77DA">
        <w:rPr>
          <w:lang w:val="en-US"/>
        </w:rPr>
        <w:t xml:space="preserve">  src:</w:t>
      </w:r>
    </w:p>
    <w:p w14:paraId="622A1CA9" w14:textId="77777777" w:rsidR="001C77DA" w:rsidRPr="001C77DA" w:rsidRDefault="001C77DA" w:rsidP="001C77DA">
      <w:pPr>
        <w:tabs>
          <w:tab w:val="left" w:pos="2319"/>
        </w:tabs>
        <w:rPr>
          <w:lang w:val="en-US"/>
        </w:rPr>
      </w:pPr>
      <w:r w:rsidRPr="001C77DA">
        <w:rPr>
          <w:lang w:val="en-US"/>
        </w:rPr>
        <w:t xml:space="preserve">    local("MontserratAlternates-Regular"),</w:t>
      </w:r>
    </w:p>
    <w:p w14:paraId="049A7A81" w14:textId="77777777" w:rsidR="001C77DA" w:rsidRPr="001C77DA" w:rsidRDefault="001C77DA" w:rsidP="001C77DA">
      <w:pPr>
        <w:tabs>
          <w:tab w:val="left" w:pos="2319"/>
        </w:tabs>
        <w:rPr>
          <w:lang w:val="en-US"/>
        </w:rPr>
      </w:pPr>
      <w:r w:rsidRPr="001C77DA">
        <w:rPr>
          <w:lang w:val="en-US"/>
        </w:rPr>
        <w:t xml:space="preserve">    url("fonts/MontserratAlternates.woff") format("woff");</w:t>
      </w:r>
    </w:p>
    <w:p w14:paraId="1CCBDE9C" w14:textId="2B8FC3AF" w:rsidR="003A4959" w:rsidRDefault="001C77DA" w:rsidP="001C77DA">
      <w:pPr>
        <w:tabs>
          <w:tab w:val="left" w:pos="2319"/>
        </w:tabs>
      </w:pPr>
      <w:r>
        <w:t>}</w:t>
      </w:r>
    </w:p>
    <w:p w14:paraId="4552ED43" w14:textId="1964F145" w:rsidR="00B36DEB" w:rsidRDefault="00B36DEB" w:rsidP="001C77DA">
      <w:pPr>
        <w:tabs>
          <w:tab w:val="left" w:pos="2319"/>
        </w:tabs>
      </w:pPr>
    </w:p>
    <w:p w14:paraId="2E827EA9" w14:textId="77777777" w:rsidR="00B36DEB" w:rsidRDefault="00B36DEB" w:rsidP="00B36DEB">
      <w:pPr>
        <w:pStyle w:val="2"/>
      </w:pPr>
      <w:r>
        <w:t>Логотип: иконочный шрифт </w:t>
      </w:r>
      <w:r>
        <w:rPr>
          <w:bCs/>
          <w:color w:val="999999"/>
          <w:sz w:val="37"/>
          <w:szCs w:val="37"/>
        </w:rPr>
        <w:t>[11/26]</w:t>
      </w:r>
    </w:p>
    <w:p w14:paraId="5F41D7A9"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букв шрифт может содержать и другие графические символы. Существуют инструменты, позволяющие собрать свой собственный шрифт из SVG-объектов. Их довольно много: </w:t>
      </w:r>
      <w:hyperlink r:id="rId247" w:tgtFrame="_blank" w:history="1">
        <w:r>
          <w:rPr>
            <w:rStyle w:val="a6"/>
            <w:rFonts w:ascii="Helvetica" w:hAnsi="Helvetica" w:cs="Helvetica"/>
            <w:color w:val="0088CC"/>
            <w:sz w:val="20"/>
            <w:szCs w:val="20"/>
          </w:rPr>
          <w:t>icomoon.io/app</w:t>
        </w:r>
      </w:hyperlink>
      <w:r>
        <w:rPr>
          <w:rFonts w:ascii="Helvetica" w:hAnsi="Helvetica" w:cs="Helvetica"/>
          <w:color w:val="333333"/>
          <w:sz w:val="20"/>
          <w:szCs w:val="20"/>
        </w:rPr>
        <w:t>, </w:t>
      </w:r>
      <w:hyperlink r:id="rId248" w:tgtFrame="_blank" w:history="1">
        <w:r>
          <w:rPr>
            <w:rStyle w:val="a6"/>
            <w:rFonts w:ascii="Helvetica" w:hAnsi="Helvetica" w:cs="Helvetica"/>
            <w:color w:val="0088CC"/>
            <w:sz w:val="20"/>
            <w:szCs w:val="20"/>
          </w:rPr>
          <w:t>fontastic.me</w:t>
        </w:r>
      </w:hyperlink>
      <w:r>
        <w:rPr>
          <w:rFonts w:ascii="Helvetica" w:hAnsi="Helvetica" w:cs="Helvetica"/>
          <w:color w:val="333333"/>
          <w:sz w:val="20"/>
          <w:szCs w:val="20"/>
        </w:rPr>
        <w:t>, </w:t>
      </w:r>
      <w:hyperlink r:id="rId249" w:tgtFrame="_blank" w:history="1">
        <w:r>
          <w:rPr>
            <w:rStyle w:val="a6"/>
            <w:rFonts w:ascii="Helvetica" w:hAnsi="Helvetica" w:cs="Helvetica"/>
            <w:color w:val="0088CC"/>
            <w:sz w:val="20"/>
            <w:szCs w:val="20"/>
          </w:rPr>
          <w:t>glyphter.com</w:t>
        </w:r>
      </w:hyperlink>
      <w:r>
        <w:rPr>
          <w:rFonts w:ascii="Helvetica" w:hAnsi="Helvetica" w:cs="Helvetica"/>
          <w:color w:val="333333"/>
          <w:sz w:val="20"/>
          <w:szCs w:val="20"/>
        </w:rPr>
        <w:t> и другие.</w:t>
      </w:r>
    </w:p>
    <w:p w14:paraId="7BFB460F"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простоты и наглядности в этом задании мы используем сервис Glyphter, чтобы создать шрифт с единственным символом, который будет храниться по адресу латинской буквы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w:t>
      </w:r>
    </w:p>
    <w:p w14:paraId="71BB9B3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мы загрузим и подключим наш шрифт в CSS, напишем в коде букву </w:t>
      </w:r>
      <w:r>
        <w:rPr>
          <w:rStyle w:val="HTML"/>
          <w:rFonts w:ascii="Consolas" w:hAnsi="Consolas"/>
          <w:color w:val="DD1144"/>
          <w:sz w:val="18"/>
          <w:szCs w:val="18"/>
          <w:bdr w:val="single" w:sz="6" w:space="2" w:color="E1E1E8" w:frame="1"/>
          <w:shd w:val="clear" w:color="auto" w:fill="F7F7F9"/>
        </w:rPr>
        <w:t>A</w:t>
      </w:r>
      <w:r>
        <w:rPr>
          <w:rFonts w:ascii="Helvetica" w:hAnsi="Helvetica" w:cs="Helvetica"/>
          <w:color w:val="333333"/>
          <w:sz w:val="20"/>
          <w:szCs w:val="20"/>
        </w:rPr>
        <w:t>, но вместо неё увидим в браузере иконку.</w:t>
      </w:r>
    </w:p>
    <w:p w14:paraId="453E913B"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Полученная иконка и будет нашим графическим символом в логотипе.</w:t>
      </w:r>
    </w:p>
    <w:p w14:paraId="0C564ED7" w14:textId="77777777" w:rsidR="00B36DEB" w:rsidRDefault="00B36DEB" w:rsidP="00B36D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Преимуществом шрифтовых иконок перед растровыми картинками является то, что их легко смасштабировать или перекрасить в другой цвет с помощью CSS-свойств, применимых к тексту. Также на экранах с большой плотностью пикселей шрифт не «замыливается», как это происходит с обычными картинками.</w:t>
      </w:r>
    </w:p>
    <w:p w14:paraId="09E329C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1</w:t>
      </w:r>
      <w:r w:rsidRPr="00CC1917">
        <w:rPr>
          <w:rFonts w:ascii="Helvetica" w:eastAsia="Times New Roman" w:hAnsi="Helvetica" w:cs="Helvetica"/>
          <w:color w:val="333333"/>
          <w:sz w:val="20"/>
          <w:szCs w:val="20"/>
          <w:lang w:eastAsia="ru-RU"/>
        </w:rPr>
        <w:t>Раскомментируйте подключение иконочного шрифта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6AC68D88"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2</w:t>
      </w:r>
      <w:r w:rsidRPr="00CC1917">
        <w:rPr>
          <w:rFonts w:ascii="Helvetica" w:eastAsia="Times New Roman" w:hAnsi="Helvetica" w:cs="Helvetica"/>
          <w:color w:val="333333"/>
          <w:sz w:val="20"/>
          <w:szCs w:val="20"/>
          <w:lang w:eastAsia="ru-RU"/>
        </w:rPr>
        <w:t>затем в ссылке перед надписью </w:t>
      </w:r>
      <w:r w:rsidRPr="00CC1917">
        <w:rPr>
          <w:rFonts w:ascii="Consolas" w:eastAsia="Times New Roman" w:hAnsi="Consolas" w:cs="Courier New"/>
          <w:color w:val="DD1144"/>
          <w:sz w:val="18"/>
          <w:szCs w:val="18"/>
          <w:bdr w:val="single" w:sz="6" w:space="2" w:color="E1E1E8" w:frame="1"/>
          <w:shd w:val="clear" w:color="auto" w:fill="F7F7F9"/>
          <w:lang w:eastAsia="ru-RU"/>
        </w:rPr>
        <w:t>Warmphoto</w:t>
      </w:r>
      <w:r w:rsidRPr="00CC1917">
        <w:rPr>
          <w:rFonts w:ascii="Helvetica" w:eastAsia="Times New Roman" w:hAnsi="Helvetica" w:cs="Helvetica"/>
          <w:color w:val="333333"/>
          <w:sz w:val="20"/>
          <w:szCs w:val="20"/>
          <w:lang w:eastAsia="ru-RU"/>
        </w:rPr>
        <w:t> вставьте </w:t>
      </w:r>
      <w:r w:rsidRPr="00CC1917">
        <w:rPr>
          <w:rFonts w:ascii="Consolas" w:eastAsia="Times New Roman" w:hAnsi="Consolas" w:cs="Courier New"/>
          <w:color w:val="DD1144"/>
          <w:sz w:val="18"/>
          <w:szCs w:val="18"/>
          <w:bdr w:val="single" w:sz="6" w:space="2" w:color="E1E1E8" w:frame="1"/>
          <w:shd w:val="clear" w:color="auto" w:fill="F7F7F9"/>
          <w:lang w:eastAsia="ru-RU"/>
        </w:rPr>
        <w:t>span</w:t>
      </w:r>
      <w:r w:rsidRPr="00CC1917">
        <w:rPr>
          <w:rFonts w:ascii="Helvetica" w:eastAsia="Times New Roman" w:hAnsi="Helvetica" w:cs="Helvetica"/>
          <w:color w:val="333333"/>
          <w:sz w:val="20"/>
          <w:szCs w:val="20"/>
          <w:lang w:eastAsia="ru-RU"/>
        </w:rPr>
        <w:t> с символом </w:t>
      </w:r>
      <w:r w:rsidRPr="00CC1917">
        <w:rPr>
          <w:rFonts w:ascii="Consolas" w:eastAsia="Times New Roman" w:hAnsi="Consolas" w:cs="Courier New"/>
          <w:color w:val="DD1144"/>
          <w:sz w:val="18"/>
          <w:szCs w:val="18"/>
          <w:bdr w:val="single" w:sz="6" w:space="2" w:color="E1E1E8" w:frame="1"/>
          <w:shd w:val="clear" w:color="auto" w:fill="F7F7F9"/>
          <w:lang w:eastAsia="ru-RU"/>
        </w:rPr>
        <w:t>A</w:t>
      </w:r>
    </w:p>
    <w:p w14:paraId="5E309D3B" w14:textId="77777777" w:rsidR="00CC1917" w:rsidRPr="00CC1917" w:rsidRDefault="00CC1917" w:rsidP="00AB2DA3">
      <w:pPr>
        <w:numPr>
          <w:ilvl w:val="0"/>
          <w:numId w:val="13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C1917">
        <w:rPr>
          <w:rFonts w:ascii="Helvetica" w:eastAsia="Times New Roman" w:hAnsi="Helvetica" w:cs="Helvetica"/>
          <w:b/>
          <w:bCs/>
          <w:color w:val="FFFFFF"/>
          <w:sz w:val="18"/>
          <w:szCs w:val="18"/>
          <w:shd w:val="clear" w:color="auto" w:fill="F89406"/>
          <w:lang w:eastAsia="ru-RU"/>
        </w:rPr>
        <w:t>Цель 3</w:t>
      </w:r>
      <w:r w:rsidRPr="00CC1917">
        <w:rPr>
          <w:rFonts w:ascii="Helvetica" w:eastAsia="Times New Roman" w:hAnsi="Helvetica" w:cs="Helvetica"/>
          <w:color w:val="333333"/>
          <w:sz w:val="20"/>
          <w:szCs w:val="20"/>
          <w:lang w:eastAsia="ru-RU"/>
        </w:rPr>
        <w:t>и задайте спану шрифт </w:t>
      </w:r>
      <w:r w:rsidRPr="00CC1917">
        <w:rPr>
          <w:rFonts w:ascii="Consolas" w:eastAsia="Times New Roman" w:hAnsi="Consolas" w:cs="Courier New"/>
          <w:color w:val="DD1144"/>
          <w:sz w:val="18"/>
          <w:szCs w:val="18"/>
          <w:bdr w:val="single" w:sz="6" w:space="2" w:color="E1E1E8" w:frame="1"/>
          <w:shd w:val="clear" w:color="auto" w:fill="F7F7F9"/>
          <w:lang w:eastAsia="ru-RU"/>
        </w:rPr>
        <w:t>Glyphter</w:t>
      </w:r>
      <w:r w:rsidRPr="00CC1917">
        <w:rPr>
          <w:rFonts w:ascii="Helvetica" w:eastAsia="Times New Roman" w:hAnsi="Helvetica" w:cs="Helvetica"/>
          <w:color w:val="333333"/>
          <w:sz w:val="20"/>
          <w:szCs w:val="20"/>
          <w:lang w:eastAsia="ru-RU"/>
        </w:rPr>
        <w:t>.</w:t>
      </w:r>
    </w:p>
    <w:p w14:paraId="16F124D3" w14:textId="77777777" w:rsidR="00CC1917" w:rsidRPr="00CC1917" w:rsidRDefault="00CC1917" w:rsidP="00CC1917">
      <w:pPr>
        <w:tabs>
          <w:tab w:val="left" w:pos="2319"/>
        </w:tabs>
        <w:rPr>
          <w:lang w:val="en-US"/>
        </w:rPr>
      </w:pPr>
      <w:r w:rsidRPr="00CC1917">
        <w:rPr>
          <w:lang w:val="en-US"/>
        </w:rPr>
        <w:t>@font-face {</w:t>
      </w:r>
    </w:p>
    <w:p w14:paraId="3C1E654E" w14:textId="77777777" w:rsidR="00CC1917" w:rsidRPr="00CC1917" w:rsidRDefault="00CC1917" w:rsidP="00CC1917">
      <w:pPr>
        <w:tabs>
          <w:tab w:val="left" w:pos="2319"/>
        </w:tabs>
        <w:rPr>
          <w:lang w:val="en-US"/>
        </w:rPr>
      </w:pPr>
      <w:r w:rsidRPr="00CC1917">
        <w:rPr>
          <w:lang w:val="en-US"/>
        </w:rPr>
        <w:t xml:space="preserve">    font-family: "Glyphter";</w:t>
      </w:r>
    </w:p>
    <w:p w14:paraId="75213314" w14:textId="77777777" w:rsidR="00CC1917" w:rsidRPr="00CC1917" w:rsidRDefault="00CC1917" w:rsidP="00CC1917">
      <w:pPr>
        <w:tabs>
          <w:tab w:val="left" w:pos="2319"/>
        </w:tabs>
        <w:rPr>
          <w:lang w:val="en-US"/>
        </w:rPr>
      </w:pPr>
      <w:r w:rsidRPr="00CC1917">
        <w:rPr>
          <w:lang w:val="en-US"/>
        </w:rPr>
        <w:t xml:space="preserve">    src: url("fonts/Glyphter.woff") format("woff");</w:t>
      </w:r>
    </w:p>
    <w:p w14:paraId="15B18CFD" w14:textId="77777777" w:rsidR="00CC1917" w:rsidRPr="00CC1917" w:rsidRDefault="00CC1917" w:rsidP="00CC1917">
      <w:pPr>
        <w:tabs>
          <w:tab w:val="left" w:pos="2319"/>
        </w:tabs>
        <w:rPr>
          <w:lang w:val="en-US"/>
        </w:rPr>
      </w:pPr>
      <w:r w:rsidRPr="00CC1917">
        <w:rPr>
          <w:lang w:val="en-US"/>
        </w:rPr>
        <w:t xml:space="preserve">    font-weight: normal;</w:t>
      </w:r>
    </w:p>
    <w:p w14:paraId="577A902A" w14:textId="77777777" w:rsidR="00CC1917" w:rsidRPr="00CC1917" w:rsidRDefault="00CC1917" w:rsidP="00CC1917">
      <w:pPr>
        <w:tabs>
          <w:tab w:val="left" w:pos="2319"/>
        </w:tabs>
        <w:rPr>
          <w:lang w:val="en-US"/>
        </w:rPr>
      </w:pPr>
      <w:r w:rsidRPr="00CC1917">
        <w:rPr>
          <w:lang w:val="en-US"/>
        </w:rPr>
        <w:t xml:space="preserve">    font-style: normal;</w:t>
      </w:r>
    </w:p>
    <w:p w14:paraId="508893F2" w14:textId="6416B15D" w:rsidR="00B36DEB" w:rsidRDefault="00CC1917" w:rsidP="00CC1917">
      <w:pPr>
        <w:tabs>
          <w:tab w:val="left" w:pos="2319"/>
        </w:tabs>
      </w:pPr>
      <w:r>
        <w:t>}</w:t>
      </w:r>
    </w:p>
    <w:p w14:paraId="559F302C" w14:textId="5707FDB2" w:rsidR="00CC1917" w:rsidRDefault="00CC1917" w:rsidP="00CC1917">
      <w:pPr>
        <w:tabs>
          <w:tab w:val="left" w:pos="2319"/>
        </w:tabs>
      </w:pPr>
    </w:p>
    <w:p w14:paraId="63ADB280" w14:textId="739F2876" w:rsidR="00CC1917" w:rsidRDefault="00CC1917" w:rsidP="00CC1917">
      <w:pPr>
        <w:pStyle w:val="2"/>
      </w:pPr>
      <w:r>
        <w:t>Логотип: выравнивание размеров </w:t>
      </w:r>
      <w:r w:rsidR="00BA045C">
        <w:rPr>
          <w:rStyle w:val="HTML"/>
          <w:rFonts w:ascii="Consolas" w:eastAsiaTheme="majorEastAsia" w:hAnsi="Consolas"/>
          <w:color w:val="DD1144"/>
          <w:sz w:val="18"/>
          <w:szCs w:val="18"/>
          <w:bdr w:val="single" w:sz="6" w:space="2" w:color="E1E1E8" w:frame="1"/>
          <w:shd w:val="clear" w:color="auto" w:fill="F7F7F9"/>
        </w:rPr>
        <w:t>letter-spacing</w:t>
      </w:r>
      <w:r w:rsidR="00BA045C">
        <w:rPr>
          <w:bCs/>
          <w:color w:val="999999"/>
          <w:sz w:val="37"/>
          <w:szCs w:val="37"/>
        </w:rPr>
        <w:t xml:space="preserve"> </w:t>
      </w:r>
      <w:r>
        <w:rPr>
          <w:bCs/>
          <w:color w:val="999999"/>
          <w:sz w:val="37"/>
          <w:szCs w:val="37"/>
        </w:rPr>
        <w:t>[12/26]</w:t>
      </w:r>
    </w:p>
    <w:p w14:paraId="19A5B3B1"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завершения оформления логотипа нам остаётся задать символам нужные размеры и отступы.</w:t>
      </w:r>
    </w:p>
    <w:p w14:paraId="04EB4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сделаем надпись «WARMPHOTO» плотнее, уменьшив межсимвольное расстояние.</w:t>
      </w:r>
    </w:p>
    <w:p w14:paraId="50744037"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делается c помощью свойства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Браузер по умолчанию устанавливает межсимвольное расстояние автоматически согласно определенному значению у каждого шрифта. Значение по умолчанию соответствует </w:t>
      </w:r>
      <w:r>
        <w:rPr>
          <w:rStyle w:val="HTML"/>
          <w:rFonts w:ascii="Consolas" w:hAnsi="Consolas"/>
          <w:color w:val="DD1144"/>
          <w:sz w:val="18"/>
          <w:szCs w:val="18"/>
          <w:bdr w:val="single" w:sz="6" w:space="2" w:color="E1E1E8" w:frame="1"/>
          <w:shd w:val="clear" w:color="auto" w:fill="F7F7F9"/>
        </w:rPr>
        <w:t>letter-spacing: 0</w:t>
      </w:r>
      <w:r>
        <w:rPr>
          <w:rFonts w:ascii="Helvetica" w:hAnsi="Helvetica" w:cs="Helvetica"/>
          <w:color w:val="333333"/>
          <w:sz w:val="20"/>
          <w:szCs w:val="20"/>
        </w:rPr>
        <w:t>.</w:t>
      </w:r>
    </w:p>
    <w:p w14:paraId="16D052F4" w14:textId="77777777" w:rsidR="00CC1917" w:rsidRDefault="00CC1917" w:rsidP="00CC19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Увеличение или уменьшение значения </w:t>
      </w:r>
      <w:r>
        <w:rPr>
          <w:rStyle w:val="HTML"/>
          <w:rFonts w:ascii="Consolas" w:hAnsi="Consolas"/>
          <w:color w:val="DD1144"/>
          <w:sz w:val="18"/>
          <w:szCs w:val="18"/>
          <w:bdr w:val="single" w:sz="6" w:space="2" w:color="E1E1E8" w:frame="1"/>
          <w:shd w:val="clear" w:color="auto" w:fill="F7F7F9"/>
        </w:rPr>
        <w:t>letter-spacing</w:t>
      </w:r>
      <w:r>
        <w:rPr>
          <w:rFonts w:ascii="Helvetica" w:hAnsi="Helvetica" w:cs="Helvetica"/>
          <w:color w:val="333333"/>
          <w:sz w:val="20"/>
          <w:szCs w:val="20"/>
        </w:rPr>
        <w:t> изменит расстояние между символами на заданную величину.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1F41DDC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1</w:t>
      </w:r>
      <w:r w:rsidRPr="00806560">
        <w:rPr>
          <w:rFonts w:ascii="Helvetica" w:eastAsia="Times New Roman" w:hAnsi="Helvetica" w:cs="Helvetica"/>
          <w:color w:val="333333"/>
          <w:sz w:val="20"/>
          <w:szCs w:val="20"/>
          <w:lang w:eastAsia="ru-RU"/>
        </w:rPr>
        <w:t>Задайте ссылке межсимвольное расстояние </w:t>
      </w:r>
      <w:r w:rsidRPr="00806560">
        <w:rPr>
          <w:rFonts w:ascii="Consolas" w:eastAsia="Times New Roman" w:hAnsi="Consolas" w:cs="Courier New"/>
          <w:color w:val="DD1144"/>
          <w:sz w:val="18"/>
          <w:szCs w:val="18"/>
          <w:bdr w:val="single" w:sz="6" w:space="2" w:color="E1E1E8" w:frame="1"/>
          <w:shd w:val="clear" w:color="auto" w:fill="F7F7F9"/>
          <w:lang w:eastAsia="ru-RU"/>
        </w:rPr>
        <w:t>-3px</w:t>
      </w:r>
      <w:r w:rsidRPr="00806560">
        <w:rPr>
          <w:rFonts w:ascii="Helvetica" w:eastAsia="Times New Roman" w:hAnsi="Helvetica" w:cs="Helvetica"/>
          <w:color w:val="333333"/>
          <w:sz w:val="20"/>
          <w:szCs w:val="20"/>
          <w:lang w:eastAsia="ru-RU"/>
        </w:rPr>
        <w:t>.</w:t>
      </w:r>
    </w:p>
    <w:p w14:paraId="3CE5BB96"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2</w:t>
      </w:r>
      <w:r w:rsidRPr="00806560">
        <w:rPr>
          <w:rFonts w:ascii="Helvetica" w:eastAsia="Times New Roman" w:hAnsi="Helvetica" w:cs="Helvetica"/>
          <w:color w:val="333333"/>
          <w:sz w:val="20"/>
          <w:szCs w:val="20"/>
          <w:lang w:eastAsia="ru-RU"/>
        </w:rPr>
        <w:t>Спану внутри ссылки задайте вертикальное выравнивание </w:t>
      </w:r>
      <w:r w:rsidRPr="00806560">
        <w:rPr>
          <w:rFonts w:ascii="Consolas" w:eastAsia="Times New Roman" w:hAnsi="Consolas" w:cs="Courier New"/>
          <w:color w:val="DD1144"/>
          <w:sz w:val="18"/>
          <w:szCs w:val="18"/>
          <w:bdr w:val="single" w:sz="6" w:space="2" w:color="E1E1E8" w:frame="1"/>
          <w:shd w:val="clear" w:color="auto" w:fill="F7F7F9"/>
          <w:lang w:eastAsia="ru-RU"/>
        </w:rPr>
        <w:t>middle</w:t>
      </w:r>
      <w:r w:rsidRPr="00806560">
        <w:rPr>
          <w:rFonts w:ascii="Helvetica" w:eastAsia="Times New Roman" w:hAnsi="Helvetica" w:cs="Helvetica"/>
          <w:color w:val="333333"/>
          <w:sz w:val="20"/>
          <w:szCs w:val="20"/>
          <w:lang w:eastAsia="ru-RU"/>
        </w:rPr>
        <w:t>,</w:t>
      </w:r>
    </w:p>
    <w:p w14:paraId="545A4E58" w14:textId="77777777" w:rsidR="00806560" w:rsidRPr="00806560" w:rsidRDefault="00806560" w:rsidP="00AB2DA3">
      <w:pPr>
        <w:numPr>
          <w:ilvl w:val="0"/>
          <w:numId w:val="13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806560">
        <w:rPr>
          <w:rFonts w:ascii="Helvetica" w:eastAsia="Times New Roman" w:hAnsi="Helvetica" w:cs="Helvetica"/>
          <w:b/>
          <w:bCs/>
          <w:color w:val="FFFFFF"/>
          <w:sz w:val="18"/>
          <w:szCs w:val="18"/>
          <w:shd w:val="clear" w:color="auto" w:fill="F89406"/>
          <w:lang w:eastAsia="ru-RU"/>
        </w:rPr>
        <w:t>Цель 3</w:t>
      </w:r>
      <w:r w:rsidRPr="00806560">
        <w:rPr>
          <w:rFonts w:ascii="Helvetica" w:eastAsia="Times New Roman" w:hAnsi="Helvetica" w:cs="Helvetica"/>
          <w:color w:val="333333"/>
          <w:sz w:val="20"/>
          <w:szCs w:val="20"/>
          <w:lang w:eastAsia="ru-RU"/>
        </w:rPr>
        <w:t>а затем </w:t>
      </w:r>
      <w:r w:rsidRPr="00806560">
        <w:rPr>
          <w:rFonts w:ascii="Consolas" w:eastAsia="Times New Roman" w:hAnsi="Consolas" w:cs="Courier New"/>
          <w:color w:val="DD1144"/>
          <w:sz w:val="18"/>
          <w:szCs w:val="18"/>
          <w:bdr w:val="single" w:sz="6" w:space="2" w:color="E1E1E8" w:frame="1"/>
          <w:shd w:val="clear" w:color="auto" w:fill="F7F7F9"/>
          <w:lang w:eastAsia="ru-RU"/>
        </w:rPr>
        <w:t>margin</w:t>
      </w:r>
      <w:r w:rsidRPr="00806560">
        <w:rPr>
          <w:rFonts w:ascii="Helvetica" w:eastAsia="Times New Roman" w:hAnsi="Helvetica" w:cs="Helvetica"/>
          <w:color w:val="333333"/>
          <w:sz w:val="20"/>
          <w:szCs w:val="20"/>
          <w:lang w:eastAsia="ru-RU"/>
        </w:rPr>
        <w:t> справа </w:t>
      </w:r>
      <w:r w:rsidRPr="00806560">
        <w:rPr>
          <w:rFonts w:ascii="Consolas" w:eastAsia="Times New Roman" w:hAnsi="Consolas" w:cs="Courier New"/>
          <w:color w:val="DD1144"/>
          <w:sz w:val="18"/>
          <w:szCs w:val="18"/>
          <w:bdr w:val="single" w:sz="6" w:space="2" w:color="E1E1E8" w:frame="1"/>
          <w:shd w:val="clear" w:color="auto" w:fill="F7F7F9"/>
          <w:lang w:eastAsia="ru-RU"/>
        </w:rPr>
        <w:t>18px</w:t>
      </w:r>
      <w:r w:rsidRPr="00806560">
        <w:rPr>
          <w:rFonts w:ascii="Helvetica" w:eastAsia="Times New Roman" w:hAnsi="Helvetica" w:cs="Helvetica"/>
          <w:color w:val="333333"/>
          <w:sz w:val="20"/>
          <w:szCs w:val="20"/>
          <w:lang w:eastAsia="ru-RU"/>
        </w:rPr>
        <w:t> и размер шрифта </w:t>
      </w:r>
      <w:r w:rsidRPr="00806560">
        <w:rPr>
          <w:rFonts w:ascii="Consolas" w:eastAsia="Times New Roman" w:hAnsi="Consolas" w:cs="Courier New"/>
          <w:color w:val="DD1144"/>
          <w:sz w:val="18"/>
          <w:szCs w:val="18"/>
          <w:bdr w:val="single" w:sz="6" w:space="2" w:color="E1E1E8" w:frame="1"/>
          <w:shd w:val="clear" w:color="auto" w:fill="F7F7F9"/>
          <w:lang w:eastAsia="ru-RU"/>
        </w:rPr>
        <w:t>78px</w:t>
      </w:r>
      <w:r w:rsidRPr="00806560">
        <w:rPr>
          <w:rFonts w:ascii="Helvetica" w:eastAsia="Times New Roman" w:hAnsi="Helvetica" w:cs="Helvetica"/>
          <w:color w:val="333333"/>
          <w:sz w:val="20"/>
          <w:szCs w:val="20"/>
          <w:lang w:eastAsia="ru-RU"/>
        </w:rPr>
        <w:t>.</w:t>
      </w:r>
    </w:p>
    <w:p w14:paraId="689C7D36" w14:textId="7D86126B" w:rsidR="00CC1917" w:rsidRDefault="00806560" w:rsidP="00CC1917">
      <w:pPr>
        <w:tabs>
          <w:tab w:val="left" w:pos="2319"/>
        </w:tabs>
      </w:pPr>
      <w:r>
        <w:rPr>
          <w:noProof/>
        </w:rPr>
        <w:drawing>
          <wp:inline distT="0" distB="0" distL="0" distR="0" wp14:anchorId="2A982569" wp14:editId="5CA33DC8">
            <wp:extent cx="2481942" cy="438750"/>
            <wp:effectExtent l="0" t="0" r="0" b="0"/>
            <wp:docPr id="67" name="Рисунок 67" descr="C:\Users\azubarev\Pictures\Screenpresso\2018-09-25_10h5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ubarev\Pictures\Screenpresso\2018-09-25_10h50_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89448" cy="440077"/>
                    </a:xfrm>
                    <a:prstGeom prst="rect">
                      <a:avLst/>
                    </a:prstGeom>
                    <a:noFill/>
                    <a:ln>
                      <a:noFill/>
                    </a:ln>
                  </pic:spPr>
                </pic:pic>
              </a:graphicData>
            </a:graphic>
          </wp:inline>
        </w:drawing>
      </w:r>
    </w:p>
    <w:p w14:paraId="1B7DA13D" w14:textId="3D9F5922" w:rsidR="00806560" w:rsidRDefault="00806560" w:rsidP="00CC1917">
      <w:pPr>
        <w:tabs>
          <w:tab w:val="left" w:pos="2319"/>
        </w:tabs>
      </w:pPr>
    </w:p>
    <w:p w14:paraId="252B3B21" w14:textId="0688294C" w:rsidR="00806560" w:rsidRDefault="00806560" w:rsidP="00CC1917">
      <w:pPr>
        <w:tabs>
          <w:tab w:val="left" w:pos="2319"/>
        </w:tabs>
      </w:pPr>
    </w:p>
    <w:p w14:paraId="54C9C6B0" w14:textId="77777777" w:rsidR="00806560" w:rsidRDefault="00806560" w:rsidP="00806560">
      <w:pPr>
        <w:pStyle w:val="2"/>
      </w:pPr>
      <w:r>
        <w:lastRenderedPageBreak/>
        <w:t>Декоративная стилизация строки, шаг 1 </w:t>
      </w:r>
      <w:r>
        <w:rPr>
          <w:bCs/>
          <w:color w:val="999999"/>
          <w:sz w:val="37"/>
          <w:szCs w:val="37"/>
        </w:rPr>
        <w:t>[13/26]</w:t>
      </w:r>
    </w:p>
    <w:p w14:paraId="5BD82022"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ещё один интересный элемент дизайна. Стилизуем надпись «WARMPHOTO» с помощью подключаемого шрифта, размеров и отступов так, чтобы буквы сместились на новую строку и образовали квадрат.</w:t>
      </w:r>
    </w:p>
    <w:p w14:paraId="0D559C29" w14:textId="77777777" w:rsidR="00806560" w:rsidRDefault="00806560" w:rsidP="0080656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создадим рамку и зададим тексту нужный шрифт и размер.</w:t>
      </w:r>
    </w:p>
    <w:p w14:paraId="56854E3D" w14:textId="77777777" w:rsidR="00175931" w:rsidRPr="00175931" w:rsidRDefault="00175931" w:rsidP="00175931">
      <w:pPr>
        <w:spacing w:after="135"/>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color w:val="333333"/>
          <w:sz w:val="20"/>
          <w:szCs w:val="20"/>
          <w:lang w:eastAsia="ru-RU"/>
        </w:rPr>
        <w:t>Блоку </w:t>
      </w:r>
      <w:r w:rsidRPr="00175931">
        <w:rPr>
          <w:rFonts w:ascii="Consolas" w:eastAsia="Times New Roman" w:hAnsi="Consolas" w:cs="Courier New"/>
          <w:color w:val="DD1144"/>
          <w:sz w:val="18"/>
          <w:szCs w:val="18"/>
          <w:bdr w:val="single" w:sz="6" w:space="2" w:color="E1E1E8" w:frame="1"/>
          <w:shd w:val="clear" w:color="auto" w:fill="F7F7F9"/>
          <w:lang w:eastAsia="ru-RU"/>
        </w:rPr>
        <w:t>.square</w:t>
      </w:r>
      <w:r w:rsidRPr="00175931">
        <w:rPr>
          <w:rFonts w:ascii="Helvetica" w:eastAsia="Times New Roman" w:hAnsi="Helvetica" w:cs="Helvetica"/>
          <w:color w:val="333333"/>
          <w:sz w:val="20"/>
          <w:szCs w:val="20"/>
          <w:lang w:eastAsia="ru-RU"/>
        </w:rPr>
        <w:t> задайте:</w:t>
      </w:r>
    </w:p>
    <w:p w14:paraId="531760D0"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1</w:t>
      </w:r>
      <w:r w:rsidRPr="00175931">
        <w:rPr>
          <w:rFonts w:ascii="Helvetica" w:eastAsia="Times New Roman" w:hAnsi="Helvetica" w:cs="Helvetica"/>
          <w:color w:val="333333"/>
          <w:sz w:val="20"/>
          <w:szCs w:val="20"/>
          <w:lang w:eastAsia="ru-RU"/>
        </w:rPr>
        <w:t>сплошную рамку толщиной </w:t>
      </w:r>
      <w:r w:rsidRPr="00175931">
        <w:rPr>
          <w:rFonts w:ascii="Consolas" w:eastAsia="Times New Roman" w:hAnsi="Consolas" w:cs="Courier New"/>
          <w:color w:val="DD1144"/>
          <w:sz w:val="18"/>
          <w:szCs w:val="18"/>
          <w:bdr w:val="single" w:sz="6" w:space="2" w:color="E1E1E8" w:frame="1"/>
          <w:shd w:val="clear" w:color="auto" w:fill="F7F7F9"/>
          <w:lang w:eastAsia="ru-RU"/>
        </w:rPr>
        <w:t>5px</w:t>
      </w:r>
      <w:r w:rsidRPr="00175931">
        <w:rPr>
          <w:rFonts w:ascii="Helvetica" w:eastAsia="Times New Roman" w:hAnsi="Helvetica" w:cs="Helvetica"/>
          <w:color w:val="333333"/>
          <w:sz w:val="20"/>
          <w:szCs w:val="20"/>
          <w:lang w:eastAsia="ru-RU"/>
        </w:rPr>
        <w:t> и цветом </w:t>
      </w:r>
      <w:r w:rsidRPr="00175931">
        <w:rPr>
          <w:rFonts w:ascii="Consolas" w:eastAsia="Times New Roman" w:hAnsi="Consolas" w:cs="Courier New"/>
          <w:color w:val="DD1144"/>
          <w:sz w:val="18"/>
          <w:szCs w:val="18"/>
          <w:bdr w:val="single" w:sz="6" w:space="2" w:color="E1E1E8" w:frame="1"/>
          <w:shd w:val="clear" w:color="auto" w:fill="F7F7F9"/>
          <w:lang w:eastAsia="ru-RU"/>
        </w:rPr>
        <w:t>#333333</w:t>
      </w:r>
      <w:r w:rsidRPr="00175931">
        <w:rPr>
          <w:rFonts w:ascii="Helvetica" w:eastAsia="Times New Roman" w:hAnsi="Helvetica" w:cs="Helvetica"/>
          <w:color w:val="333333"/>
          <w:sz w:val="20"/>
          <w:szCs w:val="20"/>
          <w:lang w:eastAsia="ru-RU"/>
        </w:rPr>
        <w:t>;</w:t>
      </w:r>
    </w:p>
    <w:p w14:paraId="42E9DF8F"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val="en-US" w:eastAsia="ru-RU"/>
        </w:rPr>
      </w:pPr>
      <w:r w:rsidRPr="00175931">
        <w:rPr>
          <w:rFonts w:ascii="Helvetica" w:eastAsia="Times New Roman" w:hAnsi="Helvetica" w:cs="Helvetica"/>
          <w:b/>
          <w:bCs/>
          <w:color w:val="FFFFFF"/>
          <w:sz w:val="18"/>
          <w:szCs w:val="18"/>
          <w:shd w:val="clear" w:color="auto" w:fill="F89406"/>
          <w:lang w:eastAsia="ru-RU"/>
        </w:rPr>
        <w:t>Цель</w:t>
      </w:r>
      <w:r w:rsidRPr="00175931">
        <w:rPr>
          <w:rFonts w:ascii="Helvetica" w:eastAsia="Times New Roman" w:hAnsi="Helvetica" w:cs="Helvetica"/>
          <w:b/>
          <w:bCs/>
          <w:color w:val="FFFFFF"/>
          <w:sz w:val="18"/>
          <w:szCs w:val="18"/>
          <w:shd w:val="clear" w:color="auto" w:fill="F89406"/>
          <w:lang w:val="en-US" w:eastAsia="ru-RU"/>
        </w:rPr>
        <w:t xml:space="preserve"> 2</w:t>
      </w:r>
      <w:r w:rsidRPr="00175931">
        <w:rPr>
          <w:rFonts w:ascii="Helvetica" w:eastAsia="Times New Roman" w:hAnsi="Helvetica" w:cs="Helvetica"/>
          <w:color w:val="333333"/>
          <w:sz w:val="20"/>
          <w:szCs w:val="20"/>
          <w:lang w:eastAsia="ru-RU"/>
        </w:rPr>
        <w:t>шрифт</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"Montserrat Alternates", sans-serif</w:t>
      </w:r>
      <w:r w:rsidRPr="00175931">
        <w:rPr>
          <w:rFonts w:ascii="Helvetica" w:eastAsia="Times New Roman" w:hAnsi="Helvetica" w:cs="Helvetica"/>
          <w:color w:val="333333"/>
          <w:sz w:val="20"/>
          <w:szCs w:val="20"/>
          <w:lang w:val="en-US" w:eastAsia="ru-RU"/>
        </w:rPr>
        <w:t> </w:t>
      </w:r>
      <w:r w:rsidRPr="00175931">
        <w:rPr>
          <w:rFonts w:ascii="Helvetica" w:eastAsia="Times New Roman" w:hAnsi="Helvetica" w:cs="Helvetica"/>
          <w:color w:val="333333"/>
          <w:sz w:val="20"/>
          <w:szCs w:val="20"/>
          <w:lang w:eastAsia="ru-RU"/>
        </w:rPr>
        <w:t>размером</w:t>
      </w:r>
      <w:r w:rsidRPr="00175931">
        <w:rPr>
          <w:rFonts w:ascii="Helvetica" w:eastAsia="Times New Roman" w:hAnsi="Helvetica" w:cs="Helvetica"/>
          <w:color w:val="333333"/>
          <w:sz w:val="20"/>
          <w:szCs w:val="20"/>
          <w:lang w:val="en-US" w:eastAsia="ru-RU"/>
        </w:rPr>
        <w:t> </w:t>
      </w:r>
      <w:r w:rsidRPr="00175931">
        <w:rPr>
          <w:rFonts w:ascii="Consolas" w:eastAsia="Times New Roman" w:hAnsi="Consolas" w:cs="Courier New"/>
          <w:color w:val="DD1144"/>
          <w:sz w:val="18"/>
          <w:szCs w:val="18"/>
          <w:bdr w:val="single" w:sz="6" w:space="2" w:color="E1E1E8" w:frame="1"/>
          <w:shd w:val="clear" w:color="auto" w:fill="F7F7F9"/>
          <w:lang w:val="en-US" w:eastAsia="ru-RU"/>
        </w:rPr>
        <w:t>72px</w:t>
      </w:r>
      <w:r w:rsidRPr="00175931">
        <w:rPr>
          <w:rFonts w:ascii="Helvetica" w:eastAsia="Times New Roman" w:hAnsi="Helvetica" w:cs="Helvetica"/>
          <w:color w:val="333333"/>
          <w:sz w:val="20"/>
          <w:szCs w:val="20"/>
          <w:lang w:val="en-US" w:eastAsia="ru-RU"/>
        </w:rPr>
        <w:t>;</w:t>
      </w:r>
    </w:p>
    <w:p w14:paraId="21323C2E" w14:textId="77777777" w:rsidR="00175931" w:rsidRPr="00175931" w:rsidRDefault="00175931" w:rsidP="00AB2DA3">
      <w:pPr>
        <w:numPr>
          <w:ilvl w:val="0"/>
          <w:numId w:val="13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175931">
        <w:rPr>
          <w:rFonts w:ascii="Helvetica" w:eastAsia="Times New Roman" w:hAnsi="Helvetica" w:cs="Helvetica"/>
          <w:b/>
          <w:bCs/>
          <w:color w:val="FFFFFF"/>
          <w:sz w:val="18"/>
          <w:szCs w:val="18"/>
          <w:shd w:val="clear" w:color="auto" w:fill="F89406"/>
          <w:lang w:eastAsia="ru-RU"/>
        </w:rPr>
        <w:t>Цель 3</w:t>
      </w:r>
      <w:r w:rsidRPr="00175931">
        <w:rPr>
          <w:rFonts w:ascii="Helvetica" w:eastAsia="Times New Roman" w:hAnsi="Helvetica" w:cs="Helvetica"/>
          <w:color w:val="333333"/>
          <w:sz w:val="20"/>
          <w:szCs w:val="20"/>
          <w:lang w:eastAsia="ru-RU"/>
        </w:rPr>
        <w:t>ширину </w:t>
      </w:r>
      <w:r w:rsidRPr="00175931">
        <w:rPr>
          <w:rFonts w:ascii="Consolas" w:eastAsia="Times New Roman" w:hAnsi="Consolas" w:cs="Courier New"/>
          <w:color w:val="DD1144"/>
          <w:sz w:val="18"/>
          <w:szCs w:val="18"/>
          <w:bdr w:val="single" w:sz="6" w:space="2" w:color="E1E1E8" w:frame="1"/>
          <w:shd w:val="clear" w:color="auto" w:fill="F7F7F9"/>
          <w:lang w:eastAsia="ru-RU"/>
        </w:rPr>
        <w:t>260px</w:t>
      </w:r>
      <w:r w:rsidRPr="00175931">
        <w:rPr>
          <w:rFonts w:ascii="Helvetica" w:eastAsia="Times New Roman" w:hAnsi="Helvetica" w:cs="Helvetica"/>
          <w:color w:val="333333"/>
          <w:sz w:val="20"/>
          <w:szCs w:val="20"/>
          <w:lang w:eastAsia="ru-RU"/>
        </w:rPr>
        <w:t>.</w:t>
      </w:r>
    </w:p>
    <w:p w14:paraId="112A32C4" w14:textId="77777777" w:rsidR="00175931" w:rsidRDefault="00175931" w:rsidP="00175931">
      <w:pPr>
        <w:pStyle w:val="2"/>
      </w:pPr>
      <w:r>
        <w:t>Декоративная стилизация строки, шаг 2 </w:t>
      </w:r>
      <w:r>
        <w:rPr>
          <w:bCs/>
          <w:color w:val="999999"/>
          <w:sz w:val="37"/>
          <w:szCs w:val="37"/>
        </w:rPr>
        <w:t>[14/26]</w:t>
      </w:r>
    </w:p>
    <w:p w14:paraId="1AEA3EB4"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изменить правила переноса, чтобы символы, не поместившиеся по ширине в контейнер, переносились на новую строку.</w:t>
      </w:r>
    </w:p>
    <w:p w14:paraId="27744D65"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 CSS существует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Оно принимает значения: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В случае </w:t>
      </w:r>
      <w:r>
        <w:rPr>
          <w:rStyle w:val="HTML"/>
          <w:rFonts w:ascii="Consolas" w:hAnsi="Consolas"/>
          <w:color w:val="DD1144"/>
          <w:sz w:val="18"/>
          <w:szCs w:val="18"/>
          <w:bdr w:val="single" w:sz="6" w:space="2" w:color="E1E1E8" w:frame="1"/>
          <w:shd w:val="clear" w:color="auto" w:fill="F7F7F9"/>
        </w:rPr>
        <w:t>normal</w:t>
      </w:r>
      <w:r>
        <w:rPr>
          <w:rFonts w:ascii="Helvetica" w:hAnsi="Helvetica" w:cs="Helvetica"/>
          <w:color w:val="333333"/>
          <w:sz w:val="20"/>
          <w:szCs w:val="20"/>
        </w:rPr>
        <w:t> слова переносятся на новую строку по обычным правилам (то есть по пробелам). А при значении </w:t>
      </w:r>
      <w:r>
        <w:rPr>
          <w:rStyle w:val="HTML"/>
          <w:rFonts w:ascii="Consolas" w:hAnsi="Consolas"/>
          <w:color w:val="DD1144"/>
          <w:sz w:val="18"/>
          <w:szCs w:val="18"/>
          <w:bdr w:val="single" w:sz="6" w:space="2" w:color="E1E1E8" w:frame="1"/>
          <w:shd w:val="clear" w:color="auto" w:fill="F7F7F9"/>
        </w:rPr>
        <w:t>break-word</w:t>
      </w:r>
      <w:r>
        <w:rPr>
          <w:rFonts w:ascii="Helvetica" w:hAnsi="Helvetica" w:cs="Helvetica"/>
          <w:color w:val="333333"/>
          <w:sz w:val="20"/>
          <w:szCs w:val="20"/>
        </w:rPr>
        <w:t> перенос производится браузером в тех местах, где слова перестают помещаться в контейнер.</w:t>
      </w:r>
    </w:p>
    <w:p w14:paraId="33C9D28A"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как раз то, что нам нужно: зададим нужный перенос слова, увеличим межсимвольное расстояние и поправим отступ.</w:t>
      </w:r>
    </w:p>
    <w:p w14:paraId="609ED079" w14:textId="77777777" w:rsidR="00175931" w:rsidRDefault="00175931" w:rsidP="001759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заметить, что свойство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 изначально проприетарное расширение Microsoft, а в текущем черновике спецификации CSS3 переименовано в </w:t>
      </w:r>
      <w:r>
        <w:rPr>
          <w:rStyle w:val="HTML"/>
          <w:rFonts w:ascii="Consolas" w:hAnsi="Consolas"/>
          <w:color w:val="DD1144"/>
          <w:sz w:val="18"/>
          <w:szCs w:val="18"/>
          <w:bdr w:val="single" w:sz="6" w:space="2" w:color="E1E1E8" w:frame="1"/>
          <w:shd w:val="clear" w:color="auto" w:fill="F7F7F9"/>
        </w:rPr>
        <w:t>overflow-wrap</w:t>
      </w:r>
      <w:r>
        <w:rPr>
          <w:rFonts w:ascii="Helvetica" w:hAnsi="Helvetica" w:cs="Helvetica"/>
          <w:color w:val="333333"/>
          <w:sz w:val="20"/>
          <w:szCs w:val="20"/>
        </w:rPr>
        <w:t>. Название </w:t>
      </w:r>
      <w:r>
        <w:rPr>
          <w:rStyle w:val="HTML"/>
          <w:rFonts w:ascii="Consolas" w:hAnsi="Consolas"/>
          <w:color w:val="DD1144"/>
          <w:sz w:val="18"/>
          <w:szCs w:val="18"/>
          <w:bdr w:val="single" w:sz="6" w:space="2" w:color="E1E1E8" w:frame="1"/>
          <w:shd w:val="clear" w:color="auto" w:fill="F7F7F9"/>
        </w:rPr>
        <w:t>word-wrap</w:t>
      </w:r>
      <w:r>
        <w:rPr>
          <w:rFonts w:ascii="Helvetica" w:hAnsi="Helvetica" w:cs="Helvetica"/>
          <w:color w:val="333333"/>
          <w:sz w:val="20"/>
          <w:szCs w:val="20"/>
        </w:rPr>
        <w:t> сейчас обозначено как «альтернативное» именование.</w:t>
      </w:r>
    </w:p>
    <w:p w14:paraId="30A506F3" w14:textId="77777777" w:rsidR="00806560" w:rsidRDefault="00806560" w:rsidP="00CC1917">
      <w:pPr>
        <w:tabs>
          <w:tab w:val="left" w:pos="2319"/>
        </w:tabs>
      </w:pPr>
    </w:p>
    <w:p w14:paraId="0CB4AC33" w14:textId="0A3EE863" w:rsidR="00806560" w:rsidRDefault="00806560" w:rsidP="00CC1917">
      <w:pPr>
        <w:tabs>
          <w:tab w:val="left" w:pos="2319"/>
        </w:tabs>
      </w:pPr>
    </w:p>
    <w:p w14:paraId="0C0E9347" w14:textId="77777777" w:rsidR="00967787" w:rsidRPr="00967787" w:rsidRDefault="00967787" w:rsidP="00967787">
      <w:pPr>
        <w:spacing w:after="135"/>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color w:val="333333"/>
          <w:sz w:val="20"/>
          <w:szCs w:val="20"/>
          <w:lang w:eastAsia="ru-RU"/>
        </w:rPr>
        <w:t>Блоку </w:t>
      </w:r>
      <w:r w:rsidRPr="00967787">
        <w:rPr>
          <w:rFonts w:ascii="Consolas" w:eastAsia="Times New Roman" w:hAnsi="Consolas" w:cs="Courier New"/>
          <w:color w:val="DD1144"/>
          <w:sz w:val="18"/>
          <w:szCs w:val="18"/>
          <w:bdr w:val="single" w:sz="6" w:space="2" w:color="E1E1E8" w:frame="1"/>
          <w:shd w:val="clear" w:color="auto" w:fill="F7F7F9"/>
          <w:lang w:eastAsia="ru-RU"/>
        </w:rPr>
        <w:t>.square</w:t>
      </w:r>
      <w:r w:rsidRPr="00967787">
        <w:rPr>
          <w:rFonts w:ascii="Helvetica" w:eastAsia="Times New Roman" w:hAnsi="Helvetica" w:cs="Helvetica"/>
          <w:color w:val="333333"/>
          <w:sz w:val="20"/>
          <w:szCs w:val="20"/>
          <w:lang w:eastAsia="ru-RU"/>
        </w:rPr>
        <w:t> задайте:</w:t>
      </w:r>
    </w:p>
    <w:p w14:paraId="2634AF49"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1</w:t>
      </w:r>
      <w:r w:rsidRPr="00967787">
        <w:rPr>
          <w:rFonts w:ascii="Helvetica" w:eastAsia="Times New Roman" w:hAnsi="Helvetica" w:cs="Helvetica"/>
          <w:color w:val="333333"/>
          <w:sz w:val="20"/>
          <w:szCs w:val="20"/>
          <w:lang w:eastAsia="ru-RU"/>
        </w:rPr>
        <w:t>правило переноса слова </w:t>
      </w:r>
      <w:r w:rsidRPr="00967787">
        <w:rPr>
          <w:rFonts w:ascii="Consolas" w:eastAsia="Times New Roman" w:hAnsi="Consolas" w:cs="Courier New"/>
          <w:color w:val="DD1144"/>
          <w:sz w:val="18"/>
          <w:szCs w:val="18"/>
          <w:bdr w:val="single" w:sz="6" w:space="2" w:color="E1E1E8" w:frame="1"/>
          <w:shd w:val="clear" w:color="auto" w:fill="F7F7F9"/>
          <w:lang w:eastAsia="ru-RU"/>
        </w:rPr>
        <w:t>word-wrap</w:t>
      </w:r>
      <w:r w:rsidRPr="00967787">
        <w:rPr>
          <w:rFonts w:ascii="Helvetica" w:eastAsia="Times New Roman" w:hAnsi="Helvetica" w:cs="Helvetica"/>
          <w:color w:val="333333"/>
          <w:sz w:val="20"/>
          <w:szCs w:val="20"/>
          <w:lang w:eastAsia="ru-RU"/>
        </w:rPr>
        <w:t> со значением </w:t>
      </w:r>
      <w:r w:rsidRPr="00967787">
        <w:rPr>
          <w:rFonts w:ascii="Consolas" w:eastAsia="Times New Roman" w:hAnsi="Consolas" w:cs="Courier New"/>
          <w:color w:val="DD1144"/>
          <w:sz w:val="18"/>
          <w:szCs w:val="18"/>
          <w:bdr w:val="single" w:sz="6" w:space="2" w:color="E1E1E8" w:frame="1"/>
          <w:shd w:val="clear" w:color="auto" w:fill="F7F7F9"/>
          <w:lang w:eastAsia="ru-RU"/>
        </w:rPr>
        <w:t>break-word</w:t>
      </w:r>
      <w:r w:rsidRPr="00967787">
        <w:rPr>
          <w:rFonts w:ascii="Helvetica" w:eastAsia="Times New Roman" w:hAnsi="Helvetica" w:cs="Helvetica"/>
          <w:color w:val="333333"/>
          <w:sz w:val="20"/>
          <w:szCs w:val="20"/>
          <w:lang w:eastAsia="ru-RU"/>
        </w:rPr>
        <w:t>;</w:t>
      </w:r>
    </w:p>
    <w:p w14:paraId="4E35489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2</w:t>
      </w:r>
      <w:r w:rsidRPr="00967787">
        <w:rPr>
          <w:rFonts w:ascii="Helvetica" w:eastAsia="Times New Roman" w:hAnsi="Helvetica" w:cs="Helvetica"/>
          <w:color w:val="333333"/>
          <w:sz w:val="20"/>
          <w:szCs w:val="20"/>
          <w:lang w:eastAsia="ru-RU"/>
        </w:rPr>
        <w:t>расстояние между символами равное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6D2F27EA" w14:textId="77777777" w:rsidR="00967787" w:rsidRPr="00967787" w:rsidRDefault="00967787" w:rsidP="00AB2DA3">
      <w:pPr>
        <w:numPr>
          <w:ilvl w:val="0"/>
          <w:numId w:val="13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967787">
        <w:rPr>
          <w:rFonts w:ascii="Helvetica" w:eastAsia="Times New Roman" w:hAnsi="Helvetica" w:cs="Helvetica"/>
          <w:b/>
          <w:bCs/>
          <w:color w:val="FFFFFF"/>
          <w:sz w:val="18"/>
          <w:szCs w:val="18"/>
          <w:shd w:val="clear" w:color="auto" w:fill="F89406"/>
          <w:lang w:eastAsia="ru-RU"/>
        </w:rPr>
        <w:t>Цель 3</w:t>
      </w:r>
      <w:r w:rsidRPr="00967787">
        <w:rPr>
          <w:rFonts w:ascii="Consolas" w:eastAsia="Times New Roman" w:hAnsi="Consolas" w:cs="Courier New"/>
          <w:color w:val="DD1144"/>
          <w:sz w:val="18"/>
          <w:szCs w:val="18"/>
          <w:bdr w:val="single" w:sz="6" w:space="2" w:color="E1E1E8" w:frame="1"/>
          <w:shd w:val="clear" w:color="auto" w:fill="F7F7F9"/>
          <w:lang w:eastAsia="ru-RU"/>
        </w:rPr>
        <w:t>padding</w:t>
      </w:r>
      <w:r w:rsidRPr="00967787">
        <w:rPr>
          <w:rFonts w:ascii="Helvetica" w:eastAsia="Times New Roman" w:hAnsi="Helvetica" w:cs="Helvetica"/>
          <w:color w:val="333333"/>
          <w:sz w:val="20"/>
          <w:szCs w:val="20"/>
          <w:lang w:eastAsia="ru-RU"/>
        </w:rPr>
        <w:t> слева равный </w:t>
      </w:r>
      <w:r w:rsidRPr="00967787">
        <w:rPr>
          <w:rFonts w:ascii="Consolas" w:eastAsia="Times New Roman" w:hAnsi="Consolas" w:cs="Courier New"/>
          <w:color w:val="DD1144"/>
          <w:sz w:val="18"/>
          <w:szCs w:val="18"/>
          <w:bdr w:val="single" w:sz="6" w:space="2" w:color="E1E1E8" w:frame="1"/>
          <w:shd w:val="clear" w:color="auto" w:fill="F7F7F9"/>
          <w:lang w:eastAsia="ru-RU"/>
        </w:rPr>
        <w:t>24px</w:t>
      </w:r>
      <w:r w:rsidRPr="00967787">
        <w:rPr>
          <w:rFonts w:ascii="Helvetica" w:eastAsia="Times New Roman" w:hAnsi="Helvetica" w:cs="Helvetica"/>
          <w:color w:val="333333"/>
          <w:sz w:val="20"/>
          <w:szCs w:val="20"/>
          <w:lang w:eastAsia="ru-RU"/>
        </w:rPr>
        <w:t>.</w:t>
      </w:r>
    </w:p>
    <w:p w14:paraId="2A65D8DC" w14:textId="166B0B47" w:rsidR="00806560" w:rsidRDefault="003B6E29" w:rsidP="00CC1917">
      <w:pPr>
        <w:tabs>
          <w:tab w:val="left" w:pos="2319"/>
        </w:tabs>
      </w:pPr>
      <w:r>
        <w:rPr>
          <w:noProof/>
        </w:rPr>
        <w:drawing>
          <wp:inline distT="0" distB="0" distL="0" distR="0" wp14:anchorId="44BB4B0F" wp14:editId="70054D15">
            <wp:extent cx="819397" cy="752711"/>
            <wp:effectExtent l="0" t="0" r="0" b="9525"/>
            <wp:docPr id="68" name="Рисунок 68" descr="C:\Users\azubarev\Pictures\Screenpresso\2018-09-25_10h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ubarev\Pictures\Screenpresso\2018-09-25_10h59_20.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25408" cy="758233"/>
                    </a:xfrm>
                    <a:prstGeom prst="rect">
                      <a:avLst/>
                    </a:prstGeom>
                    <a:noFill/>
                    <a:ln>
                      <a:noFill/>
                    </a:ln>
                  </pic:spPr>
                </pic:pic>
              </a:graphicData>
            </a:graphic>
          </wp:inline>
        </w:drawing>
      </w:r>
    </w:p>
    <w:p w14:paraId="239C64F5" w14:textId="41D9CD64" w:rsidR="003B6E29" w:rsidRDefault="003B6E29" w:rsidP="00CC1917">
      <w:pPr>
        <w:tabs>
          <w:tab w:val="left" w:pos="2319"/>
        </w:tabs>
      </w:pPr>
    </w:p>
    <w:p w14:paraId="0DB35C83" w14:textId="77777777" w:rsidR="003B6E29" w:rsidRDefault="003B6E29" w:rsidP="003B6E29">
      <w:pPr>
        <w:pStyle w:val="2"/>
      </w:pPr>
      <w:r>
        <w:t>Свойство text-indent </w:t>
      </w:r>
      <w:r>
        <w:rPr>
          <w:bCs/>
          <w:color w:val="999999"/>
          <w:sz w:val="37"/>
          <w:szCs w:val="37"/>
        </w:rPr>
        <w:t>[15/26]</w:t>
      </w:r>
    </w:p>
    <w:p w14:paraId="34F0C244"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Рассмотрим свойства, с помощью которых можно улучшить читабельность или украсить большие тексты.</w:t>
      </w:r>
    </w:p>
    <w:p w14:paraId="135978C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первым свойством будет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Оно устанавливает отступ для первой строки блока текста. С помощью этого свойства удобно делать красную строку в абзацах.</w:t>
      </w:r>
    </w:p>
    <w:p w14:paraId="6A7B4E78" w14:textId="77777777" w:rsidR="003B6E29" w:rsidRDefault="003B6E29" w:rsidP="003B6E2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может принимать положительное или отрицательное значение,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 При задании значения в процентах, отступ первой строки вычисляется в зависимости от ширины блока.</w:t>
      </w:r>
    </w:p>
    <w:p w14:paraId="5BA94C9E" w14:textId="6FBF1191" w:rsidR="003B6E29" w:rsidRDefault="003B6E29" w:rsidP="00CC1917">
      <w:pPr>
        <w:tabs>
          <w:tab w:val="left" w:pos="2319"/>
        </w:tabs>
      </w:pPr>
    </w:p>
    <w:p w14:paraId="437F2ADB" w14:textId="77777777" w:rsidR="00F87F53" w:rsidRDefault="00F87F53" w:rsidP="00F87F53">
      <w:pPr>
        <w:pStyle w:val="2"/>
      </w:pPr>
      <w:r>
        <w:t>Псевдоэлемент ::first-letter </w:t>
      </w:r>
      <w:r>
        <w:rPr>
          <w:bCs/>
          <w:color w:val="999999"/>
          <w:sz w:val="37"/>
          <w:szCs w:val="37"/>
        </w:rPr>
        <w:t>[16/26]</w:t>
      </w:r>
    </w:p>
    <w:p w14:paraId="009BD906"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существуют особые псевдоэлементы, позволяющие стилизовать первую букву в слове или первую строку в блоке текста.</w:t>
      </w:r>
    </w:p>
    <w:p w14:paraId="75E16DE7"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Крупная, отличная от прочих, первая буква блока текста называется буквицей. Исторически буквицей украшали главы и разделы печатных книг и рукописей. Для создания буквицы воспользуемся псевдоэлементом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333333"/>
          <w:sz w:val="20"/>
          <w:szCs w:val="20"/>
        </w:rPr>
        <w:t>:</w:t>
      </w:r>
    </w:p>
    <w:p w14:paraId="644235FF" w14:textId="77777777" w:rsidR="00F87F53" w:rsidRDefault="00F87F53" w:rsidP="00F87F53">
      <w:pPr>
        <w:pStyle w:val="HTML0"/>
        <w:shd w:val="clear" w:color="auto" w:fill="F5F5F5"/>
        <w:wordWrap w:val="0"/>
        <w:spacing w:after="150" w:line="300" w:lineRule="atLeast"/>
        <w:rPr>
          <w:rFonts w:ascii="Consolas" w:hAnsi="Consolas"/>
          <w:color w:val="333333"/>
        </w:rPr>
      </w:pPr>
      <w:r>
        <w:rPr>
          <w:rFonts w:ascii="Consolas" w:hAnsi="Consolas"/>
          <w:color w:val="333333"/>
        </w:rPr>
        <w:t>p::first-letter { color: red; }</w:t>
      </w:r>
    </w:p>
    <w:p w14:paraId="5B1E5F69" w14:textId="77777777" w:rsidR="00F87F53" w:rsidRDefault="00F87F53" w:rsidP="00F87F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и оформим буквицу.</w:t>
      </w:r>
    </w:p>
    <w:p w14:paraId="373F2EF0" w14:textId="77777777" w:rsidR="00F87F53" w:rsidRDefault="00F87F53" w:rsidP="00F87F53">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псевдоэлемента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4F62393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1</w:t>
      </w:r>
      <w:r w:rsidRPr="00F8717A">
        <w:rPr>
          <w:rFonts w:ascii="Helvetica" w:eastAsia="Times New Roman" w:hAnsi="Helvetica" w:cs="Helvetica"/>
          <w:color w:val="333333"/>
          <w:sz w:val="20"/>
          <w:szCs w:val="20"/>
          <w:lang w:eastAsia="ru-RU"/>
        </w:rPr>
        <w:t>Псевдоэлементу </w:t>
      </w:r>
      <w:r w:rsidRPr="00F8717A">
        <w:rPr>
          <w:rFonts w:ascii="Consolas" w:eastAsia="Times New Roman" w:hAnsi="Consolas" w:cs="Courier New"/>
          <w:color w:val="DD1144"/>
          <w:sz w:val="18"/>
          <w:szCs w:val="18"/>
          <w:bdr w:val="single" w:sz="6" w:space="2" w:color="E1E1E8" w:frame="1"/>
          <w:shd w:val="clear" w:color="auto" w:fill="F7F7F9"/>
          <w:lang w:eastAsia="ru-RU"/>
        </w:rPr>
        <w:t>::first-letter</w:t>
      </w:r>
      <w:r w:rsidRPr="00F8717A">
        <w:rPr>
          <w:rFonts w:ascii="Helvetica" w:eastAsia="Times New Roman" w:hAnsi="Helvetica" w:cs="Helvetica"/>
          <w:color w:val="333333"/>
          <w:sz w:val="20"/>
          <w:szCs w:val="20"/>
          <w:lang w:eastAsia="ru-RU"/>
        </w:rPr>
        <w:t> первого параграфа задайте </w:t>
      </w:r>
      <w:r w:rsidRPr="00F8717A">
        <w:rPr>
          <w:rFonts w:ascii="Consolas" w:eastAsia="Times New Roman" w:hAnsi="Consolas" w:cs="Courier New"/>
          <w:color w:val="DD1144"/>
          <w:sz w:val="18"/>
          <w:szCs w:val="18"/>
          <w:bdr w:val="single" w:sz="6" w:space="2" w:color="E1E1E8" w:frame="1"/>
          <w:shd w:val="clear" w:color="auto" w:fill="F7F7F9"/>
          <w:lang w:eastAsia="ru-RU"/>
        </w:rPr>
        <w:t>float: left</w:t>
      </w:r>
      <w:r w:rsidRPr="00F8717A">
        <w:rPr>
          <w:rFonts w:ascii="Helvetica" w:eastAsia="Times New Roman" w:hAnsi="Helvetica" w:cs="Helvetica"/>
          <w:color w:val="333333"/>
          <w:sz w:val="20"/>
          <w:szCs w:val="20"/>
          <w:lang w:eastAsia="ru-RU"/>
        </w:rPr>
        <w:t>,</w:t>
      </w:r>
    </w:p>
    <w:p w14:paraId="063A2949" w14:textId="77777777" w:rsidR="00F8717A" w:rsidRPr="00F8717A" w:rsidRDefault="00F8717A" w:rsidP="00AB2DA3">
      <w:pPr>
        <w:numPr>
          <w:ilvl w:val="0"/>
          <w:numId w:val="13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8717A">
        <w:rPr>
          <w:rFonts w:ascii="Helvetica" w:eastAsia="Times New Roman" w:hAnsi="Helvetica" w:cs="Helvetica"/>
          <w:b/>
          <w:bCs/>
          <w:color w:val="FFFFFF"/>
          <w:sz w:val="18"/>
          <w:szCs w:val="18"/>
          <w:shd w:val="clear" w:color="auto" w:fill="F89406"/>
          <w:lang w:eastAsia="ru-RU"/>
        </w:rPr>
        <w:t>Цель 2</w:t>
      </w:r>
      <w:r w:rsidRPr="00F8717A">
        <w:rPr>
          <w:rFonts w:ascii="Helvetica" w:eastAsia="Times New Roman" w:hAnsi="Helvetica" w:cs="Helvetica"/>
          <w:color w:val="333333"/>
          <w:sz w:val="20"/>
          <w:szCs w:val="20"/>
          <w:lang w:eastAsia="ru-RU"/>
        </w:rPr>
        <w:t>а затем шрифт </w:t>
      </w:r>
      <w:r w:rsidRPr="00F8717A">
        <w:rPr>
          <w:rFonts w:ascii="Consolas" w:eastAsia="Times New Roman" w:hAnsi="Consolas" w:cs="Courier New"/>
          <w:color w:val="DD1144"/>
          <w:sz w:val="18"/>
          <w:szCs w:val="18"/>
          <w:bdr w:val="single" w:sz="6" w:space="2" w:color="E1E1E8" w:frame="1"/>
          <w:shd w:val="clear" w:color="auto" w:fill="F7F7F9"/>
          <w:lang w:eastAsia="ru-RU"/>
        </w:rPr>
        <w:t>"Georgia", serif</w:t>
      </w:r>
      <w:r w:rsidRPr="00F8717A">
        <w:rPr>
          <w:rFonts w:ascii="Helvetica" w:eastAsia="Times New Roman" w:hAnsi="Helvetica" w:cs="Helvetica"/>
          <w:color w:val="333333"/>
          <w:sz w:val="20"/>
          <w:szCs w:val="20"/>
          <w:lang w:eastAsia="ru-RU"/>
        </w:rPr>
        <w:t> размером </w:t>
      </w:r>
      <w:r w:rsidRPr="00F8717A">
        <w:rPr>
          <w:rFonts w:ascii="Consolas" w:eastAsia="Times New Roman" w:hAnsi="Consolas" w:cs="Courier New"/>
          <w:color w:val="DD1144"/>
          <w:sz w:val="18"/>
          <w:szCs w:val="18"/>
          <w:bdr w:val="single" w:sz="6" w:space="2" w:color="E1E1E8" w:frame="1"/>
          <w:shd w:val="clear" w:color="auto" w:fill="F7F7F9"/>
          <w:lang w:eastAsia="ru-RU"/>
        </w:rPr>
        <w:t>76px</w:t>
      </w:r>
      <w:r w:rsidRPr="00F8717A">
        <w:rPr>
          <w:rFonts w:ascii="Helvetica" w:eastAsia="Times New Roman" w:hAnsi="Helvetica" w:cs="Helvetica"/>
          <w:color w:val="333333"/>
          <w:sz w:val="20"/>
          <w:szCs w:val="20"/>
          <w:lang w:eastAsia="ru-RU"/>
        </w:rPr>
        <w:t> и межстрочный интервал </w:t>
      </w:r>
      <w:r w:rsidRPr="00F8717A">
        <w:rPr>
          <w:rFonts w:ascii="Consolas" w:eastAsia="Times New Roman" w:hAnsi="Consolas" w:cs="Courier New"/>
          <w:color w:val="DD1144"/>
          <w:sz w:val="18"/>
          <w:szCs w:val="18"/>
          <w:bdr w:val="single" w:sz="6" w:space="2" w:color="E1E1E8" w:frame="1"/>
          <w:shd w:val="clear" w:color="auto" w:fill="F7F7F9"/>
          <w:lang w:eastAsia="ru-RU"/>
        </w:rPr>
        <w:t>60px</w:t>
      </w:r>
      <w:r w:rsidRPr="00F8717A">
        <w:rPr>
          <w:rFonts w:ascii="Helvetica" w:eastAsia="Times New Roman" w:hAnsi="Helvetica" w:cs="Helvetica"/>
          <w:color w:val="333333"/>
          <w:sz w:val="20"/>
          <w:szCs w:val="20"/>
          <w:lang w:eastAsia="ru-RU"/>
        </w:rPr>
        <w:t>.</w:t>
      </w:r>
    </w:p>
    <w:p w14:paraId="32963A99" w14:textId="77777777" w:rsidR="00F8717A" w:rsidRDefault="00F8717A" w:rsidP="00F8717A">
      <w:pPr>
        <w:pStyle w:val="2"/>
      </w:pPr>
      <w:r>
        <w:t>Псевдоэлемент ::first-line </w:t>
      </w:r>
      <w:r>
        <w:rPr>
          <w:bCs/>
          <w:color w:val="999999"/>
          <w:sz w:val="37"/>
          <w:szCs w:val="37"/>
        </w:rPr>
        <w:t>[17/26]</w:t>
      </w:r>
    </w:p>
    <w:p w14:paraId="4852CAF6"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Первую строку блока текста можно стилизовать при помощи псевдоэлемента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333333"/>
          <w:sz w:val="20"/>
          <w:szCs w:val="20"/>
        </w:rPr>
        <w:t>.</w:t>
      </w:r>
    </w:p>
    <w:p w14:paraId="2B410EDE" w14:textId="77777777" w:rsidR="00F8717A" w:rsidRPr="00F8717A" w:rsidRDefault="00F8717A" w:rsidP="00AB2DA3">
      <w:pPr>
        <w:pStyle w:val="HTML0"/>
        <w:numPr>
          <w:ilvl w:val="0"/>
          <w:numId w:val="137"/>
        </w:numPr>
        <w:shd w:val="clear" w:color="auto" w:fill="F5F5F5"/>
        <w:wordWrap w:val="0"/>
        <w:spacing w:after="150" w:line="300" w:lineRule="atLeast"/>
        <w:rPr>
          <w:rFonts w:ascii="Consolas" w:hAnsi="Consolas"/>
          <w:color w:val="333333"/>
          <w:lang w:val="en-US"/>
        </w:rPr>
      </w:pPr>
      <w:r w:rsidRPr="00F8717A">
        <w:rPr>
          <w:rFonts w:ascii="Consolas" w:hAnsi="Consolas"/>
          <w:color w:val="333333"/>
          <w:lang w:val="en-US"/>
        </w:rPr>
        <w:t>p::first-line { color: green; }</w:t>
      </w:r>
    </w:p>
    <w:p w14:paraId="79E429C5" w14:textId="77777777" w:rsidR="00F8717A" w:rsidRDefault="00F8717A" w:rsidP="00AB2DA3">
      <w:pPr>
        <w:pStyle w:val="a3"/>
        <w:numPr>
          <w:ilvl w:val="0"/>
          <w:numId w:val="137"/>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добавили буквице небольшой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для выравнивания её относительно текста. Давайте завершим стилизацию буквицы и оформим первую строку первого параграфа.</w:t>
      </w:r>
    </w:p>
    <w:p w14:paraId="41236393" w14:textId="77777777" w:rsidR="00F8717A" w:rsidRDefault="00F8717A" w:rsidP="00AB2DA3">
      <w:pPr>
        <w:pStyle w:val="alert"/>
        <w:numPr>
          <w:ilvl w:val="0"/>
          <w:numId w:val="137"/>
        </w:numPr>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В браузере Mozilla Firefox существует проблема с отрисовкой применённых стилей для псевдоэлементов </w:t>
      </w:r>
      <w:r>
        <w:rPr>
          <w:rStyle w:val="HTML"/>
          <w:rFonts w:ascii="Consolas" w:hAnsi="Consolas"/>
          <w:color w:val="DD1144"/>
          <w:sz w:val="18"/>
          <w:szCs w:val="18"/>
          <w:bdr w:val="single" w:sz="6" w:space="2" w:color="E1E1E8" w:frame="1"/>
          <w:shd w:val="clear" w:color="auto" w:fill="F7F7F9"/>
        </w:rPr>
        <w:t>::first-letter</w:t>
      </w:r>
      <w:r>
        <w:rPr>
          <w:rFonts w:ascii="Helvetica" w:hAnsi="Helvetica" w:cs="Helvetica"/>
          <w:color w:val="C09853"/>
          <w:sz w:val="20"/>
          <w:szCs w:val="20"/>
        </w:rPr>
        <w:t> и </w:t>
      </w:r>
      <w:r>
        <w:rPr>
          <w:rStyle w:val="HTML"/>
          <w:rFonts w:ascii="Consolas" w:hAnsi="Consolas"/>
          <w:color w:val="DD1144"/>
          <w:sz w:val="18"/>
          <w:szCs w:val="18"/>
          <w:bdr w:val="single" w:sz="6" w:space="2" w:color="E1E1E8" w:frame="1"/>
          <w:shd w:val="clear" w:color="auto" w:fill="F7F7F9"/>
        </w:rPr>
        <w:t>::first-line</w:t>
      </w:r>
      <w:r>
        <w:rPr>
          <w:rFonts w:ascii="Helvetica" w:hAnsi="Helvetica" w:cs="Helvetica"/>
          <w:color w:val="C09853"/>
          <w:sz w:val="20"/>
          <w:szCs w:val="20"/>
        </w:rPr>
        <w:t>. Поэтому, чтобы увидеть результат, вы можете делать задание в Chrome. Проверка сработает и в Mozilla.</w:t>
      </w:r>
    </w:p>
    <w:p w14:paraId="3E326DDB"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1</w:t>
      </w:r>
      <w:r w:rsidRPr="001462EF">
        <w:rPr>
          <w:rFonts w:ascii="Helvetica" w:eastAsia="Times New Roman" w:hAnsi="Helvetica" w:cs="Helvetica"/>
          <w:color w:val="333333"/>
          <w:sz w:val="20"/>
          <w:szCs w:val="20"/>
          <w:lang w:eastAsia="ru-RU"/>
        </w:rPr>
        <w:t>Псевдоэлементу </w:t>
      </w:r>
      <w:r w:rsidRPr="001462EF">
        <w:rPr>
          <w:rFonts w:ascii="Consolas" w:eastAsia="Times New Roman" w:hAnsi="Consolas" w:cs="Courier New"/>
          <w:color w:val="DD1144"/>
          <w:sz w:val="18"/>
          <w:szCs w:val="18"/>
          <w:bdr w:val="single" w:sz="6" w:space="2" w:color="E1E1E8" w:frame="1"/>
          <w:shd w:val="clear" w:color="auto" w:fill="F7F7F9"/>
          <w:lang w:eastAsia="ru-RU"/>
        </w:rPr>
        <w:t>::first-letter</w:t>
      </w:r>
      <w:r w:rsidRPr="001462EF">
        <w:rPr>
          <w:rFonts w:ascii="Helvetica" w:eastAsia="Times New Roman" w:hAnsi="Helvetica" w:cs="Helvetica"/>
          <w:color w:val="333333"/>
          <w:sz w:val="20"/>
          <w:szCs w:val="20"/>
          <w:lang w:eastAsia="ru-RU"/>
        </w:rPr>
        <w:t> первого параграфа задайте цвет текста </w:t>
      </w:r>
      <w:r w:rsidRPr="001462EF">
        <w:rPr>
          <w:rFonts w:ascii="Consolas" w:eastAsia="Times New Roman" w:hAnsi="Consolas" w:cs="Courier New"/>
          <w:color w:val="DD1144"/>
          <w:sz w:val="18"/>
          <w:szCs w:val="18"/>
          <w:bdr w:val="single" w:sz="6" w:space="2" w:color="E1E1E8" w:frame="1"/>
          <w:shd w:val="clear" w:color="auto" w:fill="F7F7F9"/>
          <w:lang w:eastAsia="ru-RU"/>
        </w:rPr>
        <w:t>#8b3333</w:t>
      </w:r>
      <w:r w:rsidRPr="001462EF">
        <w:rPr>
          <w:rFonts w:ascii="Helvetica" w:eastAsia="Times New Roman" w:hAnsi="Helvetica" w:cs="Helvetica"/>
          <w:color w:val="333333"/>
          <w:sz w:val="20"/>
          <w:szCs w:val="20"/>
          <w:lang w:eastAsia="ru-RU"/>
        </w:rPr>
        <w:t>,</w:t>
      </w:r>
    </w:p>
    <w:p w14:paraId="2FAD4632"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2</w:t>
      </w:r>
      <w:r w:rsidRPr="001462EF">
        <w:rPr>
          <w:rFonts w:ascii="Helvetica" w:eastAsia="Times New Roman" w:hAnsi="Helvetica" w:cs="Helvetica"/>
          <w:color w:val="333333"/>
          <w:sz w:val="20"/>
          <w:szCs w:val="20"/>
          <w:lang w:eastAsia="ru-RU"/>
        </w:rPr>
        <w:t>затем обнулите </w:t>
      </w:r>
      <w:r w:rsidRPr="001462EF">
        <w:rPr>
          <w:rFonts w:ascii="Consolas" w:eastAsia="Times New Roman" w:hAnsi="Consolas" w:cs="Courier New"/>
          <w:color w:val="DD1144"/>
          <w:sz w:val="18"/>
          <w:szCs w:val="18"/>
          <w:bdr w:val="single" w:sz="6" w:space="2" w:color="E1E1E8" w:frame="1"/>
          <w:shd w:val="clear" w:color="auto" w:fill="F7F7F9"/>
          <w:lang w:eastAsia="ru-RU"/>
        </w:rPr>
        <w:t>text-indent</w:t>
      </w:r>
      <w:r w:rsidRPr="001462EF">
        <w:rPr>
          <w:rFonts w:ascii="Helvetica" w:eastAsia="Times New Roman" w:hAnsi="Helvetica" w:cs="Helvetica"/>
          <w:color w:val="333333"/>
          <w:sz w:val="20"/>
          <w:szCs w:val="20"/>
          <w:lang w:eastAsia="ru-RU"/>
        </w:rPr>
        <w:t> первого параграфа,</w:t>
      </w:r>
    </w:p>
    <w:p w14:paraId="256ACBA0" w14:textId="77777777" w:rsidR="001462EF" w:rsidRPr="001462EF" w:rsidRDefault="001462EF" w:rsidP="00AB2DA3">
      <w:pPr>
        <w:numPr>
          <w:ilvl w:val="0"/>
          <w:numId w:val="137"/>
        </w:numPr>
        <w:spacing w:before="100" w:beforeAutospacing="1" w:after="75" w:line="270" w:lineRule="atLeast"/>
        <w:contextualSpacing w:val="0"/>
        <w:rPr>
          <w:rFonts w:ascii="Helvetica" w:eastAsia="Times New Roman" w:hAnsi="Helvetica" w:cs="Helvetica"/>
          <w:color w:val="333333"/>
          <w:sz w:val="20"/>
          <w:szCs w:val="20"/>
          <w:lang w:eastAsia="ru-RU"/>
        </w:rPr>
      </w:pPr>
      <w:r w:rsidRPr="001462EF">
        <w:rPr>
          <w:rFonts w:ascii="Helvetica" w:eastAsia="Times New Roman" w:hAnsi="Helvetica" w:cs="Helvetica"/>
          <w:b/>
          <w:bCs/>
          <w:color w:val="FFFFFF"/>
          <w:sz w:val="18"/>
          <w:szCs w:val="18"/>
          <w:shd w:val="clear" w:color="auto" w:fill="F89406"/>
          <w:lang w:eastAsia="ru-RU"/>
        </w:rPr>
        <w:t>Цель 3</w:t>
      </w:r>
      <w:r w:rsidRPr="001462EF">
        <w:rPr>
          <w:rFonts w:ascii="Helvetica" w:eastAsia="Times New Roman" w:hAnsi="Helvetica" w:cs="Helvetica"/>
          <w:color w:val="333333"/>
          <w:sz w:val="20"/>
          <w:szCs w:val="20"/>
          <w:lang w:eastAsia="ru-RU"/>
        </w:rPr>
        <w:t>а потом для псевдоэлемента </w:t>
      </w:r>
      <w:r w:rsidRPr="001462EF">
        <w:rPr>
          <w:rFonts w:ascii="Consolas" w:eastAsia="Times New Roman" w:hAnsi="Consolas" w:cs="Courier New"/>
          <w:color w:val="DD1144"/>
          <w:sz w:val="18"/>
          <w:szCs w:val="18"/>
          <w:bdr w:val="single" w:sz="6" w:space="2" w:color="E1E1E8" w:frame="1"/>
          <w:shd w:val="clear" w:color="auto" w:fill="F7F7F9"/>
          <w:lang w:eastAsia="ru-RU"/>
        </w:rPr>
        <w:t>::first-line</w:t>
      </w:r>
      <w:r w:rsidRPr="001462EF">
        <w:rPr>
          <w:rFonts w:ascii="Helvetica" w:eastAsia="Times New Roman" w:hAnsi="Helvetica" w:cs="Helvetica"/>
          <w:color w:val="333333"/>
          <w:sz w:val="20"/>
          <w:szCs w:val="20"/>
          <w:lang w:eastAsia="ru-RU"/>
        </w:rPr>
        <w:t> первого параграфа задайте полужирный шрифт.</w:t>
      </w:r>
    </w:p>
    <w:p w14:paraId="1011E4E2" w14:textId="2374C6FA" w:rsidR="00F87F53" w:rsidRDefault="001462EF" w:rsidP="00CC1917">
      <w:pPr>
        <w:tabs>
          <w:tab w:val="left" w:pos="2319"/>
        </w:tabs>
      </w:pPr>
      <w:r>
        <w:rPr>
          <w:noProof/>
        </w:rPr>
        <w:drawing>
          <wp:inline distT="0" distB="0" distL="0" distR="0" wp14:anchorId="5618A0B4" wp14:editId="07657671">
            <wp:extent cx="2216805" cy="350322"/>
            <wp:effectExtent l="0" t="0" r="0" b="0"/>
            <wp:docPr id="70" name="Рисунок 70" descr="C:\Users\azubarev\Pictures\Screenpresso\2018-09-25_11h1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barev\Pictures\Screenpresso\2018-09-25_11h10_08.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232036" cy="352729"/>
                    </a:xfrm>
                    <a:prstGeom prst="rect">
                      <a:avLst/>
                    </a:prstGeom>
                    <a:noFill/>
                    <a:ln>
                      <a:noFill/>
                    </a:ln>
                  </pic:spPr>
                </pic:pic>
              </a:graphicData>
            </a:graphic>
          </wp:inline>
        </w:drawing>
      </w:r>
    </w:p>
    <w:p w14:paraId="520222B6" w14:textId="36FA7B4E" w:rsidR="002844AF" w:rsidRDefault="002844AF" w:rsidP="00CC1917">
      <w:pPr>
        <w:tabs>
          <w:tab w:val="left" w:pos="2319"/>
        </w:tabs>
      </w:pPr>
    </w:p>
    <w:p w14:paraId="5C3DF035" w14:textId="77777777" w:rsidR="002844AF" w:rsidRDefault="002844AF" w:rsidP="002844AF">
      <w:pPr>
        <w:pStyle w:val="2"/>
      </w:pPr>
      <w:r>
        <w:t>Колоночная разметка: свойство column-count </w:t>
      </w:r>
      <w:r>
        <w:rPr>
          <w:bCs/>
          <w:color w:val="999999"/>
          <w:sz w:val="37"/>
          <w:szCs w:val="37"/>
        </w:rPr>
        <w:t>[18/26]</w:t>
      </w:r>
    </w:p>
    <w:p w14:paraId="4F34F998"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Многоколоночная разметка CSS — замечательная возможность, позволяющая разбить блок с текстом на несколько колонок. Обычно очень длинные строки сложно читать: если приходится слишком долго перемещать взгляд с конца одной строки на начало другой, можно легко потерять нужную строку. Чтобы сэкономить место на экране, но при этом сделать текст читабельным, можно разбить один сплошной блок текста на несколько колонок, как это делается в газетах.</w:t>
      </w:r>
    </w:p>
    <w:p w14:paraId="3E581BFA"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Уже сейчас во всех популярных современных браузерах можно использовать многоколоночную разметку CSS. Давайте рассмотрим основные свойства, позволяющие создавать колонки.</w:t>
      </w:r>
    </w:p>
    <w:p w14:paraId="553624E7" w14:textId="77777777" w:rsidR="002844AF" w:rsidRDefault="002844AF" w:rsidP="002844A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из них —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Это свойство принимает в качестве параметра целое число и делит блок текста на заданное число колонок, равных друг другу по ширине.</w:t>
      </w:r>
    </w:p>
    <w:p w14:paraId="19329F04" w14:textId="77777777" w:rsidR="002844AF" w:rsidRDefault="002844AF" w:rsidP="002844AF">
      <w:pPr>
        <w:shd w:val="clear" w:color="auto" w:fill="FCF8E3"/>
        <w:rPr>
          <w:rFonts w:ascii="Helvetica" w:hAnsi="Helvetica" w:cs="Helvetica"/>
          <w:color w:val="C09853"/>
          <w:sz w:val="20"/>
          <w:szCs w:val="20"/>
        </w:rPr>
      </w:pPr>
      <w:r>
        <w:rPr>
          <w:rFonts w:ascii="Helvetica" w:hAnsi="Helvetica" w:cs="Helvetica"/>
          <w:color w:val="C09853"/>
          <w:sz w:val="20"/>
          <w:szCs w:val="20"/>
        </w:rPr>
        <w:t>Многоколоночная разметка CSS уже поддерживается в </w:t>
      </w:r>
      <w:hyperlink r:id="rId253" w:anchor="feat=multicolumn" w:tgtFrame="_blank" w:history="1">
        <w:r>
          <w:rPr>
            <w:rStyle w:val="a6"/>
            <w:rFonts w:ascii="Helvetica" w:hAnsi="Helvetica" w:cs="Helvetica"/>
            <w:color w:val="0088CC"/>
          </w:rPr>
          <w:t>этих браузерах</w:t>
        </w:r>
      </w:hyperlink>
      <w:r>
        <w:rPr>
          <w:rFonts w:ascii="Helvetica" w:hAnsi="Helvetica" w:cs="Helvetica"/>
          <w:color w:val="C09853"/>
          <w:sz w:val="20"/>
          <w:szCs w:val="20"/>
        </w:rPr>
        <w:t>.</w:t>
      </w:r>
    </w:p>
    <w:p w14:paraId="6351AA57" w14:textId="77777777" w:rsidR="00DB398B" w:rsidRDefault="00DB398B" w:rsidP="00DB398B">
      <w:pPr>
        <w:pStyle w:val="2"/>
      </w:pPr>
      <w:r>
        <w:lastRenderedPageBreak/>
        <w:t>Колоночная разметка: свойство column-width </w:t>
      </w:r>
      <w:r>
        <w:rPr>
          <w:bCs/>
          <w:color w:val="999999"/>
          <w:sz w:val="37"/>
          <w:szCs w:val="37"/>
        </w:rPr>
        <w:t>[19/26]</w:t>
      </w:r>
    </w:p>
    <w:p w14:paraId="4F00C73D"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column-width</w:t>
      </w:r>
      <w:r>
        <w:rPr>
          <w:rFonts w:ascii="Helvetica" w:hAnsi="Helvetica" w:cs="Helvetica"/>
          <w:color w:val="333333"/>
          <w:sz w:val="20"/>
          <w:szCs w:val="20"/>
        </w:rPr>
        <w:t> задаёт минимальную желаемую ширину колонки. Если свойство </w:t>
      </w:r>
      <w:r>
        <w:rPr>
          <w:rStyle w:val="HTML"/>
          <w:rFonts w:ascii="Consolas" w:hAnsi="Consolas"/>
          <w:color w:val="DD1144"/>
          <w:sz w:val="18"/>
          <w:szCs w:val="18"/>
          <w:bdr w:val="single" w:sz="6" w:space="2" w:color="E1E1E8" w:frame="1"/>
          <w:shd w:val="clear" w:color="auto" w:fill="F7F7F9"/>
        </w:rPr>
        <w:t>column-count</w:t>
      </w:r>
      <w:r>
        <w:rPr>
          <w:rFonts w:ascii="Helvetica" w:hAnsi="Helvetica" w:cs="Helvetica"/>
          <w:color w:val="333333"/>
          <w:sz w:val="20"/>
          <w:szCs w:val="20"/>
        </w:rPr>
        <w:t> ещё не было задано, браузер автоматически поделит текст на такое количество колонок, чтобы они уместились во всю доступную ширину.</w:t>
      </w:r>
    </w:p>
    <w:p w14:paraId="6BE83DC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положительное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длины CSS.</w:t>
      </w:r>
    </w:p>
    <w:p w14:paraId="47962A12" w14:textId="77777777" w:rsidR="00DB398B" w:rsidRDefault="00DB398B" w:rsidP="00DB3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если одиночная строка может включать от </w:t>
      </w:r>
      <w:r>
        <w:rPr>
          <w:rStyle w:val="HTML"/>
          <w:rFonts w:ascii="Consolas" w:hAnsi="Consolas"/>
          <w:color w:val="DD1144"/>
          <w:sz w:val="18"/>
          <w:szCs w:val="18"/>
          <w:bdr w:val="single" w:sz="6" w:space="2" w:color="E1E1E8" w:frame="1"/>
          <w:shd w:val="clear" w:color="auto" w:fill="F7F7F9"/>
        </w:rPr>
        <w:t>45</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75</w:t>
      </w:r>
      <w:r>
        <w:rPr>
          <w:rFonts w:ascii="Helvetica" w:hAnsi="Helvetica" w:cs="Helvetica"/>
          <w:color w:val="333333"/>
          <w:sz w:val="20"/>
          <w:szCs w:val="20"/>
        </w:rPr>
        <w:t> символов, чтобы быть читабельной, то для колонок текста рекомендуется придерживаться ширины, включающей </w:t>
      </w:r>
      <w:r>
        <w:rPr>
          <w:rStyle w:val="HTML"/>
          <w:rFonts w:ascii="Consolas" w:hAnsi="Consolas"/>
          <w:color w:val="DD1144"/>
          <w:sz w:val="18"/>
          <w:szCs w:val="18"/>
          <w:bdr w:val="single" w:sz="6" w:space="2" w:color="E1E1E8" w:frame="1"/>
          <w:shd w:val="clear" w:color="auto" w:fill="F7F7F9"/>
        </w:rPr>
        <w:t>40-50</w:t>
      </w:r>
      <w:r>
        <w:rPr>
          <w:rFonts w:ascii="Helvetica" w:hAnsi="Helvetica" w:cs="Helvetica"/>
          <w:color w:val="333333"/>
          <w:sz w:val="20"/>
          <w:szCs w:val="20"/>
        </w:rPr>
        <w:t> символов.</w:t>
      </w:r>
    </w:p>
    <w:p w14:paraId="2A61C9E3" w14:textId="77777777" w:rsidR="00492A17" w:rsidRDefault="00492A17" w:rsidP="00492A17">
      <w:pPr>
        <w:pStyle w:val="2"/>
      </w:pPr>
      <w:r>
        <w:t>Колоночная разметка: свойство column-gap </w:t>
      </w:r>
      <w:r>
        <w:rPr>
          <w:bCs/>
          <w:color w:val="999999"/>
          <w:sz w:val="37"/>
          <w:szCs w:val="37"/>
        </w:rPr>
        <w:t>[20/26]</w:t>
      </w:r>
    </w:p>
    <w:p w14:paraId="048AC32A" w14:textId="77777777"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Между колонками есть промежуток. Рекомендованная ширина промежутка по умолчанию равна </w:t>
      </w:r>
      <w:r>
        <w:rPr>
          <w:rStyle w:val="HTML"/>
          <w:rFonts w:ascii="Consolas" w:hAnsi="Consolas"/>
          <w:color w:val="DD1144"/>
          <w:sz w:val="18"/>
          <w:szCs w:val="18"/>
          <w:bdr w:val="single" w:sz="6" w:space="2" w:color="E1E1E8" w:frame="1"/>
          <w:shd w:val="clear" w:color="auto" w:fill="F7F7F9"/>
        </w:rPr>
        <w:t>1em</w:t>
      </w:r>
      <w:r>
        <w:rPr>
          <w:rFonts w:ascii="Helvetica" w:hAnsi="Helvetica" w:cs="Helvetica"/>
          <w:color w:val="333333"/>
          <w:sz w:val="20"/>
          <w:szCs w:val="20"/>
        </w:rPr>
        <w:t>.</w:t>
      </w:r>
    </w:p>
    <w:p w14:paraId="5A6DD07D" w14:textId="73D298AC" w:rsidR="00492A17" w:rsidRDefault="00492A17" w:rsidP="00492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она может быть изменена при помощи свойства </w:t>
      </w:r>
      <w:r>
        <w:rPr>
          <w:rStyle w:val="HTML"/>
          <w:rFonts w:ascii="Consolas" w:hAnsi="Consolas"/>
          <w:color w:val="DD1144"/>
          <w:sz w:val="18"/>
          <w:szCs w:val="18"/>
          <w:bdr w:val="single" w:sz="6" w:space="2" w:color="E1E1E8" w:frame="1"/>
          <w:shd w:val="clear" w:color="auto" w:fill="F7F7F9"/>
        </w:rPr>
        <w:t>column-gap</w:t>
      </w:r>
      <w:r>
        <w:rPr>
          <w:rFonts w:ascii="Helvetica" w:hAnsi="Helvetica" w:cs="Helvetica"/>
          <w:color w:val="333333"/>
          <w:sz w:val="20"/>
          <w:szCs w:val="20"/>
        </w:rPr>
        <w:t>. Единицы измерения тоже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 другие.</w:t>
      </w:r>
    </w:p>
    <w:p w14:paraId="7137FCA9" w14:textId="0BE4DB1B"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85E25D" w14:textId="77777777" w:rsidR="00620A83" w:rsidRDefault="00620A83" w:rsidP="00620A83">
      <w:pPr>
        <w:pStyle w:val="2"/>
      </w:pPr>
      <w:r>
        <w:t>Направление текста </w:t>
      </w:r>
      <w:r>
        <w:rPr>
          <w:bCs/>
          <w:color w:val="999999"/>
          <w:sz w:val="37"/>
          <w:szCs w:val="37"/>
        </w:rPr>
        <w:t>[21/26]</w:t>
      </w:r>
    </w:p>
    <w:p w14:paraId="2549D8B0"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интересной, но малоиспользуемой возможностью работы с текстом в CSS является управление направлением текста. Обычно эта возможность применяется для корректного отображения арабского языка и иврита, в которых чтение происходит справа налево. В CSS за направление текста отвечает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принимающее значения </w:t>
      </w:r>
      <w:r>
        <w:rPr>
          <w:rStyle w:val="HTML"/>
          <w:rFonts w:ascii="Consolas" w:hAnsi="Consolas"/>
          <w:color w:val="DD1144"/>
          <w:sz w:val="18"/>
          <w:szCs w:val="18"/>
          <w:bdr w:val="single" w:sz="6" w:space="2" w:color="E1E1E8" w:frame="1"/>
          <w:shd w:val="clear" w:color="auto" w:fill="F7F7F9"/>
        </w:rPr>
        <w:t>ltr</w:t>
      </w:r>
      <w:r>
        <w:rPr>
          <w:rFonts w:ascii="Helvetica" w:hAnsi="Helvetica" w:cs="Helvetica"/>
          <w:color w:val="333333"/>
          <w:sz w:val="20"/>
          <w:szCs w:val="20"/>
        </w:rPr>
        <w:t> (направление слева направо) и </w:t>
      </w:r>
      <w:r>
        <w:rPr>
          <w:rStyle w:val="HTML"/>
          <w:rFonts w:ascii="Consolas" w:hAnsi="Consolas"/>
          <w:color w:val="DD1144"/>
          <w:sz w:val="18"/>
          <w:szCs w:val="18"/>
          <w:bdr w:val="single" w:sz="6" w:space="2" w:color="E1E1E8" w:frame="1"/>
          <w:shd w:val="clear" w:color="auto" w:fill="F7F7F9"/>
        </w:rPr>
        <w:t>rtl</w:t>
      </w:r>
      <w:r>
        <w:rPr>
          <w:rFonts w:ascii="Helvetica" w:hAnsi="Helvetica" w:cs="Helvetica"/>
          <w:color w:val="333333"/>
          <w:sz w:val="20"/>
          <w:szCs w:val="20"/>
        </w:rPr>
        <w:t> (направление справа налево).</w:t>
      </w:r>
    </w:p>
    <w:p w14:paraId="1D0A95AE"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помимо направления текста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также влияет на позицию полосы прокрутки в блоке.</w:t>
      </w:r>
    </w:p>
    <w:p w14:paraId="3A1D0176" w14:textId="77777777" w:rsidR="00620A83" w:rsidRDefault="00620A83" w:rsidP="00620A8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попробовать задать для кириллицы или латиницы обратное направление текста (справа налево) </w:t>
      </w:r>
      <w:r>
        <w:rPr>
          <w:rStyle w:val="HTML"/>
          <w:rFonts w:ascii="Consolas" w:hAnsi="Consolas"/>
          <w:color w:val="DD1144"/>
          <w:sz w:val="18"/>
          <w:szCs w:val="18"/>
          <w:bdr w:val="single" w:sz="6" w:space="2" w:color="E1E1E8" w:frame="1"/>
          <w:shd w:val="clear" w:color="auto" w:fill="F7F7F9"/>
        </w:rPr>
        <w:t>direction: rtl;</w:t>
      </w:r>
      <w:r>
        <w:rPr>
          <w:rFonts w:ascii="Helvetica" w:hAnsi="Helvetica" w:cs="Helvetica"/>
          <w:color w:val="333333"/>
          <w:sz w:val="20"/>
          <w:szCs w:val="20"/>
        </w:rPr>
        <w:t>, мы увидим, что текст в блоке выровнялся наоборот, и полоса прокрутки блока сменила своё положение на противоположное. Но при этом сам текст не стал менять своё направление. Это произошло потому, что браузер автоматически задал тексту корректное направление, проанализировав используемые символы Unicode. Чтобы повлиять на это решение браузера существует свойство </w:t>
      </w:r>
      <w:r>
        <w:rPr>
          <w:rStyle w:val="HTML"/>
          <w:rFonts w:ascii="Consolas" w:hAnsi="Consolas"/>
          <w:color w:val="DD1144"/>
          <w:sz w:val="18"/>
          <w:szCs w:val="18"/>
          <w:bdr w:val="single" w:sz="6" w:space="2" w:color="E1E1E8" w:frame="1"/>
          <w:shd w:val="clear" w:color="auto" w:fill="F7F7F9"/>
        </w:rPr>
        <w:t>unicode-bidi</w:t>
      </w:r>
      <w:r>
        <w:rPr>
          <w:rFonts w:ascii="Helvetica" w:hAnsi="Helvetica" w:cs="Helvetica"/>
          <w:color w:val="333333"/>
          <w:sz w:val="20"/>
          <w:szCs w:val="20"/>
        </w:rPr>
        <w:t>, принимающее значения:</w:t>
      </w:r>
    </w:p>
    <w:p w14:paraId="05CDF020"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normal</w:t>
      </w:r>
      <w:r>
        <w:rPr>
          <w:rFonts w:ascii="Helvetica" w:hAnsi="Helvetica" w:cs="Helvetica"/>
          <w:color w:val="333333"/>
          <w:sz w:val="20"/>
          <w:szCs w:val="20"/>
        </w:rPr>
        <w:t> — браузер самостоятельно определяет, как ему следует отображать текст на основе используемых символов Unicode;</w:t>
      </w:r>
    </w:p>
    <w:p w14:paraId="4881B073"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embed</w:t>
      </w:r>
      <w:r>
        <w:rPr>
          <w:rFonts w:ascii="Helvetica" w:hAnsi="Helvetica" w:cs="Helvetica"/>
          <w:color w:val="333333"/>
          <w:sz w:val="20"/>
          <w:szCs w:val="20"/>
        </w:rPr>
        <w:t> — переопределяет направление текста, располагая его согласно свойству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(применяется, когда в блоке текст на двух разнонаправленных языках);</w:t>
      </w:r>
    </w:p>
    <w:p w14:paraId="325B07CA" w14:textId="77777777" w:rsidR="00620A83" w:rsidRDefault="00620A83" w:rsidP="00AB2DA3">
      <w:pPr>
        <w:numPr>
          <w:ilvl w:val="0"/>
          <w:numId w:val="138"/>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bidi-override</w:t>
      </w:r>
      <w:r>
        <w:rPr>
          <w:rFonts w:ascii="Helvetica" w:hAnsi="Helvetica" w:cs="Helvetica"/>
          <w:color w:val="333333"/>
          <w:sz w:val="20"/>
          <w:szCs w:val="20"/>
        </w:rPr>
        <w:t> — переопределяет порядок символов в тексте согласно значению </w:t>
      </w:r>
      <w:r>
        <w:rPr>
          <w:rStyle w:val="HTML"/>
          <w:rFonts w:ascii="Consolas" w:eastAsiaTheme="minorHAnsi" w:hAnsi="Consolas"/>
          <w:color w:val="DD1144"/>
          <w:sz w:val="18"/>
          <w:szCs w:val="18"/>
          <w:bdr w:val="single" w:sz="6" w:space="2" w:color="E1E1E8" w:frame="1"/>
          <w:shd w:val="clear" w:color="auto" w:fill="F7F7F9"/>
        </w:rPr>
        <w:t>direction</w:t>
      </w:r>
      <w:r>
        <w:rPr>
          <w:rFonts w:ascii="Helvetica" w:hAnsi="Helvetica" w:cs="Helvetica"/>
          <w:color w:val="333333"/>
          <w:sz w:val="20"/>
          <w:szCs w:val="20"/>
        </w:rPr>
        <w:t>.</w:t>
      </w:r>
    </w:p>
    <w:p w14:paraId="6041B433"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1</w:t>
      </w:r>
      <w:r w:rsidRPr="00366EDD">
        <w:rPr>
          <w:rFonts w:ascii="Helvetica" w:eastAsia="Times New Roman" w:hAnsi="Helvetica" w:cs="Helvetica"/>
          <w:color w:val="333333"/>
          <w:sz w:val="20"/>
          <w:szCs w:val="20"/>
          <w:lang w:eastAsia="ru-RU"/>
        </w:rPr>
        <w:t>Блоку </w:t>
      </w:r>
      <w:r w:rsidRPr="00366EDD">
        <w:rPr>
          <w:rFonts w:ascii="Consolas" w:eastAsia="Times New Roman" w:hAnsi="Consolas" w:cs="Courier New"/>
          <w:color w:val="DD1144"/>
          <w:sz w:val="18"/>
          <w:szCs w:val="18"/>
          <w:bdr w:val="single" w:sz="6" w:space="2" w:color="E1E1E8" w:frame="1"/>
          <w:shd w:val="clear" w:color="auto" w:fill="F7F7F9"/>
          <w:lang w:eastAsia="ru-RU"/>
        </w:rPr>
        <w:t>article</w:t>
      </w:r>
      <w:r w:rsidRPr="00366EDD">
        <w:rPr>
          <w:rFonts w:ascii="Helvetica" w:eastAsia="Times New Roman" w:hAnsi="Helvetica" w:cs="Helvetica"/>
          <w:color w:val="333333"/>
          <w:sz w:val="20"/>
          <w:szCs w:val="20"/>
          <w:lang w:eastAsia="ru-RU"/>
        </w:rPr>
        <w:t> задайте высоту </w:t>
      </w:r>
      <w:r w:rsidRPr="00366EDD">
        <w:rPr>
          <w:rFonts w:ascii="Consolas" w:eastAsia="Times New Roman" w:hAnsi="Consolas" w:cs="Courier New"/>
          <w:color w:val="DD1144"/>
          <w:sz w:val="18"/>
          <w:szCs w:val="18"/>
          <w:bdr w:val="single" w:sz="6" w:space="2" w:color="E1E1E8" w:frame="1"/>
          <w:shd w:val="clear" w:color="auto" w:fill="F7F7F9"/>
          <w:lang w:eastAsia="ru-RU"/>
        </w:rPr>
        <w:t>200px</w:t>
      </w:r>
      <w:r w:rsidRPr="00366EDD">
        <w:rPr>
          <w:rFonts w:ascii="Helvetica" w:eastAsia="Times New Roman" w:hAnsi="Helvetica" w:cs="Helvetica"/>
          <w:color w:val="333333"/>
          <w:sz w:val="20"/>
          <w:szCs w:val="20"/>
          <w:lang w:eastAsia="ru-RU"/>
        </w:rPr>
        <w:t> и </w:t>
      </w:r>
      <w:r w:rsidRPr="00366EDD">
        <w:rPr>
          <w:rFonts w:ascii="Consolas" w:eastAsia="Times New Roman" w:hAnsi="Consolas" w:cs="Courier New"/>
          <w:color w:val="DD1144"/>
          <w:sz w:val="18"/>
          <w:szCs w:val="18"/>
          <w:bdr w:val="single" w:sz="6" w:space="2" w:color="E1E1E8" w:frame="1"/>
          <w:shd w:val="clear" w:color="auto" w:fill="F7F7F9"/>
          <w:lang w:eastAsia="ru-RU"/>
        </w:rPr>
        <w:t>overflow: auto</w:t>
      </w:r>
      <w:r w:rsidRPr="00366EDD">
        <w:rPr>
          <w:rFonts w:ascii="Helvetica" w:eastAsia="Times New Roman" w:hAnsi="Helvetica" w:cs="Helvetica"/>
          <w:color w:val="333333"/>
          <w:sz w:val="20"/>
          <w:szCs w:val="20"/>
          <w:lang w:eastAsia="ru-RU"/>
        </w:rPr>
        <w:t>,</w:t>
      </w:r>
    </w:p>
    <w:p w14:paraId="53AAE6B6"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2</w:t>
      </w:r>
      <w:r w:rsidRPr="00366EDD">
        <w:rPr>
          <w:rFonts w:ascii="Helvetica" w:eastAsia="Times New Roman" w:hAnsi="Helvetica" w:cs="Helvetica"/>
          <w:color w:val="333333"/>
          <w:sz w:val="20"/>
          <w:szCs w:val="20"/>
          <w:lang w:eastAsia="ru-RU"/>
        </w:rPr>
        <w:t>направление текста </w:t>
      </w:r>
      <w:r w:rsidRPr="00366EDD">
        <w:rPr>
          <w:rFonts w:ascii="Consolas" w:eastAsia="Times New Roman" w:hAnsi="Consolas" w:cs="Courier New"/>
          <w:color w:val="DD1144"/>
          <w:sz w:val="18"/>
          <w:szCs w:val="18"/>
          <w:bdr w:val="single" w:sz="6" w:space="2" w:color="E1E1E8" w:frame="1"/>
          <w:shd w:val="clear" w:color="auto" w:fill="F7F7F9"/>
          <w:lang w:eastAsia="ru-RU"/>
        </w:rPr>
        <w:t>direction</w:t>
      </w:r>
      <w:r w:rsidRPr="00366EDD">
        <w:rPr>
          <w:rFonts w:ascii="Helvetica" w:eastAsia="Times New Roman" w:hAnsi="Helvetica" w:cs="Helvetica"/>
          <w:color w:val="333333"/>
          <w:sz w:val="20"/>
          <w:szCs w:val="20"/>
          <w:lang w:eastAsia="ru-RU"/>
        </w:rPr>
        <w:t> справа налево,</w:t>
      </w:r>
    </w:p>
    <w:p w14:paraId="5E61BA51" w14:textId="77777777" w:rsidR="00366EDD" w:rsidRPr="00366EDD" w:rsidRDefault="00366EDD" w:rsidP="00AB2DA3">
      <w:pPr>
        <w:numPr>
          <w:ilvl w:val="0"/>
          <w:numId w:val="138"/>
        </w:numPr>
        <w:spacing w:before="100" w:beforeAutospacing="1" w:after="75" w:line="270" w:lineRule="atLeast"/>
        <w:contextualSpacing w:val="0"/>
        <w:rPr>
          <w:rFonts w:ascii="Helvetica" w:eastAsia="Times New Roman" w:hAnsi="Helvetica" w:cs="Helvetica"/>
          <w:color w:val="333333"/>
          <w:sz w:val="20"/>
          <w:szCs w:val="20"/>
          <w:lang w:eastAsia="ru-RU"/>
        </w:rPr>
      </w:pPr>
      <w:r w:rsidRPr="00366EDD">
        <w:rPr>
          <w:rFonts w:ascii="Helvetica" w:eastAsia="Times New Roman" w:hAnsi="Helvetica" w:cs="Helvetica"/>
          <w:b/>
          <w:bCs/>
          <w:color w:val="FFFFFF"/>
          <w:sz w:val="18"/>
          <w:szCs w:val="18"/>
          <w:shd w:val="clear" w:color="auto" w:fill="F89406"/>
          <w:lang w:eastAsia="ru-RU"/>
        </w:rPr>
        <w:t>Цель 3</w:t>
      </w:r>
      <w:r w:rsidRPr="00366EDD">
        <w:rPr>
          <w:rFonts w:ascii="Helvetica" w:eastAsia="Times New Roman" w:hAnsi="Helvetica" w:cs="Helvetica"/>
          <w:color w:val="333333"/>
          <w:sz w:val="20"/>
          <w:szCs w:val="20"/>
          <w:lang w:eastAsia="ru-RU"/>
        </w:rPr>
        <w:t>а затем параграфу </w:t>
      </w:r>
      <w:r w:rsidRPr="00366EDD">
        <w:rPr>
          <w:rFonts w:ascii="Consolas" w:eastAsia="Times New Roman" w:hAnsi="Consolas" w:cs="Courier New"/>
          <w:color w:val="DD1144"/>
          <w:sz w:val="18"/>
          <w:szCs w:val="18"/>
          <w:bdr w:val="single" w:sz="6" w:space="2" w:color="E1E1E8" w:frame="1"/>
          <w:shd w:val="clear" w:color="auto" w:fill="F7F7F9"/>
          <w:lang w:eastAsia="ru-RU"/>
        </w:rPr>
        <w:t>p</w:t>
      </w:r>
      <w:r w:rsidRPr="00366EDD">
        <w:rPr>
          <w:rFonts w:ascii="Helvetica" w:eastAsia="Times New Roman" w:hAnsi="Helvetica" w:cs="Helvetica"/>
          <w:color w:val="333333"/>
          <w:sz w:val="20"/>
          <w:szCs w:val="20"/>
          <w:lang w:eastAsia="ru-RU"/>
        </w:rPr>
        <w:t> свойство </w:t>
      </w:r>
      <w:r w:rsidRPr="00366EDD">
        <w:rPr>
          <w:rFonts w:ascii="Consolas" w:eastAsia="Times New Roman" w:hAnsi="Consolas" w:cs="Courier New"/>
          <w:color w:val="DD1144"/>
          <w:sz w:val="18"/>
          <w:szCs w:val="18"/>
          <w:bdr w:val="single" w:sz="6" w:space="2" w:color="E1E1E8" w:frame="1"/>
          <w:shd w:val="clear" w:color="auto" w:fill="F7F7F9"/>
          <w:lang w:eastAsia="ru-RU"/>
        </w:rPr>
        <w:t>unicode-bidi: bidi-override</w:t>
      </w:r>
    </w:p>
    <w:p w14:paraId="7E31C303" w14:textId="77777777" w:rsidR="00570204" w:rsidRDefault="00570204" w:rsidP="00570204">
      <w:pPr>
        <w:pStyle w:val="2"/>
      </w:pPr>
      <w:r>
        <w:t>Направление текста и таблицы </w:t>
      </w:r>
      <w:r>
        <w:rPr>
          <w:bCs/>
          <w:color w:val="999999"/>
          <w:sz w:val="37"/>
          <w:szCs w:val="37"/>
        </w:rPr>
        <w:t>[22/26]</w:t>
      </w:r>
    </w:p>
    <w:p w14:paraId="5613536F" w14:textId="77777777" w:rsidR="00570204" w:rsidRDefault="00570204" w:rsidP="005702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свойство </w:t>
      </w:r>
      <w:r>
        <w:rPr>
          <w:rStyle w:val="HTML"/>
          <w:rFonts w:ascii="Consolas" w:hAnsi="Consolas"/>
          <w:color w:val="DD1144"/>
          <w:sz w:val="18"/>
          <w:szCs w:val="18"/>
          <w:bdr w:val="single" w:sz="6" w:space="2" w:color="E1E1E8" w:frame="1"/>
          <w:shd w:val="clear" w:color="auto" w:fill="F7F7F9"/>
        </w:rPr>
        <w:t>direction</w:t>
      </w:r>
      <w:r>
        <w:rPr>
          <w:rFonts w:ascii="Helvetica" w:hAnsi="Helvetica" w:cs="Helvetica"/>
          <w:color w:val="333333"/>
          <w:sz w:val="20"/>
          <w:szCs w:val="20"/>
        </w:rPr>
        <w:t> влияет на порядок колонок в таблице, меняя его на соответствующее значение.</w:t>
      </w:r>
    </w:p>
    <w:p w14:paraId="65B64A16" w14:textId="77777777" w:rsidR="00620A83" w:rsidRDefault="00620A83" w:rsidP="00492A17">
      <w:pPr>
        <w:pStyle w:val="a3"/>
        <w:shd w:val="clear" w:color="auto" w:fill="FFFFFF"/>
        <w:spacing w:before="0" w:beforeAutospacing="0" w:after="135" w:afterAutospacing="0"/>
        <w:rPr>
          <w:rFonts w:ascii="Helvetica" w:hAnsi="Helvetica" w:cs="Helvetica"/>
          <w:color w:val="333333"/>
          <w:sz w:val="20"/>
          <w:szCs w:val="20"/>
        </w:rPr>
      </w:pPr>
    </w:p>
    <w:p w14:paraId="42593B59" w14:textId="355EF94F" w:rsidR="002844AF" w:rsidRDefault="002844AF" w:rsidP="00CC1917">
      <w:pPr>
        <w:tabs>
          <w:tab w:val="left" w:pos="2319"/>
        </w:tabs>
      </w:pPr>
    </w:p>
    <w:p w14:paraId="178F08B2" w14:textId="654D4298" w:rsidR="00383D02" w:rsidRDefault="00383D02" w:rsidP="00CC1917">
      <w:pPr>
        <w:tabs>
          <w:tab w:val="left" w:pos="2319"/>
        </w:tabs>
      </w:pPr>
    </w:p>
    <w:p w14:paraId="5DE526ED" w14:textId="77777777" w:rsidR="00383D02" w:rsidRDefault="00383D02" w:rsidP="00383D02">
      <w:pPr>
        <w:pStyle w:val="2"/>
      </w:pPr>
      <w:r>
        <w:lastRenderedPageBreak/>
        <w:t>Переполнение текста </w:t>
      </w:r>
      <w:r>
        <w:rPr>
          <w:bCs/>
          <w:color w:val="999999"/>
          <w:sz w:val="37"/>
          <w:szCs w:val="37"/>
        </w:rPr>
        <w:t>[23/26]</w:t>
      </w:r>
    </w:p>
    <w:p w14:paraId="3B134B7B"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интересное текстовое свойство — </w:t>
      </w:r>
      <w:r>
        <w:rPr>
          <w:rStyle w:val="HTML"/>
          <w:rFonts w:ascii="Consolas" w:hAnsi="Consolas"/>
          <w:color w:val="DD1144"/>
          <w:sz w:val="18"/>
          <w:szCs w:val="18"/>
          <w:bdr w:val="single" w:sz="6" w:space="2" w:color="E1E1E8" w:frame="1"/>
          <w:shd w:val="clear" w:color="auto" w:fill="F7F7F9"/>
        </w:rPr>
        <w:t>text-overflow</w:t>
      </w:r>
      <w:r>
        <w:rPr>
          <w:rFonts w:ascii="Helvetica" w:hAnsi="Helvetica" w:cs="Helvetica"/>
          <w:color w:val="333333"/>
          <w:sz w:val="20"/>
          <w:szCs w:val="20"/>
        </w:rPr>
        <w:t>. Оно позволяет определить, как будет выглядеть текст, если не поместится в контейнер. Оно принимает разные значения, но универсальными и работающими во всех современных браузерах являются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w:t>
      </w:r>
    </w:p>
    <w:p w14:paraId="6E439169"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clip</w:t>
      </w:r>
      <w:r>
        <w:rPr>
          <w:rFonts w:ascii="Helvetica" w:hAnsi="Helvetica" w:cs="Helvetica"/>
          <w:color w:val="333333"/>
          <w:sz w:val="20"/>
          <w:szCs w:val="20"/>
        </w:rPr>
        <w:t> задано по умолчанию, и при нём текст просто обрезается по размеру контейнера, а при </w:t>
      </w:r>
      <w:r>
        <w:rPr>
          <w:rStyle w:val="HTML"/>
          <w:rFonts w:ascii="Consolas" w:hAnsi="Consolas"/>
          <w:color w:val="DD1144"/>
          <w:sz w:val="18"/>
          <w:szCs w:val="18"/>
          <w:bdr w:val="single" w:sz="6" w:space="2" w:color="E1E1E8" w:frame="1"/>
          <w:shd w:val="clear" w:color="auto" w:fill="F7F7F9"/>
        </w:rPr>
        <w:t>ellipsis</w:t>
      </w:r>
      <w:r>
        <w:rPr>
          <w:rFonts w:ascii="Helvetica" w:hAnsi="Helvetica" w:cs="Helvetica"/>
          <w:color w:val="333333"/>
          <w:sz w:val="20"/>
          <w:szCs w:val="20"/>
        </w:rPr>
        <w:t> — обрезается и к концу строки добавляется многоточие.</w:t>
      </w:r>
    </w:p>
    <w:p w14:paraId="312E6048" w14:textId="77777777" w:rsidR="00383D02" w:rsidRDefault="00383D02" w:rsidP="00383D0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у этого свойства есть ограничения, которые делают его менее полезным: оно применимо только к однострочным текстам, а также к блокам, значение свойства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которых установлено в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scroll</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588091D4" w14:textId="77777777" w:rsidR="003807CD" w:rsidRDefault="003807CD" w:rsidP="003807CD">
      <w:pPr>
        <w:pStyle w:val="2"/>
      </w:pPr>
      <w:r>
        <w:t>Интервал между словами </w:t>
      </w:r>
      <w:r>
        <w:rPr>
          <w:bCs/>
          <w:color w:val="999999"/>
          <w:sz w:val="37"/>
          <w:szCs w:val="37"/>
        </w:rPr>
        <w:t>[24/26]</w:t>
      </w:r>
    </w:p>
    <w:p w14:paraId="57674975"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наконец, последнее свойство, которое мы рассмотрим в этом курсе, —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Оно задаёт расстояние между отдельными словами и строчными элементами. Значение может быть положительное или отрицательное и задаётся в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pt</w:t>
      </w:r>
      <w:r>
        <w:rPr>
          <w:rFonts w:ascii="Helvetica" w:hAnsi="Helvetica" w:cs="Helvetica"/>
          <w:color w:val="333333"/>
          <w:sz w:val="20"/>
          <w:szCs w:val="20"/>
        </w:rPr>
        <w:t> или других единицах измерения CSS.</w:t>
      </w:r>
    </w:p>
    <w:p w14:paraId="3079E65F" w14:textId="77777777" w:rsidR="003807CD" w:rsidRDefault="003807CD" w:rsidP="003807C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word-spacing</w:t>
      </w:r>
      <w:r>
        <w:rPr>
          <w:rFonts w:ascii="Helvetica" w:hAnsi="Helvetica" w:cs="Helvetica"/>
          <w:color w:val="333333"/>
          <w:sz w:val="20"/>
          <w:szCs w:val="20"/>
        </w:rPr>
        <w:t> также можно использовать для задания отступов между блочно-строчными элементами, а также изображений, ведь изображения тоже являются строчными.</w:t>
      </w:r>
    </w:p>
    <w:p w14:paraId="6000A852" w14:textId="682D68CF" w:rsidR="00383D02" w:rsidRDefault="0023576E" w:rsidP="0023576E">
      <w:pPr>
        <w:pStyle w:val="1"/>
      </w:pPr>
      <w:r w:rsidRPr="0023576E">
        <w:t>Анимация</w:t>
      </w:r>
    </w:p>
    <w:p w14:paraId="341B8D75" w14:textId="77777777" w:rsidR="0023576E" w:rsidRDefault="0023576E" w:rsidP="0023576E">
      <w:pPr>
        <w:pStyle w:val="2"/>
      </w:pPr>
      <w:r>
        <w:t>Привет, animation!</w:t>
      </w:r>
    </w:p>
    <w:p w14:paraId="200E7F2C" w14:textId="77777777" w:rsidR="0023576E" w:rsidRDefault="0023576E" w:rsidP="0023576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создавать сложные анимации и очень гибко управлять ими. Описание CSS-анимации состоит из двух частей: набора ключевых кадров </w:t>
      </w:r>
      <w:r>
        <w:rPr>
          <w:rStyle w:val="HTML"/>
          <w:rFonts w:ascii="Consolas" w:hAnsi="Consolas"/>
          <w:color w:val="333333"/>
          <w:sz w:val="21"/>
          <w:szCs w:val="21"/>
          <w:bdr w:val="none" w:sz="0" w:space="0" w:color="auto" w:frame="1"/>
        </w:rPr>
        <w:t>keyframes</w:t>
      </w:r>
      <w:r>
        <w:rPr>
          <w:rFonts w:ascii="Arial" w:hAnsi="Arial" w:cs="Arial"/>
          <w:color w:val="333333"/>
        </w:rPr>
        <w:t>и параметров самой анимации.</w:t>
      </w:r>
    </w:p>
    <w:p w14:paraId="67318144"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описания ключевых кадров анимации:</w:t>
      </w:r>
    </w:p>
    <w:p w14:paraId="7138F613"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@keyframes stretching {</w:t>
      </w:r>
    </w:p>
    <w:p w14:paraId="3145381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0% {</w:t>
      </w:r>
    </w:p>
    <w:p w14:paraId="478536CD"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100px;</w:t>
      </w:r>
    </w:p>
    <w:p w14:paraId="5C9420A6"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t>
      </w:r>
    </w:p>
    <w:p w14:paraId="39B579C4"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100% {</w:t>
      </w:r>
    </w:p>
    <w:p w14:paraId="020D188B" w14:textId="77777777" w:rsidR="0023576E" w:rsidRPr="0023576E" w:rsidRDefault="0023576E" w:rsidP="0023576E">
      <w:pPr>
        <w:pStyle w:val="HTML0"/>
        <w:shd w:val="clear" w:color="auto" w:fill="F8F8F8"/>
        <w:spacing w:before="300" w:after="300"/>
        <w:ind w:left="-225"/>
        <w:rPr>
          <w:rStyle w:val="HTML"/>
          <w:rFonts w:ascii="Consolas" w:hAnsi="Consolas"/>
          <w:color w:val="333333"/>
          <w:bdr w:val="none" w:sz="0" w:space="0" w:color="auto" w:frame="1"/>
          <w:lang w:val="en-US"/>
        </w:rPr>
      </w:pPr>
      <w:r w:rsidRPr="0023576E">
        <w:rPr>
          <w:rStyle w:val="HTML"/>
          <w:rFonts w:ascii="Consolas" w:hAnsi="Consolas"/>
          <w:color w:val="333333"/>
          <w:bdr w:val="none" w:sz="0" w:space="0" w:color="auto" w:frame="1"/>
          <w:lang w:val="en-US"/>
        </w:rPr>
        <w:t xml:space="preserve">    width: 200px;</w:t>
      </w:r>
    </w:p>
    <w:p w14:paraId="4B7332C9"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sidRPr="0023576E">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1D701BE5"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0EAE69F" w14:textId="77777777" w:rsidR="0023576E" w:rsidRDefault="0023576E" w:rsidP="0023576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Анимация в примере имеет название </w:t>
      </w:r>
      <w:r>
        <w:rPr>
          <w:rStyle w:val="HTML"/>
          <w:rFonts w:ascii="Consolas" w:hAnsi="Consolas"/>
          <w:color w:val="333333"/>
          <w:sz w:val="21"/>
          <w:szCs w:val="21"/>
          <w:bdr w:val="none" w:sz="0" w:space="0" w:color="auto" w:frame="1"/>
        </w:rPr>
        <w:t>stretching</w:t>
      </w:r>
      <w:r>
        <w:rPr>
          <w:rFonts w:ascii="Arial" w:hAnsi="Arial" w:cs="Arial"/>
          <w:color w:val="333333"/>
        </w:rPr>
        <w:t>, и в ней описывается, как будет меняться стиль блока от начальной до конечной точки. Эту анимацию можно применить к любому элементу, для этого достаточно добавить в CSS два свойства — </w:t>
      </w:r>
      <w:r>
        <w:rPr>
          <w:rStyle w:val="HTML"/>
          <w:rFonts w:ascii="Consolas" w:hAnsi="Consolas"/>
          <w:color w:val="333333"/>
          <w:sz w:val="21"/>
          <w:szCs w:val="21"/>
          <w:bdr w:val="none" w:sz="0" w:space="0" w:color="auto" w:frame="1"/>
        </w:rPr>
        <w:t>animation-name</w:t>
      </w:r>
      <w:r>
        <w:rPr>
          <w:rFonts w:ascii="Arial" w:hAnsi="Arial" w:cs="Arial"/>
          <w:color w:val="333333"/>
        </w:rPr>
        <w:t> (название анимации) и </w:t>
      </w:r>
      <w:r>
        <w:rPr>
          <w:rStyle w:val="HTML"/>
          <w:rFonts w:ascii="Consolas" w:hAnsi="Consolas"/>
          <w:color w:val="333333"/>
          <w:sz w:val="21"/>
          <w:szCs w:val="21"/>
          <w:bdr w:val="none" w:sz="0" w:space="0" w:color="auto" w:frame="1"/>
        </w:rPr>
        <w:t>animation-duration</w:t>
      </w:r>
      <w:r>
        <w:rPr>
          <w:rFonts w:ascii="Arial" w:hAnsi="Arial" w:cs="Arial"/>
          <w:color w:val="333333"/>
        </w:rPr>
        <w:t> (длительность) — и задать им нужные значения. Например:</w:t>
      </w:r>
    </w:p>
    <w:p w14:paraId="7E9E5812"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.button {</w:t>
      </w:r>
    </w:p>
    <w:p w14:paraId="1BA5A38D"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animation-name: stretching;</w:t>
      </w:r>
    </w:p>
    <w:p w14:paraId="3C801930" w14:textId="77777777" w:rsidR="0023576E" w:rsidRDefault="0023576E" w:rsidP="0023576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animation-duration: 1s;</w:t>
      </w:r>
    </w:p>
    <w:p w14:paraId="19530C6C" w14:textId="77777777" w:rsidR="0023576E" w:rsidRDefault="0023576E" w:rsidP="0023576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21057BD" w14:textId="77777777" w:rsidR="0023576E" w:rsidRDefault="0023576E" w:rsidP="0023576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код назначит анимацию </w:t>
      </w:r>
      <w:r>
        <w:rPr>
          <w:rStyle w:val="HTML"/>
          <w:rFonts w:ascii="Consolas" w:hAnsi="Consolas"/>
          <w:color w:val="333333"/>
          <w:sz w:val="21"/>
          <w:szCs w:val="21"/>
          <w:bdr w:val="none" w:sz="0" w:space="0" w:color="auto" w:frame="1"/>
        </w:rPr>
        <w:t>stretching</w:t>
      </w:r>
      <w:r>
        <w:rPr>
          <w:rFonts w:ascii="Arial" w:hAnsi="Arial" w:cs="Arial"/>
          <w:color w:val="333333"/>
        </w:rPr>
        <w:t> элементам с классом </w:t>
      </w:r>
      <w:r>
        <w:rPr>
          <w:rStyle w:val="HTML"/>
          <w:rFonts w:ascii="Consolas" w:hAnsi="Consolas"/>
          <w:color w:val="333333"/>
          <w:sz w:val="21"/>
          <w:szCs w:val="21"/>
          <w:bdr w:val="none" w:sz="0" w:space="0" w:color="auto" w:frame="1"/>
        </w:rPr>
        <w:t>button</w:t>
      </w:r>
      <w:r>
        <w:rPr>
          <w:rFonts w:ascii="Arial" w:hAnsi="Arial" w:cs="Arial"/>
          <w:color w:val="333333"/>
        </w:rPr>
        <w:t>. В результате работы анимации элемент плавно увеличит ширину со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 за </w:t>
      </w:r>
      <w:r>
        <w:rPr>
          <w:rStyle w:val="HTML"/>
          <w:rFonts w:ascii="Consolas" w:hAnsi="Consolas"/>
          <w:color w:val="333333"/>
          <w:sz w:val="21"/>
          <w:szCs w:val="21"/>
          <w:bdr w:val="none" w:sz="0" w:space="0" w:color="auto" w:frame="1"/>
        </w:rPr>
        <w:t>1</w:t>
      </w:r>
      <w:r>
        <w:rPr>
          <w:rFonts w:ascii="Arial" w:hAnsi="Arial" w:cs="Arial"/>
          <w:color w:val="333333"/>
        </w:rPr>
        <w:t> секунду.</w:t>
      </w:r>
    </w:p>
    <w:p w14:paraId="3FE944BF" w14:textId="77777777" w:rsidR="000E606A" w:rsidRDefault="000E606A" w:rsidP="000E606A"/>
    <w:p w14:paraId="72FF1805" w14:textId="77777777" w:rsidR="000E606A" w:rsidRPr="000E606A" w:rsidRDefault="000E606A" w:rsidP="000E606A">
      <w:pPr>
        <w:rPr>
          <w:lang w:val="en-US"/>
        </w:rPr>
      </w:pPr>
      <w:r w:rsidRPr="000E606A">
        <w:rPr>
          <w:lang w:val="en-US"/>
        </w:rPr>
        <w:t>@keyframes rotate {</w:t>
      </w:r>
    </w:p>
    <w:p w14:paraId="3F496057" w14:textId="77777777" w:rsidR="000E606A" w:rsidRPr="000E606A" w:rsidRDefault="000E606A" w:rsidP="000E606A">
      <w:pPr>
        <w:rPr>
          <w:lang w:val="en-US"/>
        </w:rPr>
      </w:pPr>
      <w:r w:rsidRPr="000E606A">
        <w:rPr>
          <w:lang w:val="en-US"/>
        </w:rPr>
        <w:t xml:space="preserve">  0% {</w:t>
      </w:r>
    </w:p>
    <w:p w14:paraId="7D01D26D" w14:textId="77777777" w:rsidR="000E606A" w:rsidRPr="000E606A" w:rsidRDefault="000E606A" w:rsidP="000E606A">
      <w:pPr>
        <w:rPr>
          <w:lang w:val="en-US"/>
        </w:rPr>
      </w:pPr>
      <w:r w:rsidRPr="000E606A">
        <w:rPr>
          <w:lang w:val="en-US"/>
        </w:rPr>
        <w:t xml:space="preserve">    transform: rotate(0deg);</w:t>
      </w:r>
    </w:p>
    <w:p w14:paraId="49F2A438" w14:textId="77777777" w:rsidR="000E606A" w:rsidRPr="000E606A" w:rsidRDefault="000E606A" w:rsidP="000E606A">
      <w:pPr>
        <w:rPr>
          <w:lang w:val="en-US"/>
        </w:rPr>
      </w:pPr>
      <w:r w:rsidRPr="000E606A">
        <w:rPr>
          <w:lang w:val="en-US"/>
        </w:rPr>
        <w:t xml:space="preserve">  }</w:t>
      </w:r>
    </w:p>
    <w:p w14:paraId="7C92E5A9" w14:textId="77777777" w:rsidR="000E606A" w:rsidRPr="000E606A" w:rsidRDefault="000E606A" w:rsidP="000E606A">
      <w:pPr>
        <w:rPr>
          <w:lang w:val="en-US"/>
        </w:rPr>
      </w:pPr>
      <w:r w:rsidRPr="000E606A">
        <w:rPr>
          <w:lang w:val="en-US"/>
        </w:rPr>
        <w:t xml:space="preserve">  100% {</w:t>
      </w:r>
    </w:p>
    <w:p w14:paraId="2A81851F" w14:textId="77777777" w:rsidR="000E606A" w:rsidRPr="000E606A" w:rsidRDefault="000E606A" w:rsidP="000E606A">
      <w:pPr>
        <w:rPr>
          <w:lang w:val="en-US"/>
        </w:rPr>
      </w:pPr>
      <w:r w:rsidRPr="000E606A">
        <w:rPr>
          <w:lang w:val="en-US"/>
        </w:rPr>
        <w:t xml:space="preserve">    transform: rotate(360deg);</w:t>
      </w:r>
    </w:p>
    <w:p w14:paraId="45DCD280" w14:textId="77777777" w:rsidR="000E606A" w:rsidRPr="000E606A" w:rsidRDefault="000E606A" w:rsidP="000E606A">
      <w:pPr>
        <w:rPr>
          <w:lang w:val="en-US"/>
        </w:rPr>
      </w:pPr>
      <w:r w:rsidRPr="000E606A">
        <w:rPr>
          <w:lang w:val="en-US"/>
        </w:rPr>
        <w:t xml:space="preserve">  }</w:t>
      </w:r>
    </w:p>
    <w:p w14:paraId="438442FB" w14:textId="77777777" w:rsidR="000E606A" w:rsidRPr="000E606A" w:rsidRDefault="000E606A" w:rsidP="000E606A">
      <w:pPr>
        <w:rPr>
          <w:lang w:val="en-US"/>
        </w:rPr>
      </w:pPr>
      <w:r w:rsidRPr="000E606A">
        <w:rPr>
          <w:lang w:val="en-US"/>
        </w:rPr>
        <w:t>}</w:t>
      </w:r>
    </w:p>
    <w:p w14:paraId="440A5FCA" w14:textId="77777777" w:rsidR="000E606A" w:rsidRPr="000E606A" w:rsidRDefault="000E606A" w:rsidP="000E606A">
      <w:pPr>
        <w:rPr>
          <w:lang w:val="en-US"/>
        </w:rPr>
      </w:pPr>
    </w:p>
    <w:p w14:paraId="5D09A298" w14:textId="77777777" w:rsidR="000E606A" w:rsidRPr="000E606A" w:rsidRDefault="000E606A" w:rsidP="000E606A">
      <w:pPr>
        <w:rPr>
          <w:lang w:val="en-US"/>
        </w:rPr>
      </w:pPr>
    </w:p>
    <w:p w14:paraId="55AF95BB" w14:textId="77777777" w:rsidR="000E606A" w:rsidRPr="000E606A" w:rsidRDefault="000E606A" w:rsidP="000E606A">
      <w:pPr>
        <w:rPr>
          <w:lang w:val="en-US"/>
        </w:rPr>
      </w:pPr>
    </w:p>
    <w:p w14:paraId="4C101215" w14:textId="77777777" w:rsidR="000E606A" w:rsidRPr="000E606A" w:rsidRDefault="000E606A" w:rsidP="000E606A">
      <w:pPr>
        <w:rPr>
          <w:lang w:val="en-US"/>
        </w:rPr>
      </w:pPr>
      <w:r w:rsidRPr="000E606A">
        <w:rPr>
          <w:lang w:val="en-US"/>
        </w:rPr>
        <w:t>.wood-wheel {</w:t>
      </w:r>
    </w:p>
    <w:p w14:paraId="1F927FBB" w14:textId="77777777" w:rsidR="000E606A" w:rsidRPr="000E606A" w:rsidRDefault="000E606A" w:rsidP="000E606A">
      <w:pPr>
        <w:rPr>
          <w:lang w:val="en-US"/>
        </w:rPr>
      </w:pPr>
      <w:r w:rsidRPr="000E606A">
        <w:rPr>
          <w:lang w:val="en-US"/>
        </w:rPr>
        <w:t xml:space="preserve">  animation-name: rotate;</w:t>
      </w:r>
    </w:p>
    <w:p w14:paraId="523AE314" w14:textId="77777777" w:rsidR="000E606A" w:rsidRPr="000E606A" w:rsidRDefault="000E606A" w:rsidP="000E606A">
      <w:pPr>
        <w:rPr>
          <w:lang w:val="en-US"/>
        </w:rPr>
      </w:pPr>
      <w:r w:rsidRPr="000E606A">
        <w:rPr>
          <w:lang w:val="en-US"/>
        </w:rPr>
        <w:t xml:space="preserve">  animation-duration: 15s;</w:t>
      </w:r>
    </w:p>
    <w:p w14:paraId="38264E4F" w14:textId="77777777" w:rsidR="000E606A" w:rsidRDefault="000E606A" w:rsidP="000E606A">
      <w:r>
        <w:t>}</w:t>
      </w:r>
    </w:p>
    <w:p w14:paraId="675C7D29" w14:textId="77777777" w:rsidR="000E606A" w:rsidRDefault="000E606A" w:rsidP="000E606A">
      <w:pPr>
        <w:pStyle w:val="2"/>
      </w:pPr>
      <w:r>
        <w:t>@keyframes: раскадровка</w:t>
      </w:r>
    </w:p>
    <w:p w14:paraId="623A7AB0" w14:textId="77777777" w:rsidR="000E606A" w:rsidRDefault="000E606A" w:rsidP="000E60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каждой анимации нужно задать имя, описать начальный и конечный ключевые кадры, которые задаются с помощью зарезервированных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7881A83F"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можно описать промежуточные ключевые кадры, которые задаются с помощью процентов.</w:t>
      </w:r>
    </w:p>
    <w:p w14:paraId="212071D3"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начальный ключевой кадр, то анимация будет проигрываться из исходного стилевого состояния элемента к ближайшему шагу из перечисленных в </w:t>
      </w:r>
      <w:r>
        <w:rPr>
          <w:rStyle w:val="HTML"/>
          <w:rFonts w:ascii="Consolas" w:hAnsi="Consolas"/>
          <w:color w:val="333333"/>
          <w:sz w:val="21"/>
          <w:szCs w:val="21"/>
          <w:bdr w:val="none" w:sz="0" w:space="0" w:color="auto" w:frame="1"/>
        </w:rPr>
        <w:t>keyframes</w:t>
      </w:r>
      <w:r>
        <w:rPr>
          <w:rFonts w:ascii="Arial" w:hAnsi="Arial" w:cs="Arial"/>
          <w:color w:val="333333"/>
        </w:rPr>
        <w:t> и далее.</w:t>
      </w:r>
    </w:p>
    <w:p w14:paraId="74BB65B8"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не задан конечный кадр, то после достижения последнего промежуточного шага, анимация проиграется в обратном направлении до достижения изначального состояния элемента.</w:t>
      </w:r>
    </w:p>
    <w:p w14:paraId="543A3B47"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Ключевые кадры внутри </w:t>
      </w:r>
      <w:r>
        <w:rPr>
          <w:rStyle w:val="HTML"/>
          <w:rFonts w:ascii="Consolas" w:hAnsi="Consolas"/>
          <w:color w:val="333333"/>
          <w:sz w:val="21"/>
          <w:szCs w:val="21"/>
          <w:bdr w:val="none" w:sz="0" w:space="0" w:color="auto" w:frame="1"/>
        </w:rPr>
        <w:t>keyframes</w:t>
      </w:r>
      <w:r>
        <w:rPr>
          <w:rFonts w:ascii="Arial" w:hAnsi="Arial" w:cs="Arial"/>
          <w:color w:val="333333"/>
        </w:rPr>
        <w:t> могут быть написаны в произвольном порядке, но лучше их перечислять по хронологии от меньшего к большему.</w:t>
      </w:r>
    </w:p>
    <w:p w14:paraId="59010150" w14:textId="77777777" w:rsidR="000E606A" w:rsidRDefault="000E606A" w:rsidP="000E60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Длительность анимации </w:t>
      </w:r>
      <w:r>
        <w:rPr>
          <w:rStyle w:val="HTML"/>
          <w:rFonts w:ascii="Consolas" w:hAnsi="Consolas"/>
          <w:color w:val="333333"/>
          <w:sz w:val="21"/>
          <w:szCs w:val="21"/>
          <w:bdr w:val="none" w:sz="0" w:space="0" w:color="auto" w:frame="1"/>
        </w:rPr>
        <w:t>animation-duration</w:t>
      </w:r>
      <w:r>
        <w:rPr>
          <w:rFonts w:ascii="Arial" w:hAnsi="Arial" w:cs="Arial"/>
          <w:color w:val="333333"/>
        </w:rPr>
        <w:t> задаётся в секундах или миллисекундах, например: </w:t>
      </w:r>
      <w:r>
        <w:rPr>
          <w:rStyle w:val="HTML"/>
          <w:rFonts w:ascii="Consolas" w:hAnsi="Consolas"/>
          <w:color w:val="333333"/>
          <w:sz w:val="21"/>
          <w:szCs w:val="21"/>
          <w:bdr w:val="none" w:sz="0" w:space="0" w:color="auto" w:frame="1"/>
        </w:rPr>
        <w:t>10s</w:t>
      </w:r>
      <w:r>
        <w:rPr>
          <w:rFonts w:ascii="Arial" w:hAnsi="Arial" w:cs="Arial"/>
          <w:color w:val="333333"/>
        </w:rPr>
        <w:t>, </w:t>
      </w:r>
      <w:r>
        <w:rPr>
          <w:rStyle w:val="HTML"/>
          <w:rFonts w:ascii="Consolas" w:hAnsi="Consolas"/>
          <w:color w:val="333333"/>
          <w:sz w:val="21"/>
          <w:szCs w:val="21"/>
          <w:bdr w:val="none" w:sz="0" w:space="0" w:color="auto" w:frame="1"/>
        </w:rPr>
        <w:t>100ms</w:t>
      </w:r>
      <w:r>
        <w:rPr>
          <w:rFonts w:ascii="Arial" w:hAnsi="Arial" w:cs="Arial"/>
          <w:color w:val="333333"/>
        </w:rPr>
        <w:t>.</w:t>
      </w:r>
    </w:p>
    <w:p w14:paraId="169C30D5" w14:textId="77777777" w:rsidR="000E606A" w:rsidRDefault="000E606A" w:rsidP="000E60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теперь давайте попробуем создать анимацию без описания начального кадра, используя шаги в </w:t>
      </w:r>
      <w:r>
        <w:rPr>
          <w:rStyle w:val="HTML"/>
          <w:rFonts w:ascii="Consolas" w:hAnsi="Consolas"/>
          <w:color w:val="333333"/>
          <w:sz w:val="21"/>
          <w:szCs w:val="21"/>
          <w:bdr w:val="none" w:sz="0" w:space="0" w:color="auto" w:frame="1"/>
        </w:rPr>
        <w:t>50%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328A1D23" w14:textId="77777777" w:rsidR="00F27759" w:rsidRDefault="00F27759" w:rsidP="00F27759">
      <w:pPr>
        <w:pStyle w:val="2"/>
      </w:pPr>
      <w:r>
        <w:t>@keyframes: from и to</w:t>
      </w:r>
    </w:p>
    <w:p w14:paraId="778C9C61" w14:textId="77777777" w:rsidR="00F27759" w:rsidRDefault="00F27759" w:rsidP="00F277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уже говорилось в </w:t>
      </w:r>
      <w:hyperlink r:id="rId254" w:history="1">
        <w:r>
          <w:rPr>
            <w:rStyle w:val="a6"/>
            <w:rFonts w:ascii="Arial" w:hAnsi="Arial" w:cs="Arial"/>
            <w:color w:val="3F3CCB"/>
          </w:rPr>
          <w:t>предыдущем задании</w:t>
        </w:r>
      </w:hyperlink>
      <w:r>
        <w:rPr>
          <w:rFonts w:ascii="Arial" w:hAnsi="Arial" w:cs="Arial"/>
          <w:color w:val="333333"/>
        </w:rPr>
        <w:t>, начальный и конечный ключевые кадры задаются с помощью слов </w:t>
      </w:r>
      <w:r>
        <w:rPr>
          <w:rStyle w:val="HTML"/>
          <w:rFonts w:ascii="Consolas" w:hAnsi="Consolas"/>
          <w:color w:val="333333"/>
          <w:sz w:val="21"/>
          <w:szCs w:val="21"/>
          <w:bdr w:val="none" w:sz="0" w:space="0" w:color="auto" w:frame="1"/>
        </w:rPr>
        <w:t>from</w:t>
      </w:r>
      <w:r>
        <w:rPr>
          <w:rFonts w:ascii="Arial" w:hAnsi="Arial" w:cs="Arial"/>
          <w:color w:val="333333"/>
        </w:rPr>
        <w:t> и </w:t>
      </w:r>
      <w:r>
        <w:rPr>
          <w:rStyle w:val="HTML"/>
          <w:rFonts w:ascii="Consolas" w:hAnsi="Consolas"/>
          <w:color w:val="333333"/>
          <w:sz w:val="21"/>
          <w:szCs w:val="21"/>
          <w:bdr w:val="none" w:sz="0" w:space="0" w:color="auto" w:frame="1"/>
        </w:rPr>
        <w:t>to</w:t>
      </w:r>
      <w:r>
        <w:rPr>
          <w:rFonts w:ascii="Arial" w:hAnsi="Arial" w:cs="Arial"/>
          <w:color w:val="333333"/>
        </w:rPr>
        <w:t> или значений </w:t>
      </w:r>
      <w:r>
        <w:rPr>
          <w:rStyle w:val="HTML"/>
          <w:rFonts w:ascii="Consolas" w:hAnsi="Consolas"/>
          <w:color w:val="333333"/>
          <w:sz w:val="21"/>
          <w:szCs w:val="21"/>
          <w:bdr w:val="none" w:sz="0" w:space="0" w:color="auto" w:frame="1"/>
        </w:rPr>
        <w:t>0%</w:t>
      </w:r>
      <w:r>
        <w:rPr>
          <w:rFonts w:ascii="Arial" w:hAnsi="Arial" w:cs="Arial"/>
          <w:color w:val="333333"/>
        </w:rPr>
        <w:t> и </w:t>
      </w:r>
      <w:r>
        <w:rPr>
          <w:rStyle w:val="HTML"/>
          <w:rFonts w:ascii="Consolas" w:hAnsi="Consolas"/>
          <w:color w:val="333333"/>
          <w:sz w:val="21"/>
          <w:szCs w:val="21"/>
          <w:bdr w:val="none" w:sz="0" w:space="0" w:color="auto" w:frame="1"/>
        </w:rPr>
        <w:t>100%</w:t>
      </w:r>
      <w:r>
        <w:rPr>
          <w:rFonts w:ascii="Arial" w:hAnsi="Arial" w:cs="Arial"/>
          <w:color w:val="333333"/>
        </w:rPr>
        <w:t>.</w:t>
      </w:r>
    </w:p>
    <w:p w14:paraId="68583F2E" w14:textId="77777777" w:rsidR="00F27759" w:rsidRDefault="00F27759" w:rsidP="00F277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промежуточные ключевые кадры задаются с помощью процентов. Вот пример анимации из 4 кадров:</w:t>
      </w:r>
    </w:p>
    <w:p w14:paraId="1C7CB0FD"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@keyframes coloring {</w:t>
      </w:r>
    </w:p>
    <w:p w14:paraId="769E9540"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from { background-color: red; }</w:t>
      </w:r>
    </w:p>
    <w:p w14:paraId="3CD0B30F"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33%  { background-color: yellow; }</w:t>
      </w:r>
    </w:p>
    <w:p w14:paraId="2D72153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66%  { background-color: green; }</w:t>
      </w:r>
    </w:p>
    <w:p w14:paraId="0CA41BB3" w14:textId="77777777" w:rsidR="00F27759" w:rsidRPr="00F27759" w:rsidRDefault="00F27759" w:rsidP="00F27759">
      <w:pPr>
        <w:pStyle w:val="HTML0"/>
        <w:shd w:val="clear" w:color="auto" w:fill="F8F8F8"/>
        <w:spacing w:before="300" w:after="300"/>
        <w:ind w:left="-225"/>
        <w:rPr>
          <w:rStyle w:val="HTML"/>
          <w:rFonts w:ascii="Consolas" w:hAnsi="Consolas"/>
          <w:color w:val="333333"/>
          <w:bdr w:val="none" w:sz="0" w:space="0" w:color="auto" w:frame="1"/>
          <w:lang w:val="en-US"/>
        </w:rPr>
      </w:pPr>
      <w:r w:rsidRPr="00F27759">
        <w:rPr>
          <w:rStyle w:val="HTML"/>
          <w:rFonts w:ascii="Consolas" w:hAnsi="Consolas"/>
          <w:color w:val="333333"/>
          <w:bdr w:val="none" w:sz="0" w:space="0" w:color="auto" w:frame="1"/>
          <w:lang w:val="en-US"/>
        </w:rPr>
        <w:t xml:space="preserve">  to   { background-color: blue; }</w:t>
      </w:r>
    </w:p>
    <w:p w14:paraId="0EC75129" w14:textId="77777777" w:rsidR="00F27759" w:rsidRPr="00F27759" w:rsidRDefault="00F27759" w:rsidP="00F27759">
      <w:pPr>
        <w:pStyle w:val="HTML0"/>
        <w:shd w:val="clear" w:color="auto" w:fill="F8F8F8"/>
        <w:spacing w:before="300" w:after="300"/>
        <w:ind w:left="-225"/>
        <w:rPr>
          <w:rFonts w:ascii="Consolas" w:hAnsi="Consolas"/>
          <w:color w:val="333333"/>
          <w:sz w:val="24"/>
          <w:szCs w:val="24"/>
          <w:lang w:val="en-US"/>
        </w:rPr>
      </w:pPr>
      <w:r w:rsidRPr="00F27759">
        <w:rPr>
          <w:rStyle w:val="HTML"/>
          <w:rFonts w:ascii="Consolas" w:hAnsi="Consolas"/>
          <w:color w:val="333333"/>
          <w:bdr w:val="none" w:sz="0" w:space="0" w:color="auto" w:frame="1"/>
          <w:lang w:val="en-US"/>
        </w:rPr>
        <w:t>}</w:t>
      </w:r>
    </w:p>
    <w:p w14:paraId="0F814F0A" w14:textId="77777777" w:rsidR="00F27759" w:rsidRPr="00F27759" w:rsidRDefault="00F27759" w:rsidP="00F27759">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Опробуем</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from</w:t>
      </w:r>
      <w:r w:rsidRPr="00F27759">
        <w:rPr>
          <w:rFonts w:ascii="Arial" w:hAnsi="Arial" w:cs="Arial"/>
          <w:color w:val="333333"/>
          <w:lang w:val="en-US"/>
        </w:rPr>
        <w:t>, </w:t>
      </w:r>
      <w:r w:rsidRPr="00F27759">
        <w:rPr>
          <w:rStyle w:val="HTML"/>
          <w:rFonts w:ascii="Consolas" w:hAnsi="Consolas"/>
          <w:color w:val="333333"/>
          <w:sz w:val="21"/>
          <w:szCs w:val="21"/>
          <w:bdr w:val="none" w:sz="0" w:space="0" w:color="auto" w:frame="1"/>
          <w:lang w:val="en-US"/>
        </w:rPr>
        <w:t>to</w:t>
      </w:r>
      <w:r w:rsidRPr="00F27759">
        <w:rPr>
          <w:rFonts w:ascii="Arial" w:hAnsi="Arial" w:cs="Arial"/>
          <w:color w:val="333333"/>
          <w:lang w:val="en-US"/>
        </w:rPr>
        <w:t> </w:t>
      </w:r>
      <w:r>
        <w:rPr>
          <w:rFonts w:ascii="Arial" w:hAnsi="Arial" w:cs="Arial"/>
          <w:color w:val="333333"/>
        </w:rPr>
        <w:t>и</w:t>
      </w:r>
      <w:r w:rsidRPr="00F27759">
        <w:rPr>
          <w:rFonts w:ascii="Arial" w:hAnsi="Arial" w:cs="Arial"/>
          <w:color w:val="333333"/>
          <w:lang w:val="en-US"/>
        </w:rPr>
        <w:t> </w:t>
      </w:r>
      <w:r>
        <w:rPr>
          <w:rFonts w:ascii="Arial" w:hAnsi="Arial" w:cs="Arial"/>
          <w:color w:val="333333"/>
        </w:rPr>
        <w:t>промежуточные</w:t>
      </w:r>
      <w:r w:rsidRPr="00F27759">
        <w:rPr>
          <w:rFonts w:ascii="Arial" w:hAnsi="Arial" w:cs="Arial"/>
          <w:color w:val="333333"/>
          <w:lang w:val="en-US"/>
        </w:rPr>
        <w:t xml:space="preserve"> </w:t>
      </w:r>
      <w:r>
        <w:rPr>
          <w:rFonts w:ascii="Arial" w:hAnsi="Arial" w:cs="Arial"/>
          <w:color w:val="333333"/>
        </w:rPr>
        <w:t>кадры</w:t>
      </w:r>
      <w:r w:rsidRPr="00F27759">
        <w:rPr>
          <w:rFonts w:ascii="Arial" w:hAnsi="Arial" w:cs="Arial"/>
          <w:color w:val="333333"/>
          <w:lang w:val="en-US"/>
        </w:rPr>
        <w:t xml:space="preserve"> </w:t>
      </w:r>
      <w:r>
        <w:rPr>
          <w:rFonts w:ascii="Arial" w:hAnsi="Arial" w:cs="Arial"/>
          <w:color w:val="333333"/>
        </w:rPr>
        <w:t>в</w:t>
      </w:r>
      <w:r w:rsidRPr="00F27759">
        <w:rPr>
          <w:rFonts w:ascii="Arial" w:hAnsi="Arial" w:cs="Arial"/>
          <w:color w:val="333333"/>
          <w:lang w:val="en-US"/>
        </w:rPr>
        <w:t> </w:t>
      </w:r>
      <w:r>
        <w:rPr>
          <w:rFonts w:ascii="Arial" w:hAnsi="Arial" w:cs="Arial"/>
          <w:color w:val="333333"/>
        </w:rPr>
        <w:t>деле</w:t>
      </w:r>
      <w:r w:rsidRPr="00F27759">
        <w:rPr>
          <w:rFonts w:ascii="Arial" w:hAnsi="Arial" w:cs="Arial"/>
          <w:color w:val="333333"/>
          <w:lang w:val="en-US"/>
        </w:rPr>
        <w:t>!</w:t>
      </w:r>
    </w:p>
    <w:p w14:paraId="73245AB7" w14:textId="77777777" w:rsidR="00A66638" w:rsidRPr="00A66638" w:rsidRDefault="00A66638" w:rsidP="00A66638">
      <w:pPr>
        <w:rPr>
          <w:lang w:val="en-US"/>
        </w:rPr>
      </w:pPr>
      <w:r w:rsidRPr="00A66638">
        <w:rPr>
          <w:lang w:val="en-US"/>
        </w:rPr>
        <w:t>.platform {</w:t>
      </w:r>
    </w:p>
    <w:p w14:paraId="54B90C66" w14:textId="77777777" w:rsidR="00A66638" w:rsidRPr="00A66638" w:rsidRDefault="00A66638" w:rsidP="00A66638">
      <w:pPr>
        <w:rPr>
          <w:lang w:val="en-US"/>
        </w:rPr>
      </w:pPr>
      <w:r w:rsidRPr="00A66638">
        <w:rPr>
          <w:lang w:val="en-US"/>
        </w:rPr>
        <w:t xml:space="preserve">  animation-name: lift-up;</w:t>
      </w:r>
    </w:p>
    <w:p w14:paraId="5A1D90E0" w14:textId="77777777" w:rsidR="00A66638" w:rsidRPr="00A66638" w:rsidRDefault="00A66638" w:rsidP="00A66638">
      <w:pPr>
        <w:rPr>
          <w:lang w:val="en-US"/>
        </w:rPr>
      </w:pPr>
      <w:r w:rsidRPr="00A66638">
        <w:rPr>
          <w:lang w:val="en-US"/>
        </w:rPr>
        <w:lastRenderedPageBreak/>
        <w:t xml:space="preserve">  animation-duration: 3s;</w:t>
      </w:r>
    </w:p>
    <w:p w14:paraId="3B4BC9D3" w14:textId="77777777" w:rsidR="00A66638" w:rsidRPr="00A66638" w:rsidRDefault="00A66638" w:rsidP="00A66638">
      <w:pPr>
        <w:rPr>
          <w:lang w:val="en-US"/>
        </w:rPr>
      </w:pPr>
      <w:r w:rsidRPr="00A66638">
        <w:rPr>
          <w:lang w:val="en-US"/>
        </w:rPr>
        <w:t>}</w:t>
      </w:r>
    </w:p>
    <w:p w14:paraId="658A856F" w14:textId="77777777" w:rsidR="00A66638" w:rsidRPr="00A66638" w:rsidRDefault="00A66638" w:rsidP="00A66638">
      <w:pPr>
        <w:rPr>
          <w:lang w:val="en-US"/>
        </w:rPr>
      </w:pPr>
    </w:p>
    <w:p w14:paraId="0E2DCEBD" w14:textId="77777777" w:rsidR="00A66638" w:rsidRPr="00A66638" w:rsidRDefault="00A66638" w:rsidP="00A66638">
      <w:pPr>
        <w:rPr>
          <w:lang w:val="en-US"/>
        </w:rPr>
      </w:pPr>
      <w:r w:rsidRPr="00A66638">
        <w:rPr>
          <w:lang w:val="en-US"/>
        </w:rPr>
        <w:t>@keyframes lift-up {</w:t>
      </w:r>
    </w:p>
    <w:p w14:paraId="0E60F338" w14:textId="77777777" w:rsidR="00A66638" w:rsidRPr="00A66638" w:rsidRDefault="00A66638" w:rsidP="00A66638">
      <w:pPr>
        <w:rPr>
          <w:lang w:val="en-US"/>
        </w:rPr>
      </w:pPr>
      <w:r w:rsidRPr="00A66638">
        <w:rPr>
          <w:lang w:val="en-US"/>
        </w:rPr>
        <w:t xml:space="preserve">  from { </w:t>
      </w:r>
    </w:p>
    <w:p w14:paraId="385F548E" w14:textId="77777777" w:rsidR="00A66638" w:rsidRPr="00A66638" w:rsidRDefault="00A66638" w:rsidP="00A66638">
      <w:pPr>
        <w:rPr>
          <w:lang w:val="en-US"/>
        </w:rPr>
      </w:pPr>
      <w:r w:rsidRPr="00A66638">
        <w:rPr>
          <w:lang w:val="en-US"/>
        </w:rPr>
        <w:t xml:space="preserve">    transform:translateY(0px);</w:t>
      </w:r>
    </w:p>
    <w:p w14:paraId="3C3BA1AE" w14:textId="77777777" w:rsidR="00A66638" w:rsidRPr="00A66638" w:rsidRDefault="00A66638" w:rsidP="00A66638">
      <w:pPr>
        <w:rPr>
          <w:lang w:val="en-US"/>
        </w:rPr>
      </w:pPr>
      <w:r w:rsidRPr="00A66638">
        <w:rPr>
          <w:lang w:val="en-US"/>
        </w:rPr>
        <w:t xml:space="preserve">    }</w:t>
      </w:r>
    </w:p>
    <w:p w14:paraId="56B65EBC" w14:textId="77777777" w:rsidR="00A66638" w:rsidRPr="00A66638" w:rsidRDefault="00A66638" w:rsidP="00A66638">
      <w:pPr>
        <w:rPr>
          <w:lang w:val="en-US"/>
        </w:rPr>
      </w:pPr>
      <w:r w:rsidRPr="00A66638">
        <w:rPr>
          <w:lang w:val="en-US"/>
        </w:rPr>
        <w:t xml:space="preserve">  50% { transform:translateY(-250px);}</w:t>
      </w:r>
    </w:p>
    <w:p w14:paraId="2D5D39ED" w14:textId="77777777" w:rsidR="00A66638" w:rsidRPr="00A66638" w:rsidRDefault="00A66638" w:rsidP="00A66638">
      <w:pPr>
        <w:rPr>
          <w:lang w:val="en-US"/>
        </w:rPr>
      </w:pPr>
      <w:r w:rsidRPr="00A66638">
        <w:rPr>
          <w:lang w:val="en-US"/>
        </w:rPr>
        <w:t xml:space="preserve"> 100% { transform:translateY(-300px);}</w:t>
      </w:r>
    </w:p>
    <w:p w14:paraId="311AB114" w14:textId="1D4B273D" w:rsidR="0023576E" w:rsidRDefault="00A66638" w:rsidP="00A66638">
      <w:pPr>
        <w:rPr>
          <w:lang w:val="en-US"/>
        </w:rPr>
      </w:pPr>
      <w:r w:rsidRPr="00A66638">
        <w:rPr>
          <w:lang w:val="en-US"/>
        </w:rPr>
        <w:t>}</w:t>
      </w:r>
    </w:p>
    <w:p w14:paraId="672D15AA" w14:textId="47A5180A" w:rsidR="00A66638" w:rsidRDefault="00A66638" w:rsidP="00A66638">
      <w:pPr>
        <w:rPr>
          <w:lang w:val="en-US"/>
        </w:rPr>
      </w:pPr>
    </w:p>
    <w:p w14:paraId="63F0FEE4" w14:textId="77777777" w:rsidR="00A66638" w:rsidRDefault="00A66638" w:rsidP="00A66638">
      <w:pPr>
        <w:pStyle w:val="2"/>
      </w:pPr>
      <w:r>
        <w:t>@keyframes: группировка кадров</w:t>
      </w:r>
    </w:p>
    <w:p w14:paraId="2F6F50E3" w14:textId="77777777" w:rsidR="00A66638" w:rsidRDefault="00A66638" w:rsidP="00A6663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Ключевые кадры в </w:t>
      </w:r>
      <w:r>
        <w:rPr>
          <w:rStyle w:val="HTML"/>
          <w:rFonts w:ascii="Consolas" w:hAnsi="Consolas"/>
          <w:color w:val="333333"/>
          <w:sz w:val="21"/>
          <w:szCs w:val="21"/>
          <w:bdr w:val="none" w:sz="0" w:space="0" w:color="auto" w:frame="1"/>
        </w:rPr>
        <w:t>keyframes</w:t>
      </w:r>
      <w:r>
        <w:rPr>
          <w:rFonts w:ascii="Arial" w:hAnsi="Arial" w:cs="Arial"/>
          <w:color w:val="333333"/>
        </w:rPr>
        <w:t> можно группировать, для этого нужно перечислить их через запятую. Рассмотрим пример:</w:t>
      </w:r>
    </w:p>
    <w:p w14:paraId="5C7EE90F"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@keyframes stretching {</w:t>
      </w:r>
    </w:p>
    <w:p w14:paraId="0BBFC110"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w:t>
      </w:r>
    </w:p>
    <w:p w14:paraId="565E49C5"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50% {</w:t>
      </w:r>
    </w:p>
    <w:p w14:paraId="7A40E4E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100px;</w:t>
      </w:r>
    </w:p>
    <w:p w14:paraId="269B5A8D"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30ED8FD7"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100% {</w:t>
      </w:r>
    </w:p>
    <w:p w14:paraId="24B402EC"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width: 200px;</w:t>
      </w:r>
    </w:p>
    <w:p w14:paraId="28E0ED14" w14:textId="77777777" w:rsidR="00A66638" w:rsidRDefault="00A66638" w:rsidP="00A6663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7F3EDD5" w14:textId="77777777" w:rsidR="00A66638" w:rsidRDefault="00A66638" w:rsidP="00A6663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F7EEDA" w14:textId="77777777" w:rsidR="00A66638" w:rsidRDefault="00A66638" w:rsidP="00A6663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примере первые два кадра сгруппированы. Анимируемый элемент сначала изменит свою ширину до </w:t>
      </w:r>
      <w:r>
        <w:rPr>
          <w:rStyle w:val="HTML"/>
          <w:rFonts w:ascii="Consolas" w:hAnsi="Consolas"/>
          <w:color w:val="333333"/>
          <w:sz w:val="21"/>
          <w:szCs w:val="21"/>
          <w:bdr w:val="none" w:sz="0" w:space="0" w:color="auto" w:frame="1"/>
        </w:rPr>
        <w:t>100px</w:t>
      </w:r>
      <w:r>
        <w:rPr>
          <w:rFonts w:ascii="Arial" w:hAnsi="Arial" w:cs="Arial"/>
          <w:color w:val="333333"/>
        </w:rPr>
        <w:t> и останется в этом состоянии половину времени анимации. А за вторую половину времени он растянется от </w:t>
      </w:r>
      <w:r>
        <w:rPr>
          <w:rStyle w:val="HTML"/>
          <w:rFonts w:ascii="Consolas" w:hAnsi="Consolas"/>
          <w:color w:val="333333"/>
          <w:sz w:val="21"/>
          <w:szCs w:val="21"/>
          <w:bdr w:val="none" w:sz="0" w:space="0" w:color="auto" w:frame="1"/>
        </w:rPr>
        <w:t>100px</w:t>
      </w:r>
      <w:r>
        <w:rPr>
          <w:rFonts w:ascii="Arial" w:hAnsi="Arial" w:cs="Arial"/>
          <w:color w:val="333333"/>
        </w:rPr>
        <w:t> до </w:t>
      </w:r>
      <w:r>
        <w:rPr>
          <w:rStyle w:val="HTML"/>
          <w:rFonts w:ascii="Consolas" w:hAnsi="Consolas"/>
          <w:color w:val="333333"/>
          <w:sz w:val="21"/>
          <w:szCs w:val="21"/>
          <w:bdr w:val="none" w:sz="0" w:space="0" w:color="auto" w:frame="1"/>
        </w:rPr>
        <w:t>200px</w:t>
      </w:r>
      <w:r>
        <w:rPr>
          <w:rFonts w:ascii="Arial" w:hAnsi="Arial" w:cs="Arial"/>
          <w:color w:val="333333"/>
        </w:rPr>
        <w:t>.</w:t>
      </w:r>
    </w:p>
    <w:p w14:paraId="1D77322A" w14:textId="77777777" w:rsidR="00F43A93" w:rsidRPr="00F43A93" w:rsidRDefault="00F43A93" w:rsidP="00F43A93">
      <w:pPr>
        <w:rPr>
          <w:lang w:val="en-US"/>
        </w:rPr>
      </w:pPr>
      <w:r w:rsidRPr="00F43A93">
        <w:rPr>
          <w:lang w:val="en-US"/>
        </w:rPr>
        <w:t>@keyframes lift-up {</w:t>
      </w:r>
    </w:p>
    <w:p w14:paraId="00CC376C" w14:textId="77777777" w:rsidR="00F43A93" w:rsidRPr="00F43A93" w:rsidRDefault="00F43A93" w:rsidP="00F43A93">
      <w:pPr>
        <w:rPr>
          <w:lang w:val="en-US"/>
        </w:rPr>
      </w:pPr>
      <w:r w:rsidRPr="00F43A93">
        <w:rPr>
          <w:lang w:val="en-US"/>
        </w:rPr>
        <w:t xml:space="preserve">  0% {</w:t>
      </w:r>
    </w:p>
    <w:p w14:paraId="3576EC9F" w14:textId="77777777" w:rsidR="00F43A93" w:rsidRPr="00F43A93" w:rsidRDefault="00F43A93" w:rsidP="00F43A93">
      <w:pPr>
        <w:rPr>
          <w:lang w:val="en-US"/>
        </w:rPr>
      </w:pPr>
      <w:r w:rsidRPr="00F43A93">
        <w:rPr>
          <w:lang w:val="en-US"/>
        </w:rPr>
        <w:t xml:space="preserve">    transform: translateY(0px);</w:t>
      </w:r>
    </w:p>
    <w:p w14:paraId="2E60670E" w14:textId="77777777" w:rsidR="00F43A93" w:rsidRPr="00F43A93" w:rsidRDefault="00F43A93" w:rsidP="00F43A93">
      <w:pPr>
        <w:rPr>
          <w:lang w:val="en-US"/>
        </w:rPr>
      </w:pPr>
      <w:r w:rsidRPr="00F43A93">
        <w:rPr>
          <w:lang w:val="en-US"/>
        </w:rPr>
        <w:t xml:space="preserve">  }</w:t>
      </w:r>
    </w:p>
    <w:p w14:paraId="435E5A7A" w14:textId="77777777" w:rsidR="00F43A93" w:rsidRPr="00F43A93" w:rsidRDefault="00F43A93" w:rsidP="00F43A93">
      <w:pPr>
        <w:rPr>
          <w:lang w:val="en-US"/>
        </w:rPr>
      </w:pPr>
      <w:r w:rsidRPr="00F43A93">
        <w:rPr>
          <w:lang w:val="en-US"/>
        </w:rPr>
        <w:t xml:space="preserve">  50%,80% {</w:t>
      </w:r>
    </w:p>
    <w:p w14:paraId="15C1E4B9" w14:textId="77777777" w:rsidR="00F43A93" w:rsidRPr="00F43A93" w:rsidRDefault="00F43A93" w:rsidP="00F43A93">
      <w:pPr>
        <w:rPr>
          <w:lang w:val="en-US"/>
        </w:rPr>
      </w:pPr>
      <w:r w:rsidRPr="00F43A93">
        <w:rPr>
          <w:lang w:val="en-US"/>
        </w:rPr>
        <w:t xml:space="preserve">    transform: translateY(-50px);</w:t>
      </w:r>
    </w:p>
    <w:p w14:paraId="4A703DFC" w14:textId="77777777" w:rsidR="00F43A93" w:rsidRPr="00F43A93" w:rsidRDefault="00F43A93" w:rsidP="00F43A93">
      <w:pPr>
        <w:rPr>
          <w:lang w:val="en-US"/>
        </w:rPr>
      </w:pPr>
      <w:r w:rsidRPr="00F43A93">
        <w:rPr>
          <w:lang w:val="en-US"/>
        </w:rPr>
        <w:t xml:space="preserve">  }</w:t>
      </w:r>
    </w:p>
    <w:p w14:paraId="4F06CFE7" w14:textId="77777777" w:rsidR="00F43A93" w:rsidRPr="00F43A93" w:rsidRDefault="00F43A93" w:rsidP="00F43A93">
      <w:pPr>
        <w:rPr>
          <w:lang w:val="en-US"/>
        </w:rPr>
      </w:pPr>
      <w:r w:rsidRPr="00F43A93">
        <w:rPr>
          <w:lang w:val="en-US"/>
        </w:rPr>
        <w:t xml:space="preserve">  100% {</w:t>
      </w:r>
    </w:p>
    <w:p w14:paraId="5362A536" w14:textId="77777777" w:rsidR="00F43A93" w:rsidRPr="00F43A93" w:rsidRDefault="00F43A93" w:rsidP="00F43A93">
      <w:pPr>
        <w:rPr>
          <w:lang w:val="en-US"/>
        </w:rPr>
      </w:pPr>
      <w:r w:rsidRPr="00F43A93">
        <w:rPr>
          <w:lang w:val="en-US"/>
        </w:rPr>
        <w:t xml:space="preserve">    transform: translateY(-300px);</w:t>
      </w:r>
    </w:p>
    <w:p w14:paraId="0A68EFB9" w14:textId="77777777" w:rsidR="00F43A93" w:rsidRDefault="00F43A93" w:rsidP="00F43A93">
      <w:r w:rsidRPr="00F43A93">
        <w:rPr>
          <w:lang w:val="en-US"/>
        </w:rPr>
        <w:t xml:space="preserve">  </w:t>
      </w:r>
      <w:r>
        <w:t>}</w:t>
      </w:r>
    </w:p>
    <w:p w14:paraId="23980616" w14:textId="6E58F262" w:rsidR="00A66638" w:rsidRDefault="00F43A93" w:rsidP="00F43A93">
      <w:r>
        <w:t>}</w:t>
      </w:r>
    </w:p>
    <w:p w14:paraId="535507C3" w14:textId="77777777" w:rsidR="00F43A93" w:rsidRDefault="00F43A93" w:rsidP="00F43A93">
      <w:pPr>
        <w:pStyle w:val="2"/>
      </w:pPr>
      <w:r>
        <w:t>Множественная анимация, шаг 1</w:t>
      </w:r>
    </w:p>
    <w:p w14:paraId="00179A9C" w14:textId="77777777" w:rsidR="00F43A93" w:rsidRDefault="00F43A93" w:rsidP="00F43A9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Одному элементу могут быть одновременно назначены несколько анимаций.</w:t>
      </w:r>
    </w:p>
    <w:p w14:paraId="24931330" w14:textId="77777777" w:rsidR="00F43A93" w:rsidRDefault="00F43A93" w:rsidP="00F43A9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этих анимациях меняются разные свойства элемента, то они будут проигрываться одновременно.</w:t>
      </w:r>
    </w:p>
    <w:p w14:paraId="3953DAFA" w14:textId="77777777" w:rsidR="00F43A93" w:rsidRDefault="00F43A93" w:rsidP="00F43A9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следующем задании попробуем создать множественную анимацию одного объекта. Сначала давайте создадим и назначим первую анимацию.</w:t>
      </w:r>
    </w:p>
    <w:p w14:paraId="6A87F3AB" w14:textId="77777777" w:rsid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 одним ключевым кадром </w:t>
      </w:r>
      <w:r>
        <w:rPr>
          <w:rStyle w:val="HTML"/>
          <w:rFonts w:ascii="Consolas" w:hAnsi="Consolas"/>
          <w:color w:val="4EB543"/>
          <w:sz w:val="21"/>
          <w:szCs w:val="21"/>
          <w:bdr w:val="none" w:sz="0" w:space="0" w:color="auto" w:frame="1"/>
        </w:rPr>
        <w:t>50%</w:t>
      </w:r>
      <w:r>
        <w:rPr>
          <w:rStyle w:val="mark"/>
          <w:rFonts w:ascii="Arial" w:hAnsi="Arial" w:cs="Arial"/>
          <w:color w:val="4EB543"/>
          <w:sz w:val="21"/>
          <w:szCs w:val="21"/>
        </w:rPr>
        <w:t>,</w:t>
      </w:r>
      <w:r>
        <w:rPr>
          <w:rFonts w:ascii="Arial" w:hAnsi="Arial" w:cs="Arial"/>
          <w:color w:val="4EB543"/>
          <w:sz w:val="21"/>
          <w:szCs w:val="21"/>
        </w:rPr>
        <w:t> содержащим трансформацию поворота </w:t>
      </w:r>
      <w:r>
        <w:rPr>
          <w:rStyle w:val="HTML"/>
          <w:rFonts w:ascii="Consolas" w:hAnsi="Consolas"/>
          <w:color w:val="4EB543"/>
          <w:sz w:val="21"/>
          <w:szCs w:val="21"/>
          <w:bdr w:val="none" w:sz="0" w:space="0" w:color="auto" w:frame="1"/>
        </w:rPr>
        <w:t>transform: rotate(360deg)</w:t>
      </w:r>
      <w:r>
        <w:rPr>
          <w:rStyle w:val="mark"/>
          <w:rFonts w:ascii="Arial" w:hAnsi="Arial" w:cs="Arial"/>
          <w:color w:val="4EB543"/>
          <w:sz w:val="21"/>
          <w:szCs w:val="21"/>
        </w:rPr>
        <w:t>.</w:t>
      </w:r>
    </w:p>
    <w:p w14:paraId="7C9BC920" w14:textId="77777777" w:rsidR="00F61392" w:rsidRPr="00F61392" w:rsidRDefault="00F61392" w:rsidP="00F61392">
      <w:pPr>
        <w:pStyle w:val="course-goalslist-item"/>
        <w:numPr>
          <w:ilvl w:val="0"/>
          <w:numId w:val="139"/>
        </w:numPr>
        <w:shd w:val="clear" w:color="auto" w:fill="F2F2F2"/>
        <w:spacing w:before="150" w:beforeAutospacing="0" w:after="120" w:afterAutospacing="0" w:line="330" w:lineRule="atLeast"/>
        <w:ind w:left="0"/>
        <w:rPr>
          <w:rFonts w:ascii="Arial" w:hAnsi="Arial" w:cs="Arial"/>
          <w:color w:val="4EB543"/>
          <w:sz w:val="21"/>
          <w:szCs w:val="21"/>
          <w:lang w:val="en-US"/>
        </w:rPr>
      </w:pPr>
      <w:r>
        <w:rPr>
          <w:rFonts w:ascii="Arial" w:hAnsi="Arial" w:cs="Arial"/>
          <w:color w:val="4EB543"/>
          <w:sz w:val="21"/>
          <w:szCs w:val="21"/>
        </w:rPr>
        <w:t>Блоку</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.stone-wheel</w:t>
      </w:r>
      <w:r w:rsidRPr="00F61392">
        <w:rPr>
          <w:rFonts w:ascii="Arial" w:hAnsi="Arial" w:cs="Arial"/>
          <w:color w:val="4EB543"/>
          <w:sz w:val="21"/>
          <w:szCs w:val="21"/>
          <w:lang w:val="en-US"/>
        </w:rPr>
        <w:t> </w:t>
      </w:r>
      <w:r>
        <w:rPr>
          <w:rFonts w:ascii="Arial" w:hAnsi="Arial" w:cs="Arial"/>
          <w:color w:val="4EB543"/>
          <w:sz w:val="21"/>
          <w:szCs w:val="21"/>
        </w:rPr>
        <w:t>задайте</w:t>
      </w:r>
      <w:r w:rsidRPr="00F61392">
        <w:rPr>
          <w:rFonts w:ascii="Arial" w:hAnsi="Arial" w:cs="Arial"/>
          <w:color w:val="4EB543"/>
          <w:sz w:val="21"/>
          <w:szCs w:val="21"/>
          <w:lang w:val="en-US"/>
        </w:rPr>
        <w:t xml:space="preserve"> </w:t>
      </w:r>
      <w:r>
        <w:rPr>
          <w:rFonts w:ascii="Arial" w:hAnsi="Arial" w:cs="Arial"/>
          <w:color w:val="4EB543"/>
          <w:sz w:val="21"/>
          <w:szCs w:val="21"/>
        </w:rPr>
        <w:t>свойства</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animation-name: rotate</w:t>
      </w:r>
      <w:r w:rsidRPr="00F61392">
        <w:rPr>
          <w:rFonts w:ascii="Arial" w:hAnsi="Arial" w:cs="Arial"/>
          <w:color w:val="4EB543"/>
          <w:sz w:val="21"/>
          <w:szCs w:val="21"/>
          <w:lang w:val="en-US"/>
        </w:rPr>
        <w:t> </w:t>
      </w:r>
      <w:r>
        <w:rPr>
          <w:rFonts w:ascii="Arial" w:hAnsi="Arial" w:cs="Arial"/>
          <w:color w:val="4EB543"/>
          <w:sz w:val="21"/>
          <w:szCs w:val="21"/>
        </w:rPr>
        <w:t>и</w:t>
      </w:r>
      <w:r w:rsidRPr="00F61392">
        <w:rPr>
          <w:rFonts w:ascii="Arial" w:hAnsi="Arial" w:cs="Arial"/>
          <w:color w:val="4EB543"/>
          <w:sz w:val="21"/>
          <w:szCs w:val="21"/>
          <w:lang w:val="en-US"/>
        </w:rPr>
        <w:t> </w:t>
      </w:r>
      <w:r w:rsidRPr="00F61392">
        <w:rPr>
          <w:rStyle w:val="HTML"/>
          <w:rFonts w:ascii="Consolas" w:hAnsi="Consolas"/>
          <w:color w:val="4EB543"/>
          <w:sz w:val="21"/>
          <w:szCs w:val="21"/>
          <w:bdr w:val="none" w:sz="0" w:space="0" w:color="auto" w:frame="1"/>
          <w:lang w:val="en-US"/>
        </w:rPr>
        <w:t>animation-duration: 3s</w:t>
      </w:r>
    </w:p>
    <w:p w14:paraId="36F158A9" w14:textId="77777777" w:rsidR="00F61392" w:rsidRPr="00F61392" w:rsidRDefault="00F61392" w:rsidP="00F61392">
      <w:pPr>
        <w:rPr>
          <w:lang w:val="en-US"/>
        </w:rPr>
      </w:pPr>
    </w:p>
    <w:p w14:paraId="332AED04" w14:textId="732A404A" w:rsidR="00F61392" w:rsidRDefault="00F61392" w:rsidP="00F61392">
      <w:r>
        <w:t>@keyframes rotate {</w:t>
      </w:r>
    </w:p>
    <w:p w14:paraId="10D38924" w14:textId="77777777" w:rsidR="00F61392" w:rsidRDefault="00F61392" w:rsidP="00F61392">
      <w:r>
        <w:t xml:space="preserve">  50% {</w:t>
      </w:r>
    </w:p>
    <w:p w14:paraId="1E40D461" w14:textId="77777777" w:rsidR="00F61392" w:rsidRDefault="00F61392" w:rsidP="00F61392">
      <w:r>
        <w:t xml:space="preserve">    transform:rotate(360deg);</w:t>
      </w:r>
    </w:p>
    <w:p w14:paraId="3820421A" w14:textId="77777777" w:rsidR="00F61392" w:rsidRPr="00F61392" w:rsidRDefault="00F61392" w:rsidP="00F61392">
      <w:pPr>
        <w:rPr>
          <w:lang w:val="en-US"/>
        </w:rPr>
      </w:pPr>
      <w:r>
        <w:t xml:space="preserve">  </w:t>
      </w:r>
      <w:r w:rsidRPr="00F61392">
        <w:rPr>
          <w:lang w:val="en-US"/>
        </w:rPr>
        <w:t>}}</w:t>
      </w:r>
    </w:p>
    <w:p w14:paraId="4894ABC2" w14:textId="77777777" w:rsidR="00F61392" w:rsidRPr="00F61392" w:rsidRDefault="00F61392" w:rsidP="00F61392">
      <w:pPr>
        <w:rPr>
          <w:lang w:val="en-US"/>
        </w:rPr>
      </w:pPr>
      <w:r w:rsidRPr="00F61392">
        <w:rPr>
          <w:lang w:val="en-US"/>
        </w:rPr>
        <w:t xml:space="preserve">  </w:t>
      </w:r>
    </w:p>
    <w:p w14:paraId="0A8E1E93" w14:textId="77777777" w:rsidR="00F61392" w:rsidRPr="00F61392" w:rsidRDefault="00F61392" w:rsidP="00F61392">
      <w:pPr>
        <w:rPr>
          <w:lang w:val="en-US"/>
        </w:rPr>
      </w:pPr>
      <w:r w:rsidRPr="00F61392">
        <w:rPr>
          <w:lang w:val="en-US"/>
        </w:rPr>
        <w:t>.stone-wheel {</w:t>
      </w:r>
    </w:p>
    <w:p w14:paraId="0937B2DD" w14:textId="77777777" w:rsidR="00F61392" w:rsidRPr="00F61392" w:rsidRDefault="00F61392" w:rsidP="00F61392">
      <w:pPr>
        <w:rPr>
          <w:lang w:val="en-US"/>
        </w:rPr>
      </w:pPr>
      <w:r w:rsidRPr="00F61392">
        <w:rPr>
          <w:lang w:val="en-US"/>
        </w:rPr>
        <w:t xml:space="preserve">  animation-name:rotate;</w:t>
      </w:r>
    </w:p>
    <w:p w14:paraId="655783EC" w14:textId="7F7FC0F0" w:rsidR="00F43A93" w:rsidRDefault="00F61392" w:rsidP="00F61392">
      <w:r w:rsidRPr="00F61392">
        <w:rPr>
          <w:lang w:val="en-US"/>
        </w:rPr>
        <w:lastRenderedPageBreak/>
        <w:t xml:space="preserve">  </w:t>
      </w:r>
      <w:r>
        <w:t>animation-duration:3s;</w:t>
      </w:r>
    </w:p>
    <w:p w14:paraId="156E6B2A" w14:textId="77777777" w:rsidR="00F61392" w:rsidRDefault="00F61392" w:rsidP="00F61392">
      <w:pPr>
        <w:pStyle w:val="2"/>
      </w:pPr>
      <w:r>
        <w:t>Множественная анимация, шаг 2</w:t>
      </w:r>
    </w:p>
    <w:p w14:paraId="4811EA9F" w14:textId="77777777" w:rsidR="00F61392" w:rsidRDefault="00F61392" w:rsidP="00F613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разберём, как добавить элементу вторую параллельную анимацию.</w:t>
      </w:r>
    </w:p>
    <w:p w14:paraId="7262B0B9"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у нас есть две анимации:</w:t>
      </w:r>
    </w:p>
    <w:p w14:paraId="4F2296AD"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move {</w:t>
      </w:r>
    </w:p>
    <w:p w14:paraId="7CFB533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left: 100px; }</w:t>
      </w:r>
    </w:p>
    <w:p w14:paraId="50B48C8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w:t>
      </w:r>
    </w:p>
    <w:p w14:paraId="397FA9DA"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@keyframes stretch {</w:t>
      </w:r>
    </w:p>
    <w:p w14:paraId="71A3DA5F"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to { width: 100px; }</w:t>
      </w:r>
    </w:p>
    <w:p w14:paraId="35FD67F9"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58A7FDE" w14:textId="77777777" w:rsidR="00F61392" w:rsidRPr="00F61392" w:rsidRDefault="00F61392" w:rsidP="00F6139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Чтобы назначить элементу вторую анимацию, нужно добавить её название и длительность через запятую в свойствах </w:t>
      </w:r>
      <w:r>
        <w:rPr>
          <w:rStyle w:val="HTML"/>
          <w:rFonts w:ascii="Consolas" w:hAnsi="Consolas"/>
          <w:color w:val="333333"/>
          <w:sz w:val="21"/>
          <w:szCs w:val="21"/>
          <w:bdr w:val="none" w:sz="0" w:space="0" w:color="auto" w:frame="1"/>
        </w:rPr>
        <w:t>animation-name</w:t>
      </w:r>
      <w:r>
        <w:rPr>
          <w:rFonts w:ascii="Arial" w:hAnsi="Arial" w:cs="Arial"/>
          <w:color w:val="333333"/>
        </w:rPr>
        <w:t> и </w:t>
      </w:r>
      <w:r>
        <w:rPr>
          <w:rStyle w:val="HTML"/>
          <w:rFonts w:ascii="Consolas" w:hAnsi="Consolas"/>
          <w:color w:val="333333"/>
          <w:sz w:val="21"/>
          <w:szCs w:val="21"/>
          <w:bdr w:val="none" w:sz="0" w:space="0" w:color="auto" w:frame="1"/>
        </w:rPr>
        <w:t>animation-duration</w:t>
      </w:r>
      <w:r>
        <w:rPr>
          <w:rFonts w:ascii="Arial" w:hAnsi="Arial" w:cs="Arial"/>
          <w:color w:val="333333"/>
        </w:rPr>
        <w:t>. Вот</w:t>
      </w:r>
      <w:r w:rsidRPr="00F61392">
        <w:rPr>
          <w:rFonts w:ascii="Arial" w:hAnsi="Arial" w:cs="Arial"/>
          <w:color w:val="333333"/>
          <w:lang w:val="en-US"/>
        </w:rPr>
        <w:t xml:space="preserve"> </w:t>
      </w:r>
      <w:r>
        <w:rPr>
          <w:rFonts w:ascii="Arial" w:hAnsi="Arial" w:cs="Arial"/>
          <w:color w:val="333333"/>
        </w:rPr>
        <w:t>так</w:t>
      </w:r>
      <w:r w:rsidRPr="00F61392">
        <w:rPr>
          <w:rFonts w:ascii="Arial" w:hAnsi="Arial" w:cs="Arial"/>
          <w:color w:val="333333"/>
          <w:lang w:val="en-US"/>
        </w:rPr>
        <w:t>:</w:t>
      </w:r>
    </w:p>
    <w:p w14:paraId="3D583B45"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.element {</w:t>
      </w:r>
    </w:p>
    <w:p w14:paraId="7CE694D0"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animation-name: move, stretch;</w:t>
      </w:r>
    </w:p>
    <w:p w14:paraId="34E7EC18" w14:textId="77777777" w:rsidR="00F61392" w:rsidRPr="00F61392" w:rsidRDefault="00F61392" w:rsidP="00F61392">
      <w:pPr>
        <w:pStyle w:val="HTML0"/>
        <w:shd w:val="clear" w:color="auto" w:fill="F8F8F8"/>
        <w:spacing w:before="300" w:after="300"/>
        <w:ind w:left="-225"/>
        <w:rPr>
          <w:rStyle w:val="HTML"/>
          <w:rFonts w:ascii="Consolas" w:hAnsi="Consolas"/>
          <w:color w:val="333333"/>
          <w:bdr w:val="none" w:sz="0" w:space="0" w:color="auto" w:frame="1"/>
          <w:lang w:val="en-US"/>
        </w:rPr>
      </w:pPr>
      <w:r w:rsidRPr="00F61392">
        <w:rPr>
          <w:rStyle w:val="HTML"/>
          <w:rFonts w:ascii="Consolas" w:hAnsi="Consolas"/>
          <w:color w:val="333333"/>
          <w:bdr w:val="none" w:sz="0" w:space="0" w:color="auto" w:frame="1"/>
          <w:lang w:val="en-US"/>
        </w:rPr>
        <w:t xml:space="preserve">  animation-duration: 5s, 5s;</w:t>
      </w:r>
    </w:p>
    <w:p w14:paraId="40592A5D" w14:textId="77777777" w:rsidR="00F61392" w:rsidRDefault="00F61392" w:rsidP="00F6139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7BAFCDD"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примере две анимации запустятся одновременно, элемент будет параллельно двигаться и удлиняться в течение 5-ти секунд.</w:t>
      </w:r>
    </w:p>
    <w:p w14:paraId="1B838447" w14:textId="77777777" w:rsidR="00F61392" w:rsidRDefault="00F61392" w:rsidP="00F613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Множественные анимации задаются так же, как и множественные фоны и тени — с помощью перечисления свойств через запятую.</w:t>
      </w:r>
    </w:p>
    <w:p w14:paraId="1F76510A" w14:textId="77777777" w:rsidR="00F61392" w:rsidRDefault="00F61392" w:rsidP="00F6139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Добавим к элементу из </w:t>
      </w:r>
      <w:hyperlink r:id="rId255" w:history="1">
        <w:r>
          <w:rPr>
            <w:rStyle w:val="a6"/>
            <w:rFonts w:ascii="Arial" w:hAnsi="Arial" w:cs="Arial"/>
            <w:color w:val="3F3CCB"/>
          </w:rPr>
          <w:t>прошлого шага</w:t>
        </w:r>
      </w:hyperlink>
      <w:r>
        <w:rPr>
          <w:rFonts w:ascii="Arial" w:hAnsi="Arial" w:cs="Arial"/>
          <w:color w:val="333333"/>
        </w:rPr>
        <w:t> вторую анимацию.</w:t>
      </w:r>
    </w:p>
    <w:p w14:paraId="0F60D62A"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Cоздайте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с ключевыми кадрами: </w:t>
      </w:r>
      <w:r>
        <w:rPr>
          <w:rFonts w:ascii="Arial" w:hAnsi="Arial" w:cs="Arial"/>
          <w:color w:val="4EB543"/>
          <w:sz w:val="21"/>
          <w:szCs w:val="21"/>
        </w:rPr>
        <w:br/>
      </w:r>
      <w:r>
        <w:rPr>
          <w:rStyle w:val="HTML"/>
          <w:rFonts w:ascii="Consolas" w:hAnsi="Consolas"/>
          <w:color w:val="4EB543"/>
          <w:sz w:val="21"/>
          <w:szCs w:val="21"/>
          <w:bdr w:val="none" w:sz="0" w:space="0" w:color="auto" w:frame="1"/>
        </w:rPr>
        <w:t>50%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0px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100%</w:t>
      </w:r>
      <w:r>
        <w:rPr>
          <w:rFonts w:ascii="Arial" w:hAnsi="Arial" w:cs="Arial"/>
          <w:color w:val="4EB543"/>
          <w:sz w:val="21"/>
          <w:szCs w:val="21"/>
        </w:rPr>
        <w:t> со свойством </w:t>
      </w:r>
      <w:r>
        <w:rPr>
          <w:rStyle w:val="HTML"/>
          <w:rFonts w:ascii="Consolas" w:hAnsi="Consolas"/>
          <w:color w:val="4EB543"/>
          <w:sz w:val="21"/>
          <w:szCs w:val="21"/>
          <w:bdr w:val="none" w:sz="0" w:space="0" w:color="auto" w:frame="1"/>
        </w:rPr>
        <w:t>bottom: -50px</w:t>
      </w:r>
      <w:r>
        <w:rPr>
          <w:rStyle w:val="mark"/>
          <w:rFonts w:ascii="Arial" w:hAnsi="Arial" w:cs="Arial"/>
          <w:color w:val="4EB543"/>
          <w:sz w:val="21"/>
          <w:szCs w:val="21"/>
        </w:rPr>
        <w:t>.</w:t>
      </w:r>
    </w:p>
    <w:p w14:paraId="1104B7CB" w14:textId="77777777" w:rsidR="001D69B0" w:rsidRDefault="001D69B0" w:rsidP="001D69B0">
      <w:pPr>
        <w:pStyle w:val="course-goalslist-item"/>
        <w:numPr>
          <w:ilvl w:val="0"/>
          <w:numId w:val="140"/>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Блоку </w:t>
      </w:r>
      <w:r>
        <w:rPr>
          <w:rStyle w:val="HTML"/>
          <w:rFonts w:ascii="Consolas" w:hAnsi="Consolas"/>
          <w:color w:val="4EB543"/>
          <w:sz w:val="21"/>
          <w:szCs w:val="21"/>
          <w:bdr w:val="none" w:sz="0" w:space="0" w:color="auto" w:frame="1"/>
        </w:rPr>
        <w:t>.stone-wheel</w:t>
      </w:r>
      <w:r>
        <w:rPr>
          <w:rFonts w:ascii="Arial" w:hAnsi="Arial" w:cs="Arial"/>
          <w:color w:val="4EB543"/>
          <w:sz w:val="21"/>
          <w:szCs w:val="21"/>
        </w:rPr>
        <w:t> добавьте вторую анимацию </w:t>
      </w:r>
      <w:r>
        <w:rPr>
          <w:rStyle w:val="HTML"/>
          <w:rFonts w:ascii="Consolas" w:hAnsi="Consolas"/>
          <w:color w:val="4EB543"/>
          <w:sz w:val="21"/>
          <w:szCs w:val="21"/>
          <w:bdr w:val="none" w:sz="0" w:space="0" w:color="auto" w:frame="1"/>
        </w:rPr>
        <w:t>move</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6s</w:t>
      </w:r>
    </w:p>
    <w:p w14:paraId="2EC5B5D6" w14:textId="77777777" w:rsidR="001D69B0" w:rsidRDefault="001D69B0" w:rsidP="001D69B0">
      <w:r>
        <w:t>@keyframes rotate {</w:t>
      </w:r>
    </w:p>
    <w:p w14:paraId="71DD9DAB" w14:textId="77777777" w:rsidR="001D69B0" w:rsidRDefault="001D69B0" w:rsidP="001D69B0">
      <w:r>
        <w:t xml:space="preserve">  50% {</w:t>
      </w:r>
    </w:p>
    <w:p w14:paraId="5DF69B89" w14:textId="77777777" w:rsidR="001D69B0" w:rsidRDefault="001D69B0" w:rsidP="001D69B0">
      <w:r>
        <w:t xml:space="preserve">    transform: rotate(360deg);</w:t>
      </w:r>
    </w:p>
    <w:p w14:paraId="58B9BEB2" w14:textId="77777777" w:rsidR="001D69B0" w:rsidRDefault="001D69B0" w:rsidP="001D69B0">
      <w:r>
        <w:t xml:space="preserve">  }</w:t>
      </w:r>
    </w:p>
    <w:p w14:paraId="68D58A07" w14:textId="77777777" w:rsidR="001D69B0" w:rsidRDefault="001D69B0" w:rsidP="001D69B0">
      <w:r>
        <w:t>}</w:t>
      </w:r>
    </w:p>
    <w:p w14:paraId="631D26CD" w14:textId="77777777" w:rsidR="001D69B0" w:rsidRDefault="001D69B0" w:rsidP="001D69B0"/>
    <w:p w14:paraId="706674C4" w14:textId="77777777" w:rsidR="001D69B0" w:rsidRDefault="001D69B0" w:rsidP="001D69B0"/>
    <w:p w14:paraId="259A6B6E" w14:textId="77777777" w:rsidR="001D69B0" w:rsidRDefault="001D69B0" w:rsidP="001D69B0">
      <w:r>
        <w:t>@keyframes move {</w:t>
      </w:r>
    </w:p>
    <w:p w14:paraId="301827EA" w14:textId="77777777" w:rsidR="001D69B0" w:rsidRDefault="001D69B0" w:rsidP="001D69B0">
      <w:r>
        <w:t xml:space="preserve">  50% {</w:t>
      </w:r>
    </w:p>
    <w:p w14:paraId="29C00464" w14:textId="77777777" w:rsidR="001D69B0" w:rsidRDefault="001D69B0" w:rsidP="001D69B0">
      <w:r>
        <w:t xml:space="preserve">    bottom:0px;</w:t>
      </w:r>
    </w:p>
    <w:p w14:paraId="467535A3" w14:textId="77777777" w:rsidR="001D69B0" w:rsidRDefault="001D69B0" w:rsidP="001D69B0">
      <w:r>
        <w:t xml:space="preserve">  }</w:t>
      </w:r>
    </w:p>
    <w:p w14:paraId="199788BB" w14:textId="77777777" w:rsidR="001D69B0" w:rsidRDefault="001D69B0" w:rsidP="001D69B0">
      <w:r>
        <w:t xml:space="preserve">  100% { bottom:-50px;</w:t>
      </w:r>
    </w:p>
    <w:p w14:paraId="65653198" w14:textId="77777777" w:rsidR="001D69B0" w:rsidRDefault="001D69B0" w:rsidP="001D69B0">
      <w:r>
        <w:t xml:space="preserve">  }</w:t>
      </w:r>
    </w:p>
    <w:p w14:paraId="762C6EE1" w14:textId="77777777" w:rsidR="001D69B0" w:rsidRDefault="001D69B0" w:rsidP="001D69B0">
      <w:r>
        <w:t>}</w:t>
      </w:r>
    </w:p>
    <w:p w14:paraId="21A6A5B3" w14:textId="77777777" w:rsidR="001D69B0" w:rsidRDefault="001D69B0" w:rsidP="001D69B0"/>
    <w:p w14:paraId="112F9687" w14:textId="77777777" w:rsidR="001D69B0" w:rsidRDefault="001D69B0" w:rsidP="001D69B0">
      <w:r>
        <w:t>.stone-wheel {</w:t>
      </w:r>
    </w:p>
    <w:p w14:paraId="69AE6BFE" w14:textId="77777777" w:rsidR="001D69B0" w:rsidRDefault="001D69B0" w:rsidP="001D69B0">
      <w:r>
        <w:t xml:space="preserve">  animation-name: rotate,move;</w:t>
      </w:r>
    </w:p>
    <w:p w14:paraId="6371DCE4" w14:textId="77777777" w:rsidR="001D69B0" w:rsidRDefault="001D69B0" w:rsidP="001D69B0">
      <w:r>
        <w:t xml:space="preserve">  animation-duration: 3s,6s;</w:t>
      </w:r>
    </w:p>
    <w:p w14:paraId="6319C22D" w14:textId="41E610C7" w:rsidR="00F61392" w:rsidRDefault="001D69B0" w:rsidP="001D69B0">
      <w:r>
        <w:t>}</w:t>
      </w:r>
    </w:p>
    <w:p w14:paraId="1B043401" w14:textId="77777777" w:rsidR="001D69B0" w:rsidRDefault="001D69B0" w:rsidP="001D69B0">
      <w:pPr>
        <w:pStyle w:val="2"/>
      </w:pPr>
      <w:r>
        <w:lastRenderedPageBreak/>
        <w:t>Водное путешествие</w:t>
      </w:r>
    </w:p>
    <w:p w14:paraId="0B4BD0B9" w14:textId="77777777" w:rsidR="001D69B0" w:rsidRDefault="001D69B0" w:rsidP="001D69B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мере изучения анимаций CSS мы будем наблюдать за развитием цивилизации. И сейчас нам предстоит первое путешествие в новый мир механизмов и шестерёнок.</w:t>
      </w:r>
    </w:p>
    <w:p w14:paraId="7693122F" w14:textId="77777777" w:rsidR="001D69B0" w:rsidRPr="004243F6" w:rsidRDefault="001D69B0" w:rsidP="001D69B0">
      <w:pPr>
        <w:pStyle w:val="a3"/>
        <w:shd w:val="clear" w:color="auto" w:fill="FFFFFF"/>
        <w:spacing w:before="255" w:beforeAutospacing="0" w:after="0" w:afterAutospacing="0" w:line="375" w:lineRule="atLeast"/>
        <w:rPr>
          <w:rFonts w:ascii="Arial" w:hAnsi="Arial" w:cs="Arial"/>
          <w:color w:val="333333"/>
          <w:lang w:val="en-US"/>
        </w:rPr>
      </w:pPr>
      <w:r>
        <w:rPr>
          <w:rFonts w:ascii="Arial" w:hAnsi="Arial" w:cs="Arial"/>
          <w:color w:val="333333"/>
        </w:rPr>
        <w:t>Ваша задача — создать нужные кадры анимации и отправить корабль в плавание. Свойства</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animation-name</w:t>
      </w:r>
      <w:r w:rsidRPr="004243F6">
        <w:rPr>
          <w:rFonts w:ascii="Arial" w:hAnsi="Arial" w:cs="Arial"/>
          <w:color w:val="333333"/>
          <w:lang w:val="en-US"/>
        </w:rPr>
        <w:t> </w:t>
      </w:r>
      <w:r>
        <w:rPr>
          <w:rFonts w:ascii="Arial" w:hAnsi="Arial" w:cs="Arial"/>
          <w:color w:val="333333"/>
        </w:rPr>
        <w:t>и</w:t>
      </w:r>
      <w:r w:rsidRPr="004243F6">
        <w:rPr>
          <w:rFonts w:ascii="Arial" w:hAnsi="Arial" w:cs="Arial"/>
          <w:color w:val="333333"/>
          <w:lang w:val="en-US"/>
        </w:rPr>
        <w:t> </w:t>
      </w:r>
      <w:r w:rsidRPr="004243F6">
        <w:rPr>
          <w:rStyle w:val="HTML"/>
          <w:rFonts w:ascii="Consolas" w:hAnsi="Consolas"/>
          <w:color w:val="333333"/>
          <w:sz w:val="21"/>
          <w:szCs w:val="21"/>
          <w:bdr w:val="none" w:sz="0" w:space="0" w:color="auto" w:frame="1"/>
          <w:lang w:val="en-US"/>
        </w:rPr>
        <w:t>animation-duration</w:t>
      </w:r>
      <w:r w:rsidRPr="004243F6">
        <w:rPr>
          <w:rFonts w:ascii="Arial" w:hAnsi="Arial" w:cs="Arial"/>
          <w:color w:val="333333"/>
          <w:lang w:val="en-US"/>
        </w:rPr>
        <w:t> </w:t>
      </w:r>
      <w:r>
        <w:rPr>
          <w:rFonts w:ascii="Arial" w:hAnsi="Arial" w:cs="Arial"/>
          <w:color w:val="333333"/>
        </w:rPr>
        <w:t>для</w:t>
      </w:r>
      <w:r w:rsidRPr="004243F6">
        <w:rPr>
          <w:rFonts w:ascii="Arial" w:hAnsi="Arial" w:cs="Arial"/>
          <w:color w:val="333333"/>
          <w:lang w:val="en-US"/>
        </w:rPr>
        <w:t xml:space="preserve"> </w:t>
      </w:r>
      <w:r>
        <w:rPr>
          <w:rFonts w:ascii="Arial" w:hAnsi="Arial" w:cs="Arial"/>
          <w:color w:val="333333"/>
        </w:rPr>
        <w:t>объектов</w:t>
      </w:r>
      <w:r w:rsidRPr="004243F6">
        <w:rPr>
          <w:rFonts w:ascii="Arial" w:hAnsi="Arial" w:cs="Arial"/>
          <w:color w:val="333333"/>
          <w:lang w:val="en-US"/>
        </w:rPr>
        <w:t xml:space="preserve"> </w:t>
      </w:r>
      <w:r>
        <w:rPr>
          <w:rFonts w:ascii="Arial" w:hAnsi="Arial" w:cs="Arial"/>
          <w:color w:val="333333"/>
        </w:rPr>
        <w:t>уже</w:t>
      </w:r>
      <w:r w:rsidRPr="004243F6">
        <w:rPr>
          <w:rFonts w:ascii="Arial" w:hAnsi="Arial" w:cs="Arial"/>
          <w:color w:val="333333"/>
          <w:lang w:val="en-US"/>
        </w:rPr>
        <w:t xml:space="preserve"> </w:t>
      </w:r>
      <w:r>
        <w:rPr>
          <w:rFonts w:ascii="Arial" w:hAnsi="Arial" w:cs="Arial"/>
          <w:color w:val="333333"/>
        </w:rPr>
        <w:t>заданы</w:t>
      </w:r>
      <w:r w:rsidRPr="004243F6">
        <w:rPr>
          <w:rFonts w:ascii="Arial" w:hAnsi="Arial" w:cs="Arial"/>
          <w:color w:val="333333"/>
          <w:lang w:val="en-US"/>
        </w:rPr>
        <w:t>.</w:t>
      </w:r>
    </w:p>
    <w:p w14:paraId="62ECB8AE" w14:textId="77777777" w:rsidR="004243F6" w:rsidRPr="004243F6" w:rsidRDefault="004243F6" w:rsidP="004243F6">
      <w:pPr>
        <w:rPr>
          <w:lang w:val="en-US"/>
        </w:rPr>
      </w:pPr>
      <w:r w:rsidRPr="004243F6">
        <w:rPr>
          <w:lang w:val="en-US"/>
        </w:rPr>
        <w:t>@keyframes move-clouds {</w:t>
      </w:r>
    </w:p>
    <w:p w14:paraId="2E75DAA1" w14:textId="77777777" w:rsidR="004243F6" w:rsidRPr="004243F6" w:rsidRDefault="004243F6" w:rsidP="004243F6">
      <w:pPr>
        <w:rPr>
          <w:lang w:val="en-US"/>
        </w:rPr>
      </w:pPr>
      <w:r w:rsidRPr="004243F6">
        <w:rPr>
          <w:lang w:val="en-US"/>
        </w:rPr>
        <w:t xml:space="preserve">  to {</w:t>
      </w:r>
    </w:p>
    <w:p w14:paraId="7A513025" w14:textId="77777777" w:rsidR="004243F6" w:rsidRPr="004243F6" w:rsidRDefault="004243F6" w:rsidP="004243F6">
      <w:pPr>
        <w:rPr>
          <w:lang w:val="en-US"/>
        </w:rPr>
      </w:pPr>
      <w:r w:rsidRPr="004243F6">
        <w:rPr>
          <w:lang w:val="en-US"/>
        </w:rPr>
        <w:t xml:space="preserve">    transform: translateX(-1000px);</w:t>
      </w:r>
    </w:p>
    <w:p w14:paraId="17B0FD98" w14:textId="77777777" w:rsidR="004243F6" w:rsidRPr="004243F6" w:rsidRDefault="004243F6" w:rsidP="004243F6">
      <w:pPr>
        <w:rPr>
          <w:lang w:val="en-US"/>
        </w:rPr>
      </w:pPr>
      <w:r w:rsidRPr="004243F6">
        <w:rPr>
          <w:lang w:val="en-US"/>
        </w:rPr>
        <w:t xml:space="preserve">  }</w:t>
      </w:r>
    </w:p>
    <w:p w14:paraId="7BFD7753" w14:textId="77777777" w:rsidR="004243F6" w:rsidRPr="004243F6" w:rsidRDefault="004243F6" w:rsidP="004243F6">
      <w:pPr>
        <w:rPr>
          <w:lang w:val="en-US"/>
        </w:rPr>
      </w:pPr>
      <w:r w:rsidRPr="004243F6">
        <w:rPr>
          <w:lang w:val="en-US"/>
        </w:rPr>
        <w:t>}</w:t>
      </w:r>
    </w:p>
    <w:p w14:paraId="45D79374" w14:textId="77777777" w:rsidR="004243F6" w:rsidRPr="004243F6" w:rsidRDefault="004243F6" w:rsidP="004243F6">
      <w:pPr>
        <w:rPr>
          <w:lang w:val="en-US"/>
        </w:rPr>
      </w:pPr>
    </w:p>
    <w:p w14:paraId="7A409CFB" w14:textId="77777777" w:rsidR="004243F6" w:rsidRPr="004243F6" w:rsidRDefault="004243F6" w:rsidP="004243F6">
      <w:pPr>
        <w:rPr>
          <w:lang w:val="en-US"/>
        </w:rPr>
      </w:pPr>
      <w:r w:rsidRPr="004243F6">
        <w:rPr>
          <w:lang w:val="en-US"/>
        </w:rPr>
        <w:t>@keyframes move-sun {</w:t>
      </w:r>
    </w:p>
    <w:p w14:paraId="1BD35334" w14:textId="77777777" w:rsidR="004243F6" w:rsidRPr="004243F6" w:rsidRDefault="004243F6" w:rsidP="004243F6">
      <w:pPr>
        <w:rPr>
          <w:lang w:val="en-US"/>
        </w:rPr>
      </w:pPr>
      <w:r w:rsidRPr="004243F6">
        <w:rPr>
          <w:lang w:val="en-US"/>
        </w:rPr>
        <w:t xml:space="preserve">  to {</w:t>
      </w:r>
    </w:p>
    <w:p w14:paraId="152BBBD9" w14:textId="77777777" w:rsidR="004243F6" w:rsidRPr="004243F6" w:rsidRDefault="004243F6" w:rsidP="004243F6">
      <w:pPr>
        <w:rPr>
          <w:lang w:val="en-US"/>
        </w:rPr>
      </w:pPr>
      <w:r w:rsidRPr="004243F6">
        <w:rPr>
          <w:lang w:val="en-US"/>
        </w:rPr>
        <w:t xml:space="preserve">    transform: translate(350px, -400px);</w:t>
      </w:r>
    </w:p>
    <w:p w14:paraId="49D23206" w14:textId="77777777" w:rsidR="004243F6" w:rsidRPr="004243F6" w:rsidRDefault="004243F6" w:rsidP="004243F6">
      <w:pPr>
        <w:rPr>
          <w:lang w:val="en-US"/>
        </w:rPr>
      </w:pPr>
      <w:r w:rsidRPr="004243F6">
        <w:rPr>
          <w:lang w:val="en-US"/>
        </w:rPr>
        <w:t xml:space="preserve">  }</w:t>
      </w:r>
    </w:p>
    <w:p w14:paraId="1FD5E0E1" w14:textId="77777777" w:rsidR="004243F6" w:rsidRPr="004243F6" w:rsidRDefault="004243F6" w:rsidP="004243F6">
      <w:pPr>
        <w:rPr>
          <w:lang w:val="en-US"/>
        </w:rPr>
      </w:pPr>
      <w:r w:rsidRPr="004243F6">
        <w:rPr>
          <w:lang w:val="en-US"/>
        </w:rPr>
        <w:t>}</w:t>
      </w:r>
    </w:p>
    <w:p w14:paraId="6B20E344" w14:textId="77777777" w:rsidR="004243F6" w:rsidRPr="004243F6" w:rsidRDefault="004243F6" w:rsidP="004243F6">
      <w:pPr>
        <w:rPr>
          <w:lang w:val="en-US"/>
        </w:rPr>
      </w:pPr>
    </w:p>
    <w:p w14:paraId="67BB8523" w14:textId="77777777" w:rsidR="004243F6" w:rsidRPr="004243F6" w:rsidRDefault="004243F6" w:rsidP="004243F6">
      <w:pPr>
        <w:rPr>
          <w:lang w:val="en-US"/>
        </w:rPr>
      </w:pPr>
      <w:r w:rsidRPr="004243F6">
        <w:rPr>
          <w:lang w:val="en-US"/>
        </w:rPr>
        <w:t>@keyframes move-ship {</w:t>
      </w:r>
    </w:p>
    <w:p w14:paraId="1FEF7D0A" w14:textId="77777777" w:rsidR="004243F6" w:rsidRPr="004243F6" w:rsidRDefault="004243F6" w:rsidP="004243F6">
      <w:pPr>
        <w:rPr>
          <w:lang w:val="en-US"/>
        </w:rPr>
      </w:pPr>
      <w:r w:rsidRPr="004243F6">
        <w:rPr>
          <w:lang w:val="en-US"/>
        </w:rPr>
        <w:t xml:space="preserve">  to {</w:t>
      </w:r>
    </w:p>
    <w:p w14:paraId="419C9CA2" w14:textId="77777777" w:rsidR="004243F6" w:rsidRPr="004243F6" w:rsidRDefault="004243F6" w:rsidP="004243F6">
      <w:pPr>
        <w:rPr>
          <w:lang w:val="en-US"/>
        </w:rPr>
      </w:pPr>
      <w:r w:rsidRPr="004243F6">
        <w:rPr>
          <w:lang w:val="en-US"/>
        </w:rPr>
        <w:t xml:space="preserve">    transform: translateX(1000px);</w:t>
      </w:r>
    </w:p>
    <w:p w14:paraId="3031CEF1" w14:textId="77777777" w:rsidR="004243F6" w:rsidRDefault="004243F6" w:rsidP="004243F6">
      <w:r w:rsidRPr="004243F6">
        <w:rPr>
          <w:lang w:val="en-US"/>
        </w:rPr>
        <w:t xml:space="preserve">  </w:t>
      </w:r>
      <w:r>
        <w:t>}</w:t>
      </w:r>
    </w:p>
    <w:p w14:paraId="321E86B3" w14:textId="0A5C5992" w:rsidR="001D69B0" w:rsidRDefault="004243F6" w:rsidP="004243F6">
      <w:r>
        <w:t>}</w:t>
      </w:r>
    </w:p>
    <w:p w14:paraId="13E4E925" w14:textId="4FD0F644" w:rsidR="004243F6" w:rsidRDefault="004243F6" w:rsidP="004243F6"/>
    <w:p w14:paraId="6A0705E1" w14:textId="77777777" w:rsidR="004243F6" w:rsidRDefault="004243F6" w:rsidP="004243F6">
      <w:pPr>
        <w:pStyle w:val="2"/>
      </w:pPr>
      <w:r>
        <w:t>Количество проигрываний анимации: animation-iteration-count</w:t>
      </w:r>
    </w:p>
    <w:p w14:paraId="2A798678" w14:textId="77777777" w:rsidR="004243F6" w:rsidRDefault="004243F6" w:rsidP="004243F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Во всех предыдущих примерах мы создавали анимации, которые проигрывались один раз, а потом элемент возвращался в исходное состояние. Мы можем определять сколько раз будет повторяться анимация. Для этого используется свойство </w:t>
      </w:r>
      <w:r>
        <w:rPr>
          <w:rStyle w:val="HTML"/>
          <w:rFonts w:ascii="Consolas" w:hAnsi="Consolas"/>
          <w:color w:val="333333"/>
          <w:sz w:val="21"/>
          <w:szCs w:val="21"/>
          <w:bdr w:val="none" w:sz="0" w:space="0" w:color="auto" w:frame="1"/>
        </w:rPr>
        <w:t>animation-iteration-count</w:t>
      </w:r>
      <w:r>
        <w:rPr>
          <w:rFonts w:ascii="Arial" w:hAnsi="Arial" w:cs="Arial"/>
          <w:color w:val="333333"/>
        </w:rPr>
        <w:t>.</w:t>
      </w:r>
    </w:p>
    <w:p w14:paraId="13287B7E"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оно принимает положительные числа и ноль: при нуле анимация не будет выполнена, в остальных случаях она повторится указанное число раз.</w:t>
      </w:r>
    </w:p>
    <w:p w14:paraId="131658B5" w14:textId="77777777" w:rsidR="004243F6" w:rsidRDefault="004243F6" w:rsidP="004243F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качестве значения </w:t>
      </w:r>
      <w:r>
        <w:rPr>
          <w:rStyle w:val="HTML"/>
          <w:rFonts w:ascii="Consolas" w:hAnsi="Consolas"/>
          <w:color w:val="333333"/>
          <w:sz w:val="21"/>
          <w:szCs w:val="21"/>
          <w:bdr w:val="none" w:sz="0" w:space="0" w:color="auto" w:frame="1"/>
        </w:rPr>
        <w:t>animation-iteration-count</w:t>
      </w:r>
      <w:r>
        <w:rPr>
          <w:rFonts w:ascii="Arial" w:hAnsi="Arial" w:cs="Arial"/>
          <w:color w:val="333333"/>
        </w:rPr>
        <w:t> может быть использовано служебное слово </w:t>
      </w:r>
      <w:r>
        <w:rPr>
          <w:rStyle w:val="HTML"/>
          <w:rFonts w:ascii="Consolas" w:hAnsi="Consolas"/>
          <w:color w:val="333333"/>
          <w:sz w:val="21"/>
          <w:szCs w:val="21"/>
          <w:bdr w:val="none" w:sz="0" w:space="0" w:color="auto" w:frame="1"/>
        </w:rPr>
        <w:t>infinite</w:t>
      </w:r>
      <w:r>
        <w:rPr>
          <w:rFonts w:ascii="Arial" w:hAnsi="Arial" w:cs="Arial"/>
          <w:color w:val="333333"/>
        </w:rPr>
        <w:t>. Оно означает, что анимация будет выполняться бесконечно и никогда не завершится.</w:t>
      </w:r>
    </w:p>
    <w:p w14:paraId="5B55D99D" w14:textId="77777777" w:rsidR="004243F6" w:rsidRDefault="004243F6" w:rsidP="004243F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задавать разное число проигрываний анимации.</w:t>
      </w:r>
    </w:p>
    <w:p w14:paraId="482340CD" w14:textId="77777777" w:rsidR="00D3358A" w:rsidRDefault="00D3358A" w:rsidP="00D3358A">
      <w:pPr>
        <w:pStyle w:val="2"/>
      </w:pPr>
      <w:r>
        <w:t>Направление анимации: animation-direction, шаг 1</w:t>
      </w:r>
    </w:p>
    <w:p w14:paraId="0B79D217" w14:textId="77777777" w:rsidR="00D3358A" w:rsidRDefault="00D3358A" w:rsidP="00D3358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количества проигрываний анимации, мы можем определить её направление с помощью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По умолчанию анимация имеет прямое направление </w:t>
      </w:r>
      <w:r>
        <w:rPr>
          <w:rStyle w:val="HTML"/>
          <w:rFonts w:ascii="Consolas" w:hAnsi="Consolas"/>
          <w:color w:val="333333"/>
          <w:sz w:val="21"/>
          <w:szCs w:val="21"/>
          <w:bdr w:val="none" w:sz="0" w:space="0" w:color="auto" w:frame="1"/>
        </w:rPr>
        <w:t>normal</w:t>
      </w:r>
      <w:r>
        <w:rPr>
          <w:rFonts w:ascii="Arial" w:hAnsi="Arial" w:cs="Arial"/>
          <w:color w:val="333333"/>
        </w:rPr>
        <w:t>.</w:t>
      </w:r>
    </w:p>
    <w:p w14:paraId="5B7D791F" w14:textId="77777777" w:rsidR="00D3358A" w:rsidRDefault="00D3358A" w:rsidP="00D3358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можно назначить и обратный порядок анимации, чтобы проигрывание начиналось с конца и шло к началу (то есть за начальную точку считался кадр </w:t>
      </w:r>
      <w:r>
        <w:rPr>
          <w:rStyle w:val="HTML"/>
          <w:rFonts w:ascii="Consolas" w:hAnsi="Consolas"/>
          <w:color w:val="333333"/>
          <w:sz w:val="21"/>
          <w:szCs w:val="21"/>
          <w:bdr w:val="none" w:sz="0" w:space="0" w:color="auto" w:frame="1"/>
        </w:rPr>
        <w:t>to</w:t>
      </w:r>
      <w:r>
        <w:rPr>
          <w:rFonts w:ascii="Arial" w:hAnsi="Arial" w:cs="Arial"/>
          <w:color w:val="333333"/>
        </w:rPr>
        <w:t>, а за конечную — </w:t>
      </w:r>
      <w:r>
        <w:rPr>
          <w:rStyle w:val="HTML"/>
          <w:rFonts w:ascii="Consolas" w:hAnsi="Consolas"/>
          <w:color w:val="333333"/>
          <w:sz w:val="21"/>
          <w:szCs w:val="21"/>
          <w:bdr w:val="none" w:sz="0" w:space="0" w:color="auto" w:frame="1"/>
        </w:rPr>
        <w:t>from</w:t>
      </w:r>
      <w:r>
        <w:rPr>
          <w:rFonts w:ascii="Arial" w:hAnsi="Arial" w:cs="Arial"/>
          <w:color w:val="333333"/>
        </w:rPr>
        <w:t>). Для этого используется значение </w:t>
      </w:r>
      <w:r>
        <w:rPr>
          <w:rStyle w:val="HTML"/>
          <w:rFonts w:ascii="Consolas" w:hAnsi="Consolas"/>
          <w:color w:val="333333"/>
          <w:sz w:val="21"/>
          <w:szCs w:val="21"/>
          <w:bdr w:val="none" w:sz="0" w:space="0" w:color="auto" w:frame="1"/>
        </w:rPr>
        <w:t>reverse</w:t>
      </w:r>
      <w:r>
        <w:rPr>
          <w:rFonts w:ascii="Arial" w:hAnsi="Arial" w:cs="Arial"/>
          <w:color w:val="333333"/>
        </w:rPr>
        <w:t>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w:t>
      </w:r>
    </w:p>
    <w:p w14:paraId="779C8003" w14:textId="7CF26766" w:rsidR="00D3358A" w:rsidRDefault="00D3358A" w:rsidP="00D3358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Попробуем сравнить два направления анимации на примере.</w:t>
      </w:r>
    </w:p>
    <w:p w14:paraId="639001BE" w14:textId="77777777" w:rsidR="00C54631" w:rsidRPr="00C54631" w:rsidRDefault="00C54631" w:rsidP="00C54631">
      <w:pPr>
        <w:rPr>
          <w:lang w:val="en-US"/>
        </w:rPr>
      </w:pPr>
      <w:r w:rsidRPr="00C54631">
        <w:rPr>
          <w:lang w:val="en-US"/>
        </w:rPr>
        <w:t>@keyframes clockwise {</w:t>
      </w:r>
    </w:p>
    <w:p w14:paraId="269FC0E0" w14:textId="77777777" w:rsidR="00C54631" w:rsidRPr="00C54631" w:rsidRDefault="00C54631" w:rsidP="00C54631">
      <w:pPr>
        <w:rPr>
          <w:lang w:val="en-US"/>
        </w:rPr>
      </w:pPr>
      <w:r w:rsidRPr="00C54631">
        <w:rPr>
          <w:lang w:val="en-US"/>
        </w:rPr>
        <w:lastRenderedPageBreak/>
        <w:t xml:space="preserve">  to {</w:t>
      </w:r>
    </w:p>
    <w:p w14:paraId="59B70599" w14:textId="77777777" w:rsidR="00C54631" w:rsidRPr="00C54631" w:rsidRDefault="00C54631" w:rsidP="00C54631">
      <w:pPr>
        <w:rPr>
          <w:lang w:val="en-US"/>
        </w:rPr>
      </w:pPr>
      <w:r w:rsidRPr="00C54631">
        <w:rPr>
          <w:lang w:val="en-US"/>
        </w:rPr>
        <w:t xml:space="preserve">    transform: rotate(180deg);</w:t>
      </w:r>
    </w:p>
    <w:p w14:paraId="5D5EAF93" w14:textId="77777777" w:rsidR="00C54631" w:rsidRPr="00C54631" w:rsidRDefault="00C54631" w:rsidP="00C54631">
      <w:pPr>
        <w:rPr>
          <w:lang w:val="en-US"/>
        </w:rPr>
      </w:pPr>
      <w:r w:rsidRPr="00C54631">
        <w:rPr>
          <w:lang w:val="en-US"/>
        </w:rPr>
        <w:t xml:space="preserve">  }</w:t>
      </w:r>
    </w:p>
    <w:p w14:paraId="148270F3" w14:textId="77777777" w:rsidR="00C54631" w:rsidRPr="00C54631" w:rsidRDefault="00C54631" w:rsidP="00C54631">
      <w:pPr>
        <w:rPr>
          <w:lang w:val="en-US"/>
        </w:rPr>
      </w:pPr>
      <w:r w:rsidRPr="00C54631">
        <w:rPr>
          <w:lang w:val="en-US"/>
        </w:rPr>
        <w:t>}</w:t>
      </w:r>
    </w:p>
    <w:p w14:paraId="6B33C5E2" w14:textId="77777777" w:rsidR="00C54631" w:rsidRPr="00C54631" w:rsidRDefault="00C54631" w:rsidP="00C54631">
      <w:pPr>
        <w:rPr>
          <w:lang w:val="en-US"/>
        </w:rPr>
      </w:pPr>
    </w:p>
    <w:p w14:paraId="3C3B645D" w14:textId="77777777" w:rsidR="00C54631" w:rsidRPr="00C54631" w:rsidRDefault="00C54631" w:rsidP="00C54631">
      <w:pPr>
        <w:rPr>
          <w:lang w:val="en-US"/>
        </w:rPr>
      </w:pPr>
      <w:r w:rsidRPr="00C54631">
        <w:rPr>
          <w:lang w:val="en-US"/>
        </w:rPr>
        <w:t>@keyframes anticlockwise {</w:t>
      </w:r>
    </w:p>
    <w:p w14:paraId="4D8627F7" w14:textId="77777777" w:rsidR="00C54631" w:rsidRPr="00C54631" w:rsidRDefault="00C54631" w:rsidP="00C54631">
      <w:pPr>
        <w:rPr>
          <w:lang w:val="en-US"/>
        </w:rPr>
      </w:pPr>
      <w:r w:rsidRPr="00C54631">
        <w:rPr>
          <w:lang w:val="en-US"/>
        </w:rPr>
        <w:t xml:space="preserve">  to {</w:t>
      </w:r>
    </w:p>
    <w:p w14:paraId="2EB802F4" w14:textId="77777777" w:rsidR="00C54631" w:rsidRPr="00C54631" w:rsidRDefault="00C54631" w:rsidP="00C54631">
      <w:pPr>
        <w:rPr>
          <w:lang w:val="en-US"/>
        </w:rPr>
      </w:pPr>
      <w:r w:rsidRPr="00C54631">
        <w:rPr>
          <w:lang w:val="en-US"/>
        </w:rPr>
        <w:t xml:space="preserve">    transform: rotate(-180deg);</w:t>
      </w:r>
    </w:p>
    <w:p w14:paraId="64560469" w14:textId="77777777" w:rsidR="00C54631" w:rsidRPr="00C54631" w:rsidRDefault="00C54631" w:rsidP="00C54631">
      <w:pPr>
        <w:rPr>
          <w:lang w:val="en-US"/>
        </w:rPr>
      </w:pPr>
      <w:r w:rsidRPr="00C54631">
        <w:rPr>
          <w:lang w:val="en-US"/>
        </w:rPr>
        <w:t xml:space="preserve">  }</w:t>
      </w:r>
    </w:p>
    <w:p w14:paraId="52F40BB5" w14:textId="77777777" w:rsidR="00C54631" w:rsidRPr="00C54631" w:rsidRDefault="00C54631" w:rsidP="00C54631">
      <w:pPr>
        <w:rPr>
          <w:lang w:val="en-US"/>
        </w:rPr>
      </w:pPr>
      <w:r w:rsidRPr="00C54631">
        <w:rPr>
          <w:lang w:val="en-US"/>
        </w:rPr>
        <w:t>}</w:t>
      </w:r>
    </w:p>
    <w:p w14:paraId="7771F73E" w14:textId="77777777" w:rsidR="00C54631" w:rsidRPr="00C54631" w:rsidRDefault="00C54631" w:rsidP="00C54631">
      <w:pPr>
        <w:rPr>
          <w:lang w:val="en-US"/>
        </w:rPr>
      </w:pPr>
    </w:p>
    <w:p w14:paraId="6A26F337" w14:textId="77777777" w:rsidR="00C54631" w:rsidRPr="00C54631" w:rsidRDefault="00C54631" w:rsidP="00C54631">
      <w:pPr>
        <w:rPr>
          <w:lang w:val="en-US"/>
        </w:rPr>
      </w:pPr>
      <w:r w:rsidRPr="00C54631">
        <w:rPr>
          <w:lang w:val="en-US"/>
        </w:rPr>
        <w:t>.gear-big {</w:t>
      </w:r>
    </w:p>
    <w:p w14:paraId="734D822F" w14:textId="77777777" w:rsidR="00C54631" w:rsidRPr="00C54631" w:rsidRDefault="00C54631" w:rsidP="00C54631">
      <w:pPr>
        <w:rPr>
          <w:lang w:val="en-US"/>
        </w:rPr>
      </w:pPr>
      <w:r w:rsidRPr="00C54631">
        <w:rPr>
          <w:lang w:val="en-US"/>
        </w:rPr>
        <w:t xml:space="preserve">  animation:clockwise;</w:t>
      </w:r>
    </w:p>
    <w:p w14:paraId="7F8832EA" w14:textId="77777777" w:rsidR="00C54631" w:rsidRPr="00C54631" w:rsidRDefault="00C54631" w:rsidP="00C54631">
      <w:pPr>
        <w:rPr>
          <w:lang w:val="en-US"/>
        </w:rPr>
      </w:pPr>
      <w:r w:rsidRPr="00C54631">
        <w:rPr>
          <w:lang w:val="en-US"/>
        </w:rPr>
        <w:t xml:space="preserve">  animation-duration:2s;</w:t>
      </w:r>
    </w:p>
    <w:p w14:paraId="2716464D" w14:textId="77777777" w:rsidR="00C54631" w:rsidRPr="00C54631" w:rsidRDefault="00C54631" w:rsidP="00C54631">
      <w:pPr>
        <w:rPr>
          <w:lang w:val="en-US"/>
        </w:rPr>
      </w:pPr>
      <w:r w:rsidRPr="00C54631">
        <w:rPr>
          <w:lang w:val="en-US"/>
        </w:rPr>
        <w:t xml:space="preserve">  animation-direction:reverse;</w:t>
      </w:r>
    </w:p>
    <w:p w14:paraId="1C93C53A" w14:textId="77777777" w:rsidR="00C54631" w:rsidRPr="00C54631" w:rsidRDefault="00C54631" w:rsidP="00C54631">
      <w:pPr>
        <w:rPr>
          <w:lang w:val="en-US"/>
        </w:rPr>
      </w:pPr>
      <w:r w:rsidRPr="00C54631">
        <w:rPr>
          <w:lang w:val="en-US"/>
        </w:rPr>
        <w:t>}</w:t>
      </w:r>
    </w:p>
    <w:p w14:paraId="6C01FFF5" w14:textId="77777777" w:rsidR="00C54631" w:rsidRPr="00C54631" w:rsidRDefault="00C54631" w:rsidP="00C54631">
      <w:pPr>
        <w:rPr>
          <w:lang w:val="en-US"/>
        </w:rPr>
      </w:pPr>
    </w:p>
    <w:p w14:paraId="23C55B8F" w14:textId="77777777" w:rsidR="00C54631" w:rsidRPr="00C54631" w:rsidRDefault="00C54631" w:rsidP="00C54631">
      <w:pPr>
        <w:rPr>
          <w:lang w:val="en-US"/>
        </w:rPr>
      </w:pPr>
      <w:r w:rsidRPr="00C54631">
        <w:rPr>
          <w:lang w:val="en-US"/>
        </w:rPr>
        <w:t>.gear-small {</w:t>
      </w:r>
    </w:p>
    <w:p w14:paraId="655632AC" w14:textId="77777777" w:rsidR="00C54631" w:rsidRPr="00C54631" w:rsidRDefault="00C54631" w:rsidP="00C54631">
      <w:pPr>
        <w:rPr>
          <w:lang w:val="en-US"/>
        </w:rPr>
      </w:pPr>
      <w:r w:rsidRPr="00C54631">
        <w:rPr>
          <w:lang w:val="en-US"/>
        </w:rPr>
        <w:t xml:space="preserve">  animation:anticlockwise;</w:t>
      </w:r>
    </w:p>
    <w:p w14:paraId="36E2D364" w14:textId="77777777" w:rsidR="00C54631" w:rsidRPr="00C54631" w:rsidRDefault="00C54631" w:rsidP="00C54631">
      <w:pPr>
        <w:rPr>
          <w:lang w:val="en-US"/>
        </w:rPr>
      </w:pPr>
      <w:r w:rsidRPr="00C54631">
        <w:rPr>
          <w:lang w:val="en-US"/>
        </w:rPr>
        <w:t xml:space="preserve">  animation-duration:2s;</w:t>
      </w:r>
    </w:p>
    <w:p w14:paraId="36D4742D" w14:textId="77777777" w:rsidR="00C54631" w:rsidRPr="00A53A49" w:rsidRDefault="00C54631" w:rsidP="00C54631">
      <w:pPr>
        <w:rPr>
          <w:lang w:val="en-US"/>
        </w:rPr>
      </w:pPr>
      <w:r w:rsidRPr="00C54631">
        <w:rPr>
          <w:lang w:val="en-US"/>
        </w:rPr>
        <w:t xml:space="preserve">  </w:t>
      </w:r>
      <w:r w:rsidRPr="00A53A49">
        <w:rPr>
          <w:lang w:val="en-US"/>
        </w:rPr>
        <w:t>animation-direction:reverse;</w:t>
      </w:r>
    </w:p>
    <w:p w14:paraId="7A75AEB6" w14:textId="0F79BBD1" w:rsidR="00C54631" w:rsidRPr="00A53A49" w:rsidRDefault="00C54631" w:rsidP="00C54631">
      <w:pPr>
        <w:pStyle w:val="a3"/>
        <w:shd w:val="clear" w:color="auto" w:fill="FFFFFF"/>
        <w:spacing w:before="255" w:beforeAutospacing="0" w:after="0" w:afterAutospacing="0" w:line="375" w:lineRule="atLeast"/>
        <w:rPr>
          <w:rFonts w:ascii="Arial" w:hAnsi="Arial" w:cs="Arial"/>
          <w:color w:val="333333"/>
          <w:lang w:val="en-US"/>
        </w:rPr>
      </w:pPr>
      <w:r w:rsidRPr="00A53A49">
        <w:rPr>
          <w:rFonts w:ascii="Arial" w:hAnsi="Arial" w:cs="Arial"/>
          <w:color w:val="333333"/>
          <w:lang w:val="en-US"/>
        </w:rPr>
        <w:t>}</w:t>
      </w:r>
    </w:p>
    <w:p w14:paraId="48B53C50" w14:textId="77777777" w:rsidR="00A53A49" w:rsidRPr="00A53A49" w:rsidRDefault="00A53A49" w:rsidP="00A53A49">
      <w:pPr>
        <w:pStyle w:val="2"/>
        <w:rPr>
          <w:lang w:val="en-US"/>
        </w:rPr>
      </w:pPr>
      <w:r>
        <w:t>Направление</w:t>
      </w:r>
      <w:r w:rsidRPr="00A53A49">
        <w:rPr>
          <w:lang w:val="en-US"/>
        </w:rPr>
        <w:t xml:space="preserve"> </w:t>
      </w:r>
      <w:r>
        <w:t>анимации</w:t>
      </w:r>
      <w:r w:rsidRPr="00A53A49">
        <w:rPr>
          <w:lang w:val="en-US"/>
        </w:rPr>
        <w:t xml:space="preserve">: animation-direction, </w:t>
      </w:r>
      <w:r>
        <w:t>шаг</w:t>
      </w:r>
      <w:r w:rsidRPr="00A53A49">
        <w:rPr>
          <w:lang w:val="en-US"/>
        </w:rPr>
        <w:t xml:space="preserve"> 2</w:t>
      </w:r>
    </w:p>
    <w:p w14:paraId="6BD7981C" w14:textId="77777777" w:rsidR="00A53A49" w:rsidRDefault="00A53A49" w:rsidP="00A53A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свойства </w:t>
      </w:r>
      <w:r>
        <w:rPr>
          <w:rStyle w:val="HTML"/>
          <w:rFonts w:ascii="Consolas" w:hAnsi="Consolas"/>
          <w:color w:val="333333"/>
          <w:sz w:val="21"/>
          <w:szCs w:val="21"/>
          <w:bdr w:val="none" w:sz="0" w:space="0" w:color="auto" w:frame="1"/>
        </w:rPr>
        <w:t>animation-direction</w:t>
      </w:r>
      <w:r>
        <w:rPr>
          <w:rFonts w:ascii="Arial" w:hAnsi="Arial" w:cs="Arial"/>
          <w:color w:val="333333"/>
        </w:rPr>
        <w:t> есть ещё два значения. Они используются, когда количество проигрываний анимации </w:t>
      </w:r>
      <w:r>
        <w:rPr>
          <w:rStyle w:val="HTML"/>
          <w:rFonts w:ascii="Consolas" w:hAnsi="Consolas"/>
          <w:color w:val="333333"/>
          <w:sz w:val="21"/>
          <w:szCs w:val="21"/>
          <w:bdr w:val="none" w:sz="0" w:space="0" w:color="auto" w:frame="1"/>
        </w:rPr>
        <w:t>animation-iteration-count</w:t>
      </w:r>
      <w:r>
        <w:rPr>
          <w:rFonts w:ascii="Arial" w:hAnsi="Arial" w:cs="Arial"/>
          <w:color w:val="333333"/>
        </w:rPr>
        <w:t> больше одного. И оба они определяют чередующееся направление анимации.</w:t>
      </w:r>
    </w:p>
    <w:p w14:paraId="48F35C36"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w:t>
      </w:r>
      <w:r>
        <w:rPr>
          <w:rFonts w:ascii="Arial" w:hAnsi="Arial" w:cs="Arial"/>
          <w:color w:val="333333"/>
        </w:rPr>
        <w:t>, то нечётные проигрывания будут выполняться в прямом направлении, а чётные — в обратном.</w:t>
      </w:r>
    </w:p>
    <w:p w14:paraId="3B256F24"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.element {</w:t>
      </w:r>
    </w:p>
    <w:p w14:paraId="262584A8"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animation-name: move;</w:t>
      </w:r>
    </w:p>
    <w:p w14:paraId="085EECF0"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animation-duration: 1s;</w:t>
      </w:r>
    </w:p>
    <w:p w14:paraId="3CB466BD"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animation-iteration-count: 2;</w:t>
      </w:r>
    </w:p>
    <w:p w14:paraId="6FD6394C" w14:textId="77777777" w:rsidR="00A53A49" w:rsidRPr="00A53A49" w:rsidRDefault="00A53A49" w:rsidP="00A53A49">
      <w:pPr>
        <w:pStyle w:val="HTML0"/>
        <w:shd w:val="clear" w:color="auto" w:fill="F8F8F8"/>
        <w:spacing w:before="300" w:after="300"/>
        <w:ind w:left="-225"/>
        <w:rPr>
          <w:rStyle w:val="HTML"/>
          <w:rFonts w:ascii="Consolas" w:hAnsi="Consolas"/>
          <w:color w:val="333333"/>
          <w:bdr w:val="none" w:sz="0" w:space="0" w:color="auto" w:frame="1"/>
          <w:lang w:val="en-US"/>
        </w:rPr>
      </w:pPr>
      <w:r w:rsidRPr="00A53A49">
        <w:rPr>
          <w:rStyle w:val="HTML"/>
          <w:rFonts w:ascii="Consolas" w:hAnsi="Consolas"/>
          <w:color w:val="333333"/>
          <w:bdr w:val="none" w:sz="0" w:space="0" w:color="auto" w:frame="1"/>
          <w:lang w:val="en-US"/>
        </w:rPr>
        <w:t xml:space="preserve">  animation-direction: alternate;</w:t>
      </w:r>
    </w:p>
    <w:p w14:paraId="0861143F" w14:textId="77777777" w:rsidR="00A53A49" w:rsidRDefault="00A53A49" w:rsidP="00A53A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525D47"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анимация </w:t>
      </w:r>
      <w:r>
        <w:rPr>
          <w:rStyle w:val="HTML"/>
          <w:rFonts w:ascii="Consolas" w:hAnsi="Consolas"/>
          <w:color w:val="333333"/>
          <w:sz w:val="21"/>
          <w:szCs w:val="21"/>
          <w:bdr w:val="none" w:sz="0" w:space="0" w:color="auto" w:frame="1"/>
        </w:rPr>
        <w:t>move</w:t>
      </w:r>
      <w:r>
        <w:rPr>
          <w:rFonts w:ascii="Arial" w:hAnsi="Arial" w:cs="Arial"/>
          <w:color w:val="333333"/>
        </w:rPr>
        <w:t> выполнится два раза: в первый (нечётный) раз направление будет прямым, а во второй (чётный) — обратным.</w:t>
      </w:r>
    </w:p>
    <w:p w14:paraId="65D11C98" w14:textId="77777777" w:rsidR="00A53A49" w:rsidRDefault="00A53A49" w:rsidP="00A53A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задано значение </w:t>
      </w:r>
      <w:r>
        <w:rPr>
          <w:rStyle w:val="HTML"/>
          <w:rFonts w:ascii="Consolas" w:hAnsi="Consolas"/>
          <w:color w:val="333333"/>
          <w:sz w:val="21"/>
          <w:szCs w:val="21"/>
          <w:bdr w:val="none" w:sz="0" w:space="0" w:color="auto" w:frame="1"/>
        </w:rPr>
        <w:t>alternate-reverse</w:t>
      </w:r>
      <w:r>
        <w:rPr>
          <w:rFonts w:ascii="Arial" w:hAnsi="Arial" w:cs="Arial"/>
          <w:color w:val="333333"/>
        </w:rPr>
        <w:t>, то нечётные проигрывания наоборот будут выполняться в обратном направлении, а чётные — в прямом.</w:t>
      </w:r>
    </w:p>
    <w:p w14:paraId="2242EF14" w14:textId="77777777" w:rsidR="00A53A49" w:rsidRDefault="00A53A49" w:rsidP="00A53A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5903A395" w14:textId="77777777" w:rsidR="00614BFE" w:rsidRPr="00614BFE" w:rsidRDefault="00614BFE" w:rsidP="00614BFE">
      <w:pPr>
        <w:rPr>
          <w:lang w:val="en-US"/>
        </w:rPr>
      </w:pPr>
      <w:r w:rsidRPr="00614BFE">
        <w:rPr>
          <w:lang w:val="en-US"/>
        </w:rPr>
        <w:t>.gear-big {</w:t>
      </w:r>
    </w:p>
    <w:p w14:paraId="7BA7638A" w14:textId="77777777" w:rsidR="00614BFE" w:rsidRPr="00614BFE" w:rsidRDefault="00614BFE" w:rsidP="00614BFE">
      <w:pPr>
        <w:rPr>
          <w:lang w:val="en-US"/>
        </w:rPr>
      </w:pPr>
      <w:r w:rsidRPr="00614BFE">
        <w:rPr>
          <w:lang w:val="en-US"/>
        </w:rPr>
        <w:t xml:space="preserve">  animation-name: clockwise;</w:t>
      </w:r>
    </w:p>
    <w:p w14:paraId="5FA2B239" w14:textId="77777777" w:rsidR="00614BFE" w:rsidRPr="00614BFE" w:rsidRDefault="00614BFE" w:rsidP="00614BFE">
      <w:pPr>
        <w:rPr>
          <w:lang w:val="en-US"/>
        </w:rPr>
      </w:pPr>
      <w:r w:rsidRPr="00614BFE">
        <w:rPr>
          <w:lang w:val="en-US"/>
        </w:rPr>
        <w:t xml:space="preserve">  animation-duration: 2s;</w:t>
      </w:r>
    </w:p>
    <w:p w14:paraId="7F9C0FBE" w14:textId="77777777" w:rsidR="00614BFE" w:rsidRPr="00614BFE" w:rsidRDefault="00614BFE" w:rsidP="00614BFE">
      <w:pPr>
        <w:rPr>
          <w:lang w:val="en-US"/>
        </w:rPr>
      </w:pPr>
      <w:r w:rsidRPr="00614BFE">
        <w:rPr>
          <w:lang w:val="en-US"/>
        </w:rPr>
        <w:t xml:space="preserve">  animation-iteration-count:2;</w:t>
      </w:r>
    </w:p>
    <w:p w14:paraId="2114E077" w14:textId="77777777" w:rsidR="00614BFE" w:rsidRPr="00614BFE" w:rsidRDefault="00614BFE" w:rsidP="00614BFE">
      <w:pPr>
        <w:rPr>
          <w:lang w:val="en-US"/>
        </w:rPr>
      </w:pPr>
      <w:r w:rsidRPr="00614BFE">
        <w:rPr>
          <w:lang w:val="en-US"/>
        </w:rPr>
        <w:t xml:space="preserve">  animation-direction:alternate-reverse;</w:t>
      </w:r>
    </w:p>
    <w:p w14:paraId="38F3F332" w14:textId="77777777" w:rsidR="00614BFE" w:rsidRPr="00614BFE" w:rsidRDefault="00614BFE" w:rsidP="00614BFE">
      <w:pPr>
        <w:rPr>
          <w:lang w:val="en-US"/>
        </w:rPr>
      </w:pPr>
      <w:r w:rsidRPr="00614BFE">
        <w:rPr>
          <w:lang w:val="en-US"/>
        </w:rPr>
        <w:t>}</w:t>
      </w:r>
    </w:p>
    <w:p w14:paraId="01C5A753" w14:textId="77777777" w:rsidR="00614BFE" w:rsidRPr="00614BFE" w:rsidRDefault="00614BFE" w:rsidP="00614BFE">
      <w:pPr>
        <w:rPr>
          <w:lang w:val="en-US"/>
        </w:rPr>
      </w:pPr>
    </w:p>
    <w:p w14:paraId="16B0CCAF" w14:textId="77777777" w:rsidR="00614BFE" w:rsidRPr="00614BFE" w:rsidRDefault="00614BFE" w:rsidP="00614BFE">
      <w:pPr>
        <w:rPr>
          <w:lang w:val="en-US"/>
        </w:rPr>
      </w:pPr>
      <w:r w:rsidRPr="00614BFE">
        <w:rPr>
          <w:lang w:val="en-US"/>
        </w:rPr>
        <w:t>.gear-small {</w:t>
      </w:r>
    </w:p>
    <w:p w14:paraId="17A90B87" w14:textId="77777777" w:rsidR="00614BFE" w:rsidRPr="00614BFE" w:rsidRDefault="00614BFE" w:rsidP="00614BFE">
      <w:pPr>
        <w:rPr>
          <w:lang w:val="en-US"/>
        </w:rPr>
      </w:pPr>
      <w:r w:rsidRPr="00614BFE">
        <w:rPr>
          <w:lang w:val="en-US"/>
        </w:rPr>
        <w:t xml:space="preserve">  animation-name: anticlockwise;</w:t>
      </w:r>
    </w:p>
    <w:p w14:paraId="4B2BFC21" w14:textId="77777777" w:rsidR="00614BFE" w:rsidRPr="00614BFE" w:rsidRDefault="00614BFE" w:rsidP="00614BFE">
      <w:pPr>
        <w:rPr>
          <w:lang w:val="en-US"/>
        </w:rPr>
      </w:pPr>
      <w:r w:rsidRPr="00614BFE">
        <w:rPr>
          <w:lang w:val="en-US"/>
        </w:rPr>
        <w:t xml:space="preserve">  animation-duration: 2s;</w:t>
      </w:r>
    </w:p>
    <w:p w14:paraId="71745FC4" w14:textId="77777777" w:rsidR="00614BFE" w:rsidRPr="00614BFE" w:rsidRDefault="00614BFE" w:rsidP="00614BFE">
      <w:pPr>
        <w:rPr>
          <w:lang w:val="en-US"/>
        </w:rPr>
      </w:pPr>
      <w:r w:rsidRPr="00614BFE">
        <w:rPr>
          <w:lang w:val="en-US"/>
        </w:rPr>
        <w:t xml:space="preserve">  animation-iteration-count:2;</w:t>
      </w:r>
    </w:p>
    <w:p w14:paraId="188AE3FB" w14:textId="77777777" w:rsidR="00614BFE" w:rsidRPr="00614BFE" w:rsidRDefault="00614BFE" w:rsidP="00614BFE">
      <w:pPr>
        <w:rPr>
          <w:lang w:val="en-US"/>
        </w:rPr>
      </w:pPr>
      <w:r w:rsidRPr="00614BFE">
        <w:rPr>
          <w:lang w:val="en-US"/>
        </w:rPr>
        <w:t xml:space="preserve">  animation-direction:alternate-reverse;</w:t>
      </w:r>
    </w:p>
    <w:p w14:paraId="1E846463" w14:textId="021367A6" w:rsidR="004243F6" w:rsidRDefault="00614BFE" w:rsidP="00614BFE">
      <w:r>
        <w:t>}</w:t>
      </w:r>
    </w:p>
    <w:p w14:paraId="3D7C0753" w14:textId="5A31C196" w:rsidR="00FF4F46" w:rsidRDefault="00FF4F46" w:rsidP="00614BFE"/>
    <w:p w14:paraId="0563EDC8" w14:textId="77777777" w:rsidR="00FF4F46" w:rsidRDefault="00FF4F46" w:rsidP="00FF4F46">
      <w:pPr>
        <w:pStyle w:val="2"/>
      </w:pPr>
      <w:r>
        <w:lastRenderedPageBreak/>
        <w:t>Задержка начала анимации: animation-delay, шаг 1</w:t>
      </w:r>
    </w:p>
    <w:p w14:paraId="65A5D251" w14:textId="77777777" w:rsidR="00FF4F46" w:rsidRDefault="00FF4F46" w:rsidP="00FF4F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Кроме длительности анимации, мы можем управлять задержкой перед началом её выполнения.</w:t>
      </w:r>
    </w:p>
    <w:p w14:paraId="25826444" w14:textId="6439991E" w:rsidR="00FF4F46" w:rsidRDefault="00FF4F46" w:rsidP="00FF4F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и двух следующих заданиях мы создадим две анимации, которые в итоге будут выполняться последовательно с помощью задержки. Сначала давайте создадим и назначим первую анимацию.</w:t>
      </w:r>
    </w:p>
    <w:p w14:paraId="758743E5"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rotate</w:t>
      </w:r>
      <w:r>
        <w:rPr>
          <w:rFonts w:ascii="Arial" w:hAnsi="Arial" w:cs="Arial"/>
          <w:color w:val="4EB543"/>
          <w:sz w:val="21"/>
          <w:szCs w:val="21"/>
        </w:rPr>
        <w:t>, содержащую кадр </w:t>
      </w:r>
      <w:r>
        <w:rPr>
          <w:rStyle w:val="HTML"/>
          <w:rFonts w:ascii="Consolas" w:hAnsi="Consolas"/>
          <w:color w:val="4EB543"/>
          <w:sz w:val="21"/>
          <w:szCs w:val="21"/>
          <w:bdr w:val="none" w:sz="0" w:space="0" w:color="auto" w:frame="1"/>
        </w:rPr>
        <w:t>to</w:t>
      </w:r>
      <w:r>
        <w:rPr>
          <w:rFonts w:ascii="Arial" w:hAnsi="Arial" w:cs="Arial"/>
          <w:color w:val="4EB543"/>
          <w:sz w:val="21"/>
          <w:szCs w:val="21"/>
        </w:rPr>
        <w:t> с трансформацией поворота на </w:t>
      </w:r>
      <w:r>
        <w:rPr>
          <w:rStyle w:val="HTML"/>
          <w:rFonts w:ascii="Consolas" w:hAnsi="Consolas"/>
          <w:color w:val="4EB543"/>
          <w:sz w:val="21"/>
          <w:szCs w:val="21"/>
          <w:bdr w:val="none" w:sz="0" w:space="0" w:color="auto" w:frame="1"/>
        </w:rPr>
        <w:t>360deg</w:t>
      </w:r>
      <w:r>
        <w:rPr>
          <w:rStyle w:val="mark"/>
          <w:rFonts w:ascii="Arial" w:hAnsi="Arial" w:cs="Arial"/>
          <w:color w:val="4EB543"/>
          <w:sz w:val="21"/>
          <w:szCs w:val="21"/>
        </w:rPr>
        <w:t>,</w:t>
      </w:r>
    </w:p>
    <w:p w14:paraId="61449177" w14:textId="77777777" w:rsidR="00CE1A02" w:rsidRDefault="00CE1A02" w:rsidP="00CE1A02">
      <w:pPr>
        <w:pStyle w:val="course-goalslist-item"/>
        <w:numPr>
          <w:ilvl w:val="0"/>
          <w:numId w:val="141"/>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стрелке </w:t>
      </w:r>
      <w:r>
        <w:rPr>
          <w:rStyle w:val="HTML"/>
          <w:rFonts w:ascii="Consolas" w:hAnsi="Consolas"/>
          <w:color w:val="4EB543"/>
          <w:sz w:val="21"/>
          <w:szCs w:val="21"/>
          <w:bdr w:val="none" w:sz="0" w:space="0" w:color="auto" w:frame="1"/>
        </w:rPr>
        <w:t>.arrow-small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10B402F2" w14:textId="77777777" w:rsidR="00CE1A02" w:rsidRDefault="00CE1A02" w:rsidP="00FF4F46">
      <w:pPr>
        <w:pStyle w:val="a3"/>
        <w:shd w:val="clear" w:color="auto" w:fill="FFFFFF"/>
        <w:spacing w:before="255" w:beforeAutospacing="0" w:after="0" w:afterAutospacing="0" w:line="375" w:lineRule="atLeast"/>
        <w:rPr>
          <w:rFonts w:ascii="Arial" w:hAnsi="Arial" w:cs="Arial"/>
          <w:color w:val="333333"/>
        </w:rPr>
      </w:pPr>
    </w:p>
    <w:p w14:paraId="2338FADD" w14:textId="77777777" w:rsidR="00CE1A02" w:rsidRDefault="00CE1A02" w:rsidP="00CE1A02">
      <w:r>
        <w:t>@keyframes rotate {</w:t>
      </w:r>
    </w:p>
    <w:p w14:paraId="5BFCBAC3" w14:textId="77777777" w:rsidR="00CE1A02" w:rsidRDefault="00CE1A02" w:rsidP="00CE1A02">
      <w:r>
        <w:t xml:space="preserve">  to {</w:t>
      </w:r>
    </w:p>
    <w:p w14:paraId="0995B9D0" w14:textId="77777777" w:rsidR="00CE1A02" w:rsidRPr="00CE1A02" w:rsidRDefault="00CE1A02" w:rsidP="00CE1A02">
      <w:pPr>
        <w:rPr>
          <w:lang w:val="en-US"/>
        </w:rPr>
      </w:pPr>
      <w:r>
        <w:t xml:space="preserve">    </w:t>
      </w:r>
      <w:r w:rsidRPr="00CE1A02">
        <w:rPr>
          <w:lang w:val="en-US"/>
        </w:rPr>
        <w:t>transform:rotate(360deg);</w:t>
      </w:r>
    </w:p>
    <w:p w14:paraId="5006146A" w14:textId="77777777" w:rsidR="00CE1A02" w:rsidRPr="00CE1A02" w:rsidRDefault="00CE1A02" w:rsidP="00CE1A02">
      <w:pPr>
        <w:rPr>
          <w:lang w:val="en-US"/>
        </w:rPr>
      </w:pPr>
      <w:r w:rsidRPr="00CE1A02">
        <w:rPr>
          <w:lang w:val="en-US"/>
        </w:rPr>
        <w:t xml:space="preserve">  }</w:t>
      </w:r>
    </w:p>
    <w:p w14:paraId="1449F4A9" w14:textId="77777777" w:rsidR="00CE1A02" w:rsidRPr="00CE1A02" w:rsidRDefault="00CE1A02" w:rsidP="00CE1A02">
      <w:pPr>
        <w:rPr>
          <w:lang w:val="en-US"/>
        </w:rPr>
      </w:pPr>
      <w:r w:rsidRPr="00CE1A02">
        <w:rPr>
          <w:lang w:val="en-US"/>
        </w:rPr>
        <w:t>}</w:t>
      </w:r>
    </w:p>
    <w:p w14:paraId="743BBC2D" w14:textId="77777777" w:rsidR="00CE1A02" w:rsidRPr="00CE1A02" w:rsidRDefault="00CE1A02" w:rsidP="00CE1A02">
      <w:pPr>
        <w:rPr>
          <w:lang w:val="en-US"/>
        </w:rPr>
      </w:pPr>
    </w:p>
    <w:p w14:paraId="32AF00CF" w14:textId="77777777" w:rsidR="00CE1A02" w:rsidRPr="00CE1A02" w:rsidRDefault="00CE1A02" w:rsidP="00CE1A02">
      <w:pPr>
        <w:rPr>
          <w:lang w:val="en-US"/>
        </w:rPr>
      </w:pPr>
      <w:r w:rsidRPr="00CE1A02">
        <w:rPr>
          <w:lang w:val="en-US"/>
        </w:rPr>
        <w:t>.arrow-small {</w:t>
      </w:r>
    </w:p>
    <w:p w14:paraId="7EBEE5C7" w14:textId="77777777" w:rsidR="00CE1A02" w:rsidRPr="00CE1A02" w:rsidRDefault="00CE1A02" w:rsidP="00CE1A02">
      <w:pPr>
        <w:rPr>
          <w:lang w:val="en-US"/>
        </w:rPr>
      </w:pPr>
      <w:r w:rsidRPr="00CE1A02">
        <w:rPr>
          <w:lang w:val="en-US"/>
        </w:rPr>
        <w:t xml:space="preserve">  animation:rotate;</w:t>
      </w:r>
    </w:p>
    <w:p w14:paraId="7C8208A9" w14:textId="77777777" w:rsidR="00CE1A02" w:rsidRPr="00CE1A02" w:rsidRDefault="00CE1A02" w:rsidP="00CE1A02">
      <w:pPr>
        <w:rPr>
          <w:lang w:val="en-US"/>
        </w:rPr>
      </w:pPr>
      <w:r w:rsidRPr="00CE1A02">
        <w:rPr>
          <w:lang w:val="en-US"/>
        </w:rPr>
        <w:t xml:space="preserve">  animation-duration:1s;</w:t>
      </w:r>
    </w:p>
    <w:p w14:paraId="41DC7E72" w14:textId="1E8D6404" w:rsidR="00FF4F46" w:rsidRDefault="00CE1A02" w:rsidP="00CE1A02">
      <w:r>
        <w:t>}</w:t>
      </w:r>
    </w:p>
    <w:p w14:paraId="25FD1926" w14:textId="77777777" w:rsidR="00CE1A02" w:rsidRDefault="00CE1A02" w:rsidP="00CE1A02">
      <w:pPr>
        <w:pStyle w:val="2"/>
      </w:pPr>
      <w:r>
        <w:t>Задержка начала анимации: animation-delay, шаг 2</w:t>
      </w:r>
    </w:p>
    <w:p w14:paraId="79BA86B7" w14:textId="77777777" w:rsidR="00CE1A02" w:rsidRDefault="00CE1A02" w:rsidP="00CE1A02">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Теперь подготовим вторую анимацию, для которой на следующем шаге зададим задержку.</w:t>
      </w:r>
    </w:p>
    <w:p w14:paraId="529DD1A2"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Создайте анимацию </w:t>
      </w:r>
      <w:r>
        <w:rPr>
          <w:rStyle w:val="HTML"/>
          <w:rFonts w:ascii="Consolas" w:hAnsi="Consolas"/>
          <w:color w:val="4EB543"/>
          <w:sz w:val="21"/>
          <w:szCs w:val="21"/>
          <w:bdr w:val="none" w:sz="0" w:space="0" w:color="auto" w:frame="1"/>
        </w:rPr>
        <w:t>ding</w:t>
      </w:r>
      <w:r>
        <w:rPr>
          <w:rStyle w:val="mark"/>
          <w:rFonts w:ascii="Arial" w:hAnsi="Arial" w:cs="Arial"/>
          <w:color w:val="4EB543"/>
          <w:sz w:val="21"/>
          <w:szCs w:val="21"/>
        </w:rPr>
        <w:t>,</w:t>
      </w:r>
      <w:r>
        <w:rPr>
          <w:rFonts w:ascii="Arial" w:hAnsi="Arial" w:cs="Arial"/>
          <w:color w:val="4EB543"/>
          <w:sz w:val="21"/>
          <w:szCs w:val="21"/>
        </w:rPr>
        <w:t> содержащую ключевые кадры: </w:t>
      </w:r>
      <w:r>
        <w:rPr>
          <w:rFonts w:ascii="Arial" w:hAnsi="Arial" w:cs="Arial"/>
          <w:color w:val="4EB543"/>
          <w:sz w:val="21"/>
          <w:szCs w:val="21"/>
        </w:rPr>
        <w:br/>
      </w:r>
      <w:r>
        <w:rPr>
          <w:rStyle w:val="HTML"/>
          <w:rFonts w:ascii="Consolas" w:hAnsi="Consolas"/>
          <w:color w:val="4EB543"/>
          <w:sz w:val="21"/>
          <w:szCs w:val="21"/>
          <w:bdr w:val="none" w:sz="0" w:space="0" w:color="auto" w:frame="1"/>
        </w:rPr>
        <w:t>33%</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r>
        <w:rPr>
          <w:rFonts w:ascii="Arial" w:hAnsi="Arial" w:cs="Arial"/>
          <w:color w:val="4EB543"/>
          <w:sz w:val="21"/>
          <w:szCs w:val="21"/>
        </w:rPr>
        <w:br/>
      </w:r>
      <w:r>
        <w:rPr>
          <w:rStyle w:val="HTML"/>
          <w:rFonts w:ascii="Consolas" w:hAnsi="Consolas"/>
          <w:color w:val="4EB543"/>
          <w:sz w:val="21"/>
          <w:szCs w:val="21"/>
          <w:bdr w:val="none" w:sz="0" w:space="0" w:color="auto" w:frame="1"/>
        </w:rPr>
        <w:t>66%</w:t>
      </w:r>
      <w:r>
        <w:rPr>
          <w:rFonts w:ascii="Arial" w:hAnsi="Arial" w:cs="Arial"/>
          <w:color w:val="4EB543"/>
          <w:sz w:val="21"/>
          <w:szCs w:val="21"/>
        </w:rPr>
        <w:t> с трансформацией </w:t>
      </w:r>
      <w:r>
        <w:rPr>
          <w:rStyle w:val="HTML"/>
          <w:rFonts w:ascii="Consolas" w:hAnsi="Consolas"/>
          <w:color w:val="4EB543"/>
          <w:sz w:val="21"/>
          <w:szCs w:val="21"/>
          <w:bdr w:val="none" w:sz="0" w:space="0" w:color="auto" w:frame="1"/>
        </w:rPr>
        <w:t>translateX(15px)</w:t>
      </w:r>
      <w:r>
        <w:rPr>
          <w:rStyle w:val="mark"/>
          <w:rFonts w:ascii="Arial" w:hAnsi="Arial" w:cs="Arial"/>
          <w:color w:val="4EB543"/>
          <w:sz w:val="21"/>
          <w:szCs w:val="21"/>
        </w:rPr>
        <w:t>.</w:t>
      </w:r>
    </w:p>
    <w:p w14:paraId="0B802765" w14:textId="77777777" w:rsidR="002D0210" w:rsidRDefault="002D0210" w:rsidP="002D0210">
      <w:pPr>
        <w:pStyle w:val="course-goalslist-item"/>
        <w:numPr>
          <w:ilvl w:val="0"/>
          <w:numId w:val="142"/>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Затем добавьте эту анимацию колокольчику </w:t>
      </w:r>
      <w:r>
        <w:rPr>
          <w:rStyle w:val="HTML"/>
          <w:rFonts w:ascii="Consolas" w:hAnsi="Consolas"/>
          <w:color w:val="4EB543"/>
          <w:sz w:val="21"/>
          <w:szCs w:val="21"/>
          <w:bdr w:val="none" w:sz="0" w:space="0" w:color="auto" w:frame="1"/>
        </w:rPr>
        <w:t>.bell</w:t>
      </w:r>
      <w:r>
        <w:rPr>
          <w:rFonts w:ascii="Arial" w:hAnsi="Arial" w:cs="Arial"/>
          <w:color w:val="4EB543"/>
          <w:sz w:val="21"/>
          <w:szCs w:val="21"/>
        </w:rPr>
        <w:t> с длительностью </w:t>
      </w:r>
      <w:r>
        <w:rPr>
          <w:rStyle w:val="HTML"/>
          <w:rFonts w:ascii="Consolas" w:hAnsi="Consolas"/>
          <w:color w:val="4EB543"/>
          <w:sz w:val="21"/>
          <w:szCs w:val="21"/>
          <w:bdr w:val="none" w:sz="0" w:space="0" w:color="auto" w:frame="1"/>
        </w:rPr>
        <w:t>1s</w:t>
      </w:r>
    </w:p>
    <w:p w14:paraId="038BA7E4" w14:textId="77777777" w:rsidR="002D0210" w:rsidRDefault="002D0210" w:rsidP="002D0210">
      <w:r>
        <w:t>@keyframes ding {</w:t>
      </w:r>
    </w:p>
    <w:p w14:paraId="1FB484E3" w14:textId="77777777" w:rsidR="002D0210" w:rsidRDefault="002D0210" w:rsidP="002D0210">
      <w:r>
        <w:t xml:space="preserve">  33% {</w:t>
      </w:r>
    </w:p>
    <w:p w14:paraId="6B5AAEA3" w14:textId="77777777" w:rsidR="002D0210" w:rsidRDefault="002D0210" w:rsidP="002D0210">
      <w:r>
        <w:t xml:space="preserve">    transform:translateX(-15px);</w:t>
      </w:r>
    </w:p>
    <w:p w14:paraId="10EA8992" w14:textId="77777777" w:rsidR="002D0210" w:rsidRDefault="002D0210" w:rsidP="002D0210">
      <w:r>
        <w:t xml:space="preserve">  }</w:t>
      </w:r>
    </w:p>
    <w:p w14:paraId="10AC5E50" w14:textId="77777777" w:rsidR="002D0210" w:rsidRDefault="002D0210" w:rsidP="002D0210">
      <w:r>
        <w:t xml:space="preserve">  66% {</w:t>
      </w:r>
    </w:p>
    <w:p w14:paraId="3FAAE659" w14:textId="77777777" w:rsidR="002D0210" w:rsidRDefault="002D0210" w:rsidP="002D0210">
      <w:r>
        <w:t xml:space="preserve">    transform:translateX(15px);</w:t>
      </w:r>
    </w:p>
    <w:p w14:paraId="1A53C285" w14:textId="77777777" w:rsidR="002D0210" w:rsidRDefault="002D0210" w:rsidP="002D0210">
      <w:r>
        <w:t xml:space="preserve">  }</w:t>
      </w:r>
    </w:p>
    <w:p w14:paraId="1A5A2828" w14:textId="77777777" w:rsidR="002D0210" w:rsidRDefault="002D0210" w:rsidP="002D0210">
      <w:r>
        <w:t>}</w:t>
      </w:r>
    </w:p>
    <w:p w14:paraId="0FC35715" w14:textId="77777777" w:rsidR="002D0210" w:rsidRDefault="002D0210" w:rsidP="002D0210"/>
    <w:p w14:paraId="53F07E38" w14:textId="77777777" w:rsidR="002D0210" w:rsidRDefault="002D0210" w:rsidP="002D0210">
      <w:r>
        <w:t>.bell {</w:t>
      </w:r>
    </w:p>
    <w:p w14:paraId="4C271005" w14:textId="77777777" w:rsidR="002D0210" w:rsidRDefault="002D0210" w:rsidP="002D0210">
      <w:r>
        <w:t xml:space="preserve">  animation:ding;</w:t>
      </w:r>
    </w:p>
    <w:p w14:paraId="3142A281" w14:textId="0813E381" w:rsidR="00CE1A02" w:rsidRDefault="002D0210" w:rsidP="002D0210">
      <w:r>
        <w:t xml:space="preserve">  animation-duration:1s;</w:t>
      </w:r>
    </w:p>
    <w:p w14:paraId="6418E153" w14:textId="77777777" w:rsidR="002D0210" w:rsidRDefault="002D0210" w:rsidP="002D0210">
      <w:pPr>
        <w:pStyle w:val="2"/>
      </w:pPr>
      <w:r>
        <w:t>Задержка начала анимации: animation-delay, шаг 3</w:t>
      </w:r>
    </w:p>
    <w:p w14:paraId="29891741" w14:textId="77777777" w:rsidR="002D0210" w:rsidRDefault="002D0210" w:rsidP="002D021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Синтаксис свойства </w:t>
      </w:r>
      <w:r>
        <w:rPr>
          <w:rStyle w:val="HTML"/>
          <w:rFonts w:ascii="Consolas" w:hAnsi="Consolas"/>
          <w:color w:val="333333"/>
          <w:sz w:val="21"/>
          <w:szCs w:val="21"/>
          <w:bdr w:val="none" w:sz="0" w:space="0" w:color="auto" w:frame="1"/>
        </w:rPr>
        <w:t>animation-delay</w:t>
      </w:r>
      <w:r>
        <w:rPr>
          <w:rFonts w:ascii="Arial" w:hAnsi="Arial" w:cs="Arial"/>
          <w:color w:val="333333"/>
        </w:rPr>
        <w:t>, с помощью которого и назначается задержка начала, идентичен синтаксису свойства </w:t>
      </w:r>
      <w:r>
        <w:rPr>
          <w:rStyle w:val="HTML"/>
          <w:rFonts w:ascii="Consolas" w:hAnsi="Consolas"/>
          <w:color w:val="333333"/>
          <w:sz w:val="21"/>
          <w:szCs w:val="21"/>
          <w:bdr w:val="none" w:sz="0" w:space="0" w:color="auto" w:frame="1"/>
        </w:rPr>
        <w:t>animation-duration</w:t>
      </w:r>
      <w:r>
        <w:rPr>
          <w:rFonts w:ascii="Arial" w:hAnsi="Arial" w:cs="Arial"/>
          <w:color w:val="333333"/>
        </w:rPr>
        <w:t>.</w:t>
      </w:r>
    </w:p>
    <w:p w14:paraId="0B4DD3E3" w14:textId="77777777" w:rsidR="002D0210" w:rsidRDefault="002D0210" w:rsidP="002D021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при задании значения </w:t>
      </w:r>
      <w:r>
        <w:rPr>
          <w:rStyle w:val="HTML"/>
          <w:rFonts w:ascii="Consolas" w:hAnsi="Consolas"/>
          <w:color w:val="333333"/>
          <w:sz w:val="21"/>
          <w:szCs w:val="21"/>
          <w:bdr w:val="none" w:sz="0" w:space="0" w:color="auto" w:frame="1"/>
        </w:rPr>
        <w:t>animation-delay: 10s</w:t>
      </w:r>
      <w:r>
        <w:rPr>
          <w:rFonts w:ascii="Arial" w:hAnsi="Arial" w:cs="Arial"/>
          <w:color w:val="333333"/>
        </w:rPr>
        <w:t> анимация начнётся не сразу, а только через десять секунд.</w:t>
      </w:r>
    </w:p>
    <w:p w14:paraId="43C65294" w14:textId="77777777" w:rsidR="002D0210" w:rsidRDefault="002D0210" w:rsidP="002D021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завершим нашу сцену с часами, чтобы колокольчик звонил только после прохождения стрелкой полного круга.</w:t>
      </w:r>
    </w:p>
    <w:p w14:paraId="37F00663" w14:textId="77777777" w:rsidR="00A17070" w:rsidRPr="00A17070" w:rsidRDefault="00A17070" w:rsidP="00A17070">
      <w:pPr>
        <w:shd w:val="clear" w:color="auto" w:fill="F2F2F2"/>
        <w:spacing w:before="150" w:after="150"/>
        <w:contextualSpacing w:val="0"/>
        <w:rPr>
          <w:rFonts w:ascii="Arial" w:eastAsia="Times New Roman" w:hAnsi="Arial" w:cs="Arial"/>
          <w:color w:val="333333"/>
          <w:sz w:val="21"/>
          <w:szCs w:val="21"/>
          <w:lang w:eastAsia="ru-RU"/>
        </w:rPr>
      </w:pPr>
      <w:r w:rsidRPr="00A17070">
        <w:rPr>
          <w:rFonts w:ascii="Arial" w:eastAsia="Times New Roman" w:hAnsi="Arial" w:cs="Arial"/>
          <w:color w:val="333333"/>
          <w:sz w:val="21"/>
          <w:szCs w:val="21"/>
          <w:lang w:eastAsia="ru-RU"/>
        </w:rPr>
        <w:t>Колокольчику </w:t>
      </w:r>
      <w:r w:rsidRPr="00A17070">
        <w:rPr>
          <w:rFonts w:ascii="Consolas" w:eastAsia="Times New Roman" w:hAnsi="Consolas" w:cs="Courier New"/>
          <w:color w:val="333333"/>
          <w:sz w:val="21"/>
          <w:szCs w:val="21"/>
          <w:bdr w:val="none" w:sz="0" w:space="0" w:color="auto" w:frame="1"/>
          <w:lang w:eastAsia="ru-RU"/>
        </w:rPr>
        <w:t>.bell</w:t>
      </w:r>
      <w:r w:rsidRPr="00A17070">
        <w:rPr>
          <w:rFonts w:ascii="Arial" w:eastAsia="Times New Roman" w:hAnsi="Arial" w:cs="Arial"/>
          <w:color w:val="333333"/>
          <w:sz w:val="21"/>
          <w:szCs w:val="21"/>
          <w:lang w:eastAsia="ru-RU"/>
        </w:rPr>
        <w:t> задайте параметры анимации:</w:t>
      </w:r>
    </w:p>
    <w:p w14:paraId="0E31E53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lastRenderedPageBreak/>
        <w:t>задержку начала </w:t>
      </w:r>
      <w:r w:rsidRPr="00A17070">
        <w:rPr>
          <w:rFonts w:ascii="Consolas" w:eastAsia="Times New Roman" w:hAnsi="Consolas" w:cs="Courier New"/>
          <w:color w:val="4EB543"/>
          <w:sz w:val="21"/>
          <w:szCs w:val="21"/>
          <w:bdr w:val="none" w:sz="0" w:space="0" w:color="auto" w:frame="1"/>
          <w:lang w:eastAsia="ru-RU"/>
        </w:rPr>
        <w:t>1s</w:t>
      </w:r>
      <w:r w:rsidRPr="00A17070">
        <w:rPr>
          <w:rFonts w:ascii="Arial" w:eastAsia="Times New Roman" w:hAnsi="Arial" w:cs="Arial"/>
          <w:color w:val="4EB543"/>
          <w:sz w:val="21"/>
          <w:szCs w:val="21"/>
          <w:lang w:eastAsia="ru-RU"/>
        </w:rPr>
        <w:t>,</w:t>
      </w:r>
    </w:p>
    <w:p w14:paraId="2B338CB5"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длительность </w:t>
      </w:r>
      <w:r w:rsidRPr="00A17070">
        <w:rPr>
          <w:rFonts w:ascii="Consolas" w:eastAsia="Times New Roman" w:hAnsi="Consolas" w:cs="Courier New"/>
          <w:color w:val="4EB543"/>
          <w:sz w:val="21"/>
          <w:szCs w:val="21"/>
          <w:bdr w:val="none" w:sz="0" w:space="0" w:color="auto" w:frame="1"/>
          <w:lang w:eastAsia="ru-RU"/>
        </w:rPr>
        <w:t>100ms</w:t>
      </w:r>
      <w:r w:rsidRPr="00A17070">
        <w:rPr>
          <w:rFonts w:ascii="Arial" w:eastAsia="Times New Roman" w:hAnsi="Arial" w:cs="Arial"/>
          <w:color w:val="4EB543"/>
          <w:sz w:val="21"/>
          <w:szCs w:val="21"/>
          <w:lang w:eastAsia="ru-RU"/>
        </w:rPr>
        <w:t>,</w:t>
      </w:r>
    </w:p>
    <w:p w14:paraId="73A9BCCA" w14:textId="77777777" w:rsidR="00A17070" w:rsidRPr="00A17070" w:rsidRDefault="00A17070" w:rsidP="00A17070">
      <w:pPr>
        <w:numPr>
          <w:ilvl w:val="0"/>
          <w:numId w:val="143"/>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A17070">
        <w:rPr>
          <w:rFonts w:ascii="Arial" w:eastAsia="Times New Roman" w:hAnsi="Arial" w:cs="Arial"/>
          <w:color w:val="4EB543"/>
          <w:sz w:val="21"/>
          <w:szCs w:val="21"/>
          <w:lang w:eastAsia="ru-RU"/>
        </w:rPr>
        <w:t>количество проигрываний анимации </w:t>
      </w:r>
      <w:r w:rsidRPr="00A17070">
        <w:rPr>
          <w:rFonts w:ascii="Consolas" w:eastAsia="Times New Roman" w:hAnsi="Consolas" w:cs="Courier New"/>
          <w:color w:val="4EB543"/>
          <w:sz w:val="21"/>
          <w:szCs w:val="21"/>
          <w:bdr w:val="none" w:sz="0" w:space="0" w:color="auto" w:frame="1"/>
          <w:lang w:eastAsia="ru-RU"/>
        </w:rPr>
        <w:t>10</w:t>
      </w:r>
    </w:p>
    <w:p w14:paraId="1EEA483C" w14:textId="77777777" w:rsidR="00A17070" w:rsidRDefault="00A17070" w:rsidP="00A17070">
      <w:r>
        <w:t>.bell {</w:t>
      </w:r>
    </w:p>
    <w:p w14:paraId="1CE1FA3E" w14:textId="77777777" w:rsidR="00A17070" w:rsidRDefault="00A17070" w:rsidP="00A17070">
      <w:r>
        <w:t xml:space="preserve">  animation-name: ding;</w:t>
      </w:r>
    </w:p>
    <w:p w14:paraId="2449EB33" w14:textId="77777777" w:rsidR="00A17070" w:rsidRDefault="00A17070" w:rsidP="00A17070">
      <w:r>
        <w:t xml:space="preserve">  animation-duration: 100ms;</w:t>
      </w:r>
    </w:p>
    <w:p w14:paraId="42D0D2BA" w14:textId="77777777" w:rsidR="00A17070" w:rsidRDefault="00A17070" w:rsidP="00A17070">
      <w:r>
        <w:t xml:space="preserve">  animation-delay:1s;</w:t>
      </w:r>
    </w:p>
    <w:p w14:paraId="6031032F" w14:textId="77777777" w:rsidR="00A17070" w:rsidRDefault="00A17070" w:rsidP="00A17070">
      <w:r>
        <w:t xml:space="preserve">  animation-iteration-count:10;</w:t>
      </w:r>
    </w:p>
    <w:p w14:paraId="7E0B888D" w14:textId="63B06D09" w:rsidR="002D0210" w:rsidRDefault="00A17070" w:rsidP="00A17070">
      <w:r>
        <w:t>}</w:t>
      </w:r>
    </w:p>
    <w:p w14:paraId="0253D541" w14:textId="6528D010" w:rsidR="00740A68" w:rsidRDefault="00740A68" w:rsidP="00A17070"/>
    <w:p w14:paraId="3F5E5EAF" w14:textId="77777777" w:rsidR="00740A68" w:rsidRDefault="00740A68" w:rsidP="00740A68">
      <w:pPr>
        <w:pStyle w:val="2"/>
      </w:pPr>
      <w:r>
        <w:t>Состояние до и после анимации: animation-fill-mode, шаг 1</w:t>
      </w:r>
    </w:p>
    <w:p w14:paraId="2263439B" w14:textId="77777777" w:rsidR="00740A68" w:rsidRDefault="00740A68" w:rsidP="00740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предыдущих примерах элементы после проигрывания анимации возвращались в исходное состояние. Но есть свойство, которое определяет, будет ли видимым эффект от анимации, когда сама анимация уже закончилась — это </w:t>
      </w:r>
      <w:r>
        <w:rPr>
          <w:rStyle w:val="HTML"/>
          <w:rFonts w:ascii="Consolas" w:hAnsi="Consolas"/>
          <w:color w:val="333333"/>
          <w:sz w:val="21"/>
          <w:szCs w:val="21"/>
          <w:bdr w:val="none" w:sz="0" w:space="0" w:color="auto" w:frame="1"/>
        </w:rPr>
        <w:t>animation-fill-mode</w:t>
      </w:r>
      <w:r>
        <w:rPr>
          <w:rFonts w:ascii="Arial" w:hAnsi="Arial" w:cs="Arial"/>
          <w:color w:val="333333"/>
        </w:rPr>
        <w:t>. При задании свойству значения </w:t>
      </w:r>
      <w:r>
        <w:rPr>
          <w:rStyle w:val="HTML"/>
          <w:rFonts w:ascii="Consolas" w:hAnsi="Consolas"/>
          <w:color w:val="333333"/>
          <w:sz w:val="21"/>
          <w:szCs w:val="21"/>
          <w:bdr w:val="none" w:sz="0" w:space="0" w:color="auto" w:frame="1"/>
        </w:rPr>
        <w:t>forwards</w:t>
      </w:r>
      <w:r>
        <w:rPr>
          <w:rFonts w:ascii="Arial" w:hAnsi="Arial" w:cs="Arial"/>
          <w:color w:val="333333"/>
        </w:rPr>
        <w:t> элемент будет сохранять состояние после завершения анимации.</w:t>
      </w:r>
    </w:p>
    <w:p w14:paraId="55255797" w14:textId="77777777" w:rsidR="00740A68" w:rsidRDefault="00740A68" w:rsidP="00740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как работает это свойство, на примере: к двум идентичным объектам применим одинаковую анимацию, а потом у одного изменим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и посмотрим, что будет.</w:t>
      </w:r>
    </w:p>
    <w:p w14:paraId="2FFCFF2B"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Обоим химикатам </w:t>
      </w:r>
      <w:r>
        <w:rPr>
          <w:rStyle w:val="HTML"/>
          <w:rFonts w:ascii="Consolas" w:hAnsi="Consolas"/>
          <w:color w:val="4EB543"/>
          <w:sz w:val="21"/>
          <w:szCs w:val="21"/>
          <w:bdr w:val="none" w:sz="0" w:space="0" w:color="auto" w:frame="1"/>
        </w:rPr>
        <w:t>.reagent</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reaction</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3s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7D5DB82" w14:textId="77777777" w:rsidR="002177C0" w:rsidRDefault="002177C0" w:rsidP="002177C0">
      <w:pPr>
        <w:pStyle w:val="course-goalslist-item"/>
        <w:numPr>
          <w:ilvl w:val="0"/>
          <w:numId w:val="144"/>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экспериментальному химикату </w:t>
      </w:r>
      <w:r>
        <w:rPr>
          <w:rStyle w:val="HTML"/>
          <w:rFonts w:ascii="Consolas" w:hAnsi="Consolas"/>
          <w:color w:val="4EB543"/>
          <w:sz w:val="21"/>
          <w:szCs w:val="21"/>
          <w:bdr w:val="none" w:sz="0" w:space="0" w:color="auto" w:frame="1"/>
        </w:rPr>
        <w:t>.experimental-reagent</w:t>
      </w:r>
      <w:r>
        <w:rPr>
          <w:rFonts w:ascii="Arial" w:hAnsi="Arial" w:cs="Arial"/>
          <w:color w:val="4EB543"/>
          <w:sz w:val="21"/>
          <w:szCs w:val="21"/>
        </w:rPr>
        <w:t> задайте сохранение состояния после анимации.</w:t>
      </w:r>
    </w:p>
    <w:p w14:paraId="4E759EB2" w14:textId="77777777" w:rsidR="002177C0" w:rsidRPr="002177C0" w:rsidRDefault="002177C0" w:rsidP="002177C0">
      <w:pPr>
        <w:rPr>
          <w:lang w:val="en-US"/>
        </w:rPr>
      </w:pPr>
      <w:r w:rsidRPr="002177C0">
        <w:rPr>
          <w:lang w:val="en-US"/>
        </w:rPr>
        <w:t>.bubbles {</w:t>
      </w:r>
    </w:p>
    <w:p w14:paraId="1155E22B" w14:textId="77777777" w:rsidR="002177C0" w:rsidRPr="002177C0" w:rsidRDefault="002177C0" w:rsidP="002177C0">
      <w:pPr>
        <w:rPr>
          <w:lang w:val="en-US"/>
        </w:rPr>
      </w:pPr>
      <w:r w:rsidRPr="002177C0">
        <w:rPr>
          <w:lang w:val="en-US"/>
        </w:rPr>
        <w:t xml:space="preserve">  animation-name: blink;</w:t>
      </w:r>
    </w:p>
    <w:p w14:paraId="26D23462" w14:textId="77777777" w:rsidR="002177C0" w:rsidRPr="002177C0" w:rsidRDefault="002177C0" w:rsidP="002177C0">
      <w:pPr>
        <w:rPr>
          <w:lang w:val="en-US"/>
        </w:rPr>
      </w:pPr>
      <w:r w:rsidRPr="002177C0">
        <w:rPr>
          <w:lang w:val="en-US"/>
        </w:rPr>
        <w:t xml:space="preserve">  animation-duration: 2s;</w:t>
      </w:r>
    </w:p>
    <w:p w14:paraId="6930663F" w14:textId="77777777" w:rsidR="002177C0" w:rsidRPr="002177C0" w:rsidRDefault="002177C0" w:rsidP="002177C0">
      <w:pPr>
        <w:rPr>
          <w:lang w:val="en-US"/>
        </w:rPr>
      </w:pPr>
      <w:r w:rsidRPr="002177C0">
        <w:rPr>
          <w:lang w:val="en-US"/>
        </w:rPr>
        <w:t>}</w:t>
      </w:r>
    </w:p>
    <w:p w14:paraId="00CF6624" w14:textId="77777777" w:rsidR="002177C0" w:rsidRPr="002177C0" w:rsidRDefault="002177C0" w:rsidP="002177C0">
      <w:pPr>
        <w:rPr>
          <w:lang w:val="en-US"/>
        </w:rPr>
      </w:pPr>
    </w:p>
    <w:p w14:paraId="2F8E3218" w14:textId="77777777" w:rsidR="002177C0" w:rsidRPr="002177C0" w:rsidRDefault="002177C0" w:rsidP="002177C0">
      <w:pPr>
        <w:rPr>
          <w:lang w:val="en-US"/>
        </w:rPr>
      </w:pPr>
      <w:r w:rsidRPr="002177C0">
        <w:rPr>
          <w:lang w:val="en-US"/>
        </w:rPr>
        <w:t>@keyframes blink {</w:t>
      </w:r>
    </w:p>
    <w:p w14:paraId="7D249357" w14:textId="77777777" w:rsidR="002177C0" w:rsidRPr="002177C0" w:rsidRDefault="002177C0" w:rsidP="002177C0">
      <w:pPr>
        <w:rPr>
          <w:lang w:val="en-US"/>
        </w:rPr>
      </w:pPr>
      <w:r w:rsidRPr="002177C0">
        <w:rPr>
          <w:lang w:val="en-US"/>
        </w:rPr>
        <w:t xml:space="preserve">  50% {</w:t>
      </w:r>
    </w:p>
    <w:p w14:paraId="7F356707" w14:textId="77777777" w:rsidR="002177C0" w:rsidRPr="002177C0" w:rsidRDefault="002177C0" w:rsidP="002177C0">
      <w:pPr>
        <w:rPr>
          <w:lang w:val="en-US"/>
        </w:rPr>
      </w:pPr>
      <w:r w:rsidRPr="002177C0">
        <w:rPr>
          <w:lang w:val="en-US"/>
        </w:rPr>
        <w:t xml:space="preserve">    opacity: 1;</w:t>
      </w:r>
    </w:p>
    <w:p w14:paraId="3EBE67DC" w14:textId="77777777" w:rsidR="002177C0" w:rsidRPr="002177C0" w:rsidRDefault="002177C0" w:rsidP="002177C0">
      <w:pPr>
        <w:rPr>
          <w:lang w:val="en-US"/>
        </w:rPr>
      </w:pPr>
      <w:r w:rsidRPr="002177C0">
        <w:rPr>
          <w:lang w:val="en-US"/>
        </w:rPr>
        <w:t xml:space="preserve">  }</w:t>
      </w:r>
    </w:p>
    <w:p w14:paraId="29A3478D" w14:textId="77777777" w:rsidR="002177C0" w:rsidRPr="002177C0" w:rsidRDefault="002177C0" w:rsidP="002177C0">
      <w:pPr>
        <w:rPr>
          <w:lang w:val="en-US"/>
        </w:rPr>
      </w:pPr>
      <w:r w:rsidRPr="002177C0">
        <w:rPr>
          <w:lang w:val="en-US"/>
        </w:rPr>
        <w:t>}</w:t>
      </w:r>
    </w:p>
    <w:p w14:paraId="77FCC3E3" w14:textId="77777777" w:rsidR="002177C0" w:rsidRPr="002177C0" w:rsidRDefault="002177C0" w:rsidP="002177C0">
      <w:pPr>
        <w:rPr>
          <w:lang w:val="en-US"/>
        </w:rPr>
      </w:pPr>
    </w:p>
    <w:p w14:paraId="36F3C93C" w14:textId="77777777" w:rsidR="002177C0" w:rsidRPr="002177C0" w:rsidRDefault="002177C0" w:rsidP="002177C0">
      <w:pPr>
        <w:rPr>
          <w:lang w:val="en-US"/>
        </w:rPr>
      </w:pPr>
      <w:r w:rsidRPr="002177C0">
        <w:rPr>
          <w:lang w:val="en-US"/>
        </w:rPr>
        <w:t>@keyframes reaction {</w:t>
      </w:r>
    </w:p>
    <w:p w14:paraId="417BE0AF" w14:textId="77777777" w:rsidR="002177C0" w:rsidRPr="002177C0" w:rsidRDefault="002177C0" w:rsidP="002177C0">
      <w:pPr>
        <w:rPr>
          <w:lang w:val="en-US"/>
        </w:rPr>
      </w:pPr>
      <w:r w:rsidRPr="002177C0">
        <w:rPr>
          <w:lang w:val="en-US"/>
        </w:rPr>
        <w:t xml:space="preserve">  0% {</w:t>
      </w:r>
    </w:p>
    <w:p w14:paraId="486763E7" w14:textId="77777777" w:rsidR="002177C0" w:rsidRPr="002177C0" w:rsidRDefault="002177C0" w:rsidP="002177C0">
      <w:pPr>
        <w:rPr>
          <w:lang w:val="en-US"/>
        </w:rPr>
      </w:pPr>
      <w:r w:rsidRPr="002177C0">
        <w:rPr>
          <w:lang w:val="en-US"/>
        </w:rPr>
        <w:t xml:space="preserve">    background-color: #01ff70;</w:t>
      </w:r>
    </w:p>
    <w:p w14:paraId="417075F3" w14:textId="77777777" w:rsidR="002177C0" w:rsidRPr="002177C0" w:rsidRDefault="002177C0" w:rsidP="002177C0">
      <w:pPr>
        <w:rPr>
          <w:lang w:val="en-US"/>
        </w:rPr>
      </w:pPr>
      <w:r w:rsidRPr="002177C0">
        <w:rPr>
          <w:lang w:val="en-US"/>
        </w:rPr>
        <w:t xml:space="preserve">  }</w:t>
      </w:r>
    </w:p>
    <w:p w14:paraId="1269CDBC" w14:textId="77777777" w:rsidR="002177C0" w:rsidRPr="002177C0" w:rsidRDefault="002177C0" w:rsidP="002177C0">
      <w:pPr>
        <w:rPr>
          <w:lang w:val="en-US"/>
        </w:rPr>
      </w:pPr>
    </w:p>
    <w:p w14:paraId="000672B4" w14:textId="77777777" w:rsidR="002177C0" w:rsidRPr="002177C0" w:rsidRDefault="002177C0" w:rsidP="002177C0">
      <w:pPr>
        <w:rPr>
          <w:lang w:val="en-US"/>
        </w:rPr>
      </w:pPr>
      <w:r w:rsidRPr="002177C0">
        <w:rPr>
          <w:lang w:val="en-US"/>
        </w:rPr>
        <w:t xml:space="preserve">  100% {</w:t>
      </w:r>
    </w:p>
    <w:p w14:paraId="126B08DC" w14:textId="77777777" w:rsidR="002177C0" w:rsidRPr="002177C0" w:rsidRDefault="002177C0" w:rsidP="002177C0">
      <w:pPr>
        <w:rPr>
          <w:lang w:val="en-US"/>
        </w:rPr>
      </w:pPr>
      <w:r w:rsidRPr="002177C0">
        <w:rPr>
          <w:lang w:val="en-US"/>
        </w:rPr>
        <w:t xml:space="preserve">    background-color: #ff4136;</w:t>
      </w:r>
    </w:p>
    <w:p w14:paraId="2F3F8C82" w14:textId="77777777" w:rsidR="002177C0" w:rsidRPr="002177C0" w:rsidRDefault="002177C0" w:rsidP="002177C0">
      <w:pPr>
        <w:rPr>
          <w:lang w:val="en-US"/>
        </w:rPr>
      </w:pPr>
      <w:r w:rsidRPr="002177C0">
        <w:rPr>
          <w:lang w:val="en-US"/>
        </w:rPr>
        <w:t xml:space="preserve">  }</w:t>
      </w:r>
    </w:p>
    <w:p w14:paraId="33FE1B48" w14:textId="77777777" w:rsidR="002177C0" w:rsidRPr="002177C0" w:rsidRDefault="002177C0" w:rsidP="002177C0">
      <w:pPr>
        <w:rPr>
          <w:lang w:val="en-US"/>
        </w:rPr>
      </w:pPr>
      <w:r w:rsidRPr="002177C0">
        <w:rPr>
          <w:lang w:val="en-US"/>
        </w:rPr>
        <w:t>}</w:t>
      </w:r>
    </w:p>
    <w:p w14:paraId="3669686E" w14:textId="77777777" w:rsidR="002177C0" w:rsidRPr="002177C0" w:rsidRDefault="002177C0" w:rsidP="002177C0">
      <w:pPr>
        <w:rPr>
          <w:lang w:val="en-US"/>
        </w:rPr>
      </w:pPr>
    </w:p>
    <w:p w14:paraId="04D8248C" w14:textId="77777777" w:rsidR="002177C0" w:rsidRPr="002177C0" w:rsidRDefault="002177C0" w:rsidP="002177C0">
      <w:pPr>
        <w:rPr>
          <w:lang w:val="en-US"/>
        </w:rPr>
      </w:pPr>
      <w:r w:rsidRPr="002177C0">
        <w:rPr>
          <w:lang w:val="en-US"/>
        </w:rPr>
        <w:t>.reagent {</w:t>
      </w:r>
    </w:p>
    <w:p w14:paraId="72FEC781" w14:textId="77777777" w:rsidR="002177C0" w:rsidRPr="002177C0" w:rsidRDefault="002177C0" w:rsidP="002177C0">
      <w:pPr>
        <w:rPr>
          <w:lang w:val="en-US"/>
        </w:rPr>
      </w:pPr>
      <w:r w:rsidRPr="002177C0">
        <w:rPr>
          <w:lang w:val="en-US"/>
        </w:rPr>
        <w:t xml:space="preserve">  animation:reaction;</w:t>
      </w:r>
    </w:p>
    <w:p w14:paraId="333885FE" w14:textId="77777777" w:rsidR="002177C0" w:rsidRPr="002177C0" w:rsidRDefault="002177C0" w:rsidP="002177C0">
      <w:pPr>
        <w:rPr>
          <w:lang w:val="en-US"/>
        </w:rPr>
      </w:pPr>
      <w:r w:rsidRPr="002177C0">
        <w:rPr>
          <w:lang w:val="en-US"/>
        </w:rPr>
        <w:t xml:space="preserve">  animation-duration:3s;</w:t>
      </w:r>
    </w:p>
    <w:p w14:paraId="1A792AEE" w14:textId="77777777" w:rsidR="002177C0" w:rsidRPr="002177C0" w:rsidRDefault="002177C0" w:rsidP="002177C0">
      <w:pPr>
        <w:rPr>
          <w:lang w:val="en-US"/>
        </w:rPr>
      </w:pPr>
      <w:r w:rsidRPr="002177C0">
        <w:rPr>
          <w:lang w:val="en-US"/>
        </w:rPr>
        <w:t xml:space="preserve">  animation-delay:2s;</w:t>
      </w:r>
    </w:p>
    <w:p w14:paraId="3570B524" w14:textId="77777777" w:rsidR="002177C0" w:rsidRPr="002177C0" w:rsidRDefault="002177C0" w:rsidP="002177C0">
      <w:pPr>
        <w:rPr>
          <w:lang w:val="en-US"/>
        </w:rPr>
      </w:pPr>
      <w:r w:rsidRPr="002177C0">
        <w:rPr>
          <w:lang w:val="en-US"/>
        </w:rPr>
        <w:t>}</w:t>
      </w:r>
    </w:p>
    <w:p w14:paraId="3FE20743" w14:textId="77777777" w:rsidR="002177C0" w:rsidRPr="002177C0" w:rsidRDefault="002177C0" w:rsidP="002177C0">
      <w:pPr>
        <w:rPr>
          <w:lang w:val="en-US"/>
        </w:rPr>
      </w:pPr>
    </w:p>
    <w:p w14:paraId="5D3D5F5E" w14:textId="77777777" w:rsidR="002177C0" w:rsidRPr="002177C0" w:rsidRDefault="002177C0" w:rsidP="002177C0">
      <w:pPr>
        <w:rPr>
          <w:lang w:val="en-US"/>
        </w:rPr>
      </w:pPr>
      <w:r w:rsidRPr="002177C0">
        <w:rPr>
          <w:lang w:val="en-US"/>
        </w:rPr>
        <w:t>.experimental-reagent {</w:t>
      </w:r>
    </w:p>
    <w:p w14:paraId="168084AC" w14:textId="77777777" w:rsidR="002177C0" w:rsidRDefault="002177C0" w:rsidP="002177C0">
      <w:r w:rsidRPr="002177C0">
        <w:rPr>
          <w:lang w:val="en-US"/>
        </w:rPr>
        <w:t xml:space="preserve">  </w:t>
      </w:r>
      <w:r>
        <w:t>animation-fill-mode:forwards;</w:t>
      </w:r>
    </w:p>
    <w:p w14:paraId="69C2F185" w14:textId="3A403CB7" w:rsidR="00740A68" w:rsidRDefault="002177C0" w:rsidP="002177C0">
      <w:r>
        <w:t>}</w:t>
      </w:r>
    </w:p>
    <w:p w14:paraId="267FC9B1" w14:textId="77777777" w:rsidR="002177C0" w:rsidRDefault="002177C0" w:rsidP="002177C0">
      <w:pPr>
        <w:pStyle w:val="2"/>
      </w:pPr>
      <w:r>
        <w:lastRenderedPageBreak/>
        <w:t>Состояние до и после анимации: animation-fill-mode, шаг 2</w:t>
      </w:r>
    </w:p>
    <w:p w14:paraId="0F6949CC" w14:textId="77777777" w:rsidR="002177C0" w:rsidRDefault="002177C0" w:rsidP="002177C0">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Сохранение свойств анимации по её завершению </w:t>
      </w:r>
      <w:r>
        <w:rPr>
          <w:rStyle w:val="HTML"/>
          <w:rFonts w:ascii="Consolas" w:hAnsi="Consolas"/>
          <w:color w:val="333333"/>
          <w:sz w:val="21"/>
          <w:szCs w:val="21"/>
          <w:bdr w:val="none" w:sz="0" w:space="0" w:color="auto" w:frame="1"/>
        </w:rPr>
        <w:t>animation-fill-mode: forwards</w:t>
      </w:r>
      <w:r>
        <w:rPr>
          <w:rFonts w:ascii="Arial" w:hAnsi="Arial" w:cs="Arial"/>
          <w:color w:val="333333"/>
        </w:rPr>
        <w:t> работает и в случае нескольких повторов анимации или чередующегося направления. Рассмотрим это экспериментально.</w:t>
      </w:r>
    </w:p>
    <w:p w14:paraId="2EB6A527" w14:textId="77777777" w:rsidR="00557A7D" w:rsidRPr="00557A7D" w:rsidRDefault="00557A7D" w:rsidP="00557A7D">
      <w:pPr>
        <w:shd w:val="clear" w:color="auto" w:fill="F2F2F2"/>
        <w:spacing w:before="150" w:after="150"/>
        <w:contextualSpacing w:val="0"/>
        <w:rPr>
          <w:rFonts w:ascii="Arial" w:eastAsia="Times New Roman" w:hAnsi="Arial" w:cs="Arial"/>
          <w:color w:val="333333"/>
          <w:sz w:val="21"/>
          <w:szCs w:val="21"/>
          <w:lang w:eastAsia="ru-RU"/>
        </w:rPr>
      </w:pPr>
      <w:r w:rsidRPr="00557A7D">
        <w:rPr>
          <w:rFonts w:ascii="Arial" w:eastAsia="Times New Roman" w:hAnsi="Arial" w:cs="Arial"/>
          <w:color w:val="333333"/>
          <w:sz w:val="21"/>
          <w:szCs w:val="21"/>
          <w:lang w:eastAsia="ru-RU"/>
        </w:rPr>
        <w:t>Химикату в экспериментальной колбе </w:t>
      </w:r>
      <w:r w:rsidRPr="00557A7D">
        <w:rPr>
          <w:rFonts w:ascii="Consolas" w:eastAsia="Times New Roman" w:hAnsi="Consolas" w:cs="Courier New"/>
          <w:color w:val="333333"/>
          <w:sz w:val="21"/>
          <w:szCs w:val="21"/>
          <w:bdr w:val="none" w:sz="0" w:space="0" w:color="auto" w:frame="1"/>
          <w:lang w:eastAsia="ru-RU"/>
        </w:rPr>
        <w:t>.experimental-reagent</w:t>
      </w:r>
      <w:r w:rsidRPr="00557A7D">
        <w:rPr>
          <w:rFonts w:ascii="Arial" w:eastAsia="Times New Roman" w:hAnsi="Arial" w:cs="Arial"/>
          <w:color w:val="333333"/>
          <w:sz w:val="21"/>
          <w:szCs w:val="21"/>
          <w:lang w:eastAsia="ru-RU"/>
        </w:rPr>
        <w:t> задайте:</w:t>
      </w:r>
    </w:p>
    <w:p w14:paraId="2FEA8B68"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сохранение своего состояния после анимации,</w:t>
      </w:r>
    </w:p>
    <w:p w14:paraId="53F2DE2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количество проигрываний анимации </w:t>
      </w:r>
      <w:r w:rsidRPr="00557A7D">
        <w:rPr>
          <w:rFonts w:ascii="Consolas" w:eastAsia="Times New Roman" w:hAnsi="Consolas" w:cs="Courier New"/>
          <w:color w:val="4EB543"/>
          <w:sz w:val="21"/>
          <w:szCs w:val="21"/>
          <w:bdr w:val="none" w:sz="0" w:space="0" w:color="auto" w:frame="1"/>
          <w:lang w:eastAsia="ru-RU"/>
        </w:rPr>
        <w:t>2</w:t>
      </w:r>
    </w:p>
    <w:p w14:paraId="2740B7E3" w14:textId="77777777" w:rsidR="00557A7D" w:rsidRPr="00557A7D" w:rsidRDefault="00557A7D" w:rsidP="00557A7D">
      <w:pPr>
        <w:numPr>
          <w:ilvl w:val="0"/>
          <w:numId w:val="145"/>
        </w:numPr>
        <w:shd w:val="clear" w:color="auto" w:fill="F2F2F2"/>
        <w:spacing w:before="150" w:after="120" w:line="330" w:lineRule="atLeast"/>
        <w:ind w:left="0"/>
        <w:contextualSpacing w:val="0"/>
        <w:rPr>
          <w:rFonts w:ascii="Arial" w:eastAsia="Times New Roman" w:hAnsi="Arial" w:cs="Arial"/>
          <w:color w:val="4EB543"/>
          <w:sz w:val="21"/>
          <w:szCs w:val="21"/>
          <w:lang w:eastAsia="ru-RU"/>
        </w:rPr>
      </w:pPr>
      <w:r w:rsidRPr="00557A7D">
        <w:rPr>
          <w:rFonts w:ascii="Arial" w:eastAsia="Times New Roman" w:hAnsi="Arial" w:cs="Arial"/>
          <w:color w:val="4EB543"/>
          <w:sz w:val="21"/>
          <w:szCs w:val="21"/>
          <w:lang w:eastAsia="ru-RU"/>
        </w:rPr>
        <w:t>и чередующееся направление анимации.</w:t>
      </w:r>
    </w:p>
    <w:p w14:paraId="7988365D" w14:textId="77777777" w:rsidR="00557A7D" w:rsidRDefault="00557A7D" w:rsidP="00557A7D"/>
    <w:p w14:paraId="799A82E5" w14:textId="77777777" w:rsidR="00557A7D" w:rsidRPr="00557A7D" w:rsidRDefault="00557A7D" w:rsidP="00557A7D">
      <w:pPr>
        <w:rPr>
          <w:lang w:val="en-US"/>
        </w:rPr>
      </w:pPr>
      <w:r w:rsidRPr="00557A7D">
        <w:rPr>
          <w:lang w:val="en-US"/>
        </w:rPr>
        <w:t>.experimental-reagent {</w:t>
      </w:r>
    </w:p>
    <w:p w14:paraId="379C87CC" w14:textId="77777777" w:rsidR="00557A7D" w:rsidRPr="00557A7D" w:rsidRDefault="00557A7D" w:rsidP="00557A7D">
      <w:pPr>
        <w:rPr>
          <w:lang w:val="en-US"/>
        </w:rPr>
      </w:pPr>
      <w:r w:rsidRPr="00557A7D">
        <w:rPr>
          <w:lang w:val="en-US"/>
        </w:rPr>
        <w:t xml:space="preserve">  animation-fill-mode:forwards;</w:t>
      </w:r>
    </w:p>
    <w:p w14:paraId="0B1279A6" w14:textId="77777777" w:rsidR="00557A7D" w:rsidRPr="00557A7D" w:rsidRDefault="00557A7D" w:rsidP="00557A7D">
      <w:pPr>
        <w:rPr>
          <w:lang w:val="en-US"/>
        </w:rPr>
      </w:pPr>
      <w:r w:rsidRPr="00557A7D">
        <w:rPr>
          <w:lang w:val="en-US"/>
        </w:rPr>
        <w:t xml:space="preserve">  animation-iteration-count:2;</w:t>
      </w:r>
    </w:p>
    <w:p w14:paraId="4D661265" w14:textId="29593CBB" w:rsidR="002177C0" w:rsidRDefault="00557A7D" w:rsidP="00557A7D">
      <w:pPr>
        <w:rPr>
          <w:lang w:val="en-US"/>
        </w:rPr>
      </w:pPr>
      <w:r w:rsidRPr="00557A7D">
        <w:rPr>
          <w:lang w:val="en-US"/>
        </w:rPr>
        <w:t xml:space="preserve">  animation-direction:alternate;</w:t>
      </w:r>
    </w:p>
    <w:p w14:paraId="5F7BADA5" w14:textId="26C1795F" w:rsidR="00557A7D" w:rsidRDefault="00557A7D" w:rsidP="00557A7D">
      <w:pPr>
        <w:rPr>
          <w:lang w:val="en-US"/>
        </w:rPr>
      </w:pPr>
    </w:p>
    <w:p w14:paraId="416E1539" w14:textId="77777777" w:rsidR="00557A7D" w:rsidRDefault="00557A7D" w:rsidP="00557A7D">
      <w:pPr>
        <w:pStyle w:val="2"/>
      </w:pPr>
      <w:r>
        <w:t>Состояние до и после анимации: animation-fill-mode, шаг 3</w:t>
      </w:r>
    </w:p>
    <w:p w14:paraId="3731058C" w14:textId="77777777" w:rsidR="00557A7D" w:rsidRDefault="00557A7D" w:rsidP="00557A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Другое</w:t>
      </w:r>
      <w:r w:rsidRPr="00557A7D">
        <w:rPr>
          <w:rFonts w:ascii="Arial" w:hAnsi="Arial" w:cs="Arial"/>
          <w:color w:val="333333"/>
          <w:lang w:val="en-US"/>
        </w:rPr>
        <w:t xml:space="preserve"> </w:t>
      </w:r>
      <w:r>
        <w:rPr>
          <w:rFonts w:ascii="Arial" w:hAnsi="Arial" w:cs="Arial"/>
          <w:color w:val="333333"/>
        </w:rPr>
        <w:t>значение</w:t>
      </w:r>
      <w:r w:rsidRPr="00557A7D">
        <w:rPr>
          <w:rFonts w:ascii="Arial" w:hAnsi="Arial" w:cs="Arial"/>
          <w:color w:val="333333"/>
          <w:lang w:val="en-US"/>
        </w:rPr>
        <w:t xml:space="preserve"> </w:t>
      </w:r>
      <w:r>
        <w:rPr>
          <w:rFonts w:ascii="Arial" w:hAnsi="Arial" w:cs="Arial"/>
          <w:color w:val="333333"/>
        </w:rPr>
        <w:t>свойства</w:t>
      </w:r>
      <w:r w:rsidRPr="00557A7D">
        <w:rPr>
          <w:rFonts w:ascii="Arial" w:hAnsi="Arial" w:cs="Arial"/>
          <w:color w:val="333333"/>
          <w:lang w:val="en-US"/>
        </w:rPr>
        <w:t> </w:t>
      </w:r>
      <w:r w:rsidRPr="00557A7D">
        <w:rPr>
          <w:rStyle w:val="HTML"/>
          <w:rFonts w:ascii="Consolas" w:hAnsi="Consolas"/>
          <w:color w:val="333333"/>
          <w:sz w:val="21"/>
          <w:szCs w:val="21"/>
          <w:bdr w:val="none" w:sz="0" w:space="0" w:color="auto" w:frame="1"/>
          <w:lang w:val="en-US"/>
        </w:rPr>
        <w:t>animation-fill-mode</w:t>
      </w:r>
      <w:r w:rsidRPr="00557A7D">
        <w:rPr>
          <w:rFonts w:ascii="Arial" w:hAnsi="Arial" w:cs="Arial"/>
          <w:color w:val="333333"/>
          <w:lang w:val="en-US"/>
        </w:rPr>
        <w:t> — </w:t>
      </w:r>
      <w:r w:rsidRPr="00557A7D">
        <w:rPr>
          <w:rStyle w:val="HTML"/>
          <w:rFonts w:ascii="Consolas" w:hAnsi="Consolas"/>
          <w:color w:val="333333"/>
          <w:sz w:val="21"/>
          <w:szCs w:val="21"/>
          <w:bdr w:val="none" w:sz="0" w:space="0" w:color="auto" w:frame="1"/>
          <w:lang w:val="en-US"/>
        </w:rPr>
        <w:t>backwards</w:t>
      </w:r>
      <w:r w:rsidRPr="00557A7D">
        <w:rPr>
          <w:rFonts w:ascii="Arial" w:hAnsi="Arial" w:cs="Arial"/>
          <w:color w:val="333333"/>
          <w:lang w:val="en-US"/>
        </w:rPr>
        <w:t xml:space="preserve">. </w:t>
      </w:r>
      <w:r>
        <w:rPr>
          <w:rFonts w:ascii="Arial" w:hAnsi="Arial" w:cs="Arial"/>
          <w:color w:val="333333"/>
        </w:rPr>
        <w:t>Это значение определяет состояние элемента до начала анимации.</w:t>
      </w:r>
    </w:p>
    <w:p w14:paraId="6EAE9D87" w14:textId="77777777" w:rsidR="00557A7D" w:rsidRDefault="00557A7D" w:rsidP="00557A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элементу назначена анимация с задержкой начала проигрывания и </w:t>
      </w:r>
      <w:r>
        <w:rPr>
          <w:rStyle w:val="HTML"/>
          <w:rFonts w:ascii="Consolas" w:hAnsi="Consolas"/>
          <w:color w:val="333333"/>
          <w:sz w:val="21"/>
          <w:szCs w:val="21"/>
          <w:bdr w:val="none" w:sz="0" w:space="0" w:color="auto" w:frame="1"/>
        </w:rPr>
        <w:t>animation-fill-mode: backwards</w:t>
      </w:r>
      <w:r>
        <w:rPr>
          <w:rFonts w:ascii="Arial" w:hAnsi="Arial" w:cs="Arial"/>
          <w:color w:val="333333"/>
        </w:rPr>
        <w:t>, то стили, описанные в первом ключевом кадре </w:t>
      </w:r>
      <w:r>
        <w:rPr>
          <w:rStyle w:val="HTML"/>
          <w:rFonts w:ascii="Consolas" w:hAnsi="Consolas"/>
          <w:color w:val="333333"/>
          <w:sz w:val="21"/>
          <w:szCs w:val="21"/>
          <w:bdr w:val="none" w:sz="0" w:space="0" w:color="auto" w:frame="1"/>
        </w:rPr>
        <w:t>from</w:t>
      </w:r>
      <w:r>
        <w:rPr>
          <w:rFonts w:ascii="Arial" w:hAnsi="Arial" w:cs="Arial"/>
          <w:color w:val="333333"/>
        </w:rPr>
        <w:t> или </w:t>
      </w:r>
      <w:r>
        <w:rPr>
          <w:rStyle w:val="HTML"/>
          <w:rFonts w:ascii="Consolas" w:hAnsi="Consolas"/>
          <w:color w:val="333333"/>
          <w:sz w:val="21"/>
          <w:szCs w:val="21"/>
          <w:bdr w:val="none" w:sz="0" w:space="0" w:color="auto" w:frame="1"/>
        </w:rPr>
        <w:t>0%</w:t>
      </w:r>
      <w:r>
        <w:rPr>
          <w:rFonts w:ascii="Arial" w:hAnsi="Arial" w:cs="Arial"/>
          <w:color w:val="333333"/>
        </w:rPr>
        <w:t>, будут применены сразу, ещё до начала проигрывания анимации.</w:t>
      </w:r>
    </w:p>
    <w:p w14:paraId="3BDE43CC" w14:textId="77777777" w:rsidR="00557A7D" w:rsidRDefault="00557A7D" w:rsidP="00557A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Рассмотрим это на наглядном примере.</w:t>
      </w:r>
    </w:p>
    <w:p w14:paraId="267C98A2"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Заряду аккумуляторов </w:t>
      </w:r>
      <w:r>
        <w:rPr>
          <w:rStyle w:val="HTML"/>
          <w:rFonts w:ascii="Consolas" w:hAnsi="Consolas"/>
          <w:color w:val="4EB543"/>
          <w:sz w:val="21"/>
          <w:szCs w:val="21"/>
          <w:bdr w:val="none" w:sz="0" w:space="0" w:color="auto" w:frame="1"/>
        </w:rPr>
        <w:t>.energy-fill</w:t>
      </w:r>
      <w:r>
        <w:rPr>
          <w:rFonts w:ascii="Arial" w:hAnsi="Arial" w:cs="Arial"/>
          <w:color w:val="4EB543"/>
          <w:sz w:val="21"/>
          <w:szCs w:val="21"/>
        </w:rPr>
        <w:t> задайте анимацию </w:t>
      </w:r>
      <w:r>
        <w:rPr>
          <w:rStyle w:val="HTML"/>
          <w:rFonts w:ascii="Consolas" w:hAnsi="Consolas"/>
          <w:color w:val="4EB543"/>
          <w:sz w:val="21"/>
          <w:szCs w:val="21"/>
          <w:bdr w:val="none" w:sz="0" w:space="0" w:color="auto" w:frame="1"/>
        </w:rPr>
        <w:t>power</w:t>
      </w:r>
      <w:r>
        <w:rPr>
          <w:rFonts w:ascii="Arial" w:hAnsi="Arial" w:cs="Arial"/>
          <w:color w:val="4EB543"/>
          <w:sz w:val="21"/>
          <w:szCs w:val="21"/>
        </w:rPr>
        <w:t> длительностью </w:t>
      </w:r>
      <w:r>
        <w:rPr>
          <w:rStyle w:val="HTML"/>
          <w:rFonts w:ascii="Consolas" w:hAnsi="Consolas"/>
          <w:color w:val="4EB543"/>
          <w:sz w:val="21"/>
          <w:szCs w:val="21"/>
          <w:bdr w:val="none" w:sz="0" w:space="0" w:color="auto" w:frame="1"/>
        </w:rPr>
        <w:t>2s</w:t>
      </w:r>
      <w:r>
        <w:rPr>
          <w:rFonts w:ascii="Arial" w:hAnsi="Arial" w:cs="Arial"/>
          <w:color w:val="4EB543"/>
          <w:sz w:val="21"/>
          <w:szCs w:val="21"/>
        </w:rPr>
        <w:t>с задержкой начала в </w:t>
      </w:r>
      <w:r>
        <w:rPr>
          <w:rStyle w:val="HTML"/>
          <w:rFonts w:ascii="Consolas" w:hAnsi="Consolas"/>
          <w:color w:val="4EB543"/>
          <w:sz w:val="21"/>
          <w:szCs w:val="21"/>
          <w:bdr w:val="none" w:sz="0" w:space="0" w:color="auto" w:frame="1"/>
        </w:rPr>
        <w:t>2s</w:t>
      </w:r>
    </w:p>
    <w:p w14:paraId="14F84D3B" w14:textId="77777777" w:rsidR="003E5925" w:rsidRDefault="003E5925" w:rsidP="003E5925">
      <w:pPr>
        <w:pStyle w:val="course-goalslist-item"/>
        <w:numPr>
          <w:ilvl w:val="0"/>
          <w:numId w:val="146"/>
        </w:numPr>
        <w:shd w:val="clear" w:color="auto" w:fill="F2F2F2"/>
        <w:spacing w:before="150" w:beforeAutospacing="0" w:after="120" w:afterAutospacing="0" w:line="330" w:lineRule="atLeast"/>
        <w:ind w:left="0"/>
        <w:rPr>
          <w:rFonts w:ascii="Arial" w:hAnsi="Arial" w:cs="Arial"/>
          <w:color w:val="4EB543"/>
          <w:sz w:val="21"/>
          <w:szCs w:val="21"/>
        </w:rPr>
      </w:pPr>
      <w:r>
        <w:rPr>
          <w:rFonts w:ascii="Arial" w:hAnsi="Arial" w:cs="Arial"/>
          <w:color w:val="4EB543"/>
          <w:sz w:val="21"/>
          <w:szCs w:val="21"/>
        </w:rPr>
        <w:t>а затем заряду в экспериментальном аккумуляторе </w:t>
      </w:r>
      <w:r>
        <w:rPr>
          <w:rStyle w:val="HTML"/>
          <w:rFonts w:ascii="Consolas" w:hAnsi="Consolas"/>
          <w:color w:val="4EB543"/>
          <w:sz w:val="21"/>
          <w:szCs w:val="21"/>
          <w:bdr w:val="none" w:sz="0" w:space="0" w:color="auto" w:frame="1"/>
        </w:rPr>
        <w:t>.mega-energy-fill</w:t>
      </w:r>
      <w:r>
        <w:rPr>
          <w:rFonts w:ascii="Arial" w:hAnsi="Arial" w:cs="Arial"/>
          <w:color w:val="4EB543"/>
          <w:sz w:val="21"/>
          <w:szCs w:val="21"/>
        </w:rPr>
        <w:t> задайте отображение состояния до начала анимации.</w:t>
      </w:r>
    </w:p>
    <w:p w14:paraId="06E64824" w14:textId="77777777" w:rsidR="003E5925" w:rsidRPr="003E5925" w:rsidRDefault="003E5925" w:rsidP="003E5925">
      <w:pPr>
        <w:rPr>
          <w:lang w:val="en-US"/>
        </w:rPr>
      </w:pPr>
      <w:r w:rsidRPr="003E5925">
        <w:rPr>
          <w:lang w:val="en-US"/>
        </w:rPr>
        <w:t>.energy-logo {</w:t>
      </w:r>
    </w:p>
    <w:p w14:paraId="4B6A5083" w14:textId="77777777" w:rsidR="003E5925" w:rsidRPr="003E5925" w:rsidRDefault="003E5925" w:rsidP="003E5925">
      <w:pPr>
        <w:rPr>
          <w:lang w:val="en-US"/>
        </w:rPr>
      </w:pPr>
      <w:r w:rsidRPr="003E5925">
        <w:rPr>
          <w:lang w:val="en-US"/>
        </w:rPr>
        <w:t xml:space="preserve">  animation-name: vibrate;</w:t>
      </w:r>
    </w:p>
    <w:p w14:paraId="489F9DB6" w14:textId="77777777" w:rsidR="003E5925" w:rsidRPr="003E5925" w:rsidRDefault="003E5925" w:rsidP="003E5925">
      <w:pPr>
        <w:rPr>
          <w:lang w:val="en-US"/>
        </w:rPr>
      </w:pPr>
      <w:r w:rsidRPr="003E5925">
        <w:rPr>
          <w:lang w:val="en-US"/>
        </w:rPr>
        <w:t xml:space="preserve">  animation-duration: 2s;</w:t>
      </w:r>
    </w:p>
    <w:p w14:paraId="2E722D14" w14:textId="77777777" w:rsidR="003E5925" w:rsidRPr="003E5925" w:rsidRDefault="003E5925" w:rsidP="003E5925">
      <w:pPr>
        <w:rPr>
          <w:lang w:val="en-US"/>
        </w:rPr>
      </w:pPr>
      <w:r w:rsidRPr="003E5925">
        <w:rPr>
          <w:lang w:val="en-US"/>
        </w:rPr>
        <w:t>}</w:t>
      </w:r>
    </w:p>
    <w:p w14:paraId="6D38298F" w14:textId="77777777" w:rsidR="003E5925" w:rsidRPr="003E5925" w:rsidRDefault="003E5925" w:rsidP="003E5925">
      <w:pPr>
        <w:rPr>
          <w:lang w:val="en-US"/>
        </w:rPr>
      </w:pPr>
    </w:p>
    <w:p w14:paraId="1E9F563A" w14:textId="77777777" w:rsidR="003E5925" w:rsidRPr="003E5925" w:rsidRDefault="003E5925" w:rsidP="003E5925">
      <w:pPr>
        <w:rPr>
          <w:lang w:val="en-US"/>
        </w:rPr>
      </w:pPr>
      <w:r w:rsidRPr="003E5925">
        <w:rPr>
          <w:lang w:val="en-US"/>
        </w:rPr>
        <w:t>@keyframes vibrate {</w:t>
      </w:r>
    </w:p>
    <w:p w14:paraId="61BBAB89" w14:textId="77777777" w:rsidR="003E5925" w:rsidRPr="003E5925" w:rsidRDefault="003E5925" w:rsidP="003E5925">
      <w:pPr>
        <w:rPr>
          <w:lang w:val="en-US"/>
        </w:rPr>
      </w:pPr>
      <w:r w:rsidRPr="003E5925">
        <w:rPr>
          <w:lang w:val="en-US"/>
        </w:rPr>
        <w:t xml:space="preserve">  50% {</w:t>
      </w:r>
    </w:p>
    <w:p w14:paraId="77B09702" w14:textId="77777777" w:rsidR="003E5925" w:rsidRPr="003E5925" w:rsidRDefault="003E5925" w:rsidP="003E5925">
      <w:pPr>
        <w:rPr>
          <w:lang w:val="en-US"/>
        </w:rPr>
      </w:pPr>
      <w:r w:rsidRPr="003E5925">
        <w:rPr>
          <w:lang w:val="en-US"/>
        </w:rPr>
        <w:t xml:space="preserve">    transform: scale(1.2);</w:t>
      </w:r>
    </w:p>
    <w:p w14:paraId="4C9E2BAD" w14:textId="77777777" w:rsidR="003E5925" w:rsidRPr="003E5925" w:rsidRDefault="003E5925" w:rsidP="003E5925">
      <w:pPr>
        <w:rPr>
          <w:lang w:val="en-US"/>
        </w:rPr>
      </w:pPr>
      <w:r w:rsidRPr="003E5925">
        <w:rPr>
          <w:lang w:val="en-US"/>
        </w:rPr>
        <w:t xml:space="preserve">  }</w:t>
      </w:r>
    </w:p>
    <w:p w14:paraId="6AFE60BD" w14:textId="77777777" w:rsidR="003E5925" w:rsidRPr="003E5925" w:rsidRDefault="003E5925" w:rsidP="003E5925">
      <w:pPr>
        <w:rPr>
          <w:lang w:val="en-US"/>
        </w:rPr>
      </w:pPr>
      <w:r w:rsidRPr="003E5925">
        <w:rPr>
          <w:lang w:val="en-US"/>
        </w:rPr>
        <w:t>}</w:t>
      </w:r>
    </w:p>
    <w:p w14:paraId="3BD22B25" w14:textId="77777777" w:rsidR="003E5925" w:rsidRPr="003E5925" w:rsidRDefault="003E5925" w:rsidP="003E5925">
      <w:pPr>
        <w:rPr>
          <w:lang w:val="en-US"/>
        </w:rPr>
      </w:pPr>
    </w:p>
    <w:p w14:paraId="08CE0748" w14:textId="77777777" w:rsidR="003E5925" w:rsidRPr="003E5925" w:rsidRDefault="003E5925" w:rsidP="003E5925">
      <w:pPr>
        <w:rPr>
          <w:lang w:val="en-US"/>
        </w:rPr>
      </w:pPr>
      <w:r w:rsidRPr="003E5925">
        <w:rPr>
          <w:lang w:val="en-US"/>
        </w:rPr>
        <w:t>@keyframes power {</w:t>
      </w:r>
    </w:p>
    <w:p w14:paraId="62FA0AA7" w14:textId="77777777" w:rsidR="003E5925" w:rsidRPr="003E5925" w:rsidRDefault="003E5925" w:rsidP="003E5925">
      <w:pPr>
        <w:rPr>
          <w:lang w:val="en-US"/>
        </w:rPr>
      </w:pPr>
      <w:r w:rsidRPr="003E5925">
        <w:rPr>
          <w:lang w:val="en-US"/>
        </w:rPr>
        <w:t xml:space="preserve">  0% {</w:t>
      </w:r>
    </w:p>
    <w:p w14:paraId="2D779D08" w14:textId="77777777" w:rsidR="003E5925" w:rsidRPr="003E5925" w:rsidRDefault="003E5925" w:rsidP="003E5925">
      <w:pPr>
        <w:rPr>
          <w:lang w:val="en-US"/>
        </w:rPr>
      </w:pPr>
      <w:r w:rsidRPr="003E5925">
        <w:rPr>
          <w:lang w:val="en-US"/>
        </w:rPr>
        <w:t xml:space="preserve">    width: 150px;</w:t>
      </w:r>
    </w:p>
    <w:p w14:paraId="60D0191E" w14:textId="77777777" w:rsidR="003E5925" w:rsidRPr="003E5925" w:rsidRDefault="003E5925" w:rsidP="003E5925">
      <w:pPr>
        <w:rPr>
          <w:lang w:val="en-US"/>
        </w:rPr>
      </w:pPr>
      <w:r w:rsidRPr="003E5925">
        <w:rPr>
          <w:lang w:val="en-US"/>
        </w:rPr>
        <w:t xml:space="preserve">    background-color: #01ff70;</w:t>
      </w:r>
    </w:p>
    <w:p w14:paraId="2A606C3E" w14:textId="77777777" w:rsidR="003E5925" w:rsidRPr="003E5925" w:rsidRDefault="003E5925" w:rsidP="003E5925">
      <w:pPr>
        <w:rPr>
          <w:lang w:val="en-US"/>
        </w:rPr>
      </w:pPr>
      <w:r w:rsidRPr="003E5925">
        <w:rPr>
          <w:lang w:val="en-US"/>
        </w:rPr>
        <w:t xml:space="preserve">  }</w:t>
      </w:r>
    </w:p>
    <w:p w14:paraId="50253FEB" w14:textId="77777777" w:rsidR="003E5925" w:rsidRPr="003E5925" w:rsidRDefault="003E5925" w:rsidP="003E5925">
      <w:pPr>
        <w:rPr>
          <w:lang w:val="en-US"/>
        </w:rPr>
      </w:pPr>
      <w:r w:rsidRPr="003E5925">
        <w:rPr>
          <w:lang w:val="en-US"/>
        </w:rPr>
        <w:t xml:space="preserve">  50% {</w:t>
      </w:r>
    </w:p>
    <w:p w14:paraId="4011F975" w14:textId="77777777" w:rsidR="003E5925" w:rsidRPr="003E5925" w:rsidRDefault="003E5925" w:rsidP="003E5925">
      <w:pPr>
        <w:rPr>
          <w:lang w:val="en-US"/>
        </w:rPr>
      </w:pPr>
      <w:r w:rsidRPr="003E5925">
        <w:rPr>
          <w:lang w:val="en-US"/>
        </w:rPr>
        <w:t xml:space="preserve">    background-color: #ffdc00;</w:t>
      </w:r>
    </w:p>
    <w:p w14:paraId="0C9BC43D" w14:textId="77777777" w:rsidR="003E5925" w:rsidRPr="003E5925" w:rsidRDefault="003E5925" w:rsidP="003E5925">
      <w:pPr>
        <w:rPr>
          <w:lang w:val="en-US"/>
        </w:rPr>
      </w:pPr>
      <w:r w:rsidRPr="003E5925">
        <w:rPr>
          <w:lang w:val="en-US"/>
        </w:rPr>
        <w:t xml:space="preserve">  }</w:t>
      </w:r>
    </w:p>
    <w:p w14:paraId="4EC41D9E" w14:textId="77777777" w:rsidR="003E5925" w:rsidRPr="003E5925" w:rsidRDefault="003E5925" w:rsidP="003E5925">
      <w:pPr>
        <w:rPr>
          <w:lang w:val="en-US"/>
        </w:rPr>
      </w:pPr>
      <w:r w:rsidRPr="003E5925">
        <w:rPr>
          <w:lang w:val="en-US"/>
        </w:rPr>
        <w:t xml:space="preserve">  100% {</w:t>
      </w:r>
    </w:p>
    <w:p w14:paraId="54B11ED9" w14:textId="77777777" w:rsidR="003E5925" w:rsidRPr="003E5925" w:rsidRDefault="003E5925" w:rsidP="003E5925">
      <w:pPr>
        <w:rPr>
          <w:lang w:val="en-US"/>
        </w:rPr>
      </w:pPr>
      <w:r w:rsidRPr="003E5925">
        <w:rPr>
          <w:lang w:val="en-US"/>
        </w:rPr>
        <w:t xml:space="preserve">    width: 30px;</w:t>
      </w:r>
    </w:p>
    <w:p w14:paraId="29F94C9D" w14:textId="77777777" w:rsidR="003E5925" w:rsidRPr="003E5925" w:rsidRDefault="003E5925" w:rsidP="003E5925">
      <w:pPr>
        <w:rPr>
          <w:lang w:val="en-US"/>
        </w:rPr>
      </w:pPr>
      <w:r w:rsidRPr="003E5925">
        <w:rPr>
          <w:lang w:val="en-US"/>
        </w:rPr>
        <w:t xml:space="preserve">    background-color: #ff4136;</w:t>
      </w:r>
    </w:p>
    <w:p w14:paraId="5BFCFE72" w14:textId="77777777" w:rsidR="003E5925" w:rsidRPr="003E5925" w:rsidRDefault="003E5925" w:rsidP="003E5925">
      <w:pPr>
        <w:rPr>
          <w:lang w:val="en-US"/>
        </w:rPr>
      </w:pPr>
      <w:r w:rsidRPr="003E5925">
        <w:rPr>
          <w:lang w:val="en-US"/>
        </w:rPr>
        <w:lastRenderedPageBreak/>
        <w:t xml:space="preserve">  }</w:t>
      </w:r>
    </w:p>
    <w:p w14:paraId="13BA4C56" w14:textId="77777777" w:rsidR="003E5925" w:rsidRPr="003E5925" w:rsidRDefault="003E5925" w:rsidP="003E5925">
      <w:pPr>
        <w:rPr>
          <w:lang w:val="en-US"/>
        </w:rPr>
      </w:pPr>
      <w:r w:rsidRPr="003E5925">
        <w:rPr>
          <w:lang w:val="en-US"/>
        </w:rPr>
        <w:t>}</w:t>
      </w:r>
    </w:p>
    <w:p w14:paraId="6D0F2873" w14:textId="77777777" w:rsidR="003E5925" w:rsidRPr="003E5925" w:rsidRDefault="003E5925" w:rsidP="003E5925">
      <w:pPr>
        <w:rPr>
          <w:lang w:val="en-US"/>
        </w:rPr>
      </w:pPr>
    </w:p>
    <w:p w14:paraId="798FC03B" w14:textId="77777777" w:rsidR="003E5925" w:rsidRPr="003E5925" w:rsidRDefault="003E5925" w:rsidP="003E5925">
      <w:pPr>
        <w:rPr>
          <w:lang w:val="en-US"/>
        </w:rPr>
      </w:pPr>
      <w:r w:rsidRPr="003E5925">
        <w:rPr>
          <w:lang w:val="en-US"/>
        </w:rPr>
        <w:t xml:space="preserve">.energy-fill { </w:t>
      </w:r>
    </w:p>
    <w:p w14:paraId="1ACE8C66" w14:textId="77777777" w:rsidR="003E5925" w:rsidRPr="003E5925" w:rsidRDefault="003E5925" w:rsidP="003E5925">
      <w:pPr>
        <w:rPr>
          <w:lang w:val="en-US"/>
        </w:rPr>
      </w:pPr>
      <w:r w:rsidRPr="003E5925">
        <w:rPr>
          <w:lang w:val="en-US"/>
        </w:rPr>
        <w:t xml:space="preserve">  animation:power;</w:t>
      </w:r>
    </w:p>
    <w:p w14:paraId="00ECED5D" w14:textId="77777777" w:rsidR="003E5925" w:rsidRPr="003E5925" w:rsidRDefault="003E5925" w:rsidP="003E5925">
      <w:pPr>
        <w:rPr>
          <w:lang w:val="en-US"/>
        </w:rPr>
      </w:pPr>
      <w:r w:rsidRPr="003E5925">
        <w:rPr>
          <w:lang w:val="en-US"/>
        </w:rPr>
        <w:t xml:space="preserve">  animation-duration:2s;</w:t>
      </w:r>
    </w:p>
    <w:p w14:paraId="1C5AC721" w14:textId="77777777" w:rsidR="003E5925" w:rsidRPr="003E5925" w:rsidRDefault="003E5925" w:rsidP="003E5925">
      <w:pPr>
        <w:rPr>
          <w:lang w:val="en-US"/>
        </w:rPr>
      </w:pPr>
      <w:r w:rsidRPr="003E5925">
        <w:rPr>
          <w:lang w:val="en-US"/>
        </w:rPr>
        <w:t xml:space="preserve">  animation-delay:2s;</w:t>
      </w:r>
    </w:p>
    <w:p w14:paraId="6195F542" w14:textId="77777777" w:rsidR="003E5925" w:rsidRPr="003E5925" w:rsidRDefault="003E5925" w:rsidP="003E5925">
      <w:pPr>
        <w:rPr>
          <w:lang w:val="en-US"/>
        </w:rPr>
      </w:pPr>
      <w:r w:rsidRPr="003E5925">
        <w:rPr>
          <w:lang w:val="en-US"/>
        </w:rPr>
        <w:t>}</w:t>
      </w:r>
    </w:p>
    <w:p w14:paraId="50EEDA20" w14:textId="77777777" w:rsidR="003E5925" w:rsidRPr="003E5925" w:rsidRDefault="003E5925" w:rsidP="003E5925">
      <w:pPr>
        <w:rPr>
          <w:lang w:val="en-US"/>
        </w:rPr>
      </w:pPr>
    </w:p>
    <w:p w14:paraId="7632EA6B" w14:textId="77777777" w:rsidR="003E5925" w:rsidRPr="003E5925" w:rsidRDefault="003E5925" w:rsidP="003E5925">
      <w:pPr>
        <w:rPr>
          <w:lang w:val="en-US"/>
        </w:rPr>
      </w:pPr>
      <w:r w:rsidRPr="003E5925">
        <w:rPr>
          <w:lang w:val="en-US"/>
        </w:rPr>
        <w:t>.mega-energy-fill {</w:t>
      </w:r>
    </w:p>
    <w:p w14:paraId="1A58012F" w14:textId="77777777" w:rsidR="003E5925" w:rsidRDefault="003E5925" w:rsidP="003E5925">
      <w:r w:rsidRPr="003E5925">
        <w:rPr>
          <w:lang w:val="en-US"/>
        </w:rPr>
        <w:t xml:space="preserve">  </w:t>
      </w:r>
      <w:r>
        <w:t>animation-fill-mode:backwards;</w:t>
      </w:r>
    </w:p>
    <w:p w14:paraId="6759F099" w14:textId="4B038C18" w:rsidR="00557A7D" w:rsidRDefault="003E5925" w:rsidP="003E5925">
      <w:r>
        <w:t>}</w:t>
      </w:r>
    </w:p>
    <w:p w14:paraId="62225A18" w14:textId="5AE741B4" w:rsidR="003E5925" w:rsidRDefault="003E5925" w:rsidP="003E5925"/>
    <w:p w14:paraId="447C7BD8" w14:textId="77777777" w:rsidR="003E5925" w:rsidRDefault="003E5925" w:rsidP="003E5925">
      <w:pPr>
        <w:pStyle w:val="2"/>
      </w:pPr>
      <w:r>
        <w:t>Состояние до и после анимации: animation-fill-mode, шаг 4</w:t>
      </w:r>
    </w:p>
    <w:p w14:paraId="76A7F82A" w14:textId="77777777" w:rsidR="003E5925" w:rsidRDefault="003E5925" w:rsidP="003E5925">
      <w:pPr>
        <w:pStyle w:val="a3"/>
        <w:shd w:val="clear" w:color="auto" w:fill="FFFFFF"/>
        <w:spacing w:before="0" w:beforeAutospacing="0" w:after="0" w:afterAutospacing="0" w:line="375" w:lineRule="atLeast"/>
        <w:rPr>
          <w:rFonts w:ascii="Arial" w:hAnsi="Arial" w:cs="Arial"/>
          <w:color w:val="333333"/>
        </w:rPr>
      </w:pPr>
      <w:r>
        <w:rPr>
          <w:rFonts w:ascii="Arial" w:hAnsi="Arial" w:cs="Arial"/>
          <w:color w:val="333333"/>
        </w:rPr>
        <w:t>Задание начального состояния анимации до начала её выполнения </w:t>
      </w:r>
      <w:r>
        <w:rPr>
          <w:rStyle w:val="HTML"/>
          <w:rFonts w:ascii="Consolas" w:hAnsi="Consolas"/>
          <w:color w:val="333333"/>
          <w:sz w:val="21"/>
          <w:szCs w:val="21"/>
          <w:bdr w:val="none" w:sz="0" w:space="0" w:color="auto" w:frame="1"/>
        </w:rPr>
        <w:t>animation-fill-mode: backwards</w:t>
      </w:r>
      <w:r>
        <w:rPr>
          <w:rFonts w:ascii="Arial" w:hAnsi="Arial" w:cs="Arial"/>
          <w:color w:val="333333"/>
        </w:rPr>
        <w:t> работает и в случае нескольких повторов или чередующихся направлений анимации. Поставим ещё один эксперимент с аккумуляторами.</w:t>
      </w:r>
    </w:p>
    <w:p w14:paraId="43EDD637" w14:textId="77777777" w:rsidR="005C487C" w:rsidRDefault="005C487C" w:rsidP="005C487C">
      <w:pPr>
        <w:pStyle w:val="2"/>
      </w:pPr>
      <w:r>
        <w:t>Состояние до и после анимации: animation-fill-mode, шаг 5</w:t>
      </w:r>
    </w:p>
    <w:p w14:paraId="163FE615" w14:textId="77777777" w:rsidR="005C487C" w:rsidRDefault="005C487C" w:rsidP="005C487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значение свойства </w:t>
      </w:r>
      <w:r>
        <w:rPr>
          <w:rStyle w:val="HTML"/>
          <w:rFonts w:ascii="Consolas" w:hAnsi="Consolas"/>
          <w:color w:val="333333"/>
          <w:sz w:val="21"/>
          <w:szCs w:val="21"/>
          <w:bdr w:val="none" w:sz="0" w:space="0" w:color="auto" w:frame="1"/>
        </w:rPr>
        <w:t>animation-fill-mode</w:t>
      </w:r>
      <w:r>
        <w:rPr>
          <w:rFonts w:ascii="Arial" w:hAnsi="Arial" w:cs="Arial"/>
          <w:color w:val="333333"/>
        </w:rPr>
        <w:t> — </w:t>
      </w:r>
      <w:r>
        <w:rPr>
          <w:rStyle w:val="HTML"/>
          <w:rFonts w:ascii="Consolas" w:hAnsi="Consolas"/>
          <w:color w:val="333333"/>
          <w:sz w:val="21"/>
          <w:szCs w:val="21"/>
          <w:bdr w:val="none" w:sz="0" w:space="0" w:color="auto" w:frame="1"/>
        </w:rPr>
        <w:t>both</w:t>
      </w:r>
      <w:r>
        <w:rPr>
          <w:rFonts w:ascii="Arial" w:hAnsi="Arial" w:cs="Arial"/>
          <w:color w:val="333333"/>
        </w:rPr>
        <w:t>.</w:t>
      </w:r>
    </w:p>
    <w:p w14:paraId="2C6A6EE6"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объединяет действия </w:t>
      </w:r>
      <w:r>
        <w:rPr>
          <w:rStyle w:val="HTML"/>
          <w:rFonts w:ascii="Consolas" w:hAnsi="Consolas"/>
          <w:color w:val="333333"/>
          <w:sz w:val="21"/>
          <w:szCs w:val="21"/>
          <w:bdr w:val="none" w:sz="0" w:space="0" w:color="auto" w:frame="1"/>
        </w:rPr>
        <w:t>forwards</w:t>
      </w:r>
      <w:r>
        <w:rPr>
          <w:rFonts w:ascii="Arial" w:hAnsi="Arial" w:cs="Arial"/>
          <w:color w:val="333333"/>
        </w:rPr>
        <w:t> и </w:t>
      </w:r>
      <w:r>
        <w:rPr>
          <w:rStyle w:val="HTML"/>
          <w:rFonts w:ascii="Consolas" w:hAnsi="Consolas"/>
          <w:color w:val="333333"/>
          <w:sz w:val="21"/>
          <w:szCs w:val="21"/>
          <w:bdr w:val="none" w:sz="0" w:space="0" w:color="auto" w:frame="1"/>
        </w:rPr>
        <w:t>backwards</w:t>
      </w:r>
      <w:r>
        <w:rPr>
          <w:rFonts w:ascii="Arial" w:hAnsi="Arial" w:cs="Arial"/>
          <w:color w:val="333333"/>
        </w:rPr>
        <w:t>. То есть до начала анимации элементу присваивается состояние первого ключевого кадра, а после завершения — конечное состояние анимации сохраняется.</w:t>
      </w:r>
    </w:p>
    <w:p w14:paraId="0A2D3B09" w14:textId="77777777" w:rsidR="005C487C" w:rsidRDefault="005C487C" w:rsidP="005C487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Действие </w:t>
      </w:r>
      <w:r>
        <w:rPr>
          <w:rStyle w:val="HTML"/>
          <w:rFonts w:ascii="Consolas" w:hAnsi="Consolas"/>
          <w:color w:val="333333"/>
          <w:sz w:val="21"/>
          <w:szCs w:val="21"/>
          <w:bdr w:val="none" w:sz="0" w:space="0" w:color="auto" w:frame="1"/>
        </w:rPr>
        <w:t>animation-fill-mode: both</w:t>
      </w:r>
      <w:r>
        <w:rPr>
          <w:rFonts w:ascii="Arial" w:hAnsi="Arial" w:cs="Arial"/>
          <w:color w:val="333333"/>
        </w:rPr>
        <w:t> распространяется и на многоразовую, и на чередующуюся анимацию.</w:t>
      </w:r>
    </w:p>
    <w:p w14:paraId="043E74B5" w14:textId="77777777" w:rsidR="005C487C" w:rsidRDefault="005C487C" w:rsidP="005C487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Проведём финальный эксперимент!</w:t>
      </w:r>
    </w:p>
    <w:p w14:paraId="06EA532D" w14:textId="77777777" w:rsidR="00790B74" w:rsidRDefault="00790B74" w:rsidP="00790B74">
      <w:pPr>
        <w:pStyle w:val="2"/>
      </w:pPr>
      <w:r>
        <w:t>Запуск фабрики, шаг 1</w:t>
      </w:r>
    </w:p>
    <w:p w14:paraId="66859560" w14:textId="77777777" w:rsidR="00790B74" w:rsidRDefault="00790B74" w:rsidP="00790B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Настало время проверить полученные знания в деле и запустить производство роботов.</w:t>
      </w:r>
    </w:p>
    <w:p w14:paraId="2DC06E46" w14:textId="77777777" w:rsidR="00790B74" w:rsidRDefault="00790B74" w:rsidP="00790B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и следующем задании для объектов уже созданы кадры анимации, не хватает только нужных анимационных свойств.</w:t>
      </w:r>
    </w:p>
    <w:p w14:paraId="4A534A92" w14:textId="77777777" w:rsidR="00790B74" w:rsidRDefault="00790B74" w:rsidP="00790B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анимации спутниковой тарелки и самолёта, который доставит нужный для производства груз.</w:t>
      </w:r>
    </w:p>
    <w:p w14:paraId="4F8A5534" w14:textId="77777777" w:rsidR="00790B74" w:rsidRPr="00790B74" w:rsidRDefault="00790B74" w:rsidP="00790B74">
      <w:pPr>
        <w:rPr>
          <w:lang w:val="en-US"/>
        </w:rPr>
      </w:pPr>
      <w:r w:rsidRPr="00790B74">
        <w:rPr>
          <w:lang w:val="en-US"/>
        </w:rPr>
        <w:t>.mega-energy-fill {</w:t>
      </w:r>
    </w:p>
    <w:p w14:paraId="08F38715" w14:textId="77777777" w:rsidR="00790B74" w:rsidRPr="00790B74" w:rsidRDefault="00790B74" w:rsidP="00790B74">
      <w:pPr>
        <w:rPr>
          <w:lang w:val="en-US"/>
        </w:rPr>
      </w:pPr>
      <w:r w:rsidRPr="00790B74">
        <w:rPr>
          <w:lang w:val="en-US"/>
        </w:rPr>
        <w:t xml:space="preserve">  animation-fill-mode: both;</w:t>
      </w:r>
    </w:p>
    <w:p w14:paraId="0191E648" w14:textId="77777777" w:rsidR="00790B74" w:rsidRPr="00790B74" w:rsidRDefault="00790B74" w:rsidP="00790B74">
      <w:pPr>
        <w:rPr>
          <w:lang w:val="en-US"/>
        </w:rPr>
      </w:pPr>
      <w:r w:rsidRPr="00790B74">
        <w:rPr>
          <w:lang w:val="en-US"/>
        </w:rPr>
        <w:t xml:space="preserve">  animation-iteration-count: 2;</w:t>
      </w:r>
    </w:p>
    <w:p w14:paraId="553C0DBB" w14:textId="77777777" w:rsidR="00790B74" w:rsidRPr="00790B74" w:rsidRDefault="00790B74" w:rsidP="00790B74">
      <w:pPr>
        <w:rPr>
          <w:lang w:val="en-US"/>
        </w:rPr>
      </w:pPr>
      <w:r w:rsidRPr="00790B74">
        <w:rPr>
          <w:lang w:val="en-US"/>
        </w:rPr>
        <w:t xml:space="preserve">  animation-direction: alternate;</w:t>
      </w:r>
    </w:p>
    <w:p w14:paraId="74D0814F" w14:textId="7BE793E6" w:rsidR="003E5925" w:rsidRPr="00557A7D" w:rsidRDefault="00790B74" w:rsidP="00790B74">
      <w:r>
        <w:t>}</w:t>
      </w:r>
      <w:bookmarkStart w:id="3" w:name="_GoBack"/>
      <w:bookmarkEnd w:id="3"/>
    </w:p>
    <w:sectPr w:rsidR="003E5925" w:rsidRPr="00557A7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511E57"/>
    <w:multiLevelType w:val="multilevel"/>
    <w:tmpl w:val="5C2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C66E02"/>
    <w:multiLevelType w:val="multilevel"/>
    <w:tmpl w:val="30F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5B6501"/>
    <w:multiLevelType w:val="multilevel"/>
    <w:tmpl w:val="6C50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800A73"/>
    <w:multiLevelType w:val="multilevel"/>
    <w:tmpl w:val="FD5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8F49CD"/>
    <w:multiLevelType w:val="multilevel"/>
    <w:tmpl w:val="260E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CE3C01"/>
    <w:multiLevelType w:val="multilevel"/>
    <w:tmpl w:val="5EF6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1560DF"/>
    <w:multiLevelType w:val="multilevel"/>
    <w:tmpl w:val="3AD0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836413"/>
    <w:multiLevelType w:val="multilevel"/>
    <w:tmpl w:val="F6BE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225E35"/>
    <w:multiLevelType w:val="multilevel"/>
    <w:tmpl w:val="A9AA7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0E4EF2"/>
    <w:multiLevelType w:val="multilevel"/>
    <w:tmpl w:val="A66AC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B66E86"/>
    <w:multiLevelType w:val="multilevel"/>
    <w:tmpl w:val="A69E6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A60559"/>
    <w:multiLevelType w:val="multilevel"/>
    <w:tmpl w:val="CF326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426186"/>
    <w:multiLevelType w:val="multilevel"/>
    <w:tmpl w:val="45E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B185640"/>
    <w:multiLevelType w:val="multilevel"/>
    <w:tmpl w:val="1494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7F357B"/>
    <w:multiLevelType w:val="multilevel"/>
    <w:tmpl w:val="F1CCB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5E5619"/>
    <w:multiLevelType w:val="multilevel"/>
    <w:tmpl w:val="A1BC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6"/>
  </w:num>
  <w:num w:numId="2">
    <w:abstractNumId w:val="135"/>
  </w:num>
  <w:num w:numId="3">
    <w:abstractNumId w:val="118"/>
  </w:num>
  <w:num w:numId="4">
    <w:abstractNumId w:val="85"/>
  </w:num>
  <w:num w:numId="5">
    <w:abstractNumId w:val="83"/>
  </w:num>
  <w:num w:numId="6">
    <w:abstractNumId w:val="47"/>
  </w:num>
  <w:num w:numId="7">
    <w:abstractNumId w:val="11"/>
  </w:num>
  <w:num w:numId="8">
    <w:abstractNumId w:val="27"/>
  </w:num>
  <w:num w:numId="9">
    <w:abstractNumId w:val="45"/>
  </w:num>
  <w:num w:numId="10">
    <w:abstractNumId w:val="89"/>
  </w:num>
  <w:num w:numId="11">
    <w:abstractNumId w:val="39"/>
  </w:num>
  <w:num w:numId="12">
    <w:abstractNumId w:val="33"/>
  </w:num>
  <w:num w:numId="13">
    <w:abstractNumId w:val="125"/>
  </w:num>
  <w:num w:numId="14">
    <w:abstractNumId w:val="110"/>
  </w:num>
  <w:num w:numId="15">
    <w:abstractNumId w:val="1"/>
  </w:num>
  <w:num w:numId="16">
    <w:abstractNumId w:val="7"/>
  </w:num>
  <w:num w:numId="17">
    <w:abstractNumId w:val="42"/>
  </w:num>
  <w:num w:numId="18">
    <w:abstractNumId w:val="22"/>
  </w:num>
  <w:num w:numId="19">
    <w:abstractNumId w:val="127"/>
  </w:num>
  <w:num w:numId="20">
    <w:abstractNumId w:val="137"/>
  </w:num>
  <w:num w:numId="21">
    <w:abstractNumId w:val="73"/>
  </w:num>
  <w:num w:numId="22">
    <w:abstractNumId w:val="121"/>
  </w:num>
  <w:num w:numId="23">
    <w:abstractNumId w:val="23"/>
  </w:num>
  <w:num w:numId="24">
    <w:abstractNumId w:val="35"/>
  </w:num>
  <w:num w:numId="25">
    <w:abstractNumId w:val="106"/>
  </w:num>
  <w:num w:numId="26">
    <w:abstractNumId w:val="87"/>
  </w:num>
  <w:num w:numId="27">
    <w:abstractNumId w:val="70"/>
  </w:num>
  <w:num w:numId="28">
    <w:abstractNumId w:val="2"/>
  </w:num>
  <w:num w:numId="29">
    <w:abstractNumId w:val="46"/>
  </w:num>
  <w:num w:numId="30">
    <w:abstractNumId w:val="10"/>
  </w:num>
  <w:num w:numId="31">
    <w:abstractNumId w:val="63"/>
  </w:num>
  <w:num w:numId="32">
    <w:abstractNumId w:val="51"/>
  </w:num>
  <w:num w:numId="33">
    <w:abstractNumId w:val="140"/>
  </w:num>
  <w:num w:numId="34">
    <w:abstractNumId w:val="97"/>
  </w:num>
  <w:num w:numId="35">
    <w:abstractNumId w:val="29"/>
  </w:num>
  <w:num w:numId="36">
    <w:abstractNumId w:val="44"/>
  </w:num>
  <w:num w:numId="37">
    <w:abstractNumId w:val="5"/>
  </w:num>
  <w:num w:numId="38">
    <w:abstractNumId w:val="49"/>
  </w:num>
  <w:num w:numId="39">
    <w:abstractNumId w:val="9"/>
  </w:num>
  <w:num w:numId="40">
    <w:abstractNumId w:val="24"/>
  </w:num>
  <w:num w:numId="41">
    <w:abstractNumId w:val="115"/>
  </w:num>
  <w:num w:numId="42">
    <w:abstractNumId w:val="59"/>
  </w:num>
  <w:num w:numId="43">
    <w:abstractNumId w:val="96"/>
  </w:num>
  <w:num w:numId="44">
    <w:abstractNumId w:val="144"/>
  </w:num>
  <w:num w:numId="45">
    <w:abstractNumId w:val="122"/>
  </w:num>
  <w:num w:numId="46">
    <w:abstractNumId w:val="12"/>
  </w:num>
  <w:num w:numId="47">
    <w:abstractNumId w:val="14"/>
  </w:num>
  <w:num w:numId="48">
    <w:abstractNumId w:val="133"/>
  </w:num>
  <w:num w:numId="49">
    <w:abstractNumId w:val="143"/>
  </w:num>
  <w:num w:numId="50">
    <w:abstractNumId w:val="54"/>
  </w:num>
  <w:num w:numId="51">
    <w:abstractNumId w:val="117"/>
  </w:num>
  <w:num w:numId="52">
    <w:abstractNumId w:val="84"/>
  </w:num>
  <w:num w:numId="53">
    <w:abstractNumId w:val="43"/>
  </w:num>
  <w:num w:numId="54">
    <w:abstractNumId w:val="68"/>
  </w:num>
  <w:num w:numId="55">
    <w:abstractNumId w:val="48"/>
  </w:num>
  <w:num w:numId="56">
    <w:abstractNumId w:val="123"/>
  </w:num>
  <w:num w:numId="57">
    <w:abstractNumId w:val="102"/>
  </w:num>
  <w:num w:numId="58">
    <w:abstractNumId w:val="69"/>
  </w:num>
  <w:num w:numId="59">
    <w:abstractNumId w:val="71"/>
  </w:num>
  <w:num w:numId="60">
    <w:abstractNumId w:val="111"/>
  </w:num>
  <w:num w:numId="61">
    <w:abstractNumId w:val="124"/>
  </w:num>
  <w:num w:numId="62">
    <w:abstractNumId w:val="18"/>
  </w:num>
  <w:num w:numId="63">
    <w:abstractNumId w:val="64"/>
  </w:num>
  <w:num w:numId="64">
    <w:abstractNumId w:val="57"/>
  </w:num>
  <w:num w:numId="65">
    <w:abstractNumId w:val="80"/>
  </w:num>
  <w:num w:numId="66">
    <w:abstractNumId w:val="67"/>
  </w:num>
  <w:num w:numId="67">
    <w:abstractNumId w:val="6"/>
  </w:num>
  <w:num w:numId="68">
    <w:abstractNumId w:val="128"/>
  </w:num>
  <w:num w:numId="69">
    <w:abstractNumId w:val="132"/>
  </w:num>
  <w:num w:numId="70">
    <w:abstractNumId w:val="31"/>
  </w:num>
  <w:num w:numId="71">
    <w:abstractNumId w:val="93"/>
  </w:num>
  <w:num w:numId="72">
    <w:abstractNumId w:val="100"/>
  </w:num>
  <w:num w:numId="73">
    <w:abstractNumId w:val="138"/>
  </w:num>
  <w:num w:numId="74">
    <w:abstractNumId w:val="98"/>
  </w:num>
  <w:num w:numId="75">
    <w:abstractNumId w:val="79"/>
  </w:num>
  <w:num w:numId="76">
    <w:abstractNumId w:val="126"/>
  </w:num>
  <w:num w:numId="77">
    <w:abstractNumId w:val="58"/>
  </w:num>
  <w:num w:numId="78">
    <w:abstractNumId w:val="86"/>
  </w:num>
  <w:num w:numId="79">
    <w:abstractNumId w:val="145"/>
  </w:num>
  <w:num w:numId="80">
    <w:abstractNumId w:val="136"/>
  </w:num>
  <w:num w:numId="81">
    <w:abstractNumId w:val="38"/>
  </w:num>
  <w:num w:numId="82">
    <w:abstractNumId w:val="94"/>
  </w:num>
  <w:num w:numId="83">
    <w:abstractNumId w:val="129"/>
  </w:num>
  <w:num w:numId="84">
    <w:abstractNumId w:val="3"/>
  </w:num>
  <w:num w:numId="85">
    <w:abstractNumId w:val="114"/>
  </w:num>
  <w:num w:numId="86">
    <w:abstractNumId w:val="77"/>
  </w:num>
  <w:num w:numId="87">
    <w:abstractNumId w:val="40"/>
  </w:num>
  <w:num w:numId="88">
    <w:abstractNumId w:val="41"/>
  </w:num>
  <w:num w:numId="89">
    <w:abstractNumId w:val="50"/>
  </w:num>
  <w:num w:numId="90">
    <w:abstractNumId w:val="107"/>
  </w:num>
  <w:num w:numId="91">
    <w:abstractNumId w:val="101"/>
  </w:num>
  <w:num w:numId="92">
    <w:abstractNumId w:val="20"/>
  </w:num>
  <w:num w:numId="93">
    <w:abstractNumId w:val="66"/>
  </w:num>
  <w:num w:numId="94">
    <w:abstractNumId w:val="141"/>
  </w:num>
  <w:num w:numId="95">
    <w:abstractNumId w:val="120"/>
  </w:num>
  <w:num w:numId="96">
    <w:abstractNumId w:val="81"/>
  </w:num>
  <w:num w:numId="97">
    <w:abstractNumId w:val="8"/>
  </w:num>
  <w:num w:numId="98">
    <w:abstractNumId w:val="131"/>
  </w:num>
  <w:num w:numId="99">
    <w:abstractNumId w:val="142"/>
  </w:num>
  <w:num w:numId="100">
    <w:abstractNumId w:val="30"/>
  </w:num>
  <w:num w:numId="101">
    <w:abstractNumId w:val="82"/>
  </w:num>
  <w:num w:numId="102">
    <w:abstractNumId w:val="113"/>
  </w:num>
  <w:num w:numId="103">
    <w:abstractNumId w:val="26"/>
  </w:num>
  <w:num w:numId="104">
    <w:abstractNumId w:val="0"/>
  </w:num>
  <w:num w:numId="105">
    <w:abstractNumId w:val="61"/>
  </w:num>
  <w:num w:numId="106">
    <w:abstractNumId w:val="34"/>
  </w:num>
  <w:num w:numId="107">
    <w:abstractNumId w:val="74"/>
  </w:num>
  <w:num w:numId="108">
    <w:abstractNumId w:val="28"/>
  </w:num>
  <w:num w:numId="109">
    <w:abstractNumId w:val="15"/>
  </w:num>
  <w:num w:numId="110">
    <w:abstractNumId w:val="17"/>
  </w:num>
  <w:num w:numId="111">
    <w:abstractNumId w:val="65"/>
  </w:num>
  <w:num w:numId="112">
    <w:abstractNumId w:val="78"/>
  </w:num>
  <w:num w:numId="113">
    <w:abstractNumId w:val="53"/>
  </w:num>
  <w:num w:numId="114">
    <w:abstractNumId w:val="21"/>
  </w:num>
  <w:num w:numId="115">
    <w:abstractNumId w:val="4"/>
  </w:num>
  <w:num w:numId="116">
    <w:abstractNumId w:val="119"/>
  </w:num>
  <w:num w:numId="117">
    <w:abstractNumId w:val="103"/>
  </w:num>
  <w:num w:numId="118">
    <w:abstractNumId w:val="19"/>
  </w:num>
  <w:num w:numId="119">
    <w:abstractNumId w:val="139"/>
  </w:num>
  <w:num w:numId="120">
    <w:abstractNumId w:val="108"/>
  </w:num>
  <w:num w:numId="121">
    <w:abstractNumId w:val="95"/>
  </w:num>
  <w:num w:numId="122">
    <w:abstractNumId w:val="25"/>
  </w:num>
  <w:num w:numId="123">
    <w:abstractNumId w:val="88"/>
  </w:num>
  <w:num w:numId="124">
    <w:abstractNumId w:val="109"/>
  </w:num>
  <w:num w:numId="125">
    <w:abstractNumId w:val="90"/>
  </w:num>
  <w:num w:numId="126">
    <w:abstractNumId w:val="16"/>
  </w:num>
  <w:num w:numId="127">
    <w:abstractNumId w:val="32"/>
  </w:num>
  <w:num w:numId="128">
    <w:abstractNumId w:val="99"/>
  </w:num>
  <w:num w:numId="129">
    <w:abstractNumId w:val="112"/>
  </w:num>
  <w:num w:numId="130">
    <w:abstractNumId w:val="36"/>
  </w:num>
  <w:num w:numId="131">
    <w:abstractNumId w:val="116"/>
  </w:num>
  <w:num w:numId="132">
    <w:abstractNumId w:val="72"/>
  </w:num>
  <w:num w:numId="133">
    <w:abstractNumId w:val="130"/>
  </w:num>
  <w:num w:numId="134">
    <w:abstractNumId w:val="105"/>
  </w:num>
  <w:num w:numId="135">
    <w:abstractNumId w:val="92"/>
  </w:num>
  <w:num w:numId="136">
    <w:abstractNumId w:val="91"/>
  </w:num>
  <w:num w:numId="137">
    <w:abstractNumId w:val="37"/>
  </w:num>
  <w:num w:numId="138">
    <w:abstractNumId w:val="134"/>
  </w:num>
  <w:num w:numId="139">
    <w:abstractNumId w:val="13"/>
  </w:num>
  <w:num w:numId="140">
    <w:abstractNumId w:val="62"/>
  </w:num>
  <w:num w:numId="141">
    <w:abstractNumId w:val="56"/>
  </w:num>
  <w:num w:numId="142">
    <w:abstractNumId w:val="75"/>
  </w:num>
  <w:num w:numId="143">
    <w:abstractNumId w:val="60"/>
  </w:num>
  <w:num w:numId="144">
    <w:abstractNumId w:val="104"/>
  </w:num>
  <w:num w:numId="145">
    <w:abstractNumId w:val="52"/>
  </w:num>
  <w:num w:numId="146">
    <w:abstractNumId w:val="5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93"/>
    <w:rsid w:val="00020F68"/>
    <w:rsid w:val="0002201A"/>
    <w:rsid w:val="00023041"/>
    <w:rsid w:val="000253CE"/>
    <w:rsid w:val="00031B82"/>
    <w:rsid w:val="00045AA4"/>
    <w:rsid w:val="000470C3"/>
    <w:rsid w:val="00065B8C"/>
    <w:rsid w:val="000719E0"/>
    <w:rsid w:val="00073502"/>
    <w:rsid w:val="00092B18"/>
    <w:rsid w:val="00095707"/>
    <w:rsid w:val="000A32DD"/>
    <w:rsid w:val="000C336B"/>
    <w:rsid w:val="000C4480"/>
    <w:rsid w:val="000C4868"/>
    <w:rsid w:val="000C5058"/>
    <w:rsid w:val="000C610D"/>
    <w:rsid w:val="000D24E7"/>
    <w:rsid w:val="000D2CFA"/>
    <w:rsid w:val="000D4BE0"/>
    <w:rsid w:val="000E5020"/>
    <w:rsid w:val="000E606A"/>
    <w:rsid w:val="00102FA7"/>
    <w:rsid w:val="00106647"/>
    <w:rsid w:val="00106AEF"/>
    <w:rsid w:val="00111665"/>
    <w:rsid w:val="00122323"/>
    <w:rsid w:val="0013501E"/>
    <w:rsid w:val="00140A37"/>
    <w:rsid w:val="0014481B"/>
    <w:rsid w:val="00144ABC"/>
    <w:rsid w:val="001461BE"/>
    <w:rsid w:val="001462EF"/>
    <w:rsid w:val="0015496E"/>
    <w:rsid w:val="00162702"/>
    <w:rsid w:val="00163E7A"/>
    <w:rsid w:val="0016624E"/>
    <w:rsid w:val="00172473"/>
    <w:rsid w:val="00175931"/>
    <w:rsid w:val="00183821"/>
    <w:rsid w:val="0018385F"/>
    <w:rsid w:val="00193B8B"/>
    <w:rsid w:val="00196E5D"/>
    <w:rsid w:val="001B0C15"/>
    <w:rsid w:val="001C2AA4"/>
    <w:rsid w:val="001C4915"/>
    <w:rsid w:val="001C77DA"/>
    <w:rsid w:val="001D144E"/>
    <w:rsid w:val="001D6609"/>
    <w:rsid w:val="001D69B0"/>
    <w:rsid w:val="001F1D81"/>
    <w:rsid w:val="001F6B5C"/>
    <w:rsid w:val="001F73A6"/>
    <w:rsid w:val="002050B7"/>
    <w:rsid w:val="00205395"/>
    <w:rsid w:val="002177C0"/>
    <w:rsid w:val="0023576E"/>
    <w:rsid w:val="002443C3"/>
    <w:rsid w:val="002445D3"/>
    <w:rsid w:val="00244F76"/>
    <w:rsid w:val="00250DF7"/>
    <w:rsid w:val="00253B44"/>
    <w:rsid w:val="002557A2"/>
    <w:rsid w:val="002606D0"/>
    <w:rsid w:val="00260B66"/>
    <w:rsid w:val="00262801"/>
    <w:rsid w:val="00266C5F"/>
    <w:rsid w:val="00274544"/>
    <w:rsid w:val="00274CF3"/>
    <w:rsid w:val="00276B26"/>
    <w:rsid w:val="002805EC"/>
    <w:rsid w:val="002808CB"/>
    <w:rsid w:val="002844AF"/>
    <w:rsid w:val="00285BF9"/>
    <w:rsid w:val="002B7B5D"/>
    <w:rsid w:val="002C6BF2"/>
    <w:rsid w:val="002D0210"/>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4475D"/>
    <w:rsid w:val="00345843"/>
    <w:rsid w:val="0035067C"/>
    <w:rsid w:val="00354A83"/>
    <w:rsid w:val="003553C2"/>
    <w:rsid w:val="00366EDD"/>
    <w:rsid w:val="003732CA"/>
    <w:rsid w:val="00374799"/>
    <w:rsid w:val="003807CD"/>
    <w:rsid w:val="00383D02"/>
    <w:rsid w:val="00390600"/>
    <w:rsid w:val="00394C21"/>
    <w:rsid w:val="003A0157"/>
    <w:rsid w:val="003A16A9"/>
    <w:rsid w:val="003A4959"/>
    <w:rsid w:val="003B06EE"/>
    <w:rsid w:val="003B5A6E"/>
    <w:rsid w:val="003B6BD8"/>
    <w:rsid w:val="003B6E29"/>
    <w:rsid w:val="003C5E87"/>
    <w:rsid w:val="003D36D0"/>
    <w:rsid w:val="003D44F5"/>
    <w:rsid w:val="003D512B"/>
    <w:rsid w:val="003D78D0"/>
    <w:rsid w:val="003E0A08"/>
    <w:rsid w:val="003E1B14"/>
    <w:rsid w:val="003E3E9B"/>
    <w:rsid w:val="003E483D"/>
    <w:rsid w:val="003E4EC0"/>
    <w:rsid w:val="003E5925"/>
    <w:rsid w:val="003E5C63"/>
    <w:rsid w:val="003F50E2"/>
    <w:rsid w:val="004000D5"/>
    <w:rsid w:val="004023F5"/>
    <w:rsid w:val="00406E3E"/>
    <w:rsid w:val="004114C8"/>
    <w:rsid w:val="00422EFA"/>
    <w:rsid w:val="004243F6"/>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92A17"/>
    <w:rsid w:val="004A5BED"/>
    <w:rsid w:val="004A6F4C"/>
    <w:rsid w:val="004B4251"/>
    <w:rsid w:val="004B55B2"/>
    <w:rsid w:val="004B680F"/>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57A7D"/>
    <w:rsid w:val="00562559"/>
    <w:rsid w:val="00565355"/>
    <w:rsid w:val="0056649A"/>
    <w:rsid w:val="005665F3"/>
    <w:rsid w:val="00570204"/>
    <w:rsid w:val="005721AE"/>
    <w:rsid w:val="00573436"/>
    <w:rsid w:val="00576B18"/>
    <w:rsid w:val="00581CA6"/>
    <w:rsid w:val="00582E99"/>
    <w:rsid w:val="00583CA6"/>
    <w:rsid w:val="00594539"/>
    <w:rsid w:val="00594C2C"/>
    <w:rsid w:val="00595978"/>
    <w:rsid w:val="005A07C4"/>
    <w:rsid w:val="005A5592"/>
    <w:rsid w:val="005A6B6E"/>
    <w:rsid w:val="005B51D5"/>
    <w:rsid w:val="005C487C"/>
    <w:rsid w:val="005E060B"/>
    <w:rsid w:val="005E316F"/>
    <w:rsid w:val="005E4EF7"/>
    <w:rsid w:val="005F6598"/>
    <w:rsid w:val="006000FA"/>
    <w:rsid w:val="0060375F"/>
    <w:rsid w:val="006038D8"/>
    <w:rsid w:val="00614BFE"/>
    <w:rsid w:val="00615737"/>
    <w:rsid w:val="00620A83"/>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1BFF"/>
    <w:rsid w:val="006B2574"/>
    <w:rsid w:val="006C2549"/>
    <w:rsid w:val="006C4E61"/>
    <w:rsid w:val="006D5346"/>
    <w:rsid w:val="006D5C60"/>
    <w:rsid w:val="00700331"/>
    <w:rsid w:val="00701FB6"/>
    <w:rsid w:val="00703C45"/>
    <w:rsid w:val="0070431B"/>
    <w:rsid w:val="00720A75"/>
    <w:rsid w:val="00725E0F"/>
    <w:rsid w:val="00740A68"/>
    <w:rsid w:val="00753E3A"/>
    <w:rsid w:val="00757D88"/>
    <w:rsid w:val="00790B74"/>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06560"/>
    <w:rsid w:val="00834AA2"/>
    <w:rsid w:val="00837842"/>
    <w:rsid w:val="008449C0"/>
    <w:rsid w:val="00846CE1"/>
    <w:rsid w:val="00870C3B"/>
    <w:rsid w:val="00872272"/>
    <w:rsid w:val="008821A4"/>
    <w:rsid w:val="00885990"/>
    <w:rsid w:val="00894952"/>
    <w:rsid w:val="008A4EB2"/>
    <w:rsid w:val="008A6534"/>
    <w:rsid w:val="008B650B"/>
    <w:rsid w:val="008C067E"/>
    <w:rsid w:val="008D3DA6"/>
    <w:rsid w:val="008E2504"/>
    <w:rsid w:val="009010F5"/>
    <w:rsid w:val="00901D82"/>
    <w:rsid w:val="00902044"/>
    <w:rsid w:val="009117E9"/>
    <w:rsid w:val="00912C62"/>
    <w:rsid w:val="00920FE1"/>
    <w:rsid w:val="00921D01"/>
    <w:rsid w:val="00922B8D"/>
    <w:rsid w:val="009379DD"/>
    <w:rsid w:val="00953E75"/>
    <w:rsid w:val="00964A17"/>
    <w:rsid w:val="0096778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070"/>
    <w:rsid w:val="00A17C5F"/>
    <w:rsid w:val="00A214C6"/>
    <w:rsid w:val="00A246DC"/>
    <w:rsid w:val="00A2739E"/>
    <w:rsid w:val="00A3217A"/>
    <w:rsid w:val="00A326BC"/>
    <w:rsid w:val="00A40BDE"/>
    <w:rsid w:val="00A46888"/>
    <w:rsid w:val="00A47962"/>
    <w:rsid w:val="00A53A49"/>
    <w:rsid w:val="00A62AEB"/>
    <w:rsid w:val="00A63206"/>
    <w:rsid w:val="00A63D3B"/>
    <w:rsid w:val="00A66638"/>
    <w:rsid w:val="00A66AAD"/>
    <w:rsid w:val="00A736FA"/>
    <w:rsid w:val="00A74301"/>
    <w:rsid w:val="00A85095"/>
    <w:rsid w:val="00AA642B"/>
    <w:rsid w:val="00AB2DA3"/>
    <w:rsid w:val="00AB6835"/>
    <w:rsid w:val="00AC1976"/>
    <w:rsid w:val="00AC3EE3"/>
    <w:rsid w:val="00AC4AF2"/>
    <w:rsid w:val="00AD598B"/>
    <w:rsid w:val="00AE17BA"/>
    <w:rsid w:val="00AF071C"/>
    <w:rsid w:val="00AF07E2"/>
    <w:rsid w:val="00AF6955"/>
    <w:rsid w:val="00B06A73"/>
    <w:rsid w:val="00B10FEC"/>
    <w:rsid w:val="00B17C70"/>
    <w:rsid w:val="00B21AA0"/>
    <w:rsid w:val="00B2584A"/>
    <w:rsid w:val="00B32FCC"/>
    <w:rsid w:val="00B3470F"/>
    <w:rsid w:val="00B3672D"/>
    <w:rsid w:val="00B36DEB"/>
    <w:rsid w:val="00B42177"/>
    <w:rsid w:val="00B44585"/>
    <w:rsid w:val="00B55332"/>
    <w:rsid w:val="00B6252A"/>
    <w:rsid w:val="00B71D2D"/>
    <w:rsid w:val="00B74A98"/>
    <w:rsid w:val="00B93079"/>
    <w:rsid w:val="00B933C0"/>
    <w:rsid w:val="00B939B0"/>
    <w:rsid w:val="00BA045C"/>
    <w:rsid w:val="00BA0B4A"/>
    <w:rsid w:val="00BA7EED"/>
    <w:rsid w:val="00BB38EE"/>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54631"/>
    <w:rsid w:val="00C63C9A"/>
    <w:rsid w:val="00C84F72"/>
    <w:rsid w:val="00C84FD5"/>
    <w:rsid w:val="00C94AA1"/>
    <w:rsid w:val="00C9680C"/>
    <w:rsid w:val="00C97769"/>
    <w:rsid w:val="00CB0D8B"/>
    <w:rsid w:val="00CB414B"/>
    <w:rsid w:val="00CC1917"/>
    <w:rsid w:val="00CC6BC6"/>
    <w:rsid w:val="00CE1A02"/>
    <w:rsid w:val="00CE7D4A"/>
    <w:rsid w:val="00CF2BFA"/>
    <w:rsid w:val="00D12873"/>
    <w:rsid w:val="00D12C8F"/>
    <w:rsid w:val="00D14A68"/>
    <w:rsid w:val="00D23494"/>
    <w:rsid w:val="00D2729B"/>
    <w:rsid w:val="00D3358A"/>
    <w:rsid w:val="00D401D8"/>
    <w:rsid w:val="00D408FD"/>
    <w:rsid w:val="00D51FD4"/>
    <w:rsid w:val="00D543B2"/>
    <w:rsid w:val="00D546BE"/>
    <w:rsid w:val="00D54D48"/>
    <w:rsid w:val="00D63263"/>
    <w:rsid w:val="00D66BBF"/>
    <w:rsid w:val="00D70033"/>
    <w:rsid w:val="00D707AD"/>
    <w:rsid w:val="00D8152F"/>
    <w:rsid w:val="00D8153B"/>
    <w:rsid w:val="00DA2321"/>
    <w:rsid w:val="00DB398B"/>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27759"/>
    <w:rsid w:val="00F340C3"/>
    <w:rsid w:val="00F376F2"/>
    <w:rsid w:val="00F43733"/>
    <w:rsid w:val="00F43A93"/>
    <w:rsid w:val="00F45CAD"/>
    <w:rsid w:val="00F46BEA"/>
    <w:rsid w:val="00F471BC"/>
    <w:rsid w:val="00F53907"/>
    <w:rsid w:val="00F5626E"/>
    <w:rsid w:val="00F61392"/>
    <w:rsid w:val="00F6171B"/>
    <w:rsid w:val="00F726E9"/>
    <w:rsid w:val="00F72C5D"/>
    <w:rsid w:val="00F74589"/>
    <w:rsid w:val="00F76D2F"/>
    <w:rsid w:val="00F808BA"/>
    <w:rsid w:val="00F82753"/>
    <w:rsid w:val="00F8717A"/>
    <w:rsid w:val="00F87F53"/>
    <w:rsid w:val="00F931B5"/>
    <w:rsid w:val="00F94496"/>
    <w:rsid w:val="00F95853"/>
    <w:rsid w:val="00FA018B"/>
    <w:rsid w:val="00FA15BC"/>
    <w:rsid w:val="00FA2274"/>
    <w:rsid w:val="00FA621A"/>
    <w:rsid w:val="00FB45B1"/>
    <w:rsid w:val="00FB779C"/>
    <w:rsid w:val="00FD1EAD"/>
    <w:rsid w:val="00FD33CB"/>
    <w:rsid w:val="00FD5BB6"/>
    <w:rsid w:val="00FE42A2"/>
    <w:rsid w:val="00FF3774"/>
    <w:rsid w:val="00FF4F46"/>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 w:type="paragraph" w:customStyle="1" w:styleId="course-goalslist-item">
    <w:name w:val="course-goals__list-item"/>
    <w:basedOn w:val="a"/>
    <w:rsid w:val="00F61392"/>
    <w:pPr>
      <w:spacing w:before="100" w:beforeAutospacing="1" w:after="100" w:afterAutospacing="1"/>
      <w:contextualSpacing w:val="0"/>
    </w:pPr>
    <w:rPr>
      <w:rFonts w:eastAsia="Times New Roman" w:cs="Times New Roman"/>
      <w:sz w:val="24"/>
      <w:szCs w:val="24"/>
      <w:lang w:eastAsia="ru-RU"/>
    </w:rPr>
  </w:style>
  <w:style w:type="character" w:customStyle="1" w:styleId="mark">
    <w:name w:val="mark"/>
    <w:basedOn w:val="a0"/>
    <w:rsid w:val="00F6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271327">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8911369">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115073">
      <w:bodyDiv w:val="1"/>
      <w:marLeft w:val="0"/>
      <w:marRight w:val="0"/>
      <w:marTop w:val="0"/>
      <w:marBottom w:val="0"/>
      <w:divBdr>
        <w:top w:val="none" w:sz="0" w:space="0" w:color="auto"/>
        <w:left w:val="none" w:sz="0" w:space="0" w:color="auto"/>
        <w:bottom w:val="none" w:sz="0" w:space="0" w:color="auto"/>
        <w:right w:val="none" w:sz="0" w:space="0" w:color="auto"/>
      </w:divBdr>
      <w:divsChild>
        <w:div w:id="1523399424">
          <w:marLeft w:val="0"/>
          <w:marRight w:val="0"/>
          <w:marTop w:val="0"/>
          <w:marBottom w:val="0"/>
          <w:divBdr>
            <w:top w:val="none" w:sz="0" w:space="0" w:color="auto"/>
            <w:left w:val="none" w:sz="0" w:space="0" w:color="auto"/>
            <w:bottom w:val="none" w:sz="0" w:space="0" w:color="auto"/>
            <w:right w:val="none" w:sz="0" w:space="0" w:color="auto"/>
          </w:divBdr>
        </w:div>
      </w:divsChild>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1623645">
      <w:bodyDiv w:val="1"/>
      <w:marLeft w:val="0"/>
      <w:marRight w:val="0"/>
      <w:marTop w:val="0"/>
      <w:marBottom w:val="0"/>
      <w:divBdr>
        <w:top w:val="none" w:sz="0" w:space="0" w:color="auto"/>
        <w:left w:val="none" w:sz="0" w:space="0" w:color="auto"/>
        <w:bottom w:val="none" w:sz="0" w:space="0" w:color="auto"/>
        <w:right w:val="none" w:sz="0" w:space="0" w:color="auto"/>
      </w:divBdr>
      <w:divsChild>
        <w:div w:id="207424490">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58690750">
      <w:bodyDiv w:val="1"/>
      <w:marLeft w:val="0"/>
      <w:marRight w:val="0"/>
      <w:marTop w:val="0"/>
      <w:marBottom w:val="0"/>
      <w:divBdr>
        <w:top w:val="none" w:sz="0" w:space="0" w:color="auto"/>
        <w:left w:val="none" w:sz="0" w:space="0" w:color="auto"/>
        <w:bottom w:val="none" w:sz="0" w:space="0" w:color="auto"/>
        <w:right w:val="none" w:sz="0" w:space="0" w:color="auto"/>
      </w:divBdr>
      <w:divsChild>
        <w:div w:id="2073890620">
          <w:marLeft w:val="0"/>
          <w:marRight w:val="0"/>
          <w:marTop w:val="0"/>
          <w:marBottom w:val="12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5657892">
      <w:bodyDiv w:val="1"/>
      <w:marLeft w:val="0"/>
      <w:marRight w:val="0"/>
      <w:marTop w:val="0"/>
      <w:marBottom w:val="0"/>
      <w:divBdr>
        <w:top w:val="none" w:sz="0" w:space="0" w:color="auto"/>
        <w:left w:val="none" w:sz="0" w:space="0" w:color="auto"/>
        <w:bottom w:val="none" w:sz="0" w:space="0" w:color="auto"/>
        <w:right w:val="none" w:sz="0" w:space="0" w:color="auto"/>
      </w:divBdr>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3591115">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49892242">
      <w:bodyDiv w:val="1"/>
      <w:marLeft w:val="0"/>
      <w:marRight w:val="0"/>
      <w:marTop w:val="0"/>
      <w:marBottom w:val="0"/>
      <w:divBdr>
        <w:top w:val="none" w:sz="0" w:space="0" w:color="auto"/>
        <w:left w:val="none" w:sz="0" w:space="0" w:color="auto"/>
        <w:bottom w:val="none" w:sz="0" w:space="0" w:color="auto"/>
        <w:right w:val="none" w:sz="0" w:space="0" w:color="auto"/>
      </w:divBdr>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89940804">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1809885">
      <w:bodyDiv w:val="1"/>
      <w:marLeft w:val="0"/>
      <w:marRight w:val="0"/>
      <w:marTop w:val="0"/>
      <w:marBottom w:val="0"/>
      <w:divBdr>
        <w:top w:val="none" w:sz="0" w:space="0" w:color="auto"/>
        <w:left w:val="none" w:sz="0" w:space="0" w:color="auto"/>
        <w:bottom w:val="none" w:sz="0" w:space="0" w:color="auto"/>
        <w:right w:val="none" w:sz="0" w:space="0" w:color="auto"/>
      </w:divBdr>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14741299">
      <w:bodyDiv w:val="1"/>
      <w:marLeft w:val="0"/>
      <w:marRight w:val="0"/>
      <w:marTop w:val="0"/>
      <w:marBottom w:val="0"/>
      <w:divBdr>
        <w:top w:val="none" w:sz="0" w:space="0" w:color="auto"/>
        <w:left w:val="none" w:sz="0" w:space="0" w:color="auto"/>
        <w:bottom w:val="none" w:sz="0" w:space="0" w:color="auto"/>
        <w:right w:val="none" w:sz="0" w:space="0" w:color="auto"/>
      </w:divBdr>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44538733">
      <w:bodyDiv w:val="1"/>
      <w:marLeft w:val="0"/>
      <w:marRight w:val="0"/>
      <w:marTop w:val="0"/>
      <w:marBottom w:val="0"/>
      <w:divBdr>
        <w:top w:val="none" w:sz="0" w:space="0" w:color="auto"/>
        <w:left w:val="none" w:sz="0" w:space="0" w:color="auto"/>
        <w:bottom w:val="none" w:sz="0" w:space="0" w:color="auto"/>
        <w:right w:val="none" w:sz="0" w:space="0" w:color="auto"/>
      </w:divBdr>
      <w:divsChild>
        <w:div w:id="1932931746">
          <w:marLeft w:val="0"/>
          <w:marRight w:val="0"/>
          <w:marTop w:val="0"/>
          <w:marBottom w:val="0"/>
          <w:divBdr>
            <w:top w:val="none" w:sz="0" w:space="0" w:color="auto"/>
            <w:left w:val="none" w:sz="0" w:space="0" w:color="auto"/>
            <w:bottom w:val="none" w:sz="0" w:space="0" w:color="auto"/>
            <w:right w:val="none" w:sz="0" w:space="0" w:color="auto"/>
          </w:divBdr>
        </w:div>
      </w:divsChild>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4720978">
      <w:bodyDiv w:val="1"/>
      <w:marLeft w:val="0"/>
      <w:marRight w:val="0"/>
      <w:marTop w:val="0"/>
      <w:marBottom w:val="0"/>
      <w:divBdr>
        <w:top w:val="none" w:sz="0" w:space="0" w:color="auto"/>
        <w:left w:val="none" w:sz="0" w:space="0" w:color="auto"/>
        <w:bottom w:val="none" w:sz="0" w:space="0" w:color="auto"/>
        <w:right w:val="none" w:sz="0" w:space="0" w:color="auto"/>
      </w:divBdr>
      <w:divsChild>
        <w:div w:id="742530427">
          <w:marLeft w:val="0"/>
          <w:marRight w:val="0"/>
          <w:marTop w:val="0"/>
          <w:marBottom w:val="12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7149799">
      <w:bodyDiv w:val="1"/>
      <w:marLeft w:val="0"/>
      <w:marRight w:val="0"/>
      <w:marTop w:val="0"/>
      <w:marBottom w:val="0"/>
      <w:divBdr>
        <w:top w:val="none" w:sz="0" w:space="0" w:color="auto"/>
        <w:left w:val="none" w:sz="0" w:space="0" w:color="auto"/>
        <w:bottom w:val="none" w:sz="0" w:space="0" w:color="auto"/>
        <w:right w:val="none" w:sz="0" w:space="0" w:color="auto"/>
      </w:divBdr>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550656">
      <w:bodyDiv w:val="1"/>
      <w:marLeft w:val="0"/>
      <w:marRight w:val="0"/>
      <w:marTop w:val="0"/>
      <w:marBottom w:val="0"/>
      <w:divBdr>
        <w:top w:val="none" w:sz="0" w:space="0" w:color="auto"/>
        <w:left w:val="none" w:sz="0" w:space="0" w:color="auto"/>
        <w:bottom w:val="none" w:sz="0" w:space="0" w:color="auto"/>
        <w:right w:val="none" w:sz="0" w:space="0" w:color="auto"/>
      </w:divBdr>
      <w:divsChild>
        <w:div w:id="2106727784">
          <w:marLeft w:val="0"/>
          <w:marRight w:val="0"/>
          <w:marTop w:val="0"/>
          <w:marBottom w:val="0"/>
          <w:divBdr>
            <w:top w:val="none" w:sz="0" w:space="0" w:color="auto"/>
            <w:left w:val="none" w:sz="0" w:space="0" w:color="auto"/>
            <w:bottom w:val="none" w:sz="0" w:space="0" w:color="auto"/>
            <w:right w:val="none" w:sz="0" w:space="0" w:color="auto"/>
          </w:divBdr>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39113336">
      <w:bodyDiv w:val="1"/>
      <w:marLeft w:val="0"/>
      <w:marRight w:val="0"/>
      <w:marTop w:val="0"/>
      <w:marBottom w:val="0"/>
      <w:divBdr>
        <w:top w:val="none" w:sz="0" w:space="0" w:color="auto"/>
        <w:left w:val="none" w:sz="0" w:space="0" w:color="auto"/>
        <w:bottom w:val="none" w:sz="0" w:space="0" w:color="auto"/>
        <w:right w:val="none" w:sz="0" w:space="0" w:color="auto"/>
      </w:divBdr>
      <w:divsChild>
        <w:div w:id="1425347299">
          <w:marLeft w:val="0"/>
          <w:marRight w:val="0"/>
          <w:marTop w:val="0"/>
          <w:marBottom w:val="0"/>
          <w:divBdr>
            <w:top w:val="none" w:sz="0" w:space="0" w:color="auto"/>
            <w:left w:val="none" w:sz="0" w:space="0" w:color="auto"/>
            <w:bottom w:val="none" w:sz="0" w:space="0" w:color="auto"/>
            <w:right w:val="none" w:sz="0" w:space="0" w:color="auto"/>
          </w:divBdr>
        </w:div>
      </w:divsChild>
    </w:div>
    <w:div w:id="644049081">
      <w:bodyDiv w:val="1"/>
      <w:marLeft w:val="0"/>
      <w:marRight w:val="0"/>
      <w:marTop w:val="0"/>
      <w:marBottom w:val="0"/>
      <w:divBdr>
        <w:top w:val="none" w:sz="0" w:space="0" w:color="auto"/>
        <w:left w:val="none" w:sz="0" w:space="0" w:color="auto"/>
        <w:bottom w:val="none" w:sz="0" w:space="0" w:color="auto"/>
        <w:right w:val="none" w:sz="0" w:space="0" w:color="auto"/>
      </w:divBdr>
      <w:divsChild>
        <w:div w:id="1805653611">
          <w:marLeft w:val="0"/>
          <w:marRight w:val="0"/>
          <w:marTop w:val="0"/>
          <w:marBottom w:val="0"/>
          <w:divBdr>
            <w:top w:val="none" w:sz="0" w:space="0" w:color="auto"/>
            <w:left w:val="none" w:sz="0" w:space="0" w:color="auto"/>
            <w:bottom w:val="none" w:sz="0" w:space="0" w:color="auto"/>
            <w:right w:val="none" w:sz="0" w:space="0" w:color="auto"/>
          </w:divBdr>
        </w:div>
      </w:divsChild>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394165">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0381209">
      <w:bodyDiv w:val="1"/>
      <w:marLeft w:val="0"/>
      <w:marRight w:val="0"/>
      <w:marTop w:val="0"/>
      <w:marBottom w:val="0"/>
      <w:divBdr>
        <w:top w:val="none" w:sz="0" w:space="0" w:color="auto"/>
        <w:left w:val="none" w:sz="0" w:space="0" w:color="auto"/>
        <w:bottom w:val="none" w:sz="0" w:space="0" w:color="auto"/>
        <w:right w:val="none" w:sz="0" w:space="0" w:color="auto"/>
      </w:divBdr>
      <w:divsChild>
        <w:div w:id="621376204">
          <w:marLeft w:val="0"/>
          <w:marRight w:val="0"/>
          <w:marTop w:val="0"/>
          <w:marBottom w:val="0"/>
          <w:divBdr>
            <w:top w:val="none" w:sz="0" w:space="0" w:color="auto"/>
            <w:left w:val="none" w:sz="0" w:space="0" w:color="auto"/>
            <w:bottom w:val="none" w:sz="0" w:space="0" w:color="auto"/>
            <w:right w:val="none" w:sz="0" w:space="0" w:color="auto"/>
          </w:divBdr>
        </w:div>
      </w:divsChild>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699084119">
      <w:bodyDiv w:val="1"/>
      <w:marLeft w:val="0"/>
      <w:marRight w:val="0"/>
      <w:marTop w:val="0"/>
      <w:marBottom w:val="0"/>
      <w:divBdr>
        <w:top w:val="none" w:sz="0" w:space="0" w:color="auto"/>
        <w:left w:val="none" w:sz="0" w:space="0" w:color="auto"/>
        <w:bottom w:val="none" w:sz="0" w:space="0" w:color="auto"/>
        <w:right w:val="none" w:sz="0" w:space="0" w:color="auto"/>
      </w:divBdr>
      <w:divsChild>
        <w:div w:id="19179370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2911366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20">
          <w:marLeft w:val="0"/>
          <w:marRight w:val="0"/>
          <w:marTop w:val="0"/>
          <w:marBottom w:val="0"/>
          <w:divBdr>
            <w:top w:val="none" w:sz="0" w:space="0" w:color="auto"/>
            <w:left w:val="none" w:sz="0" w:space="0" w:color="auto"/>
            <w:bottom w:val="none" w:sz="0" w:space="0" w:color="auto"/>
            <w:right w:val="none" w:sz="0" w:space="0" w:color="auto"/>
          </w:divBdr>
        </w:div>
      </w:divsChild>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79839925">
      <w:bodyDiv w:val="1"/>
      <w:marLeft w:val="0"/>
      <w:marRight w:val="0"/>
      <w:marTop w:val="0"/>
      <w:marBottom w:val="0"/>
      <w:divBdr>
        <w:top w:val="none" w:sz="0" w:space="0" w:color="auto"/>
        <w:left w:val="none" w:sz="0" w:space="0" w:color="auto"/>
        <w:bottom w:val="none" w:sz="0" w:space="0" w:color="auto"/>
        <w:right w:val="none" w:sz="0" w:space="0" w:color="auto"/>
      </w:divBdr>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78737010">
      <w:bodyDiv w:val="1"/>
      <w:marLeft w:val="0"/>
      <w:marRight w:val="0"/>
      <w:marTop w:val="0"/>
      <w:marBottom w:val="0"/>
      <w:divBdr>
        <w:top w:val="none" w:sz="0" w:space="0" w:color="auto"/>
        <w:left w:val="none" w:sz="0" w:space="0" w:color="auto"/>
        <w:bottom w:val="none" w:sz="0" w:space="0" w:color="auto"/>
        <w:right w:val="none" w:sz="0" w:space="0" w:color="auto"/>
      </w:divBdr>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47548680">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78460652">
      <w:bodyDiv w:val="1"/>
      <w:marLeft w:val="0"/>
      <w:marRight w:val="0"/>
      <w:marTop w:val="0"/>
      <w:marBottom w:val="0"/>
      <w:divBdr>
        <w:top w:val="none" w:sz="0" w:space="0" w:color="auto"/>
        <w:left w:val="none" w:sz="0" w:space="0" w:color="auto"/>
        <w:bottom w:val="none" w:sz="0" w:space="0" w:color="auto"/>
        <w:right w:val="none" w:sz="0" w:space="0" w:color="auto"/>
      </w:divBdr>
      <w:divsChild>
        <w:div w:id="1748917403">
          <w:marLeft w:val="0"/>
          <w:marRight w:val="0"/>
          <w:marTop w:val="0"/>
          <w:marBottom w:val="120"/>
          <w:divBdr>
            <w:top w:val="none" w:sz="0" w:space="0" w:color="auto"/>
            <w:left w:val="none" w:sz="0" w:space="0" w:color="auto"/>
            <w:bottom w:val="none" w:sz="0" w:space="0" w:color="auto"/>
            <w:right w:val="none" w:sz="0" w:space="0" w:color="auto"/>
          </w:divBdr>
        </w:div>
      </w:divsChild>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3774700">
      <w:bodyDiv w:val="1"/>
      <w:marLeft w:val="0"/>
      <w:marRight w:val="0"/>
      <w:marTop w:val="0"/>
      <w:marBottom w:val="0"/>
      <w:divBdr>
        <w:top w:val="none" w:sz="0" w:space="0" w:color="auto"/>
        <w:left w:val="none" w:sz="0" w:space="0" w:color="auto"/>
        <w:bottom w:val="none" w:sz="0" w:space="0" w:color="auto"/>
        <w:right w:val="none" w:sz="0" w:space="0" w:color="auto"/>
      </w:divBdr>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0907315">
      <w:bodyDiv w:val="1"/>
      <w:marLeft w:val="0"/>
      <w:marRight w:val="0"/>
      <w:marTop w:val="0"/>
      <w:marBottom w:val="0"/>
      <w:divBdr>
        <w:top w:val="none" w:sz="0" w:space="0" w:color="auto"/>
        <w:left w:val="none" w:sz="0" w:space="0" w:color="auto"/>
        <w:bottom w:val="none" w:sz="0" w:space="0" w:color="auto"/>
        <w:right w:val="none" w:sz="0" w:space="0" w:color="auto"/>
      </w:divBdr>
      <w:divsChild>
        <w:div w:id="11608898">
          <w:marLeft w:val="0"/>
          <w:marRight w:val="0"/>
          <w:marTop w:val="0"/>
          <w:marBottom w:val="0"/>
          <w:divBdr>
            <w:top w:val="none" w:sz="0" w:space="0" w:color="auto"/>
            <w:left w:val="none" w:sz="0" w:space="0" w:color="auto"/>
            <w:bottom w:val="none" w:sz="0" w:space="0" w:color="auto"/>
            <w:right w:val="none" w:sz="0" w:space="0" w:color="auto"/>
          </w:divBdr>
        </w:div>
      </w:divsChild>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2629444">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66807343">
      <w:bodyDiv w:val="1"/>
      <w:marLeft w:val="0"/>
      <w:marRight w:val="0"/>
      <w:marTop w:val="0"/>
      <w:marBottom w:val="0"/>
      <w:divBdr>
        <w:top w:val="none" w:sz="0" w:space="0" w:color="auto"/>
        <w:left w:val="none" w:sz="0" w:space="0" w:color="auto"/>
        <w:bottom w:val="none" w:sz="0" w:space="0" w:color="auto"/>
        <w:right w:val="none" w:sz="0" w:space="0" w:color="auto"/>
      </w:divBdr>
      <w:divsChild>
        <w:div w:id="1411388235">
          <w:marLeft w:val="0"/>
          <w:marRight w:val="0"/>
          <w:marTop w:val="0"/>
          <w:marBottom w:val="12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086923242">
      <w:bodyDiv w:val="1"/>
      <w:marLeft w:val="0"/>
      <w:marRight w:val="0"/>
      <w:marTop w:val="0"/>
      <w:marBottom w:val="0"/>
      <w:divBdr>
        <w:top w:val="none" w:sz="0" w:space="0" w:color="auto"/>
        <w:left w:val="none" w:sz="0" w:space="0" w:color="auto"/>
        <w:bottom w:val="none" w:sz="0" w:space="0" w:color="auto"/>
        <w:right w:val="none" w:sz="0" w:space="0" w:color="auto"/>
      </w:divBdr>
      <w:divsChild>
        <w:div w:id="45181954">
          <w:marLeft w:val="0"/>
          <w:marRight w:val="0"/>
          <w:marTop w:val="0"/>
          <w:marBottom w:val="120"/>
          <w:divBdr>
            <w:top w:val="none" w:sz="0" w:space="0" w:color="auto"/>
            <w:left w:val="none" w:sz="0" w:space="0" w:color="auto"/>
            <w:bottom w:val="none" w:sz="0" w:space="0" w:color="auto"/>
            <w:right w:val="none" w:sz="0" w:space="0" w:color="auto"/>
          </w:divBdr>
        </w:div>
      </w:divsChild>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515086">
      <w:bodyDiv w:val="1"/>
      <w:marLeft w:val="0"/>
      <w:marRight w:val="0"/>
      <w:marTop w:val="0"/>
      <w:marBottom w:val="0"/>
      <w:divBdr>
        <w:top w:val="none" w:sz="0" w:space="0" w:color="auto"/>
        <w:left w:val="none" w:sz="0" w:space="0" w:color="auto"/>
        <w:bottom w:val="none" w:sz="0" w:space="0" w:color="auto"/>
        <w:right w:val="none" w:sz="0" w:space="0" w:color="auto"/>
      </w:divBdr>
      <w:divsChild>
        <w:div w:id="713772119">
          <w:marLeft w:val="0"/>
          <w:marRight w:val="0"/>
          <w:marTop w:val="0"/>
          <w:marBottom w:val="0"/>
          <w:divBdr>
            <w:top w:val="none" w:sz="0" w:space="0" w:color="auto"/>
            <w:left w:val="none" w:sz="0" w:space="0" w:color="auto"/>
            <w:bottom w:val="none" w:sz="0" w:space="0" w:color="auto"/>
            <w:right w:val="none" w:sz="0" w:space="0" w:color="auto"/>
          </w:divBdr>
        </w:div>
      </w:divsChild>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13615806">
      <w:bodyDiv w:val="1"/>
      <w:marLeft w:val="0"/>
      <w:marRight w:val="0"/>
      <w:marTop w:val="0"/>
      <w:marBottom w:val="0"/>
      <w:divBdr>
        <w:top w:val="none" w:sz="0" w:space="0" w:color="auto"/>
        <w:left w:val="none" w:sz="0" w:space="0" w:color="auto"/>
        <w:bottom w:val="none" w:sz="0" w:space="0" w:color="auto"/>
        <w:right w:val="none" w:sz="0" w:space="0" w:color="auto"/>
      </w:divBdr>
      <w:divsChild>
        <w:div w:id="764347741">
          <w:marLeft w:val="0"/>
          <w:marRight w:val="0"/>
          <w:marTop w:val="0"/>
          <w:marBottom w:val="0"/>
          <w:divBdr>
            <w:top w:val="none" w:sz="0" w:space="0" w:color="auto"/>
            <w:left w:val="none" w:sz="0" w:space="0" w:color="auto"/>
            <w:bottom w:val="none" w:sz="0" w:space="0" w:color="auto"/>
            <w:right w:val="none" w:sz="0" w:space="0" w:color="auto"/>
          </w:divBdr>
        </w:div>
      </w:divsChild>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0942942">
      <w:bodyDiv w:val="1"/>
      <w:marLeft w:val="0"/>
      <w:marRight w:val="0"/>
      <w:marTop w:val="0"/>
      <w:marBottom w:val="0"/>
      <w:divBdr>
        <w:top w:val="none" w:sz="0" w:space="0" w:color="auto"/>
        <w:left w:val="none" w:sz="0" w:space="0" w:color="auto"/>
        <w:bottom w:val="none" w:sz="0" w:space="0" w:color="auto"/>
        <w:right w:val="none" w:sz="0" w:space="0" w:color="auto"/>
      </w:divBdr>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1717530">
      <w:bodyDiv w:val="1"/>
      <w:marLeft w:val="0"/>
      <w:marRight w:val="0"/>
      <w:marTop w:val="0"/>
      <w:marBottom w:val="0"/>
      <w:divBdr>
        <w:top w:val="none" w:sz="0" w:space="0" w:color="auto"/>
        <w:left w:val="none" w:sz="0" w:space="0" w:color="auto"/>
        <w:bottom w:val="none" w:sz="0" w:space="0" w:color="auto"/>
        <w:right w:val="none" w:sz="0" w:space="0" w:color="auto"/>
      </w:divBdr>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5451674">
      <w:bodyDiv w:val="1"/>
      <w:marLeft w:val="0"/>
      <w:marRight w:val="0"/>
      <w:marTop w:val="0"/>
      <w:marBottom w:val="0"/>
      <w:divBdr>
        <w:top w:val="none" w:sz="0" w:space="0" w:color="auto"/>
        <w:left w:val="none" w:sz="0" w:space="0" w:color="auto"/>
        <w:bottom w:val="none" w:sz="0" w:space="0" w:color="auto"/>
        <w:right w:val="none" w:sz="0" w:space="0" w:color="auto"/>
      </w:divBdr>
      <w:divsChild>
        <w:div w:id="149422088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58889802">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74844533">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15083725">
      <w:bodyDiv w:val="1"/>
      <w:marLeft w:val="0"/>
      <w:marRight w:val="0"/>
      <w:marTop w:val="0"/>
      <w:marBottom w:val="0"/>
      <w:divBdr>
        <w:top w:val="none" w:sz="0" w:space="0" w:color="auto"/>
        <w:left w:val="none" w:sz="0" w:space="0" w:color="auto"/>
        <w:bottom w:val="none" w:sz="0" w:space="0" w:color="auto"/>
        <w:right w:val="none" w:sz="0" w:space="0" w:color="auto"/>
      </w:divBdr>
      <w:divsChild>
        <w:div w:id="2118020089">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205060">
      <w:bodyDiv w:val="1"/>
      <w:marLeft w:val="0"/>
      <w:marRight w:val="0"/>
      <w:marTop w:val="0"/>
      <w:marBottom w:val="0"/>
      <w:divBdr>
        <w:top w:val="none" w:sz="0" w:space="0" w:color="auto"/>
        <w:left w:val="none" w:sz="0" w:space="0" w:color="auto"/>
        <w:bottom w:val="none" w:sz="0" w:space="0" w:color="auto"/>
        <w:right w:val="none" w:sz="0" w:space="0" w:color="auto"/>
      </w:divBdr>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1620813">
      <w:bodyDiv w:val="1"/>
      <w:marLeft w:val="0"/>
      <w:marRight w:val="0"/>
      <w:marTop w:val="0"/>
      <w:marBottom w:val="0"/>
      <w:divBdr>
        <w:top w:val="none" w:sz="0" w:space="0" w:color="auto"/>
        <w:left w:val="none" w:sz="0" w:space="0" w:color="auto"/>
        <w:bottom w:val="none" w:sz="0" w:space="0" w:color="auto"/>
        <w:right w:val="none" w:sz="0" w:space="0" w:color="auto"/>
      </w:divBdr>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58394930">
      <w:bodyDiv w:val="1"/>
      <w:marLeft w:val="0"/>
      <w:marRight w:val="0"/>
      <w:marTop w:val="0"/>
      <w:marBottom w:val="0"/>
      <w:divBdr>
        <w:top w:val="none" w:sz="0" w:space="0" w:color="auto"/>
        <w:left w:val="none" w:sz="0" w:space="0" w:color="auto"/>
        <w:bottom w:val="none" w:sz="0" w:space="0" w:color="auto"/>
        <w:right w:val="none" w:sz="0" w:space="0" w:color="auto"/>
      </w:divBdr>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7471031">
      <w:bodyDiv w:val="1"/>
      <w:marLeft w:val="0"/>
      <w:marRight w:val="0"/>
      <w:marTop w:val="0"/>
      <w:marBottom w:val="0"/>
      <w:divBdr>
        <w:top w:val="none" w:sz="0" w:space="0" w:color="auto"/>
        <w:left w:val="none" w:sz="0" w:space="0" w:color="auto"/>
        <w:bottom w:val="none" w:sz="0" w:space="0" w:color="auto"/>
        <w:right w:val="none" w:sz="0" w:space="0" w:color="auto"/>
      </w:divBdr>
      <w:divsChild>
        <w:div w:id="2103525052">
          <w:marLeft w:val="0"/>
          <w:marRight w:val="0"/>
          <w:marTop w:val="0"/>
          <w:marBottom w:val="0"/>
          <w:divBdr>
            <w:top w:val="none" w:sz="0" w:space="0" w:color="auto"/>
            <w:left w:val="none" w:sz="0" w:space="0" w:color="auto"/>
            <w:bottom w:val="none" w:sz="0" w:space="0" w:color="auto"/>
            <w:right w:val="none" w:sz="0" w:space="0" w:color="auto"/>
          </w:divBdr>
        </w:div>
      </w:divsChild>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596941092">
      <w:bodyDiv w:val="1"/>
      <w:marLeft w:val="0"/>
      <w:marRight w:val="0"/>
      <w:marTop w:val="0"/>
      <w:marBottom w:val="0"/>
      <w:divBdr>
        <w:top w:val="none" w:sz="0" w:space="0" w:color="auto"/>
        <w:left w:val="none" w:sz="0" w:space="0" w:color="auto"/>
        <w:bottom w:val="none" w:sz="0" w:space="0" w:color="auto"/>
        <w:right w:val="none" w:sz="0" w:space="0" w:color="auto"/>
      </w:divBdr>
      <w:divsChild>
        <w:div w:id="1160467721">
          <w:marLeft w:val="0"/>
          <w:marRight w:val="0"/>
          <w:marTop w:val="0"/>
          <w:marBottom w:val="0"/>
          <w:divBdr>
            <w:top w:val="none" w:sz="0" w:space="0" w:color="auto"/>
            <w:left w:val="none" w:sz="0" w:space="0" w:color="auto"/>
            <w:bottom w:val="none" w:sz="0" w:space="0" w:color="auto"/>
            <w:right w:val="none" w:sz="0" w:space="0" w:color="auto"/>
          </w:divBdr>
        </w:div>
      </w:divsChild>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09701431">
      <w:bodyDiv w:val="1"/>
      <w:marLeft w:val="0"/>
      <w:marRight w:val="0"/>
      <w:marTop w:val="0"/>
      <w:marBottom w:val="0"/>
      <w:divBdr>
        <w:top w:val="none" w:sz="0" w:space="0" w:color="auto"/>
        <w:left w:val="none" w:sz="0" w:space="0" w:color="auto"/>
        <w:bottom w:val="none" w:sz="0" w:space="0" w:color="auto"/>
        <w:right w:val="none" w:sz="0" w:space="0" w:color="auto"/>
      </w:divBdr>
    </w:div>
    <w:div w:id="1613321754">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699743316">
      <w:bodyDiv w:val="1"/>
      <w:marLeft w:val="0"/>
      <w:marRight w:val="0"/>
      <w:marTop w:val="0"/>
      <w:marBottom w:val="0"/>
      <w:divBdr>
        <w:top w:val="none" w:sz="0" w:space="0" w:color="auto"/>
        <w:left w:val="none" w:sz="0" w:space="0" w:color="auto"/>
        <w:bottom w:val="none" w:sz="0" w:space="0" w:color="auto"/>
        <w:right w:val="none" w:sz="0" w:space="0" w:color="auto"/>
      </w:divBdr>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1690114">
      <w:bodyDiv w:val="1"/>
      <w:marLeft w:val="0"/>
      <w:marRight w:val="0"/>
      <w:marTop w:val="0"/>
      <w:marBottom w:val="0"/>
      <w:divBdr>
        <w:top w:val="none" w:sz="0" w:space="0" w:color="auto"/>
        <w:left w:val="none" w:sz="0" w:space="0" w:color="auto"/>
        <w:bottom w:val="none" w:sz="0" w:space="0" w:color="auto"/>
        <w:right w:val="none" w:sz="0" w:space="0" w:color="auto"/>
      </w:divBdr>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6850828">
      <w:bodyDiv w:val="1"/>
      <w:marLeft w:val="0"/>
      <w:marRight w:val="0"/>
      <w:marTop w:val="0"/>
      <w:marBottom w:val="0"/>
      <w:divBdr>
        <w:top w:val="none" w:sz="0" w:space="0" w:color="auto"/>
        <w:left w:val="none" w:sz="0" w:space="0" w:color="auto"/>
        <w:bottom w:val="none" w:sz="0" w:space="0" w:color="auto"/>
        <w:right w:val="none" w:sz="0" w:space="0" w:color="auto"/>
      </w:divBdr>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0153224">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67061698">
      <w:bodyDiv w:val="1"/>
      <w:marLeft w:val="0"/>
      <w:marRight w:val="0"/>
      <w:marTop w:val="0"/>
      <w:marBottom w:val="0"/>
      <w:divBdr>
        <w:top w:val="none" w:sz="0" w:space="0" w:color="auto"/>
        <w:left w:val="none" w:sz="0" w:space="0" w:color="auto"/>
        <w:bottom w:val="none" w:sz="0" w:space="0" w:color="auto"/>
        <w:right w:val="none" w:sz="0" w:space="0" w:color="auto"/>
      </w:divBdr>
    </w:div>
    <w:div w:id="1874271659">
      <w:bodyDiv w:val="1"/>
      <w:marLeft w:val="0"/>
      <w:marRight w:val="0"/>
      <w:marTop w:val="0"/>
      <w:marBottom w:val="0"/>
      <w:divBdr>
        <w:top w:val="none" w:sz="0" w:space="0" w:color="auto"/>
        <w:left w:val="none" w:sz="0" w:space="0" w:color="auto"/>
        <w:bottom w:val="none" w:sz="0" w:space="0" w:color="auto"/>
        <w:right w:val="none" w:sz="0" w:space="0" w:color="auto"/>
      </w:divBdr>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79121491">
      <w:bodyDiv w:val="1"/>
      <w:marLeft w:val="0"/>
      <w:marRight w:val="0"/>
      <w:marTop w:val="0"/>
      <w:marBottom w:val="0"/>
      <w:divBdr>
        <w:top w:val="none" w:sz="0" w:space="0" w:color="auto"/>
        <w:left w:val="none" w:sz="0" w:space="0" w:color="auto"/>
        <w:bottom w:val="none" w:sz="0" w:space="0" w:color="auto"/>
        <w:right w:val="none" w:sz="0" w:space="0" w:color="auto"/>
      </w:divBdr>
    </w:div>
    <w:div w:id="1880389685">
      <w:bodyDiv w:val="1"/>
      <w:marLeft w:val="0"/>
      <w:marRight w:val="0"/>
      <w:marTop w:val="0"/>
      <w:marBottom w:val="0"/>
      <w:divBdr>
        <w:top w:val="none" w:sz="0" w:space="0" w:color="auto"/>
        <w:left w:val="none" w:sz="0" w:space="0" w:color="auto"/>
        <w:bottom w:val="none" w:sz="0" w:space="0" w:color="auto"/>
        <w:right w:val="none" w:sz="0" w:space="0" w:color="auto"/>
      </w:divBdr>
      <w:divsChild>
        <w:div w:id="1715733474">
          <w:marLeft w:val="0"/>
          <w:marRight w:val="0"/>
          <w:marTop w:val="0"/>
          <w:marBottom w:val="0"/>
          <w:divBdr>
            <w:top w:val="none" w:sz="0" w:space="0" w:color="auto"/>
            <w:left w:val="none" w:sz="0" w:space="0" w:color="auto"/>
            <w:bottom w:val="none" w:sz="0" w:space="0" w:color="auto"/>
            <w:right w:val="none" w:sz="0" w:space="0" w:color="auto"/>
          </w:divBdr>
        </w:div>
      </w:divsChild>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199221">
      <w:bodyDiv w:val="1"/>
      <w:marLeft w:val="0"/>
      <w:marRight w:val="0"/>
      <w:marTop w:val="0"/>
      <w:marBottom w:val="0"/>
      <w:divBdr>
        <w:top w:val="none" w:sz="0" w:space="0" w:color="auto"/>
        <w:left w:val="none" w:sz="0" w:space="0" w:color="auto"/>
        <w:bottom w:val="none" w:sz="0" w:space="0" w:color="auto"/>
        <w:right w:val="none" w:sz="0" w:space="0" w:color="auto"/>
      </w:divBdr>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19896">
      <w:bodyDiv w:val="1"/>
      <w:marLeft w:val="0"/>
      <w:marRight w:val="0"/>
      <w:marTop w:val="0"/>
      <w:marBottom w:val="0"/>
      <w:divBdr>
        <w:top w:val="none" w:sz="0" w:space="0" w:color="auto"/>
        <w:left w:val="none" w:sz="0" w:space="0" w:color="auto"/>
        <w:bottom w:val="none" w:sz="0" w:space="0" w:color="auto"/>
        <w:right w:val="none" w:sz="0" w:space="0" w:color="auto"/>
      </w:divBdr>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20812235">
      <w:bodyDiv w:val="1"/>
      <w:marLeft w:val="0"/>
      <w:marRight w:val="0"/>
      <w:marTop w:val="0"/>
      <w:marBottom w:val="0"/>
      <w:divBdr>
        <w:top w:val="none" w:sz="0" w:space="0" w:color="auto"/>
        <w:left w:val="none" w:sz="0" w:space="0" w:color="auto"/>
        <w:bottom w:val="none" w:sz="0" w:space="0" w:color="auto"/>
        <w:right w:val="none" w:sz="0" w:space="0" w:color="auto"/>
      </w:divBdr>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2140473">
      <w:bodyDiv w:val="1"/>
      <w:marLeft w:val="0"/>
      <w:marRight w:val="0"/>
      <w:marTop w:val="0"/>
      <w:marBottom w:val="0"/>
      <w:divBdr>
        <w:top w:val="none" w:sz="0" w:space="0" w:color="auto"/>
        <w:left w:val="none" w:sz="0" w:space="0" w:color="auto"/>
        <w:bottom w:val="none" w:sz="0" w:space="0" w:color="auto"/>
        <w:right w:val="none" w:sz="0" w:space="0" w:color="auto"/>
      </w:divBdr>
      <w:divsChild>
        <w:div w:id="251858171">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25692086">
      <w:bodyDiv w:val="1"/>
      <w:marLeft w:val="0"/>
      <w:marRight w:val="0"/>
      <w:marTop w:val="0"/>
      <w:marBottom w:val="0"/>
      <w:divBdr>
        <w:top w:val="none" w:sz="0" w:space="0" w:color="auto"/>
        <w:left w:val="none" w:sz="0" w:space="0" w:color="auto"/>
        <w:bottom w:val="none" w:sz="0" w:space="0" w:color="auto"/>
        <w:right w:val="none" w:sz="0" w:space="0" w:color="auto"/>
      </w:divBdr>
      <w:divsChild>
        <w:div w:id="1624341976">
          <w:marLeft w:val="0"/>
          <w:marRight w:val="0"/>
          <w:marTop w:val="0"/>
          <w:marBottom w:val="0"/>
          <w:divBdr>
            <w:top w:val="none" w:sz="0" w:space="0" w:color="auto"/>
            <w:left w:val="none" w:sz="0" w:space="0" w:color="auto"/>
            <w:bottom w:val="none" w:sz="0" w:space="0" w:color="auto"/>
            <w:right w:val="none" w:sz="0" w:space="0" w:color="auto"/>
          </w:divBdr>
        </w:div>
      </w:divsChild>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37678012">
      <w:bodyDiv w:val="1"/>
      <w:marLeft w:val="0"/>
      <w:marRight w:val="0"/>
      <w:marTop w:val="0"/>
      <w:marBottom w:val="0"/>
      <w:divBdr>
        <w:top w:val="none" w:sz="0" w:space="0" w:color="auto"/>
        <w:left w:val="none" w:sz="0" w:space="0" w:color="auto"/>
        <w:bottom w:val="none" w:sz="0" w:space="0" w:color="auto"/>
        <w:right w:val="none" w:sz="0" w:space="0" w:color="auto"/>
      </w:divBdr>
      <w:divsChild>
        <w:div w:id="1486511010">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247" Type="http://schemas.openxmlformats.org/officeDocument/2006/relationships/hyperlink" Target="https://icomoon.io/app/" TargetMode="External"/><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48" Type="http://schemas.openxmlformats.org/officeDocument/2006/relationships/hyperlink" Target="http://fontastic.me/" TargetMode="External"/><Relationship Id="rId12" Type="http://schemas.openxmlformats.org/officeDocument/2006/relationships/hyperlink" Target="https://help.yandex.ru/webmaster/recommendations/using-meta-desc.xml" TargetMode="External"/><Relationship Id="rId33" Type="http://schemas.openxmlformats.org/officeDocument/2006/relationships/hyperlink" Target="https://htmlacademy.ru/courses/50" TargetMode="External"/><Relationship Id="rId108" Type="http://schemas.openxmlformats.org/officeDocument/2006/relationships/hyperlink" Target="https://htmlacademy.ru/courses/44/run/18"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3" Type="http://schemas.openxmlformats.org/officeDocument/2006/relationships/image" Target="media/image59.png"/><Relationship Id="rId238" Type="http://schemas.openxmlformats.org/officeDocument/2006/relationships/image" Target="media/image63.png"/><Relationship Id="rId254" Type="http://schemas.openxmlformats.org/officeDocument/2006/relationships/hyperlink" Target="https://htmlacademy.ru/courses/80/run/2" TargetMode="External"/><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244" Type="http://schemas.openxmlformats.org/officeDocument/2006/relationships/hyperlink" Target="https://htmlacademy.ru/courses/79" TargetMode="External"/><Relationship Id="rId249" Type="http://schemas.openxmlformats.org/officeDocument/2006/relationships/hyperlink" Target="http://glyphter.com/" TargetMode="External"/><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50" Type="http://schemas.openxmlformats.org/officeDocument/2006/relationships/image" Target="media/image64.png"/><Relationship Id="rId255" Type="http://schemas.openxmlformats.org/officeDocument/2006/relationships/hyperlink" Target="https://htmlacademy.ru/courses/80/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hyperlink" Target="https://htmlacademy.ru/courses/43" TargetMode="External"/><Relationship Id="rId245" Type="http://schemas.openxmlformats.org/officeDocument/2006/relationships/hyperlink" Target="https://htmlacademy.ru/courses/79"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1" Type="http://schemas.openxmlformats.org/officeDocument/2006/relationships/image" Target="media/image65.jpeg"/><Relationship Id="rId256" Type="http://schemas.openxmlformats.org/officeDocument/2006/relationships/fontTable" Target="fontTable.xml"/><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hyperlink" Target="http://copypastecharacter.com/" TargetMode="External"/><Relationship Id="rId246" Type="http://schemas.openxmlformats.org/officeDocument/2006/relationships/hyperlink" Target="https://htmlacademy.ru/courses/73/run/8%22" TargetMode="Externa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57" Type="http://schemas.openxmlformats.org/officeDocument/2006/relationships/theme" Target="theme/theme1.xml"/><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252" Type="http://schemas.openxmlformats.org/officeDocument/2006/relationships/image" Target="media/image66.png"/><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242" Type="http://schemas.openxmlformats.org/officeDocument/2006/relationships/hyperlink" Target="https://htmlacademy.ru/courses/51"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53" Type="http://schemas.openxmlformats.org/officeDocument/2006/relationships/hyperlink" Target="http://caniuse.com/"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243" Type="http://schemas.openxmlformats.org/officeDocument/2006/relationships/hyperlink" Target="https://htmlacademy.ru/courses/79" TargetMode="External"/><Relationship Id="rId17" Type="http://schemas.openxmlformats.org/officeDocument/2006/relationships/hyperlink" Target="https://htmlacademy.ru/courses/26/run/9"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24" Type="http://schemas.openxmlformats.org/officeDocument/2006/relationships/hyperlink" Target="https://htmlacademy.ru/courses/50/run/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23398</TotalTime>
  <Pages>183</Pages>
  <Words>51959</Words>
  <Characters>296168</Characters>
  <Application>Microsoft Office Word</Application>
  <DocSecurity>0</DocSecurity>
  <Lines>2468</Lines>
  <Paragraphs>694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355</cp:revision>
  <dcterms:created xsi:type="dcterms:W3CDTF">2018-01-24T06:25:00Z</dcterms:created>
  <dcterms:modified xsi:type="dcterms:W3CDTF">2018-09-25T15:15:00Z</dcterms:modified>
</cp:coreProperties>
</file>