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0C1F" w14:textId="3D364224" w:rsidR="00F13798" w:rsidRPr="004F497A" w:rsidRDefault="00106EF0" w:rsidP="00106EF0">
      <w:pPr>
        <w:jc w:val="center"/>
        <w:rPr>
          <w:sz w:val="28"/>
          <w:szCs w:val="28"/>
        </w:rPr>
      </w:pPr>
      <w:r w:rsidRPr="004F497A">
        <w:rPr>
          <w:sz w:val="28"/>
          <w:szCs w:val="28"/>
        </w:rPr>
        <w:t>FIFO Page Replacement</w:t>
      </w:r>
    </w:p>
    <w:p w14:paraId="473D3D92" w14:textId="44DD4AB5" w:rsidR="00106EF0" w:rsidRPr="004F497A" w:rsidRDefault="004F497A" w:rsidP="00106EF0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7F6E4D71" w14:textId="1E3A8577" w:rsidR="00106EF0" w:rsidRPr="004F497A" w:rsidRDefault="00106EF0" w:rsidP="00106EF0">
      <w:pPr>
        <w:jc w:val="center"/>
        <w:rPr>
          <w:sz w:val="28"/>
          <w:szCs w:val="28"/>
        </w:rPr>
      </w:pPr>
      <w:r w:rsidRPr="004F497A">
        <w:rPr>
          <w:sz w:val="28"/>
          <w:szCs w:val="28"/>
        </w:rPr>
        <w:t>230701</w:t>
      </w:r>
      <w:r w:rsidR="004F497A">
        <w:rPr>
          <w:sz w:val="28"/>
          <w:szCs w:val="28"/>
        </w:rPr>
        <w:t>104</w:t>
      </w:r>
    </w:p>
    <w:p w14:paraId="6144E886" w14:textId="77777777" w:rsidR="0051599C" w:rsidRDefault="0051599C" w:rsidP="00106EF0">
      <w:pPr>
        <w:jc w:val="center"/>
      </w:pPr>
    </w:p>
    <w:p w14:paraId="68BFBC68" w14:textId="5AC03726" w:rsidR="00106EF0" w:rsidRDefault="00B10581" w:rsidP="00783575">
      <w:r w:rsidRPr="00B10581">
        <w:rPr>
          <w:noProof/>
        </w:rPr>
        <w:drawing>
          <wp:inline distT="0" distB="0" distL="0" distR="0" wp14:anchorId="1B108213" wp14:editId="635AE180">
            <wp:extent cx="3772227" cy="6790008"/>
            <wp:effectExtent l="0" t="0" r="0" b="0"/>
            <wp:docPr id="580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ACE" w14:textId="77777777" w:rsidR="0051599C" w:rsidRDefault="0051599C" w:rsidP="00783575"/>
    <w:p w14:paraId="1D2C2463" w14:textId="77777777" w:rsidR="0051599C" w:rsidRDefault="0051599C" w:rsidP="00783575"/>
    <w:p w14:paraId="64E76743" w14:textId="77777777" w:rsidR="0051599C" w:rsidRDefault="0051599C" w:rsidP="00783575"/>
    <w:p w14:paraId="14BDA9D8" w14:textId="7817FDF4" w:rsidR="0051599C" w:rsidRDefault="0051599C" w:rsidP="0051599C">
      <w:pPr>
        <w:jc w:val="center"/>
      </w:pPr>
      <w:r w:rsidRPr="0051599C">
        <w:t>LRU Page Replacement</w:t>
      </w:r>
    </w:p>
    <w:p w14:paraId="14E58310" w14:textId="644273C7" w:rsidR="0051599C" w:rsidRDefault="00ED4EAF" w:rsidP="0051599C">
      <w:pPr>
        <w:jc w:val="center"/>
      </w:pPr>
      <w:r w:rsidRPr="00ED4EAF">
        <w:rPr>
          <w:noProof/>
        </w:rPr>
        <w:drawing>
          <wp:inline distT="0" distB="0" distL="0" distR="0" wp14:anchorId="64607F58" wp14:editId="65023BF1">
            <wp:extent cx="4656223" cy="6797629"/>
            <wp:effectExtent l="0" t="0" r="0" b="3810"/>
            <wp:docPr id="17720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0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C51" w14:textId="77777777" w:rsidR="00ED4EAF" w:rsidRDefault="00ED4EAF" w:rsidP="0051599C">
      <w:pPr>
        <w:jc w:val="center"/>
      </w:pPr>
    </w:p>
    <w:p w14:paraId="1B6C1D3C" w14:textId="77777777" w:rsidR="00ED4EAF" w:rsidRDefault="00ED4EAF" w:rsidP="0051599C">
      <w:pPr>
        <w:jc w:val="center"/>
      </w:pPr>
    </w:p>
    <w:p w14:paraId="275C37AA" w14:textId="77777777" w:rsidR="00ED4EAF" w:rsidRDefault="00ED4EAF" w:rsidP="0051599C">
      <w:pPr>
        <w:jc w:val="center"/>
      </w:pPr>
    </w:p>
    <w:p w14:paraId="287BEDC5" w14:textId="77777777" w:rsidR="00ED4EAF" w:rsidRDefault="00ED4EAF" w:rsidP="0051599C">
      <w:pPr>
        <w:jc w:val="center"/>
      </w:pPr>
    </w:p>
    <w:p w14:paraId="5D7C63FA" w14:textId="77777777" w:rsidR="00ED4EAF" w:rsidRDefault="00ED4EAF" w:rsidP="0051599C">
      <w:pPr>
        <w:jc w:val="center"/>
      </w:pPr>
    </w:p>
    <w:p w14:paraId="115ADE8A" w14:textId="77777777" w:rsidR="00ED4EAF" w:rsidRDefault="00ED4EAF" w:rsidP="0051599C">
      <w:pPr>
        <w:jc w:val="center"/>
      </w:pPr>
    </w:p>
    <w:p w14:paraId="4205A790" w14:textId="4F90820C" w:rsidR="00ED4EAF" w:rsidRDefault="00D64C54" w:rsidP="00D64C54">
      <w:pPr>
        <w:jc w:val="center"/>
      </w:pPr>
      <w:r w:rsidRPr="00D64C54">
        <w:t>Optimal Page Replacement</w:t>
      </w:r>
    </w:p>
    <w:p w14:paraId="40165F70" w14:textId="69822167" w:rsidR="00D64C54" w:rsidRDefault="00720BD7" w:rsidP="00D64C54">
      <w:pPr>
        <w:jc w:val="center"/>
      </w:pPr>
      <w:r w:rsidRPr="00720BD7">
        <w:rPr>
          <w:noProof/>
        </w:rPr>
        <w:drawing>
          <wp:inline distT="0" distB="0" distL="0" distR="0" wp14:anchorId="40486341" wp14:editId="3414919A">
            <wp:extent cx="3490262" cy="5715495"/>
            <wp:effectExtent l="0" t="0" r="0" b="0"/>
            <wp:docPr id="78423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35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64"/>
    <w:rsid w:val="0003571F"/>
    <w:rsid w:val="000F4FBE"/>
    <w:rsid w:val="00106EF0"/>
    <w:rsid w:val="004F497A"/>
    <w:rsid w:val="0051599C"/>
    <w:rsid w:val="00596D14"/>
    <w:rsid w:val="00601C31"/>
    <w:rsid w:val="00615E80"/>
    <w:rsid w:val="00720BD7"/>
    <w:rsid w:val="00783575"/>
    <w:rsid w:val="009C34B2"/>
    <w:rsid w:val="00A52230"/>
    <w:rsid w:val="00B063B7"/>
    <w:rsid w:val="00B10581"/>
    <w:rsid w:val="00D64C54"/>
    <w:rsid w:val="00ED4EAF"/>
    <w:rsid w:val="00F13798"/>
    <w:rsid w:val="00F648B3"/>
    <w:rsid w:val="00FD500C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E49F"/>
  <w15:chartTrackingRefBased/>
  <w15:docId w15:val="{7950A0D8-8006-4243-BAB3-E1C2D78E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2025-05-27T17:43:00Z</dcterms:created>
  <dcterms:modified xsi:type="dcterms:W3CDTF">2025-05-27T17:43:00Z</dcterms:modified>
</cp:coreProperties>
</file>