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1021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8659"/>
      </w:tblGrid>
      <w:tr w:rsidR="00544DFE" w:rsidRPr="00544DFE" w14:paraId="76F00E88" w14:textId="77777777" w:rsidTr="00544DFE">
        <w:trPr>
          <w:trHeight w:val="767"/>
          <w:jc w:val="center"/>
        </w:trPr>
        <w:tc>
          <w:tcPr>
            <w:tcW w:w="102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6482547C" w14:textId="0A657EF7" w:rsidR="00544DFE" w:rsidRPr="00544DFE" w:rsidRDefault="00544DFE" w:rsidP="00544DFE">
            <w:pPr>
              <w:jc w:val="center"/>
              <w:rPr>
                <w:rFonts w:hint="eastAsia"/>
                <w:b/>
                <w:bCs/>
              </w:rPr>
            </w:pPr>
            <w:r w:rsidRPr="00544DFE">
              <w:rPr>
                <w:rFonts w:hint="eastAsia"/>
                <w:b/>
                <w:bCs/>
                <w:sz w:val="36"/>
                <w:szCs w:val="40"/>
              </w:rPr>
              <w:t>202</w:t>
            </w:r>
            <w:r w:rsidR="00346482">
              <w:rPr>
                <w:rFonts w:hint="eastAsia"/>
                <w:b/>
                <w:bCs/>
                <w:sz w:val="36"/>
                <w:szCs w:val="40"/>
              </w:rPr>
              <w:t>6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년 AI 라이프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솔루션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 챌린지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성과보고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>서</w:t>
            </w:r>
            <w:r w:rsidR="00F63731">
              <w:rPr>
                <w:rFonts w:ascii="맑은 고딕" w:eastAsia="맑은 고딕" w:hint="eastAsia"/>
                <w:b/>
                <w:i/>
                <w:color w:val="0000FF"/>
                <w:sz w:val="24"/>
                <w:u w:val="single" w:color="FF0000"/>
              </w:rPr>
              <w:t xml:space="preserve"> (최대 2장 이내)</w:t>
            </w:r>
          </w:p>
        </w:tc>
      </w:tr>
      <w:tr w:rsidR="00F63731" w:rsidRPr="00544DFE" w14:paraId="34B9CCCD" w14:textId="77777777" w:rsidTr="00717DF1">
        <w:trPr>
          <w:trHeight w:val="14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726A706A" w14:textId="2A8C93BE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  <w:b/>
                <w:bCs/>
              </w:rPr>
              <w:t xml:space="preserve">AI </w:t>
            </w:r>
            <w:proofErr w:type="spellStart"/>
            <w:r>
              <w:rPr>
                <w:rFonts w:hint="eastAsia"/>
                <w:b/>
                <w:bCs/>
              </w:rPr>
              <w:t>기술</w:t>
            </w:r>
            <w:r w:rsidRPr="00544DFE">
              <w:rPr>
                <w:rFonts w:hint="eastAsia"/>
                <w:b/>
                <w:bCs/>
              </w:rPr>
              <w:t>명</w:t>
            </w:r>
            <w:proofErr w:type="spellEnd"/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786779D5" w14:textId="5A68C399" w:rsidR="00F63731" w:rsidRPr="00544DFE" w:rsidRDefault="00F63731" w:rsidP="00F63731">
            <w:pPr>
              <w:wordWrap/>
              <w:spacing w:after="0" w:line="14" w:lineRule="atLeast"/>
            </w:pPr>
            <w:r>
              <w:rPr>
                <w:rFonts w:ascii="맑은 고딕" w:eastAsia="맑은 고딕"/>
                <w:b w:val="0"/>
                <w:i/>
                <w:color w:val="0000FF"/>
                <w:sz w:val="24"/>
                <w:u w:val="single" w:color="FF0000"/>
              </w:rPr>
              <w:t>기기 라벨 판독 AI와 정전 리허설 시뮬레이션: 전력의존 가구 비상전원 연결 도구</w:t>
            </w:r>
          </w:p>
        </w:tc>
      </w:tr>
      <w:tr w:rsidR="00F63731" w:rsidRPr="00544DFE" w14:paraId="3F7AECBD" w14:textId="77777777" w:rsidTr="00717DF1">
        <w:trPr>
          <w:trHeight w:val="184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2A71D6EE" w14:textId="544063EB" w:rsidR="00F63731" w:rsidRPr="00544DFE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아이디어명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  <w:hideMark/>
          </w:tcPr>
          <w:p w14:paraId="17EFA622" w14:textId="77777777" w:rsidR="00F63731" w:rsidRDefault="00F63731" w:rsidP="00F63731">
            <w:pPr>
              <w:pStyle w:val="aa"/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 w:val="0"/>
                <w:i/>
                <w:color w:val="0000FF"/>
                <w:sz w:val="24"/>
                <w:u w:val="single" w:color="FF0000"/>
              </w:rPr>
              <w:t>12번. 전력안심망 AI</w:t>
            </w:r>
          </w:p>
        </w:tc>
      </w:tr>
      <w:tr w:rsidR="00F63731" w:rsidRPr="00544DFE" w14:paraId="53314F3E" w14:textId="77777777" w:rsidTr="00C34C4C">
        <w:trPr>
          <w:trHeight w:val="184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</w:tcPr>
          <w:p w14:paraId="13F9D6DA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기술요약</w:t>
            </w:r>
          </w:p>
          <w:p w14:paraId="28E6B7C9" w14:textId="72B4341F" w:rsidR="00F63731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  <w:b/>
                <w:bCs/>
              </w:rPr>
            </w:pPr>
            <w:r w:rsidRPr="00544DFE"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3줄 이내</w:t>
            </w:r>
            <w:r w:rsidRPr="00544DFE">
              <w:rPr>
                <w:rFonts w:hint="eastAsia"/>
                <w:b/>
                <w:bCs/>
              </w:rPr>
              <w:t>)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</w:tcPr>
          <w:p w14:paraId="3625621A" w14:textId="77777777" w:rsidR="00F63731" w:rsidRPr="00544DFE" w:rsidRDefault="00F63731" w:rsidP="00F63731">
            <w:pPr>
              <w:wordWrap/>
              <w:spacing w:after="0" w:line="14" w:lineRule="atLeast"/>
              <w:rPr>
                <w:b/>
                <w:bCs/>
                <w:i/>
                <w:iCs/>
              </w:rPr>
            </w:pPr>
            <w:r>
              <w:rPr>
                <w:b w:val="0"/>
              </w:rPr>
              <w:t>인공호흡기 배터리는 짧으면 1시간, 아파트 정전은 7건 중 1건이 12시간을 넘긴다.</w:t>
            </w:r>
          </w:p>
          <w:p>
            <w:pPr>
              <w:wordWrap/>
              <w:spacing w:after="0" w:line="14" w:lineRule="atLeast"/>
              <w:rPr>
                <w:b/>
                <w:bCs/>
                <w:i/>
                <w:iCs/>
              </w:rPr>
            </w:pPr>
            <w:r>
              <w:rPr>
                <w:b w:val="0"/>
              </w:rPr>
              <w:t>AI가 기기 라벨을 읽고, 규칙이 배터리와 전원 도착을 비교해 담당자가 승인한다.</w:t>
            </w:r>
          </w:p>
          <w:p>
            <w:pPr>
              <w:wordWrap/>
              <w:spacing w:after="0" w:line="14" w:lineRule="atLeast"/>
              <w:rPr>
                <w:b/>
                <w:bCs/>
                <w:i/>
                <w:iCs/>
              </w:rPr>
            </w:pPr>
            <w:r>
              <w:rPr>
                <w:b w:val="0"/>
              </w:rPr>
              <w:t>가정한 비상전원을 기록과 잇자 현행보다 공백 가구·시간 15.0% 감소(모의).</w:t>
            </w:r>
          </w:p>
        </w:tc>
      </w:tr>
      <w:tr w:rsidR="00F63731" w:rsidRPr="00544DFE" w14:paraId="02054EF8" w14:textId="77777777" w:rsidTr="00C34C4C">
        <w:trPr>
          <w:trHeight w:val="1771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046AADE7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최종목표</w:t>
            </w:r>
          </w:p>
          <w:p w14:paraId="69D8DA09" w14:textId="0B9E308B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 w:rsidRPr="00544DFE"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2줄 이내</w:t>
            </w:r>
            <w:r w:rsidRPr="00544DFE">
              <w:rPr>
                <w:rFonts w:hint="eastAsia"/>
                <w:b/>
                <w:bCs/>
              </w:rPr>
              <w:t>)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F318122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proofErr w:type="spellEnd"/>
            <w:r>
              <w:rPr>
                <w:rFonts w:hint="eastAsia"/>
                <w:b w:val="0"/>
              </w:rPr>
              <w:t>ㅇ 정전 즉시 배터리·복구·전원 도착을 비교해 비상전원·119 제안, 담당자 승인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같은 정전을 정전 전에 반복 모의해 현행 절차의 빈틈과 사전 배치 효과 검증</w:t>
            </w:r>
          </w:p>
        </w:tc>
      </w:tr>
      <w:tr w:rsidR="00F63731" w:rsidRPr="00544DFE" w14:paraId="1F830DA2" w14:textId="77777777" w:rsidTr="00C34C4C">
        <w:trPr>
          <w:trHeight w:val="13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D968966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개발 내용</w:t>
            </w:r>
          </w:p>
          <w:p w14:paraId="09C98B7D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</w:p>
          <w:p w14:paraId="12257C53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및</w:t>
            </w:r>
          </w:p>
          <w:p w14:paraId="20EE4895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</w:p>
          <w:p w14:paraId="20B340FC" w14:textId="28BA47A8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결과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17D0C291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proofErr w:type="spellEnd"/>
            <w:r>
              <w:rPr>
                <w:rFonts w:hint="eastAsia"/>
                <w:b w:val="0"/>
              </w:rPr>
              <w:t>ㅇ 탐구참여인력: 1인([사용자 기입: 성명·소속]). 문제·방향 결정, 결과 검토·채택, 보고서 최종 문안 확정은 본인, 코드·시험셋·문서 초안은 Claude Code가 작성.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문제정의: 아파트 정전 382건(최근 3년) 중 55건이 12시간을 넘겼다(기후에너지환경부). 인공호흡기 내장배터리는 1~8시간, 거치형 산소발생기는 0시간이다. 인공호흡기 요양비만 2025년 6.9만 건(건보, 건≠명)이 지급돼 그 기록은 공공기관에 있지만 공개된 복구·순환단전 절차에는 '어느 집이 먼저 꺼지는가'를 계산하는 단계가 없다.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AI 접근방법: Claude Sonnet이 라벨 글자만 옮기고(가린 글자 보완 금지), 검증 사양 DB와 정확히 일치할 때만 기종을 정한다. 생명과 직결된 배터리 하한·배정은 검증 가능한 규칙(답변서: 초기 시제품은 규칙 기반도 원안 취지에 부합), 결정은 담당자.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시연(리허설 랩 포함) </w:t>
            </w:r>
            <w:hyperlink r:id="rId7">
              <w:r>
                <w:rPr>
                  <w:rFonts w:hint="eastAsia"/>
                </w:rPr>
                <w:t xml:space="preserve">https://power-safety-net-ai.vercel.app</w:t>
              </w:r>
            </w:hyperlink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결과(합성 가구·자원 위의 모의. 매개변수 장부 83개 중 58개와 자원·보완안 값은 가정. 예측·기준·코드 해시는 결과 전 커밋, 시뮬레이션은 OpenTimestamps 시각 증명)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도구 대 현행: 비상전원이 가구 1.5~6곳당 1대 있다고 가정하면(현행 절차엔 연결 단계 없음) 합성 정전 5,400건, 27개 조건 모두 우세, 공백 가구·시간 15.0% 감소(조건별 5.8~28.8%)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순서 규칙: 단순 규칙(짧은 순·가까운 순)과 24개 조건에서 차이 없음·3개는 단순 규칙이 나음, 합산하면 가까운 순이 0.6% 나음 → 효과는 전원을 기록과 잇는 데서 나오고 원안 순서는 추가 이득 없음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빈틈(32,000회): 가정 추첨 90% 이상에서 공백이 남는 기기×정전 조합 현행 14곳, 도구 12곳(배터리 0시간 산소발생기 별도). PG&amp;E식 배터리 사전 배치(보급률 가정·미검수): 별도 8,000회에서 공백 5.3~24.8% 추가 감소(보급률 하위~상위 10%), 그 시드 빈틈 13곳 중 11곳 닫힘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실측 정전시간(정부 382건 분포, 계획자도 아는 낙관 조건, 2,000회): 도구 16.5% 감소. 1시간급 인공호흡기 가구 공백 비율은 95.8% 그대로(준비·이동이 배터리보다 김)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라벨 판독(렌더 라벨 봉인 시험셋 120장): 모델명 정확 118/120(OCR 35/120, 오매칭 2건), 흐림·가림 60장 자신 있게 틀림 0/60, DB 기종 자동 확정 66/90·나머지와 DB 밖 기종 30/30은 수동검토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AI 판독(실측 정전 분포, 별도 2,000회): 판독 미확정 24/90을 넣어도 도구 17.2% 감소, 판독 정확도의 공백 효과는 확인 안 됨(없음 대비 AI +0.5%, 완전 판독 −0.3%. 모형은 판독 실패를 사람이 한도 없이 검토한다고 가정) → AI 몫은 수동검토 대상 축소(가설. 등록 기종 자동 확정 AI 66/90, OCR 16/90, 판독 없음 0/90)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표적 사전 배치(별도 2,000회, 평시 등록 정보로만 순위·기종 확인 가정): 같은 양의 배터리를 하한이 짧은 집부터 두면 무작위보다 공백 0.8% 추가 감소, 1시간급 72.7%→60.2%, 3·8시간급과 휴대형 산소는 늘어남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사전등록: 실행 전 예측 18/22(틀린 4개 공개, 미검정·판정 불가 2건 제외), 예비·사전 분석 뒤 확인 31/31. 엔진은 별도 Python 재구현과 553/553 일치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ㅇ 원안 대비 기여: 판단식을 실행형 도구로, KPI '모의정전 50건'을 수만 회로. 환자 데이터 0(합성), 이미지 서비스 무저장(국외 AI 사업자 최대 30일), 의료기기 아님. 현행 대 개선 반복 비교 틀은 해커톤 출품작 JEONJO에서 착안(코드 미사용, </w:t>
            </w:r>
            <w:hyperlink r:id="rId8">
              <w:r>
                <w:rPr>
                  <w:rFonts w:hint="eastAsia"/>
                </w:rPr>
                <w:t xml:space="preserve">https://power-safety-net-ai.vercel.app/about#inspiration</w:t>
              </w:r>
            </w:hyperlink>
            <w:r>
              <w:rPr>
                <w:rFonts w:hint="eastAsia"/>
              </w:rPr>
              <w:t>).</w:t>
            </w:r>
          </w:p>
        </w:tc>
      </w:tr>
      <w:tr w:rsidR="00F63731" w:rsidRPr="00544DFE" w14:paraId="2B822528" w14:textId="77777777" w:rsidTr="00C34C4C">
        <w:trPr>
          <w:trHeight w:val="137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238339F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</w:t>
            </w:r>
          </w:p>
          <w:p w14:paraId="4F8B188D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과정에서</w:t>
            </w:r>
          </w:p>
          <w:p w14:paraId="26FC2A89" w14:textId="489C8522" w:rsidR="00F63731" w:rsidRPr="00544DFE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애로점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2F8838A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proofErr w:type="spellEnd"/>
            <w:r>
              <w:rPr>
                <w:rFonts w:hint="eastAsia"/>
                <w:b w:val="0"/>
              </w:rPr>
              <w:t>ㅇ 실데이터: 가정 복구 분포가 정부 382건의 3~6시간을 재현 못 함 → 실측 분포로 재실행. 가구·자원 합성, 라벨 렌더 → 보건소 도상훈련</w:t>
            </w:r>
          </w:p>
        </w:tc>
      </w:tr>
      <w:tr w:rsidR="00F63731" w:rsidRPr="00544DFE" w14:paraId="72D57CCE" w14:textId="77777777" w:rsidTr="00F63731">
        <w:trPr>
          <w:trHeight w:val="1916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AD836DE" w14:textId="77777777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 w:rsidRPr="00544DFE">
              <w:rPr>
                <w:rFonts w:hint="eastAsia"/>
                <w:b/>
                <w:bCs/>
              </w:rPr>
              <w:t>기대효과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13BDAA22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proofErr w:type="spellEnd"/>
            <w:r>
              <w:rPr>
                <w:rFonts w:hint="eastAsia"/>
                <w:b w:val="0"/>
              </w:rPr>
              <w:t>ㅇ 지자체·보건소: 정전 즉시 먼저 꺼질 집에 전원 승인, 정전 전 사전 배치 대상 선정.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1시간급 인공호흡기 가구 공백은 정전 뒤 배정으로 줄지 않았고, 배터리를 무작위로 두면 72.7%, 평시 기록상 짧은 집부터 두면 60.2%(맞바꿈, 모의).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남은 일은 기록으로 그 집을 정전 전에 고르는 것, 보건소 1곳 도상훈련부터다.</w:t>
            </w:r>
          </w:p>
        </w:tc>
      </w:tr>
    </w:tbl>
    <w:p w14:paraId="10BAF82C" w14:textId="77777777" w:rsidR="009B3C93" w:rsidRPr="009B3C93" w:rsidRDefault="009B3C93" w:rsidP="00544DFE">
      <w:pPr>
        <w:rPr>
          <w:sz w:val="4"/>
          <w:szCs w:val="4"/>
        </w:rPr>
      </w:pPr>
    </w:p>
    <w:tbl>
      <w:tblPr>
        <w:tblpPr w:leftFromText="142" w:rightFromText="142" w:vertAnchor="page" w:horzAnchor="margin" w:tblpY="721"/>
        <w:tblOverlap w:val="never"/>
        <w:tblW w:w="102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"/>
        <w:gridCol w:w="1558"/>
        <w:gridCol w:w="1733"/>
        <w:gridCol w:w="1734"/>
        <w:gridCol w:w="1734"/>
        <w:gridCol w:w="1734"/>
        <w:gridCol w:w="1737"/>
      </w:tblGrid>
      <w:tr w:rsidR="009A3779" w:rsidRPr="00544DFE" w14:paraId="4738568E" w14:textId="77777777" w:rsidTr="002621B4">
        <w:trPr>
          <w:trHeight w:val="750"/>
        </w:trPr>
        <w:tc>
          <w:tcPr>
            <w:tcW w:w="1024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43344498" w14:textId="7FA2EE24" w:rsidR="009A3779" w:rsidRPr="00544DFE" w:rsidRDefault="009A3779" w:rsidP="002621B4">
            <w:pPr>
              <w:jc w:val="center"/>
              <w:rPr>
                <w:b/>
                <w:bCs/>
              </w:rPr>
            </w:pPr>
            <w:r w:rsidRPr="00544DFE">
              <w:rPr>
                <w:rFonts w:hint="eastAsia"/>
                <w:b/>
                <w:bCs/>
                <w:sz w:val="36"/>
                <w:szCs w:val="40"/>
              </w:rPr>
              <w:lastRenderedPageBreak/>
              <w:t>202</w:t>
            </w:r>
            <w:r>
              <w:rPr>
                <w:rFonts w:hint="eastAsia"/>
                <w:b/>
                <w:bCs/>
                <w:sz w:val="36"/>
                <w:szCs w:val="40"/>
              </w:rPr>
              <w:t>6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년 AI 라이프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솔루션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 챌린지 </w:t>
            </w:r>
            <w:r>
              <w:rPr>
                <w:rFonts w:hint="eastAsia"/>
                <w:b/>
                <w:bCs/>
                <w:sz w:val="36"/>
                <w:szCs w:val="40"/>
              </w:rPr>
              <w:t>참가신청서</w:t>
            </w:r>
          </w:p>
        </w:tc>
      </w:tr>
      <w:tr w:rsidR="009A3779" w:rsidRPr="00544DFE" w14:paraId="6C782866" w14:textId="77777777" w:rsidTr="002621B4">
        <w:trPr>
          <w:trHeight w:val="122"/>
        </w:trPr>
        <w:tc>
          <w:tcPr>
            <w:tcW w:w="157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575D6F89" w14:textId="77777777" w:rsidR="009A3779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</w:p>
          <w:p w14:paraId="368CAE77" w14:textId="77777777" w:rsidR="009A3779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 w:rsidRPr="009B3C93">
              <w:rPr>
                <w:rFonts w:hint="eastAsia"/>
                <w:b/>
                <w:bCs/>
              </w:rPr>
              <w:t>제안자</w:t>
            </w:r>
          </w:p>
          <w:p w14:paraId="4E0DE0F3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</w:rPr>
              <w:t>정  보</w:t>
            </w:r>
            <w:proofErr w:type="gramEnd"/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057B9C54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highlight w:val="lightGray"/>
                <w:shd w:val="pct15" w:color="auto" w:fill="FFFFFF"/>
              </w:rPr>
            </w:pPr>
            <w:r w:rsidRPr="009B3C93">
              <w:rPr>
                <w:rFonts w:hint="eastAsia"/>
              </w:rPr>
              <w:t>성</w:t>
            </w:r>
            <w:r>
              <w:rPr>
                <w:rFonts w:hint="eastAsia"/>
              </w:rPr>
              <w:t>명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7228F204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shd w:val="pct15" w:color="auto" w:fill="FFFFFF"/>
              </w:rPr>
            </w:pPr>
            <w:r w:rsidRPr="009B3C93">
              <w:rPr>
                <w:rFonts w:hint="eastAsia"/>
              </w:rPr>
              <w:t>소속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27D989CD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 w:rsidRPr="009B3C93">
              <w:rPr>
                <w:rFonts w:hint="eastAsia"/>
              </w:rPr>
              <w:t>생년월일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5F884B2C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</w:rPr>
              <w:t>휴대전화</w:t>
            </w: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0AB8BEB0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</w:rPr>
              <w:t>이메일</w:t>
            </w:r>
          </w:p>
        </w:tc>
      </w:tr>
      <w:tr w:rsidR="009A3779" w:rsidRPr="00544DFE" w14:paraId="33AD9789" w14:textId="77777777" w:rsidTr="002621B4">
        <w:trPr>
          <w:trHeight w:val="122"/>
        </w:trPr>
        <w:tc>
          <w:tcPr>
            <w:tcW w:w="1576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58B2AF50" w14:textId="77777777" w:rsidR="009A3779" w:rsidRDefault="009A3779" w:rsidP="002621B4">
            <w:pPr>
              <w:wordWrap/>
              <w:spacing w:after="0" w:line="14" w:lineRule="atLeast"/>
              <w:jc w:val="center"/>
            </w:pP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59FC7D62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2F2F7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FC9D1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E39D5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D713A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</w:tr>
      <w:tr w:rsidR="009A3779" w:rsidRPr="00544DFE" w14:paraId="774029E7" w14:textId="77777777" w:rsidTr="002621B4">
        <w:trPr>
          <w:trHeight w:val="122"/>
        </w:trPr>
        <w:tc>
          <w:tcPr>
            <w:tcW w:w="157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259B37F7" w14:textId="77777777" w:rsidR="009A3779" w:rsidRDefault="009A3779" w:rsidP="002621B4">
            <w:pPr>
              <w:wordWrap/>
              <w:spacing w:after="0" w:line="14" w:lineRule="atLeast"/>
              <w:jc w:val="center"/>
            </w:pP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4EBEC65D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CAA24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7DE13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F652E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96D39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</w:tr>
      <w:tr w:rsidR="009A3779" w:rsidRPr="00544DFE" w14:paraId="71C9EACB" w14:textId="77777777" w:rsidTr="002621B4">
        <w:trPr>
          <w:gridBefore w:val="1"/>
          <w:wBefore w:w="18" w:type="dxa"/>
          <w:trHeight w:val="3821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7394690B" w14:textId="77777777" w:rsidR="009A3779" w:rsidRPr="00544DFE" w:rsidRDefault="009A3779" w:rsidP="002621B4">
            <w:pPr>
              <w:wordWrap/>
              <w:spacing w:line="10" w:lineRule="atLeast"/>
              <w:contextualSpacing/>
              <w:jc w:val="center"/>
            </w:pPr>
            <w:r w:rsidRPr="00544DFE">
              <w:rPr>
                <w:rFonts w:hint="eastAsia"/>
                <w:b/>
                <w:bCs/>
              </w:rPr>
              <w:t>【유의사항】</w:t>
            </w:r>
          </w:p>
          <w:p w14:paraId="1F8EBB04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제안내용이 他 공모전 수상 및 타인의 저작물 모방 혹은 표절 등으로 확인될 경우</w:t>
            </w:r>
            <w:r>
              <w:rPr>
                <w:rFonts w:hint="eastAsia"/>
              </w:rPr>
              <w:t xml:space="preserve"> </w:t>
            </w:r>
            <w:r w:rsidRPr="00544DFE">
              <w:rPr>
                <w:rFonts w:hint="eastAsia"/>
              </w:rPr>
              <w:t>심사대상에서 제외될 수 있으며, 결과발표 이후라도 수상 취소 및 상금환수 등의 조치를 취할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수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있습니다.</w:t>
            </w:r>
          </w:p>
          <w:p w14:paraId="41A95135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제안내용과 관련하여 초상권, 저작권, 명예훼손 등의 문제발생 시, 일체의 </w:t>
            </w:r>
            <w:proofErr w:type="spellStart"/>
            <w:r w:rsidRPr="00544DFE">
              <w:rPr>
                <w:rFonts w:hint="eastAsia"/>
              </w:rPr>
              <w:t>법적·도의적</w:t>
            </w:r>
            <w:proofErr w:type="spellEnd"/>
            <w:r w:rsidRPr="00544DFE">
              <w:rPr>
                <w:rFonts w:hint="eastAsia"/>
              </w:rPr>
              <w:t xml:space="preserve"> 책임은 제안자(응모자)에게 있습니다.</w:t>
            </w:r>
          </w:p>
          <w:p w14:paraId="179D4668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공모전 내용 및 심사규정의 제반조건에 동의하며, 이에 따른 결과와 관련하여 일체의 이의를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제기하지 않겠습니다.</w:t>
            </w:r>
          </w:p>
          <w:p w14:paraId="07A2C9B1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심사위원의 심사결과에 따라 적합한 제안이 없다고 판단되는 경우, 수상작을 선정하지 않거나 수상대상 수를 임의 조정할 수 있음에 동의합니다.</w:t>
            </w:r>
          </w:p>
          <w:p w14:paraId="0B2050D6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제출된 서류는 일체 반환하지 않습니다.</w:t>
            </w:r>
          </w:p>
        </w:tc>
      </w:tr>
      <w:tr w:rsidR="009A3779" w:rsidRPr="00544DFE" w14:paraId="7FB7547A" w14:textId="77777777" w:rsidTr="002621B4">
        <w:trPr>
          <w:gridBefore w:val="1"/>
          <w:wBefore w:w="18" w:type="dxa"/>
          <w:trHeight w:val="12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A4171C4" w14:textId="77777777" w:rsidR="009A3779" w:rsidRPr="00544DFE" w:rsidRDefault="009A3779" w:rsidP="002621B4">
            <w:pPr>
              <w:wordWrap/>
              <w:spacing w:line="10" w:lineRule="atLeast"/>
              <w:contextualSpacing/>
              <w:jc w:val="center"/>
            </w:pPr>
            <w:r w:rsidRPr="00544DFE">
              <w:rPr>
                <w:rFonts w:hint="eastAsia"/>
                <w:b/>
                <w:bCs/>
              </w:rPr>
              <w:t xml:space="preserve">【개인정보의 </w:t>
            </w:r>
            <w:proofErr w:type="spellStart"/>
            <w:r w:rsidRPr="00544DFE">
              <w:rPr>
                <w:rFonts w:hint="eastAsia"/>
                <w:b/>
                <w:bCs/>
              </w:rPr>
              <w:t>수집·이용에</w:t>
            </w:r>
            <w:proofErr w:type="spellEnd"/>
            <w:r w:rsidRPr="00544DFE">
              <w:rPr>
                <w:rFonts w:hint="eastAsia"/>
                <w:b/>
                <w:bCs/>
              </w:rPr>
              <w:t xml:space="preserve"> 관한 사항】</w:t>
            </w:r>
          </w:p>
          <w:p w14:paraId="6BB66E80" w14:textId="0FE2B1D1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>산업통상부(</w:t>
            </w:r>
            <w:proofErr w:type="spellStart"/>
            <w:r w:rsidRPr="00544DFE">
              <w:rPr>
                <w:rFonts w:hint="eastAsia"/>
              </w:rPr>
              <w:t>한국산업기술기획평가원</w:t>
            </w:r>
            <w:proofErr w:type="spellEnd"/>
            <w:r>
              <w:rPr>
                <w:rFonts w:hint="eastAsia"/>
              </w:rPr>
              <w:t>)는</w:t>
            </w:r>
            <w:r w:rsidRPr="00544DFE">
              <w:rPr>
                <w:rFonts w:hint="eastAsia"/>
              </w:rPr>
              <w:t xml:space="preserve"> AI 라이프 </w:t>
            </w:r>
            <w:r w:rsidR="00F63731">
              <w:rPr>
                <w:rFonts w:hint="eastAsia"/>
              </w:rPr>
              <w:t>솔루션</w:t>
            </w:r>
            <w:r w:rsidRPr="00544DFE">
              <w:rPr>
                <w:rFonts w:hint="eastAsia"/>
              </w:rPr>
              <w:t xml:space="preserve"> 챌린지의 </w:t>
            </w:r>
            <w:proofErr w:type="spellStart"/>
            <w:r w:rsidRPr="00544DFE">
              <w:rPr>
                <w:rFonts w:hint="eastAsia"/>
              </w:rPr>
              <w:t>운영·관리를</w:t>
            </w:r>
            <w:proofErr w:type="spellEnd"/>
            <w:r w:rsidRPr="00544DFE">
              <w:rPr>
                <w:rFonts w:hint="eastAsia"/>
              </w:rPr>
              <w:t xml:space="preserve"> 위하여 아래와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 xml:space="preserve">같이 귀하의 개인정보를 </w:t>
            </w:r>
            <w:proofErr w:type="spellStart"/>
            <w:r w:rsidRPr="00544DFE">
              <w:rPr>
                <w:rFonts w:hint="eastAsia"/>
              </w:rPr>
              <w:t>수집·이용하고</w:t>
            </w:r>
            <w:proofErr w:type="spellEnd"/>
            <w:r w:rsidRPr="00544DFE">
              <w:rPr>
                <w:rFonts w:hint="eastAsia"/>
              </w:rPr>
              <w:t xml:space="preserve"> 있으며, 이 정보는 동 목적으로 제3자에게 제공됩니다.</w:t>
            </w:r>
          </w:p>
          <w:p w14:paraId="50BA1FD5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개인정보의 수집이용 </w:t>
            </w:r>
            <w:proofErr w:type="gramStart"/>
            <w:r w:rsidRPr="00544DFE">
              <w:rPr>
                <w:rFonts w:hint="eastAsia"/>
              </w:rPr>
              <w:t>목적 :</w:t>
            </w:r>
            <w:proofErr w:type="gramEnd"/>
            <w:r w:rsidRPr="00544DFE">
              <w:rPr>
                <w:rFonts w:hint="eastAsia"/>
              </w:rPr>
              <w:t xml:space="preserve"> 챌린지(공모전) 접수, 검토, 심사, 선정 결과 발표</w:t>
            </w:r>
          </w:p>
          <w:p w14:paraId="0F64079F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</w:t>
            </w:r>
            <w:proofErr w:type="spellStart"/>
            <w:r w:rsidRPr="00544DFE">
              <w:rPr>
                <w:rFonts w:hint="eastAsia"/>
              </w:rPr>
              <w:t>수집·이용할</w:t>
            </w:r>
            <w:proofErr w:type="spellEnd"/>
            <w:r w:rsidRPr="00544DFE">
              <w:rPr>
                <w:rFonts w:hint="eastAsia"/>
              </w:rPr>
              <w:t xml:space="preserve"> 개인정보 </w:t>
            </w:r>
            <w:proofErr w:type="gramStart"/>
            <w:r w:rsidRPr="00544DFE">
              <w:rPr>
                <w:rFonts w:hint="eastAsia"/>
              </w:rPr>
              <w:t>항목 :</w:t>
            </w:r>
            <w:proofErr w:type="gramEnd"/>
            <w:r w:rsidRPr="00544DFE">
              <w:rPr>
                <w:rFonts w:hint="eastAsia"/>
              </w:rPr>
              <w:t xml:space="preserve"> 성명, 소속, 생년월일, 휴대전화번호, 이메일</w:t>
            </w:r>
          </w:p>
          <w:p w14:paraId="0B851F0E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개인정보를 제공받는 </w:t>
            </w:r>
            <w:proofErr w:type="gramStart"/>
            <w:r w:rsidRPr="00544DFE">
              <w:rPr>
                <w:rFonts w:hint="eastAsia"/>
              </w:rPr>
              <w:t>자 :</w:t>
            </w:r>
            <w:proofErr w:type="gramEnd"/>
            <w:r w:rsidRPr="00544DFE">
              <w:rPr>
                <w:rFonts w:hint="eastAsia"/>
              </w:rPr>
              <w:t xml:space="preserve"> 중복검토를 위한 타 공공기관 등</w:t>
            </w:r>
          </w:p>
          <w:p w14:paraId="0D0509B9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개인정보의 보유 및 </w:t>
            </w:r>
            <w:proofErr w:type="gramStart"/>
            <w:r w:rsidRPr="00544DFE">
              <w:rPr>
                <w:rFonts w:hint="eastAsia"/>
              </w:rPr>
              <w:t>이용기간 :</w:t>
            </w:r>
            <w:proofErr w:type="gramEnd"/>
            <w:r w:rsidRPr="00544DFE">
              <w:rPr>
                <w:rFonts w:hint="eastAsia"/>
              </w:rPr>
              <w:t xml:space="preserve"> 챌린지(공모전) 결과 발표 후 1년, 수상작의 경우 5년</w:t>
            </w:r>
          </w:p>
          <w:p w14:paraId="1552A313" w14:textId="77777777" w:rsidR="009A3779" w:rsidRDefault="009A3779" w:rsidP="002621B4">
            <w:pPr>
              <w:wordWrap/>
              <w:spacing w:line="10" w:lineRule="atLeast"/>
              <w:contextualSpacing/>
            </w:pPr>
            <w:r w:rsidRPr="00544DFE">
              <w:rPr>
                <w:rFonts w:hint="eastAsia"/>
              </w:rPr>
              <w:t xml:space="preserve">※ 귀하는 상기 동의를 거부할 수 있습니다. 다만, 이에 대한 </w:t>
            </w:r>
            <w:proofErr w:type="gramStart"/>
            <w:r w:rsidRPr="00544DFE">
              <w:rPr>
                <w:rFonts w:hint="eastAsia"/>
              </w:rPr>
              <w:t>동의 하지</w:t>
            </w:r>
            <w:proofErr w:type="gramEnd"/>
            <w:r w:rsidRPr="00544DFE">
              <w:rPr>
                <w:rFonts w:hint="eastAsia"/>
              </w:rPr>
              <w:t xml:space="preserve"> 않을 경우,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운영 절차상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부득이하게 공모전 참가 신청이 거부됨을 알려드립니다.</w:t>
            </w:r>
          </w:p>
          <w:p w14:paraId="1E46D178" w14:textId="77777777" w:rsidR="009A3779" w:rsidRPr="00BA587C" w:rsidRDefault="009A3779" w:rsidP="002621B4">
            <w:pPr>
              <w:wordWrap/>
              <w:spacing w:line="10" w:lineRule="atLeast"/>
              <w:contextualSpacing/>
              <w:rPr>
                <w:sz w:val="12"/>
                <w:szCs w:val="12"/>
              </w:rPr>
            </w:pPr>
          </w:p>
          <w:p w14:paraId="1DDE9999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위와 같이 개인정보를 </w:t>
            </w:r>
            <w:proofErr w:type="spellStart"/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수집·이용하는데</w:t>
            </w:r>
            <w:proofErr w:type="spellEnd"/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동의하십니까?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  </w:t>
            </w:r>
            <w:r w:rsidRPr="00C34C4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□</w:t>
            </w: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동의함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      </w:t>
            </w:r>
            <w:r w:rsidRPr="00C34C4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□</w:t>
            </w: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동의하지 않음</w:t>
            </w:r>
          </w:p>
        </w:tc>
      </w:tr>
      <w:tr w:rsidR="009A3779" w:rsidRPr="00544DFE" w14:paraId="18B82DFB" w14:textId="77777777" w:rsidTr="002621B4">
        <w:trPr>
          <w:gridBefore w:val="1"/>
          <w:wBefore w:w="18" w:type="dxa"/>
          <w:trHeight w:val="415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730BA9E" w14:textId="64215725" w:rsidR="009A3779" w:rsidRDefault="009A3779" w:rsidP="002621B4">
            <w:pPr>
              <w:wordWrap/>
              <w:spacing w:line="14" w:lineRule="atLeast"/>
              <w:contextualSpacing/>
              <w:jc w:val="both"/>
            </w:pPr>
            <w:r>
              <w:rPr>
                <w:rFonts w:hint="eastAsia"/>
              </w:rPr>
              <w:t>본인은</w:t>
            </w:r>
            <w:r>
              <w:t xml:space="preserve"> </w:t>
            </w:r>
            <w:r>
              <w:rPr>
                <w:rFonts w:hint="eastAsia"/>
              </w:rPr>
              <w:t xml:space="preserve">산업통상부가 주최하고, </w:t>
            </w:r>
            <w:proofErr w:type="spellStart"/>
            <w:r>
              <w:t>한국산업기술기획평가원이</w:t>
            </w:r>
            <w:proofErr w:type="spellEnd"/>
            <w:r>
              <w:t xml:space="preserve"> 주</w:t>
            </w:r>
            <w:r>
              <w:rPr>
                <w:rFonts w:hint="eastAsia"/>
              </w:rPr>
              <w:t>관</w:t>
            </w:r>
            <w:r>
              <w:t>하는 202</w:t>
            </w:r>
            <w:r>
              <w:rPr>
                <w:rFonts w:hint="eastAsia"/>
              </w:rPr>
              <w:t>6</w:t>
            </w:r>
            <w:r>
              <w:t xml:space="preserve">년 AI 라이프 </w:t>
            </w:r>
            <w:r w:rsidR="00F63731">
              <w:rPr>
                <w:rFonts w:hint="eastAsia"/>
              </w:rPr>
              <w:t>솔루션</w:t>
            </w:r>
            <w:r>
              <w:t xml:space="preserve"> 챌린지에 참가하며, 동 내용에 대한 공고내용을 충분히 숙지하였고, 제안하는 내용 관련하여 타(他) R&amp;D 사업, 타(他) 공모전(챌린지) 등에 제출한 바가 없음을 확인합니다.</w:t>
            </w:r>
          </w:p>
          <w:p w14:paraId="63740142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both"/>
              <w:rPr>
                <w:sz w:val="12"/>
                <w:szCs w:val="12"/>
              </w:rPr>
            </w:pPr>
          </w:p>
          <w:p w14:paraId="74613437" w14:textId="77777777" w:rsidR="009A3779" w:rsidRDefault="009A3779" w:rsidP="002621B4">
            <w:pPr>
              <w:wordWrap/>
              <w:spacing w:line="14" w:lineRule="atLeast"/>
              <w:contextualSpacing/>
              <w:jc w:val="center"/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년     월     일</w:t>
            </w:r>
          </w:p>
          <w:p w14:paraId="501D09C1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center"/>
              <w:rPr>
                <w:sz w:val="16"/>
                <w:szCs w:val="16"/>
              </w:rPr>
            </w:pPr>
          </w:p>
          <w:p w14:paraId="050C20FC" w14:textId="77777777" w:rsidR="009A3779" w:rsidRDefault="009A3779" w:rsidP="002621B4">
            <w:pPr>
              <w:wordWrap/>
              <w:spacing w:line="14" w:lineRule="atLeast"/>
              <w:contextualSpacing/>
              <w:jc w:val="center"/>
            </w:pPr>
            <w:proofErr w:type="gramStart"/>
            <w:r>
              <w:rPr>
                <w:rFonts w:hint="eastAsia"/>
              </w:rPr>
              <w:t>신청인</w:t>
            </w:r>
            <w:r>
              <w:t xml:space="preserve"> :</w:t>
            </w:r>
            <w:proofErr w:type="gramEnd"/>
            <w:r>
              <w:t xml:space="preserve">                (서명 또는 인)</w:t>
            </w:r>
          </w:p>
          <w:p w14:paraId="3D5A1E4B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both"/>
              <w:rPr>
                <w:sz w:val="16"/>
                <w:szCs w:val="16"/>
              </w:rPr>
            </w:pPr>
          </w:p>
          <w:p w14:paraId="4548E64F" w14:textId="77777777" w:rsidR="009A3779" w:rsidRPr="00544DFE" w:rsidRDefault="009A3779" w:rsidP="002621B4">
            <w:pPr>
              <w:wordWrap/>
              <w:spacing w:line="14" w:lineRule="atLeast"/>
              <w:contextualSpacing/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산업통상부장관</w:t>
            </w:r>
            <w:r w:rsidRPr="00544DFE">
              <w:rPr>
                <w:b/>
                <w:bCs/>
              </w:rPr>
              <w:t xml:space="preserve"> 귀하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</w:tbl>
    <w:p w14:paraId="0737CA7F" w14:textId="3A4ED960" w:rsidR="00BA587C" w:rsidRPr="00E41125" w:rsidRDefault="00BA587C" w:rsidP="00E41125">
      <w:pPr>
        <w:rPr>
          <w:sz w:val="4"/>
          <w:szCs w:val="4"/>
        </w:rPr>
      </w:pPr>
    </w:p>
    <w:sectPr w:rsidR="00BA587C" w:rsidRPr="00E41125" w:rsidSect="00544DF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FE"/>
    <w:rsid w:val="00172A43"/>
    <w:rsid w:val="001D745C"/>
    <w:rsid w:val="00346482"/>
    <w:rsid w:val="00544DFE"/>
    <w:rsid w:val="00680FF7"/>
    <w:rsid w:val="00797F54"/>
    <w:rsid w:val="007E43DB"/>
    <w:rsid w:val="008C18C7"/>
    <w:rsid w:val="0097046F"/>
    <w:rsid w:val="009A3779"/>
    <w:rsid w:val="009B3C93"/>
    <w:rsid w:val="00AB6A65"/>
    <w:rsid w:val="00AE715E"/>
    <w:rsid w:val="00B24613"/>
    <w:rsid w:val="00BA587C"/>
    <w:rsid w:val="00C34C4C"/>
    <w:rsid w:val="00D54600"/>
    <w:rsid w:val="00E41125"/>
    <w:rsid w:val="00EA4963"/>
    <w:rsid w:val="00F46319"/>
    <w:rsid w:val="00F6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F412"/>
  <w15:chartTrackingRefBased/>
  <w15:docId w15:val="{BC96DD9B-A670-441D-8BC0-509D5179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4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4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4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4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4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4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4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4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4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4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4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4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4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4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4D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4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4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4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4DFE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basedOn w:val="a"/>
    <w:rsid w:val="00C34C4C"/>
    <w:pPr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power-safety-net-ai.vercel.app" TargetMode="External"/><Relationship Id="rId8" Type="http://schemas.openxmlformats.org/officeDocument/2006/relationships/hyperlink" Target="https://power-safety-net-ai.vercel.app/about#inspiration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81A24-2DF6-494F-9753-F0587DDBC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2026-09-07T09:12:00Z</dcterms:created>
  <dcterms:modified xsi:type="dcterms:W3CDTF">2026-09-07T09:12:00Z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Fasoo_Trace_ID" pid="2">
    <vt:lpwstr>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</vt:lpwstr>
  </property>
</Properties>
</file>